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D2" w:rsidRPr="006E5C60" w:rsidRDefault="008524D2" w:rsidP="006E5C60">
      <w:pPr>
        <w:spacing w:after="0" w:line="240" w:lineRule="auto"/>
        <w:jc w:val="center"/>
        <w:rPr>
          <w:rFonts w:ascii="Times New Roman" w:hAnsi="Times New Roman" w:cs="Times New Roman"/>
          <w:sz w:val="28"/>
          <w:szCs w:val="28"/>
        </w:rPr>
      </w:pPr>
      <w:r w:rsidRPr="006E5C60">
        <w:rPr>
          <w:rFonts w:ascii="Times New Roman" w:hAnsi="Times New Roman" w:cs="Times New Roman"/>
          <w:sz w:val="28"/>
          <w:szCs w:val="28"/>
        </w:rPr>
        <w:t xml:space="preserve">МИНИСТЕРСТВО ОБРАЗОВАНИЯ И НАУКИ </w:t>
      </w:r>
    </w:p>
    <w:p w:rsidR="002D361E" w:rsidRPr="006E5C60" w:rsidRDefault="008524D2" w:rsidP="006E5C60">
      <w:pPr>
        <w:spacing w:after="0" w:line="240" w:lineRule="auto"/>
        <w:jc w:val="center"/>
        <w:rPr>
          <w:rFonts w:ascii="Times New Roman" w:hAnsi="Times New Roman" w:cs="Times New Roman"/>
          <w:sz w:val="28"/>
          <w:szCs w:val="28"/>
        </w:rPr>
      </w:pPr>
      <w:r w:rsidRPr="006E5C60">
        <w:rPr>
          <w:rFonts w:ascii="Times New Roman" w:hAnsi="Times New Roman" w:cs="Times New Roman"/>
          <w:sz w:val="28"/>
          <w:szCs w:val="28"/>
        </w:rPr>
        <w:t>КЫРГЫЗСКОЙ РЕСПУБЛИКИ</w:t>
      </w:r>
    </w:p>
    <w:p w:rsidR="008524D2" w:rsidRPr="006E5C60" w:rsidRDefault="008524D2"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p>
    <w:p w:rsidR="008524D2" w:rsidRDefault="008524D2" w:rsidP="006E5C60">
      <w:pPr>
        <w:spacing w:after="0" w:line="240" w:lineRule="auto"/>
        <w:jc w:val="center"/>
        <w:rPr>
          <w:rFonts w:ascii="Times New Roman" w:hAnsi="Times New Roman" w:cs="Times New Roman"/>
          <w:sz w:val="28"/>
          <w:szCs w:val="28"/>
        </w:rPr>
      </w:pPr>
    </w:p>
    <w:p w:rsidR="006E5C60" w:rsidRDefault="006E5C60" w:rsidP="006E5C60">
      <w:pPr>
        <w:spacing w:after="0" w:line="240" w:lineRule="auto"/>
        <w:jc w:val="center"/>
        <w:rPr>
          <w:rFonts w:ascii="Times New Roman" w:hAnsi="Times New Roman" w:cs="Times New Roman"/>
          <w:sz w:val="28"/>
          <w:szCs w:val="28"/>
        </w:rPr>
      </w:pPr>
    </w:p>
    <w:p w:rsidR="006E5C60" w:rsidRDefault="006E5C60" w:rsidP="006E5C60">
      <w:pPr>
        <w:spacing w:after="0" w:line="240" w:lineRule="auto"/>
        <w:jc w:val="center"/>
        <w:rPr>
          <w:rFonts w:ascii="Times New Roman" w:hAnsi="Times New Roman" w:cs="Times New Roman"/>
          <w:sz w:val="28"/>
          <w:szCs w:val="28"/>
        </w:rPr>
      </w:pPr>
    </w:p>
    <w:p w:rsidR="006E5C60" w:rsidRDefault="006E5C60" w:rsidP="006E5C60">
      <w:pPr>
        <w:spacing w:after="0" w:line="240" w:lineRule="auto"/>
        <w:jc w:val="center"/>
        <w:rPr>
          <w:rFonts w:ascii="Times New Roman" w:hAnsi="Times New Roman" w:cs="Times New Roman"/>
          <w:sz w:val="28"/>
          <w:szCs w:val="28"/>
        </w:rPr>
      </w:pPr>
    </w:p>
    <w:p w:rsidR="006E5C60" w:rsidRDefault="006E5C60" w:rsidP="006E5C60">
      <w:pPr>
        <w:spacing w:after="0" w:line="240" w:lineRule="auto"/>
        <w:jc w:val="center"/>
        <w:rPr>
          <w:rFonts w:ascii="Times New Roman" w:hAnsi="Times New Roman" w:cs="Times New Roman"/>
          <w:sz w:val="28"/>
          <w:szCs w:val="28"/>
        </w:rPr>
      </w:pPr>
    </w:p>
    <w:p w:rsidR="006E5C60" w:rsidRDefault="006E5C60" w:rsidP="006E5C60">
      <w:pPr>
        <w:spacing w:after="0" w:line="240" w:lineRule="auto"/>
        <w:jc w:val="center"/>
        <w:rPr>
          <w:rFonts w:ascii="Times New Roman" w:hAnsi="Times New Roman" w:cs="Times New Roman"/>
          <w:sz w:val="28"/>
          <w:szCs w:val="28"/>
        </w:rPr>
      </w:pPr>
    </w:p>
    <w:p w:rsidR="006E5C60" w:rsidRDefault="006E5C60" w:rsidP="006E5C60">
      <w:pPr>
        <w:spacing w:after="0" w:line="240" w:lineRule="auto"/>
        <w:jc w:val="center"/>
        <w:rPr>
          <w:rFonts w:ascii="Times New Roman" w:hAnsi="Times New Roman" w:cs="Times New Roman"/>
          <w:sz w:val="28"/>
          <w:szCs w:val="28"/>
        </w:rPr>
      </w:pPr>
    </w:p>
    <w:p w:rsidR="006E5C60" w:rsidRPr="006E5C60" w:rsidRDefault="006E5C60"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r w:rsidRPr="006E5C60">
        <w:rPr>
          <w:rFonts w:ascii="Times New Roman" w:hAnsi="Times New Roman" w:cs="Times New Roman"/>
          <w:sz w:val="28"/>
          <w:szCs w:val="28"/>
        </w:rPr>
        <w:t xml:space="preserve">ПРЕДМЕТНЫЕ СТАНДАРТЫ ПО ОБРАЗОВАТЕЛЬНОЙ ОБЛАСТИ </w:t>
      </w:r>
    </w:p>
    <w:p w:rsidR="008524D2" w:rsidRPr="006E5C60" w:rsidRDefault="008524D2" w:rsidP="006E5C60">
      <w:pPr>
        <w:spacing w:after="0" w:line="240" w:lineRule="auto"/>
        <w:jc w:val="center"/>
        <w:rPr>
          <w:rFonts w:ascii="Times New Roman" w:hAnsi="Times New Roman" w:cs="Times New Roman"/>
          <w:sz w:val="28"/>
          <w:szCs w:val="28"/>
        </w:rPr>
      </w:pPr>
      <w:r w:rsidRPr="006E5C60">
        <w:rPr>
          <w:rFonts w:ascii="Times New Roman" w:hAnsi="Times New Roman" w:cs="Times New Roman"/>
          <w:sz w:val="28"/>
          <w:szCs w:val="28"/>
        </w:rPr>
        <w:t>«ЕСТЕСТВЕННОНАУЧНАЯ»</w:t>
      </w:r>
    </w:p>
    <w:p w:rsidR="008524D2" w:rsidRPr="006E5C60" w:rsidRDefault="008524D2"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p>
    <w:p w:rsidR="008524D2" w:rsidRPr="006E5C60" w:rsidRDefault="008524D2" w:rsidP="006E5C60">
      <w:pPr>
        <w:spacing w:after="0" w:line="240" w:lineRule="auto"/>
        <w:jc w:val="center"/>
        <w:rPr>
          <w:rFonts w:ascii="Times New Roman" w:hAnsi="Times New Roman" w:cs="Times New Roman"/>
          <w:sz w:val="28"/>
          <w:szCs w:val="28"/>
        </w:rPr>
      </w:pPr>
    </w:p>
    <w:p w:rsidR="008524D2" w:rsidRDefault="008524D2" w:rsidP="006E5C60">
      <w:pPr>
        <w:spacing w:after="0" w:line="240" w:lineRule="auto"/>
        <w:jc w:val="center"/>
        <w:rPr>
          <w:rFonts w:ascii="Times New Roman" w:hAnsi="Times New Roman" w:cs="Times New Roman"/>
          <w:sz w:val="28"/>
          <w:szCs w:val="28"/>
        </w:rPr>
      </w:pPr>
      <w:r w:rsidRPr="006E5C60">
        <w:rPr>
          <w:rFonts w:ascii="Times New Roman" w:hAnsi="Times New Roman" w:cs="Times New Roman"/>
          <w:sz w:val="28"/>
          <w:szCs w:val="28"/>
        </w:rPr>
        <w:t>Бишкек 2015</w:t>
      </w:r>
    </w:p>
    <w:p w:rsidR="006E5C60" w:rsidRDefault="006E5C60" w:rsidP="006E5C60">
      <w:pPr>
        <w:spacing w:after="0" w:line="240" w:lineRule="auto"/>
        <w:jc w:val="center"/>
        <w:rPr>
          <w:rFonts w:ascii="Times New Roman" w:hAnsi="Times New Roman" w:cs="Times New Roman"/>
          <w:sz w:val="28"/>
          <w:szCs w:val="28"/>
        </w:rPr>
      </w:pPr>
    </w:p>
    <w:p w:rsidR="006E5C60" w:rsidRDefault="006E5C60" w:rsidP="006E5C60">
      <w:pPr>
        <w:spacing w:after="0" w:line="240" w:lineRule="auto"/>
        <w:jc w:val="center"/>
        <w:rPr>
          <w:rFonts w:ascii="Times New Roman" w:hAnsi="Times New Roman" w:cs="Times New Roman"/>
          <w:sz w:val="28"/>
          <w:szCs w:val="28"/>
        </w:rPr>
      </w:pPr>
    </w:p>
    <w:p w:rsidR="006E5C60" w:rsidRDefault="006E5C60" w:rsidP="006E5C60">
      <w:pPr>
        <w:spacing w:after="0" w:line="240" w:lineRule="auto"/>
        <w:jc w:val="center"/>
        <w:rPr>
          <w:rFonts w:ascii="Times New Roman" w:hAnsi="Times New Roman" w:cs="Times New Roman"/>
          <w:sz w:val="28"/>
          <w:szCs w:val="28"/>
        </w:rPr>
      </w:pPr>
    </w:p>
    <w:p w:rsidR="006E5C60" w:rsidRDefault="006E5C60" w:rsidP="006E5C60">
      <w:pPr>
        <w:spacing w:after="0" w:line="240" w:lineRule="auto"/>
        <w:jc w:val="center"/>
        <w:rPr>
          <w:rFonts w:ascii="Times New Roman" w:hAnsi="Times New Roman" w:cs="Times New Roman"/>
          <w:sz w:val="28"/>
          <w:szCs w:val="28"/>
        </w:rPr>
      </w:pPr>
    </w:p>
    <w:p w:rsidR="006E5C60" w:rsidRDefault="006E5C60" w:rsidP="006E5C60">
      <w:pPr>
        <w:spacing w:after="0" w:line="240" w:lineRule="auto"/>
        <w:jc w:val="center"/>
        <w:rPr>
          <w:rFonts w:ascii="Times New Roman" w:hAnsi="Times New Roman" w:cs="Times New Roman"/>
          <w:sz w:val="28"/>
          <w:szCs w:val="28"/>
        </w:rPr>
      </w:pPr>
    </w:p>
    <w:p w:rsidR="006E5C60" w:rsidRDefault="006E5C60" w:rsidP="006E5C60">
      <w:pPr>
        <w:spacing w:after="0" w:line="240" w:lineRule="auto"/>
        <w:jc w:val="center"/>
        <w:rPr>
          <w:rFonts w:ascii="Times New Roman" w:hAnsi="Times New Roman" w:cs="Times New Roman"/>
          <w:sz w:val="28"/>
          <w:szCs w:val="28"/>
        </w:rPr>
      </w:pPr>
    </w:p>
    <w:p w:rsidR="006E5C60" w:rsidRDefault="006E5C60" w:rsidP="006E5C60">
      <w:pPr>
        <w:spacing w:after="0" w:line="240" w:lineRule="auto"/>
        <w:jc w:val="center"/>
        <w:rPr>
          <w:rFonts w:ascii="Times New Roman" w:hAnsi="Times New Roman" w:cs="Times New Roman"/>
          <w:sz w:val="28"/>
          <w:szCs w:val="28"/>
        </w:rPr>
      </w:pPr>
    </w:p>
    <w:p w:rsidR="006E5C60" w:rsidRDefault="006E5C60" w:rsidP="006E5C60">
      <w:pPr>
        <w:spacing w:after="0" w:line="240" w:lineRule="auto"/>
        <w:jc w:val="center"/>
        <w:rPr>
          <w:rFonts w:ascii="Times New Roman" w:hAnsi="Times New Roman" w:cs="Times New Roman"/>
          <w:sz w:val="28"/>
          <w:szCs w:val="28"/>
        </w:rPr>
      </w:pPr>
    </w:p>
    <w:p w:rsidR="006E5C60" w:rsidRDefault="006E5C60" w:rsidP="006E5C60">
      <w:pPr>
        <w:spacing w:after="0" w:line="240" w:lineRule="auto"/>
        <w:jc w:val="center"/>
        <w:rPr>
          <w:rFonts w:ascii="Times New Roman" w:hAnsi="Times New Roman" w:cs="Times New Roman"/>
          <w:sz w:val="28"/>
          <w:szCs w:val="28"/>
        </w:rPr>
      </w:pPr>
    </w:p>
    <w:p w:rsidR="006E5C60" w:rsidRDefault="006E5C60" w:rsidP="006E5C60">
      <w:pPr>
        <w:spacing w:after="0" w:line="240" w:lineRule="auto"/>
        <w:jc w:val="center"/>
        <w:rPr>
          <w:rFonts w:ascii="Times New Roman" w:hAnsi="Times New Roman" w:cs="Times New Roman"/>
          <w:sz w:val="28"/>
          <w:szCs w:val="28"/>
        </w:rPr>
      </w:pPr>
    </w:p>
    <w:p w:rsidR="006E5C60" w:rsidRDefault="006E5C60" w:rsidP="006E5C60">
      <w:pPr>
        <w:spacing w:after="0" w:line="240" w:lineRule="auto"/>
        <w:jc w:val="center"/>
        <w:rPr>
          <w:rFonts w:ascii="Times New Roman" w:hAnsi="Times New Roman" w:cs="Times New Roman"/>
          <w:sz w:val="28"/>
          <w:szCs w:val="28"/>
        </w:rPr>
      </w:pPr>
    </w:p>
    <w:p w:rsidR="008524D2" w:rsidRPr="006E5C60" w:rsidRDefault="006E5C60" w:rsidP="006E5C60">
      <w:pPr>
        <w:spacing w:after="0" w:line="240" w:lineRule="auto"/>
        <w:jc w:val="center"/>
        <w:rPr>
          <w:rFonts w:ascii="Times New Roman" w:hAnsi="Times New Roman" w:cs="Times New Roman"/>
          <w:sz w:val="28"/>
          <w:szCs w:val="28"/>
        </w:rPr>
      </w:pPr>
      <w:r w:rsidRPr="006E5C60">
        <w:rPr>
          <w:rFonts w:ascii="Times New Roman" w:hAnsi="Times New Roman" w:cs="Times New Roman"/>
          <w:sz w:val="28"/>
          <w:szCs w:val="28"/>
        </w:rPr>
        <w:lastRenderedPageBreak/>
        <w:t>СОДЕРЖАНИЕ</w:t>
      </w:r>
    </w:p>
    <w:p w:rsidR="006E5C60" w:rsidRDefault="006E5C60" w:rsidP="00CF4C05">
      <w:pPr>
        <w:pStyle w:val="a3"/>
        <w:numPr>
          <w:ilvl w:val="0"/>
          <w:numId w:val="84"/>
        </w:numPr>
        <w:spacing w:after="0" w:line="240" w:lineRule="auto"/>
        <w:ind w:left="0"/>
        <w:jc w:val="both"/>
        <w:rPr>
          <w:rFonts w:ascii="Times New Roman" w:hAnsi="Times New Roman"/>
          <w:sz w:val="24"/>
          <w:szCs w:val="24"/>
        </w:rPr>
      </w:pPr>
      <w:r w:rsidRPr="006E5C60">
        <w:rPr>
          <w:rFonts w:ascii="Times New Roman" w:hAnsi="Times New Roman"/>
          <w:sz w:val="24"/>
          <w:szCs w:val="24"/>
        </w:rPr>
        <w:t xml:space="preserve">Предметный </w:t>
      </w:r>
      <w:r>
        <w:rPr>
          <w:rFonts w:ascii="Times New Roman" w:hAnsi="Times New Roman"/>
          <w:sz w:val="24"/>
          <w:szCs w:val="24"/>
        </w:rPr>
        <w:t xml:space="preserve">стандарт по </w:t>
      </w:r>
      <w:r w:rsidRPr="006E5C60">
        <w:rPr>
          <w:rFonts w:ascii="Times New Roman" w:hAnsi="Times New Roman"/>
          <w:sz w:val="24"/>
          <w:szCs w:val="24"/>
        </w:rPr>
        <w:t>естествознанию для 5 класса общеобразовательной школы</w:t>
      </w:r>
      <w:r w:rsidR="002D401A">
        <w:rPr>
          <w:rFonts w:ascii="Times New Roman" w:hAnsi="Times New Roman"/>
          <w:sz w:val="24"/>
          <w:szCs w:val="24"/>
        </w:rPr>
        <w:t xml:space="preserve"> Кыргызской Республики…………………………..</w:t>
      </w:r>
      <w:r>
        <w:rPr>
          <w:rFonts w:ascii="Times New Roman" w:hAnsi="Times New Roman"/>
          <w:sz w:val="24"/>
          <w:szCs w:val="24"/>
        </w:rPr>
        <w:t>…………………………………………</w:t>
      </w:r>
      <w:r w:rsidRPr="006E5C60">
        <w:rPr>
          <w:rFonts w:ascii="Times New Roman" w:hAnsi="Times New Roman"/>
          <w:sz w:val="24"/>
          <w:szCs w:val="24"/>
        </w:rPr>
        <w:t>…….</w:t>
      </w:r>
      <w:r>
        <w:rPr>
          <w:rFonts w:ascii="Times New Roman" w:hAnsi="Times New Roman"/>
          <w:sz w:val="24"/>
          <w:szCs w:val="24"/>
        </w:rPr>
        <w:t>3</w:t>
      </w:r>
    </w:p>
    <w:p w:rsidR="002D401A" w:rsidRDefault="002D401A" w:rsidP="00CF4C05">
      <w:pPr>
        <w:pStyle w:val="a3"/>
        <w:numPr>
          <w:ilvl w:val="0"/>
          <w:numId w:val="84"/>
        </w:numPr>
        <w:spacing w:after="0" w:line="240" w:lineRule="auto"/>
        <w:ind w:left="0"/>
        <w:jc w:val="both"/>
        <w:rPr>
          <w:rFonts w:ascii="Times New Roman" w:hAnsi="Times New Roman"/>
          <w:sz w:val="24"/>
          <w:szCs w:val="24"/>
        </w:rPr>
      </w:pPr>
      <w:r w:rsidRPr="002D401A">
        <w:rPr>
          <w:rFonts w:ascii="Times New Roman" w:hAnsi="Times New Roman"/>
          <w:sz w:val="24"/>
          <w:szCs w:val="24"/>
        </w:rPr>
        <w:t>Кыргыз Республикасынын жалпы билим берүүчү уюмдары үчүн физика боюнча предметтик стандарт (7-9 класстар)…………………………………………………………………………….24</w:t>
      </w:r>
    </w:p>
    <w:p w:rsidR="006E5C60" w:rsidRDefault="002D401A" w:rsidP="00CF4C05">
      <w:pPr>
        <w:pStyle w:val="a3"/>
        <w:numPr>
          <w:ilvl w:val="0"/>
          <w:numId w:val="84"/>
        </w:numPr>
        <w:spacing w:after="0" w:line="240" w:lineRule="auto"/>
        <w:ind w:left="0"/>
        <w:jc w:val="both"/>
        <w:rPr>
          <w:rFonts w:ascii="Times New Roman" w:hAnsi="Times New Roman"/>
          <w:sz w:val="24"/>
          <w:szCs w:val="24"/>
        </w:rPr>
      </w:pPr>
      <w:r w:rsidRPr="002D401A">
        <w:rPr>
          <w:rFonts w:ascii="Times New Roman" w:hAnsi="Times New Roman"/>
          <w:sz w:val="24"/>
          <w:szCs w:val="24"/>
        </w:rPr>
        <w:t>Предметный стандарт по химии для 7-8 классов общеобразовательной школы Кыргызской Республики ………………………………………………………………………………………… 6</w:t>
      </w:r>
      <w:r w:rsidR="00F529B5">
        <w:rPr>
          <w:rFonts w:ascii="Times New Roman" w:hAnsi="Times New Roman"/>
          <w:sz w:val="24"/>
          <w:szCs w:val="24"/>
        </w:rPr>
        <w:t>9</w:t>
      </w:r>
    </w:p>
    <w:p w:rsidR="002D401A" w:rsidRDefault="002D401A" w:rsidP="00CF4C05">
      <w:pPr>
        <w:pStyle w:val="a3"/>
        <w:numPr>
          <w:ilvl w:val="0"/>
          <w:numId w:val="84"/>
        </w:numPr>
        <w:spacing w:after="0" w:line="240" w:lineRule="auto"/>
        <w:ind w:left="0"/>
        <w:jc w:val="both"/>
        <w:rPr>
          <w:rFonts w:ascii="Times New Roman" w:hAnsi="Times New Roman"/>
          <w:sz w:val="24"/>
          <w:szCs w:val="24"/>
        </w:rPr>
      </w:pPr>
      <w:r w:rsidRPr="006E5C60">
        <w:rPr>
          <w:rFonts w:ascii="Times New Roman" w:hAnsi="Times New Roman"/>
          <w:sz w:val="24"/>
          <w:szCs w:val="24"/>
        </w:rPr>
        <w:t xml:space="preserve">Предметный </w:t>
      </w:r>
      <w:r>
        <w:rPr>
          <w:rFonts w:ascii="Times New Roman" w:hAnsi="Times New Roman"/>
          <w:sz w:val="24"/>
          <w:szCs w:val="24"/>
        </w:rPr>
        <w:t>стандарт по г</w:t>
      </w:r>
      <w:r w:rsidRPr="006E5C60">
        <w:rPr>
          <w:rFonts w:ascii="Times New Roman" w:hAnsi="Times New Roman"/>
          <w:sz w:val="24"/>
          <w:szCs w:val="24"/>
        </w:rPr>
        <w:t>е</w:t>
      </w:r>
      <w:r>
        <w:rPr>
          <w:rFonts w:ascii="Times New Roman" w:hAnsi="Times New Roman"/>
          <w:sz w:val="24"/>
          <w:szCs w:val="24"/>
        </w:rPr>
        <w:t>ографии</w:t>
      </w:r>
      <w:r w:rsidRPr="006E5C60">
        <w:rPr>
          <w:rFonts w:ascii="Times New Roman" w:hAnsi="Times New Roman"/>
          <w:sz w:val="24"/>
          <w:szCs w:val="24"/>
        </w:rPr>
        <w:t xml:space="preserve"> для </w:t>
      </w:r>
      <w:r>
        <w:rPr>
          <w:rFonts w:ascii="Times New Roman" w:hAnsi="Times New Roman"/>
          <w:sz w:val="24"/>
          <w:szCs w:val="24"/>
        </w:rPr>
        <w:t>6-9</w:t>
      </w:r>
      <w:r w:rsidRPr="006E5C60">
        <w:rPr>
          <w:rFonts w:ascii="Times New Roman" w:hAnsi="Times New Roman"/>
          <w:sz w:val="24"/>
          <w:szCs w:val="24"/>
        </w:rPr>
        <w:t xml:space="preserve"> класс</w:t>
      </w:r>
      <w:r>
        <w:rPr>
          <w:rFonts w:ascii="Times New Roman" w:hAnsi="Times New Roman"/>
          <w:sz w:val="24"/>
          <w:szCs w:val="24"/>
        </w:rPr>
        <w:t>ов</w:t>
      </w:r>
      <w:r w:rsidRPr="006E5C60">
        <w:rPr>
          <w:rFonts w:ascii="Times New Roman" w:hAnsi="Times New Roman"/>
          <w:sz w:val="24"/>
          <w:szCs w:val="24"/>
        </w:rPr>
        <w:t xml:space="preserve"> общеобразовательной школы</w:t>
      </w:r>
      <w:r>
        <w:rPr>
          <w:rFonts w:ascii="Times New Roman" w:hAnsi="Times New Roman"/>
          <w:sz w:val="24"/>
          <w:szCs w:val="24"/>
        </w:rPr>
        <w:t xml:space="preserve"> Кыргызской Республики…………………………………………………………………………………………..</w:t>
      </w:r>
      <w:r w:rsidR="00F529B5">
        <w:rPr>
          <w:rFonts w:ascii="Times New Roman" w:hAnsi="Times New Roman"/>
          <w:sz w:val="24"/>
          <w:szCs w:val="24"/>
        </w:rPr>
        <w:t>88</w:t>
      </w:r>
    </w:p>
    <w:p w:rsidR="006E5C60" w:rsidRDefault="002D401A" w:rsidP="00CF4C05">
      <w:pPr>
        <w:pStyle w:val="a3"/>
        <w:numPr>
          <w:ilvl w:val="0"/>
          <w:numId w:val="84"/>
        </w:numPr>
        <w:spacing w:after="0" w:line="240" w:lineRule="auto"/>
        <w:ind w:left="0"/>
        <w:jc w:val="both"/>
        <w:rPr>
          <w:rFonts w:ascii="Times New Roman" w:hAnsi="Times New Roman"/>
          <w:sz w:val="24"/>
          <w:szCs w:val="24"/>
        </w:rPr>
      </w:pPr>
      <w:r w:rsidRPr="002D401A">
        <w:rPr>
          <w:rFonts w:ascii="Times New Roman" w:hAnsi="Times New Roman"/>
          <w:sz w:val="24"/>
          <w:szCs w:val="24"/>
        </w:rPr>
        <w:t xml:space="preserve">Предметный стандарт по биологии для 6-9 классов общеобразовательной школы Кыргызской Республики </w:t>
      </w:r>
      <w:r>
        <w:rPr>
          <w:rFonts w:ascii="Times New Roman" w:hAnsi="Times New Roman"/>
          <w:sz w:val="24"/>
          <w:szCs w:val="24"/>
        </w:rPr>
        <w:t>………………………………………………………………………………...………1</w:t>
      </w:r>
      <w:r w:rsidR="00F529B5">
        <w:rPr>
          <w:rFonts w:ascii="Times New Roman" w:hAnsi="Times New Roman"/>
          <w:sz w:val="24"/>
          <w:szCs w:val="24"/>
        </w:rPr>
        <w:t>1</w:t>
      </w:r>
      <w:bookmarkStart w:id="0" w:name="_GoBack"/>
      <w:bookmarkEnd w:id="0"/>
      <w:r>
        <w:rPr>
          <w:rFonts w:ascii="Times New Roman" w:hAnsi="Times New Roman"/>
          <w:sz w:val="24"/>
          <w:szCs w:val="24"/>
        </w:rPr>
        <w:t>1</w:t>
      </w:r>
    </w:p>
    <w:p w:rsidR="006E5C60" w:rsidRDefault="006E5C60" w:rsidP="006E5C60">
      <w:pPr>
        <w:spacing w:after="0" w:line="240" w:lineRule="auto"/>
        <w:jc w:val="both"/>
        <w:rPr>
          <w:rFonts w:ascii="Times New Roman" w:hAnsi="Times New Roman"/>
          <w:sz w:val="24"/>
          <w:szCs w:val="24"/>
        </w:rPr>
      </w:pPr>
    </w:p>
    <w:p w:rsidR="006E5C60" w:rsidRDefault="006E5C60" w:rsidP="006E5C60">
      <w:pPr>
        <w:spacing w:after="0" w:line="240" w:lineRule="auto"/>
        <w:jc w:val="both"/>
        <w:rPr>
          <w:rFonts w:ascii="Times New Roman" w:hAnsi="Times New Roman"/>
          <w:sz w:val="24"/>
          <w:szCs w:val="24"/>
        </w:rPr>
      </w:pPr>
    </w:p>
    <w:p w:rsidR="006E5C60" w:rsidRDefault="006E5C60" w:rsidP="006E5C60">
      <w:pPr>
        <w:spacing w:after="0" w:line="240" w:lineRule="auto"/>
        <w:jc w:val="both"/>
        <w:rPr>
          <w:rFonts w:ascii="Times New Roman" w:hAnsi="Times New Roman"/>
          <w:sz w:val="24"/>
          <w:szCs w:val="24"/>
        </w:rPr>
      </w:pPr>
    </w:p>
    <w:p w:rsidR="006E5C60" w:rsidRDefault="006E5C60" w:rsidP="006E5C60">
      <w:pPr>
        <w:spacing w:after="0" w:line="240" w:lineRule="auto"/>
        <w:jc w:val="both"/>
        <w:rPr>
          <w:rFonts w:ascii="Times New Roman" w:hAnsi="Times New Roman"/>
          <w:sz w:val="24"/>
          <w:szCs w:val="24"/>
        </w:rPr>
      </w:pPr>
    </w:p>
    <w:p w:rsidR="006E5C60" w:rsidRDefault="006E5C60" w:rsidP="006E5C60">
      <w:pPr>
        <w:spacing w:after="0" w:line="240" w:lineRule="auto"/>
        <w:jc w:val="both"/>
        <w:rPr>
          <w:rFonts w:ascii="Times New Roman" w:hAnsi="Times New Roman"/>
          <w:sz w:val="24"/>
          <w:szCs w:val="24"/>
        </w:rPr>
      </w:pPr>
    </w:p>
    <w:p w:rsidR="006E5C60" w:rsidRDefault="006E5C60" w:rsidP="006E5C60">
      <w:pPr>
        <w:spacing w:after="0" w:line="240" w:lineRule="auto"/>
        <w:jc w:val="both"/>
        <w:rPr>
          <w:rFonts w:ascii="Times New Roman" w:hAnsi="Times New Roman"/>
          <w:sz w:val="24"/>
          <w:szCs w:val="24"/>
        </w:rPr>
      </w:pPr>
    </w:p>
    <w:p w:rsidR="006E5C60" w:rsidRDefault="006E5C60" w:rsidP="006E5C60">
      <w:pPr>
        <w:spacing w:after="0" w:line="240" w:lineRule="auto"/>
        <w:jc w:val="both"/>
        <w:rPr>
          <w:rFonts w:ascii="Times New Roman" w:hAnsi="Times New Roman"/>
          <w:sz w:val="24"/>
          <w:szCs w:val="24"/>
        </w:rPr>
      </w:pPr>
    </w:p>
    <w:p w:rsidR="006E5C60" w:rsidRDefault="006E5C60" w:rsidP="006E5C60">
      <w:pPr>
        <w:spacing w:after="0" w:line="240" w:lineRule="auto"/>
        <w:jc w:val="both"/>
        <w:rPr>
          <w:rFonts w:ascii="Times New Roman" w:hAnsi="Times New Roman"/>
          <w:sz w:val="24"/>
          <w:szCs w:val="24"/>
        </w:rPr>
      </w:pPr>
    </w:p>
    <w:p w:rsidR="006E5C60" w:rsidRDefault="006E5C60" w:rsidP="006E5C60">
      <w:pPr>
        <w:spacing w:after="0" w:line="240" w:lineRule="auto"/>
        <w:jc w:val="both"/>
        <w:rPr>
          <w:rFonts w:ascii="Times New Roman" w:hAnsi="Times New Roman"/>
          <w:sz w:val="24"/>
          <w:szCs w:val="24"/>
        </w:rPr>
      </w:pPr>
    </w:p>
    <w:p w:rsidR="006E5C60" w:rsidRDefault="006E5C60" w:rsidP="006E5C60">
      <w:pPr>
        <w:spacing w:after="0" w:line="240" w:lineRule="auto"/>
        <w:jc w:val="both"/>
        <w:rPr>
          <w:rFonts w:ascii="Times New Roman" w:hAnsi="Times New Roman"/>
          <w:sz w:val="24"/>
          <w:szCs w:val="24"/>
        </w:rPr>
      </w:pPr>
    </w:p>
    <w:p w:rsidR="006E5C60" w:rsidRDefault="006E5C60" w:rsidP="006E5C60">
      <w:pPr>
        <w:spacing w:after="0" w:line="240" w:lineRule="auto"/>
        <w:jc w:val="both"/>
        <w:rPr>
          <w:rFonts w:ascii="Times New Roman" w:hAnsi="Times New Roman"/>
          <w:sz w:val="24"/>
          <w:szCs w:val="24"/>
        </w:rPr>
      </w:pPr>
    </w:p>
    <w:p w:rsidR="006E5C60" w:rsidRDefault="006E5C60" w:rsidP="006E5C60">
      <w:pPr>
        <w:spacing w:after="0" w:line="240" w:lineRule="auto"/>
        <w:jc w:val="both"/>
        <w:rPr>
          <w:rFonts w:ascii="Times New Roman" w:hAnsi="Times New Roman"/>
          <w:sz w:val="24"/>
          <w:szCs w:val="24"/>
        </w:rPr>
      </w:pPr>
    </w:p>
    <w:p w:rsidR="006E5C60" w:rsidRDefault="006E5C60" w:rsidP="006E5C60">
      <w:pPr>
        <w:spacing w:after="0" w:line="240" w:lineRule="auto"/>
        <w:jc w:val="both"/>
        <w:rPr>
          <w:rFonts w:ascii="Times New Roman" w:hAnsi="Times New Roman"/>
          <w:sz w:val="24"/>
          <w:szCs w:val="24"/>
        </w:rPr>
      </w:pPr>
    </w:p>
    <w:p w:rsidR="006E5C60" w:rsidRPr="006E5C60" w:rsidRDefault="006E5C60" w:rsidP="006E5C60">
      <w:pPr>
        <w:spacing w:after="0" w:line="240" w:lineRule="auto"/>
        <w:jc w:val="both"/>
        <w:rPr>
          <w:rFonts w:ascii="Times New Roman" w:hAnsi="Times New Roman"/>
          <w:sz w:val="24"/>
          <w:szCs w:val="24"/>
        </w:rPr>
      </w:pPr>
    </w:p>
    <w:p w:rsidR="00D6657B" w:rsidRPr="006E5C60" w:rsidRDefault="00D6657B" w:rsidP="006E5C60">
      <w:pPr>
        <w:spacing w:after="0" w:line="240" w:lineRule="auto"/>
        <w:jc w:val="center"/>
        <w:rPr>
          <w:rFonts w:ascii="Times New Roman" w:hAnsi="Times New Roman" w:cs="Times New Roman"/>
          <w:b/>
          <w:bCs/>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2725C0" w:rsidRDefault="002725C0" w:rsidP="006E5C60">
      <w:pPr>
        <w:spacing w:after="0" w:line="240" w:lineRule="auto"/>
        <w:jc w:val="center"/>
        <w:rPr>
          <w:rFonts w:ascii="Times New Roman" w:eastAsia="Calibri" w:hAnsi="Times New Roman" w:cs="Times New Roman"/>
          <w:b/>
          <w:sz w:val="24"/>
          <w:szCs w:val="24"/>
        </w:rPr>
      </w:pPr>
    </w:p>
    <w:p w:rsidR="00D6657B" w:rsidRPr="006E5C60" w:rsidRDefault="00D6657B" w:rsidP="006E5C60">
      <w:pPr>
        <w:spacing w:after="0" w:line="240" w:lineRule="auto"/>
        <w:jc w:val="center"/>
        <w:rPr>
          <w:rFonts w:ascii="Times New Roman" w:eastAsia="Calibri" w:hAnsi="Times New Roman" w:cs="Times New Roman"/>
          <w:b/>
          <w:sz w:val="24"/>
          <w:szCs w:val="24"/>
        </w:rPr>
      </w:pPr>
      <w:r w:rsidRPr="006E5C60">
        <w:rPr>
          <w:rFonts w:ascii="Times New Roman" w:eastAsia="Calibri" w:hAnsi="Times New Roman" w:cs="Times New Roman"/>
          <w:b/>
          <w:sz w:val="24"/>
          <w:szCs w:val="24"/>
        </w:rPr>
        <w:lastRenderedPageBreak/>
        <w:t xml:space="preserve">Предметный  стандарт по естествознанию </w:t>
      </w:r>
    </w:p>
    <w:p w:rsidR="00D6657B" w:rsidRPr="006E5C60" w:rsidRDefault="00D6657B" w:rsidP="006E5C60">
      <w:pPr>
        <w:spacing w:after="0" w:line="240" w:lineRule="auto"/>
        <w:jc w:val="center"/>
        <w:rPr>
          <w:rFonts w:ascii="Times New Roman" w:eastAsia="Calibri" w:hAnsi="Times New Roman" w:cs="Times New Roman"/>
          <w:b/>
          <w:sz w:val="24"/>
          <w:szCs w:val="24"/>
        </w:rPr>
      </w:pPr>
      <w:r w:rsidRPr="006E5C60">
        <w:rPr>
          <w:rFonts w:ascii="Times New Roman" w:eastAsia="Calibri" w:hAnsi="Times New Roman" w:cs="Times New Roman"/>
          <w:b/>
          <w:sz w:val="24"/>
          <w:szCs w:val="24"/>
        </w:rPr>
        <w:t xml:space="preserve">для общеобразовательных организаций </w:t>
      </w:r>
    </w:p>
    <w:p w:rsidR="00D6657B" w:rsidRPr="006E5C60" w:rsidRDefault="00D6657B" w:rsidP="006E5C60">
      <w:pPr>
        <w:spacing w:after="0" w:line="240" w:lineRule="auto"/>
        <w:jc w:val="center"/>
        <w:rPr>
          <w:rFonts w:ascii="Times New Roman" w:eastAsia="Calibri" w:hAnsi="Times New Roman" w:cs="Times New Roman"/>
          <w:b/>
          <w:sz w:val="24"/>
          <w:szCs w:val="24"/>
        </w:rPr>
      </w:pPr>
      <w:r w:rsidRPr="006E5C60">
        <w:rPr>
          <w:rFonts w:ascii="Times New Roman" w:eastAsia="Calibri" w:hAnsi="Times New Roman" w:cs="Times New Roman"/>
          <w:b/>
          <w:sz w:val="24"/>
          <w:szCs w:val="24"/>
        </w:rPr>
        <w:t>Кыргызской Республики</w:t>
      </w:r>
    </w:p>
    <w:p w:rsidR="00D6657B" w:rsidRPr="006E5C60" w:rsidRDefault="00D6657B" w:rsidP="006E5C60">
      <w:pPr>
        <w:spacing w:after="0" w:line="240" w:lineRule="auto"/>
        <w:jc w:val="center"/>
        <w:rPr>
          <w:rFonts w:ascii="Times New Roman" w:eastAsia="Calibri" w:hAnsi="Times New Roman" w:cs="Times New Roman"/>
          <w:b/>
          <w:sz w:val="24"/>
          <w:szCs w:val="24"/>
        </w:rPr>
      </w:pPr>
      <w:r w:rsidRPr="006E5C60">
        <w:rPr>
          <w:rFonts w:ascii="Times New Roman" w:eastAsia="Calibri" w:hAnsi="Times New Roman" w:cs="Times New Roman"/>
          <w:b/>
          <w:sz w:val="24"/>
          <w:szCs w:val="24"/>
        </w:rPr>
        <w:t xml:space="preserve"> </w:t>
      </w:r>
    </w:p>
    <w:p w:rsidR="00D6657B" w:rsidRPr="006E5C60" w:rsidRDefault="00D6657B" w:rsidP="006E5C60">
      <w:pPr>
        <w:spacing w:after="0" w:line="240" w:lineRule="auto"/>
        <w:jc w:val="center"/>
        <w:rPr>
          <w:rFonts w:ascii="Times New Roman" w:eastAsia="Calibri" w:hAnsi="Times New Roman" w:cs="Times New Roman"/>
          <w:b/>
          <w:sz w:val="24"/>
          <w:szCs w:val="24"/>
        </w:rPr>
      </w:pPr>
      <w:r w:rsidRPr="006E5C60">
        <w:rPr>
          <w:rFonts w:ascii="Times New Roman" w:eastAsia="Calibri" w:hAnsi="Times New Roman" w:cs="Times New Roman"/>
          <w:b/>
          <w:sz w:val="24"/>
          <w:szCs w:val="24"/>
        </w:rPr>
        <w:t>5  КЛАСС</w:t>
      </w:r>
    </w:p>
    <w:p w:rsidR="00D6657B" w:rsidRPr="006E5C60" w:rsidRDefault="00D6657B" w:rsidP="006E5C60">
      <w:pPr>
        <w:spacing w:after="0" w:line="240" w:lineRule="auto"/>
        <w:jc w:val="center"/>
        <w:rPr>
          <w:rFonts w:ascii="Times New Roman" w:hAnsi="Times New Roman" w:cs="Times New Roman"/>
          <w:b/>
          <w:bCs/>
          <w:sz w:val="24"/>
          <w:szCs w:val="24"/>
        </w:rPr>
      </w:pPr>
    </w:p>
    <w:p w:rsidR="00D6657B" w:rsidRPr="006E5C60" w:rsidRDefault="00D6657B" w:rsidP="006E5C60">
      <w:pPr>
        <w:spacing w:after="0" w:line="240" w:lineRule="auto"/>
        <w:ind w:hanging="142"/>
        <w:jc w:val="right"/>
        <w:rPr>
          <w:rFonts w:ascii="Times New Roman" w:hAnsi="Times New Roman" w:cs="Times New Roman"/>
          <w:b/>
          <w:bCs/>
          <w:sz w:val="24"/>
          <w:szCs w:val="24"/>
        </w:rPr>
      </w:pPr>
      <w:r w:rsidRPr="006E5C60">
        <w:rPr>
          <w:rFonts w:ascii="Times New Roman" w:hAnsi="Times New Roman" w:cs="Times New Roman"/>
          <w:b/>
          <w:bCs/>
          <w:sz w:val="24"/>
          <w:szCs w:val="24"/>
        </w:rPr>
        <w:t xml:space="preserve">Разработчики: </w:t>
      </w:r>
    </w:p>
    <w:p w:rsidR="00D6657B" w:rsidRPr="006E5C60" w:rsidRDefault="00D6657B" w:rsidP="006E5C60">
      <w:pPr>
        <w:tabs>
          <w:tab w:val="left" w:pos="0"/>
          <w:tab w:val="left" w:pos="1276"/>
        </w:tabs>
        <w:spacing w:after="0" w:line="240" w:lineRule="auto"/>
        <w:jc w:val="right"/>
        <w:rPr>
          <w:rFonts w:ascii="Times New Roman" w:hAnsi="Times New Roman" w:cs="Times New Roman"/>
          <w:sz w:val="24"/>
          <w:szCs w:val="24"/>
          <w:lang w:val="ky-KG"/>
        </w:rPr>
      </w:pPr>
      <w:r w:rsidRPr="006E5C60">
        <w:rPr>
          <w:rFonts w:ascii="Times New Roman" w:hAnsi="Times New Roman" w:cs="Times New Roman"/>
          <w:sz w:val="24"/>
          <w:szCs w:val="24"/>
          <w:lang w:val="ky-KG"/>
        </w:rPr>
        <w:t>Ногаев М. А.</w:t>
      </w:r>
    </w:p>
    <w:p w:rsidR="00D6657B" w:rsidRPr="006E5C60" w:rsidRDefault="00D6657B" w:rsidP="006E5C60">
      <w:pPr>
        <w:tabs>
          <w:tab w:val="left" w:pos="0"/>
          <w:tab w:val="left" w:pos="1276"/>
        </w:tabs>
        <w:spacing w:after="0" w:line="240" w:lineRule="auto"/>
        <w:jc w:val="right"/>
        <w:rPr>
          <w:rFonts w:ascii="Times New Roman" w:hAnsi="Times New Roman" w:cs="Times New Roman"/>
          <w:sz w:val="24"/>
          <w:szCs w:val="24"/>
          <w:lang w:val="ky-KG"/>
        </w:rPr>
      </w:pPr>
      <w:r w:rsidRPr="006E5C60">
        <w:rPr>
          <w:rFonts w:ascii="Times New Roman" w:hAnsi="Times New Roman" w:cs="Times New Roman"/>
          <w:sz w:val="24"/>
          <w:szCs w:val="24"/>
          <w:lang w:val="ky-KG"/>
        </w:rPr>
        <w:t>Знаменская Н. А.</w:t>
      </w:r>
    </w:p>
    <w:p w:rsidR="00D6657B" w:rsidRPr="006E5C60" w:rsidRDefault="00D6657B" w:rsidP="006E5C60">
      <w:pPr>
        <w:tabs>
          <w:tab w:val="left" w:pos="0"/>
          <w:tab w:val="left" w:pos="1276"/>
        </w:tabs>
        <w:spacing w:after="0" w:line="240" w:lineRule="auto"/>
        <w:jc w:val="right"/>
        <w:rPr>
          <w:rFonts w:ascii="Times New Roman" w:hAnsi="Times New Roman" w:cs="Times New Roman"/>
          <w:sz w:val="24"/>
          <w:szCs w:val="24"/>
          <w:lang w:val="ky-KG"/>
        </w:rPr>
      </w:pPr>
      <w:r w:rsidRPr="006E5C60">
        <w:rPr>
          <w:rFonts w:ascii="Times New Roman" w:hAnsi="Times New Roman" w:cs="Times New Roman"/>
          <w:sz w:val="24"/>
          <w:szCs w:val="24"/>
          <w:lang w:val="ky-KG"/>
        </w:rPr>
        <w:t>Савочкина В. В.</w:t>
      </w:r>
    </w:p>
    <w:p w:rsidR="00D6657B" w:rsidRPr="006E5C60" w:rsidRDefault="00D6657B" w:rsidP="006E5C60">
      <w:pPr>
        <w:tabs>
          <w:tab w:val="left" w:pos="0"/>
          <w:tab w:val="left" w:pos="1276"/>
        </w:tabs>
        <w:spacing w:after="0" w:line="240" w:lineRule="auto"/>
        <w:jc w:val="right"/>
        <w:rPr>
          <w:rFonts w:ascii="Times New Roman" w:hAnsi="Times New Roman" w:cs="Times New Roman"/>
          <w:sz w:val="24"/>
          <w:szCs w:val="24"/>
          <w:lang w:val="ky-KG"/>
        </w:rPr>
      </w:pPr>
      <w:r w:rsidRPr="006E5C60">
        <w:rPr>
          <w:rFonts w:ascii="Times New Roman" w:hAnsi="Times New Roman" w:cs="Times New Roman"/>
          <w:sz w:val="24"/>
          <w:szCs w:val="24"/>
          <w:lang w:val="ky-KG"/>
        </w:rPr>
        <w:t>Солошенко О. В.</w:t>
      </w:r>
    </w:p>
    <w:p w:rsidR="00D6657B" w:rsidRPr="006E5C60" w:rsidRDefault="00D6657B" w:rsidP="006E5C60">
      <w:pPr>
        <w:spacing w:after="0" w:line="240" w:lineRule="auto"/>
        <w:jc w:val="center"/>
        <w:rPr>
          <w:rFonts w:ascii="Times New Roman" w:hAnsi="Times New Roman" w:cs="Times New Roman"/>
          <w:b/>
          <w:bCs/>
          <w:sz w:val="24"/>
          <w:szCs w:val="24"/>
          <w:lang w:val="ky-KG"/>
        </w:rPr>
      </w:pPr>
    </w:p>
    <w:p w:rsidR="00D6657B" w:rsidRPr="006E5C60" w:rsidRDefault="00D6657B"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СОДЕРЖАНИЕ</w:t>
      </w:r>
    </w:p>
    <w:p w:rsidR="00D6657B" w:rsidRPr="006E5C60" w:rsidRDefault="00D6657B" w:rsidP="006E5C60">
      <w:pPr>
        <w:spacing w:after="0" w:line="240" w:lineRule="auto"/>
        <w:jc w:val="center"/>
        <w:rPr>
          <w:rFonts w:ascii="Times New Roman" w:hAnsi="Times New Roman" w:cs="Times New Roman"/>
          <w:sz w:val="24"/>
          <w:szCs w:val="24"/>
        </w:rPr>
      </w:pP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РАЗДЕЛ </w:t>
      </w:r>
      <w:r w:rsidRPr="006E5C60">
        <w:rPr>
          <w:rFonts w:ascii="Times New Roman" w:hAnsi="Times New Roman" w:cs="Times New Roman"/>
          <w:b/>
          <w:sz w:val="24"/>
          <w:szCs w:val="24"/>
          <w:lang w:val="en-US"/>
        </w:rPr>
        <w:t>I</w:t>
      </w:r>
      <w:r w:rsidRPr="006E5C60">
        <w:rPr>
          <w:rFonts w:ascii="Times New Roman" w:hAnsi="Times New Roman" w:cs="Times New Roman"/>
          <w:b/>
          <w:sz w:val="24"/>
          <w:szCs w:val="24"/>
        </w:rPr>
        <w:t>. ОБЩИЕ ПОЛОЖЕНИЯ</w:t>
      </w:r>
      <w:r w:rsidRPr="006E5C60">
        <w:rPr>
          <w:rFonts w:ascii="Times New Roman" w:hAnsi="Times New Roman" w:cs="Times New Roman"/>
          <w:sz w:val="24"/>
          <w:szCs w:val="24"/>
        </w:rPr>
        <w:t>.</w:t>
      </w:r>
    </w:p>
    <w:p w:rsidR="00D6657B" w:rsidRPr="006E5C60" w:rsidRDefault="00D6657B" w:rsidP="006E5C60">
      <w:pPr>
        <w:pStyle w:val="a3"/>
        <w:numPr>
          <w:ilvl w:val="1"/>
          <w:numId w:val="9"/>
        </w:numPr>
        <w:spacing w:after="0" w:line="240" w:lineRule="auto"/>
        <w:ind w:left="0"/>
        <w:jc w:val="both"/>
        <w:rPr>
          <w:rFonts w:ascii="Times New Roman" w:hAnsi="Times New Roman"/>
          <w:sz w:val="24"/>
          <w:szCs w:val="24"/>
        </w:rPr>
      </w:pPr>
      <w:r w:rsidRPr="006E5C60">
        <w:rPr>
          <w:rFonts w:ascii="Times New Roman" w:hAnsi="Times New Roman"/>
          <w:sz w:val="24"/>
          <w:szCs w:val="24"/>
        </w:rPr>
        <w:t>Статус и структура документа</w:t>
      </w:r>
    </w:p>
    <w:p w:rsidR="00D6657B" w:rsidRPr="006E5C60" w:rsidRDefault="00D6657B" w:rsidP="006E5C60">
      <w:pPr>
        <w:pStyle w:val="a3"/>
        <w:numPr>
          <w:ilvl w:val="1"/>
          <w:numId w:val="9"/>
        </w:numPr>
        <w:spacing w:after="0" w:line="240" w:lineRule="auto"/>
        <w:ind w:left="0"/>
        <w:jc w:val="both"/>
        <w:rPr>
          <w:rFonts w:ascii="Times New Roman" w:hAnsi="Times New Roman"/>
          <w:sz w:val="24"/>
          <w:szCs w:val="24"/>
        </w:rPr>
      </w:pPr>
      <w:r w:rsidRPr="006E5C60">
        <w:rPr>
          <w:rFonts w:ascii="Times New Roman" w:hAnsi="Times New Roman"/>
          <w:sz w:val="24"/>
          <w:szCs w:val="24"/>
        </w:rPr>
        <w:t>Система основных нормативных документов для общеобразовательных организаций</w:t>
      </w:r>
    </w:p>
    <w:p w:rsidR="00D6657B" w:rsidRPr="006E5C60" w:rsidRDefault="00D6657B" w:rsidP="006E5C60">
      <w:pPr>
        <w:pStyle w:val="a3"/>
        <w:numPr>
          <w:ilvl w:val="1"/>
          <w:numId w:val="9"/>
        </w:numPr>
        <w:spacing w:after="0" w:line="240" w:lineRule="auto"/>
        <w:ind w:left="0"/>
        <w:jc w:val="both"/>
        <w:rPr>
          <w:rFonts w:ascii="Times New Roman" w:hAnsi="Times New Roman"/>
          <w:sz w:val="24"/>
          <w:szCs w:val="24"/>
        </w:rPr>
      </w:pPr>
      <w:r w:rsidRPr="006E5C60">
        <w:rPr>
          <w:rFonts w:ascii="Times New Roman" w:hAnsi="Times New Roman"/>
          <w:sz w:val="24"/>
          <w:szCs w:val="24"/>
        </w:rPr>
        <w:t>Основные понятия и термины</w:t>
      </w:r>
    </w:p>
    <w:p w:rsidR="00D6657B" w:rsidRPr="006E5C60" w:rsidRDefault="00D6657B" w:rsidP="006E5C60">
      <w:pPr>
        <w:spacing w:after="0" w:line="240" w:lineRule="auto"/>
        <w:ind w:firstLine="567"/>
        <w:jc w:val="both"/>
        <w:rPr>
          <w:rFonts w:ascii="Times New Roman" w:hAnsi="Times New Roman" w:cs="Times New Roman"/>
          <w:sz w:val="24"/>
          <w:szCs w:val="24"/>
        </w:rPr>
      </w:pPr>
    </w:p>
    <w:p w:rsidR="00D6657B" w:rsidRPr="006E5C60" w:rsidRDefault="00D6657B"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РАЗДЕЛ </w:t>
      </w:r>
      <w:r w:rsidRPr="006E5C60">
        <w:rPr>
          <w:rFonts w:ascii="Times New Roman" w:hAnsi="Times New Roman" w:cs="Times New Roman"/>
          <w:b/>
          <w:sz w:val="24"/>
          <w:szCs w:val="24"/>
          <w:lang w:val="en-US"/>
        </w:rPr>
        <w:t>II</w:t>
      </w:r>
      <w:r w:rsidRPr="006E5C60">
        <w:rPr>
          <w:rFonts w:ascii="Times New Roman" w:hAnsi="Times New Roman" w:cs="Times New Roman"/>
          <w:b/>
          <w:sz w:val="24"/>
          <w:szCs w:val="24"/>
        </w:rPr>
        <w:t>. КОНЦЕПЦИЯ ПРЕДМЕТА</w:t>
      </w:r>
    </w:p>
    <w:p w:rsidR="00D6657B" w:rsidRPr="006E5C60" w:rsidRDefault="00D6657B" w:rsidP="006E5C60">
      <w:pPr>
        <w:spacing w:after="0" w:line="240" w:lineRule="auto"/>
        <w:jc w:val="both"/>
        <w:rPr>
          <w:rFonts w:ascii="Times New Roman" w:hAnsi="Times New Roman" w:cs="Times New Roman"/>
          <w:sz w:val="24"/>
          <w:szCs w:val="24"/>
          <w:lang w:val="en-US"/>
        </w:rPr>
      </w:pPr>
      <w:r w:rsidRPr="006E5C60">
        <w:rPr>
          <w:rFonts w:ascii="Times New Roman" w:hAnsi="Times New Roman" w:cs="Times New Roman"/>
          <w:sz w:val="24"/>
          <w:szCs w:val="24"/>
        </w:rPr>
        <w:t>2.1 Цели и задачи обучения.</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2.2. Методология построения предмета.</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2.3. Предметные компетентности.</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2.4. Связь ключевых и предметных компетентностей.</w:t>
      </w:r>
    </w:p>
    <w:p w:rsidR="00D6657B" w:rsidRPr="006E5C60" w:rsidRDefault="00D6657B" w:rsidP="006E5C60">
      <w:pPr>
        <w:spacing w:after="0" w:line="240" w:lineRule="auto"/>
        <w:ind w:hanging="426"/>
        <w:jc w:val="both"/>
        <w:rPr>
          <w:rFonts w:ascii="Times New Roman" w:hAnsi="Times New Roman" w:cs="Times New Roman"/>
          <w:sz w:val="24"/>
          <w:szCs w:val="24"/>
        </w:rPr>
      </w:pPr>
      <w:r w:rsidRPr="006E5C60">
        <w:rPr>
          <w:rFonts w:ascii="Times New Roman" w:hAnsi="Times New Roman" w:cs="Times New Roman"/>
          <w:sz w:val="24"/>
          <w:szCs w:val="24"/>
        </w:rPr>
        <w:t>2.5. Содержательные линии. Распределение учебного материала по содержательным линиям и классам.</w:t>
      </w:r>
    </w:p>
    <w:p w:rsidR="00D6657B" w:rsidRPr="006E5C60" w:rsidRDefault="00D6657B" w:rsidP="006E5C60">
      <w:pPr>
        <w:spacing w:after="0" w:line="240" w:lineRule="auto"/>
        <w:ind w:hanging="426"/>
        <w:jc w:val="both"/>
        <w:rPr>
          <w:rFonts w:ascii="Times New Roman" w:hAnsi="Times New Roman" w:cs="Times New Roman"/>
          <w:sz w:val="24"/>
          <w:szCs w:val="24"/>
        </w:rPr>
      </w:pPr>
      <w:r w:rsidRPr="006E5C60">
        <w:rPr>
          <w:rFonts w:ascii="Times New Roman" w:hAnsi="Times New Roman" w:cs="Times New Roman"/>
          <w:sz w:val="24"/>
          <w:szCs w:val="24"/>
        </w:rPr>
        <w:t xml:space="preserve">2.6. </w:t>
      </w:r>
      <w:r w:rsidRPr="006E5C60">
        <w:rPr>
          <w:rFonts w:ascii="Times New Roman" w:hAnsi="Times New Roman" w:cs="Times New Roman"/>
          <w:color w:val="2B2B2B"/>
          <w:sz w:val="24"/>
          <w:szCs w:val="24"/>
        </w:rPr>
        <w:t>Межпредметные связи. Сквозные тематические линии;</w:t>
      </w:r>
    </w:p>
    <w:p w:rsidR="00D6657B" w:rsidRPr="006E5C60" w:rsidRDefault="00D6657B" w:rsidP="006E5C60">
      <w:pPr>
        <w:spacing w:after="0" w:line="240" w:lineRule="auto"/>
        <w:jc w:val="both"/>
        <w:rPr>
          <w:rFonts w:ascii="Times New Roman" w:hAnsi="Times New Roman" w:cs="Times New Roman"/>
          <w:b/>
          <w:sz w:val="24"/>
          <w:szCs w:val="24"/>
        </w:rPr>
      </w:pPr>
    </w:p>
    <w:p w:rsidR="00D6657B" w:rsidRPr="006E5C60" w:rsidRDefault="00D6657B"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РАЗДЕЛ </w:t>
      </w:r>
      <w:r w:rsidRPr="006E5C60">
        <w:rPr>
          <w:rFonts w:ascii="Times New Roman" w:hAnsi="Times New Roman" w:cs="Times New Roman"/>
          <w:b/>
          <w:sz w:val="24"/>
          <w:szCs w:val="24"/>
          <w:lang w:val="en-US"/>
        </w:rPr>
        <w:t>III</w:t>
      </w:r>
      <w:r w:rsidRPr="006E5C60">
        <w:rPr>
          <w:rFonts w:ascii="Times New Roman" w:hAnsi="Times New Roman" w:cs="Times New Roman"/>
          <w:b/>
          <w:sz w:val="24"/>
          <w:szCs w:val="24"/>
        </w:rPr>
        <w:t>. ОБРАЗОВАТЕЛЬНЫЕ РЕЗУЛЬТАТЫ И ОЦЕНИВАНИЕ</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3.1. Ожидаемые результаты обучения учащихся (по ступеням и классам).</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3.2. Основные стратегии оценивания достижений учащихся.</w:t>
      </w:r>
    </w:p>
    <w:p w:rsidR="00D6657B" w:rsidRPr="006E5C60" w:rsidRDefault="00D6657B" w:rsidP="006E5C60">
      <w:pPr>
        <w:spacing w:after="0" w:line="240" w:lineRule="auto"/>
        <w:ind w:firstLine="567"/>
        <w:jc w:val="both"/>
        <w:rPr>
          <w:rFonts w:ascii="Times New Roman" w:hAnsi="Times New Roman" w:cs="Times New Roman"/>
          <w:sz w:val="24"/>
          <w:szCs w:val="24"/>
        </w:rPr>
      </w:pPr>
    </w:p>
    <w:p w:rsidR="00D6657B" w:rsidRPr="006E5C60" w:rsidRDefault="00D6657B"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РАЗДЕЛ </w:t>
      </w:r>
      <w:r w:rsidRPr="006E5C60">
        <w:rPr>
          <w:rFonts w:ascii="Times New Roman" w:hAnsi="Times New Roman" w:cs="Times New Roman"/>
          <w:b/>
          <w:sz w:val="24"/>
          <w:szCs w:val="24"/>
          <w:lang w:val="en-US"/>
        </w:rPr>
        <w:t>IV</w:t>
      </w:r>
      <w:r w:rsidRPr="006E5C60">
        <w:rPr>
          <w:rFonts w:ascii="Times New Roman" w:hAnsi="Times New Roman" w:cs="Times New Roman"/>
          <w:b/>
          <w:sz w:val="24"/>
          <w:szCs w:val="24"/>
        </w:rPr>
        <w:t>. ТРЕБОВАНИЯ К ОРГАНИЗАЦИИ ОБРАЗОВАТЕЛЬНОГО ПРОЦЕССА</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4.1. Требования к ресурсному обеспечению.</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4.2. Создание мотивирующей обучающей среды.</w:t>
      </w:r>
    </w:p>
    <w:p w:rsidR="00D6657B" w:rsidRPr="006E5C60" w:rsidRDefault="00D6657B"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br w:type="page"/>
      </w:r>
      <w:r w:rsidRPr="006E5C60">
        <w:rPr>
          <w:rFonts w:ascii="Times New Roman" w:hAnsi="Times New Roman" w:cs="Times New Roman"/>
          <w:b/>
          <w:sz w:val="24"/>
          <w:szCs w:val="24"/>
        </w:rPr>
        <w:lastRenderedPageBreak/>
        <w:t xml:space="preserve">РАЗДЕЛ </w:t>
      </w:r>
      <w:r w:rsidRPr="006E5C60">
        <w:rPr>
          <w:rFonts w:ascii="Times New Roman" w:hAnsi="Times New Roman" w:cs="Times New Roman"/>
          <w:b/>
          <w:sz w:val="24"/>
          <w:szCs w:val="24"/>
          <w:lang w:val="en-US"/>
        </w:rPr>
        <w:t>I</w:t>
      </w:r>
      <w:r w:rsidRPr="006E5C60">
        <w:rPr>
          <w:rFonts w:ascii="Times New Roman" w:hAnsi="Times New Roman" w:cs="Times New Roman"/>
          <w:b/>
          <w:sz w:val="24"/>
          <w:szCs w:val="24"/>
        </w:rPr>
        <w:t>. ОБЩИЕ ПОЛОЖЕНИЯ</w:t>
      </w:r>
    </w:p>
    <w:p w:rsidR="00D6657B" w:rsidRPr="006E5C60" w:rsidRDefault="00D6657B" w:rsidP="006E5C60">
      <w:pPr>
        <w:pStyle w:val="a3"/>
        <w:numPr>
          <w:ilvl w:val="1"/>
          <w:numId w:val="10"/>
        </w:numPr>
        <w:spacing w:after="0" w:line="240" w:lineRule="auto"/>
        <w:ind w:left="0"/>
        <w:jc w:val="both"/>
        <w:rPr>
          <w:rFonts w:ascii="Times New Roman" w:hAnsi="Times New Roman"/>
          <w:b/>
          <w:sz w:val="24"/>
          <w:szCs w:val="24"/>
        </w:rPr>
      </w:pPr>
      <w:r w:rsidRPr="006E5C60">
        <w:rPr>
          <w:rFonts w:ascii="Times New Roman" w:hAnsi="Times New Roman"/>
          <w:b/>
          <w:sz w:val="24"/>
          <w:szCs w:val="24"/>
        </w:rPr>
        <w:t>Статус и структура документа</w:t>
      </w:r>
    </w:p>
    <w:p w:rsidR="00D6657B" w:rsidRPr="006E5C60" w:rsidRDefault="00D6657B" w:rsidP="006E5C60">
      <w:pPr>
        <w:shd w:val="clear" w:color="auto" w:fill="FFFFFF"/>
        <w:spacing w:after="0" w:line="240" w:lineRule="auto"/>
        <w:jc w:val="both"/>
        <w:rPr>
          <w:rFonts w:ascii="Times New Roman" w:hAnsi="Times New Roman" w:cs="Times New Roman"/>
          <w:spacing w:val="2"/>
          <w:sz w:val="24"/>
          <w:szCs w:val="24"/>
        </w:rPr>
      </w:pPr>
      <w:r w:rsidRPr="006E5C60">
        <w:rPr>
          <w:rFonts w:ascii="Times New Roman" w:hAnsi="Times New Roman" w:cs="Times New Roman"/>
          <w:spacing w:val="6"/>
          <w:sz w:val="24"/>
          <w:szCs w:val="24"/>
          <w:lang w:val="ky-KG"/>
        </w:rPr>
        <w:t xml:space="preserve">       </w:t>
      </w:r>
      <w:r w:rsidRPr="006E5C60">
        <w:rPr>
          <w:rFonts w:ascii="Times New Roman" w:hAnsi="Times New Roman" w:cs="Times New Roman"/>
          <w:spacing w:val="2"/>
          <w:sz w:val="24"/>
          <w:szCs w:val="24"/>
        </w:rPr>
        <w:t>Предметный</w:t>
      </w:r>
      <w:r w:rsidRPr="006E5C60">
        <w:rPr>
          <w:rFonts w:ascii="Times New Roman" w:hAnsi="Times New Roman" w:cs="Times New Roman"/>
          <w:spacing w:val="2"/>
          <w:sz w:val="24"/>
          <w:szCs w:val="24"/>
          <w:lang w:val="ky-KG"/>
        </w:rPr>
        <w:t xml:space="preserve">   стандарт по Естествознанию разработан для общеобразовательных школ в соответствии </w:t>
      </w:r>
      <w:r w:rsidRPr="006E5C60">
        <w:rPr>
          <w:rFonts w:ascii="Times New Roman" w:hAnsi="Times New Roman" w:cs="Times New Roman"/>
          <w:sz w:val="24"/>
          <w:szCs w:val="24"/>
        </w:rPr>
        <w:t xml:space="preserve">со </w:t>
      </w:r>
      <w:hyperlink r:id="rId8" w:anchor="st_5" w:history="1">
        <w:r w:rsidRPr="006E5C60">
          <w:rPr>
            <w:rFonts w:ascii="Times New Roman" w:hAnsi="Times New Roman" w:cs="Times New Roman"/>
            <w:sz w:val="24"/>
            <w:szCs w:val="24"/>
          </w:rPr>
          <w:t>статьей 5</w:t>
        </w:r>
      </w:hyperlink>
      <w:r w:rsidRPr="006E5C60">
        <w:rPr>
          <w:rFonts w:ascii="Times New Roman" w:hAnsi="Times New Roman" w:cs="Times New Roman"/>
          <w:spacing w:val="2"/>
          <w:sz w:val="24"/>
          <w:szCs w:val="24"/>
          <w:lang w:val="ky-KG"/>
        </w:rPr>
        <w:t xml:space="preserve"> Закона </w:t>
      </w:r>
      <w:r w:rsidRPr="006E5C60">
        <w:rPr>
          <w:rFonts w:ascii="Times New Roman" w:hAnsi="Times New Roman" w:cs="Times New Roman"/>
          <w:spacing w:val="-1"/>
          <w:w w:val="120"/>
          <w:sz w:val="24"/>
          <w:szCs w:val="24"/>
          <w:lang w:val="ky-KG"/>
        </w:rPr>
        <w:t xml:space="preserve">Кыргызской Республики </w:t>
      </w:r>
      <w:r w:rsidRPr="006E5C60">
        <w:rPr>
          <w:rFonts w:ascii="Times New Roman" w:hAnsi="Times New Roman" w:cs="Times New Roman"/>
          <w:spacing w:val="2"/>
          <w:sz w:val="24"/>
          <w:szCs w:val="24"/>
          <w:lang w:val="ky-KG"/>
        </w:rPr>
        <w:t>«Об образовании» и постановления Правительства Кыргызской Республики №403 от 21-июля 2014 года</w:t>
      </w:r>
      <w:r w:rsidRPr="006E5C60">
        <w:rPr>
          <w:rFonts w:ascii="Times New Roman" w:hAnsi="Times New Roman" w:cs="Times New Roman"/>
          <w:spacing w:val="2"/>
          <w:sz w:val="24"/>
          <w:szCs w:val="24"/>
        </w:rPr>
        <w:t xml:space="preserve"> </w:t>
      </w:r>
      <w:r w:rsidRPr="006E5C60">
        <w:rPr>
          <w:rFonts w:ascii="Times New Roman" w:hAnsi="Times New Roman" w:cs="Times New Roman"/>
          <w:spacing w:val="2"/>
          <w:sz w:val="24"/>
          <w:szCs w:val="24"/>
          <w:lang w:val="ky-KG"/>
        </w:rPr>
        <w:t>«Об утверждении Государственного образовательного стандарта среднего общего образования Кыргызской Республики».</w:t>
      </w:r>
      <w:r w:rsidRPr="006E5C60">
        <w:rPr>
          <w:rFonts w:ascii="Times New Roman" w:hAnsi="Times New Roman" w:cs="Times New Roman"/>
          <w:spacing w:val="6"/>
          <w:sz w:val="24"/>
          <w:szCs w:val="24"/>
          <w:lang w:val="ky-KG"/>
        </w:rPr>
        <w:tab/>
      </w:r>
      <w:r w:rsidRPr="006E5C60">
        <w:rPr>
          <w:rFonts w:ascii="Times New Roman" w:hAnsi="Times New Roman" w:cs="Times New Roman"/>
          <w:spacing w:val="2"/>
          <w:sz w:val="24"/>
          <w:szCs w:val="24"/>
        </w:rPr>
        <w:t xml:space="preserve">      </w:t>
      </w:r>
    </w:p>
    <w:p w:rsidR="00D6657B" w:rsidRPr="006E5C60" w:rsidRDefault="00D6657B" w:rsidP="006E5C60">
      <w:pPr>
        <w:shd w:val="clear" w:color="auto" w:fill="FFFFFF"/>
        <w:spacing w:after="0" w:line="240" w:lineRule="auto"/>
        <w:jc w:val="both"/>
        <w:rPr>
          <w:rFonts w:ascii="Times New Roman" w:hAnsi="Times New Roman" w:cs="Times New Roman"/>
          <w:spacing w:val="6"/>
          <w:sz w:val="24"/>
          <w:szCs w:val="24"/>
          <w:lang w:val="ky-KG"/>
        </w:rPr>
      </w:pPr>
      <w:r w:rsidRPr="006E5C60">
        <w:rPr>
          <w:rFonts w:ascii="Times New Roman" w:hAnsi="Times New Roman" w:cs="Times New Roman"/>
          <w:spacing w:val="2"/>
          <w:sz w:val="24"/>
          <w:szCs w:val="24"/>
        </w:rPr>
        <w:t xml:space="preserve">      </w:t>
      </w:r>
      <w:r w:rsidRPr="006E5C60">
        <w:rPr>
          <w:rFonts w:ascii="Times New Roman" w:hAnsi="Times New Roman" w:cs="Times New Roman"/>
          <w:b/>
          <w:spacing w:val="6"/>
          <w:sz w:val="24"/>
          <w:szCs w:val="24"/>
          <w:lang w:val="ky-KG"/>
        </w:rPr>
        <w:t>Предметный стандарт</w:t>
      </w:r>
      <w:r w:rsidRPr="006E5C60">
        <w:rPr>
          <w:rFonts w:ascii="Times New Roman" w:hAnsi="Times New Roman" w:cs="Times New Roman"/>
          <w:spacing w:val="6"/>
          <w:sz w:val="24"/>
          <w:szCs w:val="24"/>
          <w:lang w:val="ky-KG"/>
        </w:rPr>
        <w:t xml:space="preserve"> – это документ, регламентирующий образовательные результаты учащихся, способы их достижения и измерения в рамках предмета.</w:t>
      </w:r>
    </w:p>
    <w:p w:rsidR="00D6657B" w:rsidRPr="006E5C60" w:rsidRDefault="00D6657B" w:rsidP="006E5C60">
      <w:pPr>
        <w:shd w:val="clear" w:color="auto" w:fill="FFFFFF"/>
        <w:spacing w:after="0" w:line="240" w:lineRule="auto"/>
        <w:jc w:val="both"/>
        <w:rPr>
          <w:rFonts w:ascii="Times New Roman" w:hAnsi="Times New Roman" w:cs="Times New Roman"/>
          <w:sz w:val="24"/>
          <w:szCs w:val="24"/>
          <w:lang w:val="ky-KG"/>
        </w:rPr>
      </w:pPr>
      <w:r w:rsidRPr="006E5C60">
        <w:rPr>
          <w:rFonts w:ascii="Times New Roman" w:hAnsi="Times New Roman" w:cs="Times New Roman"/>
          <w:spacing w:val="4"/>
          <w:sz w:val="24"/>
          <w:szCs w:val="24"/>
          <w:lang w:val="ky-KG"/>
        </w:rPr>
        <w:t xml:space="preserve">   Положения стандарта должны применятся и сохранятся  в следующих образовательных учреждениях:</w:t>
      </w:r>
    </w:p>
    <w:p w:rsidR="00D6657B" w:rsidRPr="006E5C60" w:rsidRDefault="00D6657B" w:rsidP="006E5C60">
      <w:pPr>
        <w:shd w:val="clear" w:color="auto" w:fill="FFFFFF"/>
        <w:spacing w:after="0" w:line="240" w:lineRule="auto"/>
        <w:jc w:val="both"/>
        <w:rPr>
          <w:rFonts w:ascii="Times New Roman" w:hAnsi="Times New Roman" w:cs="Times New Roman"/>
          <w:spacing w:val="4"/>
          <w:sz w:val="24"/>
          <w:szCs w:val="24"/>
          <w:lang w:val="ky-KG"/>
        </w:rPr>
      </w:pPr>
      <w:r w:rsidRPr="006E5C60">
        <w:rPr>
          <w:rFonts w:ascii="Times New Roman" w:hAnsi="Times New Roman" w:cs="Times New Roman"/>
          <w:spacing w:val="4"/>
          <w:sz w:val="24"/>
          <w:szCs w:val="24"/>
          <w:lang w:val="ky-KG"/>
        </w:rPr>
        <w:t>-   независимо от типа и вида, в государственных или частных общеобразовательных  организациях  Кыргызской Рес</w:t>
      </w:r>
      <w:r w:rsidRPr="006E5C60">
        <w:rPr>
          <w:rFonts w:ascii="Times New Roman" w:hAnsi="Times New Roman" w:cs="Times New Roman"/>
          <w:spacing w:val="4"/>
          <w:sz w:val="24"/>
          <w:szCs w:val="24"/>
          <w:lang w:val="ky-KG"/>
        </w:rPr>
        <w:softHyphen/>
      </w:r>
      <w:r w:rsidRPr="006E5C60">
        <w:rPr>
          <w:rFonts w:ascii="Times New Roman" w:hAnsi="Times New Roman" w:cs="Times New Roman"/>
          <w:spacing w:val="3"/>
          <w:sz w:val="24"/>
          <w:szCs w:val="24"/>
          <w:lang w:val="ky-KG"/>
        </w:rPr>
        <w:t xml:space="preserve">публики; </w:t>
      </w:r>
    </w:p>
    <w:p w:rsidR="00D6657B" w:rsidRPr="006E5C60" w:rsidRDefault="00D6657B" w:rsidP="006E5C60">
      <w:pPr>
        <w:shd w:val="clear" w:color="auto" w:fill="FFFFFF"/>
        <w:spacing w:after="0" w:line="240" w:lineRule="auto"/>
        <w:rPr>
          <w:rFonts w:ascii="Times New Roman" w:hAnsi="Times New Roman" w:cs="Times New Roman"/>
          <w:spacing w:val="5"/>
          <w:sz w:val="24"/>
          <w:szCs w:val="24"/>
        </w:rPr>
      </w:pPr>
      <w:r w:rsidRPr="006E5C60">
        <w:rPr>
          <w:rFonts w:ascii="Times New Roman" w:hAnsi="Times New Roman" w:cs="Times New Roman"/>
          <w:sz w:val="24"/>
          <w:szCs w:val="24"/>
          <w:lang w:val="ky-KG"/>
        </w:rPr>
        <w:t xml:space="preserve">-   в </w:t>
      </w:r>
      <w:r w:rsidRPr="006E5C60">
        <w:rPr>
          <w:rFonts w:ascii="Times New Roman" w:hAnsi="Times New Roman" w:cs="Times New Roman"/>
          <w:spacing w:val="6"/>
          <w:sz w:val="24"/>
          <w:szCs w:val="24"/>
        </w:rPr>
        <w:t>лицензионной  и  аттестационной государственной инспекции</w:t>
      </w:r>
      <w:r w:rsidRPr="006E5C60">
        <w:rPr>
          <w:rFonts w:ascii="Times New Roman" w:hAnsi="Times New Roman" w:cs="Times New Roman"/>
          <w:spacing w:val="5"/>
          <w:sz w:val="24"/>
          <w:szCs w:val="24"/>
        </w:rPr>
        <w:t xml:space="preserve"> при Министерстве Образования и Науки Кыргызской Республики</w:t>
      </w:r>
      <w:r w:rsidRPr="006E5C60">
        <w:rPr>
          <w:rFonts w:ascii="Times New Roman" w:hAnsi="Times New Roman" w:cs="Times New Roman"/>
          <w:spacing w:val="6"/>
          <w:sz w:val="24"/>
          <w:szCs w:val="24"/>
        </w:rPr>
        <w:t>;</w:t>
      </w:r>
    </w:p>
    <w:p w:rsidR="00D6657B" w:rsidRPr="006E5C60" w:rsidRDefault="00D6657B" w:rsidP="006E5C60">
      <w:pPr>
        <w:shd w:val="clear" w:color="auto" w:fill="FFFFFF"/>
        <w:tabs>
          <w:tab w:val="left" w:pos="624"/>
        </w:tabs>
        <w:spacing w:after="0" w:line="240" w:lineRule="auto"/>
        <w:rPr>
          <w:rFonts w:ascii="Times New Roman" w:hAnsi="Times New Roman" w:cs="Times New Roman"/>
          <w:spacing w:val="5"/>
          <w:sz w:val="24"/>
          <w:szCs w:val="24"/>
        </w:rPr>
      </w:pPr>
      <w:r w:rsidRPr="006E5C60">
        <w:rPr>
          <w:rFonts w:ascii="Times New Roman" w:hAnsi="Times New Roman" w:cs="Times New Roman"/>
          <w:spacing w:val="6"/>
          <w:sz w:val="24"/>
          <w:szCs w:val="24"/>
        </w:rPr>
        <w:t xml:space="preserve">-   в национальном центре тестирования при </w:t>
      </w:r>
      <w:r w:rsidRPr="006E5C60">
        <w:rPr>
          <w:rFonts w:ascii="Times New Roman" w:hAnsi="Times New Roman" w:cs="Times New Roman"/>
          <w:spacing w:val="5"/>
          <w:sz w:val="24"/>
          <w:szCs w:val="24"/>
        </w:rPr>
        <w:t>Министерстве Образования и  Науки Кыргызской Республики</w:t>
      </w:r>
      <w:r w:rsidRPr="006E5C60">
        <w:rPr>
          <w:rFonts w:ascii="Times New Roman" w:hAnsi="Times New Roman" w:cs="Times New Roman"/>
          <w:spacing w:val="6"/>
          <w:sz w:val="24"/>
          <w:szCs w:val="24"/>
        </w:rPr>
        <w:t>;</w:t>
      </w:r>
    </w:p>
    <w:p w:rsidR="00D6657B" w:rsidRPr="006E5C60" w:rsidRDefault="00D6657B" w:rsidP="006E5C60">
      <w:pPr>
        <w:shd w:val="clear" w:color="auto" w:fill="FFFFFF"/>
        <w:tabs>
          <w:tab w:val="left" w:pos="624"/>
        </w:tabs>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в  международных образовательных и  других  школьных государственных и неправительственных  </w:t>
      </w:r>
      <w:r w:rsidRPr="006E5C60">
        <w:rPr>
          <w:rFonts w:ascii="Times New Roman" w:hAnsi="Times New Roman" w:cs="Times New Roman"/>
          <w:spacing w:val="4"/>
          <w:sz w:val="24"/>
          <w:szCs w:val="24"/>
        </w:rPr>
        <w:t>образовательных учреждениях;</w:t>
      </w:r>
    </w:p>
    <w:p w:rsidR="00D6657B" w:rsidRPr="006E5C60" w:rsidRDefault="00D6657B" w:rsidP="006E5C60">
      <w:pPr>
        <w:shd w:val="clear" w:color="auto" w:fill="FFFFFF"/>
        <w:tabs>
          <w:tab w:val="left" w:pos="629"/>
        </w:tabs>
        <w:spacing w:after="0" w:line="240" w:lineRule="auto"/>
        <w:rPr>
          <w:rFonts w:ascii="Times New Roman" w:hAnsi="Times New Roman" w:cs="Times New Roman"/>
          <w:spacing w:val="3"/>
          <w:sz w:val="24"/>
          <w:szCs w:val="24"/>
        </w:rPr>
      </w:pPr>
      <w:r w:rsidRPr="006E5C60">
        <w:rPr>
          <w:rFonts w:ascii="Times New Roman" w:hAnsi="Times New Roman" w:cs="Times New Roman"/>
          <w:spacing w:val="3"/>
          <w:sz w:val="24"/>
          <w:szCs w:val="24"/>
        </w:rPr>
        <w:t>-   в институтах (центрах, курсах) переквалификации  и повышения кадров в  системе образования;</w:t>
      </w:r>
    </w:p>
    <w:p w:rsidR="00D6657B" w:rsidRPr="006E5C60" w:rsidRDefault="00D6657B" w:rsidP="006E5C60">
      <w:pPr>
        <w:shd w:val="clear" w:color="auto" w:fill="FFFFFF"/>
        <w:tabs>
          <w:tab w:val="left" w:pos="629"/>
        </w:tabs>
        <w:spacing w:after="0" w:line="240" w:lineRule="auto"/>
        <w:rPr>
          <w:rFonts w:ascii="Times New Roman" w:hAnsi="Times New Roman" w:cs="Times New Roman"/>
          <w:sz w:val="24"/>
          <w:szCs w:val="24"/>
        </w:rPr>
      </w:pPr>
      <w:r w:rsidRPr="006E5C60">
        <w:rPr>
          <w:rFonts w:ascii="Times New Roman" w:hAnsi="Times New Roman" w:cs="Times New Roman"/>
          <w:spacing w:val="4"/>
          <w:sz w:val="24"/>
          <w:szCs w:val="24"/>
        </w:rPr>
        <w:t>-   в региональных органах управления государственного образования;</w:t>
      </w:r>
    </w:p>
    <w:p w:rsidR="00D6657B" w:rsidRPr="006E5C60" w:rsidRDefault="00D6657B" w:rsidP="006E5C60">
      <w:pPr>
        <w:shd w:val="clear" w:color="auto" w:fill="FFFFFF"/>
        <w:tabs>
          <w:tab w:val="left" w:pos="629"/>
        </w:tabs>
        <w:spacing w:after="0" w:line="240" w:lineRule="auto"/>
        <w:rPr>
          <w:rFonts w:ascii="Times New Roman" w:hAnsi="Times New Roman" w:cs="Times New Roman"/>
          <w:spacing w:val="6"/>
          <w:sz w:val="24"/>
          <w:szCs w:val="24"/>
        </w:rPr>
      </w:pPr>
      <w:r w:rsidRPr="006E5C60">
        <w:rPr>
          <w:rFonts w:ascii="Times New Roman" w:hAnsi="Times New Roman" w:cs="Times New Roman"/>
          <w:spacing w:val="4"/>
          <w:sz w:val="24"/>
          <w:szCs w:val="24"/>
        </w:rPr>
        <w:t xml:space="preserve">-   в </w:t>
      </w:r>
      <w:r w:rsidRPr="006E5C60">
        <w:rPr>
          <w:rFonts w:ascii="Times New Roman" w:hAnsi="Times New Roman" w:cs="Times New Roman"/>
          <w:spacing w:val="6"/>
          <w:sz w:val="24"/>
          <w:szCs w:val="24"/>
        </w:rPr>
        <w:t>Кыргызской Академии Образования  и  в других государственных научных исследовательских  инсти</w:t>
      </w:r>
      <w:r w:rsidRPr="006E5C60">
        <w:rPr>
          <w:rFonts w:ascii="Times New Roman" w:hAnsi="Times New Roman" w:cs="Times New Roman"/>
          <w:spacing w:val="4"/>
          <w:sz w:val="24"/>
          <w:szCs w:val="24"/>
        </w:rPr>
        <w:t>тутах;</w:t>
      </w:r>
    </w:p>
    <w:p w:rsidR="00D6657B" w:rsidRPr="006E5C60" w:rsidRDefault="00D6657B" w:rsidP="006E5C60">
      <w:pPr>
        <w:shd w:val="clear" w:color="auto" w:fill="FFFFFF"/>
        <w:tabs>
          <w:tab w:val="left" w:pos="629"/>
        </w:tabs>
        <w:spacing w:after="0" w:line="240" w:lineRule="auto"/>
        <w:rPr>
          <w:rFonts w:ascii="Times New Roman" w:hAnsi="Times New Roman" w:cs="Times New Roman"/>
          <w:sz w:val="24"/>
          <w:szCs w:val="24"/>
        </w:rPr>
      </w:pPr>
      <w:r w:rsidRPr="006E5C60">
        <w:rPr>
          <w:rFonts w:ascii="Times New Roman" w:hAnsi="Times New Roman" w:cs="Times New Roman"/>
          <w:spacing w:val="5"/>
          <w:sz w:val="24"/>
          <w:szCs w:val="24"/>
        </w:rPr>
        <w:t>-   в Министерстве Образования и науки Кыргызской  Республики;</w:t>
      </w:r>
    </w:p>
    <w:p w:rsidR="00D6657B" w:rsidRPr="006E5C60" w:rsidRDefault="00D6657B" w:rsidP="006E5C60">
      <w:pPr>
        <w:shd w:val="clear" w:color="auto" w:fill="FFFFFF"/>
        <w:tabs>
          <w:tab w:val="left" w:pos="629"/>
        </w:tabs>
        <w:spacing w:after="0" w:line="240" w:lineRule="auto"/>
        <w:rPr>
          <w:rFonts w:ascii="Times New Roman" w:hAnsi="Times New Roman" w:cs="Times New Roman"/>
          <w:b/>
          <w:sz w:val="24"/>
          <w:szCs w:val="24"/>
        </w:rPr>
      </w:pPr>
      <w:r w:rsidRPr="006E5C60">
        <w:rPr>
          <w:rFonts w:ascii="Times New Roman" w:hAnsi="Times New Roman" w:cs="Times New Roman"/>
          <w:spacing w:val="7"/>
          <w:sz w:val="24"/>
          <w:szCs w:val="24"/>
        </w:rPr>
        <w:t>-   в  местных Государственных  управленческих и  местных самоуправленческих орган</w:t>
      </w:r>
      <w:r w:rsidRPr="006E5C60">
        <w:rPr>
          <w:rFonts w:ascii="Times New Roman" w:hAnsi="Times New Roman" w:cs="Times New Roman"/>
          <w:spacing w:val="1"/>
          <w:sz w:val="24"/>
          <w:szCs w:val="24"/>
        </w:rPr>
        <w:t>ах</w:t>
      </w:r>
      <w:r w:rsidRPr="006E5C60">
        <w:rPr>
          <w:rFonts w:ascii="Times New Roman" w:hAnsi="Times New Roman" w:cs="Times New Roman"/>
          <w:b/>
          <w:sz w:val="24"/>
          <w:szCs w:val="24"/>
        </w:rPr>
        <w:t xml:space="preserve">. </w:t>
      </w:r>
    </w:p>
    <w:p w:rsidR="00D6657B" w:rsidRPr="006E5C60" w:rsidRDefault="00D6657B" w:rsidP="006E5C60">
      <w:pPr>
        <w:shd w:val="clear" w:color="auto" w:fill="FFFFFF"/>
        <w:tabs>
          <w:tab w:val="left" w:pos="629"/>
        </w:tabs>
        <w:spacing w:after="0" w:line="240" w:lineRule="auto"/>
        <w:rPr>
          <w:rFonts w:ascii="Times New Roman" w:hAnsi="Times New Roman" w:cs="Times New Roman"/>
          <w:spacing w:val="7"/>
          <w:sz w:val="24"/>
          <w:szCs w:val="24"/>
        </w:rPr>
      </w:pPr>
    </w:p>
    <w:p w:rsidR="00D6657B" w:rsidRPr="006E5C60" w:rsidRDefault="00D6657B" w:rsidP="006E5C60">
      <w:pPr>
        <w:pStyle w:val="a3"/>
        <w:numPr>
          <w:ilvl w:val="1"/>
          <w:numId w:val="10"/>
        </w:numPr>
        <w:spacing w:after="0" w:line="240" w:lineRule="auto"/>
        <w:ind w:left="0"/>
        <w:jc w:val="both"/>
        <w:rPr>
          <w:rFonts w:ascii="Times New Roman" w:hAnsi="Times New Roman"/>
          <w:b/>
          <w:sz w:val="24"/>
          <w:szCs w:val="24"/>
        </w:rPr>
      </w:pPr>
      <w:r w:rsidRPr="006E5C60">
        <w:rPr>
          <w:rFonts w:ascii="Times New Roman" w:hAnsi="Times New Roman"/>
          <w:b/>
          <w:sz w:val="24"/>
          <w:szCs w:val="24"/>
        </w:rPr>
        <w:t>Система основных нормативных документов для общеобразовательных организаций</w:t>
      </w:r>
    </w:p>
    <w:p w:rsidR="00D6657B" w:rsidRPr="006E5C60" w:rsidRDefault="00D6657B" w:rsidP="006E5C60">
      <w:pPr>
        <w:spacing w:after="0" w:line="240" w:lineRule="auto"/>
        <w:ind w:firstLine="567"/>
        <w:jc w:val="both"/>
        <w:rPr>
          <w:rFonts w:ascii="Times New Roman" w:hAnsi="Times New Roman" w:cs="Times New Roman"/>
          <w:sz w:val="24"/>
          <w:szCs w:val="24"/>
        </w:rPr>
      </w:pPr>
      <w:r w:rsidRPr="006E5C60">
        <w:rPr>
          <w:rFonts w:ascii="Times New Roman" w:hAnsi="Times New Roman" w:cs="Times New Roman"/>
          <w:sz w:val="24"/>
          <w:szCs w:val="24"/>
        </w:rPr>
        <w:t>1. Закон Кыргызской Республики «Об образовании».</w:t>
      </w:r>
    </w:p>
    <w:p w:rsidR="00D6657B" w:rsidRPr="006E5C60" w:rsidRDefault="00D6657B" w:rsidP="006E5C60">
      <w:pPr>
        <w:spacing w:after="0" w:line="240" w:lineRule="auto"/>
        <w:ind w:firstLine="567"/>
        <w:jc w:val="both"/>
        <w:rPr>
          <w:rFonts w:ascii="Times New Roman" w:hAnsi="Times New Roman" w:cs="Times New Roman"/>
          <w:sz w:val="24"/>
          <w:szCs w:val="24"/>
        </w:rPr>
      </w:pPr>
      <w:r w:rsidRPr="006E5C60">
        <w:rPr>
          <w:rFonts w:ascii="Times New Roman" w:hAnsi="Times New Roman" w:cs="Times New Roman"/>
          <w:sz w:val="24"/>
          <w:szCs w:val="24"/>
        </w:rPr>
        <w:t>2. Постановление правительства Кыргызской Республики № 403 от 21.07.2014 года «Об утверждении Государственного образовательного стандарта среднего общего образования Кыргызской Республики».</w:t>
      </w:r>
    </w:p>
    <w:p w:rsidR="00D6657B" w:rsidRPr="006E5C60" w:rsidRDefault="00D6657B" w:rsidP="006E5C60">
      <w:pPr>
        <w:spacing w:after="0" w:line="240" w:lineRule="auto"/>
        <w:ind w:firstLine="567"/>
        <w:jc w:val="both"/>
        <w:rPr>
          <w:rFonts w:ascii="Times New Roman" w:hAnsi="Times New Roman" w:cs="Times New Roman"/>
          <w:sz w:val="24"/>
          <w:szCs w:val="24"/>
        </w:rPr>
      </w:pPr>
      <w:r w:rsidRPr="006E5C60">
        <w:rPr>
          <w:rFonts w:ascii="Times New Roman" w:hAnsi="Times New Roman" w:cs="Times New Roman"/>
          <w:sz w:val="24"/>
          <w:szCs w:val="24"/>
        </w:rPr>
        <w:t>3. «Государственный образовательный стандарт среднего общего образования Кыргызской Республики», утвержденный</w:t>
      </w:r>
    </w:p>
    <w:p w:rsidR="00D6657B" w:rsidRPr="006E5C60" w:rsidRDefault="00D6657B" w:rsidP="006E5C60">
      <w:pPr>
        <w:spacing w:after="0" w:line="240" w:lineRule="auto"/>
        <w:ind w:firstLine="567"/>
        <w:jc w:val="both"/>
        <w:rPr>
          <w:rFonts w:ascii="Times New Roman" w:hAnsi="Times New Roman" w:cs="Times New Roman"/>
          <w:sz w:val="24"/>
          <w:szCs w:val="24"/>
        </w:rPr>
      </w:pPr>
      <w:r w:rsidRPr="006E5C60">
        <w:rPr>
          <w:rFonts w:ascii="Times New Roman" w:hAnsi="Times New Roman" w:cs="Times New Roman"/>
          <w:sz w:val="24"/>
          <w:szCs w:val="24"/>
        </w:rPr>
        <w:t xml:space="preserve"> 21.07.2014 г.</w:t>
      </w:r>
    </w:p>
    <w:p w:rsidR="00D6657B" w:rsidRPr="006E5C60" w:rsidRDefault="00D6657B" w:rsidP="006E5C60">
      <w:pPr>
        <w:spacing w:after="0" w:line="240" w:lineRule="auto"/>
        <w:ind w:firstLine="567"/>
        <w:jc w:val="both"/>
        <w:rPr>
          <w:rFonts w:ascii="Times New Roman" w:hAnsi="Times New Roman" w:cs="Times New Roman"/>
          <w:sz w:val="24"/>
          <w:szCs w:val="24"/>
        </w:rPr>
      </w:pPr>
      <w:r w:rsidRPr="006E5C60">
        <w:rPr>
          <w:rFonts w:ascii="Times New Roman" w:hAnsi="Times New Roman" w:cs="Times New Roman"/>
          <w:sz w:val="24"/>
          <w:szCs w:val="24"/>
        </w:rPr>
        <w:t>4. Концепция, стратегия развития образования в Кыргызской Республике на 2012 – 2020 гг. и план действия по их реализации.</w:t>
      </w:r>
    </w:p>
    <w:p w:rsidR="00D6657B" w:rsidRPr="006E5C60" w:rsidRDefault="00D6657B" w:rsidP="006E5C60">
      <w:pPr>
        <w:spacing w:after="0" w:line="240" w:lineRule="auto"/>
        <w:ind w:firstLine="567"/>
        <w:jc w:val="both"/>
        <w:rPr>
          <w:rFonts w:ascii="Times New Roman" w:hAnsi="Times New Roman" w:cs="Times New Roman"/>
          <w:sz w:val="24"/>
          <w:szCs w:val="24"/>
        </w:rPr>
      </w:pPr>
      <w:r w:rsidRPr="006E5C60">
        <w:rPr>
          <w:rFonts w:ascii="Times New Roman" w:hAnsi="Times New Roman" w:cs="Times New Roman"/>
          <w:sz w:val="24"/>
          <w:szCs w:val="24"/>
        </w:rPr>
        <w:t xml:space="preserve">5. Базисный учебный план для общеобразовательных организаций Кыргызской Республики. </w:t>
      </w:r>
    </w:p>
    <w:p w:rsidR="00D6657B" w:rsidRPr="006E5C60" w:rsidRDefault="00D6657B" w:rsidP="006E5C60">
      <w:pPr>
        <w:pStyle w:val="a3"/>
        <w:numPr>
          <w:ilvl w:val="1"/>
          <w:numId w:val="10"/>
        </w:numPr>
        <w:spacing w:after="0" w:line="240" w:lineRule="auto"/>
        <w:ind w:left="0"/>
        <w:jc w:val="both"/>
        <w:rPr>
          <w:rFonts w:ascii="Times New Roman" w:hAnsi="Times New Roman"/>
          <w:b/>
          <w:sz w:val="24"/>
          <w:szCs w:val="24"/>
        </w:rPr>
      </w:pPr>
      <w:r w:rsidRPr="006E5C60">
        <w:rPr>
          <w:rFonts w:ascii="Times New Roman" w:hAnsi="Times New Roman"/>
          <w:b/>
          <w:sz w:val="24"/>
          <w:szCs w:val="24"/>
        </w:rPr>
        <w:t>Основные понятия и термины</w:t>
      </w:r>
    </w:p>
    <w:p w:rsidR="00D6657B" w:rsidRPr="006E5C60" w:rsidRDefault="00D6657B" w:rsidP="006E5C60">
      <w:pPr>
        <w:numPr>
          <w:ilvl w:val="3"/>
          <w:numId w:val="6"/>
        </w:numPr>
        <w:spacing w:after="0" w:line="240" w:lineRule="auto"/>
        <w:ind w:left="0" w:hanging="283"/>
        <w:jc w:val="both"/>
        <w:rPr>
          <w:rFonts w:ascii="Times New Roman" w:hAnsi="Times New Roman" w:cs="Times New Roman"/>
          <w:sz w:val="24"/>
          <w:szCs w:val="24"/>
        </w:rPr>
      </w:pPr>
      <w:r w:rsidRPr="006E5C60">
        <w:rPr>
          <w:rFonts w:ascii="Times New Roman" w:hAnsi="Times New Roman" w:cs="Times New Roman"/>
          <w:b/>
          <w:sz w:val="24"/>
          <w:szCs w:val="24"/>
        </w:rPr>
        <w:t>естественнонаучная грамотность</w:t>
      </w:r>
      <w:r w:rsidRPr="006E5C60">
        <w:rPr>
          <w:rFonts w:ascii="Times New Roman" w:hAnsi="Times New Roman" w:cs="Times New Roman"/>
          <w:sz w:val="24"/>
          <w:szCs w:val="24"/>
        </w:rPr>
        <w:t xml:space="preserve"> — способность использовать естественнонаучные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w:t>
      </w:r>
      <w:r w:rsidRPr="006E5C60">
        <w:rPr>
          <w:rFonts w:ascii="Times New Roman" w:hAnsi="Times New Roman" w:cs="Times New Roman"/>
          <w:sz w:val="24"/>
          <w:szCs w:val="24"/>
        </w:rPr>
        <w:softHyphen/>
        <w:t xml:space="preserve">блюдениях и экспериментах. </w:t>
      </w:r>
      <w:proofErr w:type="gramStart"/>
      <w:r w:rsidRPr="006E5C60">
        <w:rPr>
          <w:rFonts w:ascii="Times New Roman" w:hAnsi="Times New Roman" w:cs="Times New Roman"/>
          <w:sz w:val="24"/>
          <w:szCs w:val="24"/>
        </w:rPr>
        <w:t>Эти выводы необходимы для пони</w:t>
      </w:r>
      <w:r w:rsidRPr="006E5C60">
        <w:rPr>
          <w:rFonts w:ascii="Times New Roman" w:hAnsi="Times New Roman" w:cs="Times New Roman"/>
          <w:sz w:val="24"/>
          <w:szCs w:val="24"/>
        </w:rPr>
        <w:softHyphen/>
        <w:t>мания окружающего мира и тех изменений, которые вносит в него деятельность человека, и для принятия соответствующих решений;</w:t>
      </w:r>
      <w:proofErr w:type="gramEnd"/>
    </w:p>
    <w:p w:rsidR="00D6657B" w:rsidRPr="006E5C60" w:rsidRDefault="00D6657B" w:rsidP="006E5C60">
      <w:pPr>
        <w:pStyle w:val="a3"/>
        <w:numPr>
          <w:ilvl w:val="0"/>
          <w:numId w:val="6"/>
        </w:numPr>
        <w:shd w:val="clear" w:color="auto" w:fill="FFFFFF"/>
        <w:spacing w:after="0" w:line="240" w:lineRule="auto"/>
        <w:ind w:left="0" w:hanging="284"/>
        <w:jc w:val="both"/>
        <w:rPr>
          <w:rFonts w:ascii="Times New Roman" w:hAnsi="Times New Roman"/>
          <w:color w:val="2B2B2B"/>
          <w:sz w:val="24"/>
          <w:szCs w:val="24"/>
        </w:rPr>
      </w:pPr>
      <w:r w:rsidRPr="006E5C60">
        <w:rPr>
          <w:rFonts w:ascii="Times New Roman" w:hAnsi="Times New Roman"/>
          <w:b/>
          <w:color w:val="2B2B2B"/>
          <w:sz w:val="24"/>
          <w:szCs w:val="24"/>
        </w:rPr>
        <w:t xml:space="preserve">естественнонаучное мышление </w:t>
      </w:r>
      <w:r w:rsidRPr="006E5C60">
        <w:rPr>
          <w:rFonts w:ascii="Times New Roman" w:hAnsi="Times New Roman"/>
          <w:color w:val="2B2B2B"/>
          <w:sz w:val="24"/>
          <w:szCs w:val="24"/>
        </w:rPr>
        <w:t>–</w:t>
      </w:r>
      <w:r w:rsidRPr="006E5C60">
        <w:rPr>
          <w:rFonts w:ascii="Times New Roman" w:hAnsi="Times New Roman"/>
          <w:sz w:val="24"/>
          <w:szCs w:val="24"/>
        </w:rPr>
        <w:t xml:space="preserve"> представляет собой обобщенное  и опосредованное отражение природных явлений, которое формируется и развивается на основе диалектической связи структурных компонентов физических, химических и биологических знаний, </w:t>
      </w:r>
      <w:r w:rsidRPr="006E5C60">
        <w:rPr>
          <w:rFonts w:ascii="Times New Roman" w:hAnsi="Times New Roman"/>
          <w:sz w:val="24"/>
          <w:szCs w:val="24"/>
        </w:rPr>
        <w:lastRenderedPageBreak/>
        <w:t>характеризующихся преобразованием предметной реальности во всевозможные модели (образную, знаковую, логическую и др.).</w:t>
      </w:r>
    </w:p>
    <w:p w:rsidR="00D6657B" w:rsidRPr="006E5C60" w:rsidRDefault="00D6657B" w:rsidP="006E5C60">
      <w:pPr>
        <w:numPr>
          <w:ilvl w:val="0"/>
          <w:numId w:val="6"/>
        </w:numPr>
        <w:spacing w:after="0" w:line="240" w:lineRule="auto"/>
        <w:ind w:left="0" w:hanging="426"/>
        <w:rPr>
          <w:rFonts w:ascii="Times New Roman" w:hAnsi="Times New Roman" w:cs="Times New Roman"/>
          <w:color w:val="000000"/>
          <w:sz w:val="24"/>
          <w:szCs w:val="24"/>
        </w:rPr>
      </w:pPr>
      <w:r w:rsidRPr="006E5C60">
        <w:rPr>
          <w:rFonts w:ascii="Times New Roman" w:hAnsi="Times New Roman" w:cs="Times New Roman"/>
          <w:b/>
          <w:color w:val="2B2B2B"/>
          <w:sz w:val="24"/>
          <w:szCs w:val="24"/>
        </w:rPr>
        <w:t xml:space="preserve">картина окружающего мира </w:t>
      </w:r>
      <w:r w:rsidRPr="006E5C60">
        <w:rPr>
          <w:rFonts w:ascii="Times New Roman" w:hAnsi="Times New Roman" w:cs="Times New Roman"/>
          <w:color w:val="2B2B2B"/>
          <w:sz w:val="24"/>
          <w:szCs w:val="24"/>
        </w:rPr>
        <w:t>–</w:t>
      </w:r>
      <w:r w:rsidRPr="006E5C60">
        <w:rPr>
          <w:rFonts w:ascii="Times New Roman" w:hAnsi="Times New Roman" w:cs="Times New Roman"/>
          <w:b/>
          <w:bCs/>
          <w:i/>
          <w:iCs/>
          <w:color w:val="000000"/>
          <w:sz w:val="24"/>
          <w:szCs w:val="24"/>
        </w:rPr>
        <w:t xml:space="preserve"> </w:t>
      </w:r>
      <w:r w:rsidRPr="006E5C60">
        <w:rPr>
          <w:rFonts w:ascii="Times New Roman" w:hAnsi="Times New Roman" w:cs="Times New Roman"/>
          <w:bCs/>
          <w:iCs/>
          <w:color w:val="000000"/>
          <w:sz w:val="24"/>
          <w:szCs w:val="24"/>
        </w:rPr>
        <w:t>это отражение окружающего мира в сознании человека и/или в общественном сознании</w:t>
      </w:r>
      <w:r w:rsidRPr="006E5C60">
        <w:rPr>
          <w:rFonts w:ascii="Times New Roman" w:hAnsi="Times New Roman" w:cs="Times New Roman"/>
          <w:b/>
          <w:bCs/>
          <w:i/>
          <w:iCs/>
          <w:color w:val="000000"/>
          <w:sz w:val="24"/>
          <w:szCs w:val="24"/>
        </w:rPr>
        <w:t>.</w:t>
      </w:r>
    </w:p>
    <w:p w:rsidR="00D6657B" w:rsidRPr="006E5C60" w:rsidRDefault="00D6657B" w:rsidP="006E5C60">
      <w:pPr>
        <w:pStyle w:val="a3"/>
        <w:numPr>
          <w:ilvl w:val="0"/>
          <w:numId w:val="6"/>
        </w:numPr>
        <w:shd w:val="clear" w:color="auto" w:fill="FFFFFF"/>
        <w:spacing w:after="0" w:line="240" w:lineRule="auto"/>
        <w:ind w:left="0" w:hanging="284"/>
        <w:rPr>
          <w:rFonts w:ascii="Times New Roman" w:hAnsi="Times New Roman"/>
          <w:color w:val="2B2B2B"/>
          <w:sz w:val="24"/>
          <w:szCs w:val="24"/>
        </w:rPr>
      </w:pPr>
      <w:r w:rsidRPr="006E5C60">
        <w:rPr>
          <w:rFonts w:ascii="Times New Roman" w:hAnsi="Times New Roman"/>
          <w:b/>
          <w:color w:val="2B2B2B"/>
          <w:sz w:val="24"/>
          <w:szCs w:val="24"/>
        </w:rPr>
        <w:t>качество естественнонаучного образования</w:t>
      </w:r>
      <w:r w:rsidRPr="006E5C60">
        <w:rPr>
          <w:rFonts w:ascii="Times New Roman" w:hAnsi="Times New Roman"/>
          <w:color w:val="2B2B2B"/>
          <w:sz w:val="24"/>
          <w:szCs w:val="24"/>
        </w:rPr>
        <w:t xml:space="preserve"> – степень соответствия результата образования ожиданиям различных субъектов образования (учащихся, педагогов, родителей, работодателей, общества в целом) или поставленным ими образовательным целям и задачам;</w:t>
      </w:r>
    </w:p>
    <w:p w:rsidR="00D6657B" w:rsidRPr="006E5C60" w:rsidRDefault="00D6657B" w:rsidP="006E5C60">
      <w:pPr>
        <w:pStyle w:val="a3"/>
        <w:numPr>
          <w:ilvl w:val="0"/>
          <w:numId w:val="6"/>
        </w:numPr>
        <w:shd w:val="clear" w:color="auto" w:fill="FFFFFF"/>
        <w:spacing w:after="0" w:line="240" w:lineRule="auto"/>
        <w:ind w:left="0" w:hanging="284"/>
        <w:rPr>
          <w:rFonts w:ascii="Times New Roman" w:hAnsi="Times New Roman"/>
          <w:iCs/>
          <w:sz w:val="24"/>
          <w:szCs w:val="24"/>
        </w:rPr>
      </w:pPr>
      <w:r w:rsidRPr="006E5C60">
        <w:rPr>
          <w:rFonts w:ascii="Times New Roman" w:hAnsi="Times New Roman"/>
          <w:b/>
          <w:color w:val="2B2B2B"/>
          <w:sz w:val="24"/>
          <w:szCs w:val="24"/>
        </w:rPr>
        <w:t xml:space="preserve"> </w:t>
      </w:r>
      <w:r w:rsidRPr="006E5C60">
        <w:rPr>
          <w:rFonts w:ascii="Times New Roman" w:hAnsi="Times New Roman"/>
          <w:b/>
          <w:iCs/>
          <w:sz w:val="24"/>
          <w:szCs w:val="24"/>
        </w:rPr>
        <w:t>модель объекта</w:t>
      </w:r>
      <w:r w:rsidRPr="006E5C60">
        <w:rPr>
          <w:rFonts w:ascii="Times New Roman" w:hAnsi="Times New Roman"/>
          <w:iCs/>
          <w:sz w:val="24"/>
          <w:szCs w:val="24"/>
        </w:rPr>
        <w:t xml:space="preserve"> – изображения натуральных объектов, представленные в схематичном виде, который подчеркивает, выделяет существенные признаки.</w:t>
      </w:r>
    </w:p>
    <w:p w:rsidR="00D6657B" w:rsidRPr="006E5C60" w:rsidRDefault="00D6657B" w:rsidP="006E5C60">
      <w:pPr>
        <w:pStyle w:val="a3"/>
        <w:numPr>
          <w:ilvl w:val="0"/>
          <w:numId w:val="6"/>
        </w:numPr>
        <w:shd w:val="clear" w:color="auto" w:fill="FFFFFF"/>
        <w:spacing w:after="0" w:line="240" w:lineRule="auto"/>
        <w:ind w:left="0" w:hanging="142"/>
        <w:rPr>
          <w:rFonts w:ascii="Times New Roman" w:hAnsi="Times New Roman"/>
          <w:sz w:val="24"/>
          <w:szCs w:val="24"/>
        </w:rPr>
      </w:pPr>
      <w:r w:rsidRPr="006E5C60">
        <w:rPr>
          <w:rFonts w:ascii="Times New Roman" w:hAnsi="Times New Roman"/>
          <w:b/>
          <w:iCs/>
          <w:sz w:val="24"/>
          <w:szCs w:val="24"/>
        </w:rPr>
        <w:t xml:space="preserve">муляжи </w:t>
      </w:r>
      <w:r w:rsidRPr="006E5C60">
        <w:rPr>
          <w:rFonts w:ascii="Times New Roman" w:hAnsi="Times New Roman"/>
          <w:iCs/>
          <w:sz w:val="24"/>
          <w:szCs w:val="24"/>
        </w:rPr>
        <w:t xml:space="preserve">– более приближенное к </w:t>
      </w:r>
      <w:proofErr w:type="gramStart"/>
      <w:r w:rsidRPr="006E5C60">
        <w:rPr>
          <w:rFonts w:ascii="Times New Roman" w:hAnsi="Times New Roman"/>
          <w:iCs/>
          <w:sz w:val="24"/>
          <w:szCs w:val="24"/>
        </w:rPr>
        <w:t>натуральному</w:t>
      </w:r>
      <w:proofErr w:type="gramEnd"/>
      <w:r w:rsidRPr="006E5C60">
        <w:rPr>
          <w:rFonts w:ascii="Times New Roman" w:hAnsi="Times New Roman"/>
          <w:iCs/>
          <w:sz w:val="24"/>
          <w:szCs w:val="24"/>
        </w:rPr>
        <w:t xml:space="preserve"> изображение объекта</w:t>
      </w:r>
      <w:r w:rsidRPr="006E5C60">
        <w:rPr>
          <w:rFonts w:ascii="Times New Roman" w:hAnsi="Times New Roman"/>
          <w:iCs/>
          <w:sz w:val="24"/>
          <w:szCs w:val="24"/>
        </w:rPr>
        <w:br/>
      </w:r>
      <w:r w:rsidRPr="006E5C60">
        <w:rPr>
          <w:rFonts w:ascii="Times New Roman" w:hAnsi="Times New Roman"/>
          <w:b/>
          <w:color w:val="2B2B2B"/>
          <w:sz w:val="24"/>
          <w:szCs w:val="24"/>
        </w:rPr>
        <w:t xml:space="preserve"> </w:t>
      </w:r>
      <w:r w:rsidRPr="006E5C60">
        <w:rPr>
          <w:rFonts w:ascii="Times New Roman" w:hAnsi="Times New Roman"/>
          <w:sz w:val="24"/>
          <w:szCs w:val="24"/>
        </w:rPr>
        <w:t> </w:t>
      </w:r>
    </w:p>
    <w:p w:rsidR="00D6657B" w:rsidRPr="006E5C60" w:rsidRDefault="00D6657B" w:rsidP="006E5C60">
      <w:pPr>
        <w:tabs>
          <w:tab w:val="left" w:pos="9570"/>
        </w:tabs>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РАЗДЕЛ </w:t>
      </w:r>
      <w:r w:rsidRPr="006E5C60">
        <w:rPr>
          <w:rFonts w:ascii="Times New Roman" w:hAnsi="Times New Roman" w:cs="Times New Roman"/>
          <w:b/>
          <w:sz w:val="24"/>
          <w:szCs w:val="24"/>
          <w:lang w:val="en-US"/>
        </w:rPr>
        <w:t>II</w:t>
      </w:r>
      <w:r w:rsidRPr="006E5C60">
        <w:rPr>
          <w:rFonts w:ascii="Times New Roman" w:hAnsi="Times New Roman" w:cs="Times New Roman"/>
          <w:b/>
          <w:sz w:val="24"/>
          <w:szCs w:val="24"/>
        </w:rPr>
        <w:t>. КОНЦЕПЦИЯ ПРЕДМЕТА</w:t>
      </w:r>
      <w:r w:rsidRPr="006E5C60">
        <w:rPr>
          <w:rFonts w:ascii="Times New Roman" w:hAnsi="Times New Roman" w:cs="Times New Roman"/>
          <w:b/>
          <w:sz w:val="24"/>
          <w:szCs w:val="24"/>
        </w:rPr>
        <w:tab/>
      </w:r>
    </w:p>
    <w:p w:rsidR="00D6657B" w:rsidRPr="006E5C60" w:rsidRDefault="00D6657B"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2.1. Цели и задачи обучения. </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w:t>
      </w:r>
      <w:r w:rsidRPr="006E5C60">
        <w:rPr>
          <w:rFonts w:ascii="Times New Roman" w:hAnsi="Times New Roman" w:cs="Times New Roman"/>
          <w:i/>
          <w:sz w:val="24"/>
          <w:szCs w:val="24"/>
        </w:rPr>
        <w:t>Цель  естественнонаучного образования</w:t>
      </w:r>
      <w:r w:rsidRPr="006E5C60">
        <w:rPr>
          <w:rFonts w:ascii="Times New Roman" w:hAnsi="Times New Roman" w:cs="Times New Roman"/>
          <w:sz w:val="24"/>
          <w:szCs w:val="24"/>
        </w:rPr>
        <w:t xml:space="preserve"> – формирование у ученика представления картины мира, для понимания многообразия свойств живой и не живой природы о закономерностях, происходящих в организме, природных сообществах, окружающей среде.</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Выполнение этой стратегической цели на практике обусловлено направленностью содержания образования в компетентностном залоге и реализуется через цели и задачи процесса обучения.</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7371"/>
      </w:tblGrid>
      <w:tr w:rsidR="00D6657B" w:rsidRPr="006E5C60" w:rsidTr="00EA1F20">
        <w:trPr>
          <w:trHeight w:val="501"/>
        </w:trPr>
        <w:tc>
          <w:tcPr>
            <w:tcW w:w="2943" w:type="dxa"/>
          </w:tcPr>
          <w:p w:rsidR="00D6657B" w:rsidRPr="006E5C60" w:rsidRDefault="00D6657B" w:rsidP="006E5C60">
            <w:pPr>
              <w:spacing w:after="0" w:line="240" w:lineRule="auto"/>
              <w:rPr>
                <w:rFonts w:ascii="Times New Roman" w:hAnsi="Times New Roman" w:cs="Times New Roman"/>
                <w:b/>
                <w:sz w:val="24"/>
                <w:szCs w:val="24"/>
              </w:rPr>
            </w:pPr>
            <w:r w:rsidRPr="006E5C60">
              <w:rPr>
                <w:rFonts w:ascii="Times New Roman" w:hAnsi="Times New Roman" w:cs="Times New Roman"/>
                <w:b/>
                <w:color w:val="424242"/>
                <w:sz w:val="24"/>
                <w:szCs w:val="24"/>
              </w:rPr>
              <w:t xml:space="preserve"> </w:t>
            </w:r>
            <w:r w:rsidRPr="006E5C60">
              <w:rPr>
                <w:rFonts w:ascii="Times New Roman" w:hAnsi="Times New Roman" w:cs="Times New Roman"/>
                <w:b/>
                <w:sz w:val="24"/>
                <w:szCs w:val="24"/>
              </w:rPr>
              <w:t>Цели обучения</w:t>
            </w:r>
          </w:p>
        </w:tc>
        <w:tc>
          <w:tcPr>
            <w:tcW w:w="7371" w:type="dxa"/>
          </w:tcPr>
          <w:p w:rsidR="00D6657B" w:rsidRPr="006E5C60" w:rsidRDefault="00D6657B"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Задачи обучения</w:t>
            </w:r>
          </w:p>
        </w:tc>
      </w:tr>
      <w:tr w:rsidR="00D6657B" w:rsidRPr="006E5C60" w:rsidTr="00EA1F20">
        <w:trPr>
          <w:trHeight w:val="983"/>
        </w:trPr>
        <w:tc>
          <w:tcPr>
            <w:tcW w:w="2943" w:type="dxa"/>
          </w:tcPr>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1.Формирование у учащихся компетентностей  объяснения природных явлений и формулирования выводов,  основанных на научных доказательствах;</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2.Развитие интереса к естественнонаучному  знанию, </w:t>
            </w:r>
            <w:r w:rsidRPr="006E5C60">
              <w:rPr>
                <w:rFonts w:ascii="Times New Roman" w:hAnsi="Times New Roman" w:cs="Times New Roman"/>
                <w:bCs/>
                <w:sz w:val="24"/>
                <w:szCs w:val="24"/>
              </w:rPr>
              <w:t>необходимого для осознания учеником своего места в окружающей среде и рационального (конструктивного, эффективного) взаимодействия с ней.</w:t>
            </w:r>
          </w:p>
        </w:tc>
        <w:tc>
          <w:tcPr>
            <w:tcW w:w="7371" w:type="dxa"/>
          </w:tcPr>
          <w:p w:rsidR="00D6657B" w:rsidRPr="006E5C60" w:rsidRDefault="00D6657B" w:rsidP="006E5C60">
            <w:pPr>
              <w:spacing w:after="0" w:line="240" w:lineRule="auto"/>
              <w:jc w:val="both"/>
              <w:rPr>
                <w:rFonts w:ascii="Times New Roman" w:hAnsi="Times New Roman" w:cs="Times New Roman"/>
                <w:sz w:val="24"/>
                <w:szCs w:val="24"/>
              </w:rPr>
            </w:pPr>
            <w:proofErr w:type="gramStart"/>
            <w:r w:rsidRPr="006E5C60">
              <w:rPr>
                <w:rFonts w:ascii="Times New Roman" w:hAnsi="Times New Roman" w:cs="Times New Roman"/>
                <w:b/>
                <w:i/>
                <w:sz w:val="24"/>
                <w:szCs w:val="24"/>
              </w:rPr>
              <w:t>Когнитивная</w:t>
            </w:r>
            <w:proofErr w:type="gramEnd"/>
            <w:r w:rsidRPr="006E5C60">
              <w:rPr>
                <w:rFonts w:ascii="Times New Roman" w:hAnsi="Times New Roman" w:cs="Times New Roman"/>
                <w:sz w:val="24"/>
                <w:szCs w:val="24"/>
              </w:rPr>
              <w:t xml:space="preserve"> – </w:t>
            </w:r>
            <w:r w:rsidRPr="006E5C60">
              <w:rPr>
                <w:rFonts w:ascii="Times New Roman" w:hAnsi="Times New Roman" w:cs="Times New Roman"/>
                <w:sz w:val="24"/>
                <w:szCs w:val="24"/>
                <w:lang w:val="ky-KG"/>
              </w:rPr>
              <w:t xml:space="preserve">учащийся </w:t>
            </w:r>
            <w:r w:rsidRPr="006E5C60">
              <w:rPr>
                <w:rFonts w:ascii="Times New Roman" w:hAnsi="Times New Roman" w:cs="Times New Roman"/>
                <w:sz w:val="24"/>
                <w:szCs w:val="24"/>
              </w:rPr>
              <w:t>наблюдает и объясняет объекты природы, физические, химические, биологические явления, (устанавливает) закономерности процессов происходящие в окружающем мире. Владеет экспериментальными умениями и навыками выполнения лабораторных работ.</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i/>
                <w:sz w:val="24"/>
                <w:szCs w:val="24"/>
              </w:rPr>
              <w:t xml:space="preserve">Поведенческая </w:t>
            </w:r>
            <w:r w:rsidRPr="006E5C60">
              <w:rPr>
                <w:rFonts w:ascii="Times New Roman" w:hAnsi="Times New Roman" w:cs="Times New Roman"/>
                <w:sz w:val="24"/>
                <w:szCs w:val="24"/>
              </w:rPr>
              <w:t xml:space="preserve">– </w:t>
            </w:r>
            <w:r w:rsidRPr="006E5C60">
              <w:rPr>
                <w:rFonts w:ascii="Times New Roman" w:hAnsi="Times New Roman" w:cs="Times New Roman"/>
                <w:sz w:val="24"/>
                <w:szCs w:val="24"/>
                <w:lang w:val="ky-KG"/>
              </w:rPr>
              <w:t xml:space="preserve">учащийся </w:t>
            </w:r>
            <w:r w:rsidRPr="006E5C60">
              <w:rPr>
                <w:rFonts w:ascii="Times New Roman" w:hAnsi="Times New Roman" w:cs="Times New Roman"/>
                <w:sz w:val="24"/>
                <w:szCs w:val="24"/>
              </w:rPr>
              <w:t>сможет применить естественнонаучные знания в изучении учебных предметов: физика, химия, биология, география, астрономия, формулирует свою точку зрения относительно опасных экологических и этических последствий, связанных с достижениями естественных наук и приводит аргументы в свою пользу.</w:t>
            </w:r>
          </w:p>
          <w:p w:rsidR="00D6657B" w:rsidRPr="006E5C60" w:rsidRDefault="00D6657B" w:rsidP="006E5C60">
            <w:pPr>
              <w:spacing w:after="0" w:line="240" w:lineRule="auto"/>
              <w:jc w:val="both"/>
              <w:rPr>
                <w:rFonts w:ascii="Times New Roman" w:hAnsi="Times New Roman" w:cs="Times New Roman"/>
                <w:sz w:val="24"/>
                <w:szCs w:val="24"/>
              </w:rPr>
            </w:pPr>
            <w:proofErr w:type="gramStart"/>
            <w:r w:rsidRPr="006E5C60">
              <w:rPr>
                <w:rFonts w:ascii="Times New Roman" w:hAnsi="Times New Roman" w:cs="Times New Roman"/>
                <w:b/>
                <w:i/>
                <w:sz w:val="24"/>
                <w:szCs w:val="24"/>
              </w:rPr>
              <w:t>Ценностная</w:t>
            </w:r>
            <w:proofErr w:type="gramEnd"/>
            <w:r w:rsidRPr="006E5C60">
              <w:rPr>
                <w:rFonts w:ascii="Times New Roman" w:hAnsi="Times New Roman" w:cs="Times New Roman"/>
                <w:b/>
                <w:i/>
                <w:sz w:val="24"/>
                <w:szCs w:val="24"/>
              </w:rPr>
              <w:t xml:space="preserve">  </w:t>
            </w:r>
            <w:r w:rsidRPr="006E5C60">
              <w:rPr>
                <w:rFonts w:ascii="Times New Roman" w:hAnsi="Times New Roman" w:cs="Times New Roman"/>
                <w:sz w:val="24"/>
                <w:szCs w:val="24"/>
              </w:rPr>
              <w:t xml:space="preserve">– </w:t>
            </w:r>
            <w:r w:rsidRPr="006E5C60">
              <w:rPr>
                <w:rFonts w:ascii="Times New Roman" w:hAnsi="Times New Roman" w:cs="Times New Roman"/>
                <w:sz w:val="24"/>
                <w:szCs w:val="24"/>
                <w:lang w:val="ky-KG"/>
              </w:rPr>
              <w:t xml:space="preserve">учащийся </w:t>
            </w:r>
            <w:r w:rsidRPr="006E5C60">
              <w:rPr>
                <w:rFonts w:ascii="Times New Roman" w:hAnsi="Times New Roman" w:cs="Times New Roman"/>
                <w:sz w:val="24"/>
                <w:szCs w:val="24"/>
              </w:rPr>
              <w:t>следует принципам единства, целостности и системной организации природы, понимает принципы устойчивого развития, безопасного образа жизни. П</w:t>
            </w:r>
            <w:r w:rsidRPr="006E5C60">
              <w:rPr>
                <w:rFonts w:ascii="Times New Roman" w:hAnsi="Times New Roman" w:cs="Times New Roman"/>
                <w:bCs/>
                <w:sz w:val="24"/>
                <w:szCs w:val="24"/>
              </w:rPr>
              <w:t>рименяет</w:t>
            </w:r>
            <w:r w:rsidRPr="006E5C60">
              <w:rPr>
                <w:rFonts w:ascii="Times New Roman" w:hAnsi="Times New Roman" w:cs="Times New Roman"/>
                <w:sz w:val="24"/>
                <w:szCs w:val="24"/>
              </w:rPr>
              <w:t xml:space="preserve"> естественнонаучные знания в повседневной жизни для обеспечения безопасности жизнедеятельности, охраны здоровья, энергосбережения, защиты окружающей среды.</w:t>
            </w:r>
          </w:p>
          <w:p w:rsidR="00D6657B" w:rsidRPr="006E5C60" w:rsidRDefault="00D6657B" w:rsidP="006E5C60">
            <w:pPr>
              <w:spacing w:after="0" w:line="240" w:lineRule="auto"/>
              <w:rPr>
                <w:rFonts w:ascii="Times New Roman" w:hAnsi="Times New Roman" w:cs="Times New Roman"/>
                <w:sz w:val="24"/>
                <w:szCs w:val="24"/>
              </w:rPr>
            </w:pPr>
          </w:p>
        </w:tc>
      </w:tr>
    </w:tbl>
    <w:p w:rsidR="00D6657B" w:rsidRPr="006E5C60" w:rsidRDefault="00D6657B" w:rsidP="006E5C60">
      <w:pPr>
        <w:spacing w:after="0" w:line="240" w:lineRule="auto"/>
        <w:jc w:val="both"/>
        <w:rPr>
          <w:rFonts w:ascii="Times New Roman" w:hAnsi="Times New Roman" w:cs="Times New Roman"/>
          <w:b/>
          <w:sz w:val="24"/>
          <w:szCs w:val="24"/>
        </w:rPr>
      </w:pPr>
    </w:p>
    <w:p w:rsidR="00D6657B" w:rsidRPr="006E5C60" w:rsidRDefault="00D6657B"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2.2. Методология построения предмета.</w:t>
      </w:r>
    </w:p>
    <w:p w:rsidR="00D6657B" w:rsidRPr="006E5C60" w:rsidRDefault="00D6657B" w:rsidP="006E5C60">
      <w:pPr>
        <w:spacing w:after="0" w:line="240" w:lineRule="auto"/>
        <w:ind w:firstLine="567"/>
        <w:jc w:val="both"/>
        <w:rPr>
          <w:rFonts w:ascii="Times New Roman" w:hAnsi="Times New Roman" w:cs="Times New Roman"/>
          <w:sz w:val="24"/>
          <w:szCs w:val="24"/>
        </w:rPr>
      </w:pPr>
      <w:r w:rsidRPr="006E5C60">
        <w:rPr>
          <w:rFonts w:ascii="Times New Roman" w:hAnsi="Times New Roman" w:cs="Times New Roman"/>
          <w:sz w:val="24"/>
          <w:szCs w:val="24"/>
        </w:rPr>
        <w:t xml:space="preserve">        В основу методологии  построения предмета естествознания  положен системно – структурный и содержательно - деятельностный подходы к образовательному процессу.       </w:t>
      </w:r>
    </w:p>
    <w:p w:rsidR="00D6657B" w:rsidRPr="006E5C60" w:rsidRDefault="00D6657B" w:rsidP="006E5C60">
      <w:pPr>
        <w:spacing w:after="0" w:line="240" w:lineRule="auto"/>
        <w:ind w:firstLine="425"/>
        <w:jc w:val="both"/>
        <w:rPr>
          <w:rFonts w:ascii="Times New Roman" w:hAnsi="Times New Roman" w:cs="Times New Roman"/>
          <w:sz w:val="24"/>
          <w:szCs w:val="24"/>
        </w:rPr>
      </w:pPr>
      <w:r w:rsidRPr="006E5C60">
        <w:rPr>
          <w:rFonts w:ascii="Times New Roman" w:hAnsi="Times New Roman" w:cs="Times New Roman"/>
          <w:sz w:val="24"/>
          <w:szCs w:val="24"/>
        </w:rPr>
        <w:t xml:space="preserve">Основные идеи этих подходов заключаются в том, что главные результаты образования – это не отдельные знания, умения и навыки, а усвоение системы знаний и умений, а так же готовность учащегося к эффективной и продуктивной деятельности в различных социально значимых ситуациях. </w:t>
      </w:r>
    </w:p>
    <w:p w:rsidR="00D6657B" w:rsidRPr="006E5C60" w:rsidRDefault="00D6657B" w:rsidP="006E5C60">
      <w:pPr>
        <w:spacing w:after="0" w:line="240" w:lineRule="auto"/>
        <w:rPr>
          <w:rFonts w:ascii="Times New Roman" w:hAnsi="Times New Roman" w:cs="Times New Roman"/>
          <w:b/>
          <w:sz w:val="24"/>
          <w:szCs w:val="24"/>
        </w:rPr>
      </w:pPr>
      <w:r w:rsidRPr="006E5C60">
        <w:rPr>
          <w:rFonts w:ascii="Times New Roman" w:hAnsi="Times New Roman" w:cs="Times New Roman"/>
          <w:color w:val="000000"/>
          <w:sz w:val="24"/>
          <w:szCs w:val="24"/>
        </w:rPr>
        <w:t xml:space="preserve"> </w:t>
      </w:r>
      <w:r w:rsidRPr="006E5C60">
        <w:rPr>
          <w:rFonts w:ascii="Times New Roman" w:hAnsi="Times New Roman" w:cs="Times New Roman"/>
          <w:sz w:val="24"/>
          <w:szCs w:val="24"/>
        </w:rPr>
        <w:t xml:space="preserve">          Предмет «Естествознание»  является системообразующим для дисциплин естественно - научного цикла, который позволяет</w:t>
      </w:r>
      <w:r w:rsidRPr="006E5C60">
        <w:rPr>
          <w:rFonts w:ascii="Times New Roman" w:hAnsi="Times New Roman" w:cs="Times New Roman"/>
          <w:b/>
          <w:sz w:val="24"/>
          <w:szCs w:val="24"/>
        </w:rPr>
        <w:t>:</w:t>
      </w:r>
    </w:p>
    <w:p w:rsidR="00D6657B" w:rsidRPr="006E5C60" w:rsidRDefault="00D6657B" w:rsidP="006E5C60">
      <w:pPr>
        <w:numPr>
          <w:ilvl w:val="0"/>
          <w:numId w:val="4"/>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lastRenderedPageBreak/>
        <w:t>обеспечить непрерывность естественнонаучного образования;</w:t>
      </w:r>
    </w:p>
    <w:p w:rsidR="00D6657B" w:rsidRPr="006E5C60" w:rsidRDefault="00D6657B" w:rsidP="006E5C60">
      <w:pPr>
        <w:numPr>
          <w:ilvl w:val="0"/>
          <w:numId w:val="4"/>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 xml:space="preserve"> установить межпредметные и внутрипредметные связи;</w:t>
      </w:r>
    </w:p>
    <w:p w:rsidR="00D6657B" w:rsidRPr="006E5C60" w:rsidRDefault="00D6657B" w:rsidP="006E5C60">
      <w:pPr>
        <w:numPr>
          <w:ilvl w:val="0"/>
          <w:numId w:val="4"/>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следовать принципам устойчивого развития, реализовать ресурсосберегающее поведение, осознать риски негативных последствий природопользования;</w:t>
      </w:r>
    </w:p>
    <w:p w:rsidR="00D6657B" w:rsidRPr="006E5C60" w:rsidRDefault="00D6657B" w:rsidP="006E5C60">
      <w:pPr>
        <w:numPr>
          <w:ilvl w:val="0"/>
          <w:numId w:val="4"/>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 xml:space="preserve"> является пропедевтикой для учебных предметов: физика, химия, биология, география. </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В 5 классе  изучение предмета начинается с   рассмотрения элементарных понятий о явлениях окружающего мира, основных признаках живых организмов, особенностях жизнедеятельности и строении организма растений, животных, человека.    На этой ступени обучения учащиеся  продолжают   знакомство с основными   явлениями природы при изучении объектов окружающего мира и такими элементарными приёмами научного метода исследования, как наблюдения, описание увиденного, выполнение измерений, выявление закономерностей, проведение эксперимента и предсказание его результатов. При освоении содержания предмета учащиеся учатся оценивать влияние достижений науки, техники и общества  на современное состояние природы и могут предлагать варианты своего решения.</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w:t>
      </w:r>
    </w:p>
    <w:p w:rsidR="00D6657B" w:rsidRPr="006E5C60" w:rsidRDefault="00D6657B"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sz w:val="24"/>
          <w:szCs w:val="24"/>
        </w:rPr>
        <w:t xml:space="preserve"> </w:t>
      </w:r>
      <w:r w:rsidRPr="006E5C60">
        <w:rPr>
          <w:rFonts w:ascii="Times New Roman" w:hAnsi="Times New Roman" w:cs="Times New Roman"/>
          <w:b/>
          <w:sz w:val="24"/>
          <w:szCs w:val="24"/>
        </w:rPr>
        <w:t>2.3. Предметные компетентности.</w:t>
      </w:r>
    </w:p>
    <w:p w:rsidR="00D6657B" w:rsidRPr="006E5C60" w:rsidRDefault="00D6657B" w:rsidP="006E5C60">
      <w:pPr>
        <w:spacing w:after="0" w:line="240" w:lineRule="auto"/>
        <w:ind w:firstLine="708"/>
        <w:rPr>
          <w:rFonts w:ascii="Times New Roman" w:hAnsi="Times New Roman" w:cs="Times New Roman"/>
          <w:sz w:val="24"/>
          <w:szCs w:val="24"/>
        </w:rPr>
      </w:pPr>
      <w:r w:rsidRPr="006E5C60">
        <w:rPr>
          <w:rFonts w:ascii="Times New Roman" w:hAnsi="Times New Roman" w:cs="Times New Roman"/>
          <w:sz w:val="24"/>
          <w:szCs w:val="24"/>
        </w:rPr>
        <w:t xml:space="preserve">Естественнонаучная грамотность </w:t>
      </w:r>
      <w:r w:rsidRPr="006E5C60">
        <w:rPr>
          <w:rFonts w:ascii="Times New Roman" w:hAnsi="Times New Roman" w:cs="Times New Roman"/>
          <w:sz w:val="24"/>
          <w:szCs w:val="24"/>
          <w:lang w:val="ky-KG"/>
        </w:rPr>
        <w:t xml:space="preserve">реализуется через </w:t>
      </w:r>
      <w:r w:rsidRPr="006E5C60">
        <w:rPr>
          <w:rFonts w:ascii="Times New Roman" w:hAnsi="Times New Roman" w:cs="Times New Roman"/>
          <w:sz w:val="24"/>
          <w:szCs w:val="24"/>
        </w:rPr>
        <w:t xml:space="preserve">общепредметные (общеучебные) умения, естественнонаучные понятия и ситуации, в которых используются </w:t>
      </w:r>
      <w:proofErr w:type="gramStart"/>
      <w:r w:rsidRPr="006E5C60">
        <w:rPr>
          <w:rFonts w:ascii="Times New Roman" w:hAnsi="Times New Roman" w:cs="Times New Roman"/>
          <w:sz w:val="24"/>
          <w:szCs w:val="24"/>
        </w:rPr>
        <w:t>естественно-научные</w:t>
      </w:r>
      <w:proofErr w:type="gramEnd"/>
      <w:r w:rsidRPr="006E5C60">
        <w:rPr>
          <w:rFonts w:ascii="Times New Roman" w:hAnsi="Times New Roman" w:cs="Times New Roman"/>
          <w:sz w:val="24"/>
          <w:szCs w:val="24"/>
        </w:rPr>
        <w:t xml:space="preserve"> знания, </w:t>
      </w:r>
      <w:r w:rsidRPr="006E5C60">
        <w:rPr>
          <w:rFonts w:ascii="Times New Roman" w:hAnsi="Times New Roman" w:cs="Times New Roman"/>
          <w:sz w:val="24"/>
          <w:szCs w:val="24"/>
          <w:lang w:val="ky-KG"/>
        </w:rPr>
        <w:t xml:space="preserve"> и </w:t>
      </w:r>
      <w:r w:rsidRPr="006E5C60">
        <w:rPr>
          <w:rFonts w:ascii="Times New Roman" w:hAnsi="Times New Roman" w:cs="Times New Roman"/>
          <w:sz w:val="24"/>
          <w:szCs w:val="24"/>
        </w:rPr>
        <w:t>включает следующие компоненты:</w:t>
      </w:r>
    </w:p>
    <w:p w:rsidR="00D6657B" w:rsidRPr="006E5C60" w:rsidRDefault="00D6657B" w:rsidP="006E5C60">
      <w:pPr>
        <w:spacing w:after="0" w:line="240" w:lineRule="auto"/>
        <w:rPr>
          <w:rFonts w:ascii="Times New Roman" w:eastAsia="MS Mincho" w:hAnsi="Times New Roman" w:cs="Times New Roman"/>
          <w:b/>
          <w:bCs/>
          <w:sz w:val="24"/>
          <w:szCs w:val="24"/>
        </w:rPr>
      </w:pPr>
      <w:r w:rsidRPr="006E5C60">
        <w:rPr>
          <w:rFonts w:ascii="Times New Roman" w:eastAsia="MS Mincho" w:hAnsi="Times New Roman" w:cs="Times New Roman"/>
          <w:b/>
          <w:bCs/>
          <w:sz w:val="24"/>
          <w:szCs w:val="24"/>
        </w:rPr>
        <w:t xml:space="preserve">1.Распознавание и постановка научных вопросов </w:t>
      </w:r>
    </w:p>
    <w:p w:rsidR="00D6657B" w:rsidRPr="006E5C60" w:rsidRDefault="00D6657B" w:rsidP="006E5C60">
      <w:pPr>
        <w:numPr>
          <w:ilvl w:val="1"/>
          <w:numId w:val="2"/>
        </w:numPr>
        <w:autoSpaceDE w:val="0"/>
        <w:autoSpaceDN w:val="0"/>
        <w:adjustRightInd w:val="0"/>
        <w:spacing w:after="0" w:line="240" w:lineRule="auto"/>
        <w:ind w:left="0"/>
        <w:rPr>
          <w:rFonts w:ascii="Times New Roman" w:eastAsia="MS Mincho" w:hAnsi="Times New Roman" w:cs="Times New Roman"/>
          <w:sz w:val="24"/>
          <w:szCs w:val="24"/>
        </w:rPr>
      </w:pPr>
      <w:r w:rsidRPr="006E5C60">
        <w:rPr>
          <w:rFonts w:ascii="Times New Roman" w:eastAsia="MS Mincho" w:hAnsi="Times New Roman" w:cs="Times New Roman"/>
          <w:sz w:val="24"/>
          <w:szCs w:val="24"/>
        </w:rPr>
        <w:t>выявление  проблем, которые могут быть исследованы</w:t>
      </w:r>
      <w:r w:rsidRPr="006E5C60">
        <w:rPr>
          <w:rFonts w:ascii="Times New Roman" w:eastAsia="MS Mincho" w:hAnsi="Times New Roman" w:cs="Times New Roman"/>
          <w:sz w:val="24"/>
          <w:szCs w:val="24"/>
          <w:lang w:val="ky-KG"/>
        </w:rPr>
        <w:t>;</w:t>
      </w:r>
    </w:p>
    <w:p w:rsidR="00D6657B" w:rsidRPr="006E5C60" w:rsidRDefault="00D6657B" w:rsidP="006E5C60">
      <w:pPr>
        <w:numPr>
          <w:ilvl w:val="1"/>
          <w:numId w:val="2"/>
        </w:numPr>
        <w:autoSpaceDE w:val="0"/>
        <w:autoSpaceDN w:val="0"/>
        <w:adjustRightInd w:val="0"/>
        <w:spacing w:after="0" w:line="240" w:lineRule="auto"/>
        <w:ind w:left="0"/>
        <w:rPr>
          <w:rFonts w:ascii="Times New Roman" w:eastAsia="MS Mincho" w:hAnsi="Times New Roman" w:cs="Times New Roman"/>
          <w:sz w:val="24"/>
          <w:szCs w:val="24"/>
        </w:rPr>
      </w:pPr>
      <w:r w:rsidRPr="006E5C60">
        <w:rPr>
          <w:rFonts w:ascii="Times New Roman" w:eastAsia="MS Mincho" w:hAnsi="Times New Roman" w:cs="Times New Roman"/>
          <w:sz w:val="24"/>
          <w:szCs w:val="24"/>
        </w:rPr>
        <w:t>определение ключевых слов, необходимых для поиска  информации;</w:t>
      </w:r>
    </w:p>
    <w:p w:rsidR="00D6657B" w:rsidRPr="006E5C60" w:rsidRDefault="00D6657B" w:rsidP="006E5C60">
      <w:pPr>
        <w:numPr>
          <w:ilvl w:val="1"/>
          <w:numId w:val="2"/>
        </w:numPr>
        <w:autoSpaceDE w:val="0"/>
        <w:autoSpaceDN w:val="0"/>
        <w:adjustRightInd w:val="0"/>
        <w:spacing w:after="0" w:line="240" w:lineRule="auto"/>
        <w:ind w:left="0"/>
        <w:rPr>
          <w:rFonts w:ascii="Times New Roman" w:eastAsia="MS Mincho" w:hAnsi="Times New Roman" w:cs="Times New Roman"/>
          <w:sz w:val="24"/>
          <w:szCs w:val="24"/>
        </w:rPr>
      </w:pPr>
      <w:r w:rsidRPr="006E5C60">
        <w:rPr>
          <w:rFonts w:ascii="Times New Roman" w:eastAsia="MS Mincho" w:hAnsi="Times New Roman" w:cs="Times New Roman"/>
          <w:sz w:val="24"/>
          <w:szCs w:val="24"/>
        </w:rPr>
        <w:t>выявление основных особенностей (характеристик) естественнонаучных исследований</w:t>
      </w:r>
      <w:r w:rsidRPr="006E5C60">
        <w:rPr>
          <w:rFonts w:ascii="Times New Roman" w:eastAsia="MS Mincho" w:hAnsi="Times New Roman" w:cs="Times New Roman"/>
          <w:sz w:val="24"/>
          <w:szCs w:val="24"/>
          <w:lang w:val="ky-KG"/>
        </w:rPr>
        <w:t>.</w:t>
      </w:r>
    </w:p>
    <w:p w:rsidR="00D6657B" w:rsidRPr="006E5C60" w:rsidRDefault="00D6657B" w:rsidP="006E5C60">
      <w:pPr>
        <w:numPr>
          <w:ilvl w:val="0"/>
          <w:numId w:val="1"/>
        </w:numPr>
        <w:autoSpaceDE w:val="0"/>
        <w:autoSpaceDN w:val="0"/>
        <w:adjustRightInd w:val="0"/>
        <w:spacing w:after="0" w:line="240" w:lineRule="auto"/>
        <w:rPr>
          <w:rFonts w:ascii="Times New Roman" w:eastAsia="MS Mincho" w:hAnsi="Times New Roman" w:cs="Times New Roman"/>
          <w:b/>
          <w:bCs/>
          <w:sz w:val="24"/>
          <w:szCs w:val="24"/>
        </w:rPr>
      </w:pPr>
      <w:r w:rsidRPr="006E5C60">
        <w:rPr>
          <w:rFonts w:ascii="Times New Roman" w:eastAsia="MS Mincho" w:hAnsi="Times New Roman" w:cs="Times New Roman"/>
          <w:b/>
          <w:bCs/>
          <w:sz w:val="24"/>
          <w:szCs w:val="24"/>
        </w:rPr>
        <w:t xml:space="preserve">Научное объяснение явлений </w:t>
      </w:r>
    </w:p>
    <w:p w:rsidR="00D6657B" w:rsidRPr="006E5C60" w:rsidRDefault="00D6657B" w:rsidP="006E5C60">
      <w:pPr>
        <w:numPr>
          <w:ilvl w:val="1"/>
          <w:numId w:val="2"/>
        </w:numPr>
        <w:autoSpaceDE w:val="0"/>
        <w:autoSpaceDN w:val="0"/>
        <w:adjustRightInd w:val="0"/>
        <w:spacing w:after="0" w:line="240" w:lineRule="auto"/>
        <w:ind w:left="0"/>
        <w:rPr>
          <w:rFonts w:ascii="Times New Roman" w:eastAsia="MS Mincho" w:hAnsi="Times New Roman" w:cs="Times New Roman"/>
          <w:sz w:val="24"/>
          <w:szCs w:val="24"/>
        </w:rPr>
      </w:pPr>
      <w:r w:rsidRPr="006E5C60">
        <w:rPr>
          <w:rFonts w:ascii="Times New Roman" w:eastAsia="MS Mincho" w:hAnsi="Times New Roman" w:cs="Times New Roman"/>
          <w:sz w:val="24"/>
          <w:szCs w:val="24"/>
        </w:rPr>
        <w:t>применение  знаний в данной ситуации;</w:t>
      </w:r>
    </w:p>
    <w:p w:rsidR="00D6657B" w:rsidRPr="006E5C60" w:rsidRDefault="00D6657B" w:rsidP="006E5C60">
      <w:pPr>
        <w:numPr>
          <w:ilvl w:val="1"/>
          <w:numId w:val="2"/>
        </w:numPr>
        <w:autoSpaceDE w:val="0"/>
        <w:autoSpaceDN w:val="0"/>
        <w:adjustRightInd w:val="0"/>
        <w:spacing w:after="0" w:line="240" w:lineRule="auto"/>
        <w:ind w:left="0"/>
        <w:rPr>
          <w:rFonts w:ascii="Times New Roman" w:eastAsia="MS Mincho" w:hAnsi="Times New Roman" w:cs="Times New Roman"/>
          <w:sz w:val="24"/>
          <w:szCs w:val="24"/>
        </w:rPr>
      </w:pPr>
      <w:r w:rsidRPr="006E5C60">
        <w:rPr>
          <w:rFonts w:ascii="Times New Roman" w:eastAsia="MS Mincho" w:hAnsi="Times New Roman" w:cs="Times New Roman"/>
          <w:sz w:val="24"/>
          <w:szCs w:val="24"/>
        </w:rPr>
        <w:t xml:space="preserve">   описание или интерпретация явлений, прогнозирование изменений</w:t>
      </w:r>
      <w:r w:rsidRPr="006E5C60">
        <w:rPr>
          <w:rFonts w:ascii="Times New Roman" w:eastAsia="MS Mincho" w:hAnsi="Times New Roman" w:cs="Times New Roman"/>
          <w:sz w:val="24"/>
          <w:szCs w:val="24"/>
          <w:lang w:val="ky-KG"/>
        </w:rPr>
        <w:t>;</w:t>
      </w:r>
    </w:p>
    <w:p w:rsidR="00D6657B" w:rsidRPr="006E5C60" w:rsidRDefault="00D6657B" w:rsidP="006E5C60">
      <w:pPr>
        <w:numPr>
          <w:ilvl w:val="1"/>
          <w:numId w:val="2"/>
        </w:numPr>
        <w:autoSpaceDE w:val="0"/>
        <w:autoSpaceDN w:val="0"/>
        <w:adjustRightInd w:val="0"/>
        <w:spacing w:after="0" w:line="240" w:lineRule="auto"/>
        <w:ind w:left="0"/>
        <w:rPr>
          <w:rFonts w:ascii="Times New Roman" w:eastAsia="MS Mincho" w:hAnsi="Times New Roman" w:cs="Times New Roman"/>
          <w:sz w:val="24"/>
          <w:szCs w:val="24"/>
        </w:rPr>
      </w:pPr>
      <w:r w:rsidRPr="006E5C60">
        <w:rPr>
          <w:rFonts w:ascii="Times New Roman" w:eastAsia="MS Mincho" w:hAnsi="Times New Roman" w:cs="Times New Roman"/>
          <w:sz w:val="24"/>
          <w:szCs w:val="24"/>
        </w:rPr>
        <w:t xml:space="preserve">объяснение, распознавание   явлений и объектов  природы.  </w:t>
      </w:r>
      <w:r w:rsidRPr="006E5C60">
        <w:rPr>
          <w:rFonts w:ascii="Times New Roman" w:eastAsia="MS Mincho" w:hAnsi="Times New Roman" w:cs="Times New Roman"/>
          <w:sz w:val="24"/>
          <w:szCs w:val="24"/>
          <w:lang w:val="ky-KG"/>
        </w:rPr>
        <w:t xml:space="preserve"> </w:t>
      </w:r>
    </w:p>
    <w:p w:rsidR="00D6657B" w:rsidRPr="006E5C60" w:rsidRDefault="00D6657B" w:rsidP="006E5C60">
      <w:pPr>
        <w:numPr>
          <w:ilvl w:val="0"/>
          <w:numId w:val="1"/>
        </w:numPr>
        <w:autoSpaceDE w:val="0"/>
        <w:autoSpaceDN w:val="0"/>
        <w:adjustRightInd w:val="0"/>
        <w:spacing w:after="0" w:line="240" w:lineRule="auto"/>
        <w:rPr>
          <w:rFonts w:ascii="Times New Roman" w:eastAsia="MS Mincho" w:hAnsi="Times New Roman" w:cs="Times New Roman"/>
          <w:b/>
          <w:bCs/>
          <w:sz w:val="24"/>
          <w:szCs w:val="24"/>
        </w:rPr>
      </w:pPr>
      <w:r w:rsidRPr="006E5C60">
        <w:rPr>
          <w:rFonts w:ascii="Times New Roman" w:eastAsia="MS Mincho" w:hAnsi="Times New Roman" w:cs="Times New Roman"/>
          <w:b/>
          <w:bCs/>
          <w:sz w:val="24"/>
          <w:szCs w:val="24"/>
        </w:rPr>
        <w:t xml:space="preserve">Использование научных доказательств </w:t>
      </w:r>
    </w:p>
    <w:p w:rsidR="00D6657B" w:rsidRPr="006E5C60" w:rsidRDefault="00D6657B" w:rsidP="006E5C60">
      <w:pPr>
        <w:numPr>
          <w:ilvl w:val="1"/>
          <w:numId w:val="3"/>
        </w:numPr>
        <w:autoSpaceDE w:val="0"/>
        <w:autoSpaceDN w:val="0"/>
        <w:adjustRightInd w:val="0"/>
        <w:spacing w:after="0" w:line="240" w:lineRule="auto"/>
        <w:ind w:left="0"/>
        <w:rPr>
          <w:rFonts w:ascii="Times New Roman" w:eastAsia="MS Mincho" w:hAnsi="Times New Roman" w:cs="Times New Roman"/>
          <w:sz w:val="24"/>
          <w:szCs w:val="24"/>
        </w:rPr>
      </w:pPr>
      <w:r w:rsidRPr="006E5C60">
        <w:rPr>
          <w:rFonts w:ascii="Times New Roman" w:eastAsia="MS Mincho" w:hAnsi="Times New Roman" w:cs="Times New Roman"/>
          <w:sz w:val="24"/>
          <w:szCs w:val="24"/>
        </w:rPr>
        <w:t xml:space="preserve"> обобщение фактов, данных и формулирование выводов;</w:t>
      </w:r>
    </w:p>
    <w:p w:rsidR="00D6657B" w:rsidRPr="006E5C60" w:rsidRDefault="00D6657B" w:rsidP="006E5C60">
      <w:pPr>
        <w:numPr>
          <w:ilvl w:val="1"/>
          <w:numId w:val="3"/>
        </w:numPr>
        <w:autoSpaceDE w:val="0"/>
        <w:autoSpaceDN w:val="0"/>
        <w:adjustRightInd w:val="0"/>
        <w:spacing w:after="0" w:line="240" w:lineRule="auto"/>
        <w:ind w:left="0"/>
        <w:rPr>
          <w:rFonts w:ascii="Times New Roman" w:eastAsia="MS Mincho" w:hAnsi="Times New Roman" w:cs="Times New Roman"/>
          <w:sz w:val="24"/>
          <w:szCs w:val="24"/>
        </w:rPr>
      </w:pPr>
      <w:r w:rsidRPr="006E5C60">
        <w:rPr>
          <w:rFonts w:ascii="Times New Roman" w:eastAsia="MS Mincho" w:hAnsi="Times New Roman" w:cs="Times New Roman"/>
          <w:sz w:val="24"/>
          <w:szCs w:val="24"/>
        </w:rPr>
        <w:t>выявление предположений, фактов, данных или доказательств, лежащих в основе выводов;</w:t>
      </w:r>
    </w:p>
    <w:p w:rsidR="00D6657B" w:rsidRPr="006E5C60" w:rsidRDefault="00D6657B" w:rsidP="006E5C60">
      <w:pPr>
        <w:numPr>
          <w:ilvl w:val="1"/>
          <w:numId w:val="3"/>
        </w:numPr>
        <w:autoSpaceDE w:val="0"/>
        <w:autoSpaceDN w:val="0"/>
        <w:adjustRightInd w:val="0"/>
        <w:spacing w:after="0" w:line="240" w:lineRule="auto"/>
        <w:ind w:left="0"/>
        <w:rPr>
          <w:rFonts w:ascii="Times New Roman" w:eastAsia="MS Mincho" w:hAnsi="Times New Roman" w:cs="Times New Roman"/>
          <w:sz w:val="24"/>
          <w:szCs w:val="24"/>
        </w:rPr>
      </w:pPr>
      <w:r w:rsidRPr="006E5C60">
        <w:rPr>
          <w:rFonts w:ascii="Times New Roman" w:eastAsia="MS Mincho" w:hAnsi="Times New Roman" w:cs="Times New Roman"/>
          <w:sz w:val="24"/>
          <w:szCs w:val="24"/>
        </w:rPr>
        <w:t>оценка последствий применения достижений науки и технологии в обществе</w:t>
      </w:r>
      <w:r w:rsidRPr="006E5C60">
        <w:rPr>
          <w:rFonts w:ascii="Times New Roman" w:eastAsia="MS Mincho" w:hAnsi="Times New Roman" w:cs="Times New Roman"/>
          <w:sz w:val="24"/>
          <w:szCs w:val="24"/>
          <w:lang w:val="ky-KG"/>
        </w:rPr>
        <w:t>.</w:t>
      </w:r>
    </w:p>
    <w:p w:rsidR="00D6657B" w:rsidRPr="006E5C60" w:rsidRDefault="00D6657B" w:rsidP="006E5C60">
      <w:pPr>
        <w:pStyle w:val="a3"/>
        <w:spacing w:after="0" w:line="240" w:lineRule="auto"/>
        <w:ind w:left="0"/>
        <w:rPr>
          <w:rFonts w:ascii="Times New Roman" w:hAnsi="Times New Roman"/>
          <w:sz w:val="24"/>
          <w:szCs w:val="24"/>
        </w:rPr>
      </w:pPr>
      <w:r w:rsidRPr="006E5C60">
        <w:rPr>
          <w:rFonts w:ascii="Times New Roman" w:hAnsi="Times New Roman"/>
          <w:sz w:val="24"/>
          <w:szCs w:val="24"/>
        </w:rPr>
        <w:t xml:space="preserve">(В основу формулировки компетентностей для естественнонаучной образовательной области положена модель, которая предложена в рамках международного оценивания </w:t>
      </w:r>
      <w:r w:rsidRPr="006E5C60">
        <w:rPr>
          <w:rFonts w:ascii="Times New Roman" w:hAnsi="Times New Roman"/>
          <w:sz w:val="24"/>
          <w:szCs w:val="24"/>
          <w:lang w:val="en-US"/>
        </w:rPr>
        <w:t>PISA</w:t>
      </w:r>
      <w:r w:rsidRPr="006E5C60">
        <w:rPr>
          <w:rFonts w:ascii="Times New Roman" w:hAnsi="Times New Roman"/>
          <w:sz w:val="24"/>
          <w:szCs w:val="24"/>
        </w:rPr>
        <w:t>, с помощью которой оценивают качество образования в естественнонаучных дисциплинах).</w:t>
      </w:r>
    </w:p>
    <w:p w:rsidR="00D6657B" w:rsidRPr="006E5C60" w:rsidRDefault="00D6657B" w:rsidP="006E5C60">
      <w:pPr>
        <w:spacing w:after="0" w:line="240" w:lineRule="auto"/>
        <w:ind w:firstLine="708"/>
        <w:jc w:val="both"/>
        <w:rPr>
          <w:rFonts w:ascii="Times New Roman" w:hAnsi="Times New Roman" w:cs="Times New Roman"/>
          <w:sz w:val="24"/>
          <w:szCs w:val="24"/>
        </w:rPr>
      </w:pPr>
      <w:r w:rsidRPr="006E5C60">
        <w:rPr>
          <w:rFonts w:ascii="Times New Roman" w:hAnsi="Times New Roman" w:cs="Times New Roman"/>
          <w:sz w:val="24"/>
          <w:szCs w:val="24"/>
        </w:rPr>
        <w:t>Итогом естественнонаучного образования является формирование у учащегося набора компетентностей. Компетентности формируются при осуществлении учащимися разных видов деятельности (образовательной, социальной) как в процессе обучения в учебном заведении, так  и за его пределами.</w:t>
      </w:r>
    </w:p>
    <w:p w:rsidR="00D6657B" w:rsidRPr="006E5C60" w:rsidRDefault="00D6657B"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2.4. Связь ключевых и предметных компетентностей.</w:t>
      </w:r>
    </w:p>
    <w:p w:rsidR="00D6657B" w:rsidRPr="006E5C60" w:rsidRDefault="00D6657B" w:rsidP="006E5C60">
      <w:pPr>
        <w:spacing w:after="0" w:line="240" w:lineRule="auto"/>
        <w:ind w:firstLine="720"/>
        <w:jc w:val="both"/>
        <w:rPr>
          <w:rFonts w:ascii="Times New Roman" w:hAnsi="Times New Roman" w:cs="Times New Roman"/>
          <w:sz w:val="24"/>
          <w:szCs w:val="24"/>
          <w:lang w:val="ky-KG"/>
        </w:rPr>
      </w:pPr>
      <w:r w:rsidRPr="006E5C60">
        <w:rPr>
          <w:rFonts w:ascii="Times New Roman" w:hAnsi="Times New Roman" w:cs="Times New Roman"/>
          <w:sz w:val="24"/>
          <w:szCs w:val="24"/>
        </w:rPr>
        <w:t xml:space="preserve">При изучении </w:t>
      </w:r>
      <w:r w:rsidRPr="006E5C60">
        <w:rPr>
          <w:rFonts w:ascii="Times New Roman" w:hAnsi="Times New Roman" w:cs="Times New Roman"/>
          <w:sz w:val="24"/>
          <w:szCs w:val="24"/>
          <w:lang w:val="ky-KG"/>
        </w:rPr>
        <w:t xml:space="preserve"> предмета “Естествознание” у учащихся формируются</w:t>
      </w:r>
      <w:r w:rsidRPr="006E5C60">
        <w:rPr>
          <w:rFonts w:ascii="Times New Roman" w:hAnsi="Times New Roman" w:cs="Times New Roman"/>
          <w:b/>
          <w:sz w:val="24"/>
          <w:szCs w:val="24"/>
          <w:lang w:val="ky-KG"/>
        </w:rPr>
        <w:t xml:space="preserve"> ключевые компетентности:</w:t>
      </w:r>
      <w:r w:rsidRPr="006E5C60">
        <w:rPr>
          <w:rFonts w:ascii="Times New Roman" w:hAnsi="Times New Roman" w:cs="Times New Roman"/>
          <w:sz w:val="24"/>
          <w:szCs w:val="24"/>
          <w:lang w:val="ky-KG"/>
        </w:rPr>
        <w:t xml:space="preserve">  </w:t>
      </w:r>
    </w:p>
    <w:p w:rsidR="00D6657B" w:rsidRPr="006E5C60" w:rsidRDefault="00D6657B" w:rsidP="006E5C60">
      <w:pPr>
        <w:pStyle w:val="a3"/>
        <w:numPr>
          <w:ilvl w:val="0"/>
          <w:numId w:val="5"/>
        </w:numPr>
        <w:spacing w:after="0" w:line="240" w:lineRule="auto"/>
        <w:ind w:left="0" w:firstLine="0"/>
        <w:jc w:val="both"/>
        <w:rPr>
          <w:rFonts w:ascii="Times New Roman" w:hAnsi="Times New Roman"/>
          <w:sz w:val="24"/>
          <w:szCs w:val="24"/>
        </w:rPr>
      </w:pPr>
      <w:r w:rsidRPr="006E5C60">
        <w:rPr>
          <w:rFonts w:ascii="Times New Roman" w:hAnsi="Times New Roman"/>
          <w:b/>
          <w:sz w:val="24"/>
          <w:szCs w:val="24"/>
        </w:rPr>
        <w:t xml:space="preserve">Информационная компетентность – </w:t>
      </w:r>
      <w:r w:rsidRPr="006E5C60">
        <w:rPr>
          <w:rFonts w:ascii="Times New Roman" w:hAnsi="Times New Roman"/>
          <w:sz w:val="24"/>
          <w:szCs w:val="24"/>
        </w:rPr>
        <w:t>способность отбирать информацию   о природных явлениях  из различных источников, творчески  использовать информацию  о природных явлениях, взаимосвязи природных систем и человека с использованием новых технологических средств.</w:t>
      </w:r>
    </w:p>
    <w:p w:rsidR="00D6657B" w:rsidRPr="006E5C60" w:rsidRDefault="00D6657B" w:rsidP="006E5C60">
      <w:pPr>
        <w:pStyle w:val="a3"/>
        <w:numPr>
          <w:ilvl w:val="0"/>
          <w:numId w:val="5"/>
        </w:numPr>
        <w:spacing w:after="0" w:line="240" w:lineRule="auto"/>
        <w:ind w:left="0" w:firstLine="0"/>
        <w:rPr>
          <w:rFonts w:ascii="Times New Roman" w:hAnsi="Times New Roman"/>
          <w:b/>
          <w:sz w:val="24"/>
          <w:szCs w:val="24"/>
        </w:rPr>
      </w:pPr>
      <w:r w:rsidRPr="006E5C60">
        <w:rPr>
          <w:rFonts w:ascii="Times New Roman" w:hAnsi="Times New Roman"/>
          <w:b/>
          <w:sz w:val="24"/>
          <w:szCs w:val="24"/>
        </w:rPr>
        <w:t xml:space="preserve">Компетентность «Самоорганизация и разрешение проблем» - </w:t>
      </w:r>
      <w:r w:rsidRPr="006E5C60">
        <w:rPr>
          <w:rFonts w:ascii="Times New Roman" w:hAnsi="Times New Roman"/>
          <w:sz w:val="24"/>
          <w:szCs w:val="24"/>
        </w:rPr>
        <w:t>способность</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выделять основные направления различных наук о природе, сравнивать предметы и явления, составлять</w:t>
      </w: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схемы, таблицы, диаграммы, план для рассмотрения и описания проблем; и тд.</w:t>
      </w:r>
    </w:p>
    <w:p w:rsidR="00D6657B" w:rsidRPr="006E5C60" w:rsidRDefault="00D6657B" w:rsidP="006E5C60">
      <w:pPr>
        <w:pStyle w:val="a3"/>
        <w:numPr>
          <w:ilvl w:val="0"/>
          <w:numId w:val="5"/>
        </w:numPr>
        <w:spacing w:after="0" w:line="240" w:lineRule="auto"/>
        <w:ind w:left="0" w:firstLine="0"/>
        <w:jc w:val="both"/>
        <w:rPr>
          <w:rFonts w:ascii="Times New Roman" w:hAnsi="Times New Roman"/>
          <w:sz w:val="24"/>
          <w:szCs w:val="24"/>
        </w:rPr>
      </w:pPr>
      <w:r w:rsidRPr="006E5C60">
        <w:rPr>
          <w:rFonts w:ascii="Times New Roman" w:hAnsi="Times New Roman"/>
          <w:b/>
          <w:sz w:val="24"/>
          <w:szCs w:val="24"/>
        </w:rPr>
        <w:lastRenderedPageBreak/>
        <w:t xml:space="preserve"> Социально – коммуникативная компетентность –</w:t>
      </w:r>
      <w:r w:rsidRPr="006E5C60">
        <w:rPr>
          <w:rFonts w:ascii="Times New Roman" w:hAnsi="Times New Roman"/>
          <w:sz w:val="24"/>
          <w:szCs w:val="24"/>
        </w:rPr>
        <w:t xml:space="preserve"> способность </w:t>
      </w:r>
      <w:r w:rsidRPr="006E5C60">
        <w:rPr>
          <w:rFonts w:ascii="Times New Roman" w:hAnsi="Times New Roman"/>
          <w:b/>
          <w:sz w:val="24"/>
          <w:szCs w:val="24"/>
        </w:rPr>
        <w:t xml:space="preserve"> </w:t>
      </w:r>
      <w:r w:rsidRPr="006E5C60">
        <w:rPr>
          <w:rFonts w:ascii="Times New Roman" w:hAnsi="Times New Roman"/>
          <w:sz w:val="24"/>
          <w:szCs w:val="24"/>
        </w:rPr>
        <w:t xml:space="preserve">принимать решения, используя полученные знания в различных жизненных ситуациях, в повседневной практике; соблюдать правила личного природоохранного  поведения  в трудовой, бытовой деятельности, </w:t>
      </w:r>
      <w:r w:rsidRPr="006E5C60">
        <w:rPr>
          <w:rFonts w:ascii="Times New Roman" w:hAnsi="Times New Roman"/>
          <w:b/>
          <w:sz w:val="24"/>
          <w:szCs w:val="24"/>
        </w:rPr>
        <w:t xml:space="preserve"> </w:t>
      </w:r>
      <w:r w:rsidRPr="006E5C60">
        <w:rPr>
          <w:rFonts w:ascii="Times New Roman" w:hAnsi="Times New Roman"/>
          <w:sz w:val="24"/>
          <w:szCs w:val="24"/>
        </w:rPr>
        <w:t xml:space="preserve">применять собственный опыт, </w:t>
      </w:r>
      <w:r w:rsidRPr="006E5C60">
        <w:rPr>
          <w:rFonts w:ascii="Times New Roman" w:hAnsi="Times New Roman"/>
          <w:b/>
          <w:sz w:val="24"/>
          <w:szCs w:val="24"/>
        </w:rPr>
        <w:t xml:space="preserve"> </w:t>
      </w:r>
      <w:r w:rsidRPr="006E5C60">
        <w:rPr>
          <w:rFonts w:ascii="Times New Roman" w:hAnsi="Times New Roman"/>
          <w:sz w:val="24"/>
          <w:szCs w:val="24"/>
        </w:rPr>
        <w:t>сотрудничать в группе, классе,  решая поставленные цели и задачи;</w:t>
      </w:r>
    </w:p>
    <w:p w:rsidR="00D6657B" w:rsidRPr="006E5C60" w:rsidRDefault="00D6657B" w:rsidP="006E5C60">
      <w:pPr>
        <w:tabs>
          <w:tab w:val="left" w:pos="4565"/>
          <w:tab w:val="left" w:pos="8931"/>
        </w:tabs>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На основе ключевых компетентностей   были определены  предметные компетентности  по естествознанию с  учетом  разных уровней сложности.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3368"/>
        <w:gridCol w:w="4482"/>
      </w:tblGrid>
      <w:tr w:rsidR="00D6657B" w:rsidRPr="006E5C60" w:rsidTr="00EA1F20">
        <w:tc>
          <w:tcPr>
            <w:tcW w:w="2145" w:type="dxa"/>
            <w:shd w:val="clear" w:color="auto" w:fill="auto"/>
          </w:tcPr>
          <w:p w:rsidR="00D6657B" w:rsidRPr="006E5C60" w:rsidRDefault="00D6657B"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 xml:space="preserve"> Ключевые компетентности</w:t>
            </w:r>
          </w:p>
        </w:tc>
        <w:tc>
          <w:tcPr>
            <w:tcW w:w="4626" w:type="dxa"/>
            <w:shd w:val="clear" w:color="auto" w:fill="auto"/>
          </w:tcPr>
          <w:p w:rsidR="00D6657B" w:rsidRPr="006E5C60" w:rsidRDefault="00D6657B"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lang w:val="en-US"/>
              </w:rPr>
              <w:t>Предметные</w:t>
            </w:r>
            <w:r w:rsidRPr="006E5C60">
              <w:rPr>
                <w:rFonts w:ascii="Times New Roman" w:hAnsi="Times New Roman" w:cs="Times New Roman"/>
                <w:b/>
                <w:sz w:val="24"/>
                <w:szCs w:val="24"/>
              </w:rPr>
              <w:t xml:space="preserve"> компетентности по естествознанию</w:t>
            </w:r>
          </w:p>
        </w:tc>
        <w:tc>
          <w:tcPr>
            <w:tcW w:w="7512" w:type="dxa"/>
            <w:shd w:val="clear" w:color="auto" w:fill="auto"/>
          </w:tcPr>
          <w:p w:rsidR="00D6657B" w:rsidRPr="006E5C60" w:rsidRDefault="00D6657B"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 xml:space="preserve"> Описание компетентностей </w:t>
            </w:r>
          </w:p>
          <w:p w:rsidR="00D6657B" w:rsidRPr="006E5C60" w:rsidRDefault="00D6657B" w:rsidP="006E5C60">
            <w:pPr>
              <w:spacing w:after="0" w:line="240" w:lineRule="auto"/>
              <w:rPr>
                <w:rFonts w:ascii="Times New Roman" w:hAnsi="Times New Roman" w:cs="Times New Roman"/>
                <w:b/>
                <w:i/>
                <w:sz w:val="24"/>
                <w:szCs w:val="24"/>
              </w:rPr>
            </w:pPr>
            <w:r w:rsidRPr="006E5C60">
              <w:rPr>
                <w:rFonts w:ascii="Times New Roman" w:hAnsi="Times New Roman" w:cs="Times New Roman"/>
                <w:b/>
                <w:i/>
                <w:sz w:val="24"/>
                <w:szCs w:val="24"/>
              </w:rPr>
              <w:t>Учащийся:</w:t>
            </w:r>
          </w:p>
        </w:tc>
      </w:tr>
      <w:tr w:rsidR="00D6657B" w:rsidRPr="006E5C60" w:rsidTr="00EA1F20">
        <w:tc>
          <w:tcPr>
            <w:tcW w:w="2145" w:type="dxa"/>
            <w:shd w:val="clear" w:color="auto" w:fill="auto"/>
          </w:tcPr>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Информационная </w:t>
            </w:r>
          </w:p>
          <w:p w:rsidR="00D6657B" w:rsidRPr="006E5C60" w:rsidRDefault="00D6657B" w:rsidP="006E5C60">
            <w:pPr>
              <w:spacing w:after="0" w:line="240" w:lineRule="auto"/>
              <w:rPr>
                <w:rFonts w:ascii="Times New Roman" w:hAnsi="Times New Roman" w:cs="Times New Roman"/>
                <w:sz w:val="24"/>
                <w:szCs w:val="24"/>
              </w:rPr>
            </w:pPr>
          </w:p>
        </w:tc>
        <w:tc>
          <w:tcPr>
            <w:tcW w:w="4626" w:type="dxa"/>
            <w:shd w:val="clear" w:color="auto" w:fill="auto"/>
          </w:tcPr>
          <w:p w:rsidR="00D6657B" w:rsidRPr="006E5C60" w:rsidRDefault="00D6657B" w:rsidP="006E5C60">
            <w:pPr>
              <w:spacing w:after="0" w:line="240" w:lineRule="auto"/>
              <w:rPr>
                <w:rFonts w:ascii="Times New Roman" w:hAnsi="Times New Roman" w:cs="Times New Roman"/>
                <w:b/>
                <w:i/>
                <w:color w:val="000000"/>
                <w:sz w:val="24"/>
                <w:szCs w:val="24"/>
              </w:rPr>
            </w:pPr>
            <w:r w:rsidRPr="006E5C60">
              <w:rPr>
                <w:rFonts w:ascii="Times New Roman" w:hAnsi="Times New Roman" w:cs="Times New Roman"/>
                <w:b/>
                <w:i/>
                <w:color w:val="000000"/>
                <w:sz w:val="24"/>
                <w:szCs w:val="24"/>
              </w:rPr>
              <w:t xml:space="preserve"> Использует различные ресурсы и информацию об окружающем мире для</w:t>
            </w:r>
            <w:r w:rsidRPr="006E5C60">
              <w:rPr>
                <w:rFonts w:ascii="Times New Roman" w:hAnsi="Times New Roman" w:cs="Times New Roman"/>
                <w:sz w:val="24"/>
                <w:szCs w:val="24"/>
              </w:rPr>
              <w:t xml:space="preserve"> </w:t>
            </w:r>
            <w:r w:rsidRPr="006E5C60">
              <w:rPr>
                <w:rFonts w:ascii="Times New Roman" w:hAnsi="Times New Roman" w:cs="Times New Roman"/>
                <w:b/>
                <w:i/>
                <w:sz w:val="24"/>
                <w:szCs w:val="24"/>
              </w:rPr>
              <w:t>объяснения  явлений и формулирует выводы.</w:t>
            </w:r>
          </w:p>
          <w:p w:rsidR="00D6657B" w:rsidRPr="006E5C60" w:rsidRDefault="00D6657B" w:rsidP="006E5C60">
            <w:pPr>
              <w:spacing w:after="0" w:line="240" w:lineRule="auto"/>
              <w:rPr>
                <w:rFonts w:ascii="Times New Roman" w:hAnsi="Times New Roman" w:cs="Times New Roman"/>
                <w:b/>
                <w:i/>
                <w:color w:val="000000"/>
                <w:sz w:val="24"/>
                <w:szCs w:val="24"/>
              </w:rPr>
            </w:pPr>
          </w:p>
          <w:p w:rsidR="00D6657B" w:rsidRPr="006E5C60" w:rsidRDefault="00D6657B" w:rsidP="006E5C60">
            <w:pPr>
              <w:spacing w:after="0" w:line="240" w:lineRule="auto"/>
              <w:rPr>
                <w:rFonts w:ascii="Times New Roman" w:hAnsi="Times New Roman" w:cs="Times New Roman"/>
                <w:b/>
                <w:sz w:val="24"/>
                <w:szCs w:val="24"/>
              </w:rPr>
            </w:pPr>
            <w:r w:rsidRPr="006E5C60">
              <w:rPr>
                <w:rFonts w:ascii="Times New Roman" w:hAnsi="Times New Roman" w:cs="Times New Roman"/>
                <w:b/>
                <w:i/>
                <w:color w:val="000000"/>
                <w:sz w:val="24"/>
                <w:szCs w:val="24"/>
              </w:rPr>
              <w:t xml:space="preserve">   </w:t>
            </w:r>
          </w:p>
        </w:tc>
        <w:tc>
          <w:tcPr>
            <w:tcW w:w="7512" w:type="dxa"/>
            <w:shd w:val="clear" w:color="auto" w:fill="auto"/>
          </w:tcPr>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1.1.Владеет знаниями об окружающем мире и его законах и  применяет их на практике.  </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1.2.  Используя имеющуюся информацию, выявляет процессы и изменения, происходящие в окружающей среде;</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1.3. Собирает, анализирует  и  критически  оценивает информацию об окружающем мире, создает учебные продукты (это продукт сделанный учащимся при изучении учебного материала: анкеты, подборки материалов о природе и окружающем мире, модели тел, веществ, приборов и  д.р.)</w:t>
            </w:r>
          </w:p>
          <w:p w:rsidR="00D6657B" w:rsidRPr="006E5C60" w:rsidRDefault="00D6657B" w:rsidP="006E5C60">
            <w:pPr>
              <w:spacing w:after="0" w:line="240" w:lineRule="auto"/>
              <w:rPr>
                <w:rFonts w:ascii="Times New Roman" w:hAnsi="Times New Roman" w:cs="Times New Roman"/>
                <w:sz w:val="24"/>
                <w:szCs w:val="24"/>
              </w:rPr>
            </w:pPr>
          </w:p>
        </w:tc>
      </w:tr>
      <w:tr w:rsidR="00D6657B" w:rsidRPr="006E5C60" w:rsidTr="00EA1F20">
        <w:tc>
          <w:tcPr>
            <w:tcW w:w="2145" w:type="dxa"/>
            <w:shd w:val="clear" w:color="auto" w:fill="auto"/>
          </w:tcPr>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«Самоорганизация и разрешение проблем»</w:t>
            </w:r>
          </w:p>
          <w:p w:rsidR="00D6657B" w:rsidRPr="006E5C60" w:rsidRDefault="00D6657B" w:rsidP="006E5C60">
            <w:pPr>
              <w:spacing w:after="0" w:line="240" w:lineRule="auto"/>
              <w:rPr>
                <w:rFonts w:ascii="Times New Roman" w:hAnsi="Times New Roman" w:cs="Times New Roman"/>
                <w:sz w:val="24"/>
                <w:szCs w:val="24"/>
              </w:rPr>
            </w:pPr>
          </w:p>
        </w:tc>
        <w:tc>
          <w:tcPr>
            <w:tcW w:w="4626" w:type="dxa"/>
            <w:shd w:val="clear" w:color="auto" w:fill="auto"/>
          </w:tcPr>
          <w:p w:rsidR="00D6657B" w:rsidRPr="006E5C60" w:rsidRDefault="00D6657B" w:rsidP="006E5C60">
            <w:pPr>
              <w:spacing w:after="0" w:line="240" w:lineRule="auto"/>
              <w:rPr>
                <w:rFonts w:ascii="Times New Roman" w:hAnsi="Times New Roman" w:cs="Times New Roman"/>
                <w:b/>
                <w:i/>
                <w:color w:val="000000"/>
                <w:sz w:val="24"/>
                <w:szCs w:val="24"/>
              </w:rPr>
            </w:pPr>
            <w:r w:rsidRPr="006E5C60">
              <w:rPr>
                <w:rFonts w:ascii="Times New Roman" w:hAnsi="Times New Roman" w:cs="Times New Roman"/>
                <w:b/>
                <w:i/>
                <w:color w:val="000000"/>
                <w:sz w:val="24"/>
                <w:szCs w:val="24"/>
              </w:rPr>
              <w:t xml:space="preserve">Использует  теоретические знания и навыки для </w:t>
            </w:r>
            <w:r w:rsidRPr="006E5C60">
              <w:rPr>
                <w:rFonts w:ascii="Times New Roman" w:hAnsi="Times New Roman" w:cs="Times New Roman"/>
                <w:bCs/>
                <w:sz w:val="24"/>
                <w:szCs w:val="24"/>
              </w:rPr>
              <w:t xml:space="preserve"> </w:t>
            </w:r>
            <w:r w:rsidRPr="006E5C60">
              <w:rPr>
                <w:rFonts w:ascii="Times New Roman" w:hAnsi="Times New Roman" w:cs="Times New Roman"/>
                <w:b/>
                <w:bCs/>
                <w:i/>
                <w:sz w:val="24"/>
                <w:szCs w:val="24"/>
              </w:rPr>
              <w:t>описания,    явлений и процессов в живой и неживой природе, прогнозирует изменения, демонстрирует знания о способах решения проблем.</w:t>
            </w:r>
          </w:p>
          <w:p w:rsidR="00D6657B" w:rsidRPr="006E5C60" w:rsidRDefault="00D6657B" w:rsidP="006E5C60">
            <w:pPr>
              <w:spacing w:after="0" w:line="240" w:lineRule="auto"/>
              <w:contextualSpacing/>
              <w:rPr>
                <w:rFonts w:ascii="Times New Roman" w:hAnsi="Times New Roman" w:cs="Times New Roman"/>
                <w:sz w:val="24"/>
                <w:szCs w:val="24"/>
              </w:rPr>
            </w:pPr>
          </w:p>
        </w:tc>
        <w:tc>
          <w:tcPr>
            <w:tcW w:w="7512" w:type="dxa"/>
            <w:shd w:val="clear" w:color="auto" w:fill="auto"/>
          </w:tcPr>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2.1. Описывает объекты и объясняет явления окружающей действительности на основе изученного материала по естествознанию.</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2.2.Обосновывает   изменения окружающего мира, устанавливает причинно-следственные связи  возникновения   изменений в  окружающем мире;  делает выводы на основе  фактов.</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2.3. Ставит   вопросы  по теме,  делает выводы на основе   фактов и теорий. </w:t>
            </w:r>
          </w:p>
        </w:tc>
      </w:tr>
      <w:tr w:rsidR="00D6657B" w:rsidRPr="006E5C60" w:rsidTr="00EA1F20">
        <w:tc>
          <w:tcPr>
            <w:tcW w:w="2145" w:type="dxa"/>
            <w:shd w:val="clear" w:color="auto" w:fill="auto"/>
          </w:tcPr>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Социально – коммуникативная</w:t>
            </w:r>
          </w:p>
        </w:tc>
        <w:tc>
          <w:tcPr>
            <w:tcW w:w="4626" w:type="dxa"/>
            <w:shd w:val="clear" w:color="auto" w:fill="auto"/>
          </w:tcPr>
          <w:p w:rsidR="00D6657B" w:rsidRPr="006E5C60" w:rsidRDefault="00D6657B" w:rsidP="006E5C60">
            <w:pPr>
              <w:spacing w:after="0" w:line="240" w:lineRule="auto"/>
              <w:rPr>
                <w:rFonts w:ascii="Times New Roman" w:hAnsi="Times New Roman" w:cs="Times New Roman"/>
                <w:b/>
                <w:sz w:val="24"/>
                <w:szCs w:val="24"/>
              </w:rPr>
            </w:pPr>
            <w:r w:rsidRPr="006E5C60">
              <w:rPr>
                <w:rFonts w:ascii="Times New Roman" w:hAnsi="Times New Roman" w:cs="Times New Roman"/>
                <w:b/>
                <w:i/>
                <w:sz w:val="24"/>
                <w:szCs w:val="24"/>
              </w:rPr>
              <w:t>Использует научные доказательства и практические навыки для объяснения явлений и проблем окружающей действительности.</w:t>
            </w:r>
          </w:p>
        </w:tc>
        <w:tc>
          <w:tcPr>
            <w:tcW w:w="7512" w:type="dxa"/>
            <w:shd w:val="clear" w:color="auto" w:fill="auto"/>
          </w:tcPr>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3.1</w:t>
            </w:r>
            <w:proofErr w:type="gramStart"/>
            <w:r w:rsidRPr="006E5C60">
              <w:rPr>
                <w:rFonts w:ascii="Times New Roman" w:hAnsi="Times New Roman" w:cs="Times New Roman"/>
                <w:sz w:val="24"/>
                <w:szCs w:val="24"/>
              </w:rPr>
              <w:t xml:space="preserve"> В</w:t>
            </w:r>
            <w:proofErr w:type="gramEnd"/>
            <w:r w:rsidRPr="006E5C60">
              <w:rPr>
                <w:rFonts w:ascii="Times New Roman" w:hAnsi="Times New Roman" w:cs="Times New Roman"/>
                <w:sz w:val="24"/>
                <w:szCs w:val="24"/>
              </w:rPr>
              <w:t>ыбирает способы  познания окружающего мира и предлагает возможные  практические решения некоторых  проблем возникающих в окружающей среде</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3.2. Проводит  наблюдение, описывает результаты наблюдений, моделирует явления, отбирает приборы, выполняет измерения, формулирует выводы;</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3.3. Оценивает влияние достижений науки, техники и общества  на </w:t>
            </w:r>
            <w:r w:rsidRPr="006E5C60">
              <w:rPr>
                <w:rFonts w:ascii="Times New Roman" w:hAnsi="Times New Roman" w:cs="Times New Roman"/>
                <w:sz w:val="24"/>
                <w:szCs w:val="24"/>
              </w:rPr>
              <w:lastRenderedPageBreak/>
              <w:t>современное состояние природы и могут предлагать варианты своего решения;</w:t>
            </w:r>
          </w:p>
          <w:p w:rsidR="00D6657B" w:rsidRPr="006E5C60" w:rsidRDefault="00D6657B" w:rsidP="006E5C60">
            <w:pPr>
              <w:spacing w:after="0" w:line="240" w:lineRule="auto"/>
              <w:rPr>
                <w:rFonts w:ascii="Times New Roman" w:hAnsi="Times New Roman" w:cs="Times New Roman"/>
                <w:sz w:val="24"/>
                <w:szCs w:val="24"/>
              </w:rPr>
            </w:pPr>
          </w:p>
        </w:tc>
      </w:tr>
    </w:tbl>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lastRenderedPageBreak/>
        <w:t xml:space="preserve">  </w:t>
      </w:r>
    </w:p>
    <w:p w:rsidR="00D6657B" w:rsidRPr="006E5C60" w:rsidRDefault="00D6657B"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 xml:space="preserve">2.5.  </w:t>
      </w:r>
      <w:r w:rsidRPr="006E5C60">
        <w:rPr>
          <w:rFonts w:ascii="Times New Roman" w:hAnsi="Times New Roman" w:cs="Times New Roman"/>
          <w:b/>
          <w:color w:val="2B2B2B"/>
          <w:sz w:val="24"/>
          <w:szCs w:val="24"/>
        </w:rPr>
        <w:t>Содержательные линии. Распределение учебного материала по содержательным линиям и классам.</w:t>
      </w:r>
    </w:p>
    <w:p w:rsidR="00D6657B" w:rsidRPr="006E5C60" w:rsidRDefault="00D6657B" w:rsidP="006E5C60">
      <w:pPr>
        <w:spacing w:after="0" w:line="240" w:lineRule="auto"/>
        <w:jc w:val="both"/>
        <w:rPr>
          <w:rFonts w:ascii="Times New Roman" w:hAnsi="Times New Roman" w:cs="Times New Roman"/>
          <w:sz w:val="24"/>
          <w:szCs w:val="24"/>
        </w:rPr>
      </w:pPr>
      <w:bookmarkStart w:id="1" w:name="_Toc292767943"/>
      <w:bookmarkEnd w:id="1"/>
      <w:r w:rsidRPr="006E5C60">
        <w:rPr>
          <w:rFonts w:ascii="Times New Roman" w:hAnsi="Times New Roman" w:cs="Times New Roman"/>
          <w:b/>
          <w:sz w:val="24"/>
          <w:szCs w:val="24"/>
        </w:rPr>
        <w:t xml:space="preserve">      Содержательные линии предмета</w:t>
      </w:r>
      <w:r w:rsidRPr="006E5C60">
        <w:rPr>
          <w:rFonts w:ascii="Times New Roman" w:hAnsi="Times New Roman" w:cs="Times New Roman"/>
          <w:sz w:val="24"/>
          <w:szCs w:val="24"/>
        </w:rPr>
        <w:t xml:space="preserve"> – это основные идеи вокруг, которых генерализуются все учебные материалы предмета и технологические подходы к формированию компетентностей. </w:t>
      </w:r>
    </w:p>
    <w:p w:rsidR="00D6657B" w:rsidRPr="006E5C60" w:rsidRDefault="00D6657B" w:rsidP="006E5C60">
      <w:pPr>
        <w:spacing w:after="0" w:line="240" w:lineRule="auto"/>
        <w:jc w:val="both"/>
        <w:rPr>
          <w:rFonts w:ascii="Times New Roman" w:hAnsi="Times New Roman" w:cs="Times New Roman"/>
          <w:sz w:val="24"/>
          <w:szCs w:val="24"/>
          <w:highlight w:val="yellow"/>
        </w:rPr>
      </w:pPr>
      <w:r w:rsidRPr="006E5C60">
        <w:rPr>
          <w:rFonts w:ascii="Times New Roman" w:hAnsi="Times New Roman" w:cs="Times New Roman"/>
          <w:sz w:val="24"/>
          <w:szCs w:val="24"/>
        </w:rPr>
        <w:t xml:space="preserve">     Основные содержательные линии курса «Естествознание»:  «Природа и явления природы», «Человек. Взаимоотношения человека с природой», «Как мы познаем окружающий мир», «Мы живем на планете Земля».  </w:t>
      </w:r>
    </w:p>
    <w:p w:rsidR="00D6657B" w:rsidRPr="006E5C60" w:rsidRDefault="00D6657B" w:rsidP="006E5C60">
      <w:pPr>
        <w:pStyle w:val="a3"/>
        <w:spacing w:after="0" w:line="240" w:lineRule="auto"/>
        <w:ind w:left="0" w:firstLine="284"/>
        <w:jc w:val="both"/>
        <w:rPr>
          <w:rFonts w:ascii="Times New Roman" w:hAnsi="Times New Roman"/>
          <w:sz w:val="24"/>
          <w:szCs w:val="24"/>
        </w:rPr>
      </w:pPr>
      <w:r w:rsidRPr="006E5C60">
        <w:rPr>
          <w:rFonts w:ascii="Times New Roman" w:hAnsi="Times New Roman"/>
          <w:sz w:val="24"/>
          <w:szCs w:val="24"/>
        </w:rPr>
        <w:t>Четыре содержательных линий уже в своих названиях несут ориентир на доминирующий предмет изучения. Такая структура соответствует дисциплинарной структуре системы научных знаний в области  естествознания. Устойчивость этих линий состоит в их сохраняемости в процессе развития  естествознания  как основных ее направлений: развивается внутреннее содержание, но линии остаются.</w:t>
      </w:r>
    </w:p>
    <w:p w:rsidR="00D6657B" w:rsidRPr="006E5C60" w:rsidRDefault="00D6657B" w:rsidP="006E5C60">
      <w:pPr>
        <w:pStyle w:val="a3"/>
        <w:spacing w:after="0" w:line="240" w:lineRule="auto"/>
        <w:ind w:left="0" w:firstLine="284"/>
        <w:jc w:val="both"/>
        <w:rPr>
          <w:rFonts w:ascii="Times New Roman" w:hAnsi="Times New Roman"/>
          <w:sz w:val="24"/>
          <w:szCs w:val="24"/>
        </w:rPr>
      </w:pPr>
      <w:r w:rsidRPr="006E5C60">
        <w:rPr>
          <w:rFonts w:ascii="Times New Roman" w:hAnsi="Times New Roman"/>
          <w:sz w:val="24"/>
          <w:szCs w:val="24"/>
        </w:rPr>
        <w:t>Выделение основных содержательных линий имеет большое значение для систематизации содержания непрерывного курса  естествознания  в школе (пропедевтический — базовый — профильный этапы). Линии являются своеобразными концентрами, вокруг которых выстраивается обучение с повышением уровня на каждом новом этапе</w:t>
      </w:r>
      <w:proofErr w:type="gramStart"/>
      <w:r w:rsidRPr="006E5C60">
        <w:rPr>
          <w:rFonts w:ascii="Times New Roman" w:hAnsi="Times New Roman"/>
          <w:sz w:val="24"/>
          <w:szCs w:val="24"/>
        </w:rPr>
        <w:t xml:space="preserve"> .</w:t>
      </w:r>
      <w:proofErr w:type="gramEnd"/>
    </w:p>
    <w:p w:rsidR="00D6657B" w:rsidRPr="006E5C60" w:rsidRDefault="00D6657B" w:rsidP="006E5C60">
      <w:pPr>
        <w:tabs>
          <w:tab w:val="left" w:pos="-142"/>
          <w:tab w:val="left" w:pos="426"/>
        </w:tabs>
        <w:spacing w:after="0" w:line="240" w:lineRule="auto"/>
        <w:ind w:firstLine="426"/>
        <w:rPr>
          <w:rFonts w:ascii="Times New Roman" w:hAnsi="Times New Roman" w:cs="Times New Roman"/>
          <w:sz w:val="24"/>
          <w:szCs w:val="24"/>
        </w:rPr>
      </w:pPr>
      <w:r w:rsidRPr="006E5C60">
        <w:rPr>
          <w:rFonts w:ascii="Times New Roman" w:eastAsia="Calibri" w:hAnsi="Times New Roman" w:cs="Times New Roman"/>
          <w:sz w:val="24"/>
          <w:szCs w:val="24"/>
        </w:rPr>
        <w:t xml:space="preserve">Распределение учебного материала по вышеуказанным содержательным линиям предполагает сквозной подход в методике изучения и подачи материала. Сквозной подход в методике  изучения и подачи материала предполагает формирование целостной естественнонаучной картины окружающего  мира, </w:t>
      </w:r>
      <w:r w:rsidRPr="006E5C60">
        <w:rPr>
          <w:rFonts w:ascii="Times New Roman" w:hAnsi="Times New Roman" w:cs="Times New Roman"/>
          <w:sz w:val="24"/>
          <w:szCs w:val="24"/>
        </w:rPr>
        <w:t xml:space="preserve">  представление о разных по масштабу природных системах: от атомов до планет, от клетки до биосистемы, от местности до географической оболочки. Они начинают понимать роль человека как обитателя планеты Земля. Знакомясь с объектами природы, учащиеся приобретают понятия о методах познания мира, совершенствуя как общеучебные, так и интеллектуальные умения. На этом этапе воспитывается интерес к естественнонаучным знаниям, закладываются элементы экологической культуры, приобретаются здоровьесберегающие знания.</w:t>
      </w:r>
    </w:p>
    <w:p w:rsidR="00D6657B" w:rsidRPr="006E5C60" w:rsidRDefault="00D6657B"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Распределение  учебного материала по вышеуказанным содержательным линиям  предмета Естествознание 5 класс</w:t>
      </w:r>
    </w:p>
    <w:p w:rsidR="00D6657B" w:rsidRPr="006E5C60" w:rsidRDefault="00D6657B" w:rsidP="006E5C60">
      <w:pPr>
        <w:spacing w:after="0" w:line="240" w:lineRule="auto"/>
        <w:jc w:val="both"/>
        <w:rPr>
          <w:rFonts w:ascii="Times New Roman" w:hAnsi="Times New Roman" w:cs="Times New Roman"/>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6804"/>
      </w:tblGrid>
      <w:tr w:rsidR="00D6657B" w:rsidRPr="006E5C60" w:rsidTr="00EA1F20">
        <w:trPr>
          <w:trHeight w:val="645"/>
        </w:trPr>
        <w:tc>
          <w:tcPr>
            <w:tcW w:w="3403" w:type="dxa"/>
            <w:shd w:val="clear" w:color="auto" w:fill="auto"/>
          </w:tcPr>
          <w:p w:rsidR="00D6657B" w:rsidRPr="006E5C60" w:rsidRDefault="00D6657B" w:rsidP="006E5C60">
            <w:pPr>
              <w:spacing w:after="0" w:line="240" w:lineRule="auto"/>
              <w:rPr>
                <w:rFonts w:ascii="Times New Roman" w:eastAsia="Calibri" w:hAnsi="Times New Roman" w:cs="Times New Roman"/>
                <w:b/>
                <w:sz w:val="24"/>
                <w:szCs w:val="24"/>
              </w:rPr>
            </w:pPr>
            <w:r w:rsidRPr="006E5C60">
              <w:rPr>
                <w:rFonts w:ascii="Times New Roman" w:eastAsia="Calibri" w:hAnsi="Times New Roman" w:cs="Times New Roman"/>
                <w:b/>
                <w:sz w:val="24"/>
                <w:szCs w:val="24"/>
              </w:rPr>
              <w:t>Содержательные линии</w:t>
            </w:r>
          </w:p>
        </w:tc>
        <w:tc>
          <w:tcPr>
            <w:tcW w:w="6804" w:type="dxa"/>
            <w:shd w:val="clear" w:color="auto" w:fill="auto"/>
          </w:tcPr>
          <w:p w:rsidR="00D6657B" w:rsidRPr="006E5C60" w:rsidRDefault="00D6657B" w:rsidP="006E5C60">
            <w:pPr>
              <w:spacing w:after="0" w:line="240" w:lineRule="auto"/>
              <w:jc w:val="center"/>
              <w:rPr>
                <w:rFonts w:ascii="Times New Roman" w:eastAsia="Calibri" w:hAnsi="Times New Roman" w:cs="Times New Roman"/>
                <w:b/>
                <w:sz w:val="24"/>
                <w:szCs w:val="24"/>
              </w:rPr>
            </w:pPr>
            <w:r w:rsidRPr="006E5C60">
              <w:rPr>
                <w:rFonts w:ascii="Times New Roman" w:eastAsia="Calibri" w:hAnsi="Times New Roman" w:cs="Times New Roman"/>
                <w:b/>
                <w:sz w:val="24"/>
                <w:szCs w:val="24"/>
              </w:rPr>
              <w:t xml:space="preserve"> Учебный материал</w:t>
            </w:r>
          </w:p>
          <w:p w:rsidR="00D6657B" w:rsidRPr="006E5C60" w:rsidRDefault="00D6657B" w:rsidP="006E5C60">
            <w:pPr>
              <w:spacing w:after="0" w:line="240" w:lineRule="auto"/>
              <w:rPr>
                <w:rFonts w:ascii="Times New Roman" w:eastAsia="Calibri" w:hAnsi="Times New Roman" w:cs="Times New Roman"/>
                <w:b/>
                <w:sz w:val="24"/>
                <w:szCs w:val="24"/>
              </w:rPr>
            </w:pPr>
            <w:r w:rsidRPr="006E5C60">
              <w:rPr>
                <w:rFonts w:ascii="Times New Roman" w:eastAsia="Calibri" w:hAnsi="Times New Roman" w:cs="Times New Roman"/>
                <w:sz w:val="24"/>
                <w:szCs w:val="24"/>
              </w:rPr>
              <w:t xml:space="preserve"> </w:t>
            </w:r>
          </w:p>
        </w:tc>
      </w:tr>
      <w:tr w:rsidR="00D6657B" w:rsidRPr="006E5C60" w:rsidTr="00EA1F20">
        <w:tc>
          <w:tcPr>
            <w:tcW w:w="3403" w:type="dxa"/>
            <w:shd w:val="clear" w:color="auto" w:fill="auto"/>
          </w:tcPr>
          <w:p w:rsidR="00D6657B" w:rsidRPr="006E5C60" w:rsidRDefault="00D6657B" w:rsidP="006E5C60">
            <w:pPr>
              <w:spacing w:after="0" w:line="240" w:lineRule="auto"/>
              <w:rPr>
                <w:rFonts w:ascii="Times New Roman" w:eastAsia="Calibri" w:hAnsi="Times New Roman" w:cs="Times New Roman"/>
                <w:b/>
                <w:sz w:val="24"/>
                <w:szCs w:val="24"/>
              </w:rPr>
            </w:pPr>
            <w:r w:rsidRPr="006E5C60">
              <w:rPr>
                <w:rFonts w:ascii="Times New Roman" w:eastAsia="Calibri" w:hAnsi="Times New Roman" w:cs="Times New Roman"/>
                <w:b/>
                <w:sz w:val="24"/>
                <w:szCs w:val="24"/>
              </w:rPr>
              <w:t>Природа и явления природы</w:t>
            </w:r>
          </w:p>
          <w:p w:rsidR="00D6657B" w:rsidRPr="006E5C60" w:rsidRDefault="00D6657B" w:rsidP="006E5C60">
            <w:pPr>
              <w:spacing w:after="0" w:line="240" w:lineRule="auto"/>
              <w:rPr>
                <w:rFonts w:ascii="Times New Roman" w:eastAsia="Calibri" w:hAnsi="Times New Roman" w:cs="Times New Roman"/>
                <w:sz w:val="24"/>
                <w:szCs w:val="24"/>
              </w:rPr>
            </w:pPr>
          </w:p>
        </w:tc>
        <w:tc>
          <w:tcPr>
            <w:tcW w:w="6804" w:type="dxa"/>
            <w:shd w:val="clear" w:color="auto" w:fill="auto"/>
          </w:tcPr>
          <w:p w:rsidR="00D6657B" w:rsidRPr="006E5C60" w:rsidRDefault="00D6657B" w:rsidP="006E5C60">
            <w:pPr>
              <w:widowControl w:val="0"/>
              <w:tabs>
                <w:tab w:val="left" w:pos="3262"/>
              </w:tabs>
              <w:spacing w:after="0" w:line="240" w:lineRule="auto"/>
              <w:ind w:firstLine="300"/>
              <w:rPr>
                <w:rFonts w:ascii="Times New Roman" w:hAnsi="Times New Roman" w:cs="Times New Roman"/>
                <w:color w:val="000000"/>
                <w:sz w:val="24"/>
                <w:szCs w:val="24"/>
                <w:lang w:bidi="ru-RU"/>
              </w:rPr>
            </w:pPr>
            <w:r w:rsidRPr="006E5C60">
              <w:rPr>
                <w:rFonts w:ascii="Times New Roman" w:hAnsi="Times New Roman" w:cs="Times New Roman"/>
                <w:color w:val="000000"/>
                <w:sz w:val="24"/>
                <w:szCs w:val="24"/>
                <w:lang w:bidi="ru-RU"/>
              </w:rPr>
              <w:t>Явления Природы:  физические, химические, биологические, астрономические, географические. Тепловые явления. Плавление и отвердевание. Испарение и конденсация пара. Кристаллизация.</w:t>
            </w:r>
          </w:p>
          <w:p w:rsidR="00D6657B" w:rsidRPr="006E5C60" w:rsidRDefault="00D6657B" w:rsidP="006E5C60">
            <w:pPr>
              <w:widowControl w:val="0"/>
              <w:spacing w:after="0" w:line="240" w:lineRule="auto"/>
              <w:jc w:val="both"/>
              <w:rPr>
                <w:rFonts w:ascii="Times New Roman" w:hAnsi="Times New Roman" w:cs="Times New Roman"/>
                <w:color w:val="000000"/>
                <w:sz w:val="24"/>
                <w:szCs w:val="24"/>
                <w:lang w:bidi="ru-RU"/>
              </w:rPr>
            </w:pPr>
            <w:r w:rsidRPr="006E5C60">
              <w:rPr>
                <w:rFonts w:ascii="Times New Roman" w:hAnsi="Times New Roman" w:cs="Times New Roman"/>
                <w:color w:val="000000"/>
                <w:sz w:val="24"/>
                <w:szCs w:val="24"/>
                <w:lang w:bidi="ru-RU"/>
              </w:rPr>
              <w:t>Роль испарения воды в жизни растений, животных и человека. Испарение воды растениями через устьица в листе растений. Механические явления. Механическое движение в Природе и технике. Скорость.</w:t>
            </w:r>
          </w:p>
          <w:p w:rsidR="00D6657B" w:rsidRPr="006E5C60" w:rsidRDefault="00D6657B" w:rsidP="006E5C60">
            <w:pPr>
              <w:widowControl w:val="0"/>
              <w:spacing w:after="0" w:line="240" w:lineRule="auto"/>
              <w:jc w:val="both"/>
              <w:rPr>
                <w:rFonts w:ascii="Times New Roman" w:hAnsi="Times New Roman" w:cs="Times New Roman"/>
                <w:color w:val="000000"/>
                <w:sz w:val="24"/>
                <w:szCs w:val="24"/>
                <w:lang w:bidi="ru-RU"/>
              </w:rPr>
            </w:pPr>
            <w:r w:rsidRPr="006E5C60">
              <w:rPr>
                <w:rFonts w:ascii="Times New Roman" w:hAnsi="Times New Roman" w:cs="Times New Roman"/>
                <w:color w:val="000000"/>
                <w:sz w:val="24"/>
                <w:szCs w:val="24"/>
                <w:lang w:bidi="ru-RU"/>
              </w:rPr>
              <w:t>Звуковые явления. Источник звука — любое колеблющееся тело. Отражение звука. Эхо.</w:t>
            </w:r>
          </w:p>
          <w:p w:rsidR="00D6657B" w:rsidRPr="006E5C60" w:rsidRDefault="00D6657B" w:rsidP="006E5C60">
            <w:pPr>
              <w:widowControl w:val="0"/>
              <w:spacing w:after="0" w:line="240" w:lineRule="auto"/>
              <w:jc w:val="both"/>
              <w:rPr>
                <w:rFonts w:ascii="Times New Roman" w:hAnsi="Times New Roman" w:cs="Times New Roman"/>
                <w:color w:val="000000"/>
                <w:sz w:val="24"/>
                <w:szCs w:val="24"/>
                <w:lang w:bidi="ru-RU"/>
              </w:rPr>
            </w:pPr>
            <w:r w:rsidRPr="006E5C60">
              <w:rPr>
                <w:rFonts w:ascii="Times New Roman" w:hAnsi="Times New Roman" w:cs="Times New Roman"/>
                <w:color w:val="000000"/>
                <w:sz w:val="24"/>
                <w:szCs w:val="24"/>
                <w:lang w:bidi="ru-RU"/>
              </w:rPr>
              <w:t xml:space="preserve">Электрические явления. Электризация тел трением. Взаимодействие одноименно и разноименно заряженных тел. </w:t>
            </w:r>
            <w:r w:rsidRPr="006E5C60">
              <w:rPr>
                <w:rFonts w:ascii="Times New Roman" w:hAnsi="Times New Roman" w:cs="Times New Roman"/>
                <w:color w:val="000000"/>
                <w:sz w:val="24"/>
                <w:szCs w:val="24"/>
                <w:lang w:bidi="ru-RU"/>
              </w:rPr>
              <w:lastRenderedPageBreak/>
              <w:t xml:space="preserve">Делимость электрического заряда. Гроза - </w:t>
            </w:r>
            <w:proofErr w:type="gramStart"/>
            <w:r w:rsidRPr="006E5C60">
              <w:rPr>
                <w:rFonts w:ascii="Times New Roman" w:hAnsi="Times New Roman" w:cs="Times New Roman"/>
                <w:color w:val="000000"/>
                <w:sz w:val="24"/>
                <w:szCs w:val="24"/>
                <w:lang w:bidi="ru-RU"/>
              </w:rPr>
              <w:t>электрического</w:t>
            </w:r>
            <w:proofErr w:type="gramEnd"/>
            <w:r w:rsidRPr="006E5C60">
              <w:rPr>
                <w:rFonts w:ascii="Times New Roman" w:hAnsi="Times New Roman" w:cs="Times New Roman"/>
                <w:color w:val="000000"/>
                <w:sz w:val="24"/>
                <w:szCs w:val="24"/>
                <w:lang w:bidi="ru-RU"/>
              </w:rPr>
              <w:t xml:space="preserve"> явление в воздухе.</w:t>
            </w:r>
          </w:p>
          <w:p w:rsidR="00D6657B" w:rsidRPr="006E5C60" w:rsidRDefault="00D6657B" w:rsidP="006E5C60">
            <w:pPr>
              <w:widowControl w:val="0"/>
              <w:spacing w:after="0" w:line="240" w:lineRule="auto"/>
              <w:ind w:firstLine="300"/>
              <w:jc w:val="both"/>
              <w:rPr>
                <w:rFonts w:ascii="Times New Roman" w:hAnsi="Times New Roman" w:cs="Times New Roman"/>
                <w:sz w:val="24"/>
                <w:szCs w:val="24"/>
              </w:rPr>
            </w:pPr>
            <w:r w:rsidRPr="006E5C60">
              <w:rPr>
                <w:rFonts w:ascii="Times New Roman" w:hAnsi="Times New Roman" w:cs="Times New Roman"/>
                <w:color w:val="000000"/>
                <w:sz w:val="24"/>
                <w:szCs w:val="24"/>
                <w:lang w:bidi="ru-RU"/>
              </w:rPr>
              <w:t xml:space="preserve">Магнитные явления. Постоянные магниты. Полюса магнитов. Взаимодействие полюсов магнита. Магнитная стрелка. Магнитное поле. Световые явления. Источники света - звезды, Солнце, электрические лампы. Прямолинейное распространение света. Образование тени. Отражение, преломление света. Разложение белого света. Радуга. Химические явления. Химические явления, происходящие в воздухе: горение, ржавление, дыхание. </w:t>
            </w:r>
            <w:r w:rsidRPr="006E5C60">
              <w:rPr>
                <w:rFonts w:ascii="Times New Roman" w:hAnsi="Times New Roman" w:cs="Times New Roman"/>
                <w:sz w:val="24"/>
                <w:szCs w:val="24"/>
              </w:rPr>
              <w:t>Живые тела в природе. Вещества, содержащиеся в живых организмах.</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Одноклеточные и многоклеточные организмы. Обитатели  гор и равнин суши. Обитатели почвы.</w:t>
            </w:r>
          </w:p>
          <w:p w:rsidR="00D6657B" w:rsidRPr="006E5C60" w:rsidRDefault="00D6657B" w:rsidP="006E5C60">
            <w:pPr>
              <w:spacing w:after="0" w:line="240" w:lineRule="auto"/>
              <w:rPr>
                <w:rFonts w:ascii="Times New Roman" w:eastAsia="Calibri" w:hAnsi="Times New Roman" w:cs="Times New Roman"/>
                <w:sz w:val="24"/>
                <w:szCs w:val="24"/>
              </w:rPr>
            </w:pPr>
            <w:r w:rsidRPr="006E5C60">
              <w:rPr>
                <w:rFonts w:ascii="Times New Roman" w:hAnsi="Times New Roman" w:cs="Times New Roman"/>
                <w:sz w:val="24"/>
                <w:szCs w:val="24"/>
              </w:rPr>
              <w:t>Обитатели водоемов. Организмы,  обитающие в воздухе.</w:t>
            </w:r>
          </w:p>
        </w:tc>
      </w:tr>
      <w:tr w:rsidR="00D6657B" w:rsidRPr="006E5C60" w:rsidTr="00EA1F20">
        <w:tc>
          <w:tcPr>
            <w:tcW w:w="3403" w:type="dxa"/>
            <w:shd w:val="clear" w:color="auto" w:fill="auto"/>
          </w:tcPr>
          <w:p w:rsidR="00D6657B" w:rsidRPr="006E5C60" w:rsidRDefault="00D6657B" w:rsidP="006E5C60">
            <w:pPr>
              <w:spacing w:after="0" w:line="240" w:lineRule="auto"/>
              <w:rPr>
                <w:rFonts w:ascii="Times New Roman" w:eastAsia="Calibri" w:hAnsi="Times New Roman" w:cs="Times New Roman"/>
                <w:b/>
                <w:sz w:val="24"/>
                <w:szCs w:val="24"/>
              </w:rPr>
            </w:pPr>
            <w:r w:rsidRPr="006E5C60">
              <w:rPr>
                <w:rFonts w:ascii="Times New Roman" w:eastAsia="Calibri" w:hAnsi="Times New Roman" w:cs="Times New Roman"/>
                <w:b/>
                <w:sz w:val="24"/>
                <w:szCs w:val="24"/>
              </w:rPr>
              <w:lastRenderedPageBreak/>
              <w:t>Человек. Взаимоотношения человека с природой.</w:t>
            </w:r>
          </w:p>
          <w:p w:rsidR="00D6657B" w:rsidRPr="006E5C60" w:rsidRDefault="00D6657B" w:rsidP="006E5C60">
            <w:pPr>
              <w:spacing w:after="0" w:line="240" w:lineRule="auto"/>
              <w:rPr>
                <w:rFonts w:ascii="Times New Roman" w:eastAsia="Calibri" w:hAnsi="Times New Roman" w:cs="Times New Roman"/>
                <w:sz w:val="24"/>
                <w:szCs w:val="24"/>
              </w:rPr>
            </w:pPr>
          </w:p>
        </w:tc>
        <w:tc>
          <w:tcPr>
            <w:tcW w:w="6804" w:type="dxa"/>
            <w:shd w:val="clear" w:color="auto" w:fill="auto"/>
          </w:tcPr>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Обмен веществ и энергии между живыми организмами и  окружающей средой.</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Человек – часть природы. Взаимоотношения человека и других живых организмов</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Потребности человека и окружающая среда.  Полезные ископаемые в жизни человека.</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Потребности живых организмов  в воздухе, дыхание. Значение кислорода для живых организмов и человека. Значение воды для человека и живых организмов. Содержание воды в организме человека. Испарение воды из почвы и из живых организмов.    Обработка почвы. Удобрение почвы.  Загрязнение почвы минеральными удобрениями. Пищевая безопасность. Живые организмы – показатели чистоты воздуха. Загрязнение воздуха и болезни, передающиеся воздушно – капельным путем. Болезнетворные бактерии. Охрана воздуха. Использование воды в сельском хозяйстве и промышленности.</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Загрязнение воды и влияние загрязненной воды на здоровье человека.</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Способы очистки воды в промышленности и быту. Очистка воды как профилактика заболеваний. Охрана водных объектов. Изменения в живой природе в связи с хозяйственной деятельностью человека.</w:t>
            </w:r>
          </w:p>
          <w:p w:rsidR="00D6657B" w:rsidRPr="006E5C60" w:rsidRDefault="00D6657B" w:rsidP="006E5C60">
            <w:pPr>
              <w:tabs>
                <w:tab w:val="left" w:pos="2869"/>
              </w:tabs>
              <w:spacing w:after="0" w:line="240" w:lineRule="auto"/>
              <w:ind w:hanging="142"/>
              <w:rPr>
                <w:rFonts w:ascii="Times New Roman" w:eastAsia="Calibri" w:hAnsi="Times New Roman" w:cs="Times New Roman"/>
                <w:sz w:val="24"/>
                <w:szCs w:val="24"/>
              </w:rPr>
            </w:pPr>
            <w:r w:rsidRPr="006E5C60">
              <w:rPr>
                <w:rFonts w:ascii="Times New Roman" w:hAnsi="Times New Roman" w:cs="Times New Roman"/>
                <w:sz w:val="24"/>
                <w:szCs w:val="24"/>
              </w:rPr>
              <w:t>Охрана окружающей среды. Роль заповедников, ботсадов и др. в охране животного и растительного мира.  Красная книга. Красная книга КР.</w:t>
            </w:r>
          </w:p>
        </w:tc>
      </w:tr>
      <w:tr w:rsidR="00D6657B" w:rsidRPr="006E5C60" w:rsidTr="00EA1F20">
        <w:tc>
          <w:tcPr>
            <w:tcW w:w="3403" w:type="dxa"/>
            <w:shd w:val="clear" w:color="auto" w:fill="auto"/>
          </w:tcPr>
          <w:p w:rsidR="00D6657B" w:rsidRPr="006E5C60" w:rsidRDefault="00D6657B" w:rsidP="006E5C60">
            <w:pPr>
              <w:spacing w:after="0" w:line="240" w:lineRule="auto"/>
              <w:rPr>
                <w:rFonts w:ascii="Times New Roman" w:eastAsia="Calibri" w:hAnsi="Times New Roman" w:cs="Times New Roman"/>
                <w:b/>
                <w:sz w:val="24"/>
                <w:szCs w:val="24"/>
              </w:rPr>
            </w:pPr>
            <w:r w:rsidRPr="006E5C60">
              <w:rPr>
                <w:rFonts w:ascii="Times New Roman" w:eastAsia="Calibri" w:hAnsi="Times New Roman" w:cs="Times New Roman"/>
                <w:b/>
                <w:sz w:val="24"/>
                <w:szCs w:val="24"/>
              </w:rPr>
              <w:t>Как мы познаем окружающий мир</w:t>
            </w:r>
          </w:p>
          <w:p w:rsidR="00D6657B" w:rsidRPr="006E5C60" w:rsidRDefault="00D6657B" w:rsidP="006E5C60">
            <w:pPr>
              <w:spacing w:after="0" w:line="240" w:lineRule="auto"/>
              <w:rPr>
                <w:rFonts w:ascii="Times New Roman" w:eastAsia="Calibri" w:hAnsi="Times New Roman" w:cs="Times New Roman"/>
                <w:b/>
                <w:sz w:val="24"/>
                <w:szCs w:val="24"/>
              </w:rPr>
            </w:pPr>
          </w:p>
        </w:tc>
        <w:tc>
          <w:tcPr>
            <w:tcW w:w="6804" w:type="dxa"/>
            <w:shd w:val="clear" w:color="auto" w:fill="auto"/>
          </w:tcPr>
          <w:p w:rsidR="00D6657B" w:rsidRPr="006E5C60" w:rsidRDefault="00D6657B" w:rsidP="006E5C60">
            <w:pPr>
              <w:spacing w:after="0" w:line="240" w:lineRule="auto"/>
              <w:jc w:val="center"/>
              <w:outlineLvl w:val="1"/>
              <w:rPr>
                <w:rFonts w:ascii="Times New Roman" w:eastAsia="Calibri" w:hAnsi="Times New Roman" w:cs="Times New Roman"/>
                <w:sz w:val="24"/>
                <w:szCs w:val="24"/>
              </w:rPr>
            </w:pPr>
            <w:r w:rsidRPr="006E5C60">
              <w:rPr>
                <w:rFonts w:ascii="Times New Roman" w:hAnsi="Times New Roman" w:cs="Times New Roman"/>
                <w:sz w:val="24"/>
                <w:szCs w:val="24"/>
                <w:lang w:bidi="ru-RU"/>
              </w:rPr>
              <w:t>Как живые организм видят, слышат, ощущают запахи, вкус; оценивают температуру окружающей среды. Как и почему при помощи своего мозга люди познают все окружающее.</w:t>
            </w:r>
          </w:p>
        </w:tc>
      </w:tr>
      <w:tr w:rsidR="00D6657B" w:rsidRPr="006E5C60" w:rsidTr="00EA1F20">
        <w:tc>
          <w:tcPr>
            <w:tcW w:w="3403" w:type="dxa"/>
            <w:shd w:val="clear" w:color="auto" w:fill="auto"/>
          </w:tcPr>
          <w:p w:rsidR="00D6657B" w:rsidRPr="006E5C60" w:rsidRDefault="00D6657B" w:rsidP="006E5C60">
            <w:pPr>
              <w:spacing w:after="0" w:line="240" w:lineRule="auto"/>
              <w:rPr>
                <w:rFonts w:ascii="Times New Roman" w:eastAsia="Calibri" w:hAnsi="Times New Roman" w:cs="Times New Roman"/>
                <w:b/>
                <w:sz w:val="24"/>
                <w:szCs w:val="24"/>
              </w:rPr>
            </w:pPr>
            <w:r w:rsidRPr="006E5C60">
              <w:rPr>
                <w:rFonts w:ascii="Times New Roman" w:eastAsia="Calibri" w:hAnsi="Times New Roman" w:cs="Times New Roman"/>
                <w:b/>
                <w:sz w:val="24"/>
                <w:szCs w:val="24"/>
              </w:rPr>
              <w:t>Мы живем на планете Земля</w:t>
            </w:r>
          </w:p>
        </w:tc>
        <w:tc>
          <w:tcPr>
            <w:tcW w:w="6804" w:type="dxa"/>
            <w:shd w:val="clear" w:color="auto" w:fill="auto"/>
          </w:tcPr>
          <w:p w:rsidR="00D6657B" w:rsidRPr="006E5C60" w:rsidRDefault="00D6657B" w:rsidP="006E5C60">
            <w:pPr>
              <w:widowControl w:val="0"/>
              <w:spacing w:after="0" w:line="240" w:lineRule="auto"/>
              <w:jc w:val="both"/>
              <w:rPr>
                <w:rFonts w:ascii="Times New Roman" w:hAnsi="Times New Roman" w:cs="Times New Roman"/>
                <w:color w:val="000000"/>
                <w:sz w:val="24"/>
                <w:szCs w:val="24"/>
                <w:lang w:bidi="ru-RU"/>
              </w:rPr>
            </w:pPr>
            <w:r w:rsidRPr="006E5C60">
              <w:rPr>
                <w:rFonts w:ascii="Times New Roman" w:hAnsi="Times New Roman" w:cs="Times New Roman"/>
                <w:color w:val="000000"/>
                <w:sz w:val="24"/>
                <w:szCs w:val="24"/>
                <w:lang w:bidi="ru-RU"/>
              </w:rPr>
              <w:t>Звезды. Созвездия. Вид звездного неба в разных широтах Земли.</w:t>
            </w:r>
          </w:p>
          <w:p w:rsidR="00D6657B" w:rsidRPr="006E5C60" w:rsidRDefault="00D6657B" w:rsidP="006E5C60">
            <w:pPr>
              <w:widowControl w:val="0"/>
              <w:spacing w:after="0" w:line="240" w:lineRule="auto"/>
              <w:jc w:val="both"/>
              <w:rPr>
                <w:rFonts w:ascii="Times New Roman" w:hAnsi="Times New Roman" w:cs="Times New Roman"/>
                <w:color w:val="000000"/>
                <w:sz w:val="24"/>
                <w:szCs w:val="24"/>
                <w:lang w:bidi="ru-RU"/>
              </w:rPr>
            </w:pPr>
            <w:r w:rsidRPr="006E5C60">
              <w:rPr>
                <w:rFonts w:ascii="Times New Roman" w:hAnsi="Times New Roman" w:cs="Times New Roman"/>
                <w:color w:val="000000"/>
                <w:sz w:val="24"/>
                <w:szCs w:val="24"/>
                <w:lang w:bidi="ru-RU"/>
              </w:rPr>
              <w:t xml:space="preserve"> Планета Земля – и другие планеты. Луна – ближайшее  к Земле  комической тело.</w:t>
            </w:r>
          </w:p>
          <w:p w:rsidR="00D6657B" w:rsidRPr="006E5C60" w:rsidRDefault="00D6657B" w:rsidP="006E5C60">
            <w:pPr>
              <w:widowControl w:val="0"/>
              <w:spacing w:after="0" w:line="240" w:lineRule="auto"/>
              <w:jc w:val="both"/>
              <w:rPr>
                <w:rFonts w:ascii="Times New Roman" w:hAnsi="Times New Roman" w:cs="Times New Roman"/>
                <w:color w:val="000000"/>
                <w:sz w:val="24"/>
                <w:szCs w:val="24"/>
                <w:lang w:bidi="ru-RU"/>
              </w:rPr>
            </w:pPr>
            <w:r w:rsidRPr="006E5C60">
              <w:rPr>
                <w:rFonts w:ascii="Times New Roman" w:hAnsi="Times New Roman" w:cs="Times New Roman"/>
                <w:color w:val="000000"/>
                <w:sz w:val="24"/>
                <w:szCs w:val="24"/>
                <w:lang w:bidi="ru-RU"/>
              </w:rPr>
              <w:t xml:space="preserve">Глобус – модель Земли. Исчисление времени и времена года. Условия жизни на планетах. Солнце - дневная звезда - источник энергии и жизни на Земле. Строение Солнца. </w:t>
            </w:r>
            <w:r w:rsidRPr="006E5C60">
              <w:rPr>
                <w:rFonts w:ascii="Times New Roman" w:hAnsi="Times New Roman" w:cs="Times New Roman"/>
                <w:color w:val="000000"/>
                <w:sz w:val="24"/>
                <w:szCs w:val="24"/>
                <w:lang w:bidi="ru-RU"/>
              </w:rPr>
              <w:lastRenderedPageBreak/>
              <w:t xml:space="preserve">Солнечно - Земные связи. Солнечная система. Земля - голубая планета Солнечной системы. Общие сведения о Земле.  </w:t>
            </w:r>
          </w:p>
          <w:p w:rsidR="00D6657B" w:rsidRPr="006E5C60" w:rsidRDefault="00D6657B" w:rsidP="006E5C60">
            <w:pPr>
              <w:widowControl w:val="0"/>
              <w:spacing w:after="0" w:line="240" w:lineRule="auto"/>
              <w:jc w:val="both"/>
              <w:rPr>
                <w:rFonts w:ascii="Times New Roman" w:hAnsi="Times New Roman" w:cs="Times New Roman"/>
                <w:color w:val="000000"/>
                <w:sz w:val="24"/>
                <w:szCs w:val="24"/>
                <w:lang w:bidi="ru-RU"/>
              </w:rPr>
            </w:pPr>
            <w:r w:rsidRPr="006E5C60">
              <w:rPr>
                <w:rFonts w:ascii="Times New Roman" w:hAnsi="Times New Roman" w:cs="Times New Roman"/>
                <w:color w:val="000000"/>
                <w:sz w:val="24"/>
                <w:szCs w:val="24"/>
                <w:lang w:bidi="ru-RU"/>
              </w:rPr>
              <w:t xml:space="preserve">Рельеф суши. Изменение рельефа.  Равнины и горы суши. Стихийные явления и безопасность жизнедеятельности во время рисков.      </w:t>
            </w:r>
          </w:p>
          <w:p w:rsidR="00D6657B" w:rsidRPr="006E5C60" w:rsidRDefault="00D6657B" w:rsidP="006E5C60">
            <w:pPr>
              <w:widowControl w:val="0"/>
              <w:spacing w:after="0" w:line="240" w:lineRule="auto"/>
              <w:jc w:val="both"/>
              <w:rPr>
                <w:rFonts w:ascii="Times New Roman" w:hAnsi="Times New Roman" w:cs="Times New Roman"/>
                <w:color w:val="000000"/>
                <w:sz w:val="24"/>
                <w:szCs w:val="24"/>
                <w:lang w:bidi="ru-RU"/>
              </w:rPr>
            </w:pPr>
            <w:r w:rsidRPr="006E5C60">
              <w:rPr>
                <w:rFonts w:ascii="Times New Roman" w:hAnsi="Times New Roman" w:cs="Times New Roman"/>
                <w:color w:val="000000"/>
                <w:sz w:val="24"/>
                <w:szCs w:val="24"/>
                <w:lang w:bidi="ru-RU"/>
              </w:rPr>
              <w:t xml:space="preserve">Природные зоны Земли (природные комплексы). </w:t>
            </w:r>
            <w:r w:rsidRPr="006E5C60">
              <w:rPr>
                <w:rFonts w:ascii="Times New Roman" w:hAnsi="Times New Roman" w:cs="Times New Roman"/>
                <w:sz w:val="24"/>
                <w:szCs w:val="24"/>
              </w:rPr>
              <w:t xml:space="preserve">Почва –  кладовая Земли. Образование почвы. Состав почвы. Виды почвы. </w:t>
            </w:r>
            <w:r w:rsidRPr="006E5C60">
              <w:rPr>
                <w:rFonts w:ascii="Times New Roman" w:hAnsi="Times New Roman" w:cs="Times New Roman"/>
                <w:color w:val="000000"/>
                <w:sz w:val="24"/>
                <w:szCs w:val="24"/>
                <w:lang w:bidi="ru-RU"/>
              </w:rPr>
              <w:t>Вода - голубое сокровище Земли. Круговорот воды. Охрана вод.</w:t>
            </w:r>
          </w:p>
          <w:p w:rsidR="00D6657B" w:rsidRPr="006E5C60" w:rsidRDefault="00D6657B" w:rsidP="006E5C60">
            <w:pPr>
              <w:widowControl w:val="0"/>
              <w:spacing w:after="0" w:line="240" w:lineRule="auto"/>
              <w:rPr>
                <w:rFonts w:ascii="Times New Roman" w:hAnsi="Times New Roman" w:cs="Times New Roman"/>
                <w:sz w:val="24"/>
                <w:szCs w:val="24"/>
              </w:rPr>
            </w:pPr>
            <w:r w:rsidRPr="006E5C60">
              <w:rPr>
                <w:rFonts w:ascii="Times New Roman" w:hAnsi="Times New Roman" w:cs="Times New Roman"/>
                <w:color w:val="000000"/>
                <w:sz w:val="24"/>
                <w:szCs w:val="24"/>
                <w:lang w:bidi="ru-RU"/>
              </w:rPr>
              <w:t>Атмосфера - воздушная оболочка Земли. Воздух - смесь газов. Борьба с загрязнением воздуха. Значение воздуха для дыхания живых организмов, горения и медленного окисления. Атмосфера - надежная защита нашей планеты от метеоритов, космического излучения. Постоянство газового состава атмосферы - важнейшее условие существования и развития жизни. Зеленые растения - главные поставщики кислорода на Земле. Берегите и умножайте зеленые растения. Температура воздуха. Зависимость температуры воздуха от высоты Солнца над горизонтом, широты местности, облачности, растительности, рельефа, близости океана, больших озер, высоты местности над уровнем моря. Снеговая линия - граница вечных снегов. Тепловые зоны Кыргызстана. Нагревание и охлаждение воздуха над сушей и водной поверхностью.</w:t>
            </w:r>
            <w:r w:rsidRPr="006E5C60">
              <w:rPr>
                <w:rFonts w:ascii="Times New Roman" w:hAnsi="Times New Roman" w:cs="Times New Roman"/>
                <w:sz w:val="24"/>
                <w:szCs w:val="24"/>
              </w:rPr>
              <w:t xml:space="preserve"> Влияние температуры воздуха на живые организмы.</w:t>
            </w:r>
          </w:p>
          <w:p w:rsidR="00D6657B" w:rsidRPr="006E5C60" w:rsidRDefault="00D6657B" w:rsidP="006E5C60">
            <w:pPr>
              <w:widowControl w:val="0"/>
              <w:spacing w:after="0" w:line="240" w:lineRule="auto"/>
              <w:ind w:firstLine="300"/>
              <w:jc w:val="both"/>
              <w:rPr>
                <w:rFonts w:ascii="Times New Roman" w:hAnsi="Times New Roman" w:cs="Times New Roman"/>
                <w:color w:val="000000"/>
                <w:sz w:val="24"/>
                <w:szCs w:val="24"/>
                <w:lang w:bidi="ru-RU"/>
              </w:rPr>
            </w:pPr>
            <w:r w:rsidRPr="006E5C60">
              <w:rPr>
                <w:rFonts w:ascii="Times New Roman" w:hAnsi="Times New Roman" w:cs="Times New Roman"/>
                <w:color w:val="000000"/>
                <w:sz w:val="24"/>
                <w:szCs w:val="24"/>
                <w:lang w:bidi="ru-RU"/>
              </w:rPr>
              <w:t>Ветер - перемещение воздуха вдоль земной поверхности. Ветры в Кыргызстане.</w:t>
            </w:r>
          </w:p>
          <w:p w:rsidR="00D6657B" w:rsidRPr="006E5C60" w:rsidRDefault="00D6657B" w:rsidP="006E5C60">
            <w:pPr>
              <w:widowControl w:val="0"/>
              <w:spacing w:after="0" w:line="240" w:lineRule="auto"/>
              <w:jc w:val="both"/>
              <w:rPr>
                <w:rFonts w:ascii="Times New Roman" w:hAnsi="Times New Roman" w:cs="Times New Roman"/>
                <w:color w:val="000000"/>
                <w:sz w:val="24"/>
                <w:szCs w:val="24"/>
                <w:lang w:bidi="ru-RU"/>
              </w:rPr>
            </w:pPr>
            <w:r w:rsidRPr="006E5C60">
              <w:rPr>
                <w:rFonts w:ascii="Times New Roman" w:hAnsi="Times New Roman" w:cs="Times New Roman"/>
                <w:color w:val="000000"/>
                <w:sz w:val="24"/>
                <w:szCs w:val="24"/>
                <w:lang w:bidi="ru-RU"/>
              </w:rPr>
              <w:t>Атмосферные осадки. Виды осадков: дождь, снег, град, туман и облака. Количество атмосферных осадков в Кыргызстане. Плодородие Земли. Почвы Кыргызстана. Защита почвы от эрозии и сохранение плодородия  почвы.  Магнитное поле Земли. Магнитные полюса Земли. Магнитное поле Земли «ограждает» живые организмы от пагубного влияния поступающих от Солнца излучений. Притяжение тел к Земле. Притяжение к Земле атмосферы. Атмосферное давление.</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Влияние космоса на живые организмы и человека.</w:t>
            </w:r>
          </w:p>
          <w:p w:rsidR="00D6657B" w:rsidRPr="006E5C60" w:rsidRDefault="00D6657B" w:rsidP="006E5C60">
            <w:pPr>
              <w:spacing w:after="0" w:line="240" w:lineRule="auto"/>
              <w:rPr>
                <w:rFonts w:ascii="Times New Roman" w:hAnsi="Times New Roman" w:cs="Times New Roman"/>
                <w:color w:val="000000"/>
                <w:sz w:val="24"/>
                <w:szCs w:val="24"/>
                <w:lang w:bidi="ru-RU"/>
              </w:rPr>
            </w:pPr>
            <w:r w:rsidRPr="006E5C60">
              <w:rPr>
                <w:rFonts w:ascii="Times New Roman" w:hAnsi="Times New Roman" w:cs="Times New Roman"/>
                <w:sz w:val="24"/>
                <w:szCs w:val="24"/>
              </w:rPr>
              <w:t>Поведение растений и животных  при изменении погоды.</w:t>
            </w:r>
          </w:p>
          <w:p w:rsidR="00D6657B" w:rsidRPr="006E5C60" w:rsidRDefault="00D6657B" w:rsidP="006E5C60">
            <w:pPr>
              <w:spacing w:after="0" w:line="240" w:lineRule="auto"/>
              <w:rPr>
                <w:rFonts w:ascii="Times New Roman" w:eastAsia="Calibri" w:hAnsi="Times New Roman" w:cs="Times New Roman"/>
                <w:sz w:val="24"/>
                <w:szCs w:val="24"/>
              </w:rPr>
            </w:pPr>
          </w:p>
        </w:tc>
      </w:tr>
    </w:tbl>
    <w:p w:rsidR="00D6657B" w:rsidRPr="006E5C60" w:rsidRDefault="00D6657B" w:rsidP="006E5C60">
      <w:pPr>
        <w:shd w:val="clear" w:color="auto" w:fill="FFFFFF"/>
        <w:spacing w:after="0" w:line="240" w:lineRule="auto"/>
        <w:contextualSpacing/>
        <w:rPr>
          <w:rFonts w:ascii="Times New Roman" w:hAnsi="Times New Roman" w:cs="Times New Roman"/>
          <w:b/>
          <w:color w:val="2B2B2B"/>
          <w:sz w:val="24"/>
          <w:szCs w:val="24"/>
        </w:rPr>
      </w:pPr>
    </w:p>
    <w:p w:rsidR="00D6657B" w:rsidRPr="006E5C60" w:rsidRDefault="00D6657B" w:rsidP="006E5C60">
      <w:pPr>
        <w:spacing w:after="0" w:line="240" w:lineRule="auto"/>
        <w:jc w:val="both"/>
        <w:rPr>
          <w:rFonts w:ascii="Times New Roman" w:hAnsi="Times New Roman" w:cs="Times New Roman"/>
          <w:b/>
          <w:color w:val="2B2B2B"/>
          <w:sz w:val="24"/>
          <w:szCs w:val="24"/>
        </w:rPr>
      </w:pPr>
      <w:r w:rsidRPr="006E5C60">
        <w:rPr>
          <w:rFonts w:ascii="Times New Roman" w:hAnsi="Times New Roman" w:cs="Times New Roman"/>
          <w:sz w:val="24"/>
          <w:szCs w:val="24"/>
        </w:rPr>
        <w:tab/>
        <w:t xml:space="preserve"> </w:t>
      </w:r>
      <w:r w:rsidRPr="006E5C60">
        <w:rPr>
          <w:rFonts w:ascii="Times New Roman" w:hAnsi="Times New Roman" w:cs="Times New Roman"/>
          <w:b/>
          <w:color w:val="2B2B2B"/>
          <w:sz w:val="24"/>
          <w:szCs w:val="24"/>
        </w:rPr>
        <w:t>2.6.Межпредметные связи. Сквозные тематические линии</w:t>
      </w:r>
    </w:p>
    <w:p w:rsidR="00D6657B" w:rsidRPr="006E5C60" w:rsidRDefault="00D6657B" w:rsidP="006E5C60">
      <w:pPr>
        <w:spacing w:after="0" w:line="240" w:lineRule="auto"/>
        <w:jc w:val="both"/>
        <w:rPr>
          <w:rFonts w:ascii="Times New Roman" w:hAnsi="Times New Roman" w:cs="Times New Roman"/>
          <w:color w:val="2B2B2B"/>
          <w:sz w:val="24"/>
          <w:szCs w:val="24"/>
        </w:rPr>
      </w:pPr>
      <w:r w:rsidRPr="006E5C60">
        <w:rPr>
          <w:rFonts w:ascii="Times New Roman" w:hAnsi="Times New Roman" w:cs="Times New Roman"/>
          <w:color w:val="2B2B2B"/>
          <w:sz w:val="24"/>
          <w:szCs w:val="24"/>
        </w:rPr>
        <w:t xml:space="preserve">        Межпредметные связи – это дидактические условия совершенствования всего процесса обучения и всех его функций. Межпредметные связи позволяют строить познавательную деятельность учащихся на основе общенаучных идей и методов. Они формируют общие способности учиться и раскрывают общие принципы  построения предмета.  При этом использовали следующую классификацию межпредметных связей по следующим основаниям:</w:t>
      </w:r>
    </w:p>
    <w:p w:rsidR="00D6657B" w:rsidRPr="006E5C60" w:rsidRDefault="00D6657B" w:rsidP="006E5C60">
      <w:pPr>
        <w:tabs>
          <w:tab w:val="left" w:pos="5160"/>
        </w:tabs>
        <w:spacing w:after="0" w:line="240" w:lineRule="auto"/>
        <w:ind w:firstLine="709"/>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267"/>
        <w:gridCol w:w="3292"/>
      </w:tblGrid>
      <w:tr w:rsidR="00D6657B" w:rsidRPr="006E5C60" w:rsidTr="00EA1F20">
        <w:tc>
          <w:tcPr>
            <w:tcW w:w="4394" w:type="dxa"/>
            <w:shd w:val="clear" w:color="auto" w:fill="auto"/>
          </w:tcPr>
          <w:p w:rsidR="00D6657B" w:rsidRPr="006E5C60" w:rsidRDefault="00D6657B" w:rsidP="006E5C60">
            <w:pPr>
              <w:tabs>
                <w:tab w:val="left" w:pos="5160"/>
              </w:tabs>
              <w:spacing w:after="0" w:line="240" w:lineRule="auto"/>
              <w:jc w:val="center"/>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Основание классификации</w:t>
            </w:r>
          </w:p>
        </w:tc>
        <w:tc>
          <w:tcPr>
            <w:tcW w:w="4929" w:type="dxa"/>
            <w:shd w:val="clear" w:color="auto" w:fill="auto"/>
          </w:tcPr>
          <w:p w:rsidR="00D6657B" w:rsidRPr="006E5C60" w:rsidRDefault="00D6657B" w:rsidP="006E5C60">
            <w:pPr>
              <w:tabs>
                <w:tab w:val="left" w:pos="5160"/>
              </w:tabs>
              <w:spacing w:after="0" w:line="240" w:lineRule="auto"/>
              <w:jc w:val="center"/>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Типы МПС</w:t>
            </w:r>
          </w:p>
        </w:tc>
        <w:tc>
          <w:tcPr>
            <w:tcW w:w="4929" w:type="dxa"/>
            <w:shd w:val="clear" w:color="auto" w:fill="auto"/>
          </w:tcPr>
          <w:p w:rsidR="00D6657B" w:rsidRPr="006E5C60" w:rsidRDefault="00D6657B" w:rsidP="006E5C60">
            <w:pPr>
              <w:tabs>
                <w:tab w:val="left" w:pos="5160"/>
              </w:tabs>
              <w:spacing w:after="0" w:line="240" w:lineRule="auto"/>
              <w:jc w:val="center"/>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Виды связей</w:t>
            </w:r>
          </w:p>
        </w:tc>
      </w:tr>
      <w:tr w:rsidR="00D6657B" w:rsidRPr="006E5C60" w:rsidTr="00EA1F20">
        <w:tc>
          <w:tcPr>
            <w:tcW w:w="4394" w:type="dxa"/>
            <w:shd w:val="clear" w:color="auto" w:fill="auto"/>
          </w:tcPr>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Время изучения учебного материала</w:t>
            </w:r>
          </w:p>
        </w:tc>
        <w:tc>
          <w:tcPr>
            <w:tcW w:w="4929" w:type="dxa"/>
            <w:shd w:val="clear" w:color="auto" w:fill="auto"/>
          </w:tcPr>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 xml:space="preserve">Хронологические </w:t>
            </w:r>
          </w:p>
        </w:tc>
        <w:tc>
          <w:tcPr>
            <w:tcW w:w="4929" w:type="dxa"/>
            <w:shd w:val="clear" w:color="auto" w:fill="auto"/>
          </w:tcPr>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 xml:space="preserve">Предшествующие </w:t>
            </w:r>
          </w:p>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 xml:space="preserve">Сопутствующие </w:t>
            </w:r>
          </w:p>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lastRenderedPageBreak/>
              <w:t>Последующие (перспективные)</w:t>
            </w:r>
          </w:p>
        </w:tc>
      </w:tr>
      <w:tr w:rsidR="00D6657B" w:rsidRPr="006E5C60" w:rsidTr="00EA1F20">
        <w:tc>
          <w:tcPr>
            <w:tcW w:w="4394" w:type="dxa"/>
            <w:shd w:val="clear" w:color="auto" w:fill="auto"/>
          </w:tcPr>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lastRenderedPageBreak/>
              <w:t>Структура учебного материала</w:t>
            </w:r>
          </w:p>
        </w:tc>
        <w:tc>
          <w:tcPr>
            <w:tcW w:w="4929" w:type="dxa"/>
            <w:shd w:val="clear" w:color="auto" w:fill="auto"/>
          </w:tcPr>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Содержательно-информационные</w:t>
            </w:r>
          </w:p>
        </w:tc>
        <w:tc>
          <w:tcPr>
            <w:tcW w:w="4929" w:type="dxa"/>
            <w:shd w:val="clear" w:color="auto" w:fill="auto"/>
          </w:tcPr>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На уровне фактов</w:t>
            </w:r>
          </w:p>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На уровне поняий</w:t>
            </w:r>
          </w:p>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На уровне законов</w:t>
            </w:r>
          </w:p>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На уровне теорий</w:t>
            </w:r>
          </w:p>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На уровне прикладных вопросов</w:t>
            </w:r>
          </w:p>
          <w:p w:rsidR="00D6657B" w:rsidRPr="006E5C60" w:rsidRDefault="00D6657B" w:rsidP="006E5C60">
            <w:pPr>
              <w:tabs>
                <w:tab w:val="left" w:pos="5160"/>
              </w:tabs>
              <w:spacing w:after="0" w:line="240" w:lineRule="auto"/>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На уровне использования методов исследований естественных наук</w:t>
            </w:r>
          </w:p>
        </w:tc>
      </w:tr>
      <w:tr w:rsidR="00D6657B" w:rsidRPr="006E5C60" w:rsidTr="00EA1F20">
        <w:tc>
          <w:tcPr>
            <w:tcW w:w="4394" w:type="dxa"/>
            <w:shd w:val="clear" w:color="auto" w:fill="auto"/>
          </w:tcPr>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Способы приобретения знаний, умений и навыков</w:t>
            </w:r>
          </w:p>
        </w:tc>
        <w:tc>
          <w:tcPr>
            <w:tcW w:w="4929" w:type="dxa"/>
            <w:shd w:val="clear" w:color="auto" w:fill="auto"/>
          </w:tcPr>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 xml:space="preserve">Деятельностные </w:t>
            </w:r>
          </w:p>
        </w:tc>
        <w:tc>
          <w:tcPr>
            <w:tcW w:w="4929" w:type="dxa"/>
            <w:shd w:val="clear" w:color="auto" w:fill="auto"/>
          </w:tcPr>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 xml:space="preserve">Репродуктивные </w:t>
            </w:r>
          </w:p>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Поисковые (продуктивные)</w:t>
            </w:r>
          </w:p>
          <w:p w:rsidR="00D6657B" w:rsidRPr="006E5C60" w:rsidRDefault="00D6657B" w:rsidP="006E5C60">
            <w:pPr>
              <w:tabs>
                <w:tab w:val="left" w:pos="5160"/>
              </w:tabs>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Творческие (креативные)</w:t>
            </w:r>
          </w:p>
        </w:tc>
      </w:tr>
    </w:tbl>
    <w:p w:rsidR="00D6657B" w:rsidRPr="006E5C60" w:rsidRDefault="00D6657B" w:rsidP="006E5C60">
      <w:pPr>
        <w:spacing w:after="0" w:line="240" w:lineRule="auto"/>
        <w:ind w:firstLine="482"/>
        <w:jc w:val="both"/>
        <w:rPr>
          <w:rFonts w:ascii="Times New Roman" w:hAnsi="Times New Roman" w:cs="Times New Roman"/>
          <w:color w:val="000000"/>
          <w:sz w:val="24"/>
          <w:szCs w:val="24"/>
        </w:rPr>
      </w:pPr>
      <w:r w:rsidRPr="006E5C60">
        <w:rPr>
          <w:rFonts w:ascii="Times New Roman" w:eastAsia="Calibri" w:hAnsi="Times New Roman" w:cs="Times New Roman"/>
          <w:sz w:val="24"/>
          <w:szCs w:val="24"/>
        </w:rPr>
        <w:t xml:space="preserve"> </w:t>
      </w:r>
    </w:p>
    <w:p w:rsidR="00D6657B" w:rsidRPr="006E5C60" w:rsidRDefault="00D6657B" w:rsidP="006E5C60">
      <w:pPr>
        <w:spacing w:after="0" w:line="240" w:lineRule="auto"/>
        <w:jc w:val="both"/>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 xml:space="preserve">               </w:t>
      </w:r>
      <w:r w:rsidRPr="006E5C60">
        <w:rPr>
          <w:rFonts w:ascii="Times New Roman" w:hAnsi="Times New Roman" w:cs="Times New Roman"/>
          <w:color w:val="2B2B2B"/>
          <w:sz w:val="24"/>
          <w:szCs w:val="24"/>
        </w:rPr>
        <w:t xml:space="preserve">При содержательно – деятельностном подходе к реализации межпредметных связей более строго координируются материалы смежных учебных предметов; повышаются </w:t>
      </w:r>
      <w:proofErr w:type="gramStart"/>
      <w:r w:rsidRPr="006E5C60">
        <w:rPr>
          <w:rFonts w:ascii="Times New Roman" w:hAnsi="Times New Roman" w:cs="Times New Roman"/>
          <w:color w:val="2B2B2B"/>
          <w:sz w:val="24"/>
          <w:szCs w:val="24"/>
        </w:rPr>
        <w:t>научный</w:t>
      </w:r>
      <w:proofErr w:type="gramEnd"/>
      <w:r w:rsidRPr="006E5C60">
        <w:rPr>
          <w:rFonts w:ascii="Times New Roman" w:hAnsi="Times New Roman" w:cs="Times New Roman"/>
          <w:color w:val="2B2B2B"/>
          <w:sz w:val="24"/>
          <w:szCs w:val="24"/>
        </w:rPr>
        <w:t xml:space="preserve"> и прикладной уровни усвоенных материалов; укрупняются дидактические единицы знаний; у учащихся формируются прочные и системные знания, обобщенные учебные умения и навыки, что в свою очередь влияет на формирование ключевых и предметных компетентностей школьников, что может быть выражено через сквозные тематические линии межпредметных связей. </w:t>
      </w:r>
      <w:r w:rsidRPr="006E5C60">
        <w:rPr>
          <w:rFonts w:ascii="Times New Roman" w:eastAsia="Calibri" w:hAnsi="Times New Roman" w:cs="Times New Roman"/>
          <w:sz w:val="24"/>
          <w:szCs w:val="24"/>
          <w:lang w:val="kk-KZ"/>
        </w:rPr>
        <w:t xml:space="preserve">   Для конкретизации данного положения  предлагается следующая матрица, показывающая  связь учебных материалов различных предметов естественнонаучнойобразовательной  области  (на примере одной темы).</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93"/>
        <w:gridCol w:w="1461"/>
        <w:gridCol w:w="1515"/>
        <w:gridCol w:w="1406"/>
        <w:gridCol w:w="1571"/>
        <w:gridCol w:w="1701"/>
      </w:tblGrid>
      <w:tr w:rsidR="00D6657B" w:rsidRPr="006E5C60" w:rsidTr="00EA1F20">
        <w:trPr>
          <w:cantSplit/>
          <w:trHeight w:val="1134"/>
        </w:trPr>
        <w:tc>
          <w:tcPr>
            <w:tcW w:w="1668" w:type="dxa"/>
            <w:textDirection w:val="btLr"/>
          </w:tcPr>
          <w:p w:rsidR="00D6657B" w:rsidRPr="006E5C60" w:rsidRDefault="00D6657B" w:rsidP="006E5C60">
            <w:pPr>
              <w:tabs>
                <w:tab w:val="left" w:pos="5160"/>
              </w:tabs>
              <w:spacing w:after="0" w:line="240" w:lineRule="auto"/>
              <w:jc w:val="center"/>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 xml:space="preserve">Математика </w:t>
            </w:r>
          </w:p>
        </w:tc>
        <w:tc>
          <w:tcPr>
            <w:tcW w:w="1593" w:type="dxa"/>
            <w:textDirection w:val="btLr"/>
          </w:tcPr>
          <w:p w:rsidR="00D6657B" w:rsidRPr="006E5C60" w:rsidRDefault="00D6657B" w:rsidP="006E5C60">
            <w:pPr>
              <w:tabs>
                <w:tab w:val="left" w:pos="5160"/>
              </w:tabs>
              <w:spacing w:after="0" w:line="240" w:lineRule="auto"/>
              <w:jc w:val="center"/>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 xml:space="preserve">Естествознание </w:t>
            </w:r>
          </w:p>
          <w:p w:rsidR="00D6657B" w:rsidRPr="006E5C60" w:rsidRDefault="00D6657B" w:rsidP="006E5C60">
            <w:pPr>
              <w:tabs>
                <w:tab w:val="left" w:pos="5160"/>
              </w:tabs>
              <w:spacing w:after="0" w:line="240" w:lineRule="auto"/>
              <w:jc w:val="center"/>
              <w:rPr>
                <w:rFonts w:ascii="Times New Roman" w:eastAsia="Calibri" w:hAnsi="Times New Roman" w:cs="Times New Roman"/>
                <w:b/>
                <w:sz w:val="24"/>
                <w:szCs w:val="24"/>
                <w:lang w:val="kk-KZ"/>
              </w:rPr>
            </w:pPr>
            <w:r w:rsidRPr="006E5C60">
              <w:rPr>
                <w:rFonts w:ascii="Times New Roman" w:eastAsia="Calibri" w:hAnsi="Times New Roman" w:cs="Times New Roman"/>
                <w:sz w:val="24"/>
                <w:szCs w:val="24"/>
                <w:lang w:val="kk-KZ"/>
              </w:rPr>
              <w:t>1-4 класс</w:t>
            </w:r>
          </w:p>
        </w:tc>
        <w:tc>
          <w:tcPr>
            <w:tcW w:w="1461" w:type="dxa"/>
            <w:shd w:val="clear" w:color="auto" w:fill="auto"/>
          </w:tcPr>
          <w:p w:rsidR="00D6657B" w:rsidRPr="006E5C60" w:rsidRDefault="00D6657B" w:rsidP="006E5C60">
            <w:pPr>
              <w:tabs>
                <w:tab w:val="left" w:pos="5160"/>
              </w:tabs>
              <w:spacing w:after="0" w:line="240" w:lineRule="auto"/>
              <w:jc w:val="center"/>
              <w:rPr>
                <w:rFonts w:ascii="Times New Roman" w:eastAsia="Calibri" w:hAnsi="Times New Roman" w:cs="Times New Roman"/>
                <w:b/>
                <w:sz w:val="24"/>
                <w:szCs w:val="24"/>
                <w:lang w:val="kk-KZ"/>
              </w:rPr>
            </w:pPr>
            <w:r w:rsidRPr="006E5C60">
              <w:rPr>
                <w:rFonts w:ascii="Times New Roman" w:eastAsia="Calibri" w:hAnsi="Times New Roman" w:cs="Times New Roman"/>
                <w:b/>
                <w:sz w:val="24"/>
                <w:szCs w:val="24"/>
                <w:lang w:val="kk-KZ"/>
              </w:rPr>
              <w:t>Разделы и темы учебного предмета</w:t>
            </w:r>
          </w:p>
          <w:p w:rsidR="00D6657B" w:rsidRPr="006E5C60" w:rsidRDefault="00D6657B" w:rsidP="006E5C60">
            <w:pPr>
              <w:tabs>
                <w:tab w:val="left" w:pos="5160"/>
              </w:tabs>
              <w:spacing w:after="0" w:line="240" w:lineRule="auto"/>
              <w:jc w:val="center"/>
              <w:rPr>
                <w:rFonts w:ascii="Times New Roman" w:eastAsia="Calibri" w:hAnsi="Times New Roman" w:cs="Times New Roman"/>
                <w:b/>
                <w:sz w:val="24"/>
                <w:szCs w:val="24"/>
                <w:lang w:val="kk-KZ"/>
              </w:rPr>
            </w:pPr>
            <w:r w:rsidRPr="006E5C60">
              <w:rPr>
                <w:rFonts w:ascii="Times New Roman" w:eastAsia="Calibri" w:hAnsi="Times New Roman" w:cs="Times New Roman"/>
                <w:b/>
                <w:sz w:val="24"/>
                <w:szCs w:val="24"/>
                <w:lang w:val="kk-KZ"/>
              </w:rPr>
              <w:t>Естествознание</w:t>
            </w:r>
          </w:p>
          <w:p w:rsidR="00D6657B" w:rsidRPr="006E5C60" w:rsidRDefault="00D6657B" w:rsidP="006E5C60">
            <w:pPr>
              <w:tabs>
                <w:tab w:val="left" w:pos="5160"/>
              </w:tabs>
              <w:spacing w:after="0" w:line="240" w:lineRule="auto"/>
              <w:jc w:val="center"/>
              <w:rPr>
                <w:rFonts w:ascii="Times New Roman" w:eastAsia="Calibri" w:hAnsi="Times New Roman" w:cs="Times New Roman"/>
                <w:sz w:val="24"/>
                <w:szCs w:val="24"/>
                <w:lang w:val="kk-KZ"/>
              </w:rPr>
            </w:pPr>
            <w:r w:rsidRPr="006E5C60">
              <w:rPr>
                <w:rFonts w:ascii="Times New Roman" w:eastAsia="Calibri" w:hAnsi="Times New Roman" w:cs="Times New Roman"/>
                <w:b/>
                <w:sz w:val="24"/>
                <w:szCs w:val="24"/>
                <w:lang w:val="kk-KZ"/>
              </w:rPr>
              <w:t>5 класс</w:t>
            </w:r>
          </w:p>
        </w:tc>
        <w:tc>
          <w:tcPr>
            <w:tcW w:w="1515" w:type="dxa"/>
            <w:shd w:val="clear" w:color="auto" w:fill="auto"/>
            <w:textDirection w:val="btLr"/>
          </w:tcPr>
          <w:p w:rsidR="00D6657B" w:rsidRPr="006E5C60" w:rsidRDefault="00D6657B" w:rsidP="006E5C60">
            <w:pPr>
              <w:tabs>
                <w:tab w:val="left" w:pos="5160"/>
              </w:tabs>
              <w:spacing w:after="0" w:line="240" w:lineRule="auto"/>
              <w:jc w:val="center"/>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Физическая география</w:t>
            </w:r>
          </w:p>
        </w:tc>
        <w:tc>
          <w:tcPr>
            <w:tcW w:w="1406" w:type="dxa"/>
            <w:shd w:val="clear" w:color="auto" w:fill="auto"/>
            <w:textDirection w:val="btLr"/>
          </w:tcPr>
          <w:p w:rsidR="00D6657B" w:rsidRPr="006E5C60" w:rsidRDefault="00D6657B" w:rsidP="006E5C60">
            <w:pPr>
              <w:tabs>
                <w:tab w:val="left" w:pos="5160"/>
              </w:tabs>
              <w:spacing w:after="0" w:line="240" w:lineRule="auto"/>
              <w:jc w:val="center"/>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Биология</w:t>
            </w:r>
          </w:p>
        </w:tc>
        <w:tc>
          <w:tcPr>
            <w:tcW w:w="1571" w:type="dxa"/>
            <w:shd w:val="clear" w:color="auto" w:fill="auto"/>
            <w:textDirection w:val="btLr"/>
          </w:tcPr>
          <w:p w:rsidR="00D6657B" w:rsidRPr="006E5C60" w:rsidRDefault="00D6657B" w:rsidP="006E5C60">
            <w:pPr>
              <w:tabs>
                <w:tab w:val="left" w:pos="5160"/>
              </w:tabs>
              <w:spacing w:after="0" w:line="240" w:lineRule="auto"/>
              <w:jc w:val="center"/>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Физика</w:t>
            </w:r>
          </w:p>
        </w:tc>
        <w:tc>
          <w:tcPr>
            <w:tcW w:w="1701" w:type="dxa"/>
            <w:shd w:val="clear" w:color="auto" w:fill="auto"/>
            <w:textDirection w:val="btLr"/>
          </w:tcPr>
          <w:p w:rsidR="00D6657B" w:rsidRPr="006E5C60" w:rsidRDefault="00D6657B" w:rsidP="006E5C60">
            <w:pPr>
              <w:tabs>
                <w:tab w:val="left" w:pos="5160"/>
              </w:tabs>
              <w:spacing w:after="0" w:line="240" w:lineRule="auto"/>
              <w:jc w:val="center"/>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Химия</w:t>
            </w:r>
          </w:p>
        </w:tc>
      </w:tr>
      <w:tr w:rsidR="00D6657B" w:rsidRPr="006E5C60" w:rsidTr="00EA1F20">
        <w:tc>
          <w:tcPr>
            <w:tcW w:w="3261" w:type="dxa"/>
            <w:gridSpan w:val="2"/>
          </w:tcPr>
          <w:p w:rsidR="00D6657B" w:rsidRPr="006E5C60" w:rsidRDefault="00D6657B" w:rsidP="006E5C60">
            <w:pPr>
              <w:tabs>
                <w:tab w:val="left" w:pos="5160"/>
              </w:tabs>
              <w:spacing w:after="0" w:line="240" w:lineRule="auto"/>
              <w:jc w:val="center"/>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 xml:space="preserve">Предшествующие связи  </w:t>
            </w:r>
          </w:p>
        </w:tc>
        <w:tc>
          <w:tcPr>
            <w:tcW w:w="1461" w:type="dxa"/>
            <w:shd w:val="clear" w:color="auto" w:fill="auto"/>
          </w:tcPr>
          <w:p w:rsidR="00D6657B" w:rsidRPr="006E5C60" w:rsidRDefault="00D6657B" w:rsidP="006E5C60">
            <w:pPr>
              <w:tabs>
                <w:tab w:val="left" w:pos="5160"/>
              </w:tabs>
              <w:spacing w:after="0" w:line="240" w:lineRule="auto"/>
              <w:jc w:val="center"/>
              <w:rPr>
                <w:rFonts w:ascii="Times New Roman" w:eastAsia="Calibri" w:hAnsi="Times New Roman" w:cs="Times New Roman"/>
                <w:b/>
                <w:sz w:val="24"/>
                <w:szCs w:val="24"/>
                <w:lang w:val="kk-KZ"/>
              </w:rPr>
            </w:pPr>
          </w:p>
        </w:tc>
        <w:tc>
          <w:tcPr>
            <w:tcW w:w="2921" w:type="dxa"/>
            <w:gridSpan w:val="2"/>
            <w:shd w:val="clear" w:color="auto" w:fill="auto"/>
          </w:tcPr>
          <w:p w:rsidR="00D6657B" w:rsidRPr="006E5C60" w:rsidRDefault="00D6657B" w:rsidP="006E5C60">
            <w:pPr>
              <w:tabs>
                <w:tab w:val="left" w:pos="5160"/>
              </w:tabs>
              <w:spacing w:after="0" w:line="240" w:lineRule="auto"/>
              <w:jc w:val="center"/>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Сопутствующие связи</w:t>
            </w:r>
          </w:p>
        </w:tc>
        <w:tc>
          <w:tcPr>
            <w:tcW w:w="3272" w:type="dxa"/>
            <w:gridSpan w:val="2"/>
            <w:shd w:val="clear" w:color="auto" w:fill="auto"/>
          </w:tcPr>
          <w:p w:rsidR="00D6657B" w:rsidRPr="006E5C60" w:rsidRDefault="00D6657B" w:rsidP="006E5C60">
            <w:pPr>
              <w:tabs>
                <w:tab w:val="left" w:pos="5160"/>
              </w:tabs>
              <w:spacing w:after="0" w:line="240" w:lineRule="auto"/>
              <w:jc w:val="center"/>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Последующие связи</w:t>
            </w:r>
          </w:p>
        </w:tc>
      </w:tr>
      <w:tr w:rsidR="00D6657B" w:rsidRPr="006E5C60" w:rsidTr="00EA1F20">
        <w:tc>
          <w:tcPr>
            <w:tcW w:w="1668" w:type="dxa"/>
          </w:tcPr>
          <w:p w:rsidR="00D6657B" w:rsidRPr="006E5C60" w:rsidRDefault="00D6657B" w:rsidP="006E5C60">
            <w:pPr>
              <w:tabs>
                <w:tab w:val="left" w:pos="5160"/>
              </w:tabs>
              <w:spacing w:after="0" w:line="240" w:lineRule="auto"/>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Владение основными арифметическими действиями. Определение размера тела.</w:t>
            </w:r>
          </w:p>
        </w:tc>
        <w:tc>
          <w:tcPr>
            <w:tcW w:w="1593" w:type="dxa"/>
          </w:tcPr>
          <w:p w:rsidR="00D6657B" w:rsidRPr="006E5C60" w:rsidRDefault="00D6657B" w:rsidP="006E5C60">
            <w:pPr>
              <w:tabs>
                <w:tab w:val="left" w:pos="5160"/>
              </w:tabs>
              <w:spacing w:after="0" w:line="240" w:lineRule="auto"/>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Живая и неживая природа. Растения и животные в разные времена года.</w:t>
            </w:r>
          </w:p>
        </w:tc>
        <w:tc>
          <w:tcPr>
            <w:tcW w:w="1461" w:type="dxa"/>
            <w:shd w:val="clear" w:color="auto" w:fill="auto"/>
          </w:tcPr>
          <w:p w:rsidR="00D6657B" w:rsidRPr="006E5C60" w:rsidRDefault="00D6657B" w:rsidP="006E5C60">
            <w:pPr>
              <w:tabs>
                <w:tab w:val="left" w:pos="5160"/>
              </w:tabs>
              <w:spacing w:after="0" w:line="240" w:lineRule="auto"/>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Что нас окружает?</w:t>
            </w:r>
          </w:p>
        </w:tc>
        <w:tc>
          <w:tcPr>
            <w:tcW w:w="1515" w:type="dxa"/>
            <w:shd w:val="clear" w:color="auto" w:fill="auto"/>
          </w:tcPr>
          <w:p w:rsidR="00D6657B" w:rsidRPr="006E5C60" w:rsidRDefault="00D6657B" w:rsidP="006E5C60">
            <w:pPr>
              <w:tabs>
                <w:tab w:val="left" w:pos="5160"/>
              </w:tabs>
              <w:spacing w:after="0" w:line="240" w:lineRule="auto"/>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Живые и не живые тела. Раститель-ный и животный мир. Реки, озера, горы, поля, равнины и т.д.</w:t>
            </w:r>
          </w:p>
        </w:tc>
        <w:tc>
          <w:tcPr>
            <w:tcW w:w="1406" w:type="dxa"/>
            <w:shd w:val="clear" w:color="auto" w:fill="auto"/>
          </w:tcPr>
          <w:p w:rsidR="00D6657B" w:rsidRPr="006E5C60" w:rsidRDefault="00D6657B" w:rsidP="006E5C60">
            <w:pPr>
              <w:tabs>
                <w:tab w:val="left" w:pos="5160"/>
              </w:tabs>
              <w:spacing w:after="0" w:line="240" w:lineRule="auto"/>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Живые и не живые тела. Растения и животные, их строение и выполня-емые функции.</w:t>
            </w:r>
          </w:p>
        </w:tc>
        <w:tc>
          <w:tcPr>
            <w:tcW w:w="1571" w:type="dxa"/>
            <w:shd w:val="clear" w:color="auto" w:fill="auto"/>
          </w:tcPr>
          <w:p w:rsidR="00D6657B" w:rsidRPr="006E5C60" w:rsidRDefault="00D6657B" w:rsidP="006E5C60">
            <w:pPr>
              <w:tabs>
                <w:tab w:val="left" w:pos="5160"/>
              </w:tabs>
              <w:spacing w:after="0" w:line="240" w:lineRule="auto"/>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Живые и не живые тела.</w:t>
            </w:r>
          </w:p>
          <w:p w:rsidR="00D6657B" w:rsidRPr="006E5C60" w:rsidRDefault="00D6657B" w:rsidP="006E5C60">
            <w:pPr>
              <w:tabs>
                <w:tab w:val="left" w:pos="5160"/>
              </w:tabs>
              <w:spacing w:after="0" w:line="240" w:lineRule="auto"/>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Атомы,молекулы, вещества.</w:t>
            </w:r>
          </w:p>
        </w:tc>
        <w:tc>
          <w:tcPr>
            <w:tcW w:w="1701" w:type="dxa"/>
            <w:shd w:val="clear" w:color="auto" w:fill="auto"/>
          </w:tcPr>
          <w:p w:rsidR="00D6657B" w:rsidRPr="006E5C60" w:rsidRDefault="00D6657B" w:rsidP="006E5C60">
            <w:pPr>
              <w:tabs>
                <w:tab w:val="left" w:pos="5160"/>
              </w:tabs>
              <w:spacing w:after="0" w:line="240" w:lineRule="auto"/>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 xml:space="preserve"> Живые и не живые тела. Вещества неоганичес-кие и органические.</w:t>
            </w:r>
          </w:p>
        </w:tc>
      </w:tr>
    </w:tbl>
    <w:p w:rsidR="00D6657B" w:rsidRPr="006E5C60" w:rsidRDefault="00D6657B" w:rsidP="006E5C60">
      <w:pPr>
        <w:tabs>
          <w:tab w:val="left" w:pos="5160"/>
        </w:tabs>
        <w:spacing w:after="0" w:line="240" w:lineRule="auto"/>
        <w:ind w:firstLine="709"/>
        <w:jc w:val="both"/>
        <w:rPr>
          <w:rFonts w:ascii="Times New Roman" w:eastAsia="Calibri" w:hAnsi="Times New Roman" w:cs="Times New Roman"/>
          <w:sz w:val="24"/>
          <w:szCs w:val="24"/>
          <w:lang w:val="kk-KZ"/>
        </w:rPr>
      </w:pPr>
    </w:p>
    <w:p w:rsidR="00D6657B" w:rsidRPr="006E5C60" w:rsidRDefault="00D6657B" w:rsidP="006E5C60">
      <w:pPr>
        <w:tabs>
          <w:tab w:val="left" w:pos="5160"/>
        </w:tabs>
        <w:spacing w:after="0" w:line="240" w:lineRule="auto"/>
        <w:rPr>
          <w:rFonts w:ascii="Times New Roman" w:eastAsia="Calibri" w:hAnsi="Times New Roman" w:cs="Times New Roman"/>
          <w:color w:val="FF0000"/>
          <w:sz w:val="24"/>
          <w:szCs w:val="24"/>
          <w:lang w:val="kk-KZ"/>
        </w:rPr>
      </w:pPr>
      <w:r w:rsidRPr="006E5C60">
        <w:rPr>
          <w:rFonts w:ascii="Times New Roman" w:eastAsia="Calibri" w:hAnsi="Times New Roman" w:cs="Times New Roman"/>
          <w:sz w:val="24"/>
          <w:szCs w:val="24"/>
          <w:lang w:val="kk-KZ"/>
        </w:rPr>
        <w:t xml:space="preserve">        Кроме предметов естественнонаучной области  в процессе изучения естествознания   </w:t>
      </w:r>
      <w:r w:rsidRPr="006E5C60">
        <w:rPr>
          <w:rFonts w:ascii="Times New Roman" w:eastAsia="Calibri" w:hAnsi="Times New Roman" w:cs="Times New Roman"/>
          <w:b/>
          <w:sz w:val="24"/>
          <w:szCs w:val="24"/>
          <w:lang w:val="kk-KZ"/>
        </w:rPr>
        <w:t>учитываются межпредметные связи с:</w:t>
      </w:r>
    </w:p>
    <w:p w:rsidR="00D6657B" w:rsidRPr="006E5C60" w:rsidRDefault="00D6657B" w:rsidP="006E5C60">
      <w:pPr>
        <w:spacing w:after="0" w:line="240" w:lineRule="auto"/>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1) русским языком. Использование новых слов при связной речи, классификация, сравнение, пополнение словарного запаса;</w:t>
      </w:r>
    </w:p>
    <w:p w:rsidR="00D6657B" w:rsidRPr="006E5C60" w:rsidRDefault="00D6657B" w:rsidP="006E5C60">
      <w:pPr>
        <w:spacing w:after="0" w:line="240" w:lineRule="auto"/>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 xml:space="preserve">2) литературным чтением. Чтение рассказов о природе, ее богатствах, заучивание пословиц, поговорок, стихов о природе; </w:t>
      </w:r>
    </w:p>
    <w:p w:rsidR="00D6657B" w:rsidRPr="006E5C60" w:rsidRDefault="00D6657B" w:rsidP="006E5C60">
      <w:pPr>
        <w:spacing w:after="0" w:line="240" w:lineRule="auto"/>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lastRenderedPageBreak/>
        <w:t>3) математикой. Использование измерительных приборов во время практических работ, расширение понятия о масштабе;</w:t>
      </w:r>
    </w:p>
    <w:p w:rsidR="00D6657B" w:rsidRPr="006E5C60" w:rsidRDefault="00D6657B" w:rsidP="006E5C60">
      <w:pPr>
        <w:spacing w:after="0" w:line="240" w:lineRule="auto"/>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4) музыкой. Подбор и слушание музыки, песни, куйи о природе, человеке;</w:t>
      </w:r>
    </w:p>
    <w:p w:rsidR="00D6657B" w:rsidRPr="006E5C60" w:rsidRDefault="00D6657B" w:rsidP="006E5C60">
      <w:pPr>
        <w:spacing w:after="0" w:line="240" w:lineRule="auto"/>
        <w:rPr>
          <w:rFonts w:ascii="Times New Roman" w:eastAsia="Calibri" w:hAnsi="Times New Roman" w:cs="Times New Roman"/>
          <w:b/>
          <w:sz w:val="24"/>
          <w:szCs w:val="24"/>
          <w:lang w:val="kk-KZ"/>
        </w:rPr>
      </w:pPr>
      <w:r w:rsidRPr="006E5C60">
        <w:rPr>
          <w:rFonts w:ascii="Times New Roman" w:eastAsia="Calibri" w:hAnsi="Times New Roman" w:cs="Times New Roman"/>
          <w:sz w:val="24"/>
          <w:szCs w:val="24"/>
          <w:lang w:val="kk-KZ"/>
        </w:rPr>
        <w:t>5) изобразительным искусством. Использование произведений художников о природе, природных явлениях и временах года;</w:t>
      </w:r>
    </w:p>
    <w:p w:rsidR="00D6657B" w:rsidRPr="006E5C60" w:rsidRDefault="00D6657B" w:rsidP="006E5C60">
      <w:pPr>
        <w:spacing w:after="0" w:line="240" w:lineRule="auto"/>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 xml:space="preserve">6) трудовым обучением. При </w:t>
      </w:r>
      <w:r w:rsidRPr="006E5C60">
        <w:rPr>
          <w:rFonts w:ascii="Times New Roman" w:eastAsia="Calibri" w:hAnsi="Times New Roman" w:cs="Times New Roman"/>
          <w:b/>
          <w:sz w:val="24"/>
          <w:szCs w:val="24"/>
          <w:lang w:val="kk-KZ"/>
        </w:rPr>
        <w:t>изготовлении</w:t>
      </w:r>
      <w:r w:rsidRPr="006E5C60">
        <w:rPr>
          <w:rFonts w:ascii="Times New Roman" w:eastAsia="Calibri" w:hAnsi="Times New Roman" w:cs="Times New Roman"/>
          <w:sz w:val="24"/>
          <w:szCs w:val="24"/>
          <w:lang w:val="kk-KZ"/>
        </w:rPr>
        <w:t xml:space="preserve"> изделий использовать знания о природных материалах;</w:t>
      </w:r>
    </w:p>
    <w:p w:rsidR="00D6657B" w:rsidRPr="006E5C60" w:rsidRDefault="00D6657B" w:rsidP="006E5C60">
      <w:pPr>
        <w:spacing w:after="0" w:line="240" w:lineRule="auto"/>
        <w:rPr>
          <w:rFonts w:ascii="Times New Roman" w:eastAsia="Calibri" w:hAnsi="Times New Roman" w:cs="Times New Roman"/>
          <w:sz w:val="24"/>
          <w:szCs w:val="24"/>
          <w:lang w:val="kk-KZ"/>
        </w:rPr>
      </w:pPr>
      <w:r w:rsidRPr="006E5C60">
        <w:rPr>
          <w:rFonts w:ascii="Times New Roman" w:eastAsia="Calibri" w:hAnsi="Times New Roman" w:cs="Times New Roman"/>
          <w:sz w:val="24"/>
          <w:szCs w:val="24"/>
          <w:lang w:val="kk-KZ"/>
        </w:rPr>
        <w:t>7) физической культурой. Обогатить знания о здоровом образе жизни; режиме дня; о вредных привычках, закаливании организма  человека.</w:t>
      </w:r>
    </w:p>
    <w:p w:rsidR="00D6657B" w:rsidRPr="006E5C60" w:rsidRDefault="00D6657B" w:rsidP="006E5C60">
      <w:pPr>
        <w:spacing w:after="0" w:line="240" w:lineRule="auto"/>
        <w:rPr>
          <w:rFonts w:ascii="Times New Roman" w:hAnsi="Times New Roman" w:cs="Times New Roman"/>
          <w:b/>
          <w:sz w:val="24"/>
          <w:szCs w:val="24"/>
          <w:lang w:val="ky-KG"/>
        </w:rPr>
      </w:pPr>
      <w:r w:rsidRPr="006E5C60">
        <w:rPr>
          <w:rFonts w:ascii="Times New Roman" w:hAnsi="Times New Roman" w:cs="Times New Roman"/>
          <w:sz w:val="24"/>
          <w:szCs w:val="24"/>
          <w:lang w:val="ky-KG"/>
        </w:rPr>
        <w:t xml:space="preserve">          Реализация межпредметных связей осуществляется за счет реализации </w:t>
      </w:r>
      <w:r w:rsidRPr="006E5C60">
        <w:rPr>
          <w:rFonts w:ascii="Times New Roman" w:hAnsi="Times New Roman" w:cs="Times New Roman"/>
          <w:b/>
          <w:sz w:val="24"/>
          <w:szCs w:val="24"/>
          <w:lang w:val="ky-KG"/>
        </w:rPr>
        <w:t xml:space="preserve">сквозных  тематических линий  естествознания:  </w:t>
      </w:r>
    </w:p>
    <w:p w:rsidR="00D6657B" w:rsidRPr="006E5C60" w:rsidRDefault="00D6657B" w:rsidP="006E5C60">
      <w:pPr>
        <w:spacing w:after="0" w:line="240" w:lineRule="auto"/>
        <w:rPr>
          <w:rFonts w:ascii="Times New Roman" w:hAnsi="Times New Roman" w:cs="Times New Roman"/>
          <w:color w:val="000000"/>
          <w:sz w:val="24"/>
          <w:szCs w:val="24"/>
        </w:rPr>
      </w:pPr>
      <w:r w:rsidRPr="006E5C60">
        <w:rPr>
          <w:rFonts w:ascii="Times New Roman" w:hAnsi="Times New Roman" w:cs="Times New Roman"/>
          <w:color w:val="000000"/>
          <w:sz w:val="24"/>
          <w:szCs w:val="24"/>
        </w:rPr>
        <w:t>Природа — это единая развивающаяся система.</w:t>
      </w:r>
    </w:p>
    <w:p w:rsidR="00D6657B" w:rsidRPr="006E5C60" w:rsidRDefault="00D6657B" w:rsidP="006E5C60">
      <w:pPr>
        <w:spacing w:after="0" w:line="240" w:lineRule="auto"/>
        <w:rPr>
          <w:rFonts w:ascii="Times New Roman" w:hAnsi="Times New Roman" w:cs="Times New Roman"/>
          <w:color w:val="000000"/>
          <w:sz w:val="24"/>
          <w:szCs w:val="24"/>
        </w:rPr>
      </w:pPr>
      <w:r w:rsidRPr="006E5C60">
        <w:rPr>
          <w:rFonts w:ascii="Times New Roman" w:hAnsi="Times New Roman" w:cs="Times New Roman"/>
          <w:color w:val="000000"/>
          <w:sz w:val="24"/>
          <w:szCs w:val="24"/>
        </w:rPr>
        <w:t>В природе все компоненты взаимодействуют между собой и влияют друг на друга.</w:t>
      </w:r>
    </w:p>
    <w:p w:rsidR="00D6657B" w:rsidRPr="006E5C60" w:rsidRDefault="00D6657B" w:rsidP="006E5C60">
      <w:pPr>
        <w:spacing w:after="0" w:line="240" w:lineRule="auto"/>
        <w:rPr>
          <w:rFonts w:ascii="Times New Roman" w:hAnsi="Times New Roman" w:cs="Times New Roman"/>
          <w:color w:val="000000"/>
          <w:sz w:val="24"/>
          <w:szCs w:val="24"/>
        </w:rPr>
      </w:pPr>
      <w:r w:rsidRPr="006E5C60">
        <w:rPr>
          <w:rFonts w:ascii="Times New Roman" w:hAnsi="Times New Roman" w:cs="Times New Roman"/>
          <w:color w:val="000000"/>
          <w:sz w:val="24"/>
          <w:szCs w:val="24"/>
        </w:rPr>
        <w:t>Все компоненты природы состоят из одних и тех же химических элементов, но они образуют многообразие в природе.</w:t>
      </w:r>
    </w:p>
    <w:p w:rsidR="00D6657B" w:rsidRPr="006E5C60" w:rsidRDefault="00D6657B" w:rsidP="006E5C60">
      <w:pPr>
        <w:spacing w:after="0" w:line="240" w:lineRule="auto"/>
        <w:rPr>
          <w:rFonts w:ascii="Times New Roman" w:hAnsi="Times New Roman" w:cs="Times New Roman"/>
          <w:color w:val="000000"/>
          <w:sz w:val="24"/>
          <w:szCs w:val="24"/>
        </w:rPr>
      </w:pPr>
      <w:r w:rsidRPr="006E5C60">
        <w:rPr>
          <w:rFonts w:ascii="Times New Roman" w:hAnsi="Times New Roman" w:cs="Times New Roman"/>
          <w:color w:val="000000"/>
          <w:sz w:val="24"/>
          <w:szCs w:val="24"/>
        </w:rPr>
        <w:t>Все в природе подчиняется общим физическим и математическим закономерностям.</w:t>
      </w:r>
    </w:p>
    <w:p w:rsidR="00D6657B" w:rsidRPr="006E5C60" w:rsidRDefault="00D6657B" w:rsidP="006E5C60">
      <w:pPr>
        <w:spacing w:after="0" w:line="240" w:lineRule="auto"/>
        <w:rPr>
          <w:rFonts w:ascii="Times New Roman" w:hAnsi="Times New Roman" w:cs="Times New Roman"/>
          <w:color w:val="000000"/>
          <w:sz w:val="24"/>
          <w:szCs w:val="24"/>
        </w:rPr>
      </w:pPr>
      <w:r w:rsidRPr="006E5C60">
        <w:rPr>
          <w:rFonts w:ascii="Times New Roman" w:hAnsi="Times New Roman" w:cs="Times New Roman"/>
          <w:color w:val="000000"/>
          <w:sz w:val="24"/>
          <w:szCs w:val="24"/>
        </w:rPr>
        <w:t>Человек — часть природы и подчиняется ее законам.</w:t>
      </w:r>
    </w:p>
    <w:p w:rsidR="00D6657B" w:rsidRPr="006E5C60" w:rsidRDefault="00D6657B" w:rsidP="006E5C60">
      <w:pPr>
        <w:spacing w:after="0" w:line="240" w:lineRule="auto"/>
        <w:rPr>
          <w:rFonts w:ascii="Times New Roman" w:hAnsi="Times New Roman" w:cs="Times New Roman"/>
          <w:color w:val="000000"/>
          <w:sz w:val="24"/>
          <w:szCs w:val="24"/>
        </w:rPr>
      </w:pPr>
      <w:r w:rsidRPr="006E5C60">
        <w:rPr>
          <w:rFonts w:ascii="Times New Roman" w:hAnsi="Times New Roman" w:cs="Times New Roman"/>
          <w:color w:val="000000"/>
          <w:sz w:val="24"/>
          <w:szCs w:val="24"/>
        </w:rPr>
        <w:t>Разум человека познает законы природы и применяет их для научно обоснованного природопользования.</w:t>
      </w:r>
    </w:p>
    <w:p w:rsidR="00D6657B" w:rsidRPr="006E5C60" w:rsidRDefault="00D6657B" w:rsidP="006E5C60">
      <w:pPr>
        <w:spacing w:after="0" w:line="240" w:lineRule="auto"/>
        <w:rPr>
          <w:rFonts w:ascii="Times New Roman" w:hAnsi="Times New Roman" w:cs="Times New Roman"/>
          <w:color w:val="000000"/>
          <w:sz w:val="24"/>
          <w:szCs w:val="24"/>
        </w:rPr>
      </w:pPr>
      <w:r w:rsidRPr="006E5C60">
        <w:rPr>
          <w:rFonts w:ascii="Times New Roman" w:hAnsi="Times New Roman" w:cs="Times New Roman"/>
          <w:color w:val="000000"/>
          <w:sz w:val="24"/>
          <w:szCs w:val="24"/>
        </w:rPr>
        <w:t>Наука о природе и человеке — это единая наука.</w:t>
      </w:r>
    </w:p>
    <w:p w:rsidR="00D6657B" w:rsidRPr="006E5C60" w:rsidRDefault="00D6657B" w:rsidP="006E5C60">
      <w:pPr>
        <w:spacing w:after="0" w:line="240" w:lineRule="auto"/>
        <w:rPr>
          <w:rFonts w:ascii="Times New Roman" w:hAnsi="Times New Roman" w:cs="Times New Roman"/>
          <w:color w:val="000000"/>
          <w:sz w:val="24"/>
          <w:szCs w:val="24"/>
        </w:rPr>
      </w:pPr>
      <w:r w:rsidRPr="006E5C60">
        <w:rPr>
          <w:rFonts w:ascii="Times New Roman" w:hAnsi="Times New Roman" w:cs="Times New Roman"/>
          <w:color w:val="000000"/>
          <w:sz w:val="24"/>
          <w:szCs w:val="24"/>
        </w:rPr>
        <w:t>Устойчивое использование природных ресурсов и сбалансированное развитие.</w:t>
      </w:r>
    </w:p>
    <w:p w:rsidR="00D6657B" w:rsidRPr="006E5C60" w:rsidRDefault="00D6657B" w:rsidP="006E5C60">
      <w:pPr>
        <w:autoSpaceDE w:val="0"/>
        <w:autoSpaceDN w:val="0"/>
        <w:adjustRightInd w:val="0"/>
        <w:spacing w:after="0" w:line="240" w:lineRule="auto"/>
        <w:rPr>
          <w:rFonts w:ascii="Times New Roman" w:hAnsi="Times New Roman" w:cs="Times New Roman"/>
          <w:b/>
          <w:sz w:val="24"/>
          <w:szCs w:val="24"/>
        </w:rPr>
      </w:pPr>
      <w:r w:rsidRPr="006E5C60">
        <w:rPr>
          <w:rFonts w:ascii="Times New Roman" w:hAnsi="Times New Roman" w:cs="Times New Roman"/>
          <w:color w:val="000000"/>
          <w:sz w:val="24"/>
          <w:szCs w:val="24"/>
        </w:rPr>
        <w:t xml:space="preserve">  </w:t>
      </w:r>
      <w:r w:rsidRPr="006E5C60">
        <w:rPr>
          <w:rFonts w:ascii="Times New Roman" w:hAnsi="Times New Roman" w:cs="Times New Roman"/>
          <w:b/>
          <w:sz w:val="24"/>
          <w:szCs w:val="24"/>
        </w:rPr>
        <w:t xml:space="preserve">РАЗДЕЛ </w:t>
      </w:r>
      <w:r w:rsidRPr="006E5C60">
        <w:rPr>
          <w:rFonts w:ascii="Times New Roman" w:hAnsi="Times New Roman" w:cs="Times New Roman"/>
          <w:b/>
          <w:sz w:val="24"/>
          <w:szCs w:val="24"/>
          <w:lang w:val="en-US"/>
        </w:rPr>
        <w:t>III</w:t>
      </w:r>
      <w:r w:rsidRPr="006E5C60">
        <w:rPr>
          <w:rFonts w:ascii="Times New Roman" w:hAnsi="Times New Roman" w:cs="Times New Roman"/>
          <w:b/>
          <w:sz w:val="24"/>
          <w:szCs w:val="24"/>
        </w:rPr>
        <w:t>. ОБРАЗОВАТЕЛЬНЫЕ РЕЗУЛЬТАТЫ И ОЦЕНИВАНИЕ</w:t>
      </w:r>
    </w:p>
    <w:p w:rsidR="00D6657B" w:rsidRPr="006E5C60" w:rsidRDefault="00D6657B" w:rsidP="006E5C60">
      <w:pPr>
        <w:spacing w:after="0" w:line="240" w:lineRule="auto"/>
        <w:rPr>
          <w:rFonts w:ascii="Times New Roman" w:eastAsia="Calibri" w:hAnsi="Times New Roman" w:cs="Times New Roman"/>
          <w:b/>
          <w:sz w:val="24"/>
          <w:szCs w:val="24"/>
        </w:rPr>
      </w:pPr>
      <w:r w:rsidRPr="006E5C60">
        <w:rPr>
          <w:rFonts w:ascii="Times New Roman" w:eastAsia="Calibri" w:hAnsi="Times New Roman" w:cs="Times New Roman"/>
          <w:b/>
          <w:sz w:val="24"/>
          <w:szCs w:val="24"/>
        </w:rPr>
        <w:t>3.1.Ожидаемые результаты обучения учащихся 5 класса.</w:t>
      </w:r>
    </w:p>
    <w:p w:rsidR="00D6657B" w:rsidRPr="006E5C60" w:rsidRDefault="00D6657B" w:rsidP="006E5C60">
      <w:pPr>
        <w:spacing w:after="0" w:line="240" w:lineRule="auto"/>
        <w:rPr>
          <w:rFonts w:ascii="Times New Roman" w:eastAsia="Calibri" w:hAnsi="Times New Roman" w:cs="Times New Roman"/>
          <w:b/>
          <w:sz w:val="24"/>
          <w:szCs w:val="24"/>
        </w:rPr>
      </w:pPr>
      <w:r w:rsidRPr="006E5C60">
        <w:rPr>
          <w:rFonts w:ascii="Times New Roman" w:hAnsi="Times New Roman" w:cs="Times New Roman"/>
          <w:color w:val="000000"/>
          <w:sz w:val="24"/>
          <w:szCs w:val="24"/>
        </w:rPr>
        <w:t xml:space="preserve">     Образовательные результаты – совокупность образовательных достижений учащихся  на определенном этапе образовательного процесса, выраженных в уровне овладения ключевыми и предметными компетентностями.</w:t>
      </w:r>
    </w:p>
    <w:p w:rsidR="00D6657B" w:rsidRPr="006E5C60" w:rsidRDefault="00D6657B" w:rsidP="006E5C60">
      <w:pPr>
        <w:spacing w:after="0" w:line="240" w:lineRule="auto"/>
        <w:rPr>
          <w:rFonts w:ascii="Times New Roman" w:eastAsia="Calibri" w:hAnsi="Times New Roman" w:cs="Times New Roman"/>
          <w:b/>
          <w:sz w:val="24"/>
          <w:szCs w:val="24"/>
        </w:rPr>
      </w:pPr>
      <w:r w:rsidRPr="006E5C60">
        <w:rPr>
          <w:rFonts w:ascii="Times New Roman" w:eastAsia="Calibri" w:hAnsi="Times New Roman" w:cs="Times New Roman"/>
          <w:b/>
          <w:sz w:val="24"/>
          <w:szCs w:val="24"/>
        </w:rPr>
        <w:t xml:space="preserve">           Образовательные результаты по естествознанию:</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1.Владеет знаниями об окружающем мире и   применяет их на практике.  </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2. Используя имеющуюся информацию, выявляет процессы и изменения, происходящие в окружающей среде;</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3.Собирает, анализирует  и  критически  оценивает информацию об окружающем мире, создает учебные продукты (это продукт сделанный учащимся при изучении учебного материала: анкеты, подборки материалов о природе и окружающем мире, модели тел, веществ, приборов и  д.р.)</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4.Описывает объекты и объясняет явления окружающей действительности на основе изученного материала по естествознанию. </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5.  Обосновывает   изменения окружающего мира, устанавливает причинно-следственные связи  возникновения   изменений в  окружающем мире;  делает выводы на основе  фактов. </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6.   Ставит   вопросы  по теме,  делает выводы на основе   фактов и теорий.</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7.Выбирает способы  познания окружающего мира и предлагает возможные  практические решения некоторых  проблем возникающих в окружающей среде;</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8.Проводит  наблюдение, описывает результаты наблюдений, моделирует явления, отбирает приборы, выполняет измерения, формулирует выводы; </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9.Оценивает влияние достижений науки, техники и общества  на современное состояние природы и могут предлагать варианты своего решения;</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eastAsia="Calibri" w:hAnsi="Times New Roman" w:cs="Times New Roman"/>
          <w:sz w:val="24"/>
          <w:szCs w:val="24"/>
        </w:rPr>
        <w:t xml:space="preserve"> Цели должны быть достигаемы средними учениками, поэтому выделяются три уровня  сформированности ожидаемого результата:</w:t>
      </w:r>
    </w:p>
    <w:p w:rsidR="00D6657B" w:rsidRPr="006E5C60" w:rsidRDefault="00D6657B" w:rsidP="006E5C60">
      <w:pPr>
        <w:numPr>
          <w:ilvl w:val="0"/>
          <w:numId w:val="12"/>
        </w:numPr>
        <w:spacing w:after="0" w:line="240" w:lineRule="auto"/>
        <w:ind w:left="0"/>
        <w:rPr>
          <w:rFonts w:ascii="Times New Roman" w:eastAsia="Calibri" w:hAnsi="Times New Roman" w:cs="Times New Roman"/>
          <w:sz w:val="24"/>
          <w:szCs w:val="24"/>
        </w:rPr>
      </w:pPr>
      <w:proofErr w:type="gramStart"/>
      <w:r w:rsidRPr="006E5C60">
        <w:rPr>
          <w:rFonts w:ascii="Times New Roman" w:eastAsia="Calibri" w:hAnsi="Times New Roman" w:cs="Times New Roman"/>
          <w:sz w:val="24"/>
          <w:szCs w:val="24"/>
        </w:rPr>
        <w:t>Репродуктивный</w:t>
      </w:r>
      <w:proofErr w:type="gramEnd"/>
      <w:r w:rsidRPr="006E5C60">
        <w:rPr>
          <w:rFonts w:ascii="Times New Roman" w:eastAsia="Calibri" w:hAnsi="Times New Roman" w:cs="Times New Roman"/>
          <w:sz w:val="24"/>
          <w:szCs w:val="24"/>
        </w:rPr>
        <w:t xml:space="preserve"> -  характеризуется умением учащихся следовать образцу (заданному алгоритму выполнения действия);</w:t>
      </w:r>
    </w:p>
    <w:p w:rsidR="00D6657B" w:rsidRPr="006E5C60" w:rsidRDefault="00D6657B" w:rsidP="006E5C60">
      <w:pPr>
        <w:numPr>
          <w:ilvl w:val="0"/>
          <w:numId w:val="11"/>
        </w:numPr>
        <w:spacing w:after="0" w:line="240" w:lineRule="auto"/>
        <w:ind w:left="0"/>
        <w:contextualSpacing/>
        <w:jc w:val="both"/>
        <w:rPr>
          <w:rFonts w:ascii="Times New Roman" w:eastAsia="Calibri" w:hAnsi="Times New Roman" w:cs="Times New Roman"/>
          <w:b/>
          <w:sz w:val="24"/>
          <w:szCs w:val="24"/>
        </w:rPr>
      </w:pPr>
      <w:r w:rsidRPr="006E5C60">
        <w:rPr>
          <w:rFonts w:ascii="Times New Roman" w:eastAsia="Calibri" w:hAnsi="Times New Roman" w:cs="Times New Roman"/>
          <w:sz w:val="24"/>
          <w:szCs w:val="24"/>
        </w:rPr>
        <w:lastRenderedPageBreak/>
        <w:t>Продуктивный - характеризует  способность выполнять простую по составу деятельность, применять усвоенный алгоритм деятельности в другой ситуации;</w:t>
      </w:r>
    </w:p>
    <w:p w:rsidR="00D6657B" w:rsidRPr="006E5C60" w:rsidRDefault="00D6657B" w:rsidP="006E5C60">
      <w:pPr>
        <w:numPr>
          <w:ilvl w:val="0"/>
          <w:numId w:val="11"/>
        </w:numPr>
        <w:spacing w:after="0" w:line="240" w:lineRule="auto"/>
        <w:ind w:left="0"/>
        <w:jc w:val="both"/>
        <w:rPr>
          <w:rFonts w:ascii="Times New Roman" w:hAnsi="Times New Roman" w:cs="Times New Roman"/>
          <w:b/>
          <w:sz w:val="24"/>
          <w:szCs w:val="24"/>
        </w:rPr>
      </w:pPr>
      <w:r w:rsidRPr="006E5C60">
        <w:rPr>
          <w:rFonts w:ascii="Times New Roman" w:eastAsia="Calibri" w:hAnsi="Times New Roman" w:cs="Times New Roman"/>
          <w:sz w:val="24"/>
          <w:szCs w:val="24"/>
        </w:rPr>
        <w:t>Конструктивны</w:t>
      </w:r>
      <w:proofErr w:type="gramStart"/>
      <w:r w:rsidRPr="006E5C60">
        <w:rPr>
          <w:rFonts w:ascii="Times New Roman" w:eastAsia="Calibri" w:hAnsi="Times New Roman" w:cs="Times New Roman"/>
          <w:sz w:val="24"/>
          <w:szCs w:val="24"/>
        </w:rPr>
        <w:t>й(</w:t>
      </w:r>
      <w:proofErr w:type="gramEnd"/>
      <w:r w:rsidRPr="006E5C60">
        <w:rPr>
          <w:rFonts w:ascii="Times New Roman" w:eastAsia="Calibri" w:hAnsi="Times New Roman" w:cs="Times New Roman"/>
          <w:sz w:val="24"/>
          <w:szCs w:val="24"/>
        </w:rPr>
        <w:t>креативный) - подразумевает осуществление сложносоставной деятельности с элементами самостоятельного конструирования и обоснования её</w:t>
      </w:r>
    </w:p>
    <w:p w:rsidR="00D6657B" w:rsidRPr="006E5C60" w:rsidRDefault="00D6657B"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 </w:t>
      </w:r>
    </w:p>
    <w:p w:rsidR="00D6657B" w:rsidRPr="006E5C60" w:rsidRDefault="00D6657B" w:rsidP="006E5C60">
      <w:pPr>
        <w:spacing w:after="0" w:line="240" w:lineRule="auto"/>
        <w:jc w:val="both"/>
        <w:rPr>
          <w:rFonts w:ascii="Times New Roman" w:hAnsi="Times New Roman" w:cs="Times New Roman"/>
          <w:b/>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229"/>
      </w:tblGrid>
      <w:tr w:rsidR="00D6657B" w:rsidRPr="006E5C60" w:rsidTr="00EA1F20">
        <w:trPr>
          <w:trHeight w:val="645"/>
        </w:trPr>
        <w:tc>
          <w:tcPr>
            <w:tcW w:w="3403" w:type="dxa"/>
            <w:shd w:val="clear" w:color="auto" w:fill="auto"/>
          </w:tcPr>
          <w:p w:rsidR="00D6657B" w:rsidRPr="006E5C60" w:rsidRDefault="00D6657B" w:rsidP="006E5C60">
            <w:pPr>
              <w:spacing w:after="0" w:line="240" w:lineRule="auto"/>
              <w:rPr>
                <w:rFonts w:ascii="Times New Roman" w:eastAsia="Calibri" w:hAnsi="Times New Roman" w:cs="Times New Roman"/>
                <w:b/>
                <w:sz w:val="24"/>
                <w:szCs w:val="24"/>
              </w:rPr>
            </w:pPr>
            <w:r w:rsidRPr="006E5C60">
              <w:rPr>
                <w:rFonts w:ascii="Times New Roman" w:eastAsia="Calibri" w:hAnsi="Times New Roman" w:cs="Times New Roman"/>
                <w:b/>
                <w:sz w:val="24"/>
                <w:szCs w:val="24"/>
              </w:rPr>
              <w:t>Содержательные линии</w:t>
            </w:r>
          </w:p>
        </w:tc>
        <w:tc>
          <w:tcPr>
            <w:tcW w:w="7229" w:type="dxa"/>
            <w:shd w:val="clear" w:color="auto" w:fill="auto"/>
          </w:tcPr>
          <w:p w:rsidR="00D6657B" w:rsidRPr="006E5C60" w:rsidRDefault="00D6657B" w:rsidP="006E5C60">
            <w:pPr>
              <w:spacing w:after="0" w:line="240" w:lineRule="auto"/>
              <w:jc w:val="center"/>
              <w:rPr>
                <w:rFonts w:ascii="Times New Roman" w:eastAsia="Calibri" w:hAnsi="Times New Roman" w:cs="Times New Roman"/>
                <w:b/>
                <w:sz w:val="24"/>
                <w:szCs w:val="24"/>
              </w:rPr>
            </w:pPr>
            <w:r w:rsidRPr="006E5C60">
              <w:rPr>
                <w:rFonts w:ascii="Times New Roman" w:eastAsia="Calibri" w:hAnsi="Times New Roman" w:cs="Times New Roman"/>
                <w:b/>
                <w:sz w:val="24"/>
                <w:szCs w:val="24"/>
              </w:rPr>
              <w:t xml:space="preserve">Ожидаемые результаты </w:t>
            </w:r>
            <w:proofErr w:type="gramStart"/>
            <w:r w:rsidRPr="006E5C60">
              <w:rPr>
                <w:rFonts w:ascii="Times New Roman" w:eastAsia="Calibri" w:hAnsi="Times New Roman" w:cs="Times New Roman"/>
                <w:b/>
                <w:sz w:val="24"/>
                <w:szCs w:val="24"/>
              </w:rPr>
              <w:t>обучения по естествознанию</w:t>
            </w:r>
            <w:proofErr w:type="gramEnd"/>
            <w:r w:rsidRPr="006E5C60">
              <w:rPr>
                <w:rFonts w:ascii="Times New Roman" w:eastAsia="Calibri" w:hAnsi="Times New Roman" w:cs="Times New Roman"/>
                <w:b/>
                <w:sz w:val="24"/>
                <w:szCs w:val="24"/>
              </w:rPr>
              <w:t xml:space="preserve"> учащихся 5 класса   </w:t>
            </w:r>
          </w:p>
        </w:tc>
      </w:tr>
      <w:tr w:rsidR="00D6657B" w:rsidRPr="006E5C60" w:rsidTr="00EA1F20">
        <w:trPr>
          <w:trHeight w:val="419"/>
        </w:trPr>
        <w:tc>
          <w:tcPr>
            <w:tcW w:w="3403" w:type="dxa"/>
            <w:shd w:val="clear" w:color="auto" w:fill="auto"/>
          </w:tcPr>
          <w:p w:rsidR="00D6657B" w:rsidRPr="006E5C60" w:rsidRDefault="00D6657B" w:rsidP="006E5C60">
            <w:pPr>
              <w:spacing w:after="0" w:line="240" w:lineRule="auto"/>
              <w:rPr>
                <w:rFonts w:ascii="Times New Roman" w:eastAsia="Calibri" w:hAnsi="Times New Roman" w:cs="Times New Roman"/>
                <w:b/>
                <w:sz w:val="24"/>
                <w:szCs w:val="24"/>
              </w:rPr>
            </w:pPr>
            <w:r w:rsidRPr="006E5C60">
              <w:rPr>
                <w:rFonts w:ascii="Times New Roman" w:eastAsia="Calibri" w:hAnsi="Times New Roman" w:cs="Times New Roman"/>
                <w:b/>
                <w:sz w:val="24"/>
                <w:szCs w:val="24"/>
              </w:rPr>
              <w:t>Природа и явления природы</w:t>
            </w:r>
          </w:p>
          <w:p w:rsidR="00D6657B" w:rsidRPr="006E5C60" w:rsidRDefault="00D6657B" w:rsidP="006E5C60">
            <w:pPr>
              <w:spacing w:after="0" w:line="240" w:lineRule="auto"/>
              <w:rPr>
                <w:rFonts w:ascii="Times New Roman" w:eastAsia="Calibri" w:hAnsi="Times New Roman" w:cs="Times New Roman"/>
                <w:sz w:val="24"/>
                <w:szCs w:val="24"/>
              </w:rPr>
            </w:pPr>
          </w:p>
        </w:tc>
        <w:tc>
          <w:tcPr>
            <w:tcW w:w="7229" w:type="dxa"/>
            <w:shd w:val="clear" w:color="auto" w:fill="auto"/>
          </w:tcPr>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5.1.1.2.Использует имеющиеся источники информации, выявляет    проблемы, возникающие в природе.</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5.1.1.3. Собирает,   анализирует и оценивает полученную информацию об окружающем мире и явлениях природы, влияние достижений науки и техники на природу и явления, происходящие в природе.</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5.1.2.4. Наблюдает и изучает явления и обитателей природы, описывает результаты наблюдений, формулирует выводы на основе полученных фактов и понятий.</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5.1.2.5.Объясняет изменения, происходящие в природе, устанавливает связи этих явлений  и  делает выводы на основе имеющихся данных о природных явлениях.</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5.1.3.7.Выбирает способы изучения природы и явлений природы.</w:t>
            </w:r>
          </w:p>
          <w:p w:rsidR="00D6657B" w:rsidRPr="006E5C60" w:rsidRDefault="00D6657B" w:rsidP="006E5C60">
            <w:pPr>
              <w:spacing w:after="0" w:line="240" w:lineRule="auto"/>
              <w:rPr>
                <w:rFonts w:ascii="Times New Roman" w:eastAsia="Calibri" w:hAnsi="Times New Roman" w:cs="Times New Roman"/>
                <w:sz w:val="24"/>
                <w:szCs w:val="24"/>
              </w:rPr>
            </w:pPr>
          </w:p>
        </w:tc>
      </w:tr>
      <w:tr w:rsidR="00D6657B" w:rsidRPr="006E5C60" w:rsidTr="00EA1F20">
        <w:tc>
          <w:tcPr>
            <w:tcW w:w="3403" w:type="dxa"/>
            <w:shd w:val="clear" w:color="auto" w:fill="auto"/>
          </w:tcPr>
          <w:p w:rsidR="00D6657B" w:rsidRPr="006E5C60" w:rsidRDefault="00D6657B" w:rsidP="006E5C60">
            <w:pPr>
              <w:spacing w:after="0" w:line="240" w:lineRule="auto"/>
              <w:rPr>
                <w:rFonts w:ascii="Times New Roman" w:eastAsia="Calibri" w:hAnsi="Times New Roman" w:cs="Times New Roman"/>
                <w:b/>
                <w:sz w:val="24"/>
                <w:szCs w:val="24"/>
              </w:rPr>
            </w:pPr>
            <w:r w:rsidRPr="006E5C60">
              <w:rPr>
                <w:rFonts w:ascii="Times New Roman" w:eastAsia="Calibri" w:hAnsi="Times New Roman" w:cs="Times New Roman"/>
                <w:b/>
                <w:sz w:val="24"/>
                <w:szCs w:val="24"/>
              </w:rPr>
              <w:t>Человек. Взаимоотношения человека с природой</w:t>
            </w:r>
          </w:p>
          <w:p w:rsidR="00D6657B" w:rsidRPr="006E5C60" w:rsidRDefault="00D6657B" w:rsidP="006E5C60">
            <w:pPr>
              <w:spacing w:after="0" w:line="240" w:lineRule="auto"/>
              <w:rPr>
                <w:rFonts w:ascii="Times New Roman" w:eastAsia="Calibri" w:hAnsi="Times New Roman" w:cs="Times New Roman"/>
                <w:sz w:val="24"/>
                <w:szCs w:val="24"/>
              </w:rPr>
            </w:pPr>
          </w:p>
        </w:tc>
        <w:tc>
          <w:tcPr>
            <w:tcW w:w="7229" w:type="dxa"/>
            <w:shd w:val="clear" w:color="auto" w:fill="auto"/>
          </w:tcPr>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5.2.1.1.Владеет знаниями об окружающем мире, человеке, его потребностях  и   взаимоотношениях с природой.</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5.2.3.9. Выявляет и формулирует проблемы, возникающие в природе в результате жизнедеятельности человека.</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5.2.1.3. Собирает,  анализирует и оценивает потребности живого организма  и влияние факторов окружающей среды  на живой организм.      </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5.2.2.4. Описывает  взаимоотношения человека с природой и ее обитателями на основе  полученных фактов и понятий и оценивает  влияние достижений науки и техники на природу, человека  и  все живые организмы.</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5.2.3.6. Ставит  вопросы, делает выводы на основе имеющихся данных о взаимном влиянии  человека и  природы.</w:t>
            </w:r>
          </w:p>
          <w:p w:rsidR="00D6657B" w:rsidRPr="006E5C60" w:rsidRDefault="00D6657B" w:rsidP="006E5C60">
            <w:pPr>
              <w:spacing w:after="0" w:line="240" w:lineRule="auto"/>
              <w:rPr>
                <w:rFonts w:ascii="Times New Roman" w:eastAsia="Calibri" w:hAnsi="Times New Roman" w:cs="Times New Roman"/>
                <w:sz w:val="24"/>
                <w:szCs w:val="24"/>
              </w:rPr>
            </w:pPr>
            <w:r w:rsidRPr="006E5C60">
              <w:rPr>
                <w:rFonts w:ascii="Times New Roman" w:hAnsi="Times New Roman" w:cs="Times New Roman"/>
                <w:sz w:val="24"/>
                <w:szCs w:val="24"/>
              </w:rPr>
              <w:t>5.2.3.7. Выбирает способы изучения окружающего мира, моделирует объекты, устанавливает связи   и закономерности и делает выводы на основе имеющихся данных о взаимном влиянии  человека и  природы.</w:t>
            </w:r>
          </w:p>
        </w:tc>
      </w:tr>
      <w:tr w:rsidR="00D6657B" w:rsidRPr="006E5C60" w:rsidTr="00EA1F20">
        <w:tc>
          <w:tcPr>
            <w:tcW w:w="3403" w:type="dxa"/>
            <w:shd w:val="clear" w:color="auto" w:fill="auto"/>
          </w:tcPr>
          <w:p w:rsidR="00D6657B" w:rsidRPr="006E5C60" w:rsidRDefault="00D6657B" w:rsidP="006E5C60">
            <w:pPr>
              <w:spacing w:after="0" w:line="240" w:lineRule="auto"/>
              <w:rPr>
                <w:rFonts w:ascii="Times New Roman" w:eastAsia="Calibri" w:hAnsi="Times New Roman" w:cs="Times New Roman"/>
                <w:b/>
                <w:sz w:val="24"/>
                <w:szCs w:val="24"/>
              </w:rPr>
            </w:pPr>
            <w:r w:rsidRPr="006E5C60">
              <w:rPr>
                <w:rFonts w:ascii="Times New Roman" w:eastAsia="Calibri" w:hAnsi="Times New Roman" w:cs="Times New Roman"/>
                <w:b/>
                <w:sz w:val="24"/>
                <w:szCs w:val="24"/>
              </w:rPr>
              <w:t>Как мы познаем окружающий мир</w:t>
            </w:r>
          </w:p>
          <w:p w:rsidR="00D6657B" w:rsidRPr="006E5C60" w:rsidRDefault="00D6657B" w:rsidP="006E5C60">
            <w:pPr>
              <w:spacing w:after="0" w:line="240" w:lineRule="auto"/>
              <w:rPr>
                <w:rFonts w:ascii="Times New Roman" w:eastAsia="Calibri" w:hAnsi="Times New Roman" w:cs="Times New Roman"/>
                <w:b/>
                <w:sz w:val="24"/>
                <w:szCs w:val="24"/>
              </w:rPr>
            </w:pPr>
          </w:p>
        </w:tc>
        <w:tc>
          <w:tcPr>
            <w:tcW w:w="7229" w:type="dxa"/>
            <w:shd w:val="clear" w:color="auto" w:fill="auto"/>
          </w:tcPr>
          <w:p w:rsidR="00D6657B" w:rsidRPr="006E5C60" w:rsidRDefault="00D6657B" w:rsidP="006E5C60">
            <w:pPr>
              <w:spacing w:after="0" w:line="240" w:lineRule="auto"/>
              <w:outlineLvl w:val="1"/>
              <w:rPr>
                <w:rFonts w:ascii="Times New Roman" w:hAnsi="Times New Roman" w:cs="Times New Roman"/>
                <w:sz w:val="24"/>
                <w:szCs w:val="24"/>
              </w:rPr>
            </w:pPr>
            <w:r w:rsidRPr="006E5C60">
              <w:rPr>
                <w:rFonts w:ascii="Times New Roman" w:hAnsi="Times New Roman" w:cs="Times New Roman"/>
                <w:sz w:val="24"/>
                <w:szCs w:val="24"/>
              </w:rPr>
              <w:t xml:space="preserve"> 5.3.1.3. Собирает,  анализирует и оценивает полученную информацию о процессах восприятия и познания  окружающего мира и явлений природы.</w:t>
            </w:r>
          </w:p>
          <w:p w:rsidR="00D6657B" w:rsidRPr="006E5C60" w:rsidRDefault="00D6657B" w:rsidP="006E5C60">
            <w:pPr>
              <w:spacing w:after="0" w:line="240" w:lineRule="auto"/>
              <w:outlineLvl w:val="1"/>
              <w:rPr>
                <w:rFonts w:ascii="Times New Roman" w:hAnsi="Times New Roman" w:cs="Times New Roman"/>
                <w:sz w:val="24"/>
                <w:szCs w:val="24"/>
              </w:rPr>
            </w:pPr>
            <w:r w:rsidRPr="006E5C60">
              <w:rPr>
                <w:rFonts w:ascii="Times New Roman" w:hAnsi="Times New Roman" w:cs="Times New Roman"/>
                <w:sz w:val="24"/>
                <w:szCs w:val="24"/>
              </w:rPr>
              <w:t>5.3.2.4. Описывает процессы восприятия окружающего мира,  природные   явления   на основе полученных фактов и понятий.</w:t>
            </w:r>
          </w:p>
          <w:p w:rsidR="00D6657B" w:rsidRPr="006E5C60" w:rsidRDefault="00D6657B" w:rsidP="006E5C60">
            <w:pPr>
              <w:spacing w:after="0" w:line="240" w:lineRule="auto"/>
              <w:outlineLvl w:val="1"/>
              <w:rPr>
                <w:rFonts w:ascii="Times New Roman" w:eastAsia="Calibri" w:hAnsi="Times New Roman" w:cs="Times New Roman"/>
                <w:sz w:val="24"/>
                <w:szCs w:val="24"/>
              </w:rPr>
            </w:pPr>
            <w:r w:rsidRPr="006E5C60">
              <w:rPr>
                <w:rFonts w:ascii="Times New Roman" w:hAnsi="Times New Roman" w:cs="Times New Roman"/>
                <w:sz w:val="24"/>
                <w:szCs w:val="24"/>
              </w:rPr>
              <w:t>5.3.2.5.Объясняет процессы происходящие  в живых организмах при восприятии окружающего мира</w:t>
            </w:r>
            <w:proofErr w:type="gramStart"/>
            <w:r w:rsidRPr="006E5C60">
              <w:rPr>
                <w:rFonts w:ascii="Times New Roman" w:hAnsi="Times New Roman" w:cs="Times New Roman"/>
                <w:sz w:val="24"/>
                <w:szCs w:val="24"/>
              </w:rPr>
              <w:t xml:space="preserve"> ,</w:t>
            </w:r>
            <w:proofErr w:type="gramEnd"/>
            <w:r w:rsidRPr="006E5C60">
              <w:rPr>
                <w:rFonts w:ascii="Times New Roman" w:hAnsi="Times New Roman" w:cs="Times New Roman"/>
                <w:sz w:val="24"/>
                <w:szCs w:val="24"/>
              </w:rPr>
              <w:t xml:space="preserve"> устанавливает связи этих  процессов.</w:t>
            </w:r>
          </w:p>
        </w:tc>
      </w:tr>
      <w:tr w:rsidR="00D6657B" w:rsidRPr="006E5C60" w:rsidTr="00EA1F20">
        <w:tc>
          <w:tcPr>
            <w:tcW w:w="3403" w:type="dxa"/>
            <w:shd w:val="clear" w:color="auto" w:fill="auto"/>
          </w:tcPr>
          <w:p w:rsidR="00D6657B" w:rsidRPr="006E5C60" w:rsidRDefault="00D6657B" w:rsidP="006E5C60">
            <w:pPr>
              <w:spacing w:after="0" w:line="240" w:lineRule="auto"/>
              <w:rPr>
                <w:rFonts w:ascii="Times New Roman" w:eastAsia="Calibri" w:hAnsi="Times New Roman" w:cs="Times New Roman"/>
                <w:b/>
                <w:sz w:val="24"/>
                <w:szCs w:val="24"/>
              </w:rPr>
            </w:pPr>
            <w:r w:rsidRPr="006E5C60">
              <w:rPr>
                <w:rFonts w:ascii="Times New Roman" w:eastAsia="Calibri" w:hAnsi="Times New Roman" w:cs="Times New Roman"/>
                <w:b/>
                <w:sz w:val="24"/>
                <w:szCs w:val="24"/>
              </w:rPr>
              <w:t>Мы живем на планете Земля</w:t>
            </w:r>
          </w:p>
        </w:tc>
        <w:tc>
          <w:tcPr>
            <w:tcW w:w="7229" w:type="dxa"/>
            <w:shd w:val="clear" w:color="auto" w:fill="auto"/>
          </w:tcPr>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5.4.1.1.Владеет  знаниями о планетах входящих в состав  о </w:t>
            </w:r>
            <w:r w:rsidRPr="006E5C60">
              <w:rPr>
                <w:rFonts w:ascii="Times New Roman" w:hAnsi="Times New Roman" w:cs="Times New Roman"/>
                <w:sz w:val="24"/>
                <w:szCs w:val="24"/>
              </w:rPr>
              <w:lastRenderedPageBreak/>
              <w:t>построении вселенной, правилами  и приемами  работы с глобусом приемами исчисления времени, определения времен года используя факторы окружающей среды.</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5.4.1.3. Собирает,   анализирует и оценивает полученную информацию о процессах  явлениях происходящих на планете Земля.  </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5.4.2.4. Описывает процессы,   происходящие на планете Земля (Солнечной системы) и  обитающими на ней живыми организмами живых, устанавливает связи этих  процессов   на основе полученных фактов и понятий.</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5.4.2.5.Делает выводы на основе имеющихся   знаний  о  процессах и путях познания  планеты Земля и планет Солнечной системы, живых организмов  и веществ находящихся на ней.  </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5.4.3.7.Выбирает способы изучения веществ, живых организмов и процессов, происходящих на планете Земля и других планетах.  </w:t>
            </w:r>
          </w:p>
          <w:p w:rsidR="00D6657B" w:rsidRPr="006E5C60" w:rsidRDefault="00D6657B"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5.4.3.8. Наблюдает и изучает процессы и изменения, моделирует их, выбирает приборы, делает измерения, описывает результаты наблюдений, формулирует выводы.</w:t>
            </w:r>
          </w:p>
          <w:p w:rsidR="00D6657B" w:rsidRPr="006E5C60" w:rsidRDefault="00D6657B" w:rsidP="006E5C60">
            <w:pPr>
              <w:spacing w:after="0" w:line="240" w:lineRule="auto"/>
              <w:rPr>
                <w:rFonts w:ascii="Times New Roman" w:eastAsia="Calibri" w:hAnsi="Times New Roman" w:cs="Times New Roman"/>
                <w:sz w:val="24"/>
                <w:szCs w:val="24"/>
              </w:rPr>
            </w:pPr>
            <w:r w:rsidRPr="006E5C60">
              <w:rPr>
                <w:rFonts w:ascii="Times New Roman" w:hAnsi="Times New Roman" w:cs="Times New Roman"/>
                <w:sz w:val="24"/>
                <w:szCs w:val="24"/>
              </w:rPr>
              <w:t>5.4.3.9.Оценивает  влияние достижений науки и техники на  планету Земля, планеты Солнечной системы  и процессы,   происходящие в природе.</w:t>
            </w:r>
          </w:p>
        </w:tc>
      </w:tr>
    </w:tbl>
    <w:p w:rsidR="00D6657B" w:rsidRPr="006E5C60" w:rsidRDefault="00D6657B" w:rsidP="006E5C60">
      <w:pPr>
        <w:shd w:val="clear" w:color="auto" w:fill="FFFFFF"/>
        <w:spacing w:after="0" w:line="240" w:lineRule="auto"/>
        <w:rPr>
          <w:rFonts w:ascii="Times New Roman" w:hAnsi="Times New Roman" w:cs="Times New Roman"/>
          <w:sz w:val="24"/>
          <w:szCs w:val="24"/>
        </w:rPr>
      </w:pPr>
      <w:r w:rsidRPr="006E5C60">
        <w:rPr>
          <w:rFonts w:ascii="Times New Roman" w:hAnsi="Times New Roman" w:cs="Times New Roman"/>
          <w:sz w:val="24"/>
          <w:szCs w:val="24"/>
        </w:rPr>
        <w:lastRenderedPageBreak/>
        <w:t>- первая цифра характеризует класс обучения;</w:t>
      </w:r>
    </w:p>
    <w:p w:rsidR="00D6657B" w:rsidRPr="006E5C60" w:rsidRDefault="00D6657B" w:rsidP="006E5C60">
      <w:pPr>
        <w:shd w:val="clear" w:color="auto" w:fill="FFFFFF"/>
        <w:spacing w:after="0" w:line="240" w:lineRule="auto"/>
        <w:rPr>
          <w:rFonts w:ascii="Times New Roman" w:hAnsi="Times New Roman" w:cs="Times New Roman"/>
          <w:sz w:val="24"/>
          <w:szCs w:val="24"/>
        </w:rPr>
      </w:pPr>
      <w:r w:rsidRPr="006E5C60">
        <w:rPr>
          <w:rFonts w:ascii="Times New Roman" w:hAnsi="Times New Roman" w:cs="Times New Roman"/>
          <w:sz w:val="24"/>
          <w:szCs w:val="24"/>
        </w:rPr>
        <w:t>- вторая  – порядковый номер содержательной линии;</w:t>
      </w:r>
    </w:p>
    <w:p w:rsidR="00D6657B" w:rsidRPr="006E5C60" w:rsidRDefault="00D6657B" w:rsidP="006E5C60">
      <w:pPr>
        <w:shd w:val="clear" w:color="auto" w:fill="FFFFFF"/>
        <w:spacing w:after="0" w:line="240" w:lineRule="auto"/>
        <w:rPr>
          <w:rFonts w:ascii="Times New Roman" w:hAnsi="Times New Roman" w:cs="Times New Roman"/>
          <w:sz w:val="24"/>
          <w:szCs w:val="24"/>
        </w:rPr>
      </w:pPr>
      <w:r w:rsidRPr="006E5C60">
        <w:rPr>
          <w:rFonts w:ascii="Times New Roman" w:hAnsi="Times New Roman" w:cs="Times New Roman"/>
          <w:sz w:val="24"/>
          <w:szCs w:val="24"/>
        </w:rPr>
        <w:t>- третья – порядковый номер компетентности;</w:t>
      </w:r>
    </w:p>
    <w:p w:rsidR="00D6657B" w:rsidRPr="006E5C60" w:rsidRDefault="00D6657B" w:rsidP="006E5C60">
      <w:pPr>
        <w:shd w:val="clear" w:color="auto" w:fill="FFFFFF"/>
        <w:spacing w:after="0" w:line="240" w:lineRule="auto"/>
        <w:rPr>
          <w:rFonts w:ascii="Times New Roman" w:hAnsi="Times New Roman" w:cs="Times New Roman"/>
          <w:sz w:val="24"/>
          <w:szCs w:val="24"/>
        </w:rPr>
      </w:pPr>
      <w:r w:rsidRPr="006E5C60">
        <w:rPr>
          <w:rFonts w:ascii="Times New Roman" w:hAnsi="Times New Roman" w:cs="Times New Roman"/>
          <w:sz w:val="24"/>
          <w:szCs w:val="24"/>
        </w:rPr>
        <w:t>- четвертая – порядковый номер образовательного результата.</w:t>
      </w:r>
    </w:p>
    <w:p w:rsidR="00D6657B" w:rsidRPr="006E5C60" w:rsidRDefault="00D6657B" w:rsidP="006E5C60">
      <w:pPr>
        <w:tabs>
          <w:tab w:val="left" w:pos="851"/>
          <w:tab w:val="left" w:pos="993"/>
        </w:tabs>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 3.2. Основные стратегии оценивания достижений учащихся.</w:t>
      </w:r>
    </w:p>
    <w:p w:rsidR="00D6657B" w:rsidRPr="006E5C60" w:rsidRDefault="00D6657B" w:rsidP="006E5C60">
      <w:pPr>
        <w:tabs>
          <w:tab w:val="left" w:pos="851"/>
          <w:tab w:val="left" w:pos="993"/>
        </w:tabs>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Система оценивания – основное средство измерения достижений и диагностики проблем обучения, осуществления обратной связи, оповещения учащихся, учителей, родителей, государственных и общественных структур о состоянии, проблемах и достижениях образования. Оценивание результатов обучения на уроках естествознания тесно связано с целями (ожидаемыми результатами), методами и формами обучения. Цель оценивания – определить соответствие фактических результатов  обучения ожидаемым результатам. При оценивании учебной деятельности учащихся учитель использует различные методы оценивания в соответствии с выбранными методами и формами обучения.</w:t>
      </w:r>
    </w:p>
    <w:p w:rsidR="00D6657B" w:rsidRPr="006E5C60" w:rsidRDefault="00D6657B" w:rsidP="006E5C60">
      <w:pPr>
        <w:tabs>
          <w:tab w:val="left" w:pos="851"/>
          <w:tab w:val="left" w:pos="993"/>
        </w:tabs>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   Виды и формы оценивания</w:t>
      </w:r>
    </w:p>
    <w:p w:rsidR="00D6657B" w:rsidRPr="006E5C60" w:rsidRDefault="00D6657B" w:rsidP="006E5C60">
      <w:pPr>
        <w:tabs>
          <w:tab w:val="left" w:pos="851"/>
          <w:tab w:val="left" w:pos="993"/>
        </w:tabs>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Для  измерения образовательных достижений учащихся применяют три вида оценивания: </w:t>
      </w:r>
      <w:proofErr w:type="gramStart"/>
      <w:r w:rsidRPr="006E5C60">
        <w:rPr>
          <w:rFonts w:ascii="Times New Roman" w:hAnsi="Times New Roman" w:cs="Times New Roman"/>
          <w:sz w:val="24"/>
          <w:szCs w:val="24"/>
        </w:rPr>
        <w:t>диагностическое</w:t>
      </w:r>
      <w:proofErr w:type="gramEnd"/>
      <w:r w:rsidRPr="006E5C60">
        <w:rPr>
          <w:rFonts w:ascii="Times New Roman" w:hAnsi="Times New Roman" w:cs="Times New Roman"/>
          <w:sz w:val="24"/>
          <w:szCs w:val="24"/>
        </w:rPr>
        <w:t>, формативное и суммативное, каждый из которых реализуется в определенной форме.</w:t>
      </w:r>
    </w:p>
    <w:p w:rsidR="00D6657B" w:rsidRPr="006E5C60" w:rsidRDefault="00D6657B" w:rsidP="006E5C60">
      <w:pPr>
        <w:shd w:val="clear" w:color="auto" w:fill="FFFFFF"/>
        <w:spacing w:after="0" w:line="240" w:lineRule="auto"/>
        <w:ind w:firstLine="397"/>
        <w:jc w:val="both"/>
        <w:rPr>
          <w:rFonts w:ascii="Times New Roman" w:hAnsi="Times New Roman" w:cs="Times New Roman"/>
          <w:color w:val="2B2B2B"/>
          <w:sz w:val="24"/>
          <w:szCs w:val="24"/>
        </w:rPr>
      </w:pPr>
      <w:r w:rsidRPr="006E5C60">
        <w:rPr>
          <w:rFonts w:ascii="Times New Roman" w:hAnsi="Times New Roman" w:cs="Times New Roman"/>
          <w:b/>
          <w:color w:val="2B2B2B"/>
          <w:sz w:val="24"/>
          <w:szCs w:val="24"/>
        </w:rPr>
        <w:t>Диагностическое оценивание</w:t>
      </w:r>
      <w:r w:rsidRPr="006E5C60">
        <w:rPr>
          <w:rFonts w:ascii="Times New Roman" w:hAnsi="Times New Roman" w:cs="Times New Roman"/>
          <w:color w:val="2B2B2B"/>
          <w:sz w:val="24"/>
          <w:szCs w:val="24"/>
        </w:rPr>
        <w:t xml:space="preserve"> используется для оценки прогресса учащегося – в течение учебного года учитель проводит сопоставление начального уровня сформированности компетентностей учащегося с достигнутыми результатами. Результаты диагностического оценивания регистрируются в виде описаний, которые обобщаются и служат основой для внесения корректив и совершенствования процесса обучения путем постановки задач обучения для учителя и учебных задач для учащегося.</w:t>
      </w:r>
    </w:p>
    <w:p w:rsidR="00D6657B" w:rsidRPr="006E5C60" w:rsidRDefault="00D6657B" w:rsidP="006E5C60">
      <w:pPr>
        <w:shd w:val="clear" w:color="auto" w:fill="FFFFFF"/>
        <w:spacing w:after="0" w:line="240" w:lineRule="auto"/>
        <w:jc w:val="both"/>
        <w:rPr>
          <w:rFonts w:ascii="Times New Roman" w:hAnsi="Times New Roman" w:cs="Times New Roman"/>
          <w:color w:val="2B2B2B"/>
          <w:sz w:val="24"/>
          <w:szCs w:val="24"/>
        </w:rPr>
      </w:pPr>
      <w:r w:rsidRPr="006E5C60">
        <w:rPr>
          <w:rFonts w:ascii="Times New Roman" w:hAnsi="Times New Roman" w:cs="Times New Roman"/>
          <w:b/>
          <w:color w:val="2B2B2B"/>
          <w:sz w:val="24"/>
          <w:szCs w:val="24"/>
        </w:rPr>
        <w:t xml:space="preserve">      Формативное оценивание</w:t>
      </w:r>
      <w:r w:rsidRPr="006E5C60">
        <w:rPr>
          <w:rFonts w:ascii="Times New Roman" w:hAnsi="Times New Roman" w:cs="Times New Roman"/>
          <w:color w:val="2B2B2B"/>
          <w:sz w:val="24"/>
          <w:szCs w:val="24"/>
        </w:rPr>
        <w:t xml:space="preserve"> применяется для определения прогресса учащихся с учетом индивидуальных особенностей усвоения материала (темп выполнения работы, способы освоения темы и т.п.), а также в целях выработки рекомендаций для достижения успеха. Учитель использует формативное оценивание для своевременной корректировки обучения, внесения изменений в планирование, а учащийся – для улучшения качества выполняемой им </w:t>
      </w:r>
      <w:r w:rsidRPr="006E5C60">
        <w:rPr>
          <w:rFonts w:ascii="Times New Roman" w:hAnsi="Times New Roman" w:cs="Times New Roman"/>
          <w:color w:val="2B2B2B"/>
          <w:sz w:val="24"/>
          <w:szCs w:val="24"/>
        </w:rPr>
        <w:lastRenderedPageBreak/>
        <w:t>работы. Прогресс учащегося определяется как достижение определенных результатов, заложенных в целях обучения в рамках образовательных областей, на основании конкретной работы, выполненной учащимся. Отметкой в журнале учитель фиксирует наблюдения за индивидуальным прогрессом учащихся.</w:t>
      </w:r>
    </w:p>
    <w:p w:rsidR="00D6657B" w:rsidRPr="006E5C60" w:rsidRDefault="00D6657B" w:rsidP="006E5C60">
      <w:pPr>
        <w:shd w:val="clear" w:color="auto" w:fill="FFFFFF"/>
        <w:spacing w:after="0" w:line="240" w:lineRule="auto"/>
        <w:ind w:firstLine="397"/>
        <w:jc w:val="both"/>
        <w:rPr>
          <w:rFonts w:ascii="Times New Roman" w:hAnsi="Times New Roman" w:cs="Times New Roman"/>
          <w:color w:val="2B2B2B"/>
          <w:sz w:val="24"/>
          <w:szCs w:val="24"/>
        </w:rPr>
      </w:pPr>
      <w:r w:rsidRPr="006E5C60">
        <w:rPr>
          <w:rFonts w:ascii="Times New Roman" w:hAnsi="Times New Roman" w:cs="Times New Roman"/>
          <w:b/>
          <w:color w:val="2B2B2B"/>
          <w:sz w:val="24"/>
          <w:szCs w:val="24"/>
        </w:rPr>
        <w:t>Суммативное</w:t>
      </w:r>
      <w:r w:rsidRPr="006E5C60">
        <w:rPr>
          <w:rFonts w:ascii="Times New Roman" w:hAnsi="Times New Roman" w:cs="Times New Roman"/>
          <w:color w:val="2B2B2B"/>
          <w:sz w:val="24"/>
          <w:szCs w:val="24"/>
        </w:rPr>
        <w:t xml:space="preserve"> оценивание служит для определения степени достижения учащимся результатов, планируемых для каждой ступени обучения, и складывается из текущего, промежуточного и итогового оценивания.</w:t>
      </w:r>
    </w:p>
    <w:p w:rsidR="00D6657B" w:rsidRPr="006E5C60" w:rsidRDefault="00D6657B" w:rsidP="006E5C60">
      <w:pPr>
        <w:shd w:val="clear" w:color="auto" w:fill="FFFFFF"/>
        <w:spacing w:after="0" w:line="240" w:lineRule="auto"/>
        <w:ind w:firstLine="397"/>
        <w:jc w:val="both"/>
        <w:rPr>
          <w:rFonts w:ascii="Times New Roman" w:hAnsi="Times New Roman" w:cs="Times New Roman"/>
          <w:color w:val="2B2B2B"/>
          <w:sz w:val="24"/>
          <w:szCs w:val="24"/>
        </w:rPr>
      </w:pPr>
      <w:r w:rsidRPr="006E5C60">
        <w:rPr>
          <w:rFonts w:ascii="Times New Roman" w:hAnsi="Times New Roman" w:cs="Times New Roman"/>
          <w:color w:val="2B2B2B"/>
          <w:sz w:val="24"/>
          <w:szCs w:val="24"/>
        </w:rPr>
        <w:t>Текущее оценивание  осуществляется в процессе поурочного изучения темы. Его основными задачами являются: определение уровня понимания и первичного усвоения темы, установление связей между ее отдельными элементами и содержанием предыдущих тем. Текущее оценивание производится в соответствии с критериями и нормами оценки, рекомендованными предметным стандартом и с учетом индивидуальных особенностей учащихся при освоении учебного материала. Текущее оценивание выполняет учитель, а также учащиеся</w:t>
      </w:r>
      <w:proofErr w:type="gramStart"/>
      <w:r w:rsidRPr="006E5C60">
        <w:rPr>
          <w:rFonts w:ascii="Times New Roman" w:hAnsi="Times New Roman" w:cs="Times New Roman"/>
          <w:color w:val="2B2B2B"/>
          <w:sz w:val="24"/>
          <w:szCs w:val="24"/>
        </w:rPr>
        <w:t xml:space="preserve"> :</w:t>
      </w:r>
      <w:proofErr w:type="gramEnd"/>
      <w:r w:rsidRPr="006E5C60">
        <w:rPr>
          <w:rFonts w:ascii="Times New Roman" w:hAnsi="Times New Roman" w:cs="Times New Roman"/>
          <w:color w:val="2B2B2B"/>
          <w:sz w:val="24"/>
          <w:szCs w:val="24"/>
        </w:rPr>
        <w:t xml:space="preserve"> взаимоконтроль в парах и группах, самоконтроль.</w:t>
      </w:r>
    </w:p>
    <w:p w:rsidR="00D6657B" w:rsidRPr="006E5C60" w:rsidRDefault="00D6657B" w:rsidP="006E5C60">
      <w:pPr>
        <w:shd w:val="clear" w:color="auto" w:fill="FFFFFF"/>
        <w:spacing w:after="0" w:line="240" w:lineRule="auto"/>
        <w:ind w:firstLine="397"/>
        <w:jc w:val="both"/>
        <w:rPr>
          <w:rFonts w:ascii="Times New Roman" w:hAnsi="Times New Roman" w:cs="Times New Roman"/>
          <w:color w:val="2B2B2B"/>
          <w:sz w:val="24"/>
          <w:szCs w:val="24"/>
        </w:rPr>
      </w:pPr>
      <w:r w:rsidRPr="006E5C60">
        <w:rPr>
          <w:rFonts w:ascii="Times New Roman" w:hAnsi="Times New Roman" w:cs="Times New Roman"/>
          <w:color w:val="2B2B2B"/>
          <w:sz w:val="24"/>
          <w:szCs w:val="24"/>
        </w:rPr>
        <w:t>Промежуточное оценивание  производится в соответствии с заявленными ожидаемыми результатами, содержательными линиями, определенными предметным стандартом, и через ведущие виды работ:</w:t>
      </w:r>
    </w:p>
    <w:p w:rsidR="00D6657B" w:rsidRPr="006E5C60" w:rsidRDefault="00D6657B" w:rsidP="006E5C60">
      <w:pPr>
        <w:numPr>
          <w:ilvl w:val="0"/>
          <w:numId w:val="25"/>
        </w:numPr>
        <w:shd w:val="clear" w:color="auto" w:fill="FFFFFF"/>
        <w:spacing w:after="0" w:line="240" w:lineRule="auto"/>
        <w:ind w:left="0" w:hanging="425"/>
        <w:jc w:val="both"/>
        <w:rPr>
          <w:rFonts w:ascii="Times New Roman" w:hAnsi="Times New Roman" w:cs="Times New Roman"/>
          <w:color w:val="2B2B2B"/>
          <w:sz w:val="24"/>
          <w:szCs w:val="24"/>
        </w:rPr>
      </w:pPr>
      <w:r w:rsidRPr="006E5C60">
        <w:rPr>
          <w:rFonts w:ascii="Times New Roman" w:hAnsi="Times New Roman" w:cs="Times New Roman"/>
          <w:color w:val="2B2B2B"/>
          <w:sz w:val="24"/>
          <w:szCs w:val="24"/>
        </w:rPr>
        <w:t>наблюдение и описание объекта природы или явления;</w:t>
      </w:r>
    </w:p>
    <w:p w:rsidR="00D6657B" w:rsidRPr="006E5C60" w:rsidRDefault="00D6657B" w:rsidP="006E5C60">
      <w:pPr>
        <w:numPr>
          <w:ilvl w:val="0"/>
          <w:numId w:val="25"/>
        </w:numPr>
        <w:shd w:val="clear" w:color="auto" w:fill="FFFFFF"/>
        <w:spacing w:after="0" w:line="240" w:lineRule="auto"/>
        <w:ind w:left="0" w:hanging="425"/>
        <w:jc w:val="both"/>
        <w:rPr>
          <w:rFonts w:ascii="Times New Roman" w:hAnsi="Times New Roman" w:cs="Times New Roman"/>
          <w:color w:val="2B2B2B"/>
          <w:sz w:val="24"/>
          <w:szCs w:val="24"/>
        </w:rPr>
      </w:pPr>
      <w:r w:rsidRPr="006E5C60">
        <w:rPr>
          <w:rFonts w:ascii="Times New Roman" w:hAnsi="Times New Roman" w:cs="Times New Roman"/>
          <w:color w:val="2B2B2B"/>
          <w:sz w:val="24"/>
          <w:szCs w:val="24"/>
        </w:rPr>
        <w:t>лабораторно – практическая работа;</w:t>
      </w:r>
    </w:p>
    <w:p w:rsidR="00D6657B" w:rsidRPr="006E5C60" w:rsidRDefault="00D6657B" w:rsidP="006E5C60">
      <w:pPr>
        <w:numPr>
          <w:ilvl w:val="0"/>
          <w:numId w:val="25"/>
        </w:numPr>
        <w:shd w:val="clear" w:color="auto" w:fill="FFFFFF"/>
        <w:spacing w:after="0" w:line="240" w:lineRule="auto"/>
        <w:ind w:left="0" w:hanging="425"/>
        <w:jc w:val="both"/>
        <w:rPr>
          <w:rFonts w:ascii="Times New Roman" w:hAnsi="Times New Roman" w:cs="Times New Roman"/>
          <w:color w:val="2B2B2B"/>
          <w:sz w:val="24"/>
          <w:szCs w:val="24"/>
        </w:rPr>
      </w:pPr>
      <w:proofErr w:type="gramStart"/>
      <w:r w:rsidRPr="006E5C60">
        <w:rPr>
          <w:rFonts w:ascii="Times New Roman" w:hAnsi="Times New Roman" w:cs="Times New Roman"/>
          <w:color w:val="2B2B2B"/>
          <w:sz w:val="24"/>
          <w:szCs w:val="24"/>
        </w:rPr>
        <w:t>письменные работы (графические диктанты, самостоятельные работы, тестовые задания, составление конспектов, схем, кластеров и т.д.);</w:t>
      </w:r>
      <w:proofErr w:type="gramEnd"/>
    </w:p>
    <w:p w:rsidR="00D6657B" w:rsidRPr="006E5C60" w:rsidRDefault="00D6657B" w:rsidP="006E5C60">
      <w:pPr>
        <w:numPr>
          <w:ilvl w:val="0"/>
          <w:numId w:val="25"/>
        </w:numPr>
        <w:shd w:val="clear" w:color="auto" w:fill="FFFFFF"/>
        <w:spacing w:after="0" w:line="240" w:lineRule="auto"/>
        <w:ind w:left="0" w:hanging="425"/>
        <w:jc w:val="both"/>
        <w:rPr>
          <w:rFonts w:ascii="Times New Roman" w:hAnsi="Times New Roman" w:cs="Times New Roman"/>
          <w:color w:val="2B2B2B"/>
          <w:sz w:val="24"/>
          <w:szCs w:val="24"/>
        </w:rPr>
      </w:pPr>
      <w:r w:rsidRPr="006E5C60">
        <w:rPr>
          <w:rFonts w:ascii="Times New Roman" w:hAnsi="Times New Roman" w:cs="Times New Roman"/>
          <w:color w:val="2B2B2B"/>
          <w:sz w:val="24"/>
          <w:szCs w:val="24"/>
        </w:rPr>
        <w:t>устный ответ;</w:t>
      </w:r>
    </w:p>
    <w:p w:rsidR="00D6657B" w:rsidRPr="006E5C60" w:rsidRDefault="00D6657B" w:rsidP="006E5C60">
      <w:pPr>
        <w:numPr>
          <w:ilvl w:val="0"/>
          <w:numId w:val="25"/>
        </w:numPr>
        <w:shd w:val="clear" w:color="auto" w:fill="FFFFFF"/>
        <w:spacing w:after="0" w:line="240" w:lineRule="auto"/>
        <w:ind w:left="0" w:hanging="425"/>
        <w:jc w:val="both"/>
        <w:rPr>
          <w:rFonts w:ascii="Times New Roman" w:hAnsi="Times New Roman" w:cs="Times New Roman"/>
          <w:color w:val="2B2B2B"/>
          <w:sz w:val="24"/>
          <w:szCs w:val="24"/>
        </w:rPr>
      </w:pPr>
      <w:r w:rsidRPr="006E5C60">
        <w:rPr>
          <w:rFonts w:ascii="Times New Roman" w:hAnsi="Times New Roman" w:cs="Times New Roman"/>
          <w:color w:val="2B2B2B"/>
          <w:sz w:val="24"/>
          <w:szCs w:val="24"/>
        </w:rPr>
        <w:t>проведение опыта, эксперимента;</w:t>
      </w:r>
    </w:p>
    <w:p w:rsidR="00D6657B" w:rsidRPr="006E5C60" w:rsidRDefault="00D6657B" w:rsidP="006E5C60">
      <w:pPr>
        <w:numPr>
          <w:ilvl w:val="0"/>
          <w:numId w:val="25"/>
        </w:numPr>
        <w:shd w:val="clear" w:color="auto" w:fill="FFFFFF"/>
        <w:spacing w:after="0" w:line="240" w:lineRule="auto"/>
        <w:ind w:left="0" w:hanging="425"/>
        <w:jc w:val="both"/>
        <w:rPr>
          <w:rFonts w:ascii="Times New Roman" w:hAnsi="Times New Roman" w:cs="Times New Roman"/>
          <w:color w:val="2B2B2B"/>
          <w:sz w:val="24"/>
          <w:szCs w:val="24"/>
        </w:rPr>
      </w:pPr>
      <w:r w:rsidRPr="006E5C60">
        <w:rPr>
          <w:rFonts w:ascii="Times New Roman" w:hAnsi="Times New Roman" w:cs="Times New Roman"/>
          <w:color w:val="2B2B2B"/>
          <w:sz w:val="24"/>
          <w:szCs w:val="24"/>
        </w:rPr>
        <w:t>проект, исследовательская работа;</w:t>
      </w:r>
    </w:p>
    <w:p w:rsidR="00D6657B" w:rsidRPr="006E5C60" w:rsidRDefault="00D6657B" w:rsidP="006E5C60">
      <w:pPr>
        <w:numPr>
          <w:ilvl w:val="0"/>
          <w:numId w:val="25"/>
        </w:numPr>
        <w:shd w:val="clear" w:color="auto" w:fill="FFFFFF"/>
        <w:spacing w:after="0" w:line="240" w:lineRule="auto"/>
        <w:ind w:left="0" w:hanging="425"/>
        <w:jc w:val="both"/>
        <w:rPr>
          <w:rFonts w:ascii="Times New Roman" w:hAnsi="Times New Roman" w:cs="Times New Roman"/>
          <w:color w:val="2B2B2B"/>
          <w:sz w:val="24"/>
          <w:szCs w:val="24"/>
        </w:rPr>
      </w:pPr>
      <w:r w:rsidRPr="006E5C60">
        <w:rPr>
          <w:rFonts w:ascii="Times New Roman" w:hAnsi="Times New Roman" w:cs="Times New Roman"/>
          <w:color w:val="2B2B2B"/>
          <w:sz w:val="24"/>
          <w:szCs w:val="24"/>
        </w:rPr>
        <w:t>портфолио (папка достижений</w:t>
      </w:r>
      <w:proofErr w:type="gramStart"/>
      <w:r w:rsidRPr="006E5C60">
        <w:rPr>
          <w:rFonts w:ascii="Times New Roman" w:hAnsi="Times New Roman" w:cs="Times New Roman"/>
          <w:color w:val="2B2B2B"/>
          <w:sz w:val="24"/>
          <w:szCs w:val="24"/>
        </w:rPr>
        <w:t xml:space="preserve"> )</w:t>
      </w:r>
      <w:proofErr w:type="gramEnd"/>
      <w:r w:rsidRPr="006E5C60">
        <w:rPr>
          <w:rFonts w:ascii="Times New Roman" w:hAnsi="Times New Roman" w:cs="Times New Roman"/>
          <w:color w:val="2B2B2B"/>
          <w:sz w:val="24"/>
          <w:szCs w:val="24"/>
        </w:rPr>
        <w:t>.</w:t>
      </w:r>
    </w:p>
    <w:p w:rsidR="00D6657B" w:rsidRPr="006E5C60" w:rsidRDefault="00D6657B" w:rsidP="006E5C60">
      <w:pPr>
        <w:shd w:val="clear" w:color="auto" w:fill="FFFFFF"/>
        <w:spacing w:after="0" w:line="240" w:lineRule="auto"/>
        <w:ind w:firstLine="141"/>
        <w:jc w:val="both"/>
        <w:rPr>
          <w:rFonts w:ascii="Times New Roman" w:hAnsi="Times New Roman" w:cs="Times New Roman"/>
          <w:color w:val="2B2B2B"/>
          <w:sz w:val="24"/>
          <w:szCs w:val="24"/>
        </w:rPr>
      </w:pPr>
      <w:r w:rsidRPr="006E5C60">
        <w:rPr>
          <w:rFonts w:ascii="Times New Roman" w:hAnsi="Times New Roman" w:cs="Times New Roman"/>
          <w:color w:val="2B2B2B"/>
          <w:sz w:val="24"/>
          <w:szCs w:val="24"/>
        </w:rPr>
        <w:t xml:space="preserve">         Все виды работ оцениваются на основе критериев и норм оценивания, являются обязательными и планируются учителем при разработке календарно-тематического плана.</w:t>
      </w:r>
    </w:p>
    <w:p w:rsidR="00D6657B" w:rsidRPr="006E5C60" w:rsidRDefault="00D6657B" w:rsidP="006E5C60">
      <w:pPr>
        <w:shd w:val="clear" w:color="auto" w:fill="FFFFFF"/>
        <w:spacing w:after="0" w:line="240" w:lineRule="auto"/>
        <w:ind w:firstLine="397"/>
        <w:jc w:val="both"/>
        <w:rPr>
          <w:rFonts w:ascii="Times New Roman" w:hAnsi="Times New Roman" w:cs="Times New Roman"/>
          <w:color w:val="2B2B2B"/>
          <w:sz w:val="24"/>
          <w:szCs w:val="24"/>
        </w:rPr>
      </w:pPr>
      <w:r w:rsidRPr="006E5C60">
        <w:rPr>
          <w:rFonts w:ascii="Times New Roman" w:hAnsi="Times New Roman" w:cs="Times New Roman"/>
          <w:color w:val="2B2B2B"/>
          <w:sz w:val="24"/>
          <w:szCs w:val="24"/>
        </w:rPr>
        <w:t xml:space="preserve">Итоговое оценивание проводится в соответствии со школьным календарем (четверть, полугодие, учебный год), учебно-тематическим планом (оценивание по темам) и выполняется в </w:t>
      </w:r>
      <w:proofErr w:type="gramStart"/>
      <w:r w:rsidRPr="006E5C60">
        <w:rPr>
          <w:rFonts w:ascii="Times New Roman" w:hAnsi="Times New Roman" w:cs="Times New Roman"/>
          <w:color w:val="2B2B2B"/>
          <w:sz w:val="24"/>
          <w:szCs w:val="24"/>
        </w:rPr>
        <w:t>п</w:t>
      </w:r>
      <w:proofErr w:type="gramEnd"/>
      <w:r w:rsidRPr="006E5C60">
        <w:rPr>
          <w:rFonts w:ascii="Times New Roman" w:hAnsi="Times New Roman" w:cs="Times New Roman"/>
          <w:color w:val="2B2B2B"/>
          <w:sz w:val="24"/>
          <w:szCs w:val="24"/>
        </w:rPr>
        <w:t xml:space="preserve"> форме:</w:t>
      </w:r>
    </w:p>
    <w:p w:rsidR="00D6657B" w:rsidRPr="006E5C60" w:rsidRDefault="00D6657B" w:rsidP="006E5C60">
      <w:pPr>
        <w:numPr>
          <w:ilvl w:val="0"/>
          <w:numId w:val="26"/>
        </w:numPr>
        <w:tabs>
          <w:tab w:val="left" w:pos="851"/>
          <w:tab w:val="left" w:pos="993"/>
        </w:tabs>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зачета, контрольной работы, подготовке доклада по выбранной теме, подготовки презентации, слайдов;</w:t>
      </w:r>
    </w:p>
    <w:p w:rsidR="00D6657B" w:rsidRPr="006E5C60" w:rsidRDefault="00D6657B" w:rsidP="006E5C60">
      <w:pPr>
        <w:numPr>
          <w:ilvl w:val="0"/>
          <w:numId w:val="26"/>
        </w:numPr>
        <w:tabs>
          <w:tab w:val="left" w:pos="851"/>
          <w:tab w:val="left" w:pos="993"/>
        </w:tabs>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выставление оценок.</w:t>
      </w:r>
    </w:p>
    <w:p w:rsidR="00D6657B" w:rsidRPr="006E5C60" w:rsidRDefault="00D6657B" w:rsidP="006E5C60">
      <w:pPr>
        <w:tabs>
          <w:tab w:val="left" w:pos="851"/>
          <w:tab w:val="left" w:pos="993"/>
        </w:tabs>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Основные принципы оценивания: </w:t>
      </w:r>
    </w:p>
    <w:p w:rsidR="00D6657B" w:rsidRPr="006E5C60" w:rsidRDefault="00D6657B" w:rsidP="006E5C60">
      <w:pPr>
        <w:numPr>
          <w:ilvl w:val="0"/>
          <w:numId w:val="24"/>
        </w:numPr>
        <w:tabs>
          <w:tab w:val="left" w:pos="851"/>
          <w:tab w:val="left" w:pos="993"/>
        </w:tabs>
        <w:spacing w:after="0" w:line="240" w:lineRule="auto"/>
        <w:ind w:left="0" w:firstLine="142"/>
        <w:jc w:val="both"/>
        <w:rPr>
          <w:rFonts w:ascii="Times New Roman" w:hAnsi="Times New Roman" w:cs="Times New Roman"/>
          <w:b/>
          <w:sz w:val="24"/>
          <w:szCs w:val="24"/>
        </w:rPr>
      </w:pPr>
      <w:r w:rsidRPr="006E5C60">
        <w:rPr>
          <w:rFonts w:ascii="Times New Roman" w:hAnsi="Times New Roman" w:cs="Times New Roman"/>
          <w:b/>
          <w:sz w:val="24"/>
          <w:szCs w:val="24"/>
        </w:rPr>
        <w:t xml:space="preserve">Надежность – </w:t>
      </w:r>
      <w:r w:rsidRPr="006E5C60">
        <w:rPr>
          <w:rFonts w:ascii="Times New Roman" w:hAnsi="Times New Roman" w:cs="Times New Roman"/>
          <w:sz w:val="24"/>
          <w:szCs w:val="24"/>
        </w:rPr>
        <w:t>степень точности педагогического измерения.</w:t>
      </w:r>
    </w:p>
    <w:p w:rsidR="00D6657B" w:rsidRPr="006E5C60" w:rsidRDefault="00D6657B" w:rsidP="006E5C60">
      <w:pPr>
        <w:numPr>
          <w:ilvl w:val="0"/>
          <w:numId w:val="24"/>
        </w:numPr>
        <w:tabs>
          <w:tab w:val="left" w:pos="851"/>
          <w:tab w:val="left" w:pos="993"/>
        </w:tabs>
        <w:spacing w:after="0" w:line="240" w:lineRule="auto"/>
        <w:ind w:left="0" w:firstLine="142"/>
        <w:jc w:val="both"/>
        <w:rPr>
          <w:rFonts w:ascii="Times New Roman" w:hAnsi="Times New Roman" w:cs="Times New Roman"/>
          <w:sz w:val="24"/>
          <w:szCs w:val="24"/>
        </w:rPr>
      </w:pPr>
      <w:r w:rsidRPr="006E5C60">
        <w:rPr>
          <w:rFonts w:ascii="Times New Roman" w:hAnsi="Times New Roman" w:cs="Times New Roman"/>
          <w:b/>
          <w:sz w:val="24"/>
          <w:szCs w:val="24"/>
        </w:rPr>
        <w:t xml:space="preserve">Валидность, </w:t>
      </w:r>
      <w:r w:rsidRPr="006E5C60">
        <w:rPr>
          <w:rFonts w:ascii="Times New Roman" w:hAnsi="Times New Roman" w:cs="Times New Roman"/>
          <w:sz w:val="24"/>
          <w:szCs w:val="24"/>
        </w:rPr>
        <w:t>или достоверность метода оценивания  показывает, действительно ли измеряется то, что требуется измерить, или что – то другое.</w:t>
      </w:r>
    </w:p>
    <w:p w:rsidR="00D6657B" w:rsidRPr="006E5C60" w:rsidRDefault="00D6657B" w:rsidP="006E5C60">
      <w:pPr>
        <w:numPr>
          <w:ilvl w:val="0"/>
          <w:numId w:val="24"/>
        </w:numPr>
        <w:tabs>
          <w:tab w:val="left" w:pos="851"/>
          <w:tab w:val="left" w:pos="993"/>
        </w:tabs>
        <w:spacing w:after="0" w:line="240" w:lineRule="auto"/>
        <w:ind w:left="0" w:firstLine="142"/>
        <w:jc w:val="both"/>
        <w:rPr>
          <w:rFonts w:ascii="Times New Roman" w:hAnsi="Times New Roman" w:cs="Times New Roman"/>
          <w:b/>
          <w:sz w:val="24"/>
          <w:szCs w:val="24"/>
        </w:rPr>
      </w:pPr>
      <w:r w:rsidRPr="006E5C60">
        <w:rPr>
          <w:rFonts w:ascii="Times New Roman" w:hAnsi="Times New Roman" w:cs="Times New Roman"/>
          <w:b/>
          <w:sz w:val="24"/>
          <w:szCs w:val="24"/>
        </w:rPr>
        <w:t>Объективность –</w:t>
      </w:r>
      <w:r w:rsidRPr="006E5C60">
        <w:rPr>
          <w:rFonts w:ascii="Times New Roman" w:hAnsi="Times New Roman" w:cs="Times New Roman"/>
          <w:sz w:val="24"/>
          <w:szCs w:val="24"/>
        </w:rPr>
        <w:t xml:space="preserve"> требует</w:t>
      </w:r>
      <w:proofErr w:type="gramStart"/>
      <w:r w:rsidRPr="006E5C60">
        <w:rPr>
          <w:rFonts w:ascii="Times New Roman" w:hAnsi="Times New Roman" w:cs="Times New Roman"/>
          <w:sz w:val="24"/>
          <w:szCs w:val="24"/>
        </w:rPr>
        <w:t xml:space="preserve"> ,</w:t>
      </w:r>
      <w:proofErr w:type="gramEnd"/>
      <w:r w:rsidRPr="006E5C60">
        <w:rPr>
          <w:rFonts w:ascii="Times New Roman" w:hAnsi="Times New Roman" w:cs="Times New Roman"/>
          <w:sz w:val="24"/>
          <w:szCs w:val="24"/>
        </w:rPr>
        <w:t xml:space="preserve"> чтобы все учащиеся были подвергнуты одному и тому же испытанию в аналогичных условиях. Объективность обработки данных предполагает наличие четких критериев оценки, известных как учителю, так и всем учащимся.</w:t>
      </w:r>
    </w:p>
    <w:p w:rsidR="00D6657B" w:rsidRPr="006E5C60" w:rsidRDefault="00D6657B" w:rsidP="006E5C60">
      <w:pPr>
        <w:spacing w:after="0" w:line="240" w:lineRule="auto"/>
        <w:rPr>
          <w:rFonts w:ascii="Times New Roman" w:eastAsia="Calibri" w:hAnsi="Times New Roman" w:cs="Times New Roman"/>
          <w:sz w:val="24"/>
          <w:szCs w:val="24"/>
        </w:rPr>
      </w:pPr>
      <w:r w:rsidRPr="006E5C60">
        <w:rPr>
          <w:rFonts w:ascii="Times New Roman" w:eastAsia="Calibri" w:hAnsi="Times New Roman" w:cs="Times New Roman"/>
          <w:sz w:val="24"/>
          <w:szCs w:val="24"/>
        </w:rPr>
        <w:t xml:space="preserve">      Оценивание, обеспечивающее  принцип объективности – это оценивание по критериям.</w:t>
      </w:r>
    </w:p>
    <w:p w:rsidR="00D6657B" w:rsidRPr="006E5C60" w:rsidRDefault="00D6657B" w:rsidP="006E5C60">
      <w:pPr>
        <w:spacing w:after="0" w:line="240" w:lineRule="auto"/>
        <w:rPr>
          <w:rFonts w:ascii="Times New Roman" w:eastAsia="Calibri" w:hAnsi="Times New Roman" w:cs="Times New Roman"/>
          <w:sz w:val="24"/>
          <w:szCs w:val="24"/>
        </w:rPr>
      </w:pPr>
      <w:r w:rsidRPr="006E5C60">
        <w:rPr>
          <w:rFonts w:ascii="Times New Roman" w:eastAsia="Calibri" w:hAnsi="Times New Roman" w:cs="Times New Roman"/>
          <w:sz w:val="24"/>
          <w:szCs w:val="24"/>
        </w:rPr>
        <w:t>«</w:t>
      </w:r>
      <w:r w:rsidRPr="006E5C60">
        <w:rPr>
          <w:rFonts w:ascii="Times New Roman" w:eastAsia="Calibri" w:hAnsi="Times New Roman" w:cs="Times New Roman"/>
          <w:b/>
          <w:sz w:val="24"/>
          <w:szCs w:val="24"/>
        </w:rPr>
        <w:t>Критерий</w:t>
      </w:r>
      <w:r w:rsidRPr="006E5C60">
        <w:rPr>
          <w:rFonts w:ascii="Times New Roman" w:eastAsia="Calibri" w:hAnsi="Times New Roman" w:cs="Times New Roman"/>
          <w:sz w:val="24"/>
          <w:szCs w:val="24"/>
        </w:rPr>
        <w:t xml:space="preserve"> – признак, на основании которого производится оценка, определение  или классификация чего – либо. Мерило оценки».</w:t>
      </w:r>
    </w:p>
    <w:p w:rsidR="00D6657B" w:rsidRPr="006E5C60" w:rsidRDefault="00D6657B" w:rsidP="006E5C60">
      <w:pPr>
        <w:spacing w:after="0" w:line="240" w:lineRule="auto"/>
        <w:rPr>
          <w:rFonts w:ascii="Times New Roman" w:eastAsia="Calibri" w:hAnsi="Times New Roman" w:cs="Times New Roman"/>
          <w:sz w:val="24"/>
          <w:szCs w:val="24"/>
        </w:rPr>
      </w:pPr>
      <w:r w:rsidRPr="006E5C60">
        <w:rPr>
          <w:rFonts w:ascii="Times New Roman" w:hAnsi="Times New Roman" w:cs="Times New Roman"/>
          <w:sz w:val="24"/>
          <w:szCs w:val="24"/>
        </w:rPr>
        <w:t xml:space="preserve"> </w:t>
      </w:r>
      <w:r w:rsidRPr="006E5C60">
        <w:rPr>
          <w:rFonts w:ascii="Times New Roman" w:eastAsia="Calibri" w:hAnsi="Times New Roman" w:cs="Times New Roman"/>
          <w:sz w:val="24"/>
          <w:szCs w:val="24"/>
        </w:rPr>
        <w:t xml:space="preserve">           Оценивание по критериям даёт возможность оценивать только деятельность каждого ученика (не сравнивая ответ/ работу одного ученика с ответом/ работой другого ученика). Определяет уровень обученности  ученика относительно к результатам обучения. Здесь уровень освоения учебного материала каждым учеником оценивается относительно критериям оценивания и соответствующим ожидаемым результатам.</w:t>
      </w:r>
    </w:p>
    <w:p w:rsidR="00D6657B" w:rsidRPr="006E5C60" w:rsidRDefault="00D6657B" w:rsidP="006E5C60">
      <w:pPr>
        <w:spacing w:after="0" w:line="240" w:lineRule="auto"/>
        <w:rPr>
          <w:rFonts w:ascii="Times New Roman" w:eastAsia="Calibri" w:hAnsi="Times New Roman" w:cs="Times New Roman"/>
          <w:sz w:val="24"/>
          <w:szCs w:val="24"/>
        </w:rPr>
      </w:pPr>
      <w:r w:rsidRPr="006E5C60">
        <w:rPr>
          <w:rFonts w:ascii="Times New Roman" w:eastAsia="Calibri" w:hAnsi="Times New Roman" w:cs="Times New Roman"/>
          <w:sz w:val="24"/>
          <w:szCs w:val="24"/>
        </w:rPr>
        <w:lastRenderedPageBreak/>
        <w:t>Основами критериев оценивания учебных достижений ученика являются итоговые цели ожидаемых результатов обучения.</w:t>
      </w:r>
    </w:p>
    <w:p w:rsidR="00D6657B" w:rsidRPr="006E5C60" w:rsidRDefault="00D6657B" w:rsidP="006E5C60">
      <w:pPr>
        <w:spacing w:after="0" w:line="240" w:lineRule="auto"/>
        <w:rPr>
          <w:rFonts w:ascii="Times New Roman" w:eastAsia="Calibri" w:hAnsi="Times New Roman" w:cs="Times New Roman"/>
          <w:sz w:val="24"/>
          <w:szCs w:val="24"/>
        </w:rPr>
      </w:pPr>
      <w:r w:rsidRPr="006E5C60">
        <w:rPr>
          <w:rFonts w:ascii="Times New Roman" w:eastAsia="Calibri" w:hAnsi="Times New Roman" w:cs="Times New Roman"/>
          <w:sz w:val="24"/>
          <w:szCs w:val="24"/>
        </w:rPr>
        <w:t xml:space="preserve">             При использовании критериев такого  оценивания для всех участников учебного процесса оценивание становится прозрачным и понятным. Эти критерии обеспечивают объективное оценивание. При таком оценивании учитель должен заранее ознакомить учащихся с критериями оценивания. Только в таком случае учащиеся будут к каждому заданию относиться с пониманием, и это даст возможность овладевать дальнейшими достижениями.</w:t>
      </w:r>
    </w:p>
    <w:p w:rsidR="00D6657B" w:rsidRPr="006E5C60" w:rsidRDefault="00D6657B" w:rsidP="006E5C60">
      <w:pPr>
        <w:spacing w:after="0" w:line="240" w:lineRule="auto"/>
        <w:rPr>
          <w:rFonts w:ascii="Times New Roman" w:eastAsia="Calibri" w:hAnsi="Times New Roman" w:cs="Times New Roman"/>
          <w:i/>
          <w:sz w:val="24"/>
          <w:szCs w:val="24"/>
          <w:u w:val="single"/>
        </w:rPr>
      </w:pPr>
      <w:r w:rsidRPr="006E5C60">
        <w:rPr>
          <w:rFonts w:ascii="Times New Roman" w:eastAsia="Calibri" w:hAnsi="Times New Roman" w:cs="Times New Roman"/>
          <w:i/>
          <w:sz w:val="24"/>
          <w:szCs w:val="24"/>
          <w:u w:val="single"/>
        </w:rPr>
        <w:t>Пример для критериев оценивания по естествознанию:</w:t>
      </w:r>
    </w:p>
    <w:p w:rsidR="00D6657B" w:rsidRPr="006E5C60" w:rsidRDefault="00D6657B" w:rsidP="006E5C60">
      <w:pPr>
        <w:numPr>
          <w:ilvl w:val="0"/>
          <w:numId w:val="16"/>
        </w:numPr>
        <w:spacing w:after="0" w:line="240" w:lineRule="auto"/>
        <w:ind w:left="0"/>
        <w:rPr>
          <w:rFonts w:ascii="Times New Roman" w:eastAsia="Calibri" w:hAnsi="Times New Roman" w:cs="Times New Roman"/>
          <w:sz w:val="24"/>
          <w:szCs w:val="24"/>
        </w:rPr>
      </w:pPr>
      <w:r w:rsidRPr="006E5C60">
        <w:rPr>
          <w:rFonts w:ascii="Times New Roman" w:eastAsia="Calibri" w:hAnsi="Times New Roman" w:cs="Times New Roman"/>
          <w:sz w:val="24"/>
          <w:szCs w:val="24"/>
        </w:rPr>
        <w:t>Правильно показать порядок действий при выполнении практической работы или эксперимента;</w:t>
      </w:r>
    </w:p>
    <w:p w:rsidR="00D6657B" w:rsidRPr="006E5C60" w:rsidRDefault="00D6657B" w:rsidP="006E5C60">
      <w:pPr>
        <w:numPr>
          <w:ilvl w:val="0"/>
          <w:numId w:val="16"/>
        </w:numPr>
        <w:spacing w:after="0" w:line="240" w:lineRule="auto"/>
        <w:ind w:left="0"/>
        <w:rPr>
          <w:rFonts w:ascii="Times New Roman" w:eastAsia="Calibri" w:hAnsi="Times New Roman" w:cs="Times New Roman"/>
          <w:sz w:val="24"/>
          <w:szCs w:val="24"/>
        </w:rPr>
      </w:pPr>
      <w:r w:rsidRPr="006E5C60">
        <w:rPr>
          <w:rFonts w:ascii="Times New Roman" w:eastAsia="Calibri" w:hAnsi="Times New Roman" w:cs="Times New Roman"/>
          <w:sz w:val="24"/>
          <w:szCs w:val="24"/>
        </w:rPr>
        <w:t>Правильно и аккуратно работает с приборами и оборудованием;</w:t>
      </w:r>
    </w:p>
    <w:p w:rsidR="00D6657B" w:rsidRPr="006E5C60" w:rsidRDefault="00D6657B" w:rsidP="006E5C60">
      <w:pPr>
        <w:numPr>
          <w:ilvl w:val="0"/>
          <w:numId w:val="16"/>
        </w:numPr>
        <w:spacing w:after="0" w:line="240" w:lineRule="auto"/>
        <w:ind w:left="0"/>
        <w:rPr>
          <w:rFonts w:ascii="Times New Roman" w:eastAsia="Calibri" w:hAnsi="Times New Roman" w:cs="Times New Roman"/>
          <w:sz w:val="24"/>
          <w:szCs w:val="24"/>
        </w:rPr>
      </w:pPr>
      <w:r w:rsidRPr="006E5C60">
        <w:rPr>
          <w:rFonts w:ascii="Times New Roman" w:eastAsia="Calibri" w:hAnsi="Times New Roman" w:cs="Times New Roman"/>
          <w:sz w:val="24"/>
          <w:szCs w:val="24"/>
        </w:rPr>
        <w:t>Выбор   способа для решения поставленных заданий и работ;</w:t>
      </w:r>
    </w:p>
    <w:p w:rsidR="00D6657B" w:rsidRPr="006E5C60" w:rsidRDefault="00D6657B" w:rsidP="006E5C60">
      <w:pPr>
        <w:numPr>
          <w:ilvl w:val="0"/>
          <w:numId w:val="16"/>
        </w:numPr>
        <w:spacing w:after="0" w:line="240" w:lineRule="auto"/>
        <w:ind w:left="0"/>
        <w:rPr>
          <w:rFonts w:ascii="Times New Roman" w:eastAsia="Calibri" w:hAnsi="Times New Roman" w:cs="Times New Roman"/>
          <w:sz w:val="24"/>
          <w:szCs w:val="24"/>
        </w:rPr>
      </w:pPr>
      <w:r w:rsidRPr="006E5C60">
        <w:rPr>
          <w:rFonts w:ascii="Times New Roman" w:eastAsia="Calibri" w:hAnsi="Times New Roman" w:cs="Times New Roman"/>
          <w:sz w:val="24"/>
          <w:szCs w:val="24"/>
        </w:rPr>
        <w:t>Правильное использование терминов, символов по естествознанию;</w:t>
      </w:r>
    </w:p>
    <w:p w:rsidR="00D6657B" w:rsidRPr="006E5C60" w:rsidRDefault="00D6657B" w:rsidP="006E5C60">
      <w:pPr>
        <w:numPr>
          <w:ilvl w:val="0"/>
          <w:numId w:val="16"/>
        </w:numPr>
        <w:spacing w:after="0" w:line="240" w:lineRule="auto"/>
        <w:ind w:left="0"/>
        <w:rPr>
          <w:rFonts w:ascii="Times New Roman" w:eastAsia="Calibri" w:hAnsi="Times New Roman" w:cs="Times New Roman"/>
          <w:sz w:val="24"/>
          <w:szCs w:val="24"/>
        </w:rPr>
      </w:pPr>
      <w:r w:rsidRPr="006E5C60">
        <w:rPr>
          <w:rFonts w:ascii="Times New Roman" w:eastAsia="Calibri" w:hAnsi="Times New Roman" w:cs="Times New Roman"/>
          <w:sz w:val="24"/>
          <w:szCs w:val="24"/>
        </w:rPr>
        <w:t>Выполнение задания полностью и правильно;</w:t>
      </w:r>
    </w:p>
    <w:p w:rsidR="00D6657B" w:rsidRPr="006E5C60" w:rsidRDefault="00D6657B" w:rsidP="006E5C60">
      <w:pPr>
        <w:numPr>
          <w:ilvl w:val="0"/>
          <w:numId w:val="16"/>
        </w:numPr>
        <w:spacing w:after="0" w:line="240" w:lineRule="auto"/>
        <w:ind w:left="0"/>
        <w:rPr>
          <w:rFonts w:ascii="Times New Roman" w:eastAsia="Calibri" w:hAnsi="Times New Roman" w:cs="Times New Roman"/>
          <w:sz w:val="24"/>
          <w:szCs w:val="24"/>
        </w:rPr>
      </w:pPr>
      <w:r w:rsidRPr="006E5C60">
        <w:rPr>
          <w:rFonts w:ascii="Times New Roman" w:eastAsia="Calibri" w:hAnsi="Times New Roman" w:cs="Times New Roman"/>
          <w:sz w:val="24"/>
          <w:szCs w:val="24"/>
        </w:rPr>
        <w:t>Владение  информационным материалом  по изучаемой теме;</w:t>
      </w:r>
    </w:p>
    <w:p w:rsidR="00D6657B" w:rsidRPr="006E5C60" w:rsidRDefault="00D6657B" w:rsidP="006E5C60">
      <w:pPr>
        <w:numPr>
          <w:ilvl w:val="0"/>
          <w:numId w:val="16"/>
        </w:numPr>
        <w:spacing w:after="0" w:line="240" w:lineRule="auto"/>
        <w:ind w:left="0"/>
        <w:rPr>
          <w:rFonts w:ascii="Times New Roman" w:eastAsia="Calibri" w:hAnsi="Times New Roman" w:cs="Times New Roman"/>
          <w:sz w:val="24"/>
          <w:szCs w:val="24"/>
        </w:rPr>
      </w:pPr>
      <w:r w:rsidRPr="006E5C60">
        <w:rPr>
          <w:rFonts w:ascii="Times New Roman" w:eastAsia="Calibri" w:hAnsi="Times New Roman" w:cs="Times New Roman"/>
          <w:sz w:val="24"/>
          <w:szCs w:val="24"/>
        </w:rPr>
        <w:t>Применение  изученного материала для решения поставленных задания и проблем;</w:t>
      </w:r>
    </w:p>
    <w:p w:rsidR="00D6657B" w:rsidRPr="006E5C60" w:rsidRDefault="00D6657B" w:rsidP="006E5C60">
      <w:pPr>
        <w:tabs>
          <w:tab w:val="left" w:pos="557"/>
        </w:tabs>
        <w:autoSpaceDE w:val="0"/>
        <w:autoSpaceDN w:val="0"/>
        <w:adjustRightInd w:val="0"/>
        <w:spacing w:after="0" w:line="240" w:lineRule="auto"/>
        <w:rPr>
          <w:rFonts w:ascii="Times New Roman" w:hAnsi="Times New Roman" w:cs="Times New Roman"/>
          <w:b/>
          <w:sz w:val="24"/>
          <w:szCs w:val="24"/>
        </w:rPr>
      </w:pPr>
      <w:r w:rsidRPr="006E5C60">
        <w:rPr>
          <w:rFonts w:ascii="Times New Roman" w:hAnsi="Times New Roman" w:cs="Times New Roman"/>
          <w:sz w:val="24"/>
          <w:szCs w:val="24"/>
        </w:rPr>
        <w:t xml:space="preserve"> </w:t>
      </w:r>
      <w:r w:rsidRPr="006E5C60">
        <w:rPr>
          <w:rFonts w:ascii="Times New Roman" w:hAnsi="Times New Roman" w:cs="Times New Roman"/>
          <w:b/>
          <w:sz w:val="24"/>
          <w:szCs w:val="24"/>
        </w:rPr>
        <w:t>Процедура самооценивания/взаимооценивания включает в себя:</w:t>
      </w:r>
    </w:p>
    <w:p w:rsidR="00D6657B" w:rsidRPr="006E5C60" w:rsidRDefault="00D6657B" w:rsidP="006E5C60">
      <w:pPr>
        <w:numPr>
          <w:ilvl w:val="0"/>
          <w:numId w:val="17"/>
        </w:numPr>
        <w:tabs>
          <w:tab w:val="left" w:pos="1392"/>
        </w:tabs>
        <w:autoSpaceDE w:val="0"/>
        <w:autoSpaceDN w:val="0"/>
        <w:adjustRightInd w:val="0"/>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разработку учителем четких критериев оценивания для каждого конкретного случая;</w:t>
      </w:r>
    </w:p>
    <w:p w:rsidR="00D6657B" w:rsidRPr="006E5C60" w:rsidRDefault="00D6657B" w:rsidP="006E5C60">
      <w:pPr>
        <w:numPr>
          <w:ilvl w:val="0"/>
          <w:numId w:val="17"/>
        </w:numPr>
        <w:tabs>
          <w:tab w:val="left" w:pos="1392"/>
        </w:tabs>
        <w:autoSpaceDE w:val="0"/>
        <w:autoSpaceDN w:val="0"/>
        <w:adjustRightInd w:val="0"/>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создание необходимого психологического настроя обучающихся на анализ собственных результатов;</w:t>
      </w:r>
    </w:p>
    <w:p w:rsidR="00D6657B" w:rsidRPr="006E5C60" w:rsidRDefault="00D6657B" w:rsidP="006E5C60">
      <w:pPr>
        <w:numPr>
          <w:ilvl w:val="0"/>
          <w:numId w:val="17"/>
        </w:numPr>
        <w:tabs>
          <w:tab w:val="left" w:pos="1392"/>
        </w:tabs>
        <w:autoSpaceDE w:val="0"/>
        <w:autoSpaceDN w:val="0"/>
        <w:adjustRightInd w:val="0"/>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обеспечение ситуации, когда критерии оценивания ученикам известны, и они самостоятельно сопоставляют с ними свои результаты, делая при этом соответствующие выводы об эффективности работы;</w:t>
      </w:r>
    </w:p>
    <w:p w:rsidR="00D6657B" w:rsidRPr="006E5C60" w:rsidRDefault="00D6657B" w:rsidP="006E5C60">
      <w:pPr>
        <w:numPr>
          <w:ilvl w:val="0"/>
          <w:numId w:val="17"/>
        </w:numPr>
        <w:spacing w:after="0" w:line="240" w:lineRule="auto"/>
        <w:rPr>
          <w:rFonts w:ascii="Times New Roman" w:eastAsia="Calibri" w:hAnsi="Times New Roman" w:cs="Times New Roman"/>
          <w:sz w:val="24"/>
          <w:szCs w:val="24"/>
        </w:rPr>
      </w:pPr>
      <w:r w:rsidRPr="006E5C60">
        <w:rPr>
          <w:rFonts w:ascii="Times New Roman" w:eastAsia="Calibri" w:hAnsi="Times New Roman" w:cs="Times New Roman"/>
          <w:sz w:val="24"/>
          <w:szCs w:val="24"/>
        </w:rPr>
        <w:t>составление учениками собственной программы деятельности на следующий этап обучения с учетом полученных результатов</w:t>
      </w:r>
    </w:p>
    <w:p w:rsidR="00D6657B" w:rsidRPr="006E5C60" w:rsidRDefault="00D6657B" w:rsidP="006E5C60">
      <w:pPr>
        <w:spacing w:after="0" w:line="240" w:lineRule="auto"/>
        <w:ind w:hanging="426"/>
        <w:rPr>
          <w:rFonts w:ascii="Times New Roman" w:eastAsia="Calibri" w:hAnsi="Times New Roman" w:cs="Times New Roman"/>
          <w:b/>
          <w:sz w:val="24"/>
          <w:szCs w:val="24"/>
        </w:rPr>
      </w:pPr>
      <w:r w:rsidRPr="006E5C60">
        <w:rPr>
          <w:rFonts w:ascii="Times New Roman" w:eastAsia="Calibri" w:hAnsi="Times New Roman" w:cs="Times New Roman"/>
          <w:b/>
          <w:sz w:val="24"/>
          <w:szCs w:val="24"/>
        </w:rPr>
        <w:t>Нормы оценок.</w:t>
      </w:r>
    </w:p>
    <w:p w:rsidR="00D6657B" w:rsidRPr="006E5C60" w:rsidRDefault="00D6657B" w:rsidP="006E5C60">
      <w:pPr>
        <w:autoSpaceDE w:val="0"/>
        <w:autoSpaceDN w:val="0"/>
        <w:adjustRightInd w:val="0"/>
        <w:spacing w:after="0" w:line="240" w:lineRule="auto"/>
        <w:rPr>
          <w:rFonts w:ascii="Times New Roman" w:hAnsi="Times New Roman" w:cs="Times New Roman"/>
          <w:sz w:val="24"/>
          <w:szCs w:val="24"/>
        </w:rPr>
      </w:pPr>
      <w:r w:rsidRPr="006E5C60">
        <w:rPr>
          <w:rFonts w:ascii="Times New Roman" w:hAnsi="Times New Roman" w:cs="Times New Roman"/>
          <w:sz w:val="24"/>
          <w:szCs w:val="24"/>
        </w:rPr>
        <w:t>Для объективного оценивания результатов деятельности учащихся используются следующие градации выставления отметок.</w:t>
      </w:r>
    </w:p>
    <w:p w:rsidR="00D6657B" w:rsidRPr="006E5C60" w:rsidRDefault="00D6657B" w:rsidP="006E5C60">
      <w:pPr>
        <w:autoSpaceDE w:val="0"/>
        <w:autoSpaceDN w:val="0"/>
        <w:adjustRightInd w:val="0"/>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А) Оценивание устных ответов учащихся</w:t>
      </w:r>
    </w:p>
    <w:p w:rsidR="00D6657B" w:rsidRPr="006E5C60" w:rsidRDefault="00D6657B" w:rsidP="006E5C60">
      <w:pPr>
        <w:autoSpaceDE w:val="0"/>
        <w:autoSpaceDN w:val="0"/>
        <w:adjustRightInd w:val="0"/>
        <w:spacing w:after="0" w:line="240" w:lineRule="auto"/>
        <w:rPr>
          <w:rFonts w:ascii="Times New Roman" w:hAnsi="Times New Roman" w:cs="Times New Roman"/>
          <w:b/>
          <w:bCs/>
          <w:i/>
          <w:iCs/>
          <w:sz w:val="24"/>
          <w:szCs w:val="24"/>
        </w:rPr>
      </w:pPr>
      <w:r w:rsidRPr="006E5C60">
        <w:rPr>
          <w:rFonts w:ascii="Times New Roman" w:hAnsi="Times New Roman" w:cs="Times New Roman"/>
          <w:b/>
          <w:bCs/>
          <w:iCs/>
          <w:sz w:val="24"/>
          <w:szCs w:val="24"/>
        </w:rPr>
        <w:t>Отметка</w:t>
      </w:r>
      <w:r w:rsidRPr="006E5C60">
        <w:rPr>
          <w:rFonts w:ascii="Times New Roman" w:hAnsi="Times New Roman" w:cs="Times New Roman"/>
          <w:b/>
          <w:bCs/>
          <w:i/>
          <w:iCs/>
          <w:sz w:val="24"/>
          <w:szCs w:val="24"/>
        </w:rPr>
        <w:t xml:space="preserve"> «5» ставится за следующие устные ответы учащихся:</w:t>
      </w:r>
    </w:p>
    <w:p w:rsidR="00D6657B" w:rsidRPr="006E5C60" w:rsidRDefault="00D6657B" w:rsidP="006E5C60">
      <w:pPr>
        <w:numPr>
          <w:ilvl w:val="0"/>
          <w:numId w:val="18"/>
        </w:numPr>
        <w:tabs>
          <w:tab w:val="left" w:pos="125"/>
        </w:tabs>
        <w:autoSpaceDE w:val="0"/>
        <w:autoSpaceDN w:val="0"/>
        <w:adjustRightInd w:val="0"/>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если сможет полностью раскрыть содержание материалов рассмотренных в программе и учебнике;</w:t>
      </w:r>
    </w:p>
    <w:p w:rsidR="00D6657B" w:rsidRPr="006E5C60" w:rsidRDefault="00D6657B" w:rsidP="006E5C60">
      <w:pPr>
        <w:numPr>
          <w:ilvl w:val="0"/>
          <w:numId w:val="18"/>
        </w:numPr>
        <w:tabs>
          <w:tab w:val="left" w:pos="125"/>
        </w:tabs>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если сможет объяснить в логической последовательности, используя точно  материал, термины и символику, относящиеся к предмету;</w:t>
      </w:r>
    </w:p>
    <w:p w:rsidR="00D6657B" w:rsidRPr="006E5C60" w:rsidRDefault="00D6657B" w:rsidP="006E5C60">
      <w:pPr>
        <w:numPr>
          <w:ilvl w:val="0"/>
          <w:numId w:val="18"/>
        </w:numPr>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если сможет правильно выполнить чертежи, относящиеся к ответам;</w:t>
      </w:r>
    </w:p>
    <w:p w:rsidR="00D6657B" w:rsidRPr="006E5C60" w:rsidRDefault="00D6657B" w:rsidP="006E5C60">
      <w:pPr>
        <w:numPr>
          <w:ilvl w:val="0"/>
          <w:numId w:val="18"/>
        </w:numPr>
        <w:tabs>
          <w:tab w:val="left" w:pos="125"/>
        </w:tabs>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если покажет умение иллюстрировать конкретными примерами теорию и сможет использовать теорию при выполнении практических заданий и в новых ситуациях;</w:t>
      </w:r>
    </w:p>
    <w:p w:rsidR="00D6657B" w:rsidRPr="006E5C60" w:rsidRDefault="00D6657B" w:rsidP="006E5C60">
      <w:pPr>
        <w:numPr>
          <w:ilvl w:val="0"/>
          <w:numId w:val="18"/>
        </w:numPr>
        <w:tabs>
          <w:tab w:val="left" w:pos="125"/>
        </w:tabs>
        <w:autoSpaceDE w:val="0"/>
        <w:autoSpaceDN w:val="0"/>
        <w:adjustRightInd w:val="0"/>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если сможет показать освоение ранее полученных знаний, при ответе на вопросы сможет показать соответствующие умения и навыки;</w:t>
      </w:r>
    </w:p>
    <w:p w:rsidR="00D6657B" w:rsidRPr="006E5C60" w:rsidRDefault="00D6657B" w:rsidP="006E5C60">
      <w:pPr>
        <w:numPr>
          <w:ilvl w:val="0"/>
          <w:numId w:val="18"/>
        </w:numPr>
        <w:tabs>
          <w:tab w:val="left" w:pos="125"/>
        </w:tabs>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если без наводящих вопросов сможет самостоятельно ответить.</w:t>
      </w:r>
    </w:p>
    <w:p w:rsidR="00D6657B" w:rsidRPr="006E5C60" w:rsidRDefault="00D6657B" w:rsidP="006E5C60">
      <w:pPr>
        <w:autoSpaceDE w:val="0"/>
        <w:autoSpaceDN w:val="0"/>
        <w:adjustRightInd w:val="0"/>
        <w:spacing w:after="0" w:line="240" w:lineRule="auto"/>
        <w:rPr>
          <w:rFonts w:ascii="Times New Roman" w:hAnsi="Times New Roman" w:cs="Times New Roman"/>
          <w:sz w:val="24"/>
          <w:szCs w:val="24"/>
        </w:rPr>
      </w:pPr>
    </w:p>
    <w:p w:rsidR="00D6657B" w:rsidRPr="006E5C60" w:rsidRDefault="00D6657B" w:rsidP="006E5C60">
      <w:pPr>
        <w:autoSpaceDE w:val="0"/>
        <w:autoSpaceDN w:val="0"/>
        <w:adjustRightInd w:val="0"/>
        <w:spacing w:after="0" w:line="240" w:lineRule="auto"/>
        <w:rPr>
          <w:rFonts w:ascii="Times New Roman" w:hAnsi="Times New Roman" w:cs="Times New Roman"/>
          <w:b/>
          <w:bCs/>
          <w:i/>
          <w:iCs/>
          <w:sz w:val="24"/>
          <w:szCs w:val="24"/>
        </w:rPr>
      </w:pPr>
      <w:r w:rsidRPr="006E5C60">
        <w:rPr>
          <w:rFonts w:ascii="Times New Roman" w:hAnsi="Times New Roman" w:cs="Times New Roman"/>
          <w:b/>
          <w:sz w:val="24"/>
          <w:szCs w:val="24"/>
        </w:rPr>
        <w:t>Отметка «4»</w:t>
      </w:r>
      <w:r w:rsidRPr="006E5C60">
        <w:rPr>
          <w:rFonts w:ascii="Times New Roman" w:hAnsi="Times New Roman" w:cs="Times New Roman"/>
          <w:sz w:val="24"/>
          <w:szCs w:val="24"/>
        </w:rPr>
        <w:t xml:space="preserve"> </w:t>
      </w:r>
      <w:r w:rsidRPr="006E5C60">
        <w:rPr>
          <w:rFonts w:ascii="Times New Roman" w:hAnsi="Times New Roman" w:cs="Times New Roman"/>
          <w:b/>
          <w:bCs/>
          <w:i/>
          <w:iCs/>
          <w:sz w:val="24"/>
          <w:szCs w:val="24"/>
        </w:rPr>
        <w:t>ставится за следующие устные ответы учащихся:</w:t>
      </w:r>
    </w:p>
    <w:p w:rsidR="00D6657B" w:rsidRPr="006E5C60" w:rsidRDefault="00D6657B" w:rsidP="006E5C60">
      <w:pPr>
        <w:autoSpaceDE w:val="0"/>
        <w:autoSpaceDN w:val="0"/>
        <w:adjustRightInd w:val="0"/>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Отметка «4» ставится, если в основном отвечает требованиям в отметке «5», но может быть один из следующих недочётов.</w:t>
      </w:r>
    </w:p>
    <w:p w:rsidR="00D6657B" w:rsidRPr="006E5C60" w:rsidRDefault="00D6657B" w:rsidP="006E5C60">
      <w:pPr>
        <w:numPr>
          <w:ilvl w:val="0"/>
          <w:numId w:val="19"/>
        </w:numPr>
        <w:tabs>
          <w:tab w:val="left" w:pos="125"/>
        </w:tabs>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если в пояснении допускает некоторые ошибки, которые не искажают  содержание;</w:t>
      </w:r>
    </w:p>
    <w:p w:rsidR="00D6657B" w:rsidRPr="006E5C60" w:rsidRDefault="00D6657B" w:rsidP="006E5C60">
      <w:pPr>
        <w:numPr>
          <w:ilvl w:val="0"/>
          <w:numId w:val="19"/>
        </w:numPr>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 xml:space="preserve">если при раскрытии основного содержания имелись </w:t>
      </w:r>
      <w:r w:rsidRPr="006E5C60">
        <w:rPr>
          <w:rFonts w:ascii="Times New Roman" w:hAnsi="Times New Roman" w:cs="Times New Roman"/>
          <w:sz w:val="24"/>
          <w:szCs w:val="24"/>
          <w:lang w:val="en-US"/>
        </w:rPr>
        <w:t>I</w:t>
      </w:r>
      <w:r w:rsidRPr="006E5C60">
        <w:rPr>
          <w:rFonts w:ascii="Times New Roman" w:hAnsi="Times New Roman" w:cs="Times New Roman"/>
          <w:sz w:val="24"/>
          <w:szCs w:val="24"/>
        </w:rPr>
        <w:t>-2 недочёта, которые были исправлены по требованию учителя;</w:t>
      </w:r>
    </w:p>
    <w:p w:rsidR="00D6657B" w:rsidRPr="006E5C60" w:rsidRDefault="00D6657B" w:rsidP="006E5C60">
      <w:pPr>
        <w:numPr>
          <w:ilvl w:val="0"/>
          <w:numId w:val="19"/>
        </w:numPr>
        <w:tabs>
          <w:tab w:val="left" w:pos="125"/>
        </w:tabs>
        <w:autoSpaceDE w:val="0"/>
        <w:autoSpaceDN w:val="0"/>
        <w:adjustRightInd w:val="0"/>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lastRenderedPageBreak/>
        <w:t xml:space="preserve">если при ответах на дополнительные вопросы была ошибка или </w:t>
      </w:r>
      <w:r w:rsidRPr="006E5C60">
        <w:rPr>
          <w:rFonts w:ascii="Times New Roman" w:hAnsi="Times New Roman" w:cs="Times New Roman"/>
          <w:sz w:val="24"/>
          <w:szCs w:val="24"/>
          <w:lang w:val="en-US"/>
        </w:rPr>
        <w:t>I</w:t>
      </w:r>
      <w:r w:rsidRPr="006E5C60">
        <w:rPr>
          <w:rFonts w:ascii="Times New Roman" w:hAnsi="Times New Roman" w:cs="Times New Roman"/>
          <w:sz w:val="24"/>
          <w:szCs w:val="24"/>
        </w:rPr>
        <w:t>-2 недочёта, но они были исправлены после замечания учителя.</w:t>
      </w:r>
    </w:p>
    <w:p w:rsidR="00D6657B" w:rsidRPr="006E5C60" w:rsidRDefault="00D6657B" w:rsidP="006E5C60">
      <w:pPr>
        <w:autoSpaceDE w:val="0"/>
        <w:autoSpaceDN w:val="0"/>
        <w:adjustRightInd w:val="0"/>
        <w:spacing w:after="0" w:line="240" w:lineRule="auto"/>
        <w:rPr>
          <w:rFonts w:ascii="Times New Roman" w:hAnsi="Times New Roman" w:cs="Times New Roman"/>
          <w:sz w:val="24"/>
          <w:szCs w:val="24"/>
        </w:rPr>
      </w:pPr>
    </w:p>
    <w:p w:rsidR="00D6657B" w:rsidRPr="006E5C60" w:rsidRDefault="00D6657B" w:rsidP="006E5C60">
      <w:pPr>
        <w:autoSpaceDE w:val="0"/>
        <w:autoSpaceDN w:val="0"/>
        <w:adjustRightInd w:val="0"/>
        <w:spacing w:after="0" w:line="240" w:lineRule="auto"/>
        <w:rPr>
          <w:rFonts w:ascii="Times New Roman" w:hAnsi="Times New Roman" w:cs="Times New Roman"/>
          <w:b/>
          <w:bCs/>
          <w:i/>
          <w:iCs/>
          <w:sz w:val="24"/>
          <w:szCs w:val="24"/>
        </w:rPr>
      </w:pPr>
      <w:r w:rsidRPr="006E5C60">
        <w:rPr>
          <w:rFonts w:ascii="Times New Roman" w:hAnsi="Times New Roman" w:cs="Times New Roman"/>
          <w:b/>
          <w:bCs/>
          <w:iCs/>
          <w:sz w:val="24"/>
          <w:szCs w:val="24"/>
        </w:rPr>
        <w:t>Отметка</w:t>
      </w:r>
      <w:r w:rsidRPr="006E5C60">
        <w:rPr>
          <w:rFonts w:ascii="Times New Roman" w:hAnsi="Times New Roman" w:cs="Times New Roman"/>
          <w:b/>
          <w:bCs/>
          <w:i/>
          <w:iCs/>
          <w:sz w:val="24"/>
          <w:szCs w:val="24"/>
        </w:rPr>
        <w:t xml:space="preserve"> «3» ставится за следующие устные ответы учащихся:</w:t>
      </w:r>
    </w:p>
    <w:p w:rsidR="00D6657B" w:rsidRPr="006E5C60" w:rsidRDefault="00D6657B" w:rsidP="006E5C60">
      <w:pPr>
        <w:numPr>
          <w:ilvl w:val="0"/>
          <w:numId w:val="20"/>
        </w:numPr>
        <w:tabs>
          <w:tab w:val="left" w:pos="259"/>
        </w:tabs>
        <w:autoSpaceDE w:val="0"/>
        <w:autoSpaceDN w:val="0"/>
        <w:adjustRightInd w:val="0"/>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если не сможет раскрыть учебный материал полностью (содержание передано не последовательно, а частями), если сможет показать, что программный материал  далее может освоить, общее понимание вопроса и знания;</w:t>
      </w:r>
    </w:p>
    <w:p w:rsidR="00D6657B" w:rsidRPr="006E5C60" w:rsidRDefault="00D6657B" w:rsidP="006E5C60">
      <w:pPr>
        <w:autoSpaceDE w:val="0"/>
        <w:autoSpaceDN w:val="0"/>
        <w:adjustRightInd w:val="0"/>
        <w:spacing w:after="0" w:line="240" w:lineRule="auto"/>
        <w:rPr>
          <w:rFonts w:ascii="Times New Roman" w:hAnsi="Times New Roman" w:cs="Times New Roman"/>
          <w:b/>
          <w:bCs/>
          <w:i/>
          <w:iCs/>
          <w:sz w:val="24"/>
          <w:szCs w:val="24"/>
        </w:rPr>
      </w:pPr>
      <w:r w:rsidRPr="006E5C60">
        <w:rPr>
          <w:rFonts w:ascii="Times New Roman" w:hAnsi="Times New Roman" w:cs="Times New Roman"/>
          <w:b/>
          <w:bCs/>
          <w:i/>
          <w:iCs/>
          <w:sz w:val="24"/>
          <w:szCs w:val="24"/>
        </w:rPr>
        <w:t>или</w:t>
      </w:r>
    </w:p>
    <w:p w:rsidR="00D6657B" w:rsidRPr="006E5C60" w:rsidRDefault="00D6657B" w:rsidP="006E5C60">
      <w:pPr>
        <w:numPr>
          <w:ilvl w:val="0"/>
          <w:numId w:val="20"/>
        </w:numPr>
        <w:tabs>
          <w:tab w:val="left" w:pos="115"/>
        </w:tabs>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если при определении математических понятий испытывает затруднения или допускает ошибки в использовании терминов, чертежей, графиков, и исправляет их только после наводящих и подталкивающих к ответу вопросов учителя;</w:t>
      </w:r>
    </w:p>
    <w:p w:rsidR="00D6657B" w:rsidRPr="006E5C60" w:rsidRDefault="00D6657B" w:rsidP="006E5C60">
      <w:pPr>
        <w:autoSpaceDE w:val="0"/>
        <w:autoSpaceDN w:val="0"/>
        <w:adjustRightInd w:val="0"/>
        <w:spacing w:after="0" w:line="240" w:lineRule="auto"/>
        <w:rPr>
          <w:rFonts w:ascii="Times New Roman" w:hAnsi="Times New Roman" w:cs="Times New Roman"/>
          <w:b/>
          <w:bCs/>
          <w:i/>
          <w:iCs/>
          <w:sz w:val="24"/>
          <w:szCs w:val="24"/>
        </w:rPr>
      </w:pPr>
      <w:r w:rsidRPr="006E5C60">
        <w:rPr>
          <w:rFonts w:ascii="Times New Roman" w:hAnsi="Times New Roman" w:cs="Times New Roman"/>
          <w:b/>
          <w:bCs/>
          <w:i/>
          <w:iCs/>
          <w:sz w:val="24"/>
          <w:szCs w:val="24"/>
        </w:rPr>
        <w:t>или</w:t>
      </w:r>
    </w:p>
    <w:p w:rsidR="00D6657B" w:rsidRPr="006E5C60" w:rsidRDefault="00D6657B" w:rsidP="006E5C60">
      <w:pPr>
        <w:numPr>
          <w:ilvl w:val="0"/>
          <w:numId w:val="20"/>
        </w:numPr>
        <w:tabs>
          <w:tab w:val="left" w:pos="115"/>
        </w:tabs>
        <w:autoSpaceDE w:val="0"/>
        <w:autoSpaceDN w:val="0"/>
        <w:adjustRightInd w:val="0"/>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если не сможет использовать теорию при выполнении практических заданий и в новых ситуациях, но если сможет по данной теме выполнить обязательные задания;</w:t>
      </w:r>
    </w:p>
    <w:p w:rsidR="00D6657B" w:rsidRPr="006E5C60" w:rsidRDefault="00D6657B" w:rsidP="006E5C60">
      <w:pPr>
        <w:autoSpaceDE w:val="0"/>
        <w:autoSpaceDN w:val="0"/>
        <w:adjustRightInd w:val="0"/>
        <w:spacing w:after="0" w:line="240" w:lineRule="auto"/>
        <w:rPr>
          <w:rFonts w:ascii="Times New Roman" w:hAnsi="Times New Roman" w:cs="Times New Roman"/>
          <w:b/>
          <w:i/>
          <w:iCs/>
          <w:spacing w:val="20"/>
          <w:sz w:val="24"/>
          <w:szCs w:val="24"/>
        </w:rPr>
      </w:pPr>
      <w:r w:rsidRPr="006E5C60">
        <w:rPr>
          <w:rFonts w:ascii="Times New Roman" w:hAnsi="Times New Roman" w:cs="Times New Roman"/>
          <w:b/>
          <w:i/>
          <w:iCs/>
          <w:spacing w:val="20"/>
          <w:sz w:val="24"/>
          <w:szCs w:val="24"/>
        </w:rPr>
        <w:t>или</w:t>
      </w:r>
    </w:p>
    <w:p w:rsidR="00D6657B" w:rsidRPr="006E5C60" w:rsidRDefault="00D6657B" w:rsidP="006E5C60">
      <w:pPr>
        <w:numPr>
          <w:ilvl w:val="0"/>
          <w:numId w:val="20"/>
        </w:numPr>
        <w:tabs>
          <w:tab w:val="left" w:pos="115"/>
        </w:tabs>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если теоретические знания достаточны, но недостаточны  полностью сформированных умений и навыков.</w:t>
      </w:r>
    </w:p>
    <w:p w:rsidR="00D6657B" w:rsidRPr="006E5C60" w:rsidRDefault="00D6657B" w:rsidP="006E5C60">
      <w:pPr>
        <w:autoSpaceDE w:val="0"/>
        <w:autoSpaceDN w:val="0"/>
        <w:adjustRightInd w:val="0"/>
        <w:spacing w:after="0" w:line="240" w:lineRule="auto"/>
        <w:rPr>
          <w:rFonts w:ascii="Times New Roman" w:hAnsi="Times New Roman" w:cs="Times New Roman"/>
          <w:b/>
          <w:bCs/>
          <w:i/>
          <w:iCs/>
          <w:sz w:val="24"/>
          <w:szCs w:val="24"/>
        </w:rPr>
      </w:pPr>
    </w:p>
    <w:p w:rsidR="00D6657B" w:rsidRPr="006E5C60" w:rsidRDefault="00D6657B" w:rsidP="006E5C60">
      <w:pPr>
        <w:autoSpaceDE w:val="0"/>
        <w:autoSpaceDN w:val="0"/>
        <w:adjustRightInd w:val="0"/>
        <w:spacing w:after="0" w:line="240" w:lineRule="auto"/>
        <w:rPr>
          <w:rFonts w:ascii="Times New Roman" w:hAnsi="Times New Roman" w:cs="Times New Roman"/>
          <w:b/>
          <w:bCs/>
          <w:i/>
          <w:iCs/>
          <w:sz w:val="24"/>
          <w:szCs w:val="24"/>
        </w:rPr>
      </w:pPr>
      <w:r w:rsidRPr="006E5C60">
        <w:rPr>
          <w:rFonts w:ascii="Times New Roman" w:hAnsi="Times New Roman" w:cs="Times New Roman"/>
          <w:b/>
          <w:bCs/>
          <w:iCs/>
          <w:sz w:val="24"/>
          <w:szCs w:val="24"/>
        </w:rPr>
        <w:t>Отметка</w:t>
      </w:r>
      <w:r w:rsidRPr="006E5C60">
        <w:rPr>
          <w:rFonts w:ascii="Times New Roman" w:hAnsi="Times New Roman" w:cs="Times New Roman"/>
          <w:b/>
          <w:bCs/>
          <w:i/>
          <w:iCs/>
          <w:sz w:val="24"/>
          <w:szCs w:val="24"/>
        </w:rPr>
        <w:t xml:space="preserve"> «2»ставится за следующие устные ответы учащихся:</w:t>
      </w:r>
    </w:p>
    <w:p w:rsidR="00D6657B" w:rsidRPr="006E5C60" w:rsidRDefault="00D6657B" w:rsidP="006E5C60">
      <w:pPr>
        <w:numPr>
          <w:ilvl w:val="0"/>
          <w:numId w:val="20"/>
        </w:numPr>
        <w:tabs>
          <w:tab w:val="left" w:pos="115"/>
        </w:tabs>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если не сможет раскрыть основное содержание учебного материала;</w:t>
      </w:r>
    </w:p>
    <w:p w:rsidR="00D6657B" w:rsidRPr="006E5C60" w:rsidRDefault="00D6657B" w:rsidP="006E5C60">
      <w:pPr>
        <w:autoSpaceDE w:val="0"/>
        <w:autoSpaceDN w:val="0"/>
        <w:adjustRightInd w:val="0"/>
        <w:spacing w:after="0" w:line="240" w:lineRule="auto"/>
        <w:rPr>
          <w:rFonts w:ascii="Times New Roman" w:hAnsi="Times New Roman" w:cs="Times New Roman"/>
          <w:b/>
          <w:bCs/>
          <w:i/>
          <w:iCs/>
          <w:sz w:val="24"/>
          <w:szCs w:val="24"/>
        </w:rPr>
      </w:pPr>
      <w:r w:rsidRPr="006E5C60">
        <w:rPr>
          <w:rFonts w:ascii="Times New Roman" w:hAnsi="Times New Roman" w:cs="Times New Roman"/>
          <w:b/>
          <w:bCs/>
          <w:i/>
          <w:iCs/>
          <w:sz w:val="24"/>
          <w:szCs w:val="24"/>
        </w:rPr>
        <w:t>или</w:t>
      </w:r>
    </w:p>
    <w:p w:rsidR="00D6657B" w:rsidRPr="006E5C60" w:rsidRDefault="00D6657B" w:rsidP="006E5C60">
      <w:pPr>
        <w:numPr>
          <w:ilvl w:val="0"/>
          <w:numId w:val="20"/>
        </w:numPr>
        <w:tabs>
          <w:tab w:val="left" w:pos="115"/>
        </w:tabs>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если наблюдается непонимание и незнание основной или важной части учебного материала;</w:t>
      </w:r>
    </w:p>
    <w:p w:rsidR="00D6657B" w:rsidRPr="006E5C60" w:rsidRDefault="00D6657B" w:rsidP="006E5C60">
      <w:pPr>
        <w:autoSpaceDE w:val="0"/>
        <w:autoSpaceDN w:val="0"/>
        <w:adjustRightInd w:val="0"/>
        <w:spacing w:after="0" w:line="240" w:lineRule="auto"/>
        <w:rPr>
          <w:rFonts w:ascii="Times New Roman" w:hAnsi="Times New Roman" w:cs="Times New Roman"/>
          <w:b/>
          <w:bCs/>
          <w:i/>
          <w:iCs/>
          <w:sz w:val="24"/>
          <w:szCs w:val="24"/>
        </w:rPr>
      </w:pPr>
      <w:r w:rsidRPr="006E5C60">
        <w:rPr>
          <w:rFonts w:ascii="Times New Roman" w:hAnsi="Times New Roman" w:cs="Times New Roman"/>
          <w:b/>
          <w:bCs/>
          <w:i/>
          <w:iCs/>
          <w:sz w:val="24"/>
          <w:szCs w:val="24"/>
        </w:rPr>
        <w:t>или</w:t>
      </w:r>
    </w:p>
    <w:p w:rsidR="00D6657B" w:rsidRPr="006E5C60" w:rsidRDefault="00D6657B" w:rsidP="006E5C60">
      <w:pPr>
        <w:numPr>
          <w:ilvl w:val="0"/>
          <w:numId w:val="20"/>
        </w:numPr>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если при определении  понятий естествознания  испытывает затруднения или допускает ошибки в использовании терминов, чертежей, графиков, и если не может их исправить даже после наводящих и подталкивающих к ответу вопросов учителя;</w:t>
      </w:r>
    </w:p>
    <w:p w:rsidR="00D6657B" w:rsidRPr="006E5C60" w:rsidRDefault="00D6657B" w:rsidP="006E5C60">
      <w:pPr>
        <w:autoSpaceDE w:val="0"/>
        <w:autoSpaceDN w:val="0"/>
        <w:adjustRightInd w:val="0"/>
        <w:spacing w:after="0" w:line="240" w:lineRule="auto"/>
        <w:jc w:val="both"/>
        <w:rPr>
          <w:rFonts w:ascii="Times New Roman" w:hAnsi="Times New Roman" w:cs="Times New Roman"/>
          <w:b/>
          <w:bCs/>
          <w:i/>
          <w:iCs/>
          <w:sz w:val="24"/>
          <w:szCs w:val="24"/>
        </w:rPr>
      </w:pPr>
      <w:r w:rsidRPr="006E5C60">
        <w:rPr>
          <w:rFonts w:ascii="Times New Roman" w:hAnsi="Times New Roman" w:cs="Times New Roman"/>
          <w:b/>
          <w:bCs/>
          <w:i/>
          <w:iCs/>
          <w:sz w:val="24"/>
          <w:szCs w:val="24"/>
        </w:rPr>
        <w:t>Если наблюдается незнание содержания учебного материала учащимися полностью, то ставится отметка - «I».</w:t>
      </w:r>
    </w:p>
    <w:p w:rsidR="00D6657B" w:rsidRPr="006E5C60" w:rsidRDefault="00D6657B" w:rsidP="006E5C60">
      <w:pPr>
        <w:autoSpaceDE w:val="0"/>
        <w:autoSpaceDN w:val="0"/>
        <w:adjustRightInd w:val="0"/>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Б) Оценивание письменных контрольных работ учащихся</w:t>
      </w:r>
    </w:p>
    <w:p w:rsidR="00D6657B" w:rsidRPr="006E5C60" w:rsidRDefault="00D6657B" w:rsidP="006E5C60">
      <w:pPr>
        <w:autoSpaceDE w:val="0"/>
        <w:autoSpaceDN w:val="0"/>
        <w:adjustRightInd w:val="0"/>
        <w:spacing w:after="0" w:line="240" w:lineRule="auto"/>
        <w:rPr>
          <w:rFonts w:ascii="Times New Roman" w:hAnsi="Times New Roman" w:cs="Times New Roman"/>
          <w:sz w:val="24"/>
          <w:szCs w:val="24"/>
        </w:rPr>
      </w:pPr>
    </w:p>
    <w:p w:rsidR="00D6657B" w:rsidRPr="006E5C60" w:rsidRDefault="00D6657B" w:rsidP="006E5C60">
      <w:pPr>
        <w:autoSpaceDE w:val="0"/>
        <w:autoSpaceDN w:val="0"/>
        <w:adjustRightInd w:val="0"/>
        <w:spacing w:after="0" w:line="240" w:lineRule="auto"/>
        <w:rPr>
          <w:rFonts w:ascii="Times New Roman" w:hAnsi="Times New Roman" w:cs="Times New Roman"/>
          <w:b/>
          <w:bCs/>
          <w:i/>
          <w:iCs/>
          <w:sz w:val="24"/>
          <w:szCs w:val="24"/>
        </w:rPr>
      </w:pPr>
      <w:r w:rsidRPr="006E5C60">
        <w:rPr>
          <w:rFonts w:ascii="Times New Roman" w:hAnsi="Times New Roman" w:cs="Times New Roman"/>
          <w:b/>
          <w:bCs/>
          <w:iCs/>
          <w:sz w:val="24"/>
          <w:szCs w:val="24"/>
        </w:rPr>
        <w:t xml:space="preserve">Отметка </w:t>
      </w:r>
      <w:r w:rsidRPr="006E5C60">
        <w:rPr>
          <w:rFonts w:ascii="Times New Roman" w:hAnsi="Times New Roman" w:cs="Times New Roman"/>
          <w:b/>
          <w:bCs/>
          <w:i/>
          <w:iCs/>
          <w:sz w:val="24"/>
          <w:szCs w:val="24"/>
        </w:rPr>
        <w:t>«5» ставится за следующие письменные контрольные  (самостоятельные) работы учащихся:</w:t>
      </w:r>
    </w:p>
    <w:p w:rsidR="00D6657B" w:rsidRPr="006E5C60" w:rsidRDefault="00D6657B" w:rsidP="006E5C60">
      <w:pPr>
        <w:numPr>
          <w:ilvl w:val="0"/>
          <w:numId w:val="21"/>
        </w:numPr>
        <w:tabs>
          <w:tab w:val="left" w:pos="134"/>
        </w:tabs>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если работа выполнена полностью;</w:t>
      </w:r>
    </w:p>
    <w:p w:rsidR="00D6657B" w:rsidRPr="006E5C60" w:rsidRDefault="00D6657B" w:rsidP="006E5C60">
      <w:pPr>
        <w:numPr>
          <w:ilvl w:val="0"/>
          <w:numId w:val="21"/>
        </w:numPr>
        <w:tabs>
          <w:tab w:val="left" w:pos="134"/>
        </w:tabs>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если нет ошибок и недочётов в обосновании шагов решения задачи и логическом рассуждении;</w:t>
      </w:r>
    </w:p>
    <w:p w:rsidR="00D6657B" w:rsidRPr="006E5C60" w:rsidRDefault="00D6657B" w:rsidP="006E5C60">
      <w:pPr>
        <w:numPr>
          <w:ilvl w:val="0"/>
          <w:numId w:val="21"/>
        </w:numPr>
        <w:tabs>
          <w:tab w:val="left" w:pos="134"/>
        </w:tabs>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если нет   ошибок  при выполнении заданий (возможна одна неточность или письменная ошибка, но ошибки допущены не из-за непонимания или незнания учебного материала);</w:t>
      </w:r>
    </w:p>
    <w:p w:rsidR="00D6657B" w:rsidRPr="006E5C60" w:rsidRDefault="00D6657B" w:rsidP="006E5C60">
      <w:pPr>
        <w:numPr>
          <w:ilvl w:val="0"/>
          <w:numId w:val="21"/>
        </w:numPr>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если задания выполнены рациональным способом.</w:t>
      </w:r>
    </w:p>
    <w:p w:rsidR="00D6657B" w:rsidRPr="006E5C60" w:rsidRDefault="00D6657B" w:rsidP="006E5C60">
      <w:pPr>
        <w:autoSpaceDE w:val="0"/>
        <w:autoSpaceDN w:val="0"/>
        <w:adjustRightInd w:val="0"/>
        <w:spacing w:after="0" w:line="240" w:lineRule="auto"/>
        <w:rPr>
          <w:rFonts w:ascii="Times New Roman" w:hAnsi="Times New Roman" w:cs="Times New Roman"/>
          <w:b/>
          <w:bCs/>
          <w:i/>
          <w:iCs/>
          <w:sz w:val="24"/>
          <w:szCs w:val="24"/>
        </w:rPr>
      </w:pPr>
      <w:r w:rsidRPr="006E5C60">
        <w:rPr>
          <w:rFonts w:ascii="Times New Roman" w:hAnsi="Times New Roman" w:cs="Times New Roman"/>
          <w:b/>
          <w:bCs/>
          <w:iCs/>
          <w:sz w:val="24"/>
          <w:szCs w:val="24"/>
        </w:rPr>
        <w:t>Отметка</w:t>
      </w:r>
      <w:r w:rsidRPr="006E5C60">
        <w:rPr>
          <w:rFonts w:ascii="Times New Roman" w:hAnsi="Times New Roman" w:cs="Times New Roman"/>
          <w:b/>
          <w:bCs/>
          <w:i/>
          <w:iCs/>
          <w:sz w:val="24"/>
          <w:szCs w:val="24"/>
        </w:rPr>
        <w:t xml:space="preserve"> «4» ставится за следующие письменные контрольные  (самостоятельные</w:t>
      </w:r>
      <w:proofErr w:type="gramStart"/>
      <w:r w:rsidRPr="006E5C60">
        <w:rPr>
          <w:rFonts w:ascii="Times New Roman" w:hAnsi="Times New Roman" w:cs="Times New Roman"/>
          <w:b/>
          <w:bCs/>
          <w:i/>
          <w:iCs/>
          <w:sz w:val="24"/>
          <w:szCs w:val="24"/>
        </w:rPr>
        <w:t>)р</w:t>
      </w:r>
      <w:proofErr w:type="gramEnd"/>
      <w:r w:rsidRPr="006E5C60">
        <w:rPr>
          <w:rFonts w:ascii="Times New Roman" w:hAnsi="Times New Roman" w:cs="Times New Roman"/>
          <w:b/>
          <w:bCs/>
          <w:i/>
          <w:iCs/>
          <w:sz w:val="24"/>
          <w:szCs w:val="24"/>
        </w:rPr>
        <w:t>аботы учащихся:</w:t>
      </w:r>
    </w:p>
    <w:p w:rsidR="00D6657B" w:rsidRPr="006E5C60" w:rsidRDefault="00D6657B" w:rsidP="006E5C60">
      <w:pPr>
        <w:numPr>
          <w:ilvl w:val="0"/>
          <w:numId w:val="22"/>
        </w:numPr>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 xml:space="preserve">если работа выполнена полностью, но  есть недочёты (если умение обосновать рассуждение не является целью проверки);                           </w:t>
      </w:r>
    </w:p>
    <w:p w:rsidR="00D6657B" w:rsidRPr="006E5C60" w:rsidRDefault="00D6657B" w:rsidP="006E5C60">
      <w:pPr>
        <w:autoSpaceDE w:val="0"/>
        <w:autoSpaceDN w:val="0"/>
        <w:adjustRightInd w:val="0"/>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или</w:t>
      </w:r>
    </w:p>
    <w:p w:rsidR="00D6657B" w:rsidRPr="006E5C60" w:rsidRDefault="00D6657B" w:rsidP="006E5C60">
      <w:pPr>
        <w:numPr>
          <w:ilvl w:val="0"/>
          <w:numId w:val="22"/>
        </w:numPr>
        <w:tabs>
          <w:tab w:val="left" w:pos="134"/>
        </w:tabs>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если в рисунках, чертежах, таблицах,  графиках есть 2-3 недочёта, или допущена 1 ошибка (если виды этих работ не являются целью проверки);</w:t>
      </w:r>
    </w:p>
    <w:p w:rsidR="00D6657B" w:rsidRPr="006E5C60" w:rsidRDefault="00D6657B" w:rsidP="006E5C60">
      <w:pPr>
        <w:numPr>
          <w:ilvl w:val="0"/>
          <w:numId w:val="22"/>
        </w:numPr>
        <w:autoSpaceDE w:val="0"/>
        <w:autoSpaceDN w:val="0"/>
        <w:adjustRightInd w:val="0"/>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если задания решены нерациональным способом.</w:t>
      </w:r>
    </w:p>
    <w:p w:rsidR="00D6657B" w:rsidRPr="006E5C60" w:rsidRDefault="00D6657B" w:rsidP="006E5C60">
      <w:pPr>
        <w:autoSpaceDE w:val="0"/>
        <w:autoSpaceDN w:val="0"/>
        <w:adjustRightInd w:val="0"/>
        <w:spacing w:after="0" w:line="240" w:lineRule="auto"/>
        <w:rPr>
          <w:rFonts w:ascii="Times New Roman" w:hAnsi="Times New Roman" w:cs="Times New Roman"/>
          <w:b/>
          <w:bCs/>
          <w:i/>
          <w:iCs/>
          <w:sz w:val="24"/>
          <w:szCs w:val="24"/>
        </w:rPr>
      </w:pPr>
      <w:r w:rsidRPr="006E5C60">
        <w:rPr>
          <w:rFonts w:ascii="Times New Roman" w:hAnsi="Times New Roman" w:cs="Times New Roman"/>
          <w:b/>
          <w:bCs/>
          <w:iCs/>
          <w:sz w:val="24"/>
          <w:szCs w:val="24"/>
        </w:rPr>
        <w:t>Отметка</w:t>
      </w:r>
      <w:r w:rsidRPr="006E5C60">
        <w:rPr>
          <w:rFonts w:ascii="Times New Roman" w:hAnsi="Times New Roman" w:cs="Times New Roman"/>
          <w:b/>
          <w:bCs/>
          <w:i/>
          <w:iCs/>
          <w:sz w:val="24"/>
          <w:szCs w:val="24"/>
        </w:rPr>
        <w:t xml:space="preserve"> «3» ставится за следующие письменные контрольные (самостоятельные</w:t>
      </w:r>
      <w:proofErr w:type="gramStart"/>
      <w:r w:rsidRPr="006E5C60">
        <w:rPr>
          <w:rFonts w:ascii="Times New Roman" w:hAnsi="Times New Roman" w:cs="Times New Roman"/>
          <w:b/>
          <w:bCs/>
          <w:i/>
          <w:iCs/>
          <w:sz w:val="24"/>
          <w:szCs w:val="24"/>
        </w:rPr>
        <w:t>)р</w:t>
      </w:r>
      <w:proofErr w:type="gramEnd"/>
      <w:r w:rsidRPr="006E5C60">
        <w:rPr>
          <w:rFonts w:ascii="Times New Roman" w:hAnsi="Times New Roman" w:cs="Times New Roman"/>
          <w:b/>
          <w:bCs/>
          <w:i/>
          <w:iCs/>
          <w:sz w:val="24"/>
          <w:szCs w:val="24"/>
        </w:rPr>
        <w:t>аботы учащихся:</w:t>
      </w:r>
    </w:p>
    <w:p w:rsidR="00D6657B" w:rsidRPr="006E5C60" w:rsidRDefault="00D6657B" w:rsidP="006E5C60">
      <w:pPr>
        <w:numPr>
          <w:ilvl w:val="0"/>
          <w:numId w:val="23"/>
        </w:numPr>
        <w:tabs>
          <w:tab w:val="left" w:pos="134"/>
        </w:tabs>
        <w:autoSpaceDE w:val="0"/>
        <w:autoSpaceDN w:val="0"/>
        <w:adjustRightInd w:val="0"/>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lastRenderedPageBreak/>
        <w:t>если в рисунках, чертежах,  таблицах, графиках есть 2-3 недочёта, или допущена 1 ошибка, но по данной теме, если знания, умения ученика в основном соответствуют выдвинутым требованиям;</w:t>
      </w:r>
    </w:p>
    <w:p w:rsidR="00D6657B" w:rsidRPr="006E5C60" w:rsidRDefault="00D6657B" w:rsidP="006E5C60">
      <w:pPr>
        <w:autoSpaceDE w:val="0"/>
        <w:autoSpaceDN w:val="0"/>
        <w:adjustRightInd w:val="0"/>
        <w:spacing w:after="0" w:line="240" w:lineRule="auto"/>
        <w:rPr>
          <w:rFonts w:ascii="Times New Roman" w:hAnsi="Times New Roman" w:cs="Times New Roman"/>
          <w:b/>
          <w:bCs/>
          <w:i/>
          <w:iCs/>
          <w:sz w:val="24"/>
          <w:szCs w:val="24"/>
        </w:rPr>
      </w:pPr>
      <w:r w:rsidRPr="006E5C60">
        <w:rPr>
          <w:rFonts w:ascii="Times New Roman" w:hAnsi="Times New Roman" w:cs="Times New Roman"/>
          <w:b/>
          <w:bCs/>
          <w:iCs/>
          <w:sz w:val="24"/>
          <w:szCs w:val="24"/>
        </w:rPr>
        <w:t>Отметка</w:t>
      </w:r>
      <w:r w:rsidRPr="006E5C60">
        <w:rPr>
          <w:rFonts w:ascii="Times New Roman" w:hAnsi="Times New Roman" w:cs="Times New Roman"/>
          <w:b/>
          <w:bCs/>
          <w:i/>
          <w:iCs/>
          <w:sz w:val="24"/>
          <w:szCs w:val="24"/>
        </w:rPr>
        <w:t xml:space="preserve"> «2» ставится за следующие письменные контрольные работы учащихся:</w:t>
      </w:r>
    </w:p>
    <w:p w:rsidR="00D6657B" w:rsidRPr="006E5C60" w:rsidRDefault="00D6657B" w:rsidP="006E5C60">
      <w:pPr>
        <w:numPr>
          <w:ilvl w:val="0"/>
          <w:numId w:val="23"/>
        </w:numPr>
        <w:tabs>
          <w:tab w:val="left" w:pos="134"/>
        </w:tabs>
        <w:autoSpaceDE w:val="0"/>
        <w:autoSpaceDN w:val="0"/>
        <w:adjustRightInd w:val="0"/>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если допущенные ошибки показывают то, что ученик по данной теме не овладел знаниями, умениями по выдвинутым требованиям;</w:t>
      </w:r>
    </w:p>
    <w:p w:rsidR="00D6657B" w:rsidRPr="006E5C60" w:rsidRDefault="00D6657B" w:rsidP="006E5C60">
      <w:pPr>
        <w:autoSpaceDE w:val="0"/>
        <w:autoSpaceDN w:val="0"/>
        <w:adjustRightInd w:val="0"/>
        <w:spacing w:after="0" w:line="240" w:lineRule="auto"/>
        <w:rPr>
          <w:rFonts w:ascii="Times New Roman" w:hAnsi="Times New Roman" w:cs="Times New Roman"/>
          <w:b/>
          <w:bCs/>
          <w:i/>
          <w:iCs/>
          <w:sz w:val="24"/>
          <w:szCs w:val="24"/>
        </w:rPr>
      </w:pPr>
      <w:r w:rsidRPr="006E5C60">
        <w:rPr>
          <w:rFonts w:ascii="Times New Roman" w:hAnsi="Times New Roman" w:cs="Times New Roman"/>
          <w:b/>
          <w:bCs/>
          <w:iCs/>
          <w:sz w:val="24"/>
          <w:szCs w:val="24"/>
        </w:rPr>
        <w:t>Отметка</w:t>
      </w:r>
      <w:r w:rsidRPr="006E5C60">
        <w:rPr>
          <w:rFonts w:ascii="Times New Roman" w:hAnsi="Times New Roman" w:cs="Times New Roman"/>
          <w:b/>
          <w:bCs/>
          <w:i/>
          <w:iCs/>
          <w:sz w:val="24"/>
          <w:szCs w:val="24"/>
        </w:rPr>
        <w:t xml:space="preserve"> «1» ставится за следующие письменные контрольные работы учащихся:</w:t>
      </w:r>
    </w:p>
    <w:p w:rsidR="00D6657B" w:rsidRPr="006E5C60" w:rsidRDefault="00D6657B" w:rsidP="006E5C60">
      <w:pPr>
        <w:numPr>
          <w:ilvl w:val="0"/>
          <w:numId w:val="23"/>
        </w:numPr>
        <w:tabs>
          <w:tab w:val="left" w:pos="134"/>
        </w:tabs>
        <w:autoSpaceDE w:val="0"/>
        <w:autoSpaceDN w:val="0"/>
        <w:adjustRightInd w:val="0"/>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если показано то, что ученик по данной теме полностью не овладел знаниями, умениями по выдвинутым требованиям.</w:t>
      </w:r>
    </w:p>
    <w:p w:rsidR="00D6657B" w:rsidRPr="006E5C60" w:rsidRDefault="00D6657B" w:rsidP="006E5C60">
      <w:pPr>
        <w:shd w:val="clear" w:color="auto" w:fill="FFFFFF"/>
        <w:spacing w:after="0" w:line="240" w:lineRule="auto"/>
        <w:ind w:firstLine="397"/>
        <w:jc w:val="both"/>
        <w:rPr>
          <w:rFonts w:ascii="Times New Roman" w:hAnsi="Times New Roman" w:cs="Times New Roman"/>
          <w:color w:val="2B2B2B"/>
          <w:sz w:val="24"/>
          <w:szCs w:val="24"/>
        </w:rPr>
      </w:pPr>
      <w:r w:rsidRPr="006E5C60">
        <w:rPr>
          <w:rFonts w:ascii="Times New Roman" w:hAnsi="Times New Roman" w:cs="Times New Roman"/>
          <w:color w:val="2B2B2B"/>
          <w:sz w:val="24"/>
          <w:szCs w:val="24"/>
        </w:rPr>
        <w:t>Оценивание в 5 классе направлено на стимулирование внутренней мотивации учения, формирование навыков самооценки, самоанализа и взаимооценки, критического оценивания своей деятельности и деятельности других учащихся. С этой целью используются как отметки, так и качественные и описательные способы.</w:t>
      </w:r>
    </w:p>
    <w:p w:rsidR="00D6657B" w:rsidRPr="006E5C60" w:rsidRDefault="00D6657B" w:rsidP="006E5C60">
      <w:pPr>
        <w:shd w:val="clear" w:color="auto" w:fill="FFFFFF"/>
        <w:spacing w:after="0" w:line="240" w:lineRule="auto"/>
        <w:jc w:val="both"/>
        <w:rPr>
          <w:rFonts w:ascii="Times New Roman" w:hAnsi="Times New Roman" w:cs="Times New Roman"/>
          <w:sz w:val="24"/>
          <w:szCs w:val="24"/>
          <w:lang w:val="ky-KG"/>
        </w:rPr>
      </w:pPr>
      <w:r w:rsidRPr="006E5C60">
        <w:rPr>
          <w:rFonts w:ascii="Times New Roman" w:hAnsi="Times New Roman" w:cs="Times New Roman"/>
          <w:color w:val="2B2B2B"/>
          <w:sz w:val="24"/>
          <w:szCs w:val="24"/>
        </w:rPr>
        <w:t xml:space="preserve">     </w:t>
      </w:r>
    </w:p>
    <w:p w:rsidR="00D6657B" w:rsidRPr="006E5C60" w:rsidRDefault="00D6657B"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РАЗДЕЛ </w:t>
      </w:r>
      <w:r w:rsidRPr="006E5C60">
        <w:rPr>
          <w:rFonts w:ascii="Times New Roman" w:hAnsi="Times New Roman" w:cs="Times New Roman"/>
          <w:b/>
          <w:sz w:val="24"/>
          <w:szCs w:val="24"/>
          <w:lang w:val="en-US"/>
        </w:rPr>
        <w:t>IV</w:t>
      </w:r>
      <w:r w:rsidRPr="006E5C60">
        <w:rPr>
          <w:rFonts w:ascii="Times New Roman" w:hAnsi="Times New Roman" w:cs="Times New Roman"/>
          <w:b/>
          <w:sz w:val="24"/>
          <w:szCs w:val="24"/>
        </w:rPr>
        <w:t>. ТРЕБОВАНИЯ К ОРГАНИЗАЦИИ ОБРАЗОВАТЕЛЬНОГО ПРОЦЕССА</w:t>
      </w:r>
    </w:p>
    <w:p w:rsidR="00D6657B" w:rsidRPr="006E5C60" w:rsidRDefault="00D6657B"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4.1. Требования к ресурсному обеспечению.</w:t>
      </w:r>
    </w:p>
    <w:p w:rsidR="00D6657B" w:rsidRPr="006E5C60" w:rsidRDefault="00D6657B" w:rsidP="006E5C60">
      <w:pPr>
        <w:pStyle w:val="ac"/>
        <w:spacing w:after="0"/>
      </w:pPr>
      <w:r w:rsidRPr="006E5C60">
        <w:t>Государственный стандарт по естествознанию  в качестве приоритетов рассматривает формирование у младших подростков приемов элементарной исследовательской деятельности, способов работы с естественнонаучной информацией, коммуникативных умений, а также приобретение учащимися элементов естественнонаучных компетенций. Материально–техническое обеспечение должно обеспечивать необходимые условия для реализации этих задач.</w:t>
      </w:r>
    </w:p>
    <w:p w:rsidR="00D6657B" w:rsidRPr="006E5C60" w:rsidRDefault="00D6657B" w:rsidP="006E5C60">
      <w:pPr>
        <w:pStyle w:val="ac"/>
        <w:spacing w:after="0"/>
      </w:pPr>
      <w:r w:rsidRPr="006E5C60">
        <w:t xml:space="preserve">Основу для ученических наблюдений и опытов составляют коллекции, гербарии и комплекты по всем темам курса. Каждый такой комплект содержит все необходимое оборудование для проведения практических работ по данной теме. К комплектам должны прилагаться подробные описания наблюдений и опытов для учителя и необходимые дидактические материалы для учащихся. Номенклатура практических работ с использованием коллекций, гербариев и тематических комплектов оборудования должна обеспечивать проведение всех перечисленных в стандарте видов деятельности: определение (узнавание) природных объектов, наблюдение, опыты, измерения, конструирование моделей и установок для наблюдений и опытов, изучение экологических проблем своей местности. Важным аспектом практической части курса естествознания является включение в учебный процесс реальных природных объектов, которое организуется как в рамках наблюдения и ухода за комнатными растениями,  ( по возможности) животными живого уголка, так и в рамках экскурсий и практикумов в окружающей природной среде.  </w:t>
      </w:r>
    </w:p>
    <w:p w:rsidR="00D6657B" w:rsidRPr="006E5C60" w:rsidRDefault="00D6657B" w:rsidP="006E5C60">
      <w:pPr>
        <w:pStyle w:val="ac"/>
        <w:spacing w:after="0"/>
      </w:pPr>
      <w:r w:rsidRPr="006E5C60">
        <w:rPr>
          <w:spacing w:val="-1"/>
        </w:rPr>
        <w:t>В кабинете, для проведения уроков естествознания необходимо наличие технических средств обучения ( телевизор, видеомагнитофон, кодоскоп и т. п.)</w:t>
      </w:r>
    </w:p>
    <w:p w:rsidR="00D6657B" w:rsidRPr="006E5C60" w:rsidRDefault="00D6657B" w:rsidP="006E5C60">
      <w:pPr>
        <w:pStyle w:val="aa"/>
        <w:ind w:firstLine="540"/>
      </w:pPr>
      <w:r w:rsidRPr="006E5C60">
        <w:t xml:space="preserve"> В настоящее время приоритетным является использование автоматизированного рабочего места учителя на базе мультимедийного компьютера и проектора. При наличии соответствующего программного обеспечения это позволяет демонстрировать различные информационные объекты (видео, анимации, интерактивные модели, статические иллюстрации и т.д.)</w:t>
      </w:r>
    </w:p>
    <w:p w:rsidR="00D6657B" w:rsidRPr="006E5C60" w:rsidRDefault="00D6657B" w:rsidP="006E5C60">
      <w:pPr>
        <w:pStyle w:val="aa"/>
        <w:ind w:firstLine="540"/>
        <w:rPr>
          <w:spacing w:val="-1"/>
        </w:rPr>
      </w:pPr>
      <w:r w:rsidRPr="006E5C60">
        <w:rPr>
          <w:spacing w:val="-1"/>
        </w:rPr>
        <w:t xml:space="preserve"> В каждом конкретном случае в соответствии с имеющимися возможностями комплектуется собственный оптимальный набор технических средств обучения и поддерживающих их программных продуктов и пособий.</w:t>
      </w:r>
    </w:p>
    <w:p w:rsidR="00D6657B" w:rsidRPr="006E5C60" w:rsidRDefault="00D6657B" w:rsidP="006E5C60">
      <w:pPr>
        <w:spacing w:after="0" w:line="240" w:lineRule="auto"/>
        <w:jc w:val="center"/>
        <w:rPr>
          <w:rFonts w:ascii="Times New Roman" w:hAnsi="Times New Roman" w:cs="Times New Roman"/>
          <w:b/>
          <w:bCs/>
          <w:i/>
          <w:iCs/>
          <w:sz w:val="24"/>
          <w:szCs w:val="24"/>
          <w:u w:val="single"/>
        </w:rPr>
      </w:pPr>
      <w:r w:rsidRPr="006E5C60">
        <w:rPr>
          <w:rFonts w:ascii="Times New Roman" w:hAnsi="Times New Roman" w:cs="Times New Roman"/>
          <w:b/>
          <w:bCs/>
          <w:i/>
          <w:iCs/>
          <w:sz w:val="24"/>
          <w:szCs w:val="24"/>
          <w:u w:val="single"/>
        </w:rPr>
        <w:t>Характеристика расчета количественных показателей</w:t>
      </w:r>
    </w:p>
    <w:p w:rsidR="00D6657B" w:rsidRPr="006E5C60" w:rsidRDefault="00D6657B" w:rsidP="006E5C60">
      <w:pPr>
        <w:spacing w:after="0" w:line="240" w:lineRule="auto"/>
        <w:jc w:val="center"/>
        <w:rPr>
          <w:rFonts w:ascii="Times New Roman" w:hAnsi="Times New Roman" w:cs="Times New Roman"/>
          <w:i/>
          <w:sz w:val="24"/>
          <w:szCs w:val="24"/>
          <w:u w:val="single"/>
        </w:rPr>
      </w:pPr>
      <w:r w:rsidRPr="006E5C60">
        <w:rPr>
          <w:rFonts w:ascii="Times New Roman" w:hAnsi="Times New Roman" w:cs="Times New Roman"/>
          <w:b/>
          <w:bCs/>
          <w:i/>
          <w:iCs/>
          <w:sz w:val="24"/>
          <w:szCs w:val="24"/>
          <w:u w:val="single"/>
        </w:rPr>
        <w:t xml:space="preserve"> материально-технического обеспечения</w:t>
      </w:r>
    </w:p>
    <w:p w:rsidR="00D6657B" w:rsidRPr="006E5C60" w:rsidRDefault="00D6657B" w:rsidP="006E5C60">
      <w:pPr>
        <w:pStyle w:val="ac"/>
        <w:spacing w:after="0"/>
      </w:pPr>
      <w:r w:rsidRPr="006E5C60">
        <w:t xml:space="preserve">Количество учебного оборудования приводится в требованиях в расчете на один учебный кабинет с учетом средней наполняемости класса (25–30 учащихся). Для отражения </w:t>
      </w:r>
      <w:r w:rsidRPr="006E5C60">
        <w:lastRenderedPageBreak/>
        <w:t>количественных показателей в рекомендациях используется следующая система символических обозначений:</w:t>
      </w:r>
    </w:p>
    <w:p w:rsidR="00D6657B" w:rsidRPr="006E5C60" w:rsidRDefault="00D6657B" w:rsidP="006E5C60">
      <w:pPr>
        <w:pStyle w:val="ac"/>
        <w:numPr>
          <w:ilvl w:val="0"/>
          <w:numId w:val="7"/>
        </w:numPr>
        <w:tabs>
          <w:tab w:val="clear" w:pos="1260"/>
          <w:tab w:val="num" w:pos="180"/>
        </w:tabs>
        <w:spacing w:after="0"/>
        <w:ind w:left="0"/>
      </w:pPr>
      <w:r w:rsidRPr="006E5C60">
        <w:rPr>
          <w:b/>
        </w:rPr>
        <w:t>Д</w:t>
      </w:r>
      <w:r w:rsidRPr="006E5C60">
        <w:t xml:space="preserve"> – демонстрационный экземпляр (1 экз., кроме специально оговоренных случаев), в т.ч. используемые для проведения демонстраций учителем или для постоянной экспозиции в кабинете. </w:t>
      </w:r>
    </w:p>
    <w:p w:rsidR="00D6657B" w:rsidRPr="006E5C60" w:rsidRDefault="00D6657B" w:rsidP="006E5C60">
      <w:pPr>
        <w:pStyle w:val="ac"/>
        <w:numPr>
          <w:ilvl w:val="0"/>
          <w:numId w:val="7"/>
        </w:numPr>
        <w:tabs>
          <w:tab w:val="clear" w:pos="1260"/>
          <w:tab w:val="num" w:pos="180"/>
        </w:tabs>
        <w:spacing w:after="0"/>
        <w:ind w:left="0"/>
      </w:pPr>
      <w:r w:rsidRPr="006E5C60">
        <w:rPr>
          <w:b/>
        </w:rPr>
        <w:t xml:space="preserve">К – </w:t>
      </w:r>
      <w:r w:rsidRPr="006E5C60">
        <w:t xml:space="preserve">полный комплект (исходя из реальной наполняемости класса). </w:t>
      </w:r>
    </w:p>
    <w:p w:rsidR="00D6657B" w:rsidRPr="006E5C60" w:rsidRDefault="00D6657B" w:rsidP="006E5C60">
      <w:pPr>
        <w:pStyle w:val="ac"/>
        <w:numPr>
          <w:ilvl w:val="0"/>
          <w:numId w:val="7"/>
        </w:numPr>
        <w:tabs>
          <w:tab w:val="clear" w:pos="1260"/>
          <w:tab w:val="num" w:pos="180"/>
        </w:tabs>
        <w:spacing w:after="0"/>
        <w:ind w:left="0"/>
      </w:pPr>
      <w:r w:rsidRPr="006E5C60">
        <w:rPr>
          <w:b/>
        </w:rPr>
        <w:t>Ф</w:t>
      </w:r>
      <w:r w:rsidRPr="006E5C60">
        <w:t xml:space="preserve"> – комплект для фронтальной работы (примерно в два раза меньше, чем полный комплект, то есть не менее 1 экз. на двух учащихся), Данное оборудование  используется при проведении фронтальных ученических работ.</w:t>
      </w:r>
    </w:p>
    <w:p w:rsidR="00D6657B" w:rsidRPr="006E5C60" w:rsidRDefault="00D6657B" w:rsidP="006E5C60">
      <w:pPr>
        <w:pStyle w:val="ac"/>
        <w:numPr>
          <w:ilvl w:val="0"/>
          <w:numId w:val="7"/>
        </w:numPr>
        <w:tabs>
          <w:tab w:val="clear" w:pos="1260"/>
          <w:tab w:val="num" w:pos="180"/>
        </w:tabs>
        <w:spacing w:after="0"/>
        <w:ind w:left="0"/>
      </w:pPr>
      <w:r w:rsidRPr="006E5C60">
        <w:rPr>
          <w:b/>
        </w:rPr>
        <w:t>П</w:t>
      </w:r>
      <w:r w:rsidRPr="006E5C60">
        <w:t xml:space="preserve"> – комплект, необходимый для практической работы в группах, насчитывающих по несколько учащихся (6-7 экз.). </w:t>
      </w:r>
    </w:p>
    <w:p w:rsidR="00D6657B" w:rsidRPr="006E5C60" w:rsidRDefault="00D6657B" w:rsidP="006E5C60">
      <w:pPr>
        <w:pStyle w:val="ac"/>
        <w:spacing w:after="0"/>
        <w:jc w:val="center"/>
        <w:rPr>
          <w:u w:val="single"/>
        </w:rPr>
      </w:pPr>
      <w:r w:rsidRPr="006E5C60">
        <w:rPr>
          <w:b/>
          <w:bCs/>
          <w:i/>
          <w:iCs/>
          <w:u w:val="single"/>
        </w:rPr>
        <w:t>Характеристика учебного кабинета</w:t>
      </w:r>
    </w:p>
    <w:p w:rsidR="00D6657B" w:rsidRPr="006E5C60" w:rsidRDefault="00D6657B" w:rsidP="006E5C60">
      <w:pPr>
        <w:pStyle w:val="ac"/>
        <w:spacing w:after="0"/>
      </w:pPr>
      <w:r w:rsidRPr="006E5C60">
        <w:t xml:space="preserve">При организации учебного кабинета выбор помещения и рациональная его планировка определяется требованиями СанПиНа. Кабинет для проведения уроков Естествознания  должен быть оснащен учебной мебелью, шкафами для хранения демонстрационного и лабораторного оборудования, демонстрационным столом учителя,  с подводкой к нему электрического тока и холодной воды, а также всем необходимым для обеспечения правил безопасного труда учащихся. В силу малой загруженности кабинета он может быть совмещен с кабинетом биологии или физики. При этом должен быть сохранен перечень оборудования, необходимый для выполнения требования к уровню подготовки выпускников по естествознанию. </w:t>
      </w:r>
    </w:p>
    <w:p w:rsidR="00D6657B" w:rsidRPr="006E5C60" w:rsidRDefault="00D6657B"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Перечень материально-технического обеспечения, рекомендуемый для преподавания курса Естествознания</w:t>
      </w:r>
    </w:p>
    <w:tbl>
      <w:tblPr>
        <w:tblW w:w="993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7797"/>
        <w:gridCol w:w="1252"/>
      </w:tblGrid>
      <w:tr w:rsidR="00D6657B" w:rsidRPr="006E5C60" w:rsidTr="00EA1F20">
        <w:trPr>
          <w:trHeight w:val="651"/>
        </w:trPr>
        <w:tc>
          <w:tcPr>
            <w:tcW w:w="882" w:type="dxa"/>
            <w:shd w:val="clear" w:color="auto" w:fill="auto"/>
            <w:vAlign w:val="center"/>
          </w:tcPr>
          <w:p w:rsidR="00D6657B" w:rsidRPr="006E5C60" w:rsidRDefault="00D6657B"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w:t>
            </w:r>
          </w:p>
        </w:tc>
        <w:tc>
          <w:tcPr>
            <w:tcW w:w="7797" w:type="dxa"/>
            <w:shd w:val="clear" w:color="auto" w:fill="auto"/>
            <w:vAlign w:val="center"/>
          </w:tcPr>
          <w:p w:rsidR="00D6657B" w:rsidRPr="006E5C60" w:rsidRDefault="00D6657B"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Наименования объектов и средств  материально-технического обеспечения</w:t>
            </w:r>
          </w:p>
        </w:tc>
        <w:tc>
          <w:tcPr>
            <w:tcW w:w="1252" w:type="dxa"/>
            <w:shd w:val="clear" w:color="auto" w:fill="auto"/>
            <w:vAlign w:val="center"/>
          </w:tcPr>
          <w:p w:rsidR="00D6657B" w:rsidRPr="006E5C60" w:rsidRDefault="00D6657B"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Необходимое количество</w:t>
            </w:r>
          </w:p>
        </w:tc>
      </w:tr>
      <w:tr w:rsidR="00D6657B" w:rsidRPr="006E5C60" w:rsidTr="00EA1F20">
        <w:trPr>
          <w:trHeight w:val="143"/>
        </w:trPr>
        <w:tc>
          <w:tcPr>
            <w:tcW w:w="882" w:type="dxa"/>
            <w:shd w:val="clear" w:color="auto" w:fill="auto"/>
          </w:tcPr>
          <w:p w:rsidR="00D6657B" w:rsidRPr="006E5C60" w:rsidRDefault="00D6657B" w:rsidP="006E5C60">
            <w:pPr>
              <w:pStyle w:val="11"/>
              <w:tabs>
                <w:tab w:val="left" w:pos="540"/>
              </w:tabs>
              <w:rPr>
                <w:i/>
                <w:iCs/>
                <w:sz w:val="24"/>
                <w:szCs w:val="24"/>
              </w:rPr>
            </w:pPr>
          </w:p>
        </w:tc>
        <w:tc>
          <w:tcPr>
            <w:tcW w:w="9049" w:type="dxa"/>
            <w:gridSpan w:val="2"/>
            <w:tcBorders>
              <w:right w:val="single" w:sz="4" w:space="0" w:color="auto"/>
            </w:tcBorders>
            <w:shd w:val="clear" w:color="auto" w:fill="auto"/>
          </w:tcPr>
          <w:p w:rsidR="00D6657B" w:rsidRPr="006E5C60" w:rsidRDefault="00D6657B" w:rsidP="006E5C60">
            <w:pPr>
              <w:pStyle w:val="11"/>
              <w:tabs>
                <w:tab w:val="left" w:pos="540"/>
                <w:tab w:val="left" w:pos="4050"/>
                <w:tab w:val="center" w:pos="6805"/>
              </w:tabs>
              <w:rPr>
                <w:i/>
                <w:iCs/>
                <w:sz w:val="24"/>
                <w:szCs w:val="24"/>
              </w:rPr>
            </w:pPr>
            <w:r w:rsidRPr="006E5C60">
              <w:rPr>
                <w:b/>
                <w:bCs/>
                <w:sz w:val="24"/>
                <w:szCs w:val="24"/>
              </w:rPr>
              <w:t>Библиотечный фонд (книгопечатная продукция)</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66"/>
              </w:tabs>
              <w:ind w:left="0"/>
              <w:rPr>
                <w:i/>
                <w:iCs/>
                <w:sz w:val="24"/>
                <w:szCs w:val="24"/>
              </w:rPr>
            </w:pPr>
          </w:p>
        </w:tc>
        <w:tc>
          <w:tcPr>
            <w:tcW w:w="7797" w:type="dxa"/>
            <w:shd w:val="clear" w:color="auto" w:fill="auto"/>
          </w:tcPr>
          <w:p w:rsidR="00D6657B" w:rsidRPr="006E5C60" w:rsidRDefault="00D6657B" w:rsidP="006E5C60">
            <w:pPr>
              <w:pStyle w:val="11"/>
              <w:tabs>
                <w:tab w:val="left" w:pos="540"/>
              </w:tabs>
              <w:jc w:val="both"/>
              <w:rPr>
                <w:i/>
                <w:iCs/>
                <w:sz w:val="24"/>
                <w:szCs w:val="24"/>
              </w:rPr>
            </w:pPr>
            <w:r w:rsidRPr="006E5C60">
              <w:rPr>
                <w:sz w:val="24"/>
                <w:szCs w:val="24"/>
              </w:rPr>
              <w:t>Государственный предметный стандарт по естествознанию</w:t>
            </w:r>
          </w:p>
        </w:tc>
        <w:tc>
          <w:tcPr>
            <w:tcW w:w="1252" w:type="dxa"/>
            <w:tcBorders>
              <w:right w:val="single" w:sz="4" w:space="0" w:color="auto"/>
            </w:tcBorders>
            <w:shd w:val="clear" w:color="auto" w:fill="auto"/>
          </w:tcPr>
          <w:p w:rsidR="00D6657B" w:rsidRPr="006E5C60" w:rsidRDefault="00D6657B" w:rsidP="006E5C60">
            <w:pPr>
              <w:pStyle w:val="11"/>
              <w:tabs>
                <w:tab w:val="left" w:pos="540"/>
              </w:tabs>
              <w:jc w:val="center"/>
              <w:rPr>
                <w:i/>
                <w:iCs/>
                <w:sz w:val="24"/>
                <w:szCs w:val="24"/>
              </w:rPr>
            </w:pPr>
            <w:r w:rsidRPr="006E5C60">
              <w:rPr>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pStyle w:val="11"/>
              <w:tabs>
                <w:tab w:val="left" w:pos="540"/>
              </w:tabs>
              <w:jc w:val="both"/>
              <w:rPr>
                <w:i/>
                <w:iCs/>
                <w:sz w:val="24"/>
                <w:szCs w:val="24"/>
              </w:rPr>
            </w:pPr>
            <w:r w:rsidRPr="006E5C60">
              <w:rPr>
                <w:sz w:val="24"/>
                <w:szCs w:val="24"/>
              </w:rPr>
              <w:t>Образовательная  программа по естествознанию</w:t>
            </w:r>
          </w:p>
        </w:tc>
        <w:tc>
          <w:tcPr>
            <w:tcW w:w="1252" w:type="dxa"/>
            <w:shd w:val="clear" w:color="auto" w:fill="auto"/>
          </w:tcPr>
          <w:p w:rsidR="00D6657B" w:rsidRPr="006E5C60" w:rsidRDefault="00D6657B" w:rsidP="006E5C60">
            <w:pPr>
              <w:pStyle w:val="11"/>
              <w:tabs>
                <w:tab w:val="left" w:pos="540"/>
              </w:tabs>
              <w:jc w:val="center"/>
              <w:rPr>
                <w:i/>
                <w:iCs/>
                <w:sz w:val="24"/>
                <w:szCs w:val="24"/>
              </w:rPr>
            </w:pPr>
            <w:r w:rsidRPr="006E5C60">
              <w:rPr>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pStyle w:val="11"/>
              <w:tabs>
                <w:tab w:val="left" w:pos="540"/>
              </w:tabs>
              <w:jc w:val="both"/>
              <w:rPr>
                <w:i/>
                <w:iCs/>
                <w:sz w:val="24"/>
                <w:szCs w:val="24"/>
              </w:rPr>
            </w:pPr>
            <w:r w:rsidRPr="006E5C60">
              <w:rPr>
                <w:sz w:val="24"/>
                <w:szCs w:val="24"/>
              </w:rPr>
              <w:t>Методические рекомендации по преподаванию</w:t>
            </w:r>
          </w:p>
        </w:tc>
        <w:tc>
          <w:tcPr>
            <w:tcW w:w="1252" w:type="dxa"/>
            <w:shd w:val="clear" w:color="auto" w:fill="auto"/>
          </w:tcPr>
          <w:p w:rsidR="00D6657B" w:rsidRPr="006E5C60" w:rsidRDefault="00D6657B" w:rsidP="006E5C60">
            <w:pPr>
              <w:pStyle w:val="11"/>
              <w:tabs>
                <w:tab w:val="left" w:pos="540"/>
              </w:tabs>
              <w:jc w:val="center"/>
              <w:rPr>
                <w:i/>
                <w:iCs/>
                <w:sz w:val="24"/>
                <w:szCs w:val="24"/>
              </w:rPr>
            </w:pPr>
            <w:r w:rsidRPr="006E5C60">
              <w:rPr>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tabs>
                <w:tab w:val="left" w:pos="540"/>
              </w:tabs>
              <w:rPr>
                <w:i/>
                <w:iCs/>
                <w:sz w:val="24"/>
                <w:szCs w:val="24"/>
              </w:rPr>
            </w:pPr>
          </w:p>
        </w:tc>
        <w:tc>
          <w:tcPr>
            <w:tcW w:w="7797" w:type="dxa"/>
            <w:shd w:val="clear" w:color="auto" w:fill="auto"/>
          </w:tcPr>
          <w:p w:rsidR="00D6657B" w:rsidRPr="006E5C60" w:rsidRDefault="00D6657B" w:rsidP="006E5C60">
            <w:pPr>
              <w:pStyle w:val="11"/>
              <w:tabs>
                <w:tab w:val="left" w:pos="540"/>
              </w:tabs>
              <w:jc w:val="both"/>
              <w:rPr>
                <w:b/>
                <w:iCs/>
                <w:sz w:val="24"/>
                <w:szCs w:val="24"/>
              </w:rPr>
            </w:pPr>
            <w:r w:rsidRPr="006E5C60">
              <w:rPr>
                <w:b/>
                <w:iCs/>
                <w:sz w:val="24"/>
                <w:szCs w:val="24"/>
              </w:rPr>
              <w:t>Учебно–методический комплект по естествознанию</w:t>
            </w:r>
          </w:p>
        </w:tc>
        <w:tc>
          <w:tcPr>
            <w:tcW w:w="1252" w:type="dxa"/>
            <w:shd w:val="clear" w:color="auto" w:fill="auto"/>
          </w:tcPr>
          <w:p w:rsidR="00D6657B" w:rsidRPr="006E5C60" w:rsidRDefault="00D6657B" w:rsidP="006E5C60">
            <w:pPr>
              <w:pStyle w:val="11"/>
              <w:tabs>
                <w:tab w:val="left" w:pos="540"/>
              </w:tabs>
              <w:jc w:val="center"/>
              <w:rPr>
                <w:i/>
                <w:iCs/>
                <w:sz w:val="24"/>
                <w:szCs w:val="24"/>
              </w:rPr>
            </w:pP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pStyle w:val="11"/>
              <w:tabs>
                <w:tab w:val="left" w:pos="540"/>
              </w:tabs>
              <w:jc w:val="both"/>
              <w:rPr>
                <w:i/>
                <w:iCs/>
                <w:sz w:val="24"/>
                <w:szCs w:val="24"/>
              </w:rPr>
            </w:pPr>
            <w:r w:rsidRPr="006E5C60">
              <w:rPr>
                <w:sz w:val="24"/>
                <w:szCs w:val="24"/>
              </w:rPr>
              <w:t>Справочные издания. Словарь естественнонаучных терминов</w:t>
            </w:r>
          </w:p>
        </w:tc>
        <w:tc>
          <w:tcPr>
            <w:tcW w:w="1252" w:type="dxa"/>
            <w:shd w:val="clear" w:color="auto" w:fill="auto"/>
          </w:tcPr>
          <w:p w:rsidR="00D6657B" w:rsidRPr="006E5C60" w:rsidRDefault="00D6657B" w:rsidP="006E5C60">
            <w:pPr>
              <w:pStyle w:val="11"/>
              <w:tabs>
                <w:tab w:val="left" w:pos="540"/>
              </w:tabs>
              <w:jc w:val="center"/>
              <w:rPr>
                <w:iCs/>
                <w:sz w:val="24"/>
                <w:szCs w:val="24"/>
              </w:rPr>
            </w:pPr>
            <w:r w:rsidRPr="006E5C60">
              <w:rPr>
                <w:iCs/>
                <w:sz w:val="24"/>
                <w:szCs w:val="24"/>
              </w:rPr>
              <w:t>К</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pStyle w:val="11"/>
              <w:tabs>
                <w:tab w:val="left" w:pos="540"/>
              </w:tabs>
              <w:jc w:val="both"/>
              <w:rPr>
                <w:i/>
                <w:iCs/>
                <w:sz w:val="24"/>
                <w:szCs w:val="24"/>
              </w:rPr>
            </w:pPr>
            <w:r w:rsidRPr="006E5C60">
              <w:rPr>
                <w:sz w:val="24"/>
                <w:szCs w:val="24"/>
              </w:rPr>
              <w:t>Контрольно–измерительные материалы по естествознанию (Сборник тестовых заданий, обеспечивающих диагностику и контроль усвоения требований к уровню подготовки учащихся)</w:t>
            </w:r>
          </w:p>
        </w:tc>
        <w:tc>
          <w:tcPr>
            <w:tcW w:w="1252" w:type="dxa"/>
            <w:shd w:val="clear" w:color="auto" w:fill="auto"/>
          </w:tcPr>
          <w:p w:rsidR="00D6657B" w:rsidRPr="006E5C60" w:rsidRDefault="00D6657B" w:rsidP="006E5C60">
            <w:pPr>
              <w:pStyle w:val="11"/>
              <w:tabs>
                <w:tab w:val="left" w:pos="540"/>
              </w:tabs>
              <w:jc w:val="center"/>
              <w:rPr>
                <w:iCs/>
                <w:sz w:val="24"/>
                <w:szCs w:val="24"/>
              </w:rPr>
            </w:pPr>
            <w:r w:rsidRPr="006E5C60">
              <w:rPr>
                <w:iCs/>
                <w:sz w:val="24"/>
                <w:szCs w:val="24"/>
              </w:rPr>
              <w:t>Ф</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pStyle w:val="11"/>
              <w:tabs>
                <w:tab w:val="left" w:pos="540"/>
              </w:tabs>
              <w:jc w:val="both"/>
              <w:rPr>
                <w:i/>
                <w:iCs/>
                <w:sz w:val="24"/>
                <w:szCs w:val="24"/>
              </w:rPr>
            </w:pPr>
            <w:r w:rsidRPr="006E5C60">
              <w:rPr>
                <w:sz w:val="24"/>
                <w:szCs w:val="24"/>
              </w:rPr>
              <w:t>Энциклопедия по естественным наукам, справочники.</w:t>
            </w:r>
          </w:p>
        </w:tc>
        <w:tc>
          <w:tcPr>
            <w:tcW w:w="1252" w:type="dxa"/>
            <w:shd w:val="clear" w:color="auto" w:fill="auto"/>
          </w:tcPr>
          <w:p w:rsidR="00D6657B" w:rsidRPr="006E5C60" w:rsidRDefault="00D6657B" w:rsidP="006E5C60">
            <w:pPr>
              <w:pStyle w:val="11"/>
              <w:tabs>
                <w:tab w:val="left" w:pos="540"/>
              </w:tabs>
              <w:jc w:val="center"/>
              <w:rPr>
                <w:iCs/>
                <w:sz w:val="24"/>
                <w:szCs w:val="24"/>
              </w:rPr>
            </w:pPr>
            <w:proofErr w:type="gramStart"/>
            <w:r w:rsidRPr="006E5C60">
              <w:rPr>
                <w:iCs/>
                <w:sz w:val="24"/>
                <w:szCs w:val="24"/>
              </w:rPr>
              <w:t>П</w:t>
            </w:r>
            <w:proofErr w:type="gramEnd"/>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pStyle w:val="11"/>
              <w:tabs>
                <w:tab w:val="left" w:pos="540"/>
              </w:tabs>
              <w:jc w:val="both"/>
              <w:rPr>
                <w:i/>
                <w:iCs/>
                <w:sz w:val="24"/>
                <w:szCs w:val="24"/>
              </w:rPr>
            </w:pPr>
            <w:r w:rsidRPr="006E5C60">
              <w:rPr>
                <w:sz w:val="24"/>
                <w:szCs w:val="24"/>
              </w:rPr>
              <w:t>Атлас–определитель растений и животных</w:t>
            </w:r>
          </w:p>
        </w:tc>
        <w:tc>
          <w:tcPr>
            <w:tcW w:w="1252" w:type="dxa"/>
            <w:shd w:val="clear" w:color="auto" w:fill="auto"/>
          </w:tcPr>
          <w:p w:rsidR="00D6657B" w:rsidRPr="006E5C60" w:rsidRDefault="00D6657B" w:rsidP="006E5C60">
            <w:pPr>
              <w:pStyle w:val="11"/>
              <w:tabs>
                <w:tab w:val="left" w:pos="540"/>
              </w:tabs>
              <w:jc w:val="center"/>
              <w:rPr>
                <w:iCs/>
                <w:sz w:val="24"/>
                <w:szCs w:val="24"/>
              </w:rPr>
            </w:pPr>
            <w:r w:rsidRPr="006E5C60">
              <w:rPr>
                <w:iCs/>
                <w:sz w:val="24"/>
                <w:szCs w:val="24"/>
              </w:rPr>
              <w:t>Ф</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pStyle w:val="11"/>
              <w:tabs>
                <w:tab w:val="left" w:pos="540"/>
              </w:tabs>
              <w:jc w:val="both"/>
              <w:rPr>
                <w:i/>
                <w:iCs/>
                <w:sz w:val="24"/>
                <w:szCs w:val="24"/>
              </w:rPr>
            </w:pPr>
            <w:r w:rsidRPr="006E5C60">
              <w:rPr>
                <w:sz w:val="24"/>
                <w:szCs w:val="24"/>
              </w:rPr>
              <w:t>Научно–популярная литература естественнонаучного содержания для младших подростков.</w:t>
            </w:r>
          </w:p>
        </w:tc>
        <w:tc>
          <w:tcPr>
            <w:tcW w:w="1252" w:type="dxa"/>
            <w:shd w:val="clear" w:color="auto" w:fill="auto"/>
          </w:tcPr>
          <w:p w:rsidR="00D6657B" w:rsidRPr="006E5C60" w:rsidRDefault="00D6657B" w:rsidP="006E5C60">
            <w:pPr>
              <w:pStyle w:val="11"/>
              <w:tabs>
                <w:tab w:val="left" w:pos="540"/>
              </w:tabs>
              <w:jc w:val="center"/>
              <w:rPr>
                <w:iCs/>
                <w:sz w:val="24"/>
                <w:szCs w:val="24"/>
              </w:rPr>
            </w:pPr>
            <w:proofErr w:type="gramStart"/>
            <w:r w:rsidRPr="006E5C60">
              <w:rPr>
                <w:iCs/>
                <w:sz w:val="24"/>
                <w:szCs w:val="24"/>
              </w:rPr>
              <w:t>П</w:t>
            </w:r>
            <w:proofErr w:type="gramEnd"/>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pStyle w:val="11"/>
              <w:tabs>
                <w:tab w:val="left" w:pos="540"/>
              </w:tabs>
              <w:jc w:val="both"/>
              <w:rPr>
                <w:i/>
                <w:iCs/>
                <w:sz w:val="24"/>
                <w:szCs w:val="24"/>
              </w:rPr>
            </w:pPr>
            <w:r w:rsidRPr="006E5C60">
              <w:rPr>
                <w:sz w:val="24"/>
                <w:szCs w:val="24"/>
              </w:rPr>
              <w:t>Дидактические материалы к урокам естествознания (Сборники разноуровневых заданий, обеспечивающих овладение предметными компетенциями на 3 уровнях)</w:t>
            </w:r>
          </w:p>
        </w:tc>
        <w:tc>
          <w:tcPr>
            <w:tcW w:w="1252" w:type="dxa"/>
            <w:shd w:val="clear" w:color="auto" w:fill="auto"/>
          </w:tcPr>
          <w:p w:rsidR="00D6657B" w:rsidRPr="006E5C60" w:rsidRDefault="00D6657B" w:rsidP="006E5C60">
            <w:pPr>
              <w:pStyle w:val="11"/>
              <w:tabs>
                <w:tab w:val="left" w:pos="540"/>
              </w:tabs>
              <w:jc w:val="center"/>
              <w:rPr>
                <w:iCs/>
                <w:sz w:val="24"/>
                <w:szCs w:val="24"/>
              </w:rPr>
            </w:pPr>
            <w:r w:rsidRPr="006E5C60">
              <w:rPr>
                <w:iCs/>
                <w:sz w:val="24"/>
                <w:szCs w:val="24"/>
              </w:rPr>
              <w:t>Ф</w:t>
            </w:r>
          </w:p>
        </w:tc>
      </w:tr>
      <w:tr w:rsidR="00D6657B" w:rsidRPr="006E5C60" w:rsidTr="00EA1F20">
        <w:trPr>
          <w:trHeight w:val="143"/>
        </w:trPr>
        <w:tc>
          <w:tcPr>
            <w:tcW w:w="882" w:type="dxa"/>
            <w:shd w:val="clear" w:color="auto" w:fill="auto"/>
          </w:tcPr>
          <w:p w:rsidR="00D6657B" w:rsidRPr="006E5C60" w:rsidRDefault="00D6657B" w:rsidP="006E5C60">
            <w:pPr>
              <w:pStyle w:val="11"/>
              <w:tabs>
                <w:tab w:val="left" w:pos="540"/>
              </w:tabs>
              <w:rPr>
                <w:i/>
                <w:iCs/>
                <w:sz w:val="24"/>
                <w:szCs w:val="24"/>
              </w:rPr>
            </w:pPr>
          </w:p>
        </w:tc>
        <w:tc>
          <w:tcPr>
            <w:tcW w:w="9049" w:type="dxa"/>
            <w:gridSpan w:val="2"/>
            <w:tcBorders>
              <w:right w:val="single" w:sz="4" w:space="0" w:color="auto"/>
            </w:tcBorders>
            <w:shd w:val="clear" w:color="auto" w:fill="auto"/>
          </w:tcPr>
          <w:p w:rsidR="00D6657B" w:rsidRPr="006E5C60" w:rsidRDefault="00D6657B" w:rsidP="006E5C60">
            <w:pPr>
              <w:pStyle w:val="11"/>
              <w:tabs>
                <w:tab w:val="left" w:pos="540"/>
              </w:tabs>
              <w:rPr>
                <w:b/>
                <w:iCs/>
                <w:sz w:val="24"/>
                <w:szCs w:val="24"/>
              </w:rPr>
            </w:pPr>
            <w:r w:rsidRPr="006E5C60">
              <w:rPr>
                <w:b/>
                <w:sz w:val="24"/>
                <w:szCs w:val="24"/>
              </w:rPr>
              <w:t>Печатные пособия</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pStyle w:val="11"/>
              <w:tabs>
                <w:tab w:val="left" w:pos="540"/>
              </w:tabs>
              <w:jc w:val="both"/>
              <w:rPr>
                <w:i/>
                <w:iCs/>
                <w:sz w:val="24"/>
                <w:szCs w:val="24"/>
              </w:rPr>
            </w:pPr>
            <w:r w:rsidRPr="006E5C60">
              <w:rPr>
                <w:sz w:val="24"/>
                <w:szCs w:val="24"/>
              </w:rPr>
              <w:t>Портреты великих ученых–естествоиспытателей</w:t>
            </w:r>
          </w:p>
        </w:tc>
        <w:tc>
          <w:tcPr>
            <w:tcW w:w="1252" w:type="dxa"/>
            <w:shd w:val="clear" w:color="auto" w:fill="auto"/>
          </w:tcPr>
          <w:p w:rsidR="00D6657B" w:rsidRPr="006E5C60" w:rsidRDefault="00D6657B" w:rsidP="006E5C60">
            <w:pPr>
              <w:pStyle w:val="11"/>
              <w:tabs>
                <w:tab w:val="left" w:pos="540"/>
              </w:tabs>
              <w:jc w:val="center"/>
              <w:rPr>
                <w:iCs/>
                <w:sz w:val="24"/>
                <w:szCs w:val="24"/>
              </w:rPr>
            </w:pPr>
            <w:r w:rsidRPr="006E5C60">
              <w:rPr>
                <w:iCs/>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pStyle w:val="11"/>
              <w:tabs>
                <w:tab w:val="left" w:pos="540"/>
              </w:tabs>
              <w:jc w:val="both"/>
              <w:rPr>
                <w:i/>
                <w:iCs/>
                <w:sz w:val="24"/>
                <w:szCs w:val="24"/>
              </w:rPr>
            </w:pPr>
            <w:r w:rsidRPr="006E5C60">
              <w:rPr>
                <w:sz w:val="24"/>
                <w:szCs w:val="24"/>
              </w:rPr>
              <w:t>Карта звездного неба</w:t>
            </w:r>
          </w:p>
        </w:tc>
        <w:tc>
          <w:tcPr>
            <w:tcW w:w="1252" w:type="dxa"/>
            <w:shd w:val="clear" w:color="auto" w:fill="auto"/>
          </w:tcPr>
          <w:p w:rsidR="00D6657B" w:rsidRPr="006E5C60" w:rsidRDefault="00D6657B" w:rsidP="006E5C60">
            <w:pPr>
              <w:pStyle w:val="11"/>
              <w:tabs>
                <w:tab w:val="left" w:pos="540"/>
              </w:tabs>
              <w:jc w:val="center"/>
              <w:rPr>
                <w:iCs/>
                <w:sz w:val="24"/>
                <w:szCs w:val="24"/>
              </w:rPr>
            </w:pPr>
            <w:r w:rsidRPr="006E5C60">
              <w:rPr>
                <w:iCs/>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pStyle w:val="11"/>
              <w:tabs>
                <w:tab w:val="left" w:pos="540"/>
              </w:tabs>
              <w:jc w:val="both"/>
              <w:rPr>
                <w:sz w:val="24"/>
                <w:szCs w:val="24"/>
              </w:rPr>
            </w:pPr>
            <w:r w:rsidRPr="006E5C60">
              <w:rPr>
                <w:sz w:val="24"/>
                <w:szCs w:val="24"/>
              </w:rPr>
              <w:t xml:space="preserve">Таблицы по основным темам курса естествознания </w:t>
            </w:r>
          </w:p>
          <w:p w:rsidR="00D6657B" w:rsidRPr="006E5C60" w:rsidRDefault="00D6657B" w:rsidP="006E5C60">
            <w:pPr>
              <w:pStyle w:val="11"/>
              <w:tabs>
                <w:tab w:val="left" w:pos="540"/>
              </w:tabs>
              <w:jc w:val="both"/>
              <w:rPr>
                <w:i/>
                <w:iCs/>
                <w:sz w:val="24"/>
                <w:szCs w:val="24"/>
              </w:rPr>
            </w:pPr>
            <w:r w:rsidRPr="006E5C60">
              <w:rPr>
                <w:sz w:val="24"/>
                <w:szCs w:val="24"/>
              </w:rPr>
              <w:t xml:space="preserve">(Рекомендуется комплектация кабинета справочными изданиями, как в </w:t>
            </w:r>
            <w:r w:rsidRPr="006E5C60">
              <w:rPr>
                <w:sz w:val="24"/>
                <w:szCs w:val="24"/>
              </w:rPr>
              <w:lastRenderedPageBreak/>
              <w:t>полиграфическом исполнении, так и на электронных носителях.)</w:t>
            </w:r>
          </w:p>
        </w:tc>
        <w:tc>
          <w:tcPr>
            <w:tcW w:w="1252" w:type="dxa"/>
            <w:shd w:val="clear" w:color="auto" w:fill="auto"/>
          </w:tcPr>
          <w:p w:rsidR="00D6657B" w:rsidRPr="006E5C60" w:rsidRDefault="00D6657B" w:rsidP="006E5C60">
            <w:pPr>
              <w:pStyle w:val="11"/>
              <w:tabs>
                <w:tab w:val="left" w:pos="540"/>
              </w:tabs>
              <w:jc w:val="center"/>
              <w:rPr>
                <w:iCs/>
                <w:sz w:val="24"/>
                <w:szCs w:val="24"/>
              </w:rPr>
            </w:pPr>
            <w:r w:rsidRPr="006E5C60">
              <w:rPr>
                <w:iCs/>
                <w:sz w:val="24"/>
                <w:szCs w:val="24"/>
              </w:rPr>
              <w:lastRenderedPageBreak/>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pStyle w:val="11"/>
              <w:tabs>
                <w:tab w:val="left" w:pos="540"/>
              </w:tabs>
              <w:jc w:val="both"/>
              <w:rPr>
                <w:i/>
                <w:iCs/>
                <w:sz w:val="24"/>
                <w:szCs w:val="24"/>
              </w:rPr>
            </w:pPr>
            <w:r w:rsidRPr="006E5C60">
              <w:rPr>
                <w:sz w:val="24"/>
                <w:szCs w:val="24"/>
              </w:rPr>
              <w:t>Физическая карта Кыргызстана</w:t>
            </w:r>
            <w:proofErr w:type="gramStart"/>
            <w:r w:rsidRPr="006E5C60">
              <w:rPr>
                <w:sz w:val="24"/>
                <w:szCs w:val="24"/>
              </w:rPr>
              <w:t xml:space="preserve"> .</w:t>
            </w:r>
            <w:proofErr w:type="gramEnd"/>
          </w:p>
        </w:tc>
        <w:tc>
          <w:tcPr>
            <w:tcW w:w="1252" w:type="dxa"/>
            <w:shd w:val="clear" w:color="auto" w:fill="auto"/>
          </w:tcPr>
          <w:p w:rsidR="00D6657B" w:rsidRPr="006E5C60" w:rsidRDefault="00D6657B" w:rsidP="006E5C60">
            <w:pPr>
              <w:pStyle w:val="11"/>
              <w:tabs>
                <w:tab w:val="left" w:pos="540"/>
              </w:tabs>
              <w:jc w:val="center"/>
              <w:rPr>
                <w:iCs/>
                <w:sz w:val="24"/>
                <w:szCs w:val="24"/>
              </w:rPr>
            </w:pPr>
            <w:r w:rsidRPr="006E5C60">
              <w:rPr>
                <w:iCs/>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pStyle w:val="11"/>
              <w:tabs>
                <w:tab w:val="left" w:pos="540"/>
              </w:tabs>
              <w:jc w:val="both"/>
              <w:rPr>
                <w:i/>
                <w:iCs/>
                <w:sz w:val="24"/>
                <w:szCs w:val="24"/>
              </w:rPr>
            </w:pPr>
            <w:r w:rsidRPr="006E5C60">
              <w:rPr>
                <w:sz w:val="24"/>
                <w:szCs w:val="24"/>
              </w:rPr>
              <w:t>Физическая карта мира</w:t>
            </w:r>
          </w:p>
        </w:tc>
        <w:tc>
          <w:tcPr>
            <w:tcW w:w="1252" w:type="dxa"/>
            <w:shd w:val="clear" w:color="auto" w:fill="auto"/>
          </w:tcPr>
          <w:p w:rsidR="00D6657B" w:rsidRPr="006E5C60" w:rsidRDefault="00D6657B" w:rsidP="006E5C60">
            <w:pPr>
              <w:pStyle w:val="11"/>
              <w:tabs>
                <w:tab w:val="left" w:pos="540"/>
              </w:tabs>
              <w:jc w:val="center"/>
              <w:rPr>
                <w:iCs/>
                <w:sz w:val="24"/>
                <w:szCs w:val="24"/>
              </w:rPr>
            </w:pPr>
            <w:r w:rsidRPr="006E5C60">
              <w:rPr>
                <w:iCs/>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tabs>
                <w:tab w:val="left" w:pos="540"/>
              </w:tabs>
              <w:rPr>
                <w:i/>
                <w:iCs/>
                <w:sz w:val="24"/>
                <w:szCs w:val="24"/>
              </w:rPr>
            </w:pPr>
          </w:p>
        </w:tc>
        <w:tc>
          <w:tcPr>
            <w:tcW w:w="9049" w:type="dxa"/>
            <w:gridSpan w:val="2"/>
            <w:tcBorders>
              <w:right w:val="single" w:sz="4" w:space="0" w:color="auto"/>
            </w:tcBorders>
            <w:shd w:val="clear" w:color="auto" w:fill="auto"/>
          </w:tcPr>
          <w:p w:rsidR="00D6657B" w:rsidRPr="006E5C60" w:rsidRDefault="00D6657B" w:rsidP="006E5C60">
            <w:pPr>
              <w:pStyle w:val="11"/>
              <w:tabs>
                <w:tab w:val="left" w:pos="540"/>
              </w:tabs>
              <w:rPr>
                <w:b/>
                <w:iCs/>
                <w:sz w:val="24"/>
                <w:szCs w:val="24"/>
              </w:rPr>
            </w:pPr>
            <w:r w:rsidRPr="006E5C60">
              <w:rPr>
                <w:b/>
                <w:sz w:val="24"/>
                <w:szCs w:val="24"/>
              </w:rPr>
              <w:t>Информационно-коммуникационные средства</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pStyle w:val="11"/>
              <w:tabs>
                <w:tab w:val="left" w:pos="540"/>
              </w:tabs>
              <w:jc w:val="both"/>
              <w:rPr>
                <w:i/>
                <w:iCs/>
                <w:sz w:val="24"/>
                <w:szCs w:val="24"/>
              </w:rPr>
            </w:pPr>
            <w:r w:rsidRPr="006E5C60">
              <w:rPr>
                <w:sz w:val="24"/>
                <w:szCs w:val="24"/>
              </w:rPr>
              <w:t>Справочные информационные ресурсы по природоведению и естествознанию (электронная энциклопедия, атласы карт, определители растений и животных, справочные материалы и Интернет–ресурсы)</w:t>
            </w:r>
          </w:p>
        </w:tc>
        <w:tc>
          <w:tcPr>
            <w:tcW w:w="1252" w:type="dxa"/>
            <w:tcBorders>
              <w:right w:val="single" w:sz="4" w:space="0" w:color="auto"/>
            </w:tcBorders>
            <w:shd w:val="clear" w:color="auto" w:fill="auto"/>
          </w:tcPr>
          <w:p w:rsidR="00D6657B" w:rsidRPr="006E5C60" w:rsidRDefault="00D6657B" w:rsidP="006E5C60">
            <w:pPr>
              <w:pStyle w:val="11"/>
              <w:tabs>
                <w:tab w:val="left" w:pos="540"/>
              </w:tabs>
              <w:jc w:val="center"/>
              <w:rPr>
                <w:iCs/>
                <w:sz w:val="24"/>
                <w:szCs w:val="24"/>
              </w:rPr>
            </w:pPr>
            <w:r w:rsidRPr="006E5C60">
              <w:rPr>
                <w:iCs/>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pStyle w:val="11"/>
              <w:tabs>
                <w:tab w:val="left" w:pos="540"/>
              </w:tabs>
              <w:jc w:val="both"/>
              <w:rPr>
                <w:sz w:val="24"/>
                <w:szCs w:val="24"/>
              </w:rPr>
            </w:pPr>
            <w:r w:rsidRPr="006E5C60">
              <w:rPr>
                <w:sz w:val="24"/>
                <w:szCs w:val="24"/>
              </w:rPr>
              <w:t>Компакт–диски для создания тематических и итоговых разноуровневых тренировочных и проверочных материалов для организации фронтальной и индивидуальной работы</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(Программный продукт, включающий базу заданий по естествознанию, а также систему комплектования тематический и итоговых работ с учетом уровня усвоения знаний и особенностей индивидуальной образовательной траектории учащихся.)</w:t>
            </w:r>
          </w:p>
        </w:tc>
        <w:tc>
          <w:tcPr>
            <w:tcW w:w="1252" w:type="dxa"/>
            <w:shd w:val="clear" w:color="auto" w:fill="auto"/>
          </w:tcPr>
          <w:p w:rsidR="00D6657B" w:rsidRPr="006E5C60" w:rsidRDefault="00D6657B" w:rsidP="006E5C60">
            <w:pPr>
              <w:pStyle w:val="11"/>
              <w:tabs>
                <w:tab w:val="left" w:pos="540"/>
              </w:tabs>
              <w:jc w:val="center"/>
              <w:rPr>
                <w:iCs/>
                <w:sz w:val="24"/>
                <w:szCs w:val="24"/>
              </w:rPr>
            </w:pPr>
            <w:r w:rsidRPr="006E5C60">
              <w:rPr>
                <w:iCs/>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pStyle w:val="aa"/>
              <w:rPr>
                <w:lang w:val="ru-RU" w:eastAsia="ru-RU"/>
              </w:rPr>
            </w:pPr>
            <w:r w:rsidRPr="006E5C60">
              <w:rPr>
                <w:lang w:val="ru-RU" w:eastAsia="ru-RU"/>
              </w:rPr>
              <w:t>Электронная библиотека наглядных пособий по природоведению и естествознанию.</w:t>
            </w:r>
          </w:p>
          <w:p w:rsidR="00D6657B" w:rsidRPr="006E5C60" w:rsidRDefault="00D6657B" w:rsidP="006E5C60">
            <w:pPr>
              <w:pStyle w:val="11"/>
              <w:tabs>
                <w:tab w:val="left" w:pos="540"/>
              </w:tabs>
              <w:jc w:val="both"/>
              <w:rPr>
                <w:i/>
                <w:iCs/>
                <w:sz w:val="24"/>
                <w:szCs w:val="24"/>
              </w:rPr>
            </w:pPr>
            <w:r w:rsidRPr="006E5C60">
              <w:rPr>
                <w:sz w:val="24"/>
                <w:szCs w:val="24"/>
              </w:rPr>
              <w:t>(Компакт–диск, включающий базу информационных объектов различных типов: видеофрагменты,</w:t>
            </w:r>
            <w:r w:rsidRPr="006E5C60">
              <w:rPr>
                <w:spacing w:val="-4"/>
                <w:sz w:val="24"/>
                <w:szCs w:val="24"/>
              </w:rPr>
              <w:t xml:space="preserve"> анимации,</w:t>
            </w:r>
            <w:r w:rsidRPr="006E5C60">
              <w:rPr>
                <w:sz w:val="24"/>
                <w:szCs w:val="24"/>
              </w:rPr>
              <w:t xml:space="preserve"> интерактивные модели, фотографии и </w:t>
            </w:r>
            <w:r w:rsidRPr="006E5C60">
              <w:rPr>
                <w:spacing w:val="-5"/>
                <w:sz w:val="24"/>
                <w:szCs w:val="24"/>
              </w:rPr>
              <w:t>статичные иллюстрации; а также средства для организации их хранения и создания презентаций)</w:t>
            </w:r>
          </w:p>
        </w:tc>
        <w:tc>
          <w:tcPr>
            <w:tcW w:w="1252" w:type="dxa"/>
            <w:shd w:val="clear" w:color="auto" w:fill="auto"/>
          </w:tcPr>
          <w:p w:rsidR="00D6657B" w:rsidRPr="006E5C60" w:rsidRDefault="00D6657B" w:rsidP="006E5C60">
            <w:pPr>
              <w:pStyle w:val="11"/>
              <w:tabs>
                <w:tab w:val="left" w:pos="540"/>
              </w:tabs>
              <w:jc w:val="center"/>
              <w:rPr>
                <w:iCs/>
                <w:sz w:val="24"/>
                <w:szCs w:val="24"/>
              </w:rPr>
            </w:pPr>
            <w:r w:rsidRPr="006E5C60">
              <w:rPr>
                <w:iCs/>
                <w:sz w:val="24"/>
                <w:szCs w:val="24"/>
              </w:rPr>
              <w:t>Д</w:t>
            </w:r>
          </w:p>
        </w:tc>
      </w:tr>
      <w:tr w:rsidR="00D6657B" w:rsidRPr="006E5C60" w:rsidTr="00EA1F20">
        <w:trPr>
          <w:trHeight w:val="421"/>
        </w:trPr>
        <w:tc>
          <w:tcPr>
            <w:tcW w:w="882" w:type="dxa"/>
            <w:shd w:val="clear" w:color="auto" w:fill="auto"/>
          </w:tcPr>
          <w:p w:rsidR="00D6657B" w:rsidRPr="006E5C60" w:rsidRDefault="00D6657B" w:rsidP="006E5C60">
            <w:pPr>
              <w:pStyle w:val="11"/>
              <w:tabs>
                <w:tab w:val="left" w:pos="540"/>
              </w:tabs>
              <w:rPr>
                <w:i/>
                <w:iCs/>
                <w:sz w:val="24"/>
                <w:szCs w:val="24"/>
              </w:rPr>
            </w:pPr>
          </w:p>
        </w:tc>
        <w:tc>
          <w:tcPr>
            <w:tcW w:w="9049" w:type="dxa"/>
            <w:gridSpan w:val="2"/>
            <w:tcBorders>
              <w:right w:val="single" w:sz="4" w:space="0" w:color="auto"/>
            </w:tcBorders>
            <w:shd w:val="clear" w:color="auto" w:fill="auto"/>
          </w:tcPr>
          <w:p w:rsidR="00D6657B" w:rsidRPr="006E5C60" w:rsidRDefault="00D6657B" w:rsidP="006E5C60">
            <w:pPr>
              <w:pStyle w:val="11"/>
              <w:tabs>
                <w:tab w:val="left" w:pos="540"/>
              </w:tabs>
              <w:rPr>
                <w:i/>
                <w:iCs/>
                <w:sz w:val="24"/>
                <w:szCs w:val="24"/>
              </w:rPr>
            </w:pPr>
            <w:r w:rsidRPr="006E5C60">
              <w:rPr>
                <w:b/>
                <w:bCs/>
                <w:color w:val="000000"/>
                <w:sz w:val="24"/>
                <w:szCs w:val="24"/>
              </w:rPr>
              <w:t>Технические средства обучения (ТСО)</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proofErr w:type="gramStart"/>
            <w:r w:rsidRPr="006E5C60">
              <w:rPr>
                <w:rFonts w:ascii="Times New Roman" w:hAnsi="Times New Roman" w:cs="Times New Roman"/>
                <w:sz w:val="24"/>
                <w:szCs w:val="24"/>
              </w:rPr>
              <w:t>Компьютер мультимедийный (Компьютер с аудио–видео входами обеспечивается выходом в Интернет, средствами телекоммуникаций, пакетом прикладных программ (текстовых, презентационных и т.д.)</w:t>
            </w:r>
            <w:proofErr w:type="gramEnd"/>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Принтер</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Цифровой фотоаппарат</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Видеокамера</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Мультимедийный проектор</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Проекционный экран</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Телевизор с диагональю не менее 72 см</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Видеомагнитофон (видеоплеер)</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Графопроектор</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Диапроектор</w:t>
            </w:r>
          </w:p>
        </w:tc>
        <w:tc>
          <w:tcPr>
            <w:tcW w:w="1252" w:type="dxa"/>
            <w:tcBorders>
              <w:right w:val="single" w:sz="4" w:space="0" w:color="auto"/>
            </w:tcBorders>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tabs>
                <w:tab w:val="left" w:pos="540"/>
              </w:tabs>
              <w:rPr>
                <w:i/>
                <w:iCs/>
                <w:sz w:val="24"/>
                <w:szCs w:val="24"/>
              </w:rPr>
            </w:pPr>
          </w:p>
        </w:tc>
        <w:tc>
          <w:tcPr>
            <w:tcW w:w="9049" w:type="dxa"/>
            <w:gridSpan w:val="2"/>
            <w:tcBorders>
              <w:right w:val="single" w:sz="4" w:space="0" w:color="auto"/>
            </w:tcBorders>
            <w:shd w:val="clear" w:color="auto" w:fill="auto"/>
          </w:tcPr>
          <w:p w:rsidR="00D6657B" w:rsidRPr="006E5C60" w:rsidRDefault="00D6657B"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Учебно-практическое и учебно-лабораторное оборудование</w:t>
            </w:r>
          </w:p>
        </w:tc>
      </w:tr>
      <w:tr w:rsidR="00D6657B" w:rsidRPr="006E5C60" w:rsidTr="00EA1F20">
        <w:trPr>
          <w:trHeight w:val="380"/>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Комплект для конструирования простейших измерительных приборов (измерение массы, времени и др.)</w:t>
            </w:r>
          </w:p>
        </w:tc>
        <w:tc>
          <w:tcPr>
            <w:tcW w:w="1252" w:type="dxa"/>
            <w:tcBorders>
              <w:right w:val="single" w:sz="4" w:space="0" w:color="auto"/>
            </w:tcBorders>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Ф</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Комплект для проведения наблюдений за погодой, включая термометр, мензурку для сбора  дождевой воды, анемометр, флюгер</w:t>
            </w:r>
            <w:proofErr w:type="gramStart"/>
            <w:r w:rsidRPr="006E5C60">
              <w:rPr>
                <w:rFonts w:ascii="Times New Roman" w:hAnsi="Times New Roman" w:cs="Times New Roman"/>
                <w:sz w:val="24"/>
                <w:szCs w:val="24"/>
              </w:rPr>
              <w:t xml:space="preserve"> .</w:t>
            </w:r>
            <w:proofErr w:type="gramEnd"/>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Ф</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Комплект «Явления превращения веществ». (Комплект содержит оборудование и необходимые реактивы для ознакомления учащихся с основными признаками химических реакций, примерами явлений превращения веществ в окружающем мире.)</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Ф</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Комплект для моделирования строения атомов и молекул.</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Ф</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Комплект «Механические явления». (Комплект знакомит с видами механического движения; видами и применением простых механизмов)</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Ф</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Комплект «Тепловые явления» </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(Комплект обеспечивает знакомство с тепловыми явлениями, сравнение </w:t>
            </w:r>
            <w:r w:rsidRPr="006E5C60">
              <w:rPr>
                <w:rFonts w:ascii="Times New Roman" w:hAnsi="Times New Roman" w:cs="Times New Roman"/>
                <w:sz w:val="24"/>
                <w:szCs w:val="24"/>
              </w:rPr>
              <w:lastRenderedPageBreak/>
              <w:t>свойств веществ в газообразном, жидком и твердом состоянии.)</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lastRenderedPageBreak/>
              <w:t>Ф</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Комплект «Световые явления» </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(Комплект обеспечивает знакомство с различными световыми явлениями; проведение опытов по изучению явлений  отражения, преломления и дисперсии света.)</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Ф</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Комплект лабораторного оборудования (штатив лабораторный, стаканы, чашки Петри, стаканы мерные, пробирки, колбы, стеклянные палочки и т</w:t>
            </w:r>
            <w:proofErr w:type="gramStart"/>
            <w:r w:rsidRPr="006E5C60">
              <w:rPr>
                <w:rFonts w:ascii="Times New Roman" w:hAnsi="Times New Roman" w:cs="Times New Roman"/>
                <w:sz w:val="24"/>
                <w:szCs w:val="24"/>
              </w:rPr>
              <w:t>.д</w:t>
            </w:r>
            <w:proofErr w:type="gramEnd"/>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Ф</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Модель Солнечной системы</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Глобус Земли физический</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Компас</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Ф</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Весы лабораторные </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Ф</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Комплект «Оказание первой помощи» </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(Обеспечивает обучение учащихся способам оказания первой помощи при кровотечениях и несложных травмах)</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Ф</w:t>
            </w:r>
          </w:p>
        </w:tc>
      </w:tr>
      <w:tr w:rsidR="00D6657B" w:rsidRPr="006E5C60" w:rsidTr="00EA1F20">
        <w:trPr>
          <w:trHeight w:val="270"/>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b/>
                <w:bCs/>
                <w:i/>
                <w:iCs/>
                <w:sz w:val="24"/>
                <w:szCs w:val="24"/>
              </w:rPr>
            </w:pPr>
            <w:r w:rsidRPr="006E5C60">
              <w:rPr>
                <w:rFonts w:ascii="Times New Roman" w:hAnsi="Times New Roman" w:cs="Times New Roman"/>
                <w:sz w:val="24"/>
                <w:szCs w:val="24"/>
              </w:rPr>
              <w:t>Микроскоп</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Ф</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Комплект посуды с принадлежностями демонстрационный</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Штатив демонстрационный</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5 шт.</w:t>
            </w:r>
          </w:p>
        </w:tc>
      </w:tr>
      <w:tr w:rsidR="00D6657B" w:rsidRPr="006E5C60" w:rsidTr="00EA1F20">
        <w:trPr>
          <w:trHeight w:val="143"/>
        </w:trPr>
        <w:tc>
          <w:tcPr>
            <w:tcW w:w="882" w:type="dxa"/>
            <w:shd w:val="clear" w:color="auto" w:fill="auto"/>
          </w:tcPr>
          <w:p w:rsidR="00D6657B" w:rsidRPr="006E5C60" w:rsidRDefault="00D6657B" w:rsidP="006E5C60">
            <w:pPr>
              <w:pStyle w:val="11"/>
              <w:tabs>
                <w:tab w:val="left" w:pos="540"/>
              </w:tabs>
              <w:rPr>
                <w:i/>
                <w:iCs/>
                <w:sz w:val="24"/>
                <w:szCs w:val="24"/>
              </w:rPr>
            </w:pPr>
          </w:p>
        </w:tc>
        <w:tc>
          <w:tcPr>
            <w:tcW w:w="9049" w:type="dxa"/>
            <w:gridSpan w:val="2"/>
            <w:tcBorders>
              <w:right w:val="single" w:sz="4" w:space="0" w:color="auto"/>
            </w:tcBorders>
            <w:shd w:val="clear" w:color="auto" w:fill="auto"/>
          </w:tcPr>
          <w:p w:rsidR="00D6657B" w:rsidRPr="006E5C60" w:rsidRDefault="00D6657B"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Натуральные объекты</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Коллекция «Полезные ископаемые», «Горные породы и минералы»</w:t>
            </w:r>
          </w:p>
        </w:tc>
        <w:tc>
          <w:tcPr>
            <w:tcW w:w="1252" w:type="dxa"/>
            <w:tcBorders>
              <w:right w:val="single" w:sz="4" w:space="0" w:color="auto"/>
            </w:tcBorders>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Ф</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Гербарий дикорастущих растений, культурных растений, лекарственных растений</w:t>
            </w:r>
          </w:p>
        </w:tc>
        <w:tc>
          <w:tcPr>
            <w:tcW w:w="1252" w:type="dxa"/>
            <w:tcBorders>
              <w:right w:val="single" w:sz="4" w:space="0" w:color="auto"/>
            </w:tcBorders>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Ф</w:t>
            </w:r>
          </w:p>
        </w:tc>
      </w:tr>
      <w:tr w:rsidR="00D6657B" w:rsidRPr="006E5C60" w:rsidTr="00EA1F20">
        <w:trPr>
          <w:trHeight w:val="297"/>
        </w:trPr>
        <w:tc>
          <w:tcPr>
            <w:tcW w:w="882" w:type="dxa"/>
            <w:shd w:val="clear" w:color="auto" w:fill="auto"/>
          </w:tcPr>
          <w:p w:rsidR="00D6657B" w:rsidRPr="006E5C60" w:rsidRDefault="00D6657B" w:rsidP="006E5C60">
            <w:pPr>
              <w:pStyle w:val="11"/>
              <w:numPr>
                <w:ilvl w:val="0"/>
                <w:numId w:val="8"/>
              </w:numPr>
              <w:tabs>
                <w:tab w:val="left" w:pos="540"/>
              </w:tabs>
              <w:ind w:left="0"/>
              <w:jc w:val="both"/>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Набор муляжей плодов и овощей, «Съедобные и несъедобные грибы»</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Д</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jc w:val="both"/>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Микропрепараты по теме «Клеточное строение живых организмов»</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Ф</w:t>
            </w:r>
          </w:p>
        </w:tc>
      </w:tr>
      <w:tr w:rsidR="00D6657B" w:rsidRPr="006E5C60" w:rsidTr="00EA1F20">
        <w:trPr>
          <w:trHeight w:val="143"/>
        </w:trPr>
        <w:tc>
          <w:tcPr>
            <w:tcW w:w="882" w:type="dxa"/>
            <w:shd w:val="clear" w:color="auto" w:fill="auto"/>
          </w:tcPr>
          <w:p w:rsidR="00D6657B" w:rsidRPr="006E5C60" w:rsidRDefault="00D6657B" w:rsidP="006E5C60">
            <w:pPr>
              <w:pStyle w:val="11"/>
              <w:numPr>
                <w:ilvl w:val="0"/>
                <w:numId w:val="8"/>
              </w:numPr>
              <w:tabs>
                <w:tab w:val="left" w:pos="540"/>
              </w:tabs>
              <w:ind w:left="0"/>
              <w:jc w:val="both"/>
              <w:rPr>
                <w:i/>
                <w:iCs/>
                <w:sz w:val="24"/>
                <w:szCs w:val="24"/>
              </w:rPr>
            </w:pPr>
          </w:p>
        </w:tc>
        <w:tc>
          <w:tcPr>
            <w:tcW w:w="7797" w:type="dxa"/>
            <w:shd w:val="clear" w:color="auto" w:fill="auto"/>
          </w:tcPr>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Объемная модель «Торс человека»</w:t>
            </w:r>
          </w:p>
        </w:tc>
        <w:tc>
          <w:tcPr>
            <w:tcW w:w="1252" w:type="dxa"/>
            <w:shd w:val="clear" w:color="auto" w:fill="auto"/>
          </w:tcPr>
          <w:p w:rsidR="00D6657B" w:rsidRPr="006E5C60" w:rsidRDefault="00D6657B"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Д</w:t>
            </w:r>
          </w:p>
        </w:tc>
      </w:tr>
    </w:tbl>
    <w:p w:rsidR="00D6657B" w:rsidRPr="006E5C60" w:rsidRDefault="00D6657B" w:rsidP="006E5C60">
      <w:pPr>
        <w:spacing w:after="0" w:line="240" w:lineRule="auto"/>
        <w:ind w:firstLine="709"/>
        <w:jc w:val="both"/>
        <w:rPr>
          <w:rFonts w:ascii="Times New Roman" w:hAnsi="Times New Roman" w:cs="Times New Roman"/>
          <w:b/>
          <w:color w:val="FF0000"/>
          <w:sz w:val="24"/>
          <w:szCs w:val="24"/>
        </w:rPr>
      </w:pPr>
    </w:p>
    <w:p w:rsidR="00D6657B" w:rsidRPr="006E5C60" w:rsidRDefault="00D6657B" w:rsidP="006E5C60">
      <w:pPr>
        <w:numPr>
          <w:ilvl w:val="5"/>
          <w:numId w:val="0"/>
        </w:numPr>
        <w:tabs>
          <w:tab w:val="left" w:pos="0"/>
        </w:tabs>
        <w:suppressAutoHyphens/>
        <w:spacing w:after="0" w:line="240" w:lineRule="auto"/>
        <w:jc w:val="both"/>
        <w:outlineLvl w:val="5"/>
        <w:rPr>
          <w:rFonts w:ascii="Times New Roman" w:hAnsi="Times New Roman" w:cs="Times New Roman"/>
          <w:b/>
          <w:bCs/>
          <w:sz w:val="24"/>
          <w:szCs w:val="24"/>
          <w:lang w:eastAsia="ar-SA"/>
        </w:rPr>
      </w:pPr>
      <w:r w:rsidRPr="006E5C60">
        <w:rPr>
          <w:rFonts w:ascii="Times New Roman" w:hAnsi="Times New Roman" w:cs="Times New Roman"/>
          <w:b/>
          <w:sz w:val="24"/>
          <w:szCs w:val="24"/>
          <w:lang w:eastAsia="ar-SA"/>
        </w:rPr>
        <w:t>4.2. Создание мотивирующей обучающей среды.</w:t>
      </w:r>
    </w:p>
    <w:p w:rsidR="00D6657B" w:rsidRPr="006E5C60" w:rsidRDefault="00D6657B" w:rsidP="006E5C60">
      <w:pPr>
        <w:autoSpaceDE w:val="0"/>
        <w:autoSpaceDN w:val="0"/>
        <w:adjustRightInd w:val="0"/>
        <w:spacing w:after="0" w:line="240" w:lineRule="auto"/>
        <w:ind w:firstLine="708"/>
        <w:jc w:val="both"/>
        <w:rPr>
          <w:rFonts w:ascii="Times New Roman" w:hAnsi="Times New Roman" w:cs="Times New Roman"/>
          <w:sz w:val="24"/>
          <w:szCs w:val="24"/>
        </w:rPr>
      </w:pP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 xml:space="preserve">  Мотивация является ключевым фактором реализации деятельности человека – постановки им целей, подбора средств их достижения, планирования, рефлексии. Важнейшее значение имеет волевая регуляция деятельности.</w:t>
      </w:r>
    </w:p>
    <w:p w:rsidR="00D6657B" w:rsidRPr="006E5C60" w:rsidRDefault="00D6657B" w:rsidP="006E5C60">
      <w:pPr>
        <w:spacing w:after="0" w:line="240" w:lineRule="auto"/>
        <w:ind w:firstLine="540"/>
        <w:jc w:val="both"/>
        <w:rPr>
          <w:rFonts w:ascii="Times New Roman" w:hAnsi="Times New Roman" w:cs="Times New Roman"/>
          <w:sz w:val="24"/>
          <w:szCs w:val="24"/>
        </w:rPr>
      </w:pPr>
      <w:r w:rsidRPr="006E5C60">
        <w:rPr>
          <w:rFonts w:ascii="Times New Roman" w:hAnsi="Times New Roman" w:cs="Times New Roman"/>
          <w:sz w:val="24"/>
          <w:szCs w:val="24"/>
        </w:rPr>
        <w:t xml:space="preserve">  </w:t>
      </w:r>
      <w:r w:rsidRPr="006E5C60">
        <w:rPr>
          <w:rFonts w:ascii="Times New Roman" w:hAnsi="Times New Roman" w:cs="Times New Roman"/>
          <w:b/>
          <w:sz w:val="24"/>
          <w:szCs w:val="24"/>
        </w:rPr>
        <w:t xml:space="preserve">Факторы, влияющие на развитие мотивации. </w:t>
      </w:r>
      <w:r w:rsidRPr="006E5C60">
        <w:rPr>
          <w:rFonts w:ascii="Times New Roman" w:hAnsi="Times New Roman" w:cs="Times New Roman"/>
          <w:sz w:val="24"/>
          <w:szCs w:val="24"/>
        </w:rPr>
        <w:t xml:space="preserve">  Потребности участников процесса образования определяются как личностными особенностями каждого конкретного  ученика  (уровень способностей, предрасположенность к той или иной деятельности, темперамент и др.), так и социальными факторами (традиции семьи, направленность внутренней среды школы, контакты среди референтных групп сверстников и др.).</w:t>
      </w:r>
    </w:p>
    <w:p w:rsidR="00D6657B" w:rsidRPr="006E5C60" w:rsidRDefault="00D6657B" w:rsidP="006E5C60">
      <w:pPr>
        <w:spacing w:after="0" w:line="240" w:lineRule="auto"/>
        <w:ind w:firstLine="540"/>
        <w:jc w:val="both"/>
        <w:rPr>
          <w:rFonts w:ascii="Times New Roman" w:hAnsi="Times New Roman" w:cs="Times New Roman"/>
          <w:b/>
          <w:sz w:val="24"/>
          <w:szCs w:val="24"/>
        </w:rPr>
      </w:pPr>
      <w:r w:rsidRPr="006E5C60">
        <w:rPr>
          <w:rFonts w:ascii="Times New Roman" w:hAnsi="Times New Roman" w:cs="Times New Roman"/>
          <w:b/>
          <w:sz w:val="24"/>
          <w:szCs w:val="24"/>
        </w:rPr>
        <w:t>Эти потребности могут быть удовлетворены в рамках следующих традиционно существующих в школе форм деятельности и направлений:</w:t>
      </w:r>
    </w:p>
    <w:p w:rsidR="00D6657B" w:rsidRPr="006E5C60" w:rsidRDefault="00D6657B" w:rsidP="006E5C60">
      <w:pPr>
        <w:numPr>
          <w:ilvl w:val="0"/>
          <w:numId w:val="13"/>
        </w:numPr>
        <w:tabs>
          <w:tab w:val="clear" w:pos="644"/>
          <w:tab w:val="num" w:pos="0"/>
          <w:tab w:val="num" w:pos="142"/>
        </w:tabs>
        <w:spacing w:after="0" w:line="240" w:lineRule="auto"/>
        <w:ind w:left="0" w:firstLine="0"/>
        <w:jc w:val="both"/>
        <w:rPr>
          <w:rFonts w:ascii="Times New Roman" w:hAnsi="Times New Roman" w:cs="Times New Roman"/>
          <w:sz w:val="24"/>
          <w:szCs w:val="24"/>
        </w:rPr>
      </w:pPr>
      <w:r w:rsidRPr="006E5C60">
        <w:rPr>
          <w:rFonts w:ascii="Times New Roman" w:hAnsi="Times New Roman" w:cs="Times New Roman"/>
          <w:sz w:val="24"/>
          <w:szCs w:val="24"/>
        </w:rPr>
        <w:t>учебная деятельность на уроке;</w:t>
      </w:r>
    </w:p>
    <w:p w:rsidR="00D6657B" w:rsidRPr="006E5C60" w:rsidRDefault="00D6657B" w:rsidP="006E5C60">
      <w:pPr>
        <w:numPr>
          <w:ilvl w:val="0"/>
          <w:numId w:val="13"/>
        </w:numPr>
        <w:tabs>
          <w:tab w:val="clear" w:pos="644"/>
          <w:tab w:val="num" w:pos="0"/>
          <w:tab w:val="num" w:pos="142"/>
        </w:tabs>
        <w:spacing w:after="0" w:line="240" w:lineRule="auto"/>
        <w:ind w:left="0" w:firstLine="0"/>
        <w:jc w:val="both"/>
        <w:rPr>
          <w:rFonts w:ascii="Times New Roman" w:hAnsi="Times New Roman" w:cs="Times New Roman"/>
          <w:sz w:val="24"/>
          <w:szCs w:val="24"/>
        </w:rPr>
      </w:pPr>
      <w:r w:rsidRPr="006E5C60">
        <w:rPr>
          <w:rFonts w:ascii="Times New Roman" w:hAnsi="Times New Roman" w:cs="Times New Roman"/>
          <w:sz w:val="24"/>
          <w:szCs w:val="24"/>
        </w:rPr>
        <w:t>разные сферы организуемой взрослыми внеурочной деятельности;</w:t>
      </w:r>
    </w:p>
    <w:p w:rsidR="00D6657B" w:rsidRPr="006E5C60" w:rsidRDefault="00D6657B" w:rsidP="006E5C60">
      <w:pPr>
        <w:numPr>
          <w:ilvl w:val="0"/>
          <w:numId w:val="13"/>
        </w:numPr>
        <w:tabs>
          <w:tab w:val="clear" w:pos="644"/>
          <w:tab w:val="num" w:pos="0"/>
          <w:tab w:val="num" w:pos="142"/>
        </w:tabs>
        <w:spacing w:after="0" w:line="240" w:lineRule="auto"/>
        <w:ind w:left="0" w:firstLine="0"/>
        <w:jc w:val="both"/>
        <w:rPr>
          <w:rFonts w:ascii="Times New Roman" w:hAnsi="Times New Roman" w:cs="Times New Roman"/>
          <w:sz w:val="24"/>
          <w:szCs w:val="24"/>
        </w:rPr>
      </w:pPr>
      <w:r w:rsidRPr="006E5C60">
        <w:rPr>
          <w:rFonts w:ascii="Times New Roman" w:hAnsi="Times New Roman" w:cs="Times New Roman"/>
          <w:sz w:val="24"/>
          <w:szCs w:val="24"/>
        </w:rPr>
        <w:t>социализация в рамках возникающих детских субкультурных групп;</w:t>
      </w:r>
    </w:p>
    <w:p w:rsidR="00D6657B" w:rsidRPr="006E5C60" w:rsidRDefault="00D6657B" w:rsidP="006E5C60">
      <w:pPr>
        <w:numPr>
          <w:ilvl w:val="0"/>
          <w:numId w:val="13"/>
        </w:numPr>
        <w:tabs>
          <w:tab w:val="clear" w:pos="644"/>
          <w:tab w:val="num" w:pos="0"/>
          <w:tab w:val="num" w:pos="142"/>
        </w:tabs>
        <w:spacing w:after="0" w:line="240" w:lineRule="auto"/>
        <w:ind w:left="0" w:firstLine="0"/>
        <w:jc w:val="both"/>
        <w:rPr>
          <w:rFonts w:ascii="Times New Roman" w:hAnsi="Times New Roman" w:cs="Times New Roman"/>
          <w:sz w:val="24"/>
          <w:szCs w:val="24"/>
        </w:rPr>
      </w:pPr>
      <w:r w:rsidRPr="006E5C60">
        <w:rPr>
          <w:rFonts w:ascii="Times New Roman" w:hAnsi="Times New Roman" w:cs="Times New Roman"/>
          <w:sz w:val="24"/>
          <w:szCs w:val="24"/>
        </w:rPr>
        <w:t>различные виды школьного самоуправления.</w:t>
      </w:r>
    </w:p>
    <w:p w:rsidR="00D6657B" w:rsidRPr="006E5C60" w:rsidRDefault="00D6657B" w:rsidP="006E5C60">
      <w:pPr>
        <w:spacing w:after="0" w:line="240" w:lineRule="auto"/>
        <w:ind w:firstLine="540"/>
        <w:jc w:val="both"/>
        <w:rPr>
          <w:rFonts w:ascii="Times New Roman" w:hAnsi="Times New Roman" w:cs="Times New Roman"/>
          <w:sz w:val="24"/>
          <w:szCs w:val="24"/>
        </w:rPr>
      </w:pPr>
      <w:r w:rsidRPr="006E5C60">
        <w:rPr>
          <w:rFonts w:ascii="Times New Roman" w:hAnsi="Times New Roman" w:cs="Times New Roman"/>
          <w:sz w:val="24"/>
          <w:szCs w:val="24"/>
        </w:rPr>
        <w:t xml:space="preserve"> </w:t>
      </w:r>
      <w:r w:rsidRPr="006E5C60">
        <w:rPr>
          <w:rFonts w:ascii="Times New Roman" w:hAnsi="Times New Roman" w:cs="Times New Roman"/>
          <w:b/>
          <w:sz w:val="24"/>
          <w:szCs w:val="24"/>
        </w:rPr>
        <w:t xml:space="preserve">Требования к образовательной среде. </w:t>
      </w:r>
      <w:r w:rsidRPr="006E5C60">
        <w:rPr>
          <w:rFonts w:ascii="Times New Roman" w:hAnsi="Times New Roman" w:cs="Times New Roman"/>
          <w:sz w:val="24"/>
          <w:szCs w:val="24"/>
        </w:rPr>
        <w:t xml:space="preserve">Образовательная среда школы должна проектироваться таким образом, чтобы задать ценностно-смысловое поле социально-позитивной деятельности, направленной на реализацию сложных социокультурных потребностей учащихся, прежде всего в области самоактуализации и самореализации.  </w:t>
      </w:r>
    </w:p>
    <w:p w:rsidR="00D6657B" w:rsidRPr="006E5C60" w:rsidRDefault="00D6657B" w:rsidP="006E5C60">
      <w:pPr>
        <w:spacing w:after="0" w:line="240" w:lineRule="auto"/>
        <w:ind w:firstLine="540"/>
        <w:jc w:val="both"/>
        <w:rPr>
          <w:rFonts w:ascii="Times New Roman" w:hAnsi="Times New Roman" w:cs="Times New Roman"/>
          <w:b/>
          <w:sz w:val="24"/>
          <w:szCs w:val="24"/>
        </w:rPr>
      </w:pPr>
      <w:r w:rsidRPr="006E5C60">
        <w:rPr>
          <w:rFonts w:ascii="Times New Roman" w:hAnsi="Times New Roman" w:cs="Times New Roman"/>
          <w:b/>
          <w:sz w:val="24"/>
          <w:szCs w:val="24"/>
        </w:rPr>
        <w:t>В связи с этим среди требований к образовательной среде школы можно выделить следующие:</w:t>
      </w:r>
    </w:p>
    <w:p w:rsidR="00D6657B" w:rsidRPr="006E5C60" w:rsidRDefault="00D6657B" w:rsidP="006E5C60">
      <w:pPr>
        <w:numPr>
          <w:ilvl w:val="0"/>
          <w:numId w:val="13"/>
        </w:numPr>
        <w:tabs>
          <w:tab w:val="clear" w:pos="644"/>
          <w:tab w:val="num" w:pos="0"/>
          <w:tab w:val="left" w:pos="284"/>
        </w:tabs>
        <w:spacing w:after="0" w:line="240" w:lineRule="auto"/>
        <w:ind w:left="0" w:firstLine="0"/>
        <w:jc w:val="both"/>
        <w:rPr>
          <w:rFonts w:ascii="Times New Roman" w:hAnsi="Times New Roman" w:cs="Times New Roman"/>
          <w:sz w:val="24"/>
          <w:szCs w:val="24"/>
        </w:rPr>
      </w:pPr>
      <w:r w:rsidRPr="006E5C60">
        <w:rPr>
          <w:rFonts w:ascii="Times New Roman" w:hAnsi="Times New Roman" w:cs="Times New Roman"/>
          <w:sz w:val="24"/>
          <w:szCs w:val="24"/>
        </w:rPr>
        <w:lastRenderedPageBreak/>
        <w:t>наличие форм работы, обеспечивающих личностный контакт учащихся и взрослых при реализации какой-либо деятельности;</w:t>
      </w:r>
    </w:p>
    <w:p w:rsidR="00D6657B" w:rsidRPr="006E5C60" w:rsidRDefault="00D6657B" w:rsidP="006E5C60">
      <w:pPr>
        <w:numPr>
          <w:ilvl w:val="0"/>
          <w:numId w:val="13"/>
        </w:numPr>
        <w:tabs>
          <w:tab w:val="clear" w:pos="644"/>
          <w:tab w:val="num" w:pos="0"/>
          <w:tab w:val="left" w:pos="284"/>
        </w:tabs>
        <w:spacing w:after="0" w:line="240" w:lineRule="auto"/>
        <w:ind w:left="0" w:firstLine="0"/>
        <w:jc w:val="both"/>
        <w:rPr>
          <w:rFonts w:ascii="Times New Roman" w:hAnsi="Times New Roman" w:cs="Times New Roman"/>
          <w:sz w:val="24"/>
          <w:szCs w:val="24"/>
        </w:rPr>
      </w:pPr>
      <w:r w:rsidRPr="006E5C60">
        <w:rPr>
          <w:rFonts w:ascii="Times New Roman" w:hAnsi="Times New Roman" w:cs="Times New Roman"/>
          <w:sz w:val="24"/>
          <w:szCs w:val="24"/>
        </w:rPr>
        <w:t xml:space="preserve">максимально широкий предметно-тематический состав предлагаемых форм деятельности; </w:t>
      </w:r>
    </w:p>
    <w:p w:rsidR="00D6657B" w:rsidRPr="006E5C60" w:rsidRDefault="00D6657B" w:rsidP="006E5C60">
      <w:pPr>
        <w:numPr>
          <w:ilvl w:val="0"/>
          <w:numId w:val="13"/>
        </w:numPr>
        <w:tabs>
          <w:tab w:val="clear" w:pos="644"/>
          <w:tab w:val="num" w:pos="0"/>
          <w:tab w:val="left" w:pos="284"/>
        </w:tabs>
        <w:spacing w:after="0" w:line="240" w:lineRule="auto"/>
        <w:ind w:left="0" w:firstLine="0"/>
        <w:jc w:val="both"/>
        <w:rPr>
          <w:rFonts w:ascii="Times New Roman" w:hAnsi="Times New Roman" w:cs="Times New Roman"/>
          <w:sz w:val="24"/>
          <w:szCs w:val="24"/>
        </w:rPr>
      </w:pPr>
      <w:r w:rsidRPr="006E5C60">
        <w:rPr>
          <w:rFonts w:ascii="Times New Roman" w:hAnsi="Times New Roman" w:cs="Times New Roman"/>
          <w:sz w:val="24"/>
          <w:szCs w:val="24"/>
        </w:rPr>
        <w:t>передача организованным органам учащихся прав и ответственности за определенные сферы школьной жизни;</w:t>
      </w:r>
    </w:p>
    <w:p w:rsidR="00D6657B" w:rsidRPr="006E5C60" w:rsidRDefault="00D6657B" w:rsidP="006E5C60">
      <w:pPr>
        <w:numPr>
          <w:ilvl w:val="0"/>
          <w:numId w:val="13"/>
        </w:numPr>
        <w:tabs>
          <w:tab w:val="clear" w:pos="644"/>
          <w:tab w:val="num" w:pos="0"/>
          <w:tab w:val="left" w:pos="284"/>
        </w:tabs>
        <w:spacing w:after="0" w:line="240" w:lineRule="auto"/>
        <w:ind w:left="0" w:firstLine="0"/>
        <w:jc w:val="both"/>
        <w:rPr>
          <w:rFonts w:ascii="Times New Roman" w:hAnsi="Times New Roman" w:cs="Times New Roman"/>
          <w:sz w:val="24"/>
          <w:szCs w:val="24"/>
        </w:rPr>
      </w:pPr>
      <w:r w:rsidRPr="006E5C60">
        <w:rPr>
          <w:rFonts w:ascii="Times New Roman" w:hAnsi="Times New Roman" w:cs="Times New Roman"/>
          <w:sz w:val="24"/>
          <w:szCs w:val="24"/>
        </w:rPr>
        <w:t>наличие механизмов включения в сферу позитивной деятельности школы субкультурных самоорганизующихся групп учащихся;</w:t>
      </w:r>
    </w:p>
    <w:p w:rsidR="00D6657B" w:rsidRPr="006E5C60" w:rsidRDefault="00D6657B" w:rsidP="006E5C60">
      <w:pPr>
        <w:numPr>
          <w:ilvl w:val="0"/>
          <w:numId w:val="13"/>
        </w:numPr>
        <w:tabs>
          <w:tab w:val="clear" w:pos="644"/>
          <w:tab w:val="num" w:pos="0"/>
          <w:tab w:val="left" w:pos="284"/>
        </w:tabs>
        <w:spacing w:after="0" w:line="240" w:lineRule="auto"/>
        <w:ind w:left="0" w:firstLine="0"/>
        <w:jc w:val="both"/>
        <w:rPr>
          <w:rFonts w:ascii="Times New Roman" w:hAnsi="Times New Roman" w:cs="Times New Roman"/>
          <w:sz w:val="24"/>
          <w:szCs w:val="24"/>
        </w:rPr>
      </w:pPr>
      <w:r w:rsidRPr="006E5C60">
        <w:rPr>
          <w:rFonts w:ascii="Times New Roman" w:hAnsi="Times New Roman" w:cs="Times New Roman"/>
          <w:sz w:val="24"/>
          <w:szCs w:val="24"/>
        </w:rPr>
        <w:t>«открытость» среды, создание возможностей для разнообразных контактов учащихся с внешними агентами (другими образовательными учреждениями, профессиональными организациями, территориальными субъектами, сообществами в других странах и др.);</w:t>
      </w:r>
    </w:p>
    <w:p w:rsidR="00D6657B" w:rsidRPr="006E5C60" w:rsidRDefault="00D6657B" w:rsidP="006E5C60">
      <w:pPr>
        <w:numPr>
          <w:ilvl w:val="0"/>
          <w:numId w:val="13"/>
        </w:numPr>
        <w:tabs>
          <w:tab w:val="clear" w:pos="644"/>
          <w:tab w:val="num" w:pos="0"/>
          <w:tab w:val="left" w:pos="284"/>
        </w:tabs>
        <w:spacing w:after="0" w:line="240" w:lineRule="auto"/>
        <w:ind w:left="0" w:firstLine="0"/>
        <w:jc w:val="both"/>
        <w:rPr>
          <w:rFonts w:ascii="Times New Roman" w:hAnsi="Times New Roman" w:cs="Times New Roman"/>
          <w:sz w:val="24"/>
          <w:szCs w:val="24"/>
        </w:rPr>
      </w:pPr>
      <w:r w:rsidRPr="006E5C60">
        <w:rPr>
          <w:rFonts w:ascii="Times New Roman" w:hAnsi="Times New Roman" w:cs="Times New Roman"/>
          <w:sz w:val="24"/>
          <w:szCs w:val="24"/>
        </w:rPr>
        <w:t xml:space="preserve">наличие системы презентации и признания творческих достижений на </w:t>
      </w:r>
      <w:proofErr w:type="gramStart"/>
      <w:r w:rsidRPr="006E5C60">
        <w:rPr>
          <w:rFonts w:ascii="Times New Roman" w:hAnsi="Times New Roman" w:cs="Times New Roman"/>
          <w:sz w:val="24"/>
          <w:szCs w:val="24"/>
        </w:rPr>
        <w:t>школьном</w:t>
      </w:r>
      <w:proofErr w:type="gramEnd"/>
      <w:r w:rsidRPr="006E5C60">
        <w:rPr>
          <w:rFonts w:ascii="Times New Roman" w:hAnsi="Times New Roman" w:cs="Times New Roman"/>
          <w:sz w:val="24"/>
          <w:szCs w:val="24"/>
        </w:rPr>
        <w:t xml:space="preserve"> и более высоких уровнях.</w:t>
      </w:r>
    </w:p>
    <w:p w:rsidR="00D6657B" w:rsidRPr="006E5C60" w:rsidRDefault="00D6657B" w:rsidP="006E5C60">
      <w:pPr>
        <w:autoSpaceDE w:val="0"/>
        <w:autoSpaceDN w:val="0"/>
        <w:adjustRightInd w:val="0"/>
        <w:spacing w:after="0" w:line="240" w:lineRule="auto"/>
        <w:ind w:firstLine="708"/>
        <w:jc w:val="both"/>
        <w:rPr>
          <w:rFonts w:ascii="Times New Roman" w:hAnsi="Times New Roman" w:cs="Times New Roman"/>
          <w:b/>
          <w:sz w:val="24"/>
          <w:szCs w:val="24"/>
        </w:rPr>
      </w:pP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 xml:space="preserve"> </w:t>
      </w:r>
      <w:r w:rsidRPr="006E5C60">
        <w:rPr>
          <w:rFonts w:ascii="Times New Roman" w:hAnsi="Times New Roman" w:cs="Times New Roman"/>
          <w:b/>
          <w:sz w:val="24"/>
          <w:szCs w:val="24"/>
        </w:rPr>
        <w:t>В качестве основных механизмов создания мотивационной образовательной среды школы выделяются три:</w:t>
      </w:r>
    </w:p>
    <w:p w:rsidR="00D6657B" w:rsidRPr="006E5C60" w:rsidRDefault="00D6657B" w:rsidP="006E5C60">
      <w:pPr>
        <w:numPr>
          <w:ilvl w:val="0"/>
          <w:numId w:val="14"/>
        </w:numPr>
        <w:tabs>
          <w:tab w:val="clear" w:pos="720"/>
          <w:tab w:val="num" w:pos="142"/>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E5C60">
        <w:rPr>
          <w:rFonts w:ascii="Times New Roman" w:hAnsi="Times New Roman" w:cs="Times New Roman"/>
          <w:sz w:val="24"/>
          <w:szCs w:val="24"/>
        </w:rPr>
        <w:t>изменение системы взаимоотношений участников образовательного процесса на основе новых объединений, содружеств, клубов, лабораторий и т.д.;</w:t>
      </w:r>
    </w:p>
    <w:p w:rsidR="00D6657B" w:rsidRPr="006E5C60" w:rsidRDefault="00D6657B" w:rsidP="006E5C60">
      <w:pPr>
        <w:numPr>
          <w:ilvl w:val="0"/>
          <w:numId w:val="14"/>
        </w:numPr>
        <w:tabs>
          <w:tab w:val="clear" w:pos="720"/>
          <w:tab w:val="left" w:pos="142"/>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6E5C60">
        <w:rPr>
          <w:rFonts w:ascii="Times New Roman" w:hAnsi="Times New Roman" w:cs="Times New Roman"/>
          <w:sz w:val="24"/>
          <w:szCs w:val="24"/>
        </w:rPr>
        <w:t>создание инновационной инфраструктуры образовательной среды;</w:t>
      </w:r>
    </w:p>
    <w:p w:rsidR="00D6657B" w:rsidRPr="006E5C60" w:rsidRDefault="00D6657B" w:rsidP="006E5C60">
      <w:pPr>
        <w:numPr>
          <w:ilvl w:val="0"/>
          <w:numId w:val="14"/>
        </w:numPr>
        <w:tabs>
          <w:tab w:val="clear" w:pos="720"/>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6E5C60">
        <w:rPr>
          <w:rFonts w:ascii="Times New Roman" w:hAnsi="Times New Roman" w:cs="Times New Roman"/>
          <w:sz w:val="24"/>
          <w:szCs w:val="24"/>
        </w:rPr>
        <w:t>внедрение новых образовательных практик на основе гуманитарных и информационных технологий на уровне конкретных образовательных программ.</w:t>
      </w:r>
    </w:p>
    <w:p w:rsidR="00D6657B" w:rsidRPr="006E5C60" w:rsidRDefault="00D6657B" w:rsidP="006E5C60">
      <w:pPr>
        <w:autoSpaceDE w:val="0"/>
        <w:autoSpaceDN w:val="0"/>
        <w:adjustRightInd w:val="0"/>
        <w:spacing w:after="0" w:line="240" w:lineRule="auto"/>
        <w:jc w:val="both"/>
        <w:rPr>
          <w:rFonts w:ascii="Times New Roman" w:hAnsi="Times New Roman" w:cs="Times New Roman"/>
          <w:b/>
          <w:bCs/>
          <w:sz w:val="24"/>
          <w:szCs w:val="24"/>
        </w:rPr>
      </w:pPr>
      <w:r w:rsidRPr="006E5C60">
        <w:rPr>
          <w:rFonts w:ascii="Times New Roman" w:hAnsi="Times New Roman" w:cs="Times New Roman"/>
          <w:b/>
          <w:bCs/>
          <w:sz w:val="24"/>
          <w:szCs w:val="24"/>
        </w:rPr>
        <w:t xml:space="preserve">Ключевыми мероприятиями по созданию мотивационной среды   являются:  </w:t>
      </w:r>
    </w:p>
    <w:p w:rsidR="00D6657B" w:rsidRPr="006E5C60" w:rsidRDefault="00D6657B" w:rsidP="006E5C60">
      <w:pPr>
        <w:numPr>
          <w:ilvl w:val="0"/>
          <w:numId w:val="27"/>
        </w:numPr>
        <w:autoSpaceDE w:val="0"/>
        <w:autoSpaceDN w:val="0"/>
        <w:adjustRightInd w:val="0"/>
        <w:spacing w:after="0" w:line="240" w:lineRule="auto"/>
        <w:ind w:left="0" w:hanging="567"/>
        <w:rPr>
          <w:rFonts w:ascii="Times New Roman" w:hAnsi="Times New Roman" w:cs="Times New Roman"/>
          <w:b/>
          <w:bCs/>
          <w:sz w:val="24"/>
          <w:szCs w:val="24"/>
        </w:rPr>
      </w:pPr>
      <w:r w:rsidRPr="006E5C60">
        <w:rPr>
          <w:rFonts w:ascii="Times New Roman" w:hAnsi="Times New Roman" w:cs="Times New Roman"/>
          <w:bCs/>
          <w:sz w:val="24"/>
          <w:szCs w:val="24"/>
        </w:rPr>
        <w:t>обогащение психологической среды школы</w:t>
      </w:r>
      <w:r w:rsidRPr="006E5C60">
        <w:rPr>
          <w:rFonts w:ascii="Times New Roman" w:hAnsi="Times New Roman" w:cs="Times New Roman"/>
          <w:sz w:val="24"/>
          <w:szCs w:val="24"/>
        </w:rPr>
        <w:t xml:space="preserve">, </w:t>
      </w:r>
      <w:r w:rsidRPr="006E5C60">
        <w:rPr>
          <w:rFonts w:ascii="Times New Roman" w:eastAsia="TimesNewRoman" w:hAnsi="Times New Roman" w:cs="Times New Roman"/>
          <w:sz w:val="24"/>
          <w:szCs w:val="24"/>
        </w:rPr>
        <w:t>обеспечение ее эмоциональной насыщенности с учетом возрастных и личностных особенностей и потребностей учащихся на каждой ступени образования.</w:t>
      </w:r>
    </w:p>
    <w:p w:rsidR="00D6657B" w:rsidRPr="006E5C60" w:rsidRDefault="00D6657B" w:rsidP="006E5C60">
      <w:pPr>
        <w:numPr>
          <w:ilvl w:val="0"/>
          <w:numId w:val="27"/>
        </w:numPr>
        <w:autoSpaceDE w:val="0"/>
        <w:autoSpaceDN w:val="0"/>
        <w:adjustRightInd w:val="0"/>
        <w:spacing w:after="0" w:line="240" w:lineRule="auto"/>
        <w:ind w:left="0" w:hanging="567"/>
        <w:rPr>
          <w:rFonts w:ascii="Times New Roman" w:hAnsi="Times New Roman" w:cs="Times New Roman"/>
          <w:sz w:val="24"/>
          <w:szCs w:val="24"/>
        </w:rPr>
      </w:pPr>
      <w:r w:rsidRPr="006E5C60">
        <w:rPr>
          <w:rFonts w:ascii="Times New Roman" w:eastAsia="TimesNewRoman" w:hAnsi="Times New Roman" w:cs="Times New Roman"/>
          <w:sz w:val="24"/>
          <w:szCs w:val="24"/>
        </w:rPr>
        <w:t>создания мест уединения</w:t>
      </w:r>
      <w:r w:rsidRPr="006E5C60">
        <w:rPr>
          <w:rFonts w:ascii="Times New Roman" w:hAnsi="Times New Roman" w:cs="Times New Roman"/>
          <w:sz w:val="24"/>
          <w:szCs w:val="24"/>
        </w:rPr>
        <w:t xml:space="preserve">, </w:t>
      </w:r>
      <w:r w:rsidRPr="006E5C60">
        <w:rPr>
          <w:rFonts w:ascii="Times New Roman" w:eastAsia="TimesNewRoman" w:hAnsi="Times New Roman" w:cs="Times New Roman"/>
          <w:sz w:val="24"/>
          <w:szCs w:val="24"/>
        </w:rPr>
        <w:t>тишины и индивидуальной работы над проектами и учебными заданиями с использованием школьной библиотеки</w:t>
      </w:r>
      <w:r w:rsidRPr="006E5C60">
        <w:rPr>
          <w:rFonts w:ascii="Times New Roman" w:hAnsi="Times New Roman" w:cs="Times New Roman"/>
          <w:sz w:val="24"/>
          <w:szCs w:val="24"/>
        </w:rPr>
        <w:t>.</w:t>
      </w:r>
    </w:p>
    <w:p w:rsidR="00D6657B" w:rsidRPr="006E5C60" w:rsidRDefault="00D6657B" w:rsidP="006E5C60">
      <w:pPr>
        <w:numPr>
          <w:ilvl w:val="0"/>
          <w:numId w:val="27"/>
        </w:numPr>
        <w:autoSpaceDE w:val="0"/>
        <w:autoSpaceDN w:val="0"/>
        <w:adjustRightInd w:val="0"/>
        <w:spacing w:after="0" w:line="240" w:lineRule="auto"/>
        <w:ind w:left="0" w:hanging="567"/>
        <w:rPr>
          <w:rFonts w:ascii="Times New Roman" w:eastAsia="TimesNewRoman" w:hAnsi="Times New Roman" w:cs="Times New Roman"/>
          <w:sz w:val="24"/>
          <w:szCs w:val="24"/>
        </w:rPr>
      </w:pPr>
      <w:r w:rsidRPr="006E5C60">
        <w:rPr>
          <w:rFonts w:ascii="Times New Roman" w:hAnsi="Times New Roman" w:cs="Times New Roman"/>
          <w:bCs/>
          <w:sz w:val="24"/>
          <w:szCs w:val="24"/>
        </w:rPr>
        <w:t>перевод на качественно более высокий уровень информационной и технологической среды школы</w:t>
      </w:r>
      <w:r w:rsidRPr="006E5C60">
        <w:rPr>
          <w:rFonts w:ascii="Times New Roman" w:hAnsi="Times New Roman" w:cs="Times New Roman"/>
          <w:sz w:val="24"/>
          <w:szCs w:val="24"/>
        </w:rPr>
        <w:t>:</w:t>
      </w:r>
      <w:r w:rsidRPr="006E5C60">
        <w:rPr>
          <w:rFonts w:ascii="Times New Roman" w:eastAsia="TimesNewRoman" w:hAnsi="Times New Roman" w:cs="Times New Roman"/>
          <w:sz w:val="24"/>
          <w:szCs w:val="24"/>
        </w:rPr>
        <w:t xml:space="preserve">  необходимы современные технические средства обучения</w:t>
      </w:r>
      <w:r w:rsidRPr="006E5C60">
        <w:rPr>
          <w:rFonts w:ascii="Times New Roman" w:hAnsi="Times New Roman" w:cs="Times New Roman"/>
          <w:sz w:val="24"/>
          <w:szCs w:val="24"/>
        </w:rPr>
        <w:t xml:space="preserve">: </w:t>
      </w:r>
      <w:r w:rsidRPr="006E5C60">
        <w:rPr>
          <w:rFonts w:ascii="Times New Roman" w:eastAsia="TimesNewRoman" w:hAnsi="Times New Roman" w:cs="Times New Roman"/>
          <w:sz w:val="24"/>
          <w:szCs w:val="24"/>
        </w:rPr>
        <w:t>интерактивные доски</w:t>
      </w:r>
      <w:r w:rsidRPr="006E5C60">
        <w:rPr>
          <w:rFonts w:ascii="Times New Roman" w:hAnsi="Times New Roman" w:cs="Times New Roman"/>
          <w:sz w:val="24"/>
          <w:szCs w:val="24"/>
        </w:rPr>
        <w:t xml:space="preserve">, </w:t>
      </w:r>
      <w:r w:rsidRPr="006E5C60">
        <w:rPr>
          <w:rFonts w:ascii="Times New Roman" w:eastAsia="TimesNewRoman" w:hAnsi="Times New Roman" w:cs="Times New Roman"/>
          <w:sz w:val="24"/>
          <w:szCs w:val="24"/>
        </w:rPr>
        <w:t>компьютеры и проекторы и т. д</w:t>
      </w:r>
      <w:proofErr w:type="gramStart"/>
      <w:r w:rsidRPr="006E5C60">
        <w:rPr>
          <w:rFonts w:ascii="Times New Roman" w:eastAsia="TimesNewRoman" w:hAnsi="Times New Roman" w:cs="Times New Roman"/>
          <w:sz w:val="24"/>
          <w:szCs w:val="24"/>
        </w:rPr>
        <w:t>..</w:t>
      </w:r>
      <w:proofErr w:type="gramEnd"/>
    </w:p>
    <w:p w:rsidR="00D6657B" w:rsidRPr="006E5C60" w:rsidRDefault="00D6657B" w:rsidP="006E5C60">
      <w:pPr>
        <w:autoSpaceDE w:val="0"/>
        <w:autoSpaceDN w:val="0"/>
        <w:adjustRightInd w:val="0"/>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Создание мотивационной образовательной среды направлено на удовлетворение потребностей:</w:t>
      </w:r>
    </w:p>
    <w:p w:rsidR="00D6657B" w:rsidRPr="006E5C60" w:rsidRDefault="00D6657B" w:rsidP="006E5C60">
      <w:pPr>
        <w:numPr>
          <w:ilvl w:val="0"/>
          <w:numId w:val="15"/>
        </w:numPr>
        <w:autoSpaceDE w:val="0"/>
        <w:autoSpaceDN w:val="0"/>
        <w:adjustRightInd w:val="0"/>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учащихся - в программах обучения, направленных на достижение качественного образования и овладение практическими умениями самостоятельно решать проблемы в различных областях жизни и профессиональной деятельности, быть конкурентно способными;</w:t>
      </w:r>
    </w:p>
    <w:p w:rsidR="00D6657B" w:rsidRPr="006E5C60" w:rsidRDefault="00D6657B" w:rsidP="006E5C60">
      <w:pPr>
        <w:numPr>
          <w:ilvl w:val="0"/>
          <w:numId w:val="15"/>
        </w:numPr>
        <w:autoSpaceDE w:val="0"/>
        <w:autoSpaceDN w:val="0"/>
        <w:adjustRightInd w:val="0"/>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родителей - в обеспечении условий для максимального развития школьников, в соответствии с их потенциальными возможностями, для их дальнейшей жизненной успешности и профессиональной состоятельности;</w:t>
      </w:r>
    </w:p>
    <w:p w:rsidR="00D6657B" w:rsidRPr="006E5C60" w:rsidRDefault="00D6657B" w:rsidP="006E5C60">
      <w:pPr>
        <w:numPr>
          <w:ilvl w:val="0"/>
          <w:numId w:val="15"/>
        </w:numPr>
        <w:autoSpaceDE w:val="0"/>
        <w:autoSpaceDN w:val="0"/>
        <w:adjustRightInd w:val="0"/>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педагогов – в обеспечении возможностей повышения профессиональной компетентности, возможностей творческой самореализации в образовательном процессе;</w:t>
      </w:r>
    </w:p>
    <w:p w:rsidR="00D6657B" w:rsidRPr="006E5C60" w:rsidRDefault="00D6657B" w:rsidP="006E5C60">
      <w:pPr>
        <w:numPr>
          <w:ilvl w:val="0"/>
          <w:numId w:val="15"/>
        </w:numPr>
        <w:autoSpaceDE w:val="0"/>
        <w:autoSpaceDN w:val="0"/>
        <w:adjustRightInd w:val="0"/>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 xml:space="preserve">организации </w:t>
      </w:r>
      <w:r w:rsidRPr="006E5C60">
        <w:rPr>
          <w:rFonts w:ascii="Times New Roman" w:hAnsi="Times New Roman" w:cs="Times New Roman"/>
          <w:b/>
          <w:bCs/>
          <w:sz w:val="24"/>
          <w:szCs w:val="24"/>
        </w:rPr>
        <w:t xml:space="preserve">- </w:t>
      </w:r>
      <w:r w:rsidRPr="006E5C60">
        <w:rPr>
          <w:rFonts w:ascii="Times New Roman" w:hAnsi="Times New Roman" w:cs="Times New Roman"/>
          <w:sz w:val="24"/>
          <w:szCs w:val="24"/>
        </w:rPr>
        <w:t>в создании индивидуальной образовательной модели, способствующей развитию школы, что делает ее конкурентно способной на рынке образовательных услуг;</w:t>
      </w:r>
    </w:p>
    <w:p w:rsidR="00D6657B" w:rsidRPr="006E5C60" w:rsidRDefault="00D6657B" w:rsidP="006E5C60">
      <w:pPr>
        <w:numPr>
          <w:ilvl w:val="0"/>
          <w:numId w:val="15"/>
        </w:numPr>
        <w:autoSpaceDE w:val="0"/>
        <w:autoSpaceDN w:val="0"/>
        <w:adjustRightInd w:val="0"/>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общества и государства - в реализации программ развития учащихся, направленных на формирование нового культурного типа личности, способной к продуктивной творческой деятельности в сфере науки, культуры, общественных отношений.</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Важными условиями организации мотивационной среды являются: взаимопонимание, взаимосотрудничество, консолидация идей  и интеграция деятельности.</w:t>
      </w:r>
    </w:p>
    <w:p w:rsidR="00D6657B" w:rsidRPr="006E5C60" w:rsidRDefault="00D6657B"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ab/>
        <w:t xml:space="preserve"> </w:t>
      </w:r>
    </w:p>
    <w:p w:rsidR="00D6657B" w:rsidRPr="006E5C60" w:rsidRDefault="00D6657B" w:rsidP="002725C0">
      <w:pPr>
        <w:spacing w:after="0" w:line="240" w:lineRule="auto"/>
        <w:jc w:val="center"/>
        <w:rPr>
          <w:rFonts w:ascii="Times New Roman" w:hAnsi="Times New Roman" w:cs="Times New Roman"/>
          <w:sz w:val="24"/>
          <w:szCs w:val="24"/>
        </w:rPr>
      </w:pPr>
      <w:r w:rsidRPr="006E5C60">
        <w:rPr>
          <w:rFonts w:ascii="Times New Roman" w:hAnsi="Times New Roman" w:cs="Times New Roman"/>
          <w:sz w:val="24"/>
          <w:szCs w:val="24"/>
        </w:rPr>
        <w:t>Литература</w:t>
      </w:r>
    </w:p>
    <w:p w:rsidR="00D6657B" w:rsidRPr="006E5C60" w:rsidRDefault="00D6657B" w:rsidP="002D401A">
      <w:pPr>
        <w:numPr>
          <w:ilvl w:val="0"/>
          <w:numId w:val="28"/>
        </w:numPr>
        <w:spacing w:after="0" w:line="240" w:lineRule="auto"/>
        <w:ind w:left="0" w:firstLine="0"/>
        <w:rPr>
          <w:rFonts w:ascii="Times New Roman" w:hAnsi="Times New Roman" w:cs="Times New Roman"/>
          <w:sz w:val="24"/>
          <w:szCs w:val="24"/>
        </w:rPr>
      </w:pPr>
      <w:r w:rsidRPr="006E5C60">
        <w:rPr>
          <w:rFonts w:ascii="Times New Roman" w:hAnsi="Times New Roman" w:cs="Times New Roman"/>
          <w:sz w:val="24"/>
          <w:szCs w:val="24"/>
        </w:rPr>
        <w:t>Мамбетакунов Э.М. «Стандарт по естествознанию для 5 класса», 1998 г.</w:t>
      </w:r>
    </w:p>
    <w:p w:rsidR="00D6657B" w:rsidRPr="006E5C60" w:rsidRDefault="00D6657B" w:rsidP="002D401A">
      <w:pPr>
        <w:numPr>
          <w:ilvl w:val="0"/>
          <w:numId w:val="28"/>
        </w:numPr>
        <w:spacing w:after="0" w:line="240" w:lineRule="auto"/>
        <w:ind w:left="0" w:firstLine="0"/>
        <w:rPr>
          <w:rFonts w:ascii="Times New Roman" w:hAnsi="Times New Roman" w:cs="Times New Roman"/>
          <w:sz w:val="24"/>
          <w:szCs w:val="24"/>
        </w:rPr>
      </w:pPr>
      <w:r w:rsidRPr="006E5C60">
        <w:rPr>
          <w:rFonts w:ascii="Times New Roman" w:hAnsi="Times New Roman" w:cs="Times New Roman"/>
          <w:sz w:val="24"/>
          <w:szCs w:val="24"/>
        </w:rPr>
        <w:lastRenderedPageBreak/>
        <w:t xml:space="preserve"> Государственный образовательный стандарт среднего общего образования Кыргызской Республики. 2014 г.</w:t>
      </w:r>
    </w:p>
    <w:p w:rsidR="00D6657B" w:rsidRPr="006E5C60" w:rsidRDefault="00D6657B" w:rsidP="002D401A">
      <w:pPr>
        <w:numPr>
          <w:ilvl w:val="0"/>
          <w:numId w:val="28"/>
        </w:numPr>
        <w:shd w:val="clear" w:color="auto" w:fill="FFFFFF"/>
        <w:spacing w:after="0" w:line="240" w:lineRule="auto"/>
        <w:ind w:left="0" w:hanging="142"/>
        <w:rPr>
          <w:rFonts w:ascii="Times New Roman" w:hAnsi="Times New Roman" w:cs="Times New Roman"/>
          <w:sz w:val="24"/>
          <w:szCs w:val="24"/>
        </w:rPr>
      </w:pPr>
      <w:r w:rsidRPr="006E5C60">
        <w:rPr>
          <w:rFonts w:ascii="Times New Roman" w:hAnsi="Times New Roman" w:cs="Times New Roman"/>
          <w:sz w:val="24"/>
          <w:szCs w:val="24"/>
        </w:rPr>
        <w:t xml:space="preserve">Методическое пособие «Реализация новых образовательных стандартов в средней школе средствами УМК «Перспектива» </w:t>
      </w:r>
      <w:proofErr w:type="gramStart"/>
      <w:r w:rsidRPr="006E5C60">
        <w:rPr>
          <w:rFonts w:ascii="Times New Roman" w:hAnsi="Times New Roman" w:cs="Times New Roman"/>
          <w:sz w:val="24"/>
          <w:szCs w:val="24"/>
        </w:rPr>
        <w:t xml:space="preserve">( </w:t>
      </w:r>
      <w:proofErr w:type="gramEnd"/>
      <w:r w:rsidRPr="006E5C60">
        <w:rPr>
          <w:rFonts w:ascii="Times New Roman" w:hAnsi="Times New Roman" w:cs="Times New Roman"/>
          <w:sz w:val="24"/>
          <w:szCs w:val="24"/>
        </w:rPr>
        <w:t>в помощь учителю).</w:t>
      </w:r>
    </w:p>
    <w:p w:rsidR="00D6657B" w:rsidRPr="006E5C60" w:rsidRDefault="00D6657B" w:rsidP="006E5C60">
      <w:pPr>
        <w:shd w:val="clear" w:color="auto" w:fill="FFFFFF"/>
        <w:spacing w:after="0" w:line="240" w:lineRule="auto"/>
        <w:ind w:hanging="142"/>
        <w:rPr>
          <w:rFonts w:ascii="Times New Roman" w:hAnsi="Times New Roman" w:cs="Times New Roman"/>
          <w:sz w:val="24"/>
          <w:szCs w:val="24"/>
        </w:rPr>
      </w:pPr>
      <w:r w:rsidRPr="006E5C60">
        <w:rPr>
          <w:rFonts w:ascii="Times New Roman" w:hAnsi="Times New Roman" w:cs="Times New Roman"/>
          <w:sz w:val="24"/>
          <w:szCs w:val="24"/>
        </w:rPr>
        <w:t>ОАО «Издательство «Просвещение», 2010</w:t>
      </w:r>
    </w:p>
    <w:p w:rsidR="00D6657B" w:rsidRPr="006E5C60" w:rsidRDefault="00D6657B" w:rsidP="006E5C60">
      <w:pPr>
        <w:shd w:val="clear" w:color="auto" w:fill="FFFFFF"/>
        <w:spacing w:after="0" w:line="240" w:lineRule="auto"/>
        <w:ind w:hanging="142"/>
        <w:rPr>
          <w:rFonts w:ascii="Times New Roman" w:hAnsi="Times New Roman" w:cs="Times New Roman"/>
          <w:sz w:val="24"/>
          <w:szCs w:val="24"/>
        </w:rPr>
      </w:pPr>
      <w:r w:rsidRPr="006E5C60">
        <w:rPr>
          <w:rFonts w:ascii="Times New Roman" w:hAnsi="Times New Roman" w:cs="Times New Roman"/>
          <w:sz w:val="24"/>
          <w:szCs w:val="24"/>
        </w:rPr>
        <w:t xml:space="preserve"> </w:t>
      </w:r>
    </w:p>
    <w:p w:rsidR="00D6657B" w:rsidRPr="006E5C60" w:rsidRDefault="00D6657B" w:rsidP="006E5C60">
      <w:pPr>
        <w:shd w:val="clear" w:color="auto" w:fill="FFFFFF"/>
        <w:suppressAutoHyphens/>
        <w:spacing w:after="0" w:line="240" w:lineRule="auto"/>
        <w:ind w:hanging="142"/>
        <w:jc w:val="both"/>
        <w:rPr>
          <w:rFonts w:ascii="Times New Roman" w:hAnsi="Times New Roman" w:cs="Times New Roman"/>
          <w:spacing w:val="-4"/>
          <w:sz w:val="24"/>
          <w:szCs w:val="24"/>
          <w:lang w:eastAsia="ar-SA"/>
        </w:rPr>
      </w:pPr>
      <w:r w:rsidRPr="006E5C60">
        <w:rPr>
          <w:rFonts w:ascii="Times New Roman" w:hAnsi="Times New Roman" w:cs="Times New Roman"/>
          <w:iCs/>
          <w:spacing w:val="-5"/>
          <w:sz w:val="24"/>
          <w:szCs w:val="24"/>
          <w:lang w:eastAsia="ar-SA"/>
        </w:rPr>
        <w:t>4.</w:t>
      </w:r>
      <w:r w:rsidRPr="006E5C60">
        <w:rPr>
          <w:rFonts w:ascii="Times New Roman" w:hAnsi="Times New Roman" w:cs="Times New Roman"/>
          <w:i/>
          <w:iCs/>
          <w:spacing w:val="-5"/>
          <w:sz w:val="24"/>
          <w:szCs w:val="24"/>
          <w:lang w:eastAsia="ar-SA"/>
        </w:rPr>
        <w:t xml:space="preserve"> </w:t>
      </w:r>
      <w:r w:rsidRPr="006E5C60">
        <w:rPr>
          <w:rFonts w:ascii="Times New Roman" w:hAnsi="Times New Roman" w:cs="Times New Roman"/>
          <w:iCs/>
          <w:spacing w:val="-5"/>
          <w:sz w:val="24"/>
          <w:szCs w:val="24"/>
          <w:lang w:eastAsia="ar-SA"/>
        </w:rPr>
        <w:t>Игнатова В.А., Голубцова В. И</w:t>
      </w:r>
      <w:r w:rsidRPr="006E5C60">
        <w:rPr>
          <w:rFonts w:ascii="Times New Roman" w:hAnsi="Times New Roman" w:cs="Times New Roman"/>
          <w:i/>
          <w:iCs/>
          <w:spacing w:val="-5"/>
          <w:sz w:val="24"/>
          <w:szCs w:val="24"/>
          <w:lang w:eastAsia="ar-SA"/>
        </w:rPr>
        <w:t xml:space="preserve">. </w:t>
      </w:r>
      <w:r w:rsidRPr="006E5C60">
        <w:rPr>
          <w:rFonts w:ascii="Times New Roman" w:hAnsi="Times New Roman" w:cs="Times New Roman"/>
          <w:spacing w:val="-5"/>
          <w:sz w:val="24"/>
          <w:szCs w:val="24"/>
          <w:lang w:eastAsia="ar-SA"/>
        </w:rPr>
        <w:t xml:space="preserve">Анализ содержания </w:t>
      </w:r>
      <w:proofErr w:type="gramStart"/>
      <w:r w:rsidRPr="006E5C60">
        <w:rPr>
          <w:rFonts w:ascii="Times New Roman" w:hAnsi="Times New Roman" w:cs="Times New Roman"/>
          <w:spacing w:val="-5"/>
          <w:sz w:val="24"/>
          <w:szCs w:val="24"/>
          <w:lang w:eastAsia="ar-SA"/>
        </w:rPr>
        <w:t>естественно-науч</w:t>
      </w:r>
      <w:r w:rsidRPr="006E5C60">
        <w:rPr>
          <w:rFonts w:ascii="Times New Roman" w:hAnsi="Times New Roman" w:cs="Times New Roman"/>
          <w:spacing w:val="-2"/>
          <w:sz w:val="24"/>
          <w:szCs w:val="24"/>
          <w:lang w:eastAsia="ar-SA"/>
        </w:rPr>
        <w:t>ного</w:t>
      </w:r>
      <w:proofErr w:type="gramEnd"/>
      <w:r w:rsidRPr="006E5C60">
        <w:rPr>
          <w:rFonts w:ascii="Times New Roman" w:hAnsi="Times New Roman" w:cs="Times New Roman"/>
          <w:spacing w:val="-2"/>
          <w:sz w:val="24"/>
          <w:szCs w:val="24"/>
          <w:lang w:eastAsia="ar-SA"/>
        </w:rPr>
        <w:t xml:space="preserve"> образования  школьника в разных системах обучения // </w:t>
      </w:r>
      <w:r w:rsidRPr="006E5C60">
        <w:rPr>
          <w:rFonts w:ascii="Times New Roman" w:hAnsi="Times New Roman" w:cs="Times New Roman"/>
          <w:spacing w:val="-4"/>
          <w:sz w:val="24"/>
          <w:szCs w:val="24"/>
          <w:lang w:eastAsia="ar-SA"/>
        </w:rPr>
        <w:t>Психологическая наука и образование. — 2000. — № 4.</w:t>
      </w:r>
    </w:p>
    <w:p w:rsidR="00D6657B" w:rsidRPr="006E5C60" w:rsidRDefault="00D6657B" w:rsidP="006E5C60">
      <w:pPr>
        <w:shd w:val="clear" w:color="auto" w:fill="FFFFFF"/>
        <w:suppressAutoHyphens/>
        <w:spacing w:after="0" w:line="240" w:lineRule="auto"/>
        <w:ind w:hanging="142"/>
        <w:jc w:val="both"/>
        <w:rPr>
          <w:rFonts w:ascii="Times New Roman" w:hAnsi="Times New Roman" w:cs="Times New Roman"/>
          <w:spacing w:val="1"/>
          <w:sz w:val="24"/>
          <w:szCs w:val="24"/>
          <w:lang w:eastAsia="ar-SA"/>
        </w:rPr>
      </w:pPr>
      <w:r w:rsidRPr="006E5C60">
        <w:rPr>
          <w:rFonts w:ascii="Times New Roman" w:hAnsi="Times New Roman" w:cs="Times New Roman"/>
          <w:spacing w:val="1"/>
          <w:sz w:val="24"/>
          <w:szCs w:val="24"/>
          <w:lang w:eastAsia="ar-SA"/>
        </w:rPr>
        <w:t>5.Райков Б.Е. Общая методика естествознания. - М.; Л., 1947.</w:t>
      </w:r>
    </w:p>
    <w:p w:rsidR="00D6657B" w:rsidRPr="006E5C60" w:rsidRDefault="00D6657B" w:rsidP="006E5C60">
      <w:pPr>
        <w:shd w:val="clear" w:color="auto" w:fill="FFFFFF"/>
        <w:suppressAutoHyphens/>
        <w:spacing w:after="0" w:line="240" w:lineRule="auto"/>
        <w:ind w:hanging="142"/>
        <w:jc w:val="both"/>
        <w:rPr>
          <w:rFonts w:ascii="Times New Roman" w:hAnsi="Times New Roman" w:cs="Times New Roman"/>
          <w:spacing w:val="1"/>
          <w:sz w:val="24"/>
          <w:szCs w:val="24"/>
          <w:lang w:eastAsia="ar-SA"/>
        </w:rPr>
      </w:pPr>
      <w:r w:rsidRPr="006E5C60">
        <w:rPr>
          <w:rFonts w:ascii="Times New Roman" w:hAnsi="Times New Roman" w:cs="Times New Roman"/>
          <w:iCs/>
          <w:spacing w:val="-3"/>
          <w:sz w:val="24"/>
          <w:szCs w:val="24"/>
          <w:lang w:eastAsia="ar-SA"/>
        </w:rPr>
        <w:t>6.  Ягодовский К. П.</w:t>
      </w:r>
      <w:r w:rsidRPr="006E5C60">
        <w:rPr>
          <w:rFonts w:ascii="Times New Roman" w:hAnsi="Times New Roman" w:cs="Times New Roman"/>
          <w:i/>
          <w:iCs/>
          <w:spacing w:val="-3"/>
          <w:sz w:val="24"/>
          <w:szCs w:val="24"/>
          <w:lang w:eastAsia="ar-SA"/>
        </w:rPr>
        <w:t xml:space="preserve"> </w:t>
      </w:r>
      <w:r w:rsidRPr="006E5C60">
        <w:rPr>
          <w:rFonts w:ascii="Times New Roman" w:hAnsi="Times New Roman" w:cs="Times New Roman"/>
          <w:spacing w:val="-3"/>
          <w:sz w:val="24"/>
          <w:szCs w:val="24"/>
          <w:lang w:eastAsia="ar-SA"/>
        </w:rPr>
        <w:t>Вопросы общей методики естествознания. — М.</w:t>
      </w:r>
      <w:r w:rsidRPr="006E5C60">
        <w:rPr>
          <w:rFonts w:ascii="Times New Roman" w:hAnsi="Times New Roman" w:cs="Times New Roman"/>
          <w:spacing w:val="-1"/>
          <w:sz w:val="24"/>
          <w:szCs w:val="24"/>
          <w:lang w:eastAsia="ar-SA"/>
        </w:rPr>
        <w:t>: Уч-</w:t>
      </w:r>
      <w:r w:rsidRPr="006E5C60">
        <w:rPr>
          <w:rFonts w:ascii="Times New Roman" w:hAnsi="Times New Roman" w:cs="Times New Roman"/>
          <w:spacing w:val="1"/>
          <w:sz w:val="24"/>
          <w:szCs w:val="24"/>
          <w:lang w:eastAsia="ar-SA"/>
        </w:rPr>
        <w:t xml:space="preserve">педгиз, </w:t>
      </w:r>
      <w:r w:rsidRPr="006E5C60">
        <w:rPr>
          <w:rFonts w:ascii="Times New Roman" w:hAnsi="Times New Roman" w:cs="Times New Roman"/>
          <w:spacing w:val="-3"/>
          <w:sz w:val="24"/>
          <w:szCs w:val="24"/>
          <w:lang w:eastAsia="ar-SA"/>
        </w:rPr>
        <w:t xml:space="preserve">1951, </w:t>
      </w:r>
      <w:r w:rsidRPr="006E5C60">
        <w:rPr>
          <w:rFonts w:ascii="Times New Roman" w:hAnsi="Times New Roman" w:cs="Times New Roman"/>
          <w:spacing w:val="1"/>
          <w:sz w:val="24"/>
          <w:szCs w:val="24"/>
          <w:lang w:eastAsia="ar-SA"/>
        </w:rPr>
        <w:t>1954.</w:t>
      </w:r>
    </w:p>
    <w:p w:rsidR="00D6657B" w:rsidRPr="006E5C60" w:rsidRDefault="00D6657B" w:rsidP="006E5C60">
      <w:pPr>
        <w:spacing w:after="0" w:line="240" w:lineRule="auto"/>
        <w:ind w:hanging="142"/>
        <w:jc w:val="both"/>
        <w:rPr>
          <w:rFonts w:ascii="Times New Roman" w:hAnsi="Times New Roman" w:cs="Times New Roman"/>
          <w:sz w:val="24"/>
          <w:szCs w:val="24"/>
        </w:rPr>
      </w:pPr>
      <w:r w:rsidRPr="006E5C60">
        <w:rPr>
          <w:rFonts w:ascii="Times New Roman" w:hAnsi="Times New Roman" w:cs="Times New Roman"/>
          <w:iCs/>
          <w:sz w:val="24"/>
          <w:szCs w:val="24"/>
        </w:rPr>
        <w:t>7.  Райков Б. Е</w:t>
      </w:r>
      <w:r w:rsidRPr="006E5C60">
        <w:rPr>
          <w:rFonts w:ascii="Times New Roman" w:hAnsi="Times New Roman" w:cs="Times New Roman"/>
          <w:sz w:val="24"/>
          <w:szCs w:val="24"/>
        </w:rPr>
        <w:t>. Пути и методы натуралистического просвещения. – М., 1960. – С. 46.</w:t>
      </w:r>
    </w:p>
    <w:p w:rsidR="00D6657B" w:rsidRPr="006E5C60" w:rsidRDefault="00D6657B" w:rsidP="006E5C60">
      <w:pPr>
        <w:spacing w:after="0" w:line="240" w:lineRule="auto"/>
        <w:ind w:hanging="142"/>
        <w:jc w:val="both"/>
        <w:rPr>
          <w:rFonts w:ascii="Times New Roman" w:hAnsi="Times New Roman" w:cs="Times New Roman"/>
          <w:sz w:val="24"/>
          <w:szCs w:val="24"/>
        </w:rPr>
      </w:pPr>
      <w:r w:rsidRPr="006E5C60">
        <w:rPr>
          <w:rFonts w:ascii="Times New Roman" w:hAnsi="Times New Roman" w:cs="Times New Roman"/>
          <w:iCs/>
          <w:sz w:val="24"/>
          <w:szCs w:val="24"/>
        </w:rPr>
        <w:t>8.  Дювуар А. О</w:t>
      </w:r>
      <w:r w:rsidRPr="006E5C60">
        <w:rPr>
          <w:rFonts w:ascii="Times New Roman" w:hAnsi="Times New Roman" w:cs="Times New Roman"/>
          <w:sz w:val="24"/>
          <w:szCs w:val="24"/>
        </w:rPr>
        <w:t>. О значении естественных наук и преподавания оных // Русский пед. вестник. – 1860.</w:t>
      </w:r>
      <w:r w:rsidR="002725C0">
        <w:rPr>
          <w:rFonts w:ascii="Times New Roman" w:hAnsi="Times New Roman" w:cs="Times New Roman"/>
          <w:sz w:val="24"/>
          <w:szCs w:val="24"/>
        </w:rPr>
        <w:t xml:space="preserve"> </w:t>
      </w:r>
      <w:r w:rsidRPr="006E5C60">
        <w:rPr>
          <w:rFonts w:ascii="Times New Roman" w:hAnsi="Times New Roman" w:cs="Times New Roman"/>
          <w:sz w:val="24"/>
          <w:szCs w:val="24"/>
        </w:rPr>
        <w:t>– № 11.</w:t>
      </w:r>
    </w:p>
    <w:p w:rsidR="00D6657B" w:rsidRDefault="00D6657B"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2725C0" w:rsidRDefault="002725C0" w:rsidP="006E5C60">
      <w:pPr>
        <w:shd w:val="clear" w:color="auto" w:fill="FFFFFF"/>
        <w:spacing w:after="0" w:line="240" w:lineRule="auto"/>
        <w:ind w:hanging="142"/>
        <w:rPr>
          <w:rFonts w:ascii="Times New Roman" w:hAnsi="Times New Roman" w:cs="Times New Roman"/>
          <w:sz w:val="24"/>
          <w:szCs w:val="24"/>
        </w:rPr>
      </w:pPr>
    </w:p>
    <w:p w:rsidR="008C3BB9" w:rsidRDefault="008C3BB9" w:rsidP="006E5C60">
      <w:pPr>
        <w:spacing w:after="0" w:line="240" w:lineRule="auto"/>
        <w:ind w:firstLine="567"/>
        <w:jc w:val="center"/>
        <w:rPr>
          <w:rFonts w:ascii="Times New Roman" w:hAnsi="Times New Roman" w:cs="Times New Roman"/>
          <w:b/>
          <w:sz w:val="24"/>
          <w:szCs w:val="24"/>
        </w:rPr>
      </w:pPr>
    </w:p>
    <w:p w:rsidR="008C3BB9" w:rsidRDefault="008C3BB9" w:rsidP="008C3BB9">
      <w:pPr>
        <w:spacing w:line="360" w:lineRule="auto"/>
        <w:ind w:firstLine="567"/>
        <w:jc w:val="center"/>
        <w:rPr>
          <w:rFonts w:ascii="Times New Roman" w:hAnsi="Times New Roman"/>
          <w:b/>
          <w:sz w:val="24"/>
          <w:szCs w:val="24"/>
        </w:rPr>
      </w:pPr>
      <w:r>
        <w:rPr>
          <w:rFonts w:ascii="Times New Roman" w:hAnsi="Times New Roman"/>
          <w:b/>
          <w:sz w:val="24"/>
          <w:szCs w:val="24"/>
        </w:rPr>
        <w:lastRenderedPageBreak/>
        <w:t xml:space="preserve">КЫРГЫЗ РЕСПУБЛИКАСЫНЫН ЖАЛПЫ БИЛИМ БЕРҮҮЧҮ УЮМДАРЫ ҮЧҮН </w:t>
      </w:r>
    </w:p>
    <w:p w:rsidR="008C3BB9" w:rsidRDefault="008C3BB9" w:rsidP="008C3BB9">
      <w:pPr>
        <w:spacing w:line="360" w:lineRule="auto"/>
        <w:ind w:firstLine="567"/>
        <w:jc w:val="center"/>
        <w:rPr>
          <w:rFonts w:ascii="Times New Roman" w:hAnsi="Times New Roman"/>
          <w:b/>
          <w:sz w:val="24"/>
          <w:szCs w:val="24"/>
        </w:rPr>
      </w:pPr>
      <w:r>
        <w:rPr>
          <w:rFonts w:ascii="Times New Roman" w:hAnsi="Times New Roman"/>
          <w:b/>
          <w:sz w:val="24"/>
          <w:szCs w:val="24"/>
        </w:rPr>
        <w:t>ФИЗИКА БОЮНЧА ПРЕДМЕТТИК СТАНДАРТ</w:t>
      </w:r>
    </w:p>
    <w:p w:rsidR="008C3BB9" w:rsidRDefault="008C3BB9" w:rsidP="008C3BB9">
      <w:pPr>
        <w:spacing w:line="360" w:lineRule="auto"/>
        <w:ind w:firstLine="567"/>
        <w:jc w:val="center"/>
        <w:rPr>
          <w:rFonts w:ascii="Times New Roman" w:hAnsi="Times New Roman"/>
          <w:b/>
          <w:sz w:val="24"/>
          <w:szCs w:val="24"/>
        </w:rPr>
      </w:pPr>
      <w:r>
        <w:rPr>
          <w:rFonts w:ascii="Times New Roman" w:hAnsi="Times New Roman"/>
          <w:b/>
          <w:sz w:val="24"/>
          <w:szCs w:val="24"/>
        </w:rPr>
        <w:t>(7–9 класстар)</w:t>
      </w:r>
    </w:p>
    <w:p w:rsidR="008C3BB9" w:rsidRDefault="008C3BB9" w:rsidP="008C3BB9">
      <w:pPr>
        <w:pStyle w:val="a3"/>
        <w:tabs>
          <w:tab w:val="left" w:pos="900"/>
        </w:tabs>
        <w:spacing w:after="0"/>
        <w:ind w:left="4678" w:hanging="2551"/>
        <w:rPr>
          <w:rFonts w:ascii="Times New Roman" w:hAnsi="Times New Roman"/>
          <w:b/>
          <w:sz w:val="24"/>
          <w:szCs w:val="24"/>
          <w:lang w:val="ky-KG"/>
        </w:rPr>
      </w:pPr>
      <w:r>
        <w:rPr>
          <w:rFonts w:ascii="Times New Roman" w:hAnsi="Times New Roman"/>
          <w:b/>
          <w:sz w:val="24"/>
          <w:szCs w:val="24"/>
          <w:lang w:val="ky-KG"/>
        </w:rPr>
        <w:t xml:space="preserve">Иштеп чыккандар: </w:t>
      </w:r>
    </w:p>
    <w:p w:rsidR="008C3BB9" w:rsidRDefault="008C3BB9" w:rsidP="008C3BB9">
      <w:pPr>
        <w:pStyle w:val="a3"/>
        <w:tabs>
          <w:tab w:val="left" w:pos="900"/>
        </w:tabs>
        <w:spacing w:after="0"/>
        <w:ind w:left="4678" w:hanging="2551"/>
        <w:rPr>
          <w:rFonts w:ascii="Times New Roman" w:hAnsi="Times New Roman"/>
          <w:b/>
          <w:sz w:val="24"/>
          <w:szCs w:val="24"/>
          <w:lang w:val="ky-KG"/>
        </w:rPr>
      </w:pPr>
    </w:p>
    <w:p w:rsidR="008C3BB9" w:rsidRDefault="008C3BB9" w:rsidP="008C3BB9">
      <w:pPr>
        <w:pStyle w:val="a3"/>
        <w:tabs>
          <w:tab w:val="left" w:pos="900"/>
        </w:tabs>
        <w:spacing w:after="0"/>
        <w:ind w:left="4678" w:hanging="2551"/>
        <w:rPr>
          <w:rFonts w:ascii="Times New Roman" w:hAnsi="Times New Roman"/>
          <w:sz w:val="24"/>
          <w:szCs w:val="24"/>
          <w:lang w:val="ky-KG"/>
        </w:rPr>
      </w:pPr>
      <w:r>
        <w:rPr>
          <w:rFonts w:ascii="Times New Roman" w:hAnsi="Times New Roman"/>
          <w:b/>
          <w:sz w:val="24"/>
          <w:szCs w:val="24"/>
          <w:lang w:val="ky-KG"/>
        </w:rPr>
        <w:t>Мурзаибраимова Б.Б.</w:t>
      </w:r>
      <w:r>
        <w:rPr>
          <w:rFonts w:ascii="Times New Roman" w:hAnsi="Times New Roman"/>
          <w:sz w:val="24"/>
          <w:szCs w:val="24"/>
          <w:lang w:val="ky-KG"/>
        </w:rPr>
        <w:t xml:space="preserve">  –   КББА, окумуштуу катчы, п.и.к., а.и.к. </w:t>
      </w:r>
    </w:p>
    <w:p w:rsidR="008C3BB9" w:rsidRDefault="008C3BB9" w:rsidP="008C3BB9">
      <w:pPr>
        <w:pStyle w:val="a3"/>
        <w:tabs>
          <w:tab w:val="left" w:pos="900"/>
        </w:tabs>
        <w:spacing w:after="0"/>
        <w:ind w:left="4678" w:hanging="2551"/>
        <w:rPr>
          <w:rFonts w:ascii="Times New Roman" w:hAnsi="Times New Roman"/>
          <w:sz w:val="24"/>
          <w:szCs w:val="24"/>
          <w:lang w:val="ky-KG"/>
        </w:rPr>
      </w:pPr>
      <w:r>
        <w:rPr>
          <w:rFonts w:ascii="Times New Roman" w:hAnsi="Times New Roman"/>
          <w:b/>
          <w:sz w:val="24"/>
          <w:szCs w:val="24"/>
          <w:lang w:val="ky-KG"/>
        </w:rPr>
        <w:t>Миндукшева М.Ю.</w:t>
      </w:r>
      <w:r>
        <w:rPr>
          <w:rFonts w:ascii="Times New Roman" w:hAnsi="Times New Roman"/>
          <w:sz w:val="24"/>
          <w:szCs w:val="24"/>
          <w:lang w:val="ky-KG"/>
        </w:rPr>
        <w:t xml:space="preserve">      –   №13 мектеп-лицейинин физика мугалими. </w:t>
      </w:r>
    </w:p>
    <w:p w:rsidR="008C3BB9" w:rsidRDefault="008C3BB9" w:rsidP="008C3BB9">
      <w:pPr>
        <w:pStyle w:val="a3"/>
        <w:tabs>
          <w:tab w:val="left" w:pos="900"/>
        </w:tabs>
        <w:spacing w:after="0"/>
        <w:ind w:left="4678" w:hanging="2551"/>
        <w:rPr>
          <w:rFonts w:ascii="Times New Roman" w:hAnsi="Times New Roman"/>
          <w:sz w:val="24"/>
          <w:szCs w:val="24"/>
          <w:lang w:val="ky-KG"/>
        </w:rPr>
      </w:pPr>
      <w:r>
        <w:rPr>
          <w:rFonts w:ascii="Times New Roman" w:hAnsi="Times New Roman"/>
          <w:b/>
          <w:sz w:val="24"/>
          <w:szCs w:val="24"/>
          <w:lang w:val="ky-KG"/>
        </w:rPr>
        <w:t>Рыбалкина Н.Г.</w:t>
      </w:r>
      <w:r>
        <w:rPr>
          <w:rFonts w:ascii="Times New Roman" w:hAnsi="Times New Roman"/>
          <w:sz w:val="24"/>
          <w:szCs w:val="24"/>
          <w:lang w:val="ky-KG"/>
        </w:rPr>
        <w:t xml:space="preserve">           –   №13 мектеп-лицейинин физика мугалими, директордун орун басары.</w:t>
      </w:r>
    </w:p>
    <w:p w:rsidR="008C3BB9" w:rsidRDefault="008C3BB9" w:rsidP="008C3BB9">
      <w:pPr>
        <w:pStyle w:val="a3"/>
        <w:tabs>
          <w:tab w:val="left" w:pos="900"/>
        </w:tabs>
        <w:spacing w:after="0"/>
        <w:ind w:left="4678" w:hanging="2551"/>
        <w:rPr>
          <w:rFonts w:ascii="Times New Roman" w:hAnsi="Times New Roman"/>
          <w:sz w:val="24"/>
          <w:szCs w:val="24"/>
          <w:lang w:val="ky-KG"/>
        </w:rPr>
      </w:pPr>
      <w:r>
        <w:rPr>
          <w:rFonts w:ascii="Times New Roman" w:hAnsi="Times New Roman"/>
          <w:b/>
          <w:sz w:val="24"/>
          <w:szCs w:val="24"/>
          <w:lang w:val="ky-KG"/>
        </w:rPr>
        <w:t>Якимовская О.А.</w:t>
      </w:r>
      <w:r>
        <w:rPr>
          <w:rFonts w:ascii="Times New Roman" w:hAnsi="Times New Roman"/>
          <w:sz w:val="24"/>
          <w:szCs w:val="24"/>
          <w:lang w:val="ky-KG"/>
        </w:rPr>
        <w:t xml:space="preserve">         –   №65 экологиялык-экономикалык лицейинин физика мугалими. </w:t>
      </w:r>
    </w:p>
    <w:p w:rsidR="008C3BB9" w:rsidRDefault="008C3BB9" w:rsidP="008C3BB9">
      <w:pPr>
        <w:pStyle w:val="a3"/>
        <w:tabs>
          <w:tab w:val="left" w:pos="900"/>
        </w:tabs>
        <w:spacing w:after="0"/>
        <w:ind w:left="4678" w:hanging="2551"/>
        <w:rPr>
          <w:rFonts w:ascii="Times New Roman" w:hAnsi="Times New Roman"/>
          <w:b/>
          <w:sz w:val="24"/>
          <w:szCs w:val="24"/>
          <w:lang w:val="ky-KG"/>
        </w:rPr>
      </w:pPr>
      <w:r>
        <w:rPr>
          <w:rFonts w:ascii="Times New Roman" w:hAnsi="Times New Roman"/>
          <w:b/>
          <w:sz w:val="24"/>
          <w:szCs w:val="24"/>
          <w:lang w:val="ky-KG"/>
        </w:rPr>
        <w:t>Садыкова Ж.Т.</w:t>
      </w:r>
      <w:r>
        <w:rPr>
          <w:rFonts w:ascii="Times New Roman" w:hAnsi="Times New Roman"/>
          <w:sz w:val="24"/>
          <w:szCs w:val="24"/>
          <w:lang w:val="ky-KG"/>
        </w:rPr>
        <w:t xml:space="preserve">            –   №68 окуу-тарбия комплекс гимназиясынын физика мугалими. </w:t>
      </w:r>
    </w:p>
    <w:p w:rsidR="008C3BB9" w:rsidRDefault="008C3BB9" w:rsidP="008C3BB9">
      <w:pPr>
        <w:pStyle w:val="1"/>
        <w:spacing w:line="240" w:lineRule="auto"/>
        <w:ind w:firstLine="567"/>
        <w:rPr>
          <w:rFonts w:ascii="Times New Roman" w:hAnsi="Times New Roman"/>
          <w:sz w:val="24"/>
          <w:szCs w:val="24"/>
          <w:lang w:val="ky-KG"/>
        </w:rPr>
      </w:pPr>
      <w:r>
        <w:rPr>
          <w:rFonts w:ascii="Times New Roman" w:hAnsi="Times New Roman"/>
          <w:b w:val="0"/>
          <w:caps/>
          <w:lang w:val="ky-KG"/>
        </w:rPr>
        <w:br w:type="page"/>
      </w:r>
      <w:r>
        <w:rPr>
          <w:rFonts w:ascii="Times New Roman" w:hAnsi="Times New Roman"/>
          <w:sz w:val="24"/>
          <w:szCs w:val="24"/>
          <w:lang w:val="ky-KG"/>
        </w:rPr>
        <w:lastRenderedPageBreak/>
        <w:t>Мазмуну</w:t>
      </w:r>
    </w:p>
    <w:p w:rsidR="008C3BB9" w:rsidRDefault="008C3BB9" w:rsidP="009D69D7">
      <w:pPr>
        <w:spacing w:after="0" w:line="240" w:lineRule="auto"/>
        <w:rPr>
          <w:rFonts w:ascii="Kyrgyzfnt" w:hAnsi="Kyrgyzfnt"/>
          <w:sz w:val="28"/>
          <w:szCs w:val="20"/>
          <w:lang w:val="ky-KG"/>
        </w:rPr>
      </w:pPr>
    </w:p>
    <w:tbl>
      <w:tblPr>
        <w:tblW w:w="0" w:type="auto"/>
        <w:jc w:val="center"/>
        <w:tblInd w:w="108" w:type="dxa"/>
        <w:tblLook w:val="04A0" w:firstRow="1" w:lastRow="0" w:firstColumn="1" w:lastColumn="0" w:noHBand="0" w:noVBand="1"/>
      </w:tblPr>
      <w:tblGrid>
        <w:gridCol w:w="9569"/>
        <w:gridCol w:w="318"/>
      </w:tblGrid>
      <w:tr w:rsidR="008C3BB9" w:rsidTr="008C3BB9">
        <w:trPr>
          <w:jc w:val="center"/>
        </w:trPr>
        <w:tc>
          <w:tcPr>
            <w:tcW w:w="12900" w:type="dxa"/>
          </w:tcPr>
          <w:p w:rsidR="008C3BB9" w:rsidRDefault="008C3BB9" w:rsidP="009D69D7">
            <w:pPr>
              <w:shd w:val="clear" w:color="auto" w:fill="FFFFFF"/>
              <w:spacing w:after="0" w:line="240" w:lineRule="auto"/>
              <w:ind w:firstLine="567"/>
              <w:rPr>
                <w:rFonts w:ascii="Times New Roman" w:hAnsi="Times New Roman"/>
                <w:b/>
                <w:sz w:val="24"/>
                <w:szCs w:val="24"/>
                <w:lang w:val="ky-KG"/>
              </w:rPr>
            </w:pPr>
            <w:r>
              <w:rPr>
                <w:rFonts w:ascii="Times New Roman" w:hAnsi="Times New Roman"/>
                <w:b/>
                <w:sz w:val="24"/>
                <w:szCs w:val="24"/>
                <w:lang w:val="ky-KG"/>
              </w:rPr>
              <w:t>1. Жалпы жоболор ……………...........</w:t>
            </w:r>
          </w:p>
          <w:p w:rsidR="008C3BB9" w:rsidRDefault="008C3BB9" w:rsidP="009D69D7">
            <w:pPr>
              <w:shd w:val="clear" w:color="auto" w:fill="FFFFFF"/>
              <w:spacing w:after="0" w:line="240" w:lineRule="auto"/>
              <w:ind w:firstLine="567"/>
              <w:rPr>
                <w:rFonts w:ascii="Times New Roman" w:hAnsi="Times New Roman"/>
                <w:sz w:val="24"/>
                <w:szCs w:val="24"/>
                <w:lang w:val="ky-KG"/>
              </w:rPr>
            </w:pPr>
            <w:r>
              <w:rPr>
                <w:rFonts w:ascii="Times New Roman" w:hAnsi="Times New Roman"/>
                <w:sz w:val="24"/>
                <w:szCs w:val="24"/>
                <w:lang w:val="ky-KG"/>
              </w:rPr>
              <w:t>1.1. Документтин статусу жана түзүмү …………................................</w:t>
            </w:r>
          </w:p>
          <w:p w:rsidR="008C3BB9" w:rsidRDefault="008C3BB9" w:rsidP="009D69D7">
            <w:pPr>
              <w:shd w:val="clear" w:color="auto" w:fill="FFFFFF"/>
              <w:spacing w:after="0" w:line="240" w:lineRule="auto"/>
              <w:ind w:firstLine="567"/>
              <w:rPr>
                <w:rFonts w:ascii="Times New Roman" w:hAnsi="Times New Roman"/>
                <w:sz w:val="24"/>
                <w:szCs w:val="24"/>
                <w:lang w:val="ky-KG"/>
              </w:rPr>
            </w:pPr>
            <w:r>
              <w:rPr>
                <w:rFonts w:ascii="Times New Roman" w:hAnsi="Times New Roman"/>
                <w:sz w:val="24"/>
                <w:szCs w:val="24"/>
                <w:lang w:val="ky-KG"/>
              </w:rPr>
              <w:t>1.2. Физикалык жалпы билим берүү боюнча негизги ченемдик документтердин системасы ...........................................</w:t>
            </w:r>
          </w:p>
          <w:p w:rsidR="008C3BB9" w:rsidRDefault="008C3BB9" w:rsidP="009D69D7">
            <w:pPr>
              <w:shd w:val="clear" w:color="auto" w:fill="FFFFFF"/>
              <w:spacing w:after="0" w:line="240" w:lineRule="auto"/>
              <w:ind w:firstLine="567"/>
              <w:rPr>
                <w:rFonts w:ascii="Times New Roman" w:hAnsi="Times New Roman"/>
                <w:sz w:val="24"/>
                <w:szCs w:val="24"/>
                <w:lang w:val="ky-KG"/>
              </w:rPr>
            </w:pPr>
            <w:r>
              <w:rPr>
                <w:rFonts w:ascii="Times New Roman" w:hAnsi="Times New Roman"/>
                <w:sz w:val="24"/>
                <w:szCs w:val="24"/>
                <w:lang w:val="ky-KG"/>
              </w:rPr>
              <w:t>1.3. Негизги түшүнүктөр жана терминдер ……………………………………………....</w:t>
            </w:r>
          </w:p>
          <w:p w:rsidR="008C3BB9" w:rsidRDefault="008C3BB9" w:rsidP="009D69D7">
            <w:pPr>
              <w:shd w:val="clear" w:color="auto" w:fill="FFFFFF"/>
              <w:spacing w:after="0" w:line="240" w:lineRule="auto"/>
              <w:ind w:firstLine="567"/>
              <w:rPr>
                <w:rFonts w:ascii="Times New Roman" w:hAnsi="Times New Roman"/>
                <w:b/>
                <w:sz w:val="24"/>
                <w:szCs w:val="24"/>
                <w:lang w:val="ky-KG"/>
              </w:rPr>
            </w:pPr>
          </w:p>
          <w:p w:rsidR="008C3BB9" w:rsidRDefault="008C3BB9" w:rsidP="009D69D7">
            <w:pPr>
              <w:shd w:val="clear" w:color="auto" w:fill="FFFFFF"/>
              <w:spacing w:after="0" w:line="240" w:lineRule="auto"/>
              <w:ind w:firstLine="567"/>
              <w:rPr>
                <w:rFonts w:ascii="Times New Roman" w:hAnsi="Times New Roman"/>
                <w:b/>
                <w:sz w:val="24"/>
                <w:szCs w:val="24"/>
                <w:lang w:val="ky-KG"/>
              </w:rPr>
            </w:pPr>
            <w:r>
              <w:rPr>
                <w:rFonts w:ascii="Times New Roman" w:hAnsi="Times New Roman"/>
                <w:b/>
                <w:sz w:val="24"/>
                <w:szCs w:val="24"/>
                <w:lang w:val="ky-KG"/>
              </w:rPr>
              <w:t>2. Кыргыз Республикасында физикалык билим берүүнүн предметтик концепциясы.………</w:t>
            </w:r>
          </w:p>
          <w:p w:rsidR="008C3BB9" w:rsidRDefault="008C3BB9" w:rsidP="009D69D7">
            <w:pPr>
              <w:shd w:val="clear" w:color="auto" w:fill="FFFFFF"/>
              <w:spacing w:after="0" w:line="240" w:lineRule="auto"/>
              <w:ind w:firstLine="567"/>
              <w:rPr>
                <w:rFonts w:ascii="Times New Roman" w:hAnsi="Times New Roman"/>
                <w:sz w:val="24"/>
                <w:szCs w:val="24"/>
              </w:rPr>
            </w:pPr>
            <w:r>
              <w:rPr>
                <w:rFonts w:ascii="Times New Roman" w:hAnsi="Times New Roman"/>
                <w:sz w:val="24"/>
                <w:szCs w:val="24"/>
              </w:rPr>
              <w:t>2.1. Физиканы окутуунун максаттары жана милдеттери ……………..</w:t>
            </w:r>
          </w:p>
          <w:p w:rsidR="008C3BB9" w:rsidRDefault="008C3BB9" w:rsidP="009D69D7">
            <w:pPr>
              <w:shd w:val="clear" w:color="auto" w:fill="FFFFFF"/>
              <w:spacing w:after="0" w:line="240" w:lineRule="auto"/>
              <w:ind w:firstLine="567"/>
              <w:rPr>
                <w:rFonts w:ascii="Times New Roman" w:hAnsi="Times New Roman"/>
                <w:sz w:val="24"/>
                <w:szCs w:val="24"/>
              </w:rPr>
            </w:pPr>
            <w:r>
              <w:rPr>
                <w:rFonts w:ascii="Times New Roman" w:hAnsi="Times New Roman"/>
                <w:sz w:val="24"/>
                <w:szCs w:val="24"/>
              </w:rPr>
              <w:t xml:space="preserve">2.2. </w:t>
            </w:r>
            <w:r>
              <w:rPr>
                <w:rFonts w:ascii="Times New Roman" w:hAnsi="Times New Roman"/>
                <w:sz w:val="24"/>
                <w:szCs w:val="24"/>
                <w:lang w:val="ky-KG"/>
              </w:rPr>
              <w:t>Физика предметин түзүүнүн</w:t>
            </w:r>
            <w:r>
              <w:rPr>
                <w:rFonts w:ascii="Times New Roman" w:hAnsi="Times New Roman"/>
                <w:b/>
                <w:sz w:val="24"/>
                <w:szCs w:val="24"/>
                <w:lang w:val="ky-KG"/>
              </w:rPr>
              <w:t xml:space="preserve"> </w:t>
            </w:r>
            <w:r>
              <w:rPr>
                <w:rFonts w:ascii="Times New Roman" w:hAnsi="Times New Roman"/>
                <w:sz w:val="24"/>
                <w:szCs w:val="24"/>
              </w:rPr>
              <w:t>методологиясы …………….………</w:t>
            </w:r>
          </w:p>
          <w:p w:rsidR="008C3BB9" w:rsidRDefault="008C3BB9" w:rsidP="009D69D7">
            <w:pPr>
              <w:shd w:val="clear" w:color="auto" w:fill="FFFFFF"/>
              <w:spacing w:after="0" w:line="240" w:lineRule="auto"/>
              <w:ind w:firstLine="567"/>
              <w:rPr>
                <w:rFonts w:ascii="Times New Roman" w:hAnsi="Times New Roman"/>
                <w:sz w:val="24"/>
                <w:szCs w:val="24"/>
              </w:rPr>
            </w:pPr>
            <w:r>
              <w:rPr>
                <w:rFonts w:ascii="Times New Roman" w:hAnsi="Times New Roman"/>
                <w:sz w:val="24"/>
                <w:szCs w:val="24"/>
              </w:rPr>
              <w:t xml:space="preserve">2.3. </w:t>
            </w:r>
            <w:r>
              <w:rPr>
                <w:rFonts w:ascii="Times New Roman" w:hAnsi="Times New Roman"/>
                <w:sz w:val="24"/>
                <w:szCs w:val="24"/>
                <w:lang w:val="ky-KG"/>
              </w:rPr>
              <w:t>Физика боюнча</w:t>
            </w:r>
            <w:r>
              <w:rPr>
                <w:rFonts w:ascii="Times New Roman" w:hAnsi="Times New Roman"/>
                <w:sz w:val="24"/>
                <w:szCs w:val="24"/>
              </w:rPr>
              <w:t xml:space="preserve"> предметтик компетенттүүлүктөр ..…………………</w:t>
            </w:r>
          </w:p>
          <w:p w:rsidR="008C3BB9" w:rsidRDefault="008C3BB9" w:rsidP="009D69D7">
            <w:pPr>
              <w:shd w:val="clear" w:color="auto" w:fill="FFFFFF"/>
              <w:spacing w:after="0" w:line="240" w:lineRule="auto"/>
              <w:ind w:firstLine="567"/>
              <w:rPr>
                <w:rFonts w:ascii="Times New Roman" w:hAnsi="Times New Roman"/>
                <w:sz w:val="24"/>
                <w:szCs w:val="24"/>
                <w:lang w:val="ky-KG"/>
              </w:rPr>
            </w:pPr>
            <w:r>
              <w:rPr>
                <w:rFonts w:ascii="Times New Roman" w:hAnsi="Times New Roman"/>
                <w:sz w:val="24"/>
                <w:szCs w:val="24"/>
              </w:rPr>
              <w:t xml:space="preserve">2.4. </w:t>
            </w:r>
            <w:r>
              <w:rPr>
                <w:sz w:val="24"/>
                <w:szCs w:val="24"/>
                <w:lang w:val="ky-KG"/>
              </w:rPr>
              <w:t>Негизги</w:t>
            </w:r>
            <w:r>
              <w:rPr>
                <w:rFonts w:ascii="Times New Roman" w:hAnsi="Times New Roman"/>
                <w:sz w:val="24"/>
                <w:szCs w:val="24"/>
              </w:rPr>
              <w:t xml:space="preserve"> жана предметтик компетенттүүлүктөрдүн байланышы</w:t>
            </w:r>
            <w:r>
              <w:rPr>
                <w:rFonts w:ascii="Times New Roman" w:hAnsi="Times New Roman"/>
                <w:sz w:val="24"/>
                <w:szCs w:val="24"/>
                <w:lang w:val="ky-KG"/>
              </w:rPr>
              <w:t xml:space="preserve"> </w:t>
            </w:r>
            <w:r>
              <w:rPr>
                <w:rFonts w:ascii="Times New Roman" w:hAnsi="Times New Roman"/>
                <w:sz w:val="24"/>
                <w:szCs w:val="24"/>
              </w:rPr>
              <w:t>……….</w:t>
            </w:r>
          </w:p>
          <w:p w:rsidR="008C3BB9" w:rsidRDefault="008C3BB9" w:rsidP="009D69D7">
            <w:pPr>
              <w:shd w:val="clear" w:color="auto" w:fill="FFFFFF"/>
              <w:spacing w:after="0" w:line="240" w:lineRule="auto"/>
              <w:ind w:firstLine="567"/>
              <w:rPr>
                <w:rFonts w:ascii="Times New Roman" w:hAnsi="Times New Roman"/>
                <w:sz w:val="24"/>
                <w:szCs w:val="24"/>
                <w:lang w:val="ky-KG"/>
              </w:rPr>
            </w:pPr>
            <w:r>
              <w:rPr>
                <w:rFonts w:ascii="Times New Roman" w:hAnsi="Times New Roman"/>
                <w:sz w:val="24"/>
                <w:szCs w:val="24"/>
                <w:lang w:val="ky-KG"/>
              </w:rPr>
              <w:t xml:space="preserve">2.5. Мазмундук </w:t>
            </w:r>
            <w:r>
              <w:rPr>
                <w:rFonts w:ascii="Times New Roman" w:hAnsi="Times New Roman"/>
                <w:color w:val="000000"/>
                <w:sz w:val="24"/>
                <w:szCs w:val="24"/>
                <w:lang w:val="ky-KG"/>
              </w:rPr>
              <w:t>тилкеле</w:t>
            </w:r>
            <w:r>
              <w:rPr>
                <w:rFonts w:ascii="Times New Roman" w:hAnsi="Times New Roman"/>
                <w:sz w:val="24"/>
                <w:szCs w:val="24"/>
                <w:lang w:val="ky-KG"/>
              </w:rPr>
              <w:t>р. Окуу материалдарын мазмундук тилкелер жана класстар боюнча бөлүштүрүү</w:t>
            </w:r>
            <w:r>
              <w:rPr>
                <w:rFonts w:ascii="Times New Roman" w:hAnsi="Times New Roman"/>
                <w:b/>
                <w:sz w:val="24"/>
                <w:szCs w:val="24"/>
                <w:lang w:val="ky-KG"/>
              </w:rPr>
              <w:t xml:space="preserve"> </w:t>
            </w:r>
            <w:r>
              <w:rPr>
                <w:rFonts w:ascii="Times New Roman" w:hAnsi="Times New Roman"/>
                <w:sz w:val="24"/>
                <w:szCs w:val="24"/>
                <w:lang w:val="ky-KG"/>
              </w:rPr>
              <w:t>.......................</w:t>
            </w:r>
          </w:p>
          <w:p w:rsidR="008C3BB9" w:rsidRDefault="008C3BB9" w:rsidP="009D69D7">
            <w:pPr>
              <w:shd w:val="clear" w:color="auto" w:fill="FFFFFF"/>
              <w:spacing w:after="0" w:line="240" w:lineRule="auto"/>
              <w:ind w:firstLine="567"/>
              <w:rPr>
                <w:rFonts w:ascii="Times New Roman" w:hAnsi="Times New Roman"/>
                <w:b/>
                <w:sz w:val="24"/>
                <w:szCs w:val="24"/>
                <w:lang w:val="ky-KG"/>
              </w:rPr>
            </w:pPr>
            <w:r>
              <w:rPr>
                <w:rFonts w:ascii="Times New Roman" w:hAnsi="Times New Roman"/>
                <w:sz w:val="24"/>
                <w:szCs w:val="24"/>
              </w:rPr>
              <w:t xml:space="preserve">2.6. </w:t>
            </w:r>
            <w:r>
              <w:rPr>
                <w:rFonts w:ascii="Cambria Math" w:hAnsi="Cambria Math" w:cs="Cambria Math"/>
                <w:sz w:val="24"/>
                <w:szCs w:val="24"/>
                <w:lang w:val="ky-KG"/>
              </w:rPr>
              <w:t>Ѳ</w:t>
            </w:r>
            <w:r>
              <w:rPr>
                <w:rFonts w:ascii="Times New Roman" w:hAnsi="Times New Roman" w:cs="Times New Roman"/>
                <w:sz w:val="24"/>
                <w:szCs w:val="24"/>
                <w:lang w:val="ky-KG"/>
              </w:rPr>
              <w:t>з</w:t>
            </w:r>
            <w:r>
              <w:rPr>
                <w:rFonts w:ascii="Cambria Math" w:hAnsi="Cambria Math" w:cs="Cambria Math"/>
                <w:sz w:val="24"/>
                <w:szCs w:val="24"/>
                <w:lang w:val="ky-KG"/>
              </w:rPr>
              <w:t>ѳ</w:t>
            </w:r>
            <w:r>
              <w:rPr>
                <w:rFonts w:ascii="Times New Roman" w:hAnsi="Times New Roman" w:cs="Times New Roman"/>
                <w:sz w:val="24"/>
                <w:szCs w:val="24"/>
                <w:lang w:val="ky-KG"/>
              </w:rPr>
              <w:t>ктүү</w:t>
            </w:r>
            <w:r>
              <w:rPr>
                <w:rFonts w:ascii="Times New Roman" w:hAnsi="Times New Roman"/>
                <w:sz w:val="24"/>
                <w:szCs w:val="24"/>
                <w:lang w:val="ky-KG"/>
              </w:rPr>
              <w:t xml:space="preserve"> </w:t>
            </w:r>
            <w:r>
              <w:rPr>
                <w:rFonts w:ascii="Times New Roman" w:hAnsi="Times New Roman" w:cs="Times New Roman"/>
                <w:sz w:val="24"/>
                <w:szCs w:val="24"/>
                <w:lang w:val="ky-KG"/>
              </w:rPr>
              <w:t>тематикалык</w:t>
            </w:r>
            <w:r>
              <w:rPr>
                <w:rFonts w:ascii="Times New Roman" w:hAnsi="Times New Roman"/>
                <w:sz w:val="24"/>
                <w:szCs w:val="24"/>
                <w:lang w:val="ky-KG"/>
              </w:rPr>
              <w:t xml:space="preserve"> </w:t>
            </w:r>
            <w:r>
              <w:rPr>
                <w:rFonts w:ascii="Times New Roman" w:hAnsi="Times New Roman" w:cs="Times New Roman"/>
                <w:sz w:val="24"/>
                <w:szCs w:val="24"/>
                <w:lang w:val="ky-KG"/>
              </w:rPr>
              <w:t>тилкелер</w:t>
            </w:r>
            <w:r>
              <w:rPr>
                <w:rFonts w:ascii="Times New Roman" w:hAnsi="Times New Roman"/>
                <w:sz w:val="24"/>
                <w:szCs w:val="24"/>
                <w:lang w:val="ky-KG"/>
              </w:rPr>
              <w:t xml:space="preserve"> (</w:t>
            </w:r>
            <w:r>
              <w:rPr>
                <w:rFonts w:ascii="Times New Roman" w:hAnsi="Times New Roman" w:cs="Times New Roman"/>
                <w:sz w:val="24"/>
                <w:szCs w:val="24"/>
                <w:lang w:val="ky-KG"/>
              </w:rPr>
              <w:t>табигый</w:t>
            </w:r>
            <w:r>
              <w:rPr>
                <w:rFonts w:ascii="Times New Roman" w:hAnsi="Times New Roman"/>
                <w:sz w:val="24"/>
                <w:szCs w:val="24"/>
                <w:lang w:val="ky-KG"/>
              </w:rPr>
              <w:t xml:space="preserve"> </w:t>
            </w:r>
            <w:r>
              <w:rPr>
                <w:rFonts w:ascii="Times New Roman" w:hAnsi="Times New Roman" w:cs="Times New Roman"/>
                <w:sz w:val="24"/>
                <w:szCs w:val="24"/>
                <w:lang w:val="ky-KG"/>
              </w:rPr>
              <w:t>предметтер</w:t>
            </w:r>
            <w:r>
              <w:rPr>
                <w:rFonts w:ascii="Times New Roman" w:hAnsi="Times New Roman"/>
                <w:sz w:val="24"/>
                <w:szCs w:val="24"/>
                <w:lang w:val="ky-KG"/>
              </w:rPr>
              <w:t xml:space="preserve"> </w:t>
            </w:r>
            <w:r>
              <w:rPr>
                <w:rFonts w:ascii="Times New Roman" w:hAnsi="Times New Roman" w:cs="Times New Roman"/>
                <w:sz w:val="24"/>
                <w:szCs w:val="24"/>
                <w:lang w:val="ky-KG"/>
              </w:rPr>
              <w:t>боюнча</w:t>
            </w:r>
            <w:r>
              <w:rPr>
                <w:rFonts w:ascii="Times New Roman" w:hAnsi="Times New Roman"/>
                <w:sz w:val="24"/>
                <w:szCs w:val="24"/>
                <w:lang w:val="ky-KG"/>
              </w:rPr>
              <w:t>)</w:t>
            </w:r>
            <w:r>
              <w:rPr>
                <w:rFonts w:ascii="Times New Roman" w:hAnsi="Times New Roman"/>
                <w:sz w:val="24"/>
                <w:szCs w:val="24"/>
              </w:rPr>
              <w:t>…………………</w:t>
            </w:r>
          </w:p>
          <w:p w:rsidR="008C3BB9" w:rsidRDefault="008C3BB9" w:rsidP="009D69D7">
            <w:pPr>
              <w:shd w:val="clear" w:color="auto" w:fill="FFFFFF"/>
              <w:spacing w:after="0" w:line="240" w:lineRule="auto"/>
              <w:ind w:firstLine="567"/>
              <w:rPr>
                <w:rFonts w:ascii="Times New Roman" w:hAnsi="Times New Roman"/>
                <w:b/>
                <w:sz w:val="24"/>
                <w:szCs w:val="24"/>
              </w:rPr>
            </w:pPr>
          </w:p>
          <w:p w:rsidR="008C3BB9" w:rsidRDefault="008C3BB9" w:rsidP="009D69D7">
            <w:pPr>
              <w:shd w:val="clear" w:color="auto" w:fill="FFFFFF"/>
              <w:spacing w:after="0" w:line="240" w:lineRule="auto"/>
              <w:ind w:firstLine="567"/>
              <w:rPr>
                <w:rFonts w:ascii="Times New Roman" w:hAnsi="Times New Roman"/>
                <w:b/>
                <w:sz w:val="24"/>
                <w:szCs w:val="24"/>
                <w:lang w:val="ky-KG"/>
              </w:rPr>
            </w:pPr>
            <w:r>
              <w:rPr>
                <w:rFonts w:ascii="Times New Roman" w:hAnsi="Times New Roman"/>
                <w:b/>
                <w:sz w:val="24"/>
                <w:szCs w:val="24"/>
                <w:lang w:val="ky-KG"/>
              </w:rPr>
              <w:t>3. Физика боюнча билим берүүнүн натыйжалары жана баалоо .....………..</w:t>
            </w:r>
          </w:p>
          <w:p w:rsidR="008C3BB9" w:rsidRDefault="008C3BB9" w:rsidP="009D69D7">
            <w:pPr>
              <w:shd w:val="clear" w:color="auto" w:fill="FFFFFF"/>
              <w:spacing w:after="0" w:line="240" w:lineRule="auto"/>
              <w:ind w:firstLine="567"/>
              <w:rPr>
                <w:rFonts w:ascii="Times New Roman" w:hAnsi="Times New Roman"/>
                <w:sz w:val="24"/>
                <w:szCs w:val="24"/>
                <w:lang w:val="ky-KG"/>
              </w:rPr>
            </w:pPr>
            <w:r>
              <w:rPr>
                <w:rFonts w:ascii="Times New Roman" w:hAnsi="Times New Roman"/>
                <w:sz w:val="24"/>
                <w:szCs w:val="24"/>
                <w:lang w:val="ky-KG"/>
              </w:rPr>
              <w:t xml:space="preserve">3.1. </w:t>
            </w:r>
            <w:r>
              <w:rPr>
                <w:rFonts w:ascii="Times New Roman" w:hAnsi="Times New Roman"/>
                <w:spacing w:val="2"/>
                <w:sz w:val="24"/>
                <w:szCs w:val="24"/>
                <w:lang w:val="ky-KG"/>
              </w:rPr>
              <w:t>Негизги мектепте физиканы</w:t>
            </w:r>
            <w:r>
              <w:rPr>
                <w:rFonts w:ascii="Times New Roman" w:hAnsi="Times New Roman"/>
                <w:sz w:val="24"/>
                <w:szCs w:val="24"/>
                <w:lang w:val="ky-KG"/>
              </w:rPr>
              <w:t xml:space="preserve"> окутуудан күтүлгөн натыйжалар (класстар боюнча)…....……........................................</w:t>
            </w:r>
          </w:p>
          <w:p w:rsidR="008C3BB9" w:rsidRDefault="008C3BB9" w:rsidP="009D69D7">
            <w:pPr>
              <w:shd w:val="clear" w:color="auto" w:fill="FFFFFF"/>
              <w:spacing w:after="0" w:line="240" w:lineRule="auto"/>
              <w:ind w:firstLine="567"/>
              <w:rPr>
                <w:rFonts w:ascii="Times New Roman" w:hAnsi="Times New Roman"/>
                <w:sz w:val="24"/>
                <w:szCs w:val="24"/>
                <w:lang w:val="ky-KG"/>
              </w:rPr>
            </w:pPr>
            <w:r>
              <w:rPr>
                <w:rFonts w:ascii="Times New Roman" w:hAnsi="Times New Roman"/>
                <w:sz w:val="24"/>
                <w:szCs w:val="24"/>
              </w:rPr>
              <w:t>3.2. Оуучулардын окуу жетишкендиктерин баалоонун негизги стратегиялары…………………………………………….</w:t>
            </w:r>
          </w:p>
          <w:p w:rsidR="008C3BB9" w:rsidRDefault="008C3BB9" w:rsidP="009D69D7">
            <w:pPr>
              <w:shd w:val="clear" w:color="auto" w:fill="FFFFFF"/>
              <w:spacing w:after="0" w:line="240" w:lineRule="auto"/>
              <w:ind w:firstLine="567"/>
              <w:rPr>
                <w:rFonts w:ascii="Times New Roman" w:hAnsi="Times New Roman"/>
                <w:b/>
                <w:sz w:val="24"/>
                <w:szCs w:val="24"/>
                <w:lang w:val="ky-KG"/>
              </w:rPr>
            </w:pPr>
          </w:p>
          <w:p w:rsidR="008C3BB9" w:rsidRDefault="008C3BB9" w:rsidP="009D69D7">
            <w:pPr>
              <w:shd w:val="clear" w:color="auto" w:fill="FFFFFF"/>
              <w:spacing w:after="0" w:line="240" w:lineRule="auto"/>
              <w:ind w:firstLine="567"/>
              <w:rPr>
                <w:rFonts w:ascii="Times New Roman" w:hAnsi="Times New Roman"/>
                <w:b/>
                <w:sz w:val="24"/>
                <w:szCs w:val="24"/>
                <w:lang w:val="ky-KG"/>
              </w:rPr>
            </w:pPr>
            <w:r>
              <w:rPr>
                <w:rFonts w:ascii="Times New Roman" w:hAnsi="Times New Roman"/>
                <w:b/>
                <w:sz w:val="24"/>
                <w:szCs w:val="24"/>
              </w:rPr>
              <w:t>4. Билим берүү процессин уюштурууга карата талаптар………………………………………………………………</w:t>
            </w:r>
          </w:p>
          <w:p w:rsidR="008C3BB9" w:rsidRDefault="008C3BB9" w:rsidP="009D69D7">
            <w:pPr>
              <w:shd w:val="clear" w:color="auto" w:fill="FFFFFF"/>
              <w:spacing w:after="0" w:line="240" w:lineRule="auto"/>
              <w:ind w:firstLine="567"/>
              <w:rPr>
                <w:rFonts w:ascii="Times New Roman" w:hAnsi="Times New Roman"/>
                <w:sz w:val="24"/>
                <w:szCs w:val="24"/>
                <w:lang w:val="ky-KG"/>
              </w:rPr>
            </w:pPr>
            <w:r>
              <w:rPr>
                <w:rFonts w:ascii="Times New Roman" w:hAnsi="Times New Roman"/>
                <w:sz w:val="24"/>
                <w:szCs w:val="24"/>
                <w:lang w:val="ky-KG"/>
              </w:rPr>
              <w:t>4.1. Ресурстук камсыз кылууга талаптар………………………………………………………………….................................</w:t>
            </w:r>
          </w:p>
          <w:p w:rsidR="008C3BB9" w:rsidRDefault="008C3BB9" w:rsidP="009D69D7">
            <w:pPr>
              <w:shd w:val="clear" w:color="auto" w:fill="FFFFFF"/>
              <w:spacing w:after="0" w:line="240" w:lineRule="auto"/>
              <w:ind w:firstLine="567"/>
              <w:rPr>
                <w:rFonts w:ascii="Times New Roman" w:hAnsi="Times New Roman"/>
                <w:sz w:val="24"/>
                <w:szCs w:val="24"/>
                <w:lang w:val="ky-KG"/>
              </w:rPr>
            </w:pPr>
            <w:r>
              <w:rPr>
                <w:rFonts w:ascii="Times New Roman" w:hAnsi="Times New Roman"/>
                <w:sz w:val="24"/>
                <w:szCs w:val="24"/>
                <w:lang w:val="ky-KG"/>
              </w:rPr>
              <w:t>4.2. Жүй</w:t>
            </w:r>
            <w:r>
              <w:rPr>
                <w:rFonts w:ascii="Cambria Math" w:hAnsi="Cambria Math" w:cs="Cambria Math"/>
                <w:sz w:val="24"/>
                <w:szCs w:val="24"/>
                <w:lang w:val="ky-KG"/>
              </w:rPr>
              <w:t>ѳ</w:t>
            </w:r>
            <w:r>
              <w:rPr>
                <w:rFonts w:ascii="Times New Roman" w:hAnsi="Times New Roman" w:cs="Times New Roman"/>
                <w:sz w:val="24"/>
                <w:szCs w:val="24"/>
                <w:lang w:val="ky-KG"/>
              </w:rPr>
              <w:t>лүү</w:t>
            </w:r>
            <w:r>
              <w:rPr>
                <w:rFonts w:ascii="Times New Roman" w:hAnsi="Times New Roman"/>
                <w:sz w:val="24"/>
                <w:szCs w:val="24"/>
                <w:lang w:val="ky-KG"/>
              </w:rPr>
              <w:t xml:space="preserve"> (</w:t>
            </w:r>
            <w:r>
              <w:rPr>
                <w:rFonts w:ascii="Times New Roman" w:hAnsi="Times New Roman" w:cs="Times New Roman"/>
                <w:sz w:val="24"/>
                <w:szCs w:val="24"/>
                <w:lang w:val="ky-KG"/>
              </w:rPr>
              <w:t>мотивдештирүүчү</w:t>
            </w:r>
            <w:r>
              <w:rPr>
                <w:rFonts w:ascii="Times New Roman" w:hAnsi="Times New Roman"/>
                <w:sz w:val="24"/>
                <w:szCs w:val="24"/>
                <w:lang w:val="ky-KG"/>
              </w:rPr>
              <w:t>)</w:t>
            </w:r>
            <w:r>
              <w:rPr>
                <w:rFonts w:ascii="Times New Roman" w:hAnsi="Times New Roman"/>
                <w:b/>
                <w:sz w:val="24"/>
                <w:szCs w:val="24"/>
                <w:lang w:val="ky-KG"/>
              </w:rPr>
              <w:t xml:space="preserve"> </w:t>
            </w:r>
            <w:r>
              <w:rPr>
                <w:rFonts w:ascii="Times New Roman" w:hAnsi="Times New Roman"/>
                <w:sz w:val="24"/>
                <w:szCs w:val="24"/>
                <w:lang w:val="ky-KG"/>
              </w:rPr>
              <w:t xml:space="preserve"> окуу чөйрөсүн түзүү……………………………………………………………...............</w:t>
            </w:r>
          </w:p>
          <w:p w:rsidR="008C3BB9" w:rsidRDefault="008C3BB9" w:rsidP="009D69D7">
            <w:pPr>
              <w:overflowPunct w:val="0"/>
              <w:autoSpaceDE w:val="0"/>
              <w:autoSpaceDN w:val="0"/>
              <w:adjustRightInd w:val="0"/>
              <w:spacing w:after="0" w:line="240" w:lineRule="auto"/>
              <w:jc w:val="center"/>
              <w:rPr>
                <w:rFonts w:ascii="Kyrgyzfnt" w:hAnsi="Kyrgyzfnt"/>
                <w:sz w:val="24"/>
                <w:szCs w:val="24"/>
                <w:lang w:val="ky-KG"/>
              </w:rPr>
            </w:pPr>
          </w:p>
        </w:tc>
        <w:tc>
          <w:tcPr>
            <w:tcW w:w="992" w:type="dxa"/>
          </w:tcPr>
          <w:p w:rsidR="008C3BB9" w:rsidRDefault="008C3BB9" w:rsidP="009D69D7">
            <w:pPr>
              <w:overflowPunct w:val="0"/>
              <w:autoSpaceDE w:val="0"/>
              <w:autoSpaceDN w:val="0"/>
              <w:adjustRightInd w:val="0"/>
              <w:spacing w:after="0" w:line="240" w:lineRule="auto"/>
              <w:jc w:val="center"/>
              <w:rPr>
                <w:rFonts w:ascii="Kyrgyzfnt" w:hAnsi="Kyrgyzfnt"/>
                <w:sz w:val="24"/>
                <w:szCs w:val="24"/>
                <w:lang w:val="ky-KG"/>
              </w:rPr>
            </w:pPr>
          </w:p>
        </w:tc>
      </w:tr>
    </w:tbl>
    <w:p w:rsidR="008C3BB9" w:rsidRDefault="008C3BB9" w:rsidP="008C3BB9">
      <w:pPr>
        <w:shd w:val="clear" w:color="auto" w:fill="FFFFFF"/>
        <w:tabs>
          <w:tab w:val="left" w:pos="6521"/>
        </w:tabs>
        <w:ind w:left="567"/>
        <w:rPr>
          <w:rFonts w:ascii="Times New Roman" w:hAnsi="Times New Roman"/>
          <w:b/>
          <w:sz w:val="24"/>
          <w:szCs w:val="24"/>
          <w:lang w:val="ky-KG"/>
        </w:rPr>
      </w:pPr>
    </w:p>
    <w:p w:rsidR="008C3BB9" w:rsidRDefault="008C3BB9" w:rsidP="00CF4C05">
      <w:pPr>
        <w:numPr>
          <w:ilvl w:val="0"/>
          <w:numId w:val="85"/>
        </w:numPr>
        <w:shd w:val="clear" w:color="auto" w:fill="FFFFFF"/>
        <w:overflowPunct w:val="0"/>
        <w:autoSpaceDE w:val="0"/>
        <w:autoSpaceDN w:val="0"/>
        <w:adjustRightInd w:val="0"/>
        <w:spacing w:after="0"/>
        <w:jc w:val="center"/>
        <w:rPr>
          <w:rFonts w:ascii="Times New Roman" w:hAnsi="Times New Roman"/>
          <w:b/>
          <w:sz w:val="24"/>
          <w:szCs w:val="24"/>
          <w:lang w:val="ky-KG"/>
        </w:rPr>
      </w:pPr>
      <w:r>
        <w:rPr>
          <w:rFonts w:ascii="Times New Roman" w:hAnsi="Times New Roman"/>
          <w:b/>
          <w:sz w:val="24"/>
          <w:szCs w:val="24"/>
          <w:lang w:val="ky-KG"/>
        </w:rPr>
        <w:t>Жалпы жоболор</w:t>
      </w:r>
    </w:p>
    <w:p w:rsidR="008C3BB9" w:rsidRDefault="008C3BB9" w:rsidP="00CF4C05">
      <w:pPr>
        <w:numPr>
          <w:ilvl w:val="1"/>
          <w:numId w:val="85"/>
        </w:numPr>
        <w:shd w:val="clear" w:color="auto" w:fill="FFFFFF"/>
        <w:overflowPunct w:val="0"/>
        <w:autoSpaceDE w:val="0"/>
        <w:autoSpaceDN w:val="0"/>
        <w:adjustRightInd w:val="0"/>
        <w:spacing w:after="0"/>
        <w:jc w:val="center"/>
        <w:rPr>
          <w:rFonts w:ascii="Times New Roman" w:hAnsi="Times New Roman"/>
          <w:b/>
          <w:sz w:val="24"/>
          <w:szCs w:val="24"/>
          <w:lang w:val="ky-KG"/>
        </w:rPr>
      </w:pPr>
      <w:r>
        <w:rPr>
          <w:rFonts w:ascii="Times New Roman" w:hAnsi="Times New Roman"/>
          <w:b/>
          <w:sz w:val="24"/>
          <w:szCs w:val="24"/>
          <w:lang w:val="ky-KG"/>
        </w:rPr>
        <w:t>Документтин статусу жана түзүлүшү</w:t>
      </w:r>
    </w:p>
    <w:p w:rsidR="008C3BB9" w:rsidRDefault="008C3BB9" w:rsidP="008C3BB9">
      <w:pPr>
        <w:ind w:firstLine="567"/>
        <w:jc w:val="both"/>
        <w:rPr>
          <w:rFonts w:ascii="Times New Roman" w:hAnsi="Times New Roman"/>
          <w:sz w:val="24"/>
          <w:szCs w:val="24"/>
          <w:lang w:val="ky-KG"/>
        </w:rPr>
      </w:pPr>
      <w:r>
        <w:rPr>
          <w:rFonts w:ascii="Times New Roman" w:hAnsi="Times New Roman"/>
          <w:sz w:val="24"/>
          <w:szCs w:val="24"/>
          <w:lang w:val="ky-KG"/>
        </w:rPr>
        <w:t xml:space="preserve">Бул стандарт Кыргыз Республикасынын «Билим берүү жөнүндөгү» Мыйзамынын нормаларына ылайык жана Кыргыз Республикасынын Өкмөтүнүн </w:t>
      </w:r>
      <w:r>
        <w:rPr>
          <w:rFonts w:ascii="Times New Roman" w:hAnsi="Times New Roman"/>
          <w:color w:val="2B2B2B"/>
          <w:sz w:val="24"/>
          <w:szCs w:val="24"/>
          <w:lang w:val="ky-KG"/>
        </w:rPr>
        <w:t xml:space="preserve">2014-жылдын 21-июлундагы № </w:t>
      </w:r>
      <w:r>
        <w:rPr>
          <w:rFonts w:ascii="Times New Roman" w:hAnsi="Times New Roman"/>
          <w:sz w:val="24"/>
          <w:szCs w:val="24"/>
          <w:lang w:val="ky-KG"/>
        </w:rPr>
        <w:t>403 </w:t>
      </w:r>
      <w:hyperlink r:id="rId9" w:history="1">
        <w:r>
          <w:rPr>
            <w:rStyle w:val="af9"/>
            <w:rFonts w:ascii="Times New Roman" w:hAnsi="Times New Roman"/>
            <w:color w:val="auto"/>
            <w:sz w:val="24"/>
            <w:szCs w:val="24"/>
            <w:lang w:val="ky-KG"/>
          </w:rPr>
          <w:t>токтому</w:t>
        </w:r>
      </w:hyperlink>
      <w:r>
        <w:rPr>
          <w:rFonts w:ascii="Times New Roman" w:hAnsi="Times New Roman"/>
          <w:sz w:val="24"/>
          <w:szCs w:val="24"/>
          <w:lang w:val="ky-KG"/>
        </w:rPr>
        <w:t xml:space="preserve"> менен бекитилген «Кыргыз Республикасынын мектептеринде жалпы орто билим берүүнүн мамлекеттик стандартынын» негизинде иштелип чыкты. Кыргыз Республикасынын мектептеринде физиканы окутуунун предметтик стандарты мектептерде физикалык билим берүүнүн мамлекеттик саясатынын негизги багыттарын аныктайт.</w:t>
      </w:r>
    </w:p>
    <w:p w:rsidR="008C3BB9" w:rsidRDefault="008C3BB9" w:rsidP="008C3BB9">
      <w:pPr>
        <w:ind w:firstLine="567"/>
        <w:jc w:val="both"/>
        <w:rPr>
          <w:rFonts w:ascii="Times New Roman" w:hAnsi="Times New Roman"/>
          <w:sz w:val="24"/>
          <w:szCs w:val="24"/>
          <w:lang w:val="ky-KG"/>
        </w:rPr>
      </w:pPr>
      <w:r>
        <w:rPr>
          <w:rFonts w:ascii="Times New Roman" w:hAnsi="Times New Roman"/>
          <w:sz w:val="24"/>
          <w:szCs w:val="24"/>
          <w:lang w:val="ky-KG"/>
        </w:rPr>
        <w:t xml:space="preserve">Физиканы окутуунун предметтик стандартын иштеп чыгуунун негизги максаты окуучулар окутуунун айрым баскычтарында сөзсүз ээ болууга тийиш болгон физикалык билимдердин мазмунунун минимумун аныктоо болуп саналат. </w:t>
      </w:r>
    </w:p>
    <w:p w:rsidR="008C3BB9" w:rsidRDefault="008C3BB9" w:rsidP="008C3BB9">
      <w:pPr>
        <w:ind w:firstLine="567"/>
        <w:jc w:val="both"/>
        <w:rPr>
          <w:rFonts w:ascii="Times New Roman" w:hAnsi="Times New Roman"/>
          <w:sz w:val="24"/>
          <w:szCs w:val="24"/>
          <w:lang w:val="ky-KG"/>
        </w:rPr>
      </w:pPr>
      <w:r>
        <w:rPr>
          <w:rFonts w:ascii="Times New Roman" w:hAnsi="Times New Roman"/>
          <w:sz w:val="24"/>
          <w:szCs w:val="24"/>
          <w:lang w:val="ky-KG"/>
        </w:rPr>
        <w:lastRenderedPageBreak/>
        <w:t>Мектеп жана мугалимдер мында көрсөтүлгөн талаптардын аткарылышын камсыз кылууга, тийиштүү программаларды тандап алууга жана коюлган талаптарды милдеттүү түрдө аткарууга, ал эми ата-энелер окуучулар менен мугалимдердин биргелешкен аракеттерине шарт түзүүгө тийиш.</w:t>
      </w:r>
    </w:p>
    <w:p w:rsidR="008C3BB9" w:rsidRDefault="008C3BB9" w:rsidP="008C3BB9">
      <w:pPr>
        <w:pStyle w:val="BodyText2"/>
        <w:spacing w:line="276" w:lineRule="auto"/>
        <w:rPr>
          <w:rFonts w:ascii="Times New Roman" w:hAnsi="Times New Roman"/>
          <w:szCs w:val="24"/>
          <w:lang w:val="ky-KG"/>
        </w:rPr>
      </w:pPr>
      <w:r>
        <w:rPr>
          <w:rFonts w:ascii="Times New Roman" w:hAnsi="Times New Roman"/>
          <w:szCs w:val="24"/>
          <w:lang w:val="ky-KG"/>
        </w:rPr>
        <w:t xml:space="preserve">Негизги билим берүү программаларынын алкагында мамлекеттик билим берүү стандарттарын аткаруу билим алуунун формасына карабастан, билим берүү уюмдарынын бардык түрлөрү үчүн милдеттүү болуп саналат.  </w:t>
      </w:r>
    </w:p>
    <w:p w:rsidR="008C3BB9" w:rsidRDefault="008C3BB9" w:rsidP="008C3BB9">
      <w:pPr>
        <w:ind w:firstLine="567"/>
        <w:jc w:val="both"/>
        <w:rPr>
          <w:rFonts w:ascii="Times New Roman" w:hAnsi="Times New Roman"/>
          <w:sz w:val="24"/>
          <w:szCs w:val="24"/>
          <w:lang w:val="ky-KG"/>
        </w:rPr>
      </w:pPr>
      <w:r>
        <w:rPr>
          <w:rFonts w:ascii="Times New Roman" w:hAnsi="Times New Roman"/>
          <w:b/>
          <w:sz w:val="24"/>
          <w:szCs w:val="24"/>
          <w:lang w:val="ky-KG"/>
        </w:rPr>
        <w:t>Стандарттын жоболору</w:t>
      </w:r>
      <w:r>
        <w:rPr>
          <w:rFonts w:ascii="Times New Roman" w:hAnsi="Times New Roman"/>
          <w:sz w:val="24"/>
          <w:szCs w:val="24"/>
          <w:lang w:val="ky-KG"/>
        </w:rPr>
        <w:t xml:space="preserve"> </w:t>
      </w:r>
      <w:r>
        <w:rPr>
          <w:rFonts w:ascii="Times New Roman" w:hAnsi="Times New Roman"/>
          <w:b/>
          <w:sz w:val="24"/>
          <w:szCs w:val="24"/>
          <w:lang w:val="ky-KG"/>
        </w:rPr>
        <w:t>төмөнкүлөр тарабынан колдонулууга жана сакталууга тийиш:</w:t>
      </w:r>
    </w:p>
    <w:p w:rsidR="008C3BB9" w:rsidRDefault="008C3BB9" w:rsidP="008C3BB9">
      <w:pPr>
        <w:pStyle w:val="BodyText2"/>
        <w:tabs>
          <w:tab w:val="left" w:pos="709"/>
        </w:tabs>
        <w:spacing w:line="276" w:lineRule="auto"/>
        <w:rPr>
          <w:rFonts w:ascii="Times New Roman" w:hAnsi="Times New Roman"/>
          <w:szCs w:val="24"/>
          <w:lang w:val="ky-KG"/>
        </w:rPr>
      </w:pPr>
      <w:r>
        <w:rPr>
          <w:rFonts w:ascii="Times New Roman" w:hAnsi="Times New Roman"/>
          <w:szCs w:val="24"/>
          <w:lang w:val="ky-KG"/>
        </w:rPr>
        <w:t>- тибине жана түрүнө, мамлекеттик же жеке менчик экендигине карабай Кыргыз Республикасынын жалпы билим берүүчү уюмдары;</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 баштапкы жана орто кесиптик билим берүүчү уюмдар;</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 жогорку окуу жайлары;</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lang w:val="ky-KG"/>
        </w:rPr>
        <w:t>КР</w:t>
      </w:r>
      <w:proofErr w:type="gramEnd"/>
      <w:r>
        <w:rPr>
          <w:rFonts w:ascii="Times New Roman" w:hAnsi="Times New Roman"/>
          <w:sz w:val="24"/>
          <w:szCs w:val="24"/>
        </w:rPr>
        <w:t xml:space="preserve"> Билим берүү жана илим министрлигинин алдындагы лицензиялоо жана аттестациялоо боюнча мамлекеттик инспекция;</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 Кыргыз Республикасынын Билим берүү жана илим министрлигинин алдындагы улуттук тестирлөө борбору;</w:t>
      </w:r>
    </w:p>
    <w:p w:rsidR="008C3BB9" w:rsidRDefault="008C3BB9" w:rsidP="008C3BB9">
      <w:pPr>
        <w:ind w:firstLine="567"/>
        <w:jc w:val="both"/>
        <w:rPr>
          <w:rFonts w:ascii="Times New Roman" w:hAnsi="Times New Roman"/>
          <w:spacing w:val="-2"/>
          <w:sz w:val="24"/>
          <w:szCs w:val="24"/>
        </w:rPr>
      </w:pPr>
      <w:r>
        <w:rPr>
          <w:rFonts w:ascii="Times New Roman" w:hAnsi="Times New Roman"/>
          <w:spacing w:val="-2"/>
          <w:sz w:val="24"/>
          <w:szCs w:val="24"/>
        </w:rPr>
        <w:t>- Эл аралык билим берүү боюнча Америкалык Совет (ACCELS), билим берүү тармагы боюнча иштеген мамлекеттик эмес жана Эл аралык уюмдар;</w:t>
      </w:r>
    </w:p>
    <w:p w:rsidR="008C3BB9" w:rsidRDefault="008C3BB9" w:rsidP="008C3BB9">
      <w:pPr>
        <w:ind w:firstLine="567"/>
        <w:jc w:val="both"/>
        <w:rPr>
          <w:rFonts w:ascii="Times New Roman" w:hAnsi="Times New Roman"/>
          <w:b/>
          <w:sz w:val="24"/>
          <w:szCs w:val="24"/>
        </w:rPr>
      </w:pPr>
      <w:r>
        <w:rPr>
          <w:rFonts w:ascii="Times New Roman" w:hAnsi="Times New Roman"/>
          <w:sz w:val="24"/>
          <w:szCs w:val="24"/>
        </w:rPr>
        <w:t>- билим берүү системасынын кызматкерлерин кайра даярдоо жана билимин жогорулатуу институттары (борборлору, курстары);</w:t>
      </w:r>
    </w:p>
    <w:p w:rsidR="008C3BB9" w:rsidRDefault="008C3BB9" w:rsidP="008C3BB9">
      <w:pPr>
        <w:pStyle w:val="BodyText2"/>
        <w:spacing w:line="276" w:lineRule="auto"/>
        <w:rPr>
          <w:rFonts w:ascii="Times New Roman" w:hAnsi="Times New Roman"/>
          <w:szCs w:val="24"/>
        </w:rPr>
      </w:pPr>
      <w:r>
        <w:rPr>
          <w:rFonts w:ascii="Times New Roman" w:hAnsi="Times New Roman"/>
          <w:szCs w:val="24"/>
        </w:rPr>
        <w:t>- билим берүүнү мамлекеттик башкаруунун регионалдык органдары (областтык жана шаардык билим берүүнү башкаруу органдары, райондук жана шаардык билим берүү бөлүмдө</w:t>
      </w:r>
      <w:proofErr w:type="gramStart"/>
      <w:r>
        <w:rPr>
          <w:rFonts w:ascii="Times New Roman" w:hAnsi="Times New Roman"/>
          <w:szCs w:val="24"/>
        </w:rPr>
        <w:t>р</w:t>
      </w:r>
      <w:proofErr w:type="gramEnd"/>
      <w:r>
        <w:rPr>
          <w:rFonts w:ascii="Times New Roman" w:hAnsi="Times New Roman"/>
          <w:szCs w:val="24"/>
        </w:rPr>
        <w:t>ү);</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 xml:space="preserve">- Кыргыз билим берүү академиясы жана </w:t>
      </w:r>
      <w:proofErr w:type="gramStart"/>
      <w:r>
        <w:rPr>
          <w:rFonts w:ascii="Times New Roman" w:hAnsi="Times New Roman"/>
          <w:sz w:val="24"/>
          <w:szCs w:val="24"/>
        </w:rPr>
        <w:t>башка</w:t>
      </w:r>
      <w:proofErr w:type="gramEnd"/>
      <w:r>
        <w:rPr>
          <w:rFonts w:ascii="Times New Roman" w:hAnsi="Times New Roman"/>
          <w:sz w:val="24"/>
          <w:szCs w:val="24"/>
        </w:rPr>
        <w:t xml:space="preserve"> мамлекеттик илимий изилдөө институттары;</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 Кыргыз Республикасынын Билим берүү жана илим министрлиги;</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 жергиликтүү мамлекеттик башкаруу жана жергиликтүү өзүн өзү башкаруу органдары.</w:t>
      </w:r>
    </w:p>
    <w:p w:rsidR="008C3BB9" w:rsidRDefault="008C3BB9" w:rsidP="008C3BB9">
      <w:pPr>
        <w:pStyle w:val="BodyText2"/>
        <w:spacing w:line="276" w:lineRule="auto"/>
        <w:rPr>
          <w:rFonts w:ascii="Times New Roman" w:hAnsi="Times New Roman"/>
          <w:szCs w:val="24"/>
          <w:lang w:val="ky-KG"/>
        </w:rPr>
      </w:pPr>
      <w:r>
        <w:rPr>
          <w:rFonts w:ascii="Times New Roman" w:hAnsi="Times New Roman"/>
          <w:szCs w:val="24"/>
          <w:lang w:val="ky-KG"/>
        </w:rPr>
        <w:t>Кыргыз Республикасынын Билим берүү министрлигинин уруксатысыз бул стандартты атайын басылма катары толук же бөлүктөп кайра чыгаруу, көбөйтүү жана таратуу мүмкүн эмес.</w:t>
      </w:r>
    </w:p>
    <w:p w:rsidR="008C3BB9" w:rsidRDefault="008C3BB9" w:rsidP="008C3BB9">
      <w:pPr>
        <w:shd w:val="clear" w:color="auto" w:fill="FFFFFF"/>
        <w:ind w:firstLine="567"/>
        <w:jc w:val="both"/>
        <w:rPr>
          <w:rFonts w:ascii="Times New Roman" w:hAnsi="Times New Roman"/>
          <w:sz w:val="24"/>
          <w:szCs w:val="24"/>
          <w:lang w:val="ky-KG"/>
        </w:rPr>
      </w:pPr>
      <w:r>
        <w:rPr>
          <w:rFonts w:ascii="Times New Roman" w:hAnsi="Times New Roman"/>
          <w:sz w:val="24"/>
          <w:szCs w:val="24"/>
          <w:lang w:val="ky-KG"/>
        </w:rPr>
        <w:t>Физиканы окутуунун предметтик стандарты жалпы жоболордон, предметтин концепциясынан, билим берүүнүн натыйжалары жана баалоо боюнча көрсөтмөлөрдөн, билим берүү процессин уюштурууга карата талаптардан турат.</w:t>
      </w:r>
    </w:p>
    <w:p w:rsidR="008C3BB9" w:rsidRDefault="008C3BB9" w:rsidP="008C3BB9">
      <w:pPr>
        <w:shd w:val="clear" w:color="auto" w:fill="FFFFFF"/>
        <w:ind w:firstLine="567"/>
        <w:jc w:val="both"/>
        <w:rPr>
          <w:rFonts w:ascii="Times New Roman" w:hAnsi="Times New Roman"/>
          <w:sz w:val="24"/>
          <w:szCs w:val="24"/>
          <w:lang w:val="ky-KG"/>
        </w:rPr>
      </w:pPr>
      <w:r>
        <w:rPr>
          <w:rFonts w:ascii="Times New Roman" w:hAnsi="Times New Roman"/>
          <w:i/>
          <w:sz w:val="24"/>
          <w:szCs w:val="24"/>
          <w:lang w:val="ky-KG"/>
        </w:rPr>
        <w:lastRenderedPageBreak/>
        <w:t>Жалпы жоболордо</w:t>
      </w:r>
      <w:r>
        <w:rPr>
          <w:rFonts w:ascii="Times New Roman" w:hAnsi="Times New Roman"/>
          <w:sz w:val="24"/>
          <w:szCs w:val="24"/>
          <w:lang w:val="ky-KG"/>
        </w:rPr>
        <w:t xml:space="preserve"> документтин статусу жана түзүмү, жалпы билим берүүчү уюмдар үчүн негизги ченемдик документтердин тутуму жана бул стандарттагы негизги түшүнүктөр менен терминдердин түшүндүрмөсү келтирилген. </w:t>
      </w:r>
    </w:p>
    <w:p w:rsidR="008C3BB9" w:rsidRDefault="008C3BB9" w:rsidP="008C3BB9">
      <w:pPr>
        <w:shd w:val="clear" w:color="auto" w:fill="FFFFFF"/>
        <w:ind w:firstLine="567"/>
        <w:jc w:val="both"/>
        <w:rPr>
          <w:rFonts w:ascii="Times New Roman" w:hAnsi="Times New Roman"/>
          <w:sz w:val="24"/>
          <w:szCs w:val="24"/>
          <w:lang w:val="ky-KG"/>
        </w:rPr>
      </w:pPr>
      <w:r>
        <w:rPr>
          <w:rFonts w:ascii="Times New Roman" w:hAnsi="Times New Roman"/>
          <w:i/>
          <w:sz w:val="24"/>
          <w:szCs w:val="24"/>
          <w:lang w:val="ky-KG"/>
        </w:rPr>
        <w:t>Предметтин концепциясында</w:t>
      </w:r>
      <w:r>
        <w:rPr>
          <w:rFonts w:ascii="Times New Roman" w:hAnsi="Times New Roman"/>
          <w:sz w:val="24"/>
          <w:szCs w:val="24"/>
          <w:lang w:val="ky-KG"/>
        </w:rPr>
        <w:t xml:space="preserve"> жалпы билим берүүчү мектептерде физиканы окутуунун максаттары жана милдеттери, физика предметинин түзүлүшүнүн методологиясы, физиканы окутууда калыптандырылуучу предметтик компетенттүүлүк, </w:t>
      </w:r>
      <w:r>
        <w:rPr>
          <w:sz w:val="24"/>
          <w:szCs w:val="24"/>
          <w:lang w:val="ky-KG"/>
        </w:rPr>
        <w:t>негизги</w:t>
      </w:r>
      <w:r>
        <w:rPr>
          <w:rFonts w:ascii="Times New Roman" w:hAnsi="Times New Roman"/>
          <w:sz w:val="24"/>
          <w:szCs w:val="24"/>
          <w:lang w:val="ky-KG"/>
        </w:rPr>
        <w:t xml:space="preserve"> жана предметтик компетенттүүлүктөрдүн байланышы, мазмундук </w:t>
      </w:r>
      <w:r>
        <w:rPr>
          <w:rFonts w:ascii="Times New Roman" w:hAnsi="Times New Roman"/>
          <w:color w:val="000000"/>
          <w:sz w:val="24"/>
          <w:szCs w:val="24"/>
          <w:lang w:val="ky-KG"/>
        </w:rPr>
        <w:t>тилкелер</w:t>
      </w:r>
      <w:r>
        <w:rPr>
          <w:rFonts w:ascii="Times New Roman" w:hAnsi="Times New Roman"/>
          <w:sz w:val="24"/>
          <w:szCs w:val="24"/>
          <w:lang w:val="ky-KG"/>
        </w:rPr>
        <w:t xml:space="preserve">, окуу материалдарынын мазмундук </w:t>
      </w:r>
      <w:r>
        <w:rPr>
          <w:rFonts w:ascii="Times New Roman" w:hAnsi="Times New Roman"/>
          <w:color w:val="000000"/>
          <w:sz w:val="24"/>
          <w:szCs w:val="24"/>
          <w:lang w:val="ky-KG"/>
        </w:rPr>
        <w:t>тилкелер</w:t>
      </w:r>
      <w:r>
        <w:rPr>
          <w:rFonts w:ascii="Times New Roman" w:hAnsi="Times New Roman"/>
          <w:sz w:val="24"/>
          <w:szCs w:val="24"/>
          <w:lang w:val="ky-KG"/>
        </w:rPr>
        <w:t xml:space="preserve"> жана класстар боюнча бөлүштүрүлүшү, предметтер аралык байланыштар, </w:t>
      </w:r>
      <w:r>
        <w:rPr>
          <w:rFonts w:ascii="Cambria Math" w:hAnsi="Cambria Math" w:cs="Cambria Math"/>
          <w:sz w:val="24"/>
          <w:szCs w:val="24"/>
          <w:lang w:val="ky-KG"/>
        </w:rPr>
        <w:t>ѳ</w:t>
      </w:r>
      <w:r>
        <w:rPr>
          <w:rFonts w:ascii="Times New Roman" w:hAnsi="Times New Roman" w:cs="Times New Roman"/>
          <w:sz w:val="24"/>
          <w:szCs w:val="24"/>
          <w:lang w:val="ky-KG"/>
        </w:rPr>
        <w:t>з</w:t>
      </w:r>
      <w:r>
        <w:rPr>
          <w:rFonts w:ascii="Cambria Math" w:hAnsi="Cambria Math" w:cs="Cambria Math"/>
          <w:sz w:val="24"/>
          <w:szCs w:val="24"/>
          <w:lang w:val="ky-KG"/>
        </w:rPr>
        <w:t>ѳ</w:t>
      </w:r>
      <w:r>
        <w:rPr>
          <w:rFonts w:ascii="Times New Roman" w:hAnsi="Times New Roman" w:cs="Times New Roman"/>
          <w:sz w:val="24"/>
          <w:szCs w:val="24"/>
          <w:lang w:val="ky-KG"/>
        </w:rPr>
        <w:t>ктүү</w:t>
      </w:r>
      <w:r>
        <w:rPr>
          <w:rFonts w:ascii="Times New Roman" w:hAnsi="Times New Roman"/>
          <w:sz w:val="24"/>
          <w:szCs w:val="24"/>
          <w:lang w:val="ky-KG"/>
        </w:rPr>
        <w:t xml:space="preserve"> </w:t>
      </w:r>
      <w:r>
        <w:rPr>
          <w:rFonts w:ascii="Times New Roman" w:hAnsi="Times New Roman" w:cs="Times New Roman"/>
          <w:sz w:val="24"/>
          <w:szCs w:val="24"/>
          <w:lang w:val="ky-KG"/>
        </w:rPr>
        <w:t>тематикалык</w:t>
      </w:r>
      <w:r>
        <w:rPr>
          <w:rFonts w:ascii="Times New Roman" w:hAnsi="Times New Roman"/>
          <w:sz w:val="24"/>
          <w:szCs w:val="24"/>
          <w:lang w:val="ky-KG"/>
        </w:rPr>
        <w:t xml:space="preserve"> </w:t>
      </w:r>
      <w:r>
        <w:rPr>
          <w:rFonts w:ascii="Times New Roman" w:hAnsi="Times New Roman" w:cs="Times New Roman"/>
          <w:sz w:val="24"/>
          <w:szCs w:val="24"/>
          <w:lang w:val="ky-KG"/>
        </w:rPr>
        <w:t>тилкелер</w:t>
      </w:r>
      <w:r>
        <w:rPr>
          <w:rFonts w:ascii="Times New Roman" w:hAnsi="Times New Roman"/>
          <w:sz w:val="24"/>
          <w:szCs w:val="24"/>
          <w:lang w:val="ky-KG"/>
        </w:rPr>
        <w:t xml:space="preserve"> </w:t>
      </w:r>
      <w:r>
        <w:rPr>
          <w:rFonts w:ascii="Times New Roman" w:hAnsi="Times New Roman" w:cs="Times New Roman"/>
          <w:sz w:val="24"/>
          <w:szCs w:val="24"/>
          <w:lang w:val="ky-KG"/>
        </w:rPr>
        <w:t>берилген</w:t>
      </w:r>
      <w:r>
        <w:rPr>
          <w:rFonts w:ascii="Times New Roman" w:hAnsi="Times New Roman"/>
          <w:sz w:val="24"/>
          <w:szCs w:val="24"/>
          <w:lang w:val="ky-KG"/>
        </w:rPr>
        <w:t xml:space="preserve">. </w:t>
      </w:r>
    </w:p>
    <w:p w:rsidR="008C3BB9" w:rsidRPr="008C3BB9" w:rsidRDefault="008C3BB9" w:rsidP="008C3BB9">
      <w:pPr>
        <w:shd w:val="clear" w:color="auto" w:fill="FFFFFF"/>
        <w:ind w:firstLine="567"/>
        <w:jc w:val="both"/>
        <w:rPr>
          <w:rFonts w:ascii="Times New Roman" w:hAnsi="Times New Roman"/>
          <w:sz w:val="24"/>
          <w:szCs w:val="24"/>
          <w:lang w:val="ky-KG"/>
        </w:rPr>
      </w:pPr>
      <w:r>
        <w:rPr>
          <w:rFonts w:ascii="Times New Roman" w:hAnsi="Times New Roman"/>
          <w:i/>
          <w:sz w:val="24"/>
          <w:szCs w:val="24"/>
          <w:lang w:val="ky-KG"/>
        </w:rPr>
        <w:t>Билим берүүнүн натыйжалары жана баалоо боюнча көрсөтмөлөрдө</w:t>
      </w:r>
      <w:r>
        <w:rPr>
          <w:rFonts w:ascii="Times New Roman" w:hAnsi="Times New Roman"/>
          <w:sz w:val="24"/>
          <w:szCs w:val="24"/>
          <w:lang w:val="ky-KG"/>
        </w:rPr>
        <w:t xml:space="preserve"> окуучуларды окуутуудан күтүлүүчү натыйжалар билим берүүнүн баскычтары жана класстар боюнча бөлүнүп берилген. Ошондой эле </w:t>
      </w:r>
      <w:r w:rsidRPr="008C3BB9">
        <w:rPr>
          <w:rFonts w:ascii="Times New Roman" w:hAnsi="Times New Roman"/>
          <w:sz w:val="24"/>
          <w:szCs w:val="24"/>
          <w:lang w:val="ky-KG"/>
        </w:rPr>
        <w:t xml:space="preserve">окуучулардын жетишкендиктерине баа берүүнүн негизги стратегиялары чагылдырылган. </w:t>
      </w:r>
    </w:p>
    <w:p w:rsidR="008C3BB9" w:rsidRPr="008C3BB9" w:rsidRDefault="008C3BB9" w:rsidP="008C3BB9">
      <w:pPr>
        <w:shd w:val="clear" w:color="auto" w:fill="FFFFFF"/>
        <w:ind w:firstLine="567"/>
        <w:jc w:val="both"/>
        <w:rPr>
          <w:rFonts w:ascii="Times New Roman" w:hAnsi="Times New Roman"/>
          <w:sz w:val="24"/>
          <w:szCs w:val="24"/>
          <w:lang w:val="ky-KG"/>
        </w:rPr>
      </w:pPr>
      <w:r w:rsidRPr="008C3BB9">
        <w:rPr>
          <w:rFonts w:ascii="Times New Roman" w:hAnsi="Times New Roman"/>
          <w:i/>
          <w:sz w:val="24"/>
          <w:szCs w:val="24"/>
          <w:lang w:val="ky-KG"/>
        </w:rPr>
        <w:t>Билим берүү процессин уюштурууга карата талаптар</w:t>
      </w:r>
      <w:r w:rsidRPr="008C3BB9">
        <w:rPr>
          <w:rFonts w:ascii="Times New Roman" w:hAnsi="Times New Roman"/>
          <w:sz w:val="24"/>
          <w:szCs w:val="24"/>
          <w:lang w:val="ky-KG"/>
        </w:rPr>
        <w:t xml:space="preserve"> окутуу процессин ресурстук жактан камсыз кылууга жана мотивдештирүүчү окуу чөйрөсүн түзүүгө карата талаптарды камтыйт. </w:t>
      </w:r>
    </w:p>
    <w:p w:rsidR="008C3BB9" w:rsidRDefault="008C3BB9" w:rsidP="00CF4C05">
      <w:pPr>
        <w:numPr>
          <w:ilvl w:val="1"/>
          <w:numId w:val="85"/>
        </w:numPr>
        <w:shd w:val="clear" w:color="auto" w:fill="FFFFFF"/>
        <w:overflowPunct w:val="0"/>
        <w:autoSpaceDE w:val="0"/>
        <w:autoSpaceDN w:val="0"/>
        <w:adjustRightInd w:val="0"/>
        <w:spacing w:after="0"/>
        <w:jc w:val="center"/>
        <w:rPr>
          <w:rFonts w:ascii="Times New Roman" w:hAnsi="Times New Roman"/>
          <w:b/>
          <w:sz w:val="24"/>
          <w:szCs w:val="24"/>
          <w:lang w:val="ky-KG"/>
        </w:rPr>
      </w:pPr>
      <w:r>
        <w:rPr>
          <w:rFonts w:ascii="Times New Roman" w:hAnsi="Times New Roman"/>
          <w:b/>
          <w:sz w:val="24"/>
          <w:szCs w:val="24"/>
          <w:lang w:val="ky-KG"/>
        </w:rPr>
        <w:t>Физикалык жалпы билим берүү боюнча негизги ченемдик документтердин системасы</w:t>
      </w:r>
    </w:p>
    <w:p w:rsidR="008C3BB9" w:rsidRDefault="008C3BB9" w:rsidP="008C3BB9">
      <w:pPr>
        <w:ind w:firstLine="567"/>
        <w:jc w:val="both"/>
        <w:rPr>
          <w:rFonts w:ascii="Times New Roman" w:hAnsi="Times New Roman"/>
          <w:sz w:val="24"/>
          <w:szCs w:val="24"/>
          <w:lang w:val="ky-KG"/>
        </w:rPr>
      </w:pPr>
      <w:r>
        <w:rPr>
          <w:rFonts w:ascii="Times New Roman" w:hAnsi="Times New Roman"/>
          <w:sz w:val="24"/>
          <w:szCs w:val="24"/>
          <w:lang w:val="ky-KG"/>
        </w:rPr>
        <w:t>Бул стандарт төмөнкү нормативдик документтердин негизинде түзүлдү:</w:t>
      </w:r>
    </w:p>
    <w:p w:rsidR="008C3BB9" w:rsidRDefault="008C3BB9" w:rsidP="008C3BB9">
      <w:pPr>
        <w:pStyle w:val="BodyText2"/>
        <w:spacing w:line="276" w:lineRule="auto"/>
        <w:rPr>
          <w:rFonts w:ascii="Times New Roman" w:hAnsi="Times New Roman"/>
          <w:szCs w:val="24"/>
          <w:lang w:val="ky-KG"/>
        </w:rPr>
      </w:pPr>
      <w:r>
        <w:rPr>
          <w:rFonts w:ascii="Times New Roman" w:hAnsi="Times New Roman"/>
          <w:szCs w:val="24"/>
          <w:lang w:val="ky-KG"/>
        </w:rPr>
        <w:t>- Кыргыз Республикасынын «Билим берүү жөнүндөгү» мыйзамы. - Бишкек, 2003-ж.</w:t>
      </w:r>
    </w:p>
    <w:p w:rsidR="008C3BB9" w:rsidRDefault="008C3BB9" w:rsidP="008C3BB9">
      <w:pPr>
        <w:ind w:firstLine="567"/>
        <w:jc w:val="both"/>
        <w:rPr>
          <w:rFonts w:ascii="Times New Roman" w:hAnsi="Times New Roman"/>
          <w:sz w:val="24"/>
          <w:szCs w:val="24"/>
          <w:lang w:val="ky-KG"/>
        </w:rPr>
      </w:pPr>
      <w:r>
        <w:rPr>
          <w:rFonts w:ascii="Times New Roman" w:hAnsi="Times New Roman"/>
          <w:sz w:val="24"/>
          <w:szCs w:val="24"/>
          <w:lang w:val="ky-KG"/>
        </w:rPr>
        <w:t xml:space="preserve">- «Кыргыз Республикасынын мектептеринде жалпы орто билим берүүнүн мамлекеттик стандартын бекитүү жөнүндөгү» Кыргыз Республикасынын өкмөтүнүн </w:t>
      </w:r>
      <w:r>
        <w:rPr>
          <w:rFonts w:ascii="Times New Roman" w:hAnsi="Times New Roman"/>
          <w:color w:val="2B2B2B"/>
          <w:sz w:val="24"/>
          <w:szCs w:val="24"/>
          <w:lang w:val="ky-KG"/>
        </w:rPr>
        <w:t>2014-жылдын 21-июлундагы №</w:t>
      </w:r>
      <w:r>
        <w:rPr>
          <w:rFonts w:ascii="Times New Roman" w:hAnsi="Times New Roman"/>
          <w:sz w:val="24"/>
          <w:szCs w:val="24"/>
          <w:lang w:val="ky-KG"/>
        </w:rPr>
        <w:t>403  токтому.</w:t>
      </w:r>
    </w:p>
    <w:p w:rsidR="008C3BB9" w:rsidRDefault="008C3BB9" w:rsidP="008C3BB9">
      <w:pPr>
        <w:ind w:firstLine="567"/>
        <w:jc w:val="both"/>
        <w:rPr>
          <w:rFonts w:ascii="Times New Roman" w:hAnsi="Times New Roman"/>
          <w:sz w:val="24"/>
          <w:szCs w:val="24"/>
          <w:lang w:val="ky-KG"/>
        </w:rPr>
      </w:pPr>
      <w:r>
        <w:rPr>
          <w:rFonts w:ascii="Times New Roman" w:hAnsi="Times New Roman"/>
          <w:sz w:val="24"/>
          <w:szCs w:val="24"/>
          <w:lang w:val="ky-KG"/>
        </w:rPr>
        <w:t>- Кыргыз Республикасынын мектептеринде жалпы орто билим берүүнүн мамлекеттик стандартына ылайык иштелип чыгып, КР Билим берүү жана илим министрлиги тарабынан бекиген Кыргыз Республикасынын жалпы билим берүүчү уюмдарынын 2015/2016 окуу жылы үчүн  Базистик окуу планы.</w:t>
      </w:r>
    </w:p>
    <w:p w:rsidR="008C3BB9" w:rsidRDefault="008C3BB9" w:rsidP="008C3BB9">
      <w:pPr>
        <w:pStyle w:val="BodyText2"/>
        <w:spacing w:line="276" w:lineRule="auto"/>
        <w:rPr>
          <w:rFonts w:ascii="Times New Roman" w:hAnsi="Times New Roman"/>
          <w:szCs w:val="24"/>
          <w:lang w:val="ky-KG"/>
        </w:rPr>
      </w:pPr>
      <w:r>
        <w:rPr>
          <w:rFonts w:ascii="Times New Roman" w:hAnsi="Times New Roman"/>
          <w:szCs w:val="24"/>
          <w:lang w:val="ky-KG"/>
        </w:rPr>
        <w:t xml:space="preserve">- Кыргыз Республикасынын жалпы билим берүүчү мектептеринде табигый билим берүүнүн концепциясы. </w:t>
      </w:r>
    </w:p>
    <w:p w:rsidR="008C3BB9" w:rsidRDefault="008C3BB9" w:rsidP="008C3BB9">
      <w:pPr>
        <w:pStyle w:val="BodyText2"/>
        <w:spacing w:line="276" w:lineRule="auto"/>
        <w:rPr>
          <w:rFonts w:ascii="Times New Roman" w:hAnsi="Times New Roman"/>
          <w:szCs w:val="24"/>
          <w:lang w:val="ky-KG"/>
        </w:rPr>
      </w:pPr>
      <w:r>
        <w:rPr>
          <w:rFonts w:ascii="Times New Roman" w:hAnsi="Times New Roman"/>
          <w:szCs w:val="24"/>
          <w:lang w:val="ky-KG"/>
        </w:rPr>
        <w:t>- Кыргыз Республикасынын мектептеринде физикалык билим берүүнү жаңылоонун концепциясы. − Бишкек: 2006. -45 б.</w:t>
      </w:r>
    </w:p>
    <w:p w:rsidR="008C3BB9" w:rsidRDefault="008C3BB9" w:rsidP="008C3BB9">
      <w:pPr>
        <w:pStyle w:val="BodyText2"/>
        <w:spacing w:line="276" w:lineRule="auto"/>
        <w:rPr>
          <w:rFonts w:ascii="Times New Roman" w:hAnsi="Times New Roman"/>
          <w:szCs w:val="24"/>
          <w:lang w:val="ky-KG"/>
        </w:rPr>
      </w:pPr>
      <w:r>
        <w:rPr>
          <w:rFonts w:ascii="Times New Roman" w:hAnsi="Times New Roman"/>
          <w:szCs w:val="24"/>
          <w:lang w:val="ky-KG"/>
        </w:rPr>
        <w:t>- Кыргыз Республикасынын жалпы билим берүүчү уюмдары үчүн физика боюнча предметтик стандарт, физика боюнча окуу программалары, окуу китептери жана окуу-методикалык колдонмолор.</w:t>
      </w:r>
    </w:p>
    <w:p w:rsidR="008C3BB9" w:rsidRDefault="008C3BB9" w:rsidP="00CF4C05">
      <w:pPr>
        <w:numPr>
          <w:ilvl w:val="1"/>
          <w:numId w:val="85"/>
        </w:numPr>
        <w:overflowPunct w:val="0"/>
        <w:autoSpaceDE w:val="0"/>
        <w:autoSpaceDN w:val="0"/>
        <w:adjustRightInd w:val="0"/>
        <w:spacing w:after="0"/>
        <w:ind w:left="0" w:firstLine="567"/>
        <w:jc w:val="center"/>
        <w:rPr>
          <w:rFonts w:ascii="Times New Roman" w:hAnsi="Times New Roman"/>
          <w:b/>
          <w:sz w:val="24"/>
          <w:szCs w:val="24"/>
          <w:lang w:val="ky-KG"/>
        </w:rPr>
      </w:pPr>
      <w:r>
        <w:rPr>
          <w:rFonts w:ascii="Times New Roman" w:hAnsi="Times New Roman"/>
          <w:b/>
          <w:sz w:val="24"/>
          <w:szCs w:val="24"/>
          <w:lang w:val="ky-KG"/>
        </w:rPr>
        <w:t>Негизги түшүнүктөр жана терминдер</w:t>
      </w:r>
    </w:p>
    <w:p w:rsidR="008C3BB9" w:rsidRDefault="008C3BB9" w:rsidP="008C3BB9">
      <w:pPr>
        <w:shd w:val="clear" w:color="auto" w:fill="FFFFFF"/>
        <w:ind w:firstLine="567"/>
        <w:jc w:val="both"/>
        <w:rPr>
          <w:rFonts w:ascii="Times New Roman" w:hAnsi="Times New Roman"/>
          <w:spacing w:val="2"/>
          <w:sz w:val="24"/>
          <w:szCs w:val="24"/>
          <w:lang w:val="ky-KG"/>
        </w:rPr>
      </w:pPr>
      <w:r>
        <w:rPr>
          <w:rFonts w:ascii="Times New Roman" w:hAnsi="Times New Roman"/>
          <w:spacing w:val="2"/>
          <w:sz w:val="24"/>
          <w:szCs w:val="24"/>
          <w:lang w:val="ky-KG"/>
        </w:rPr>
        <w:t>Физикалык билим берүүнүн предметтик стандартында негизги түшүнүктөр жана атоолор төмөнкү мааниде пайдаланылат:</w:t>
      </w:r>
    </w:p>
    <w:p w:rsidR="008C3BB9" w:rsidRDefault="008C3BB9" w:rsidP="008C3BB9">
      <w:pPr>
        <w:shd w:val="clear" w:color="auto" w:fill="FFFFFF"/>
        <w:ind w:firstLine="567"/>
        <w:jc w:val="both"/>
        <w:rPr>
          <w:rFonts w:ascii="Times New Roman" w:hAnsi="Times New Roman"/>
          <w:spacing w:val="2"/>
          <w:sz w:val="24"/>
          <w:szCs w:val="24"/>
          <w:lang w:val="ky-KG"/>
        </w:rPr>
      </w:pPr>
      <w:r>
        <w:rPr>
          <w:rFonts w:ascii="Times New Roman" w:hAnsi="Times New Roman"/>
          <w:b/>
          <w:spacing w:val="2"/>
          <w:sz w:val="24"/>
          <w:szCs w:val="24"/>
          <w:lang w:val="ky-KG"/>
        </w:rPr>
        <w:lastRenderedPageBreak/>
        <w:t>жалпы орто билим берүүнүн мамлекеттик стандарты</w:t>
      </w:r>
      <w:r>
        <w:rPr>
          <w:rFonts w:ascii="Times New Roman" w:hAnsi="Times New Roman"/>
          <w:spacing w:val="2"/>
          <w:sz w:val="24"/>
          <w:szCs w:val="24"/>
          <w:lang w:val="ky-KG"/>
        </w:rPr>
        <w:t xml:space="preserve"> – ченемдик-укуктук документ, ал: мектептик билим берүүнүн бардык деңгээлдеринде билим берүүнүн бардык тармактарында белгиленген максаттарды жүзөгө ашырууну камсыз кылат; билим берүү процессин жөнгө салат; улуттук жана региондук/жергиликтүү деңгээлдерде билим берүү тутумун өнүктүрүүнү камсыз кылат;</w:t>
      </w:r>
    </w:p>
    <w:p w:rsidR="008C3BB9" w:rsidRDefault="008C3BB9" w:rsidP="008C3BB9">
      <w:pPr>
        <w:shd w:val="clear" w:color="auto" w:fill="FFFFFF"/>
        <w:ind w:firstLine="567"/>
        <w:jc w:val="both"/>
        <w:rPr>
          <w:rFonts w:ascii="Arial" w:hAnsi="Arial" w:cs="Arial"/>
          <w:sz w:val="24"/>
          <w:szCs w:val="24"/>
          <w:lang w:val="ky-KG"/>
        </w:rPr>
      </w:pPr>
      <w:r>
        <w:rPr>
          <w:rFonts w:ascii="Times New Roman" w:hAnsi="Times New Roman"/>
          <w:b/>
          <w:sz w:val="24"/>
          <w:szCs w:val="24"/>
          <w:lang w:val="ky-KG"/>
        </w:rPr>
        <w:t>предметтик стандарт</w:t>
      </w:r>
      <w:r>
        <w:rPr>
          <w:rFonts w:ascii="Times New Roman" w:hAnsi="Times New Roman"/>
          <w:sz w:val="24"/>
          <w:szCs w:val="24"/>
          <w:lang w:val="ky-KG"/>
        </w:rPr>
        <w:t xml:space="preserve"> </w:t>
      </w:r>
      <w:r>
        <w:rPr>
          <w:rFonts w:ascii="Times New Roman" w:hAnsi="Times New Roman"/>
          <w:sz w:val="24"/>
          <w:szCs w:val="24"/>
        </w:rPr>
        <w:sym w:font="Symbol" w:char="F02D"/>
      </w:r>
      <w:r>
        <w:rPr>
          <w:rFonts w:ascii="Times New Roman" w:hAnsi="Times New Roman"/>
          <w:sz w:val="24"/>
          <w:szCs w:val="24"/>
          <w:lang w:val="ky-KG"/>
        </w:rPr>
        <w:t xml:space="preserve"> конкреттүү предмет боюнча </w:t>
      </w:r>
      <w:r>
        <w:rPr>
          <w:rFonts w:ascii="Times New Roman" w:hAnsi="Times New Roman"/>
          <w:color w:val="2B2B2B"/>
          <w:spacing w:val="2"/>
          <w:sz w:val="24"/>
          <w:szCs w:val="24"/>
          <w:lang w:val="ky-KG"/>
        </w:rPr>
        <w:t xml:space="preserve">окуучуга берилүүчү билимдин </w:t>
      </w:r>
      <w:r>
        <w:rPr>
          <w:rFonts w:ascii="Times New Roman" w:hAnsi="Times New Roman"/>
          <w:sz w:val="24"/>
          <w:szCs w:val="24"/>
          <w:lang w:val="ky-KG"/>
        </w:rPr>
        <w:t xml:space="preserve">милдеттүү минималдык мазмунун, окуп жаткандарга жетимдүү окуу жүктөмүнүн көлөмүн аныктоочу ченемдер менен эрежелерди камтып,  предметтин алкагында </w:t>
      </w:r>
      <w:r>
        <w:rPr>
          <w:rFonts w:ascii="Times New Roman" w:hAnsi="Times New Roman"/>
          <w:spacing w:val="2"/>
          <w:sz w:val="24"/>
          <w:szCs w:val="24"/>
          <w:lang w:val="ky-KG"/>
        </w:rPr>
        <w:t xml:space="preserve">окуучуларга билим берүүнүн натыйжаларын, аларга жетишүү жана жыйынтыгын ченөө ыкмаларын жөнгө салган документ. </w:t>
      </w:r>
    </w:p>
    <w:p w:rsidR="008C3BB9" w:rsidRDefault="008C3BB9" w:rsidP="008C3BB9">
      <w:pPr>
        <w:shd w:val="clear" w:color="auto" w:fill="FFFFFF"/>
        <w:ind w:firstLine="567"/>
        <w:jc w:val="both"/>
        <w:rPr>
          <w:rFonts w:ascii="Times New Roman" w:hAnsi="Times New Roman" w:cs="Times New Roman"/>
          <w:spacing w:val="2"/>
          <w:sz w:val="24"/>
          <w:szCs w:val="24"/>
          <w:lang w:val="ky-KG"/>
        </w:rPr>
      </w:pPr>
      <w:r>
        <w:rPr>
          <w:rFonts w:ascii="Times New Roman" w:hAnsi="Times New Roman"/>
          <w:b/>
          <w:spacing w:val="2"/>
          <w:sz w:val="24"/>
          <w:szCs w:val="24"/>
          <w:lang w:val="ky-KG"/>
        </w:rPr>
        <w:t>компетенттүүлүк</w:t>
      </w:r>
      <w:r>
        <w:rPr>
          <w:rFonts w:ascii="Times New Roman" w:hAnsi="Times New Roman"/>
          <w:spacing w:val="2"/>
          <w:sz w:val="24"/>
          <w:szCs w:val="24"/>
          <w:lang w:val="ky-KG"/>
        </w:rPr>
        <w:t xml:space="preserve"> </w:t>
      </w:r>
      <w:r>
        <w:rPr>
          <w:rFonts w:ascii="Times New Roman" w:hAnsi="Times New Roman"/>
          <w:spacing w:val="2"/>
          <w:sz w:val="24"/>
          <w:szCs w:val="24"/>
          <w:lang w:val="ky-KG"/>
        </w:rPr>
        <w:sym w:font="Symbol" w:char="F02D"/>
      </w:r>
      <w:r>
        <w:rPr>
          <w:rFonts w:ascii="Times New Roman" w:hAnsi="Times New Roman"/>
          <w:spacing w:val="2"/>
          <w:sz w:val="24"/>
          <w:szCs w:val="24"/>
          <w:lang w:val="ky-KG"/>
        </w:rPr>
        <w:t xml:space="preserve"> кандайдыр бир кырдаалда (окуу, инсандык, кесиптик иштеги) билимдин, ыктын жана жөндөмдүүлүктүн ар кандай элементтерин өз алдынча колдонуудагы адамдын интеграцияланган жөндөмү;</w:t>
      </w:r>
    </w:p>
    <w:p w:rsidR="008C3BB9" w:rsidRDefault="008C3BB9" w:rsidP="008C3BB9">
      <w:pPr>
        <w:shd w:val="clear" w:color="auto" w:fill="FFFFFF"/>
        <w:ind w:firstLine="567"/>
        <w:jc w:val="both"/>
        <w:rPr>
          <w:rFonts w:ascii="Times New Roman" w:hAnsi="Times New Roman"/>
          <w:spacing w:val="2"/>
          <w:sz w:val="24"/>
          <w:szCs w:val="24"/>
          <w:lang w:val="ky-KG"/>
        </w:rPr>
      </w:pPr>
      <w:r>
        <w:rPr>
          <w:rFonts w:ascii="Times New Roman" w:hAnsi="Times New Roman"/>
          <w:b/>
          <w:spacing w:val="2"/>
          <w:sz w:val="24"/>
          <w:szCs w:val="24"/>
          <w:lang w:val="ky-KG"/>
        </w:rPr>
        <w:t>компетенция</w:t>
      </w:r>
      <w:r>
        <w:rPr>
          <w:rFonts w:ascii="Times New Roman" w:hAnsi="Times New Roman"/>
          <w:spacing w:val="2"/>
          <w:sz w:val="24"/>
          <w:szCs w:val="24"/>
          <w:lang w:val="ky-KG"/>
        </w:rPr>
        <w:t xml:space="preserve"> – окуу, инсандык, кесиптик иштердеги кандайдыр бир кырдаалдарда натыйжалуу, үзүрлүү ишмердүүлүк үчүн зарыл түрдө окуучуларды окутуп даярдоого карата алдын ала белгиленген социалдык талап (ченем, стандарттардын тизмеси);</w:t>
      </w:r>
    </w:p>
    <w:p w:rsidR="008C3BB9" w:rsidRDefault="008C3BB9" w:rsidP="008C3BB9">
      <w:pPr>
        <w:shd w:val="clear" w:color="auto" w:fill="FFFFFF"/>
        <w:ind w:firstLine="567"/>
        <w:jc w:val="both"/>
        <w:rPr>
          <w:rFonts w:ascii="Times New Roman" w:hAnsi="Times New Roman"/>
          <w:spacing w:val="2"/>
          <w:sz w:val="24"/>
          <w:szCs w:val="24"/>
          <w:lang w:val="ky-KG"/>
        </w:rPr>
      </w:pPr>
      <w:r>
        <w:rPr>
          <w:b/>
          <w:sz w:val="24"/>
          <w:szCs w:val="24"/>
          <w:lang w:val="ky-KG"/>
        </w:rPr>
        <w:t>Негизги</w:t>
      </w:r>
      <w:r>
        <w:rPr>
          <w:rFonts w:ascii="Times New Roman" w:hAnsi="Times New Roman"/>
          <w:b/>
          <w:spacing w:val="2"/>
          <w:sz w:val="24"/>
          <w:szCs w:val="24"/>
          <w:lang w:val="ky-KG"/>
        </w:rPr>
        <w:t xml:space="preserve"> компетенттүүлүк</w:t>
      </w:r>
      <w:r>
        <w:rPr>
          <w:rFonts w:ascii="Times New Roman" w:hAnsi="Times New Roman"/>
          <w:spacing w:val="2"/>
          <w:sz w:val="24"/>
          <w:szCs w:val="24"/>
          <w:lang w:val="ky-KG"/>
        </w:rPr>
        <w:t xml:space="preserve"> – социалдык, мамлекеттик, кесиптик тапшырыкка (заказга) ылайык аныкталган, окуу предметтеринин базасында жүзөгө ашырылган жана окуучунун социалдык тажрыйбасына негизделген көп функциялуулукка ээ болгон жана предметтен жогору турган билим берүүнүн өлчөнүүчү натыйжасы;</w:t>
      </w:r>
    </w:p>
    <w:p w:rsidR="008C3BB9" w:rsidRDefault="008C3BB9" w:rsidP="008C3BB9">
      <w:pPr>
        <w:pStyle w:val="aa"/>
        <w:spacing w:line="276" w:lineRule="auto"/>
        <w:ind w:firstLine="567"/>
        <w:rPr>
          <w:lang w:val="ky-KG"/>
        </w:rPr>
      </w:pPr>
      <w:r>
        <w:rPr>
          <w:b/>
          <w:spacing w:val="2"/>
          <w:lang w:val="ky-KG"/>
        </w:rPr>
        <w:t>предметтик компетенттүүлүк</w:t>
      </w:r>
      <w:r>
        <w:rPr>
          <w:spacing w:val="2"/>
          <w:lang w:val="ky-KG"/>
        </w:rPr>
        <w:t xml:space="preserve"> (ф</w:t>
      </w:r>
      <w:r>
        <w:rPr>
          <w:b/>
          <w:spacing w:val="2"/>
          <w:lang w:val="ky-KG"/>
        </w:rPr>
        <w:t xml:space="preserve">изика боюнча) </w:t>
      </w:r>
      <w:r>
        <w:rPr>
          <w:spacing w:val="2"/>
          <w:lang w:val="ky-KG"/>
        </w:rPr>
        <w:t xml:space="preserve">– </w:t>
      </w:r>
      <w:r>
        <w:rPr>
          <w:lang w:val="ky-KG"/>
        </w:rPr>
        <w:t xml:space="preserve">негизги компетенттүүлүккө карагана жекече мааниге ээ болгон компетенттүүлүк. Физика боюнча предметтик компетенттүүлүк физика предметинин окуу материалдары аркылуу аныкталат. </w:t>
      </w:r>
    </w:p>
    <w:p w:rsidR="008C3BB9" w:rsidRDefault="008C3BB9" w:rsidP="008C3BB9">
      <w:pPr>
        <w:shd w:val="clear" w:color="auto" w:fill="FFFFFF"/>
        <w:ind w:firstLine="567"/>
        <w:jc w:val="both"/>
        <w:rPr>
          <w:rFonts w:ascii="Times New Roman" w:hAnsi="Times New Roman"/>
          <w:spacing w:val="2"/>
          <w:sz w:val="24"/>
          <w:szCs w:val="24"/>
          <w:lang w:val="ky-KG"/>
        </w:rPr>
      </w:pPr>
      <w:r>
        <w:rPr>
          <w:sz w:val="24"/>
          <w:szCs w:val="24"/>
          <w:lang w:val="ky-KG"/>
        </w:rPr>
        <w:t>негизги</w:t>
      </w:r>
      <w:r>
        <w:rPr>
          <w:rFonts w:ascii="Times New Roman" w:hAnsi="Times New Roman"/>
          <w:spacing w:val="2"/>
          <w:sz w:val="24"/>
          <w:szCs w:val="24"/>
          <w:lang w:val="ky-KG"/>
        </w:rPr>
        <w:t xml:space="preserve"> компетенттүүлүккө карата мамиле боюнча жекече компетенттүүлүк, билим берүү натыйжаларынын топтому түрүндө физика предметинин материалдары менен аныкталат;</w:t>
      </w:r>
    </w:p>
    <w:p w:rsidR="008C3BB9" w:rsidRDefault="008C3BB9" w:rsidP="008C3BB9">
      <w:pPr>
        <w:shd w:val="clear" w:color="auto" w:fill="FFFFFF"/>
        <w:ind w:firstLine="567"/>
        <w:jc w:val="both"/>
        <w:rPr>
          <w:rFonts w:ascii="Times New Roman" w:hAnsi="Times New Roman"/>
          <w:spacing w:val="2"/>
          <w:sz w:val="24"/>
          <w:szCs w:val="24"/>
          <w:lang w:val="ky-KG"/>
        </w:rPr>
      </w:pPr>
      <w:r>
        <w:rPr>
          <w:rFonts w:ascii="Times New Roman" w:hAnsi="Times New Roman"/>
          <w:b/>
          <w:spacing w:val="2"/>
          <w:sz w:val="24"/>
          <w:szCs w:val="24"/>
          <w:lang w:val="ky-KG"/>
        </w:rPr>
        <w:t>билим берүүнүн натыйжалары</w:t>
      </w:r>
      <w:r>
        <w:rPr>
          <w:rFonts w:ascii="Times New Roman" w:hAnsi="Times New Roman"/>
          <w:color w:val="2B2B2B"/>
          <w:spacing w:val="2"/>
          <w:sz w:val="24"/>
          <w:szCs w:val="24"/>
          <w:lang w:val="ky-KG"/>
        </w:rPr>
        <w:t xml:space="preserve"> – </w:t>
      </w:r>
      <w:r>
        <w:rPr>
          <w:rFonts w:ascii="Times New Roman" w:hAnsi="Times New Roman"/>
          <w:spacing w:val="2"/>
          <w:sz w:val="24"/>
          <w:szCs w:val="24"/>
          <w:lang w:val="ky-KG"/>
        </w:rPr>
        <w:t>негизги жана предметтик компетенттүүлүккө ээ болуу деңгээлинде билдирилген билим берүү процессинин белгилүү этабында окуучулардын билим алуудагы жетишкендиктеринин топтому;</w:t>
      </w:r>
    </w:p>
    <w:p w:rsidR="008C3BB9" w:rsidRDefault="008C3BB9" w:rsidP="008C3BB9">
      <w:pPr>
        <w:shd w:val="clear" w:color="auto" w:fill="FFFFFF"/>
        <w:ind w:firstLine="567"/>
        <w:jc w:val="both"/>
        <w:rPr>
          <w:rFonts w:ascii="Times New Roman" w:hAnsi="Times New Roman"/>
          <w:spacing w:val="2"/>
          <w:sz w:val="24"/>
          <w:szCs w:val="24"/>
          <w:lang w:val="ky-KG"/>
        </w:rPr>
      </w:pPr>
      <w:r>
        <w:rPr>
          <w:rFonts w:ascii="Times New Roman" w:hAnsi="Times New Roman"/>
          <w:b/>
          <w:spacing w:val="2"/>
          <w:sz w:val="24"/>
          <w:szCs w:val="24"/>
          <w:lang w:val="ky-KG"/>
        </w:rPr>
        <w:t>баалоо</w:t>
      </w:r>
      <w:r>
        <w:rPr>
          <w:rFonts w:ascii="Times New Roman" w:hAnsi="Times New Roman"/>
          <w:spacing w:val="2"/>
          <w:sz w:val="24"/>
          <w:szCs w:val="24"/>
          <w:lang w:val="ky-KG"/>
        </w:rPr>
        <w:t xml:space="preserve"> – Мамлекеттик жана предметтик стандарттарда белгиленген компетенттүүлүктөрдүн окуучуларда калыптануу даражасын сапаттык жактан аныктоо;</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 xml:space="preserve">ПАБ – </w:t>
      </w:r>
      <w:r>
        <w:rPr>
          <w:rFonts w:ascii="Times New Roman" w:hAnsi="Times New Roman"/>
          <w:sz w:val="24"/>
          <w:szCs w:val="24"/>
        </w:rPr>
        <w:t>предметтер аралык байланыш</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ПАК</w:t>
      </w:r>
      <w:r>
        <w:rPr>
          <w:rFonts w:ascii="Times New Roman" w:hAnsi="Times New Roman"/>
          <w:sz w:val="24"/>
          <w:szCs w:val="24"/>
        </w:rPr>
        <w:t>-пайдалуу аракет коэффициенти</w:t>
      </w:r>
    </w:p>
    <w:p w:rsidR="008C3BB9" w:rsidRDefault="008C3BB9" w:rsidP="008C3BB9">
      <w:pPr>
        <w:pStyle w:val="BodyText2"/>
        <w:tabs>
          <w:tab w:val="left" w:pos="708"/>
        </w:tabs>
        <w:spacing w:line="276" w:lineRule="auto"/>
        <w:rPr>
          <w:rFonts w:ascii="Times New Roman" w:hAnsi="Times New Roman"/>
          <w:szCs w:val="24"/>
        </w:rPr>
      </w:pPr>
      <w:r>
        <w:rPr>
          <w:rFonts w:ascii="Times New Roman" w:hAnsi="Times New Roman"/>
          <w:b w:val="0"/>
          <w:szCs w:val="24"/>
        </w:rPr>
        <w:t>ЭКК</w:t>
      </w:r>
      <w:r>
        <w:rPr>
          <w:rFonts w:ascii="Times New Roman" w:hAnsi="Times New Roman"/>
          <w:szCs w:val="24"/>
        </w:rPr>
        <w:t>-электр кыймылдаткыч кү</w:t>
      </w:r>
      <w:proofErr w:type="gramStart"/>
      <w:r>
        <w:rPr>
          <w:rFonts w:ascii="Times New Roman" w:hAnsi="Times New Roman"/>
          <w:szCs w:val="24"/>
        </w:rPr>
        <w:t>ч</w:t>
      </w:r>
      <w:proofErr w:type="gramEnd"/>
      <w:r>
        <w:rPr>
          <w:rFonts w:ascii="Times New Roman" w:hAnsi="Times New Roman"/>
          <w:szCs w:val="24"/>
        </w:rPr>
        <w:t>ү</w:t>
      </w:r>
    </w:p>
    <w:p w:rsidR="008C3BB9" w:rsidRDefault="008C3BB9" w:rsidP="00CF4C05">
      <w:pPr>
        <w:numPr>
          <w:ilvl w:val="0"/>
          <w:numId w:val="85"/>
        </w:numPr>
        <w:shd w:val="clear" w:color="auto" w:fill="FFFFFF"/>
        <w:overflowPunct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Кыргыз Республикасында физикалык билим берүүнү</w:t>
      </w:r>
      <w:proofErr w:type="gramStart"/>
      <w:r>
        <w:rPr>
          <w:rFonts w:ascii="Times New Roman" w:hAnsi="Times New Roman"/>
          <w:b/>
          <w:sz w:val="24"/>
          <w:szCs w:val="24"/>
        </w:rPr>
        <w:t>н</w:t>
      </w:r>
      <w:proofErr w:type="gramEnd"/>
      <w:r>
        <w:rPr>
          <w:rFonts w:ascii="Times New Roman" w:hAnsi="Times New Roman"/>
          <w:b/>
          <w:sz w:val="24"/>
          <w:szCs w:val="24"/>
        </w:rPr>
        <w:t xml:space="preserve"> предметтик концепциясы</w:t>
      </w:r>
    </w:p>
    <w:p w:rsidR="008C3BB9" w:rsidRDefault="008C3BB9" w:rsidP="008C3BB9">
      <w:pPr>
        <w:tabs>
          <w:tab w:val="left" w:pos="1980"/>
        </w:tabs>
        <w:ind w:firstLine="567"/>
        <w:jc w:val="both"/>
        <w:rPr>
          <w:rFonts w:ascii="Times New Roman" w:hAnsi="Times New Roman"/>
          <w:sz w:val="24"/>
          <w:szCs w:val="24"/>
        </w:rPr>
      </w:pPr>
      <w:r>
        <w:rPr>
          <w:rFonts w:ascii="Times New Roman" w:hAnsi="Times New Roman"/>
          <w:sz w:val="24"/>
          <w:szCs w:val="24"/>
          <w:lang w:val="ky-KG"/>
        </w:rPr>
        <w:lastRenderedPageBreak/>
        <w:t xml:space="preserve">Кыргыз Республикасынын жалпы билим берүүчү мектептеринде табигый билим берүүнүн концепциясына </w:t>
      </w:r>
      <w:r>
        <w:rPr>
          <w:rFonts w:ascii="Times New Roman" w:hAnsi="Times New Roman"/>
          <w:sz w:val="24"/>
          <w:szCs w:val="24"/>
        </w:rPr>
        <w:t xml:space="preserve">ылайык республиканын мектептеринде физикалык билим берүү үч этапта жүргүзүлөт. </w:t>
      </w:r>
    </w:p>
    <w:p w:rsidR="008C3BB9" w:rsidRDefault="008C3BB9" w:rsidP="008C3BB9">
      <w:pPr>
        <w:tabs>
          <w:tab w:val="left" w:pos="1980"/>
        </w:tabs>
        <w:ind w:firstLine="567"/>
        <w:jc w:val="both"/>
        <w:rPr>
          <w:rFonts w:ascii="Times New Roman" w:hAnsi="Times New Roman"/>
          <w:sz w:val="24"/>
          <w:szCs w:val="24"/>
        </w:rPr>
      </w:pPr>
      <w:r>
        <w:rPr>
          <w:rFonts w:ascii="Times New Roman" w:hAnsi="Times New Roman"/>
          <w:b/>
          <w:sz w:val="24"/>
          <w:szCs w:val="24"/>
        </w:rPr>
        <w:t xml:space="preserve">Биринчи этап </w:t>
      </w:r>
      <w:r>
        <w:rPr>
          <w:rFonts w:ascii="Times New Roman" w:hAnsi="Times New Roman"/>
          <w:i/>
          <w:sz w:val="24"/>
          <w:szCs w:val="24"/>
        </w:rPr>
        <w:t>пропедевтикалык</w:t>
      </w:r>
      <w:r>
        <w:rPr>
          <w:rFonts w:ascii="Times New Roman" w:hAnsi="Times New Roman"/>
          <w:b/>
          <w:sz w:val="24"/>
          <w:szCs w:val="24"/>
          <w:lang w:val="ky-KG"/>
        </w:rPr>
        <w:t xml:space="preserve"> </w:t>
      </w:r>
      <w:proofErr w:type="gramStart"/>
      <w:r>
        <w:rPr>
          <w:rFonts w:ascii="Times New Roman" w:hAnsi="Times New Roman"/>
          <w:sz w:val="24"/>
          <w:szCs w:val="24"/>
        </w:rPr>
        <w:t>деп</w:t>
      </w:r>
      <w:proofErr w:type="gramEnd"/>
      <w:r>
        <w:rPr>
          <w:rFonts w:ascii="Times New Roman" w:hAnsi="Times New Roman"/>
          <w:sz w:val="24"/>
          <w:szCs w:val="24"/>
        </w:rPr>
        <w:t xml:space="preserve"> аталып, анда «Табият таануу» курсу окутулат. Ал башталгыч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IV</w:t>
      </w:r>
      <w:r>
        <w:rPr>
          <w:rFonts w:ascii="Times New Roman" w:hAnsi="Times New Roman"/>
          <w:sz w:val="24"/>
          <w:szCs w:val="24"/>
        </w:rPr>
        <w:t xml:space="preserve">) мектепти жана негизги мектептин </w:t>
      </w:r>
      <w:r>
        <w:rPr>
          <w:rFonts w:ascii="Times New Roman" w:hAnsi="Times New Roman"/>
          <w:sz w:val="24"/>
          <w:szCs w:val="24"/>
          <w:lang w:val="en-US"/>
        </w:rPr>
        <w:t>V</w:t>
      </w:r>
      <w:r>
        <w:rPr>
          <w:rFonts w:ascii="Times New Roman" w:hAnsi="Times New Roman"/>
          <w:sz w:val="24"/>
          <w:szCs w:val="24"/>
        </w:rPr>
        <w:t xml:space="preserve"> классын камтыйт. </w:t>
      </w:r>
    </w:p>
    <w:p w:rsidR="008C3BB9" w:rsidRDefault="008C3BB9" w:rsidP="008C3BB9">
      <w:pPr>
        <w:tabs>
          <w:tab w:val="left" w:pos="1980"/>
        </w:tabs>
        <w:ind w:firstLine="567"/>
        <w:jc w:val="both"/>
        <w:rPr>
          <w:rFonts w:ascii="Times New Roman" w:hAnsi="Times New Roman"/>
          <w:spacing w:val="-2"/>
          <w:sz w:val="24"/>
          <w:szCs w:val="24"/>
          <w:lang w:val="ky-KG"/>
        </w:rPr>
      </w:pPr>
      <w:r>
        <w:rPr>
          <w:rFonts w:ascii="Times New Roman" w:hAnsi="Times New Roman"/>
          <w:sz w:val="24"/>
          <w:szCs w:val="24"/>
        </w:rPr>
        <w:t xml:space="preserve">Жалпы билим берүүчү башталгыч мектепте «Табият таануу» курсун окуп үйрөнүү менен окуучулар курчап турган дүйнө, табият жөнүндө алгачкы </w:t>
      </w:r>
      <w:r>
        <w:rPr>
          <w:rFonts w:ascii="Times New Roman" w:hAnsi="Times New Roman"/>
          <w:sz w:val="24"/>
          <w:szCs w:val="24"/>
          <w:lang w:val="ky-KG"/>
        </w:rPr>
        <w:t xml:space="preserve">элестерге жана </w:t>
      </w:r>
      <w:r>
        <w:rPr>
          <w:rFonts w:ascii="Times New Roman" w:hAnsi="Times New Roman"/>
          <w:sz w:val="24"/>
          <w:szCs w:val="24"/>
        </w:rPr>
        <w:t>түшүнүктөргө ээ болушат</w:t>
      </w:r>
      <w:r>
        <w:rPr>
          <w:rFonts w:ascii="Times New Roman" w:hAnsi="Times New Roman"/>
          <w:sz w:val="24"/>
          <w:szCs w:val="24"/>
          <w:lang w:val="ky-KG"/>
        </w:rPr>
        <w:t xml:space="preserve">. Өзү жашап турган чөлкөмдүн табияты, жандуу жана жансыз жаратылыш жөнүндө маалымат алышат. Ошону менен бирге </w:t>
      </w:r>
      <w:r>
        <w:rPr>
          <w:rFonts w:ascii="Times New Roman" w:hAnsi="Times New Roman"/>
          <w:spacing w:val="-2"/>
          <w:sz w:val="24"/>
          <w:szCs w:val="24"/>
          <w:lang w:val="ky-KG"/>
        </w:rPr>
        <w:t>V класста окуучулар курчап турган дүйнөдөгү физикалык кубулуштар – механикалык, жылуулук, электрдик, магниттик, жарык кубулуштары ж</w:t>
      </w:r>
      <w:r>
        <w:rPr>
          <w:rFonts w:ascii="Cambria Math" w:hAnsi="Cambria Math" w:cs="Cambria Math"/>
          <w:spacing w:val="-2"/>
          <w:sz w:val="24"/>
          <w:szCs w:val="24"/>
          <w:lang w:val="ky-KG"/>
        </w:rPr>
        <w:t>ѳ</w:t>
      </w:r>
      <w:r>
        <w:rPr>
          <w:rFonts w:ascii="Times New Roman" w:hAnsi="Times New Roman" w:cs="Times New Roman"/>
          <w:spacing w:val="-2"/>
          <w:sz w:val="24"/>
          <w:szCs w:val="24"/>
          <w:lang w:val="ky-KG"/>
        </w:rPr>
        <w:t>нү</w:t>
      </w:r>
      <w:r>
        <w:rPr>
          <w:rFonts w:ascii="Cambria Math" w:hAnsi="Cambria Math" w:cs="Cambria Math"/>
          <w:spacing w:val="-2"/>
          <w:sz w:val="24"/>
          <w:szCs w:val="24"/>
          <w:lang w:val="ky-KG"/>
        </w:rPr>
        <w:t>ӊ</w:t>
      </w:r>
      <w:r>
        <w:rPr>
          <w:rFonts w:ascii="Times New Roman" w:hAnsi="Times New Roman" w:cs="Times New Roman"/>
          <w:spacing w:val="-2"/>
          <w:sz w:val="24"/>
          <w:szCs w:val="24"/>
          <w:lang w:val="ky-KG"/>
        </w:rPr>
        <w:t>д</w:t>
      </w:r>
      <w:r>
        <w:rPr>
          <w:rFonts w:ascii="Cambria Math" w:hAnsi="Cambria Math" w:cs="Cambria Math"/>
          <w:spacing w:val="-2"/>
          <w:sz w:val="24"/>
          <w:szCs w:val="24"/>
          <w:lang w:val="ky-KG"/>
        </w:rPr>
        <w:t>ѳ</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алгачкы</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маалыматтарга</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ээ</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болу</w:t>
      </w:r>
      <w:r>
        <w:rPr>
          <w:rFonts w:ascii="Times New Roman" w:hAnsi="Times New Roman"/>
          <w:spacing w:val="-2"/>
          <w:sz w:val="24"/>
          <w:szCs w:val="24"/>
          <w:lang w:val="ky-KG"/>
        </w:rPr>
        <w:t>шат. Механика, электр, заряд, магнит, жарык ж.б. ж</w:t>
      </w:r>
      <w:r>
        <w:rPr>
          <w:rFonts w:ascii="Cambria Math" w:hAnsi="Cambria Math" w:cs="Cambria Math"/>
          <w:spacing w:val="-2"/>
          <w:sz w:val="24"/>
          <w:szCs w:val="24"/>
          <w:lang w:val="ky-KG"/>
        </w:rPr>
        <w:t>ѳ</w:t>
      </w:r>
      <w:r>
        <w:rPr>
          <w:rFonts w:ascii="Times New Roman" w:hAnsi="Times New Roman" w:cs="Times New Roman"/>
          <w:spacing w:val="-2"/>
          <w:sz w:val="24"/>
          <w:szCs w:val="24"/>
          <w:lang w:val="ky-KG"/>
        </w:rPr>
        <w:t>нү</w:t>
      </w:r>
      <w:r>
        <w:rPr>
          <w:rFonts w:ascii="Cambria Math" w:hAnsi="Cambria Math" w:cs="Cambria Math"/>
          <w:spacing w:val="-2"/>
          <w:sz w:val="24"/>
          <w:szCs w:val="24"/>
          <w:lang w:val="ky-KG"/>
        </w:rPr>
        <w:t>ӊ</w:t>
      </w:r>
      <w:r>
        <w:rPr>
          <w:rFonts w:ascii="Times New Roman" w:hAnsi="Times New Roman" w:cs="Times New Roman"/>
          <w:spacing w:val="-2"/>
          <w:sz w:val="24"/>
          <w:szCs w:val="24"/>
          <w:lang w:val="ky-KG"/>
        </w:rPr>
        <w:t>д</w:t>
      </w:r>
      <w:r>
        <w:rPr>
          <w:rFonts w:ascii="Cambria Math" w:hAnsi="Cambria Math" w:cs="Cambria Math"/>
          <w:spacing w:val="-2"/>
          <w:sz w:val="24"/>
          <w:szCs w:val="24"/>
          <w:lang w:val="ky-KG"/>
        </w:rPr>
        <w:t>ѳ</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элементардык</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түшүнүкт</w:t>
      </w:r>
      <w:r>
        <w:rPr>
          <w:rFonts w:ascii="Cambria Math" w:hAnsi="Cambria Math" w:cs="Cambria Math"/>
          <w:spacing w:val="-2"/>
          <w:sz w:val="24"/>
          <w:szCs w:val="24"/>
          <w:lang w:val="ky-KG"/>
        </w:rPr>
        <w:t>ѳ</w:t>
      </w:r>
      <w:r>
        <w:rPr>
          <w:rFonts w:ascii="Times New Roman" w:hAnsi="Times New Roman" w:cs="Times New Roman"/>
          <w:spacing w:val="-2"/>
          <w:sz w:val="24"/>
          <w:szCs w:val="24"/>
          <w:lang w:val="ky-KG"/>
        </w:rPr>
        <w:t>рг</w:t>
      </w:r>
      <w:r>
        <w:rPr>
          <w:rFonts w:ascii="Cambria Math" w:hAnsi="Cambria Math" w:cs="Cambria Math"/>
          <w:spacing w:val="-2"/>
          <w:sz w:val="24"/>
          <w:szCs w:val="24"/>
          <w:lang w:val="ky-KG"/>
        </w:rPr>
        <w:t>ѳ</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ээ</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болушат</w:t>
      </w:r>
      <w:r>
        <w:rPr>
          <w:rFonts w:ascii="Times New Roman" w:hAnsi="Times New Roman"/>
          <w:spacing w:val="-2"/>
          <w:sz w:val="24"/>
          <w:szCs w:val="24"/>
          <w:lang w:val="ky-KG"/>
        </w:rPr>
        <w:t>.</w:t>
      </w:r>
    </w:p>
    <w:p w:rsidR="008C3BB9" w:rsidRDefault="008C3BB9" w:rsidP="008C3BB9">
      <w:pPr>
        <w:tabs>
          <w:tab w:val="left" w:pos="1980"/>
        </w:tabs>
        <w:ind w:firstLine="567"/>
        <w:jc w:val="both"/>
        <w:rPr>
          <w:rFonts w:ascii="Times New Roman" w:hAnsi="Times New Roman"/>
          <w:sz w:val="24"/>
          <w:szCs w:val="24"/>
          <w:lang w:val="ky-KG"/>
        </w:rPr>
      </w:pPr>
      <w:r>
        <w:rPr>
          <w:rFonts w:ascii="Times New Roman" w:hAnsi="Times New Roman"/>
          <w:b/>
          <w:sz w:val="24"/>
          <w:szCs w:val="24"/>
          <w:lang w:val="ky-KG"/>
        </w:rPr>
        <w:t>Экинчи этап</w:t>
      </w:r>
      <w:r>
        <w:rPr>
          <w:rFonts w:ascii="Times New Roman" w:hAnsi="Times New Roman"/>
          <w:sz w:val="24"/>
          <w:szCs w:val="24"/>
          <w:lang w:val="ky-KG"/>
        </w:rPr>
        <w:t xml:space="preserve"> негизги мектептин VII − IX класстарын камтып, анда бардык окуучулар үчүн милдеттүү болуп эсептелген физиканын </w:t>
      </w:r>
      <w:r>
        <w:rPr>
          <w:rFonts w:ascii="Times New Roman" w:hAnsi="Times New Roman"/>
          <w:i/>
          <w:sz w:val="24"/>
          <w:szCs w:val="24"/>
          <w:lang w:val="ky-KG"/>
        </w:rPr>
        <w:t>системалуу курсу</w:t>
      </w:r>
      <w:r>
        <w:rPr>
          <w:rFonts w:ascii="Times New Roman" w:hAnsi="Times New Roman"/>
          <w:sz w:val="24"/>
          <w:szCs w:val="24"/>
          <w:lang w:val="ky-KG"/>
        </w:rPr>
        <w:t xml:space="preserve"> окутулат.</w:t>
      </w:r>
    </w:p>
    <w:p w:rsidR="008C3BB9" w:rsidRDefault="008C3BB9" w:rsidP="008C3BB9">
      <w:pPr>
        <w:tabs>
          <w:tab w:val="left" w:pos="1980"/>
        </w:tabs>
        <w:ind w:firstLine="567"/>
        <w:jc w:val="both"/>
        <w:rPr>
          <w:rFonts w:ascii="Times New Roman" w:hAnsi="Times New Roman"/>
          <w:sz w:val="24"/>
          <w:szCs w:val="24"/>
        </w:rPr>
      </w:pPr>
      <w:r>
        <w:rPr>
          <w:rFonts w:ascii="Times New Roman" w:hAnsi="Times New Roman"/>
          <w:b/>
          <w:sz w:val="24"/>
          <w:szCs w:val="24"/>
        </w:rPr>
        <w:t>Ү</w:t>
      </w:r>
      <w:proofErr w:type="gramStart"/>
      <w:r>
        <w:rPr>
          <w:rFonts w:ascii="Times New Roman" w:hAnsi="Times New Roman"/>
          <w:b/>
          <w:sz w:val="24"/>
          <w:szCs w:val="24"/>
        </w:rPr>
        <w:t>ч</w:t>
      </w:r>
      <w:proofErr w:type="gramEnd"/>
      <w:r>
        <w:rPr>
          <w:rFonts w:ascii="Times New Roman" w:hAnsi="Times New Roman"/>
          <w:b/>
          <w:sz w:val="24"/>
          <w:szCs w:val="24"/>
        </w:rPr>
        <w:t>үнчү этап</w:t>
      </w:r>
      <w:r>
        <w:rPr>
          <w:rFonts w:ascii="Times New Roman" w:hAnsi="Times New Roman"/>
          <w:sz w:val="24"/>
          <w:szCs w:val="24"/>
        </w:rPr>
        <w:t xml:space="preserve"> орто мектепти (</w:t>
      </w:r>
      <w:r>
        <w:rPr>
          <w:rFonts w:ascii="Times New Roman" w:hAnsi="Times New Roman"/>
          <w:sz w:val="24"/>
          <w:szCs w:val="24"/>
          <w:lang w:val="en-US"/>
        </w:rPr>
        <w:t>X</w:t>
      </w:r>
      <w:r>
        <w:rPr>
          <w:rFonts w:ascii="Times New Roman" w:hAnsi="Times New Roman"/>
          <w:sz w:val="24"/>
          <w:szCs w:val="24"/>
        </w:rPr>
        <w:t>−</w:t>
      </w:r>
      <w:r>
        <w:rPr>
          <w:rFonts w:ascii="Times New Roman" w:hAnsi="Times New Roman"/>
          <w:sz w:val="24"/>
          <w:szCs w:val="24"/>
          <w:lang w:val="en-US"/>
        </w:rPr>
        <w:t>XI</w:t>
      </w:r>
      <w:r>
        <w:rPr>
          <w:rFonts w:ascii="Times New Roman" w:hAnsi="Times New Roman"/>
          <w:sz w:val="24"/>
          <w:szCs w:val="24"/>
        </w:rPr>
        <w:t xml:space="preserve"> классты) камтыйт. Компетенттик негизде билим берүү парадигмасына ылайык</w:t>
      </w:r>
      <w:r>
        <w:rPr>
          <w:rFonts w:ascii="Times New Roman" w:hAnsi="Times New Roman"/>
          <w:sz w:val="24"/>
          <w:szCs w:val="24"/>
          <w:lang w:val="ky-KG"/>
        </w:rPr>
        <w:t xml:space="preserve">, </w:t>
      </w:r>
      <w:proofErr w:type="gramStart"/>
      <w:r>
        <w:rPr>
          <w:rFonts w:ascii="Times New Roman" w:hAnsi="Times New Roman"/>
          <w:sz w:val="24"/>
          <w:szCs w:val="24"/>
        </w:rPr>
        <w:t>бул</w:t>
      </w:r>
      <w:proofErr w:type="gramEnd"/>
      <w:r>
        <w:rPr>
          <w:rFonts w:ascii="Times New Roman" w:hAnsi="Times New Roman"/>
          <w:sz w:val="24"/>
          <w:szCs w:val="24"/>
        </w:rPr>
        <w:t xml:space="preserve"> класстарда окуучуларды шыгына, жөндөмүнө жараша профилдик багыттарда </w:t>
      </w:r>
      <w:r>
        <w:rPr>
          <w:rFonts w:ascii="Times New Roman" w:hAnsi="Times New Roman"/>
          <w:i/>
          <w:sz w:val="24"/>
          <w:szCs w:val="24"/>
        </w:rPr>
        <w:t xml:space="preserve">дифференцирлеп </w:t>
      </w:r>
      <w:r>
        <w:rPr>
          <w:rFonts w:ascii="Times New Roman" w:hAnsi="Times New Roman"/>
          <w:sz w:val="24"/>
          <w:szCs w:val="24"/>
        </w:rPr>
        <w:t xml:space="preserve">окутуу максатка ылайык. </w:t>
      </w:r>
    </w:p>
    <w:p w:rsidR="008C3BB9" w:rsidRDefault="008C3BB9" w:rsidP="008C3BB9">
      <w:pPr>
        <w:tabs>
          <w:tab w:val="left" w:pos="1980"/>
        </w:tabs>
        <w:ind w:firstLine="567"/>
        <w:jc w:val="both"/>
        <w:rPr>
          <w:rFonts w:ascii="Times New Roman" w:hAnsi="Times New Roman"/>
          <w:sz w:val="24"/>
          <w:szCs w:val="24"/>
          <w:lang w:val="ky-KG"/>
        </w:rPr>
      </w:pPr>
      <w:r>
        <w:rPr>
          <w:rFonts w:ascii="Times New Roman" w:hAnsi="Times New Roman"/>
          <w:sz w:val="24"/>
          <w:szCs w:val="24"/>
        </w:rPr>
        <w:t xml:space="preserve">Ал үчүн үч профилдеги  − </w:t>
      </w:r>
      <w:r>
        <w:rPr>
          <w:rFonts w:ascii="Times New Roman" w:hAnsi="Times New Roman"/>
          <w:b/>
          <w:sz w:val="24"/>
          <w:szCs w:val="24"/>
        </w:rPr>
        <w:t>гуманитардык</w:t>
      </w:r>
      <w:r>
        <w:rPr>
          <w:rFonts w:ascii="Times New Roman" w:hAnsi="Times New Roman"/>
          <w:sz w:val="24"/>
          <w:szCs w:val="24"/>
        </w:rPr>
        <w:t xml:space="preserve"> («А»), </w:t>
      </w:r>
      <w:r>
        <w:rPr>
          <w:rFonts w:ascii="Times New Roman" w:hAnsi="Times New Roman"/>
          <w:b/>
          <w:sz w:val="24"/>
          <w:szCs w:val="24"/>
        </w:rPr>
        <w:t>прикладдык</w:t>
      </w:r>
      <w:r>
        <w:rPr>
          <w:rFonts w:ascii="Times New Roman" w:hAnsi="Times New Roman"/>
          <w:sz w:val="24"/>
          <w:szCs w:val="24"/>
        </w:rPr>
        <w:t xml:space="preserve"> </w:t>
      </w:r>
      <w:r>
        <w:rPr>
          <w:rFonts w:ascii="Times New Roman" w:hAnsi="Times New Roman"/>
          <w:b/>
          <w:sz w:val="24"/>
          <w:szCs w:val="24"/>
          <w:lang w:val="ky-KG"/>
        </w:rPr>
        <w:t xml:space="preserve">(же </w:t>
      </w:r>
      <w:r>
        <w:rPr>
          <w:rFonts w:ascii="Times New Roman" w:hAnsi="Times New Roman"/>
          <w:b/>
          <w:sz w:val="24"/>
          <w:szCs w:val="24"/>
        </w:rPr>
        <w:t>технологиялык</w:t>
      </w:r>
      <w:r>
        <w:rPr>
          <w:rFonts w:ascii="Times New Roman" w:hAnsi="Times New Roman"/>
          <w:b/>
          <w:sz w:val="24"/>
          <w:szCs w:val="24"/>
          <w:lang w:val="ky-KG"/>
        </w:rPr>
        <w:t>)</w:t>
      </w:r>
      <w:r>
        <w:rPr>
          <w:rFonts w:ascii="Times New Roman" w:hAnsi="Times New Roman"/>
          <w:sz w:val="24"/>
          <w:szCs w:val="24"/>
        </w:rPr>
        <w:t xml:space="preserve"> («Б) жана </w:t>
      </w:r>
      <w:r>
        <w:rPr>
          <w:rFonts w:ascii="Times New Roman" w:hAnsi="Times New Roman"/>
          <w:b/>
          <w:sz w:val="24"/>
          <w:szCs w:val="24"/>
        </w:rPr>
        <w:t>табигый-математикалык</w:t>
      </w:r>
      <w:r>
        <w:rPr>
          <w:rFonts w:ascii="Times New Roman" w:hAnsi="Times New Roman"/>
          <w:sz w:val="24"/>
          <w:szCs w:val="24"/>
        </w:rPr>
        <w:t xml:space="preserve"> («В») класстарды бөлү</w:t>
      </w:r>
      <w:proofErr w:type="gramStart"/>
      <w:r>
        <w:rPr>
          <w:rFonts w:ascii="Times New Roman" w:hAnsi="Times New Roman"/>
          <w:sz w:val="24"/>
          <w:szCs w:val="24"/>
        </w:rPr>
        <w:t>п</w:t>
      </w:r>
      <w:proofErr w:type="gramEnd"/>
      <w:r>
        <w:rPr>
          <w:rFonts w:ascii="Times New Roman" w:hAnsi="Times New Roman"/>
          <w:sz w:val="24"/>
          <w:szCs w:val="24"/>
        </w:rPr>
        <w:t xml:space="preserve"> алып, ар бир профил</w:t>
      </w:r>
      <w:r>
        <w:rPr>
          <w:rFonts w:ascii="Times New Roman" w:hAnsi="Times New Roman"/>
          <w:sz w:val="24"/>
          <w:szCs w:val="24"/>
          <w:lang w:val="ky-KG"/>
        </w:rPr>
        <w:t>ь</w:t>
      </w:r>
      <w:r>
        <w:rPr>
          <w:rFonts w:ascii="Times New Roman" w:hAnsi="Times New Roman"/>
          <w:sz w:val="24"/>
          <w:szCs w:val="24"/>
        </w:rPr>
        <w:t xml:space="preserve"> үчүн </w:t>
      </w:r>
      <w:r>
        <w:rPr>
          <w:rFonts w:ascii="Times New Roman" w:hAnsi="Times New Roman"/>
          <w:sz w:val="24"/>
          <w:szCs w:val="24"/>
          <w:lang w:val="ky-KG"/>
        </w:rPr>
        <w:t>физика предметинин</w:t>
      </w:r>
      <w:r>
        <w:rPr>
          <w:rFonts w:ascii="Times New Roman" w:hAnsi="Times New Roman"/>
          <w:sz w:val="24"/>
          <w:szCs w:val="24"/>
        </w:rPr>
        <w:t xml:space="preserve"> мазмунун аныктап алуу талап кылынат.</w:t>
      </w:r>
      <w:r>
        <w:rPr>
          <w:rFonts w:ascii="Times New Roman" w:hAnsi="Times New Roman"/>
          <w:sz w:val="24"/>
          <w:szCs w:val="24"/>
          <w:lang w:val="ky-KG"/>
        </w:rPr>
        <w:t xml:space="preserve"> </w:t>
      </w:r>
    </w:p>
    <w:p w:rsidR="008C3BB9" w:rsidRDefault="008C3BB9" w:rsidP="008C3BB9">
      <w:pPr>
        <w:shd w:val="clear" w:color="auto" w:fill="FFFFFF"/>
        <w:ind w:firstLine="567"/>
        <w:jc w:val="center"/>
        <w:rPr>
          <w:rFonts w:ascii="Times New Roman" w:hAnsi="Times New Roman"/>
          <w:b/>
          <w:sz w:val="24"/>
          <w:szCs w:val="24"/>
          <w:lang w:val="ky-KG"/>
        </w:rPr>
      </w:pPr>
      <w:r>
        <w:rPr>
          <w:rFonts w:ascii="Times New Roman" w:hAnsi="Times New Roman"/>
          <w:b/>
          <w:sz w:val="24"/>
          <w:szCs w:val="24"/>
          <w:lang w:val="ky-KG"/>
        </w:rPr>
        <w:t>2.1. Физиканы окутуунун максаты жана милдеттери</w:t>
      </w:r>
    </w:p>
    <w:p w:rsidR="008C3BB9" w:rsidRDefault="008C3BB9" w:rsidP="008C3BB9">
      <w:pPr>
        <w:shd w:val="clear" w:color="auto" w:fill="FFFFFF"/>
        <w:ind w:firstLine="567"/>
        <w:jc w:val="center"/>
        <w:rPr>
          <w:rFonts w:ascii="Times New Roman" w:hAnsi="Times New Roman"/>
          <w:b/>
          <w:sz w:val="24"/>
          <w:szCs w:val="24"/>
          <w:lang w:val="ky-KG"/>
        </w:rPr>
      </w:pPr>
    </w:p>
    <w:tbl>
      <w:tblPr>
        <w:tblW w:w="15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543"/>
        <w:gridCol w:w="11055"/>
      </w:tblGrid>
      <w:tr w:rsidR="008C3BB9" w:rsidTr="008C3BB9">
        <w:tc>
          <w:tcPr>
            <w:tcW w:w="1242"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Предмет</w:t>
            </w:r>
          </w:p>
        </w:tc>
        <w:tc>
          <w:tcPr>
            <w:tcW w:w="3544"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Физикалык билим берүүнү</w:t>
            </w:r>
            <w:proofErr w:type="gramStart"/>
            <w:r>
              <w:rPr>
                <w:rFonts w:ascii="Times New Roman" w:hAnsi="Times New Roman"/>
                <w:b/>
                <w:sz w:val="24"/>
                <w:szCs w:val="24"/>
              </w:rPr>
              <w:t>н</w:t>
            </w:r>
            <w:proofErr w:type="gramEnd"/>
            <w:r>
              <w:rPr>
                <w:rFonts w:ascii="Times New Roman" w:hAnsi="Times New Roman"/>
                <w:spacing w:val="-2"/>
                <w:sz w:val="24"/>
                <w:szCs w:val="24"/>
                <w:lang w:val="ky-KG"/>
              </w:rPr>
              <w:t xml:space="preserve"> </w:t>
            </w:r>
            <w:r>
              <w:rPr>
                <w:rFonts w:ascii="Times New Roman" w:hAnsi="Times New Roman"/>
                <w:b/>
                <w:spacing w:val="-2"/>
                <w:sz w:val="24"/>
                <w:szCs w:val="24"/>
                <w:lang w:val="ky-KG"/>
              </w:rPr>
              <w:t>максаты</w:t>
            </w:r>
          </w:p>
        </w:tc>
        <w:tc>
          <w:tcPr>
            <w:tcW w:w="11057"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Физикалык билим берүүнү</w:t>
            </w:r>
            <w:proofErr w:type="gramStart"/>
            <w:r>
              <w:rPr>
                <w:rFonts w:ascii="Times New Roman" w:hAnsi="Times New Roman"/>
                <w:b/>
                <w:sz w:val="24"/>
                <w:szCs w:val="24"/>
              </w:rPr>
              <w:t>н</w:t>
            </w:r>
            <w:proofErr w:type="gramEnd"/>
            <w:r>
              <w:rPr>
                <w:rFonts w:ascii="Times New Roman" w:hAnsi="Times New Roman"/>
                <w:b/>
                <w:sz w:val="24"/>
                <w:szCs w:val="24"/>
              </w:rPr>
              <w:t xml:space="preserve"> милдеттери</w:t>
            </w:r>
          </w:p>
        </w:tc>
      </w:tr>
      <w:tr w:rsidR="008C3BB9" w:rsidRPr="008C3BB9" w:rsidTr="008C3BB9">
        <w:trPr>
          <w:trHeight w:val="1781"/>
        </w:trPr>
        <w:tc>
          <w:tcPr>
            <w:tcW w:w="1242" w:type="dxa"/>
            <w:vMerge w:val="restart"/>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rPr>
                <w:rFonts w:ascii="Times New Roman" w:hAnsi="Times New Roman"/>
                <w:b/>
                <w:sz w:val="24"/>
                <w:szCs w:val="24"/>
              </w:rPr>
            </w:pPr>
            <w:r>
              <w:rPr>
                <w:rFonts w:ascii="Times New Roman" w:hAnsi="Times New Roman"/>
                <w:b/>
                <w:sz w:val="24"/>
                <w:szCs w:val="24"/>
              </w:rPr>
              <w:t>Физика</w:t>
            </w:r>
          </w:p>
        </w:tc>
        <w:tc>
          <w:tcPr>
            <w:tcW w:w="3544" w:type="dxa"/>
            <w:vMerge w:val="restart"/>
            <w:tcBorders>
              <w:top w:val="single" w:sz="4" w:space="0" w:color="000000"/>
              <w:left w:val="single" w:sz="4" w:space="0" w:color="000000"/>
              <w:bottom w:val="single" w:sz="4" w:space="0" w:color="000000"/>
              <w:right w:val="single" w:sz="4" w:space="0" w:color="000000"/>
            </w:tcBorders>
          </w:tcPr>
          <w:p w:rsidR="008C3BB9" w:rsidRDefault="008C3BB9">
            <w:pPr>
              <w:pStyle w:val="aa"/>
              <w:rPr>
                <w:spacing w:val="-2"/>
                <w:lang w:val="ky-KG" w:eastAsia="ru-RU"/>
              </w:rPr>
            </w:pPr>
            <w:r>
              <w:rPr>
                <w:spacing w:val="-2"/>
                <w:lang w:val="ky-KG" w:eastAsia="ru-RU"/>
              </w:rPr>
              <w:t xml:space="preserve">Физика курсу боюнча окуучулардын билимдерин, билгичтиктерин калыптандыруу жана өнүктүрүү менен, аны айлана чөйрөдөгү, техникадагы, жашоо тиричиликтеги </w:t>
            </w:r>
            <w:r>
              <w:rPr>
                <w:spacing w:val="-2"/>
                <w:lang w:val="ky-KG" w:eastAsia="ru-RU"/>
              </w:rPr>
              <w:lastRenderedPageBreak/>
              <w:t>кездешүүчү ар кандай кубулуштарды түшүнүүгө, теориялык билимди практикада пайдалана билүүгө үйрөтүү, билим алуунун андан аркы деңгээлине жетишүүсүнө, окуучулардын компетенттүү инсан катары калыптанышына өбөлгө түзүү.</w:t>
            </w:r>
          </w:p>
          <w:p w:rsidR="008C3BB9" w:rsidRDefault="008C3BB9">
            <w:pPr>
              <w:overflowPunct w:val="0"/>
              <w:autoSpaceDE w:val="0"/>
              <w:autoSpaceDN w:val="0"/>
              <w:adjustRightInd w:val="0"/>
              <w:rPr>
                <w:rFonts w:ascii="Times New Roman" w:hAnsi="Times New Roman"/>
                <w:sz w:val="24"/>
                <w:szCs w:val="24"/>
                <w:lang w:val="ky-KG"/>
              </w:rPr>
            </w:pPr>
          </w:p>
        </w:tc>
        <w:tc>
          <w:tcPr>
            <w:tcW w:w="11057" w:type="dxa"/>
            <w:tcBorders>
              <w:top w:val="single" w:sz="4" w:space="0" w:color="000000"/>
              <w:left w:val="single" w:sz="4" w:space="0" w:color="000000"/>
              <w:bottom w:val="single" w:sz="4" w:space="0" w:color="auto"/>
              <w:right w:val="single" w:sz="4" w:space="0" w:color="000000"/>
            </w:tcBorders>
            <w:hideMark/>
          </w:tcPr>
          <w:p w:rsidR="008C3BB9" w:rsidRDefault="008C3BB9">
            <w:pPr>
              <w:pStyle w:val="aa"/>
              <w:rPr>
                <w:lang w:val="ky-KG" w:eastAsia="ru-RU"/>
              </w:rPr>
            </w:pPr>
            <w:r>
              <w:rPr>
                <w:b/>
                <w:lang w:val="ky-KG" w:eastAsia="ru-RU"/>
              </w:rPr>
              <w:lastRenderedPageBreak/>
              <w:t xml:space="preserve">Когнитивдик: </w:t>
            </w:r>
            <w:r>
              <w:rPr>
                <w:lang w:val="ky-KG" w:eastAsia="ru-RU"/>
              </w:rPr>
              <w:t xml:space="preserve">окуучулар физикалык билимдердин системасын (илимий фактылар, түшүнүктөр, закондор, теориялар, изилдөө методдору, прикладдык маселелер ж.б.) </w:t>
            </w:r>
            <w:r>
              <w:rPr>
                <w:rFonts w:ascii="Cambria Math" w:hAnsi="Cambria Math" w:cs="Cambria Math"/>
                <w:lang w:val="ky-KG" w:eastAsia="ru-RU"/>
              </w:rPr>
              <w:t>ѳ</w:t>
            </w:r>
            <w:r>
              <w:rPr>
                <w:lang w:val="ky-KG" w:eastAsia="ru-RU"/>
              </w:rPr>
              <w:t>зд</w:t>
            </w:r>
            <w:r>
              <w:rPr>
                <w:rFonts w:ascii="Cambria Math" w:hAnsi="Cambria Math" w:cs="Cambria Math"/>
                <w:lang w:val="ky-KG" w:eastAsia="ru-RU"/>
              </w:rPr>
              <w:t>ѳ</w:t>
            </w:r>
            <w:r>
              <w:rPr>
                <w:lang w:val="ky-KG" w:eastAsia="ru-RU"/>
              </w:rPr>
              <w:t>штүрүш</w:t>
            </w:r>
            <w:r>
              <w:rPr>
                <w:rFonts w:ascii="Cambria Math" w:hAnsi="Cambria Math" w:cs="Cambria Math"/>
                <w:lang w:val="ky-KG" w:eastAsia="ru-RU"/>
              </w:rPr>
              <w:t>ѳ</w:t>
            </w:r>
            <w:r>
              <w:rPr>
                <w:lang w:val="ky-KG" w:eastAsia="ru-RU"/>
              </w:rPr>
              <w:t>т; жаратылыштагы жана техникадагы кубулуштарга өз алдынча байкоо жүргүзүү жана жалпылоо менен физикалык кубулуштарды, законченемдерди теориянын негизинде түшүндүрө алышат; материянын түзүлүшүнүн структуралык чексиздигин жана биримдигин таанып-билип, айлана-ч</w:t>
            </w:r>
            <w:r>
              <w:rPr>
                <w:rFonts w:ascii="Cambria Math" w:hAnsi="Cambria Math" w:cs="Cambria Math"/>
                <w:lang w:val="ky-KG" w:eastAsia="ru-RU"/>
              </w:rPr>
              <w:t>ѳ</w:t>
            </w:r>
            <w:r>
              <w:rPr>
                <w:lang w:val="ky-KG" w:eastAsia="ru-RU"/>
              </w:rPr>
              <w:t>йр</w:t>
            </w:r>
            <w:r>
              <w:rPr>
                <w:rFonts w:ascii="Cambria Math" w:hAnsi="Cambria Math" w:cs="Cambria Math"/>
                <w:lang w:val="ky-KG" w:eastAsia="ru-RU"/>
              </w:rPr>
              <w:t>ѳ</w:t>
            </w:r>
            <w:r>
              <w:rPr>
                <w:lang w:val="ky-KG" w:eastAsia="ru-RU"/>
              </w:rPr>
              <w:t>д</w:t>
            </w:r>
            <w:r>
              <w:rPr>
                <w:rFonts w:ascii="Cambria Math" w:hAnsi="Cambria Math" w:cs="Cambria Math"/>
                <w:lang w:val="ky-KG" w:eastAsia="ru-RU"/>
              </w:rPr>
              <w:t>ѳ</w:t>
            </w:r>
            <w:r>
              <w:rPr>
                <w:lang w:val="ky-KG" w:eastAsia="ru-RU"/>
              </w:rPr>
              <w:t xml:space="preserve"> жана адамдардын жашоосунда билимдерин колдонууга даяр болушат.</w:t>
            </w:r>
          </w:p>
        </w:tc>
      </w:tr>
      <w:tr w:rsidR="008C3BB9" w:rsidRPr="008C3BB9" w:rsidTr="008C3BB9">
        <w:trPr>
          <w:trHeight w:val="2716"/>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hAnsi="Times New Roman"/>
                <w:b/>
                <w:sz w:val="24"/>
                <w:szCs w:val="24"/>
                <w:lang w:val="ky-KG"/>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sz w:val="24"/>
                <w:szCs w:val="24"/>
                <w:lang w:val="ky-KG"/>
              </w:rPr>
            </w:pPr>
          </w:p>
        </w:tc>
        <w:tc>
          <w:tcPr>
            <w:tcW w:w="11057" w:type="dxa"/>
            <w:tcBorders>
              <w:top w:val="single" w:sz="4" w:space="0" w:color="auto"/>
              <w:left w:val="single" w:sz="4" w:space="0" w:color="000000"/>
              <w:bottom w:val="single" w:sz="4" w:space="0" w:color="auto"/>
              <w:right w:val="single" w:sz="4" w:space="0" w:color="000000"/>
            </w:tcBorders>
            <w:hideMark/>
          </w:tcPr>
          <w:p w:rsidR="008C3BB9" w:rsidRDefault="008C3BB9">
            <w:pPr>
              <w:pStyle w:val="aa"/>
              <w:rPr>
                <w:b/>
                <w:lang w:val="ky-KG" w:eastAsia="ru-RU"/>
              </w:rPr>
            </w:pPr>
            <w:r>
              <w:rPr>
                <w:b/>
                <w:lang w:val="ky-KG" w:eastAsia="ru-RU"/>
              </w:rPr>
              <w:t>Иш-аракеттик:</w:t>
            </w:r>
            <w:r>
              <w:rPr>
                <w:lang w:val="ky-KG" w:eastAsia="ru-RU"/>
              </w:rPr>
              <w:t xml:space="preserve"> окуучулар атайын тажрыйбаларды, эксперименттерди пландоону жана жүргүзүүнү үйрөнүш</w:t>
            </w:r>
            <w:r>
              <w:rPr>
                <w:rFonts w:ascii="Cambria Math" w:hAnsi="Cambria Math" w:cs="Cambria Math"/>
                <w:lang w:val="ky-KG" w:eastAsia="ru-RU"/>
              </w:rPr>
              <w:t>ѳ</w:t>
            </w:r>
            <w:r>
              <w:rPr>
                <w:lang w:val="ky-KG" w:eastAsia="ru-RU"/>
              </w:rPr>
              <w:t>т; өлчөөчү куралдардын жана жабдыктардын арналыштарын, иштөө принциптерин билишет жана аларды пайдалануу мүмкүнчүлүгүнө ээ болушат; жаратылыш кубулуштарын, аны үйрөнүү методдорун күнүмдүк турмушта, технологиялык процесстерде колдоно билишет; жаратылыштагы кубулуштардын диалектикалык, себептик-натыйжалык мүнөзүн, сакталуу жана айлануу закондорунун универсалдуулугун түшүнүш</w:t>
            </w:r>
            <w:r>
              <w:rPr>
                <w:rFonts w:ascii="Cambria Math" w:hAnsi="Cambria Math" w:cs="Cambria Math"/>
                <w:lang w:val="ky-KG" w:eastAsia="ru-RU"/>
              </w:rPr>
              <w:t>ѳ</w:t>
            </w:r>
            <w:r>
              <w:rPr>
                <w:lang w:val="ky-KG" w:eastAsia="ru-RU"/>
              </w:rPr>
              <w:t>т; физика илиминин өнүгүшүндөгү теория жана тажрыйбанын байланышын, таанып-билүүдөгү практиканын маанисин ачык көр</w:t>
            </w:r>
            <w:r>
              <w:rPr>
                <w:rFonts w:ascii="Cambria Math" w:hAnsi="Cambria Math" w:cs="Cambria Math"/>
                <w:lang w:val="ky-KG" w:eastAsia="ru-RU"/>
              </w:rPr>
              <w:t>ѳ</w:t>
            </w:r>
            <w:r>
              <w:rPr>
                <w:lang w:val="ky-KG" w:eastAsia="ru-RU"/>
              </w:rPr>
              <w:t xml:space="preserve"> алышат; окуучулар билимге өз алдынча ээ болуу, физикалык кубулуштарды байкоо жана түшүндүрө билүү, ошондой эле басма сөз, электрондук каражаттар менен иштей билүү ыкмаларына ээ болушат.</w:t>
            </w:r>
          </w:p>
        </w:tc>
      </w:tr>
      <w:tr w:rsidR="008C3BB9" w:rsidRPr="008C3BB9" w:rsidTr="008C3BB9">
        <w:trPr>
          <w:trHeight w:val="3097"/>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hAnsi="Times New Roman"/>
                <w:b/>
                <w:sz w:val="24"/>
                <w:szCs w:val="24"/>
                <w:lang w:val="ky-KG"/>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sz w:val="24"/>
                <w:szCs w:val="24"/>
                <w:lang w:val="ky-KG"/>
              </w:rPr>
            </w:pPr>
          </w:p>
        </w:tc>
        <w:tc>
          <w:tcPr>
            <w:tcW w:w="11057" w:type="dxa"/>
            <w:tcBorders>
              <w:top w:val="single" w:sz="4" w:space="0" w:color="auto"/>
              <w:left w:val="single" w:sz="4" w:space="0" w:color="000000"/>
              <w:bottom w:val="single" w:sz="4" w:space="0" w:color="000000"/>
              <w:right w:val="single" w:sz="4" w:space="0" w:color="000000"/>
            </w:tcBorders>
            <w:hideMark/>
          </w:tcPr>
          <w:p w:rsidR="008C3BB9" w:rsidRDefault="008C3BB9">
            <w:pPr>
              <w:pStyle w:val="aa"/>
              <w:rPr>
                <w:b/>
                <w:lang w:val="ky-KG" w:eastAsia="ru-RU"/>
              </w:rPr>
            </w:pPr>
            <w:r>
              <w:rPr>
                <w:b/>
                <w:lang w:val="ky-KG" w:eastAsia="ru-RU"/>
              </w:rPr>
              <w:t>Баалуулук:</w:t>
            </w:r>
            <w:r>
              <w:rPr>
                <w:lang w:val="ky-KG" w:eastAsia="ru-RU"/>
              </w:rPr>
              <w:t xml:space="preserve"> окуучулар илимий-техникалык өнүгүүнүн башкы багыттары – энергетика, электрондук эсептөөчү техника, байланыш, космосту өздөштүрүү ж.у.с. эл чарбасын автоматташтыруу жана механизациялаштыруу физика илимине негизделгендигине ишенишет; физикалык закондордун техникада жана өндүрүштүк технологияда колдонулушу менен таанышышат; жергебизде байкалуучу жаратылыштын ар кандай кубулуштарынын элдик баяндамасын, табиятты байкоонун негизинде ар кандай процесстерди  алдын-ала айтуулардын маанисин </w:t>
            </w:r>
            <w:r>
              <w:rPr>
                <w:rFonts w:ascii="Cambria Math" w:hAnsi="Cambria Math" w:cs="Cambria Math"/>
                <w:lang w:val="ky-KG" w:eastAsia="ru-RU"/>
              </w:rPr>
              <w:t>ѳ</w:t>
            </w:r>
            <w:r>
              <w:rPr>
                <w:lang w:val="ky-KG" w:eastAsia="ru-RU"/>
              </w:rPr>
              <w:t>зд</w:t>
            </w:r>
            <w:r>
              <w:rPr>
                <w:rFonts w:ascii="Cambria Math" w:hAnsi="Cambria Math" w:cs="Cambria Math"/>
                <w:lang w:val="ky-KG" w:eastAsia="ru-RU"/>
              </w:rPr>
              <w:t>ѳ</w:t>
            </w:r>
            <w:r>
              <w:rPr>
                <w:lang w:val="ky-KG" w:eastAsia="ru-RU"/>
              </w:rPr>
              <w:t>штүрүш</w:t>
            </w:r>
            <w:r>
              <w:rPr>
                <w:rFonts w:ascii="Cambria Math" w:hAnsi="Cambria Math" w:cs="Cambria Math"/>
                <w:lang w:val="ky-KG" w:eastAsia="ru-RU"/>
              </w:rPr>
              <w:t>ѳ</w:t>
            </w:r>
            <w:r>
              <w:rPr>
                <w:lang w:val="ky-KG" w:eastAsia="ru-RU"/>
              </w:rPr>
              <w:t>т; физика илиминин өнүгүшүнө  кыргыз окумуштууларынын кошкон салымынын мааниси, электр энергиясын өндүрүүдөгү жана космостук техниканы жасоодогу республиканын жетишкендиктери, жаңы пайда боло баштаган илимий-техникалык тармактары менен кабардар болушат; илим менен техниканын өнүгүшүндө, адамдын жаратылышты өздөштүрүүсүндө чөйрөлөрдүн физикалык параметрлеринин айрым өзгөрүүлөрүнүн жаратылышка жана адамдын жашоо тиричилигине тийгизүүчү тескери таасирлерин ачып көрсөт</w:t>
            </w:r>
            <w:r>
              <w:rPr>
                <w:rFonts w:ascii="Cambria Math" w:hAnsi="Cambria Math" w:cs="Cambria Math"/>
                <w:lang w:val="ky-KG" w:eastAsia="ru-RU"/>
              </w:rPr>
              <w:t>ѳ</w:t>
            </w:r>
            <w:r>
              <w:rPr>
                <w:lang w:val="ky-KG" w:eastAsia="ru-RU"/>
              </w:rPr>
              <w:t xml:space="preserve"> алышат жана жа</w:t>
            </w:r>
            <w:r>
              <w:rPr>
                <w:rFonts w:ascii="Cambria Math" w:hAnsi="Cambria Math" w:cs="Cambria Math"/>
                <w:lang w:val="ky-KG" w:eastAsia="ru-RU"/>
              </w:rPr>
              <w:t>ӊ</w:t>
            </w:r>
            <w:r>
              <w:rPr>
                <w:lang w:val="ky-KG" w:eastAsia="ru-RU"/>
              </w:rPr>
              <w:t>ы проблемаларды аныктай билишет.</w:t>
            </w:r>
          </w:p>
        </w:tc>
      </w:tr>
    </w:tbl>
    <w:p w:rsidR="008C3BB9" w:rsidRDefault="008C3BB9" w:rsidP="008C3BB9">
      <w:pPr>
        <w:pStyle w:val="af7"/>
        <w:ind w:firstLine="567"/>
        <w:rPr>
          <w:rFonts w:ascii="Times New Roman" w:hAnsi="Times New Roman"/>
          <w:szCs w:val="24"/>
          <w:lang w:val="ky-KG"/>
        </w:rPr>
      </w:pPr>
    </w:p>
    <w:p w:rsidR="008C3BB9" w:rsidRDefault="008C3BB9" w:rsidP="008C3BB9">
      <w:pPr>
        <w:shd w:val="clear" w:color="auto" w:fill="FFFFFF"/>
        <w:ind w:firstLine="567"/>
        <w:jc w:val="both"/>
        <w:rPr>
          <w:rFonts w:ascii="Times New Roman" w:hAnsi="Times New Roman"/>
          <w:b/>
          <w:sz w:val="24"/>
          <w:szCs w:val="24"/>
          <w:lang w:val="ky-KG"/>
        </w:rPr>
      </w:pPr>
    </w:p>
    <w:p w:rsidR="008C3BB9" w:rsidRDefault="008C3BB9" w:rsidP="008C3BB9">
      <w:pPr>
        <w:shd w:val="clear" w:color="auto" w:fill="FFFFFF"/>
        <w:ind w:firstLine="567"/>
        <w:jc w:val="center"/>
        <w:rPr>
          <w:rFonts w:ascii="Times New Roman" w:hAnsi="Times New Roman"/>
          <w:b/>
          <w:sz w:val="24"/>
          <w:szCs w:val="24"/>
          <w:lang w:val="ky-KG"/>
        </w:rPr>
      </w:pPr>
      <w:r>
        <w:rPr>
          <w:rFonts w:ascii="Times New Roman" w:hAnsi="Times New Roman"/>
          <w:b/>
          <w:sz w:val="24"/>
          <w:szCs w:val="24"/>
          <w:lang w:val="ky-KG"/>
        </w:rPr>
        <w:t>2.2. Физика предметин түзүүнүн методологиясы</w:t>
      </w:r>
    </w:p>
    <w:p w:rsidR="008C3BB9" w:rsidRDefault="008C3BB9" w:rsidP="008C3BB9">
      <w:pPr>
        <w:shd w:val="clear" w:color="auto" w:fill="FFFFFF"/>
        <w:ind w:firstLine="567"/>
        <w:jc w:val="both"/>
        <w:rPr>
          <w:rFonts w:ascii="Times New Roman" w:hAnsi="Times New Roman"/>
          <w:color w:val="000000"/>
          <w:sz w:val="24"/>
          <w:szCs w:val="24"/>
          <w:lang w:val="ky-KG"/>
        </w:rPr>
      </w:pPr>
      <w:r>
        <w:rPr>
          <w:rFonts w:ascii="Times New Roman" w:hAnsi="Times New Roman"/>
          <w:color w:val="000000"/>
          <w:sz w:val="24"/>
          <w:szCs w:val="24"/>
          <w:lang w:val="ky-KG"/>
        </w:rPr>
        <w:t xml:space="preserve">Физика </w:t>
      </w:r>
      <w:r>
        <w:rPr>
          <w:rFonts w:ascii="Cambria Math" w:hAnsi="Cambria Math" w:cs="Cambria Math"/>
          <w:color w:val="000000"/>
          <w:sz w:val="24"/>
          <w:szCs w:val="24"/>
          <w:lang w:val="ky-KG"/>
        </w:rPr>
        <w:t>‒</w:t>
      </w:r>
      <w:r>
        <w:rPr>
          <w:rFonts w:ascii="Times New Roman" w:hAnsi="Times New Roman"/>
          <w:color w:val="000000"/>
          <w:sz w:val="24"/>
          <w:szCs w:val="24"/>
          <w:lang w:val="ky-KG"/>
        </w:rPr>
        <w:t xml:space="preserve"> курчап турган чөйрө жөнүндөгү билимдердин башкы жана маанилүү булагы, илимий-техникалык прогресстин негизи, адамзат маданиятынын маанилүү компоненттеринин бири. Физиканын мектептик курсу бардык табигый билимдерди системага салуунун негизи катары кызмат кылат.  Анткени, химиялык, биологиялык, географиялык жана астрономиялык кубулуштардын к</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пчүлүгү</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физиканын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түшүнүкт</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рү</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жана</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закондору</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аркылуу</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аныкталып</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түшүндүрүл</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т</w:t>
      </w:r>
      <w:r>
        <w:rPr>
          <w:rFonts w:ascii="Times New Roman" w:hAnsi="Times New Roman"/>
          <w:color w:val="000000"/>
          <w:sz w:val="24"/>
          <w:szCs w:val="24"/>
          <w:lang w:val="ky-KG"/>
        </w:rPr>
        <w:t xml:space="preserve">.  </w:t>
      </w:r>
    </w:p>
    <w:p w:rsidR="008C3BB9" w:rsidRDefault="008C3BB9" w:rsidP="008C3BB9">
      <w:pPr>
        <w:shd w:val="clear" w:color="auto" w:fill="FFFFFF"/>
        <w:ind w:firstLine="567"/>
        <w:jc w:val="both"/>
        <w:rPr>
          <w:rFonts w:ascii="Times New Roman" w:hAnsi="Times New Roman"/>
          <w:color w:val="000000"/>
          <w:sz w:val="24"/>
          <w:szCs w:val="24"/>
          <w:lang w:val="ky-KG"/>
        </w:rPr>
      </w:pPr>
      <w:r>
        <w:rPr>
          <w:rFonts w:ascii="Times New Roman" w:hAnsi="Times New Roman"/>
          <w:color w:val="000000"/>
          <w:sz w:val="24"/>
          <w:szCs w:val="24"/>
          <w:lang w:val="ky-KG"/>
        </w:rPr>
        <w:t xml:space="preserve">Жалпы билим берүүчү мектептерде физикалык билим берүүнү стандартташтырууда </w:t>
      </w:r>
      <w:r>
        <w:rPr>
          <w:rFonts w:ascii="Times New Roman" w:hAnsi="Times New Roman"/>
          <w:b/>
          <w:color w:val="000000"/>
          <w:sz w:val="24"/>
          <w:szCs w:val="24"/>
          <w:lang w:val="ky-KG"/>
        </w:rPr>
        <w:t xml:space="preserve">системалык-структуралык </w:t>
      </w:r>
      <w:r>
        <w:rPr>
          <w:rFonts w:ascii="Times New Roman" w:hAnsi="Times New Roman"/>
          <w:color w:val="000000"/>
          <w:sz w:val="24"/>
          <w:szCs w:val="24"/>
          <w:lang w:val="ky-KG"/>
        </w:rPr>
        <w:t xml:space="preserve">жана </w:t>
      </w:r>
      <w:r>
        <w:rPr>
          <w:rFonts w:ascii="Times New Roman" w:hAnsi="Times New Roman"/>
          <w:b/>
          <w:color w:val="000000"/>
          <w:sz w:val="24"/>
          <w:szCs w:val="24"/>
          <w:lang w:val="ky-KG"/>
        </w:rPr>
        <w:t>мазмундук-ишмердүүлүк</w:t>
      </w:r>
      <w:r>
        <w:rPr>
          <w:rFonts w:ascii="Times New Roman" w:hAnsi="Times New Roman"/>
          <w:color w:val="000000"/>
          <w:sz w:val="24"/>
          <w:szCs w:val="24"/>
          <w:lang w:val="ky-KG"/>
        </w:rPr>
        <w:t xml:space="preserve"> </w:t>
      </w:r>
      <w:r>
        <w:rPr>
          <w:rFonts w:ascii="Times New Roman" w:hAnsi="Times New Roman"/>
          <w:b/>
          <w:color w:val="000000"/>
          <w:sz w:val="24"/>
          <w:szCs w:val="24"/>
          <w:lang w:val="ky-KG"/>
        </w:rPr>
        <w:t>мамиле</w:t>
      </w:r>
      <w:r>
        <w:rPr>
          <w:rFonts w:ascii="Times New Roman" w:hAnsi="Times New Roman"/>
          <w:color w:val="000000"/>
          <w:sz w:val="24"/>
          <w:szCs w:val="24"/>
          <w:lang w:val="ky-KG"/>
        </w:rPr>
        <w:t xml:space="preserve"> </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з</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ара</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айкалышта</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колдонулду</w:t>
      </w:r>
      <w:r>
        <w:rPr>
          <w:rFonts w:ascii="Times New Roman" w:hAnsi="Times New Roman"/>
          <w:color w:val="000000"/>
          <w:sz w:val="24"/>
          <w:szCs w:val="24"/>
          <w:lang w:val="ky-KG"/>
        </w:rPr>
        <w:t xml:space="preserve">. </w:t>
      </w:r>
    </w:p>
    <w:p w:rsidR="008C3BB9" w:rsidRDefault="008C3BB9" w:rsidP="008C3BB9">
      <w:pPr>
        <w:shd w:val="clear" w:color="auto" w:fill="FFFFFF"/>
        <w:ind w:firstLine="567"/>
        <w:jc w:val="both"/>
        <w:rPr>
          <w:rFonts w:ascii="Times New Roman" w:hAnsi="Times New Roman"/>
          <w:color w:val="000000"/>
          <w:sz w:val="24"/>
          <w:szCs w:val="24"/>
          <w:lang w:val="ky-KG"/>
        </w:rPr>
      </w:pPr>
      <w:r>
        <w:rPr>
          <w:rFonts w:ascii="Times New Roman" w:hAnsi="Times New Roman"/>
          <w:color w:val="000000"/>
          <w:sz w:val="24"/>
          <w:szCs w:val="24"/>
          <w:lang w:val="ky-KG"/>
        </w:rPr>
        <w:t xml:space="preserve">Системалык мамиледе ар кандай объект </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з</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ара</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байланыштагы</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элементтердин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жыйындысы</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катары</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каралат</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Ал</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эми</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системалык</w:t>
      </w:r>
      <w:r>
        <w:rPr>
          <w:rFonts w:ascii="Times New Roman" w:hAnsi="Times New Roman"/>
          <w:color w:val="000000"/>
          <w:sz w:val="24"/>
          <w:szCs w:val="24"/>
          <w:lang w:val="ky-KG"/>
        </w:rPr>
        <w:t>-</w:t>
      </w:r>
      <w:r>
        <w:rPr>
          <w:rFonts w:ascii="Times New Roman" w:hAnsi="Times New Roman" w:cs="Times New Roman"/>
          <w:color w:val="000000"/>
          <w:sz w:val="24"/>
          <w:szCs w:val="24"/>
          <w:lang w:val="ky-KG"/>
        </w:rPr>
        <w:t>структуралык</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мамиле</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берилген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системанын</w:t>
      </w:r>
      <w:r>
        <w:rPr>
          <w:rFonts w:ascii="Times New Roman" w:hAnsi="Times New Roman"/>
          <w:color w:val="000000"/>
          <w:sz w:val="24"/>
          <w:szCs w:val="24"/>
          <w:lang w:val="ky-KG"/>
        </w:rPr>
        <w:t xml:space="preserve"> элементтеринин ички байланыштарын жана к</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з</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карандылыктарын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түшүндүр</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т</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жана</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изилденүүчү</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системанын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ички</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уюштурулушу</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түзүлүшү</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ж</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нүнд</w:t>
      </w:r>
      <w:r>
        <w:rPr>
          <w:rFonts w:ascii="Cambria Math" w:hAnsi="Cambria Math" w:cs="Cambria Math"/>
          <w:color w:val="000000"/>
          <w:sz w:val="24"/>
          <w:szCs w:val="24"/>
          <w:lang w:val="ky-KG"/>
        </w:rPr>
        <w:t>ѳ</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түшүнүк</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алууга</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шарт</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түз</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т</w:t>
      </w:r>
      <w:r>
        <w:rPr>
          <w:rFonts w:ascii="Times New Roman" w:hAnsi="Times New Roman"/>
          <w:color w:val="000000"/>
          <w:sz w:val="24"/>
          <w:szCs w:val="24"/>
          <w:lang w:val="ky-KG"/>
        </w:rPr>
        <w:t xml:space="preserve">. </w:t>
      </w:r>
    </w:p>
    <w:p w:rsidR="008C3BB9" w:rsidRDefault="008C3BB9" w:rsidP="008C3BB9">
      <w:pPr>
        <w:shd w:val="clear" w:color="auto" w:fill="FFFFFF"/>
        <w:ind w:firstLine="567"/>
        <w:jc w:val="both"/>
        <w:rPr>
          <w:rFonts w:ascii="Times New Roman" w:hAnsi="Times New Roman"/>
          <w:color w:val="000000"/>
          <w:sz w:val="24"/>
          <w:szCs w:val="24"/>
          <w:lang w:val="ky-KG"/>
        </w:rPr>
      </w:pPr>
      <w:r>
        <w:rPr>
          <w:rFonts w:ascii="Times New Roman" w:hAnsi="Times New Roman"/>
          <w:color w:val="000000"/>
          <w:sz w:val="24"/>
          <w:szCs w:val="24"/>
          <w:lang w:val="ky-KG"/>
        </w:rPr>
        <w:t>Демек, физикалык билимдер система катары каралса, анын структуралык элементтери катары физикалык фактылар, түшүнүкт</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р</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закондор</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теориялар</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изилд</w:t>
      </w:r>
      <w:r>
        <w:rPr>
          <w:rFonts w:ascii="Cambria Math" w:hAnsi="Cambria Math" w:cs="Cambria Math"/>
          <w:color w:val="000000"/>
          <w:sz w:val="24"/>
          <w:szCs w:val="24"/>
          <w:lang w:val="ky-KG"/>
        </w:rPr>
        <w:t>ѳѳ</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методдору</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жана</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прикладдык</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маселелер</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кызмакт</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кылат</w:t>
      </w:r>
      <w:r>
        <w:rPr>
          <w:rFonts w:ascii="Times New Roman" w:hAnsi="Times New Roman"/>
          <w:color w:val="000000"/>
          <w:sz w:val="24"/>
          <w:szCs w:val="24"/>
          <w:lang w:val="ky-KG"/>
        </w:rPr>
        <w:t xml:space="preserve">. </w:t>
      </w:r>
    </w:p>
    <w:p w:rsidR="008C3BB9" w:rsidRDefault="008C3BB9" w:rsidP="008C3BB9">
      <w:pPr>
        <w:ind w:firstLine="567"/>
        <w:jc w:val="both"/>
        <w:rPr>
          <w:rFonts w:ascii="Times New Roman" w:hAnsi="Times New Roman"/>
          <w:color w:val="000000"/>
          <w:sz w:val="24"/>
          <w:szCs w:val="24"/>
          <w:lang w:val="ky-KG"/>
        </w:rPr>
      </w:pPr>
      <w:r>
        <w:rPr>
          <w:rFonts w:ascii="Times New Roman" w:hAnsi="Times New Roman"/>
          <w:color w:val="000000"/>
          <w:sz w:val="24"/>
          <w:szCs w:val="24"/>
          <w:lang w:val="ky-KG"/>
        </w:rPr>
        <w:lastRenderedPageBreak/>
        <w:t xml:space="preserve">Билимге алып баруучу бирден бир жол – бул </w:t>
      </w:r>
      <w:r>
        <w:rPr>
          <w:rFonts w:ascii="Times New Roman" w:hAnsi="Times New Roman"/>
          <w:b/>
          <w:color w:val="000000"/>
          <w:sz w:val="24"/>
          <w:szCs w:val="24"/>
          <w:lang w:val="ky-KG"/>
        </w:rPr>
        <w:t>ишмердүүлүк</w:t>
      </w:r>
      <w:r>
        <w:rPr>
          <w:rFonts w:ascii="Times New Roman" w:hAnsi="Times New Roman"/>
          <w:color w:val="000000"/>
          <w:sz w:val="24"/>
          <w:szCs w:val="24"/>
          <w:lang w:val="ky-KG"/>
        </w:rPr>
        <w:t xml:space="preserve">. Окуу процессин уюштурууга </w:t>
      </w:r>
      <w:r>
        <w:rPr>
          <w:rFonts w:ascii="Times New Roman" w:hAnsi="Times New Roman"/>
          <w:b/>
          <w:color w:val="000000"/>
          <w:sz w:val="24"/>
          <w:szCs w:val="24"/>
          <w:lang w:val="ky-KG"/>
        </w:rPr>
        <w:t>мазмундук-ишмердүүлүк мамиле</w:t>
      </w:r>
      <w:r>
        <w:rPr>
          <w:rFonts w:ascii="Times New Roman" w:hAnsi="Times New Roman"/>
          <w:color w:val="000000"/>
          <w:sz w:val="24"/>
          <w:szCs w:val="24"/>
          <w:lang w:val="ky-KG"/>
        </w:rPr>
        <w:t xml:space="preserve"> окуучулардын окуу материалдардын мазмунун </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зд</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штүрүү</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аларды</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таанып</w:t>
      </w:r>
      <w:r>
        <w:rPr>
          <w:rFonts w:ascii="Times New Roman" w:hAnsi="Times New Roman"/>
          <w:color w:val="000000"/>
          <w:sz w:val="24"/>
          <w:szCs w:val="24"/>
          <w:lang w:val="ky-KG"/>
        </w:rPr>
        <w:t>-</w:t>
      </w:r>
      <w:r>
        <w:rPr>
          <w:rFonts w:ascii="Times New Roman" w:hAnsi="Times New Roman" w:cs="Times New Roman"/>
          <w:color w:val="000000"/>
          <w:sz w:val="24"/>
          <w:szCs w:val="24"/>
          <w:lang w:val="ky-KG"/>
        </w:rPr>
        <w:t>билүү</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маселелерин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уюштуруу</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тажрыйбасына</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ээ</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болуусун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кабыл</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алган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чечимдерге</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жана</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анын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жыйынтыктарына</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болгон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жоопкерчилигин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камсыздайт</w:t>
      </w:r>
      <w:r>
        <w:rPr>
          <w:rFonts w:ascii="Times New Roman" w:hAnsi="Times New Roman"/>
          <w:color w:val="000000"/>
          <w:sz w:val="24"/>
          <w:szCs w:val="24"/>
          <w:lang w:val="ky-KG"/>
        </w:rPr>
        <w:t>.</w:t>
      </w:r>
    </w:p>
    <w:p w:rsidR="008C3BB9" w:rsidRDefault="008C3BB9" w:rsidP="008C3BB9">
      <w:pPr>
        <w:ind w:firstLine="567"/>
        <w:jc w:val="both"/>
        <w:rPr>
          <w:rFonts w:ascii="Times New Roman" w:hAnsi="Times New Roman"/>
          <w:color w:val="000000"/>
          <w:sz w:val="24"/>
          <w:szCs w:val="24"/>
          <w:lang w:val="ky-KG"/>
        </w:rPr>
      </w:pPr>
      <w:r>
        <w:rPr>
          <w:rFonts w:ascii="Times New Roman" w:hAnsi="Times New Roman"/>
          <w:color w:val="000000"/>
          <w:sz w:val="24"/>
          <w:szCs w:val="24"/>
          <w:lang w:val="ky-KG"/>
        </w:rPr>
        <w:t xml:space="preserve">Билим берүүнү уюштурууга жасалган мындай мамиле базалык жана прикладдык билимдердин </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з</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ара</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ба</w:t>
      </w:r>
      <w:r>
        <w:rPr>
          <w:rFonts w:ascii="Times New Roman" w:hAnsi="Times New Roman"/>
          <w:color w:val="000000"/>
          <w:sz w:val="24"/>
          <w:szCs w:val="24"/>
          <w:lang w:val="ky-KG"/>
        </w:rPr>
        <w:t xml:space="preserve">йланышын, аларды ар кандай формаларда (символикалык, графикалык ж.у.с.) моделдештирүүнү, </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з</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ктүү</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түшүнүкт</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рдү</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жана</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байланыштарды</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аныктоону</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камсыз</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кылат</w:t>
      </w:r>
      <w:r>
        <w:rPr>
          <w:rFonts w:ascii="Times New Roman" w:hAnsi="Times New Roman"/>
          <w:color w:val="000000"/>
          <w:sz w:val="24"/>
          <w:szCs w:val="24"/>
          <w:lang w:val="ky-KG"/>
        </w:rPr>
        <w:t xml:space="preserve">. </w:t>
      </w:r>
    </w:p>
    <w:p w:rsidR="008C3BB9" w:rsidRPr="008C3BB9" w:rsidRDefault="008C3BB9" w:rsidP="008C3BB9">
      <w:pPr>
        <w:ind w:firstLine="567"/>
        <w:jc w:val="both"/>
        <w:rPr>
          <w:rFonts w:ascii="Times New Roman" w:hAnsi="Times New Roman"/>
          <w:color w:val="000000"/>
          <w:sz w:val="24"/>
          <w:szCs w:val="24"/>
          <w:lang w:val="ky-KG"/>
        </w:rPr>
      </w:pPr>
      <w:r w:rsidRPr="008C3BB9">
        <w:rPr>
          <w:rFonts w:ascii="Times New Roman" w:hAnsi="Times New Roman"/>
          <w:color w:val="000000"/>
          <w:sz w:val="24"/>
          <w:szCs w:val="24"/>
          <w:lang w:val="ky-KG"/>
        </w:rPr>
        <w:t>Мазмундук-ишмердүүлүк мамиле окутуу практикасында орун алып келген айрым кемчиликтерди, мисалы мугалим тарабынан чексиз к</w:t>
      </w:r>
      <w:r w:rsidRPr="008C3BB9">
        <w:rPr>
          <w:rFonts w:ascii="Cambria Math" w:hAnsi="Cambria Math" w:cs="Cambria Math"/>
          <w:color w:val="000000"/>
          <w:sz w:val="24"/>
          <w:szCs w:val="24"/>
          <w:lang w:val="ky-KG"/>
        </w:rPr>
        <w:t>ѳ</w:t>
      </w:r>
      <w:r w:rsidRPr="008C3BB9">
        <w:rPr>
          <w:rFonts w:ascii="Times New Roman" w:hAnsi="Times New Roman" w:cs="Times New Roman"/>
          <w:color w:val="000000"/>
          <w:sz w:val="24"/>
          <w:szCs w:val="24"/>
          <w:lang w:val="ky-KG"/>
        </w:rPr>
        <w:t>л</w:t>
      </w:r>
      <w:r w:rsidRPr="008C3BB9">
        <w:rPr>
          <w:rFonts w:ascii="Cambria Math" w:hAnsi="Cambria Math" w:cs="Cambria Math"/>
          <w:color w:val="000000"/>
          <w:sz w:val="24"/>
          <w:szCs w:val="24"/>
          <w:lang w:val="ky-KG"/>
        </w:rPr>
        <w:t>ѳ</w:t>
      </w:r>
      <w:r w:rsidRPr="008C3BB9">
        <w:rPr>
          <w:rFonts w:ascii="Times New Roman" w:hAnsi="Times New Roman" w:cs="Times New Roman"/>
          <w:color w:val="000000"/>
          <w:sz w:val="24"/>
          <w:szCs w:val="24"/>
          <w:lang w:val="ky-KG"/>
        </w:rPr>
        <w:t>мд</w:t>
      </w:r>
      <w:r w:rsidRPr="008C3BB9">
        <w:rPr>
          <w:rFonts w:ascii="Cambria Math" w:hAnsi="Cambria Math" w:cs="Cambria Math"/>
          <w:color w:val="000000"/>
          <w:sz w:val="24"/>
          <w:szCs w:val="24"/>
          <w:lang w:val="ky-KG"/>
        </w:rPr>
        <w:t>ѳ</w:t>
      </w:r>
      <w:r w:rsidRPr="008C3BB9">
        <w:rPr>
          <w:rFonts w:ascii="Times New Roman" w:hAnsi="Times New Roman" w:cs="Times New Roman"/>
          <w:color w:val="000000"/>
          <w:sz w:val="24"/>
          <w:szCs w:val="24"/>
          <w:lang w:val="ky-KG"/>
        </w:rPr>
        <w:t>гү</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билимдердин</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берилишин</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ал</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эми</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окучунун</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даяр</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үлгү</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боюнча</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гана</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аракеттенүү</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билгичтиктерине</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ээ</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болушун</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жоюуга</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аларда</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чыгармачыл</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ишмердүүлүк</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тажрыйбасынын</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жана</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изилденүүчү</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материалга</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карата</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эмоцианалдык</w:t>
      </w:r>
      <w:r w:rsidRPr="008C3BB9">
        <w:rPr>
          <w:rFonts w:ascii="Times New Roman" w:hAnsi="Times New Roman"/>
          <w:color w:val="000000"/>
          <w:sz w:val="24"/>
          <w:szCs w:val="24"/>
          <w:lang w:val="ky-KG"/>
        </w:rPr>
        <w:t>-</w:t>
      </w:r>
      <w:r w:rsidRPr="008C3BB9">
        <w:rPr>
          <w:rFonts w:ascii="Times New Roman" w:hAnsi="Times New Roman" w:cs="Times New Roman"/>
          <w:color w:val="000000"/>
          <w:sz w:val="24"/>
          <w:szCs w:val="24"/>
          <w:lang w:val="ky-KG"/>
        </w:rPr>
        <w:t>баалуулук</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мамилелеринин</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кал</w:t>
      </w:r>
      <w:r w:rsidRPr="008C3BB9">
        <w:rPr>
          <w:rFonts w:ascii="Times New Roman" w:hAnsi="Times New Roman"/>
          <w:color w:val="000000"/>
          <w:sz w:val="24"/>
          <w:szCs w:val="24"/>
          <w:lang w:val="ky-KG"/>
        </w:rPr>
        <w:t>ыптанышына шарт түз</w:t>
      </w:r>
      <w:r w:rsidRPr="008C3BB9">
        <w:rPr>
          <w:rFonts w:ascii="Cambria Math" w:hAnsi="Cambria Math" w:cs="Cambria Math"/>
          <w:color w:val="000000"/>
          <w:sz w:val="24"/>
          <w:szCs w:val="24"/>
          <w:lang w:val="ky-KG"/>
        </w:rPr>
        <w:t>ѳ</w:t>
      </w:r>
      <w:r w:rsidRPr="008C3BB9">
        <w:rPr>
          <w:rFonts w:ascii="Times New Roman" w:hAnsi="Times New Roman" w:cs="Times New Roman"/>
          <w:color w:val="000000"/>
          <w:sz w:val="24"/>
          <w:szCs w:val="24"/>
          <w:lang w:val="ky-KG"/>
        </w:rPr>
        <w:t>т</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Бул</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мамиле</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окуунун</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маалыматтык</w:t>
      </w:r>
      <w:r w:rsidRPr="008C3BB9">
        <w:rPr>
          <w:rFonts w:ascii="Times New Roman" w:hAnsi="Times New Roman"/>
          <w:color w:val="000000"/>
          <w:sz w:val="24"/>
          <w:szCs w:val="24"/>
          <w:lang w:val="ky-KG"/>
        </w:rPr>
        <w:t>-</w:t>
      </w:r>
      <w:r w:rsidRPr="008C3BB9">
        <w:rPr>
          <w:rFonts w:ascii="Times New Roman" w:hAnsi="Times New Roman" w:cs="Times New Roman"/>
          <w:color w:val="000000"/>
          <w:sz w:val="24"/>
          <w:szCs w:val="24"/>
          <w:lang w:val="ky-KG"/>
        </w:rPr>
        <w:t>маңыздык</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жана</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уюштуруучулук</w:t>
      </w:r>
      <w:r w:rsidRPr="008C3BB9">
        <w:rPr>
          <w:rFonts w:ascii="Times New Roman" w:hAnsi="Times New Roman"/>
          <w:color w:val="000000"/>
          <w:sz w:val="24"/>
          <w:szCs w:val="24"/>
          <w:lang w:val="ky-KG"/>
        </w:rPr>
        <w:t>-</w:t>
      </w:r>
      <w:r w:rsidRPr="008C3BB9">
        <w:rPr>
          <w:rFonts w:ascii="Times New Roman" w:hAnsi="Times New Roman" w:cs="Times New Roman"/>
          <w:color w:val="000000"/>
          <w:sz w:val="24"/>
          <w:szCs w:val="24"/>
          <w:lang w:val="ky-KG"/>
        </w:rPr>
        <w:t>ишмердүүлүк</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жактарынын</w:t>
      </w:r>
      <w:r w:rsidRPr="008C3BB9">
        <w:rPr>
          <w:rFonts w:ascii="Times New Roman" w:hAnsi="Times New Roman"/>
          <w:color w:val="000000"/>
          <w:sz w:val="24"/>
          <w:szCs w:val="24"/>
          <w:lang w:val="ky-KG"/>
        </w:rPr>
        <w:t xml:space="preserve"> </w:t>
      </w:r>
      <w:r w:rsidRPr="008C3BB9">
        <w:rPr>
          <w:rFonts w:ascii="Cambria Math" w:hAnsi="Cambria Math" w:cs="Cambria Math"/>
          <w:color w:val="000000"/>
          <w:sz w:val="24"/>
          <w:szCs w:val="24"/>
          <w:lang w:val="ky-KG"/>
        </w:rPr>
        <w:t>ѳ</w:t>
      </w:r>
      <w:r w:rsidRPr="008C3BB9">
        <w:rPr>
          <w:rFonts w:ascii="Times New Roman" w:hAnsi="Times New Roman" w:cs="Times New Roman"/>
          <w:color w:val="000000"/>
          <w:sz w:val="24"/>
          <w:szCs w:val="24"/>
          <w:lang w:val="ky-KG"/>
        </w:rPr>
        <w:t>з</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ара</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байланышын</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камсыз</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кылып</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окуу</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материалдарын</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жаңы</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маалыматтарды</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даяр</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түрүнд</w:t>
      </w:r>
      <w:r w:rsidRPr="008C3BB9">
        <w:rPr>
          <w:rFonts w:ascii="Cambria Math" w:hAnsi="Cambria Math" w:cs="Cambria Math"/>
          <w:color w:val="000000"/>
          <w:sz w:val="24"/>
          <w:szCs w:val="24"/>
          <w:lang w:val="ky-KG"/>
        </w:rPr>
        <w:t>ѳ</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эмес</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окуу</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маселелерин</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чечүү</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тапшырмаларды</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аткаруу</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жолу</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менен</w:t>
      </w:r>
      <w:r w:rsidRPr="008C3BB9">
        <w:rPr>
          <w:rFonts w:ascii="Times New Roman" w:hAnsi="Times New Roman"/>
          <w:color w:val="000000"/>
          <w:sz w:val="24"/>
          <w:szCs w:val="24"/>
          <w:lang w:val="ky-KG"/>
        </w:rPr>
        <w:t xml:space="preserve"> </w:t>
      </w:r>
      <w:r w:rsidRPr="008C3BB9">
        <w:rPr>
          <w:rFonts w:ascii="Cambria Math" w:hAnsi="Cambria Math" w:cs="Cambria Math"/>
          <w:color w:val="000000"/>
          <w:sz w:val="24"/>
          <w:szCs w:val="24"/>
          <w:lang w:val="ky-KG"/>
        </w:rPr>
        <w:t>ѳ</w:t>
      </w:r>
      <w:r w:rsidRPr="008C3BB9">
        <w:rPr>
          <w:rFonts w:ascii="Times New Roman" w:hAnsi="Times New Roman" w:cs="Times New Roman"/>
          <w:color w:val="000000"/>
          <w:sz w:val="24"/>
          <w:szCs w:val="24"/>
          <w:lang w:val="ky-KG"/>
        </w:rPr>
        <w:t>зд</w:t>
      </w:r>
      <w:r w:rsidRPr="008C3BB9">
        <w:rPr>
          <w:rFonts w:ascii="Cambria Math" w:hAnsi="Cambria Math" w:cs="Cambria Math"/>
          <w:color w:val="000000"/>
          <w:sz w:val="24"/>
          <w:szCs w:val="24"/>
          <w:lang w:val="ky-KG"/>
        </w:rPr>
        <w:t>ѳ</w:t>
      </w:r>
      <w:r w:rsidRPr="008C3BB9">
        <w:rPr>
          <w:rFonts w:ascii="Times New Roman" w:hAnsi="Times New Roman" w:cs="Times New Roman"/>
          <w:color w:val="000000"/>
          <w:sz w:val="24"/>
          <w:szCs w:val="24"/>
          <w:lang w:val="ky-KG"/>
        </w:rPr>
        <w:t>штүрүү</w:t>
      </w:r>
      <w:r w:rsidRPr="008C3BB9">
        <w:rPr>
          <w:rFonts w:ascii="Times New Roman" w:hAnsi="Times New Roman"/>
          <w:color w:val="000000"/>
          <w:sz w:val="24"/>
          <w:szCs w:val="24"/>
          <w:lang w:val="ky-KG"/>
        </w:rPr>
        <w:t xml:space="preserve"> мүмкүнчүлүгүн</w:t>
      </w:r>
      <w:r w:rsidRPr="008C3BB9">
        <w:rPr>
          <w:rFonts w:ascii="Cambria Math" w:hAnsi="Cambria Math" w:cs="Cambria Math"/>
          <w:color w:val="000000"/>
          <w:sz w:val="24"/>
          <w:szCs w:val="24"/>
          <w:lang w:val="ky-KG"/>
        </w:rPr>
        <w:t>ѳ</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ээ</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кылат</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Булар</w:t>
      </w:r>
      <w:r w:rsidRPr="008C3BB9">
        <w:rPr>
          <w:rFonts w:ascii="Times New Roman" w:hAnsi="Times New Roman"/>
          <w:color w:val="000000"/>
          <w:sz w:val="24"/>
          <w:szCs w:val="24"/>
          <w:lang w:val="ky-KG"/>
        </w:rPr>
        <w:t xml:space="preserve"> </w:t>
      </w:r>
      <w:r w:rsidRPr="008C3BB9">
        <w:rPr>
          <w:rFonts w:ascii="Cambria Math" w:hAnsi="Cambria Math" w:cs="Cambria Math"/>
          <w:color w:val="000000"/>
          <w:sz w:val="24"/>
          <w:szCs w:val="24"/>
          <w:lang w:val="ky-KG"/>
        </w:rPr>
        <w:t>ѳ</w:t>
      </w:r>
      <w:r w:rsidRPr="008C3BB9">
        <w:rPr>
          <w:rFonts w:ascii="Times New Roman" w:hAnsi="Times New Roman" w:cs="Times New Roman"/>
          <w:color w:val="000000"/>
          <w:sz w:val="24"/>
          <w:szCs w:val="24"/>
          <w:lang w:val="ky-KG"/>
        </w:rPr>
        <w:t>з</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кезегинде</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окуучуларга</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иш</w:t>
      </w:r>
      <w:r w:rsidRPr="008C3BB9">
        <w:rPr>
          <w:rFonts w:ascii="Times New Roman" w:hAnsi="Times New Roman"/>
          <w:color w:val="000000"/>
          <w:sz w:val="24"/>
          <w:szCs w:val="24"/>
          <w:lang w:val="ky-KG"/>
        </w:rPr>
        <w:t>-</w:t>
      </w:r>
      <w:r w:rsidRPr="008C3BB9">
        <w:rPr>
          <w:rFonts w:ascii="Times New Roman" w:hAnsi="Times New Roman" w:cs="Times New Roman"/>
          <w:color w:val="000000"/>
          <w:sz w:val="24"/>
          <w:szCs w:val="24"/>
          <w:lang w:val="ky-KG"/>
        </w:rPr>
        <w:t>аракеттерди</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тандоо</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эркиндигин</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берүү</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менен</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алардын</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таанып</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билүү</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активдүүлүгүн</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стимулдаштырат</w:t>
      </w:r>
      <w:r w:rsidRPr="008C3BB9">
        <w:rPr>
          <w:rFonts w:ascii="Times New Roman" w:hAnsi="Times New Roman"/>
          <w:color w:val="000000"/>
          <w:sz w:val="24"/>
          <w:szCs w:val="24"/>
          <w:lang w:val="ky-KG"/>
        </w:rPr>
        <w:t xml:space="preserve">. </w:t>
      </w:r>
    </w:p>
    <w:p w:rsidR="008C3BB9" w:rsidRPr="008C3BB9" w:rsidRDefault="008C3BB9" w:rsidP="008C3BB9">
      <w:pPr>
        <w:ind w:firstLine="567"/>
        <w:jc w:val="both"/>
        <w:rPr>
          <w:rFonts w:ascii="Times New Roman" w:hAnsi="Times New Roman"/>
          <w:color w:val="000000"/>
          <w:sz w:val="24"/>
          <w:szCs w:val="24"/>
          <w:lang w:val="ky-KG"/>
        </w:rPr>
      </w:pPr>
      <w:r w:rsidRPr="008C3BB9">
        <w:rPr>
          <w:rFonts w:ascii="Times New Roman" w:hAnsi="Times New Roman"/>
          <w:color w:val="000000"/>
          <w:sz w:val="24"/>
          <w:szCs w:val="24"/>
          <w:lang w:val="ky-KG"/>
        </w:rPr>
        <w:t xml:space="preserve">Мазмундук-ишмердүүлүк мамиле компетенттик негизде билим берүү парадигмасын, таанып билүү ишмердүүлүгүнүн бардык компоненттерин </w:t>
      </w:r>
      <w:r w:rsidRPr="008C3BB9">
        <w:rPr>
          <w:rFonts w:ascii="Cambria Math" w:hAnsi="Cambria Math" w:cs="Cambria Math"/>
          <w:color w:val="000000"/>
          <w:sz w:val="24"/>
          <w:szCs w:val="24"/>
          <w:lang w:val="ky-KG"/>
        </w:rPr>
        <w:t>ѳ</w:t>
      </w:r>
      <w:r w:rsidRPr="008C3BB9">
        <w:rPr>
          <w:rFonts w:ascii="Times New Roman" w:hAnsi="Times New Roman" w:cs="Times New Roman"/>
          <w:color w:val="000000"/>
          <w:sz w:val="24"/>
          <w:szCs w:val="24"/>
          <w:lang w:val="ky-KG"/>
        </w:rPr>
        <w:t>з</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ичине</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камтуу</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менен</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т</w:t>
      </w:r>
      <w:r w:rsidRPr="008C3BB9">
        <w:rPr>
          <w:rFonts w:ascii="Cambria Math" w:hAnsi="Cambria Math" w:cs="Cambria Math"/>
          <w:color w:val="000000"/>
          <w:sz w:val="24"/>
          <w:szCs w:val="24"/>
          <w:lang w:val="ky-KG"/>
        </w:rPr>
        <w:t>ѳ</w:t>
      </w:r>
      <w:r w:rsidRPr="008C3BB9">
        <w:rPr>
          <w:rFonts w:ascii="Times New Roman" w:hAnsi="Times New Roman" w:cs="Times New Roman"/>
          <w:color w:val="000000"/>
          <w:sz w:val="24"/>
          <w:szCs w:val="24"/>
          <w:lang w:val="ky-KG"/>
        </w:rPr>
        <w:t>м</w:t>
      </w:r>
      <w:r w:rsidRPr="008C3BB9">
        <w:rPr>
          <w:rFonts w:ascii="Cambria Math" w:hAnsi="Cambria Math" w:cs="Cambria Math"/>
          <w:color w:val="000000"/>
          <w:sz w:val="24"/>
          <w:szCs w:val="24"/>
          <w:lang w:val="ky-KG"/>
        </w:rPr>
        <w:t>ѳ</w:t>
      </w:r>
      <w:r w:rsidRPr="008C3BB9">
        <w:rPr>
          <w:rFonts w:ascii="Times New Roman" w:hAnsi="Times New Roman" w:cs="Times New Roman"/>
          <w:color w:val="000000"/>
          <w:sz w:val="24"/>
          <w:szCs w:val="24"/>
          <w:lang w:val="ky-KG"/>
        </w:rPr>
        <w:t>нкүл</w:t>
      </w:r>
      <w:r w:rsidRPr="008C3BB9">
        <w:rPr>
          <w:rFonts w:ascii="Cambria Math" w:hAnsi="Cambria Math" w:cs="Cambria Math"/>
          <w:color w:val="000000"/>
          <w:sz w:val="24"/>
          <w:szCs w:val="24"/>
          <w:lang w:val="ky-KG"/>
        </w:rPr>
        <w:t>ѳ</w:t>
      </w:r>
      <w:r w:rsidRPr="008C3BB9">
        <w:rPr>
          <w:rFonts w:ascii="Times New Roman" w:hAnsi="Times New Roman" w:cs="Times New Roman"/>
          <w:color w:val="000000"/>
          <w:sz w:val="24"/>
          <w:szCs w:val="24"/>
          <w:lang w:val="ky-KG"/>
        </w:rPr>
        <w:t>рг</w:t>
      </w:r>
      <w:r w:rsidRPr="008C3BB9">
        <w:rPr>
          <w:rFonts w:ascii="Cambria Math" w:hAnsi="Cambria Math" w:cs="Cambria Math"/>
          <w:color w:val="000000"/>
          <w:sz w:val="24"/>
          <w:szCs w:val="24"/>
          <w:lang w:val="ky-KG"/>
        </w:rPr>
        <w:t>ѳ</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шарт</w:t>
      </w:r>
      <w:r w:rsidRPr="008C3BB9">
        <w:rPr>
          <w:rFonts w:ascii="Times New Roman" w:hAnsi="Times New Roman"/>
          <w:color w:val="000000"/>
          <w:sz w:val="24"/>
          <w:szCs w:val="24"/>
          <w:lang w:val="ky-KG"/>
        </w:rPr>
        <w:t xml:space="preserve"> </w:t>
      </w:r>
      <w:r w:rsidRPr="008C3BB9">
        <w:rPr>
          <w:rFonts w:ascii="Times New Roman" w:hAnsi="Times New Roman" w:cs="Times New Roman"/>
          <w:color w:val="000000"/>
          <w:sz w:val="24"/>
          <w:szCs w:val="24"/>
          <w:lang w:val="ky-KG"/>
        </w:rPr>
        <w:t>түз</w:t>
      </w:r>
      <w:r w:rsidRPr="008C3BB9">
        <w:rPr>
          <w:rFonts w:ascii="Cambria Math" w:hAnsi="Cambria Math" w:cs="Cambria Math"/>
          <w:color w:val="000000"/>
          <w:sz w:val="24"/>
          <w:szCs w:val="24"/>
          <w:lang w:val="ky-KG"/>
        </w:rPr>
        <w:t>ѳ</w:t>
      </w:r>
      <w:r w:rsidRPr="008C3BB9">
        <w:rPr>
          <w:rFonts w:ascii="Times New Roman" w:hAnsi="Times New Roman" w:cs="Times New Roman"/>
          <w:color w:val="000000"/>
          <w:sz w:val="24"/>
          <w:szCs w:val="24"/>
          <w:lang w:val="ky-KG"/>
        </w:rPr>
        <w:t>т</w:t>
      </w:r>
      <w:r w:rsidRPr="008C3BB9">
        <w:rPr>
          <w:rFonts w:ascii="Times New Roman" w:hAnsi="Times New Roman"/>
          <w:color w:val="000000"/>
          <w:sz w:val="24"/>
          <w:szCs w:val="24"/>
          <w:lang w:val="ky-KG"/>
        </w:rPr>
        <w:t xml:space="preserve">: </w:t>
      </w:r>
    </w:p>
    <w:p w:rsidR="008C3BB9" w:rsidRDefault="008C3BB9" w:rsidP="008C3BB9">
      <w:pPr>
        <w:ind w:firstLine="567"/>
        <w:jc w:val="both"/>
        <w:rPr>
          <w:rFonts w:ascii="Times New Roman" w:hAnsi="Times New Roman"/>
          <w:color w:val="000000"/>
          <w:sz w:val="24"/>
          <w:szCs w:val="24"/>
        </w:rPr>
      </w:pPr>
      <w:r>
        <w:rPr>
          <w:rFonts w:ascii="Times New Roman" w:hAnsi="Times New Roman"/>
          <w:color w:val="000000"/>
          <w:sz w:val="24"/>
          <w:szCs w:val="24"/>
        </w:rPr>
        <w:t>- окуунун максатын билимдин практикада колдонулуш абалы менен шайкеш келтирүүг</w:t>
      </w:r>
      <w:r>
        <w:rPr>
          <w:rFonts w:ascii="Cambria Math" w:hAnsi="Cambria Math" w:cs="Cambria Math"/>
          <w:color w:val="000000"/>
          <w:sz w:val="24"/>
          <w:szCs w:val="24"/>
        </w:rPr>
        <w:t>ѳ</w:t>
      </w:r>
      <w:r>
        <w:rPr>
          <w:rFonts w:ascii="Times New Roman" w:hAnsi="Times New Roman"/>
          <w:color w:val="000000"/>
          <w:sz w:val="24"/>
          <w:szCs w:val="24"/>
        </w:rPr>
        <w:t xml:space="preserve">; </w:t>
      </w:r>
    </w:p>
    <w:p w:rsidR="008C3BB9" w:rsidRDefault="008C3BB9" w:rsidP="008C3BB9">
      <w:pPr>
        <w:ind w:firstLine="567"/>
        <w:jc w:val="both"/>
        <w:rPr>
          <w:rFonts w:ascii="Times New Roman" w:hAnsi="Times New Roman"/>
          <w:color w:val="000000"/>
          <w:sz w:val="24"/>
          <w:szCs w:val="24"/>
        </w:rPr>
      </w:pPr>
      <w:r>
        <w:rPr>
          <w:rFonts w:ascii="Times New Roman" w:hAnsi="Times New Roman"/>
          <w:color w:val="000000"/>
          <w:sz w:val="24"/>
          <w:szCs w:val="24"/>
        </w:rPr>
        <w:t xml:space="preserve">- кабыл алынган билимдерди </w:t>
      </w:r>
      <w:r>
        <w:rPr>
          <w:rFonts w:ascii="Cambria Math" w:hAnsi="Cambria Math" w:cs="Cambria Math"/>
          <w:color w:val="000000"/>
          <w:sz w:val="24"/>
          <w:szCs w:val="24"/>
        </w:rPr>
        <w:t>ѳ</w:t>
      </w:r>
      <w:r>
        <w:rPr>
          <w:rFonts w:ascii="Times New Roman" w:hAnsi="Times New Roman" w:cs="Times New Roman"/>
          <w:color w:val="000000"/>
          <w:sz w:val="24"/>
          <w:szCs w:val="24"/>
        </w:rPr>
        <w:t>зд</w:t>
      </w:r>
      <w:r>
        <w:rPr>
          <w:rFonts w:ascii="Cambria Math" w:hAnsi="Cambria Math" w:cs="Cambria Math"/>
          <w:color w:val="000000"/>
          <w:sz w:val="24"/>
          <w:szCs w:val="24"/>
        </w:rPr>
        <w:t>ѳ</w:t>
      </w:r>
      <w:proofErr w:type="gramStart"/>
      <w:r>
        <w:rPr>
          <w:rFonts w:ascii="Times New Roman" w:hAnsi="Times New Roman" w:cs="Times New Roman"/>
          <w:color w:val="000000"/>
          <w:sz w:val="24"/>
          <w:szCs w:val="24"/>
        </w:rPr>
        <w:t>шт</w:t>
      </w:r>
      <w:proofErr w:type="gramEnd"/>
      <w:r>
        <w:rPr>
          <w:rFonts w:ascii="Times New Roman" w:hAnsi="Times New Roman" w:cs="Times New Roman"/>
          <w:color w:val="000000"/>
          <w:sz w:val="24"/>
          <w:szCs w:val="24"/>
        </w:rPr>
        <w:t>үрүп</w:t>
      </w:r>
      <w:r>
        <w:rPr>
          <w:rFonts w:ascii="Times New Roman" w:hAnsi="Times New Roman"/>
          <w:color w:val="000000"/>
          <w:sz w:val="24"/>
          <w:szCs w:val="24"/>
        </w:rPr>
        <w:t xml:space="preserve">, </w:t>
      </w:r>
      <w:r>
        <w:rPr>
          <w:rFonts w:ascii="Times New Roman" w:hAnsi="Times New Roman" w:cs="Times New Roman"/>
          <w:color w:val="000000"/>
          <w:sz w:val="24"/>
          <w:szCs w:val="24"/>
        </w:rPr>
        <w:t>эске</w:t>
      </w:r>
      <w:r>
        <w:rPr>
          <w:rFonts w:ascii="Times New Roman" w:hAnsi="Times New Roman"/>
          <w:color w:val="000000"/>
          <w:sz w:val="24"/>
          <w:szCs w:val="24"/>
        </w:rPr>
        <w:t xml:space="preserve"> </w:t>
      </w:r>
      <w:r>
        <w:rPr>
          <w:rFonts w:ascii="Times New Roman" w:hAnsi="Times New Roman" w:cs="Times New Roman"/>
          <w:color w:val="000000"/>
          <w:sz w:val="24"/>
          <w:szCs w:val="24"/>
        </w:rPr>
        <w:t>тутуп</w:t>
      </w:r>
      <w:r>
        <w:rPr>
          <w:rFonts w:ascii="Times New Roman" w:hAnsi="Times New Roman"/>
          <w:color w:val="000000"/>
          <w:sz w:val="24"/>
          <w:szCs w:val="24"/>
        </w:rPr>
        <w:t xml:space="preserve">, </w:t>
      </w:r>
      <w:r>
        <w:rPr>
          <w:rFonts w:ascii="Times New Roman" w:hAnsi="Times New Roman" w:cs="Times New Roman"/>
          <w:color w:val="000000"/>
          <w:sz w:val="24"/>
          <w:szCs w:val="24"/>
        </w:rPr>
        <w:t>кайра</w:t>
      </w:r>
      <w:r>
        <w:rPr>
          <w:rFonts w:ascii="Times New Roman" w:hAnsi="Times New Roman"/>
          <w:color w:val="000000"/>
          <w:sz w:val="24"/>
          <w:szCs w:val="24"/>
        </w:rPr>
        <w:t xml:space="preserve"> </w:t>
      </w:r>
      <w:r>
        <w:rPr>
          <w:rFonts w:ascii="Times New Roman" w:hAnsi="Times New Roman" w:cs="Times New Roman"/>
          <w:color w:val="000000"/>
          <w:sz w:val="24"/>
          <w:szCs w:val="24"/>
        </w:rPr>
        <w:t>айтып</w:t>
      </w:r>
      <w:r>
        <w:rPr>
          <w:rFonts w:ascii="Times New Roman" w:hAnsi="Times New Roman"/>
          <w:color w:val="000000"/>
          <w:sz w:val="24"/>
          <w:szCs w:val="24"/>
        </w:rPr>
        <w:t xml:space="preserve"> </w:t>
      </w:r>
      <w:r>
        <w:rPr>
          <w:rFonts w:ascii="Times New Roman" w:hAnsi="Times New Roman" w:cs="Times New Roman"/>
          <w:color w:val="000000"/>
          <w:sz w:val="24"/>
          <w:szCs w:val="24"/>
        </w:rPr>
        <w:t>берүүд</w:t>
      </w:r>
      <w:r>
        <w:rPr>
          <w:rFonts w:ascii="Cambria Math" w:hAnsi="Cambria Math" w:cs="Cambria Math"/>
          <w:color w:val="000000"/>
          <w:sz w:val="24"/>
          <w:szCs w:val="24"/>
        </w:rPr>
        <w:t>ѳ</w:t>
      </w:r>
      <w:r>
        <w:rPr>
          <w:rFonts w:ascii="Times New Roman" w:hAnsi="Times New Roman" w:cs="Times New Roman"/>
          <w:color w:val="000000"/>
          <w:sz w:val="24"/>
          <w:szCs w:val="24"/>
        </w:rPr>
        <w:t>н</w:t>
      </w:r>
      <w:r>
        <w:rPr>
          <w:rFonts w:ascii="Times New Roman" w:hAnsi="Times New Roman"/>
          <w:color w:val="000000"/>
          <w:sz w:val="24"/>
          <w:szCs w:val="24"/>
        </w:rPr>
        <w:t xml:space="preserve"> </w:t>
      </w:r>
      <w:r>
        <w:rPr>
          <w:rFonts w:ascii="Times New Roman" w:hAnsi="Times New Roman" w:cs="Times New Roman"/>
          <w:color w:val="000000"/>
          <w:sz w:val="24"/>
          <w:szCs w:val="24"/>
        </w:rPr>
        <w:t>аларды</w:t>
      </w:r>
      <w:r>
        <w:rPr>
          <w:rFonts w:ascii="Times New Roman" w:hAnsi="Times New Roman"/>
          <w:color w:val="000000"/>
          <w:sz w:val="24"/>
          <w:szCs w:val="24"/>
        </w:rPr>
        <w:t xml:space="preserve"> </w:t>
      </w:r>
      <w:r>
        <w:rPr>
          <w:rFonts w:ascii="Times New Roman" w:hAnsi="Times New Roman" w:cs="Times New Roman"/>
          <w:color w:val="000000"/>
          <w:sz w:val="24"/>
          <w:szCs w:val="24"/>
        </w:rPr>
        <w:t>колдонууга</w:t>
      </w:r>
      <w:r>
        <w:rPr>
          <w:rFonts w:ascii="Times New Roman" w:hAnsi="Times New Roman"/>
          <w:color w:val="000000"/>
          <w:sz w:val="24"/>
          <w:szCs w:val="24"/>
        </w:rPr>
        <w:t xml:space="preserve">, </w:t>
      </w:r>
      <w:r>
        <w:rPr>
          <w:rFonts w:ascii="Times New Roman" w:hAnsi="Times New Roman" w:cs="Times New Roman"/>
          <w:color w:val="000000"/>
          <w:sz w:val="24"/>
          <w:szCs w:val="24"/>
        </w:rPr>
        <w:t>о</w:t>
      </w:r>
      <w:r>
        <w:rPr>
          <w:rFonts w:ascii="Times New Roman" w:hAnsi="Times New Roman"/>
          <w:color w:val="000000"/>
          <w:sz w:val="24"/>
          <w:szCs w:val="24"/>
        </w:rPr>
        <w:t>куу жана турмуштук маселелерди чыгармачылык менен чечүүг</w:t>
      </w:r>
      <w:r>
        <w:rPr>
          <w:rFonts w:ascii="Cambria Math" w:hAnsi="Cambria Math" w:cs="Cambria Math"/>
          <w:color w:val="000000"/>
          <w:sz w:val="24"/>
          <w:szCs w:val="24"/>
        </w:rPr>
        <w:t>ѳ</w:t>
      </w:r>
      <w:r>
        <w:rPr>
          <w:rFonts w:ascii="Times New Roman" w:hAnsi="Times New Roman"/>
          <w:color w:val="000000"/>
          <w:sz w:val="24"/>
          <w:szCs w:val="24"/>
        </w:rPr>
        <w:t xml:space="preserve"> </w:t>
      </w:r>
      <w:r>
        <w:rPr>
          <w:rFonts w:ascii="Cambria Math" w:hAnsi="Cambria Math" w:cs="Cambria Math"/>
          <w:color w:val="000000"/>
          <w:sz w:val="24"/>
          <w:szCs w:val="24"/>
        </w:rPr>
        <w:t>ѳ</w:t>
      </w:r>
      <w:r>
        <w:rPr>
          <w:rFonts w:ascii="Times New Roman" w:hAnsi="Times New Roman" w:cs="Times New Roman"/>
          <w:color w:val="000000"/>
          <w:sz w:val="24"/>
          <w:szCs w:val="24"/>
        </w:rPr>
        <w:t>түүг</w:t>
      </w:r>
      <w:r>
        <w:rPr>
          <w:rFonts w:ascii="Cambria Math" w:hAnsi="Cambria Math" w:cs="Cambria Math"/>
          <w:color w:val="000000"/>
          <w:sz w:val="24"/>
          <w:szCs w:val="24"/>
        </w:rPr>
        <w:t>ѳ</w:t>
      </w:r>
      <w:r>
        <w:rPr>
          <w:rFonts w:ascii="Times New Roman" w:hAnsi="Times New Roman"/>
          <w:color w:val="000000"/>
          <w:sz w:val="24"/>
          <w:szCs w:val="24"/>
        </w:rPr>
        <w:t>;</w:t>
      </w:r>
    </w:p>
    <w:p w:rsidR="008C3BB9" w:rsidRDefault="008C3BB9" w:rsidP="008C3BB9">
      <w:pPr>
        <w:ind w:firstLine="567"/>
        <w:jc w:val="both"/>
        <w:rPr>
          <w:rFonts w:ascii="Times New Roman" w:hAnsi="Times New Roman"/>
          <w:color w:val="000000"/>
          <w:sz w:val="24"/>
          <w:szCs w:val="24"/>
        </w:rPr>
      </w:pPr>
      <w:r>
        <w:rPr>
          <w:rFonts w:ascii="Times New Roman" w:hAnsi="Times New Roman"/>
          <w:color w:val="000000"/>
          <w:sz w:val="24"/>
          <w:szCs w:val="24"/>
        </w:rPr>
        <w:t xml:space="preserve">- окуучулардын таанып билүү ишмердүүлүгүн мурда </w:t>
      </w:r>
      <w:r>
        <w:rPr>
          <w:rFonts w:ascii="Cambria Math" w:hAnsi="Cambria Math" w:cs="Cambria Math"/>
          <w:color w:val="000000"/>
          <w:sz w:val="24"/>
          <w:szCs w:val="24"/>
        </w:rPr>
        <w:t>ѳ</w:t>
      </w:r>
      <w:r>
        <w:rPr>
          <w:rFonts w:ascii="Times New Roman" w:hAnsi="Times New Roman" w:cs="Times New Roman"/>
          <w:color w:val="000000"/>
          <w:sz w:val="24"/>
          <w:szCs w:val="24"/>
        </w:rPr>
        <w:t>зд</w:t>
      </w:r>
      <w:r>
        <w:rPr>
          <w:rFonts w:ascii="Cambria Math" w:hAnsi="Cambria Math" w:cs="Cambria Math"/>
          <w:color w:val="000000"/>
          <w:sz w:val="24"/>
          <w:szCs w:val="24"/>
        </w:rPr>
        <w:t>ѳ</w:t>
      </w:r>
      <w:proofErr w:type="gramStart"/>
      <w:r>
        <w:rPr>
          <w:rFonts w:ascii="Times New Roman" w:hAnsi="Times New Roman" w:cs="Times New Roman"/>
          <w:color w:val="000000"/>
          <w:sz w:val="24"/>
          <w:szCs w:val="24"/>
        </w:rPr>
        <w:t>шт</w:t>
      </w:r>
      <w:proofErr w:type="gramEnd"/>
      <w:r>
        <w:rPr>
          <w:rFonts w:ascii="Times New Roman" w:hAnsi="Times New Roman" w:cs="Times New Roman"/>
          <w:color w:val="000000"/>
          <w:sz w:val="24"/>
          <w:szCs w:val="24"/>
        </w:rPr>
        <w:t>үрг</w:t>
      </w:r>
      <w:r>
        <w:rPr>
          <w:rFonts w:ascii="Cambria Math" w:hAnsi="Cambria Math" w:cs="Cambria Math"/>
          <w:color w:val="000000"/>
          <w:sz w:val="24"/>
          <w:szCs w:val="24"/>
        </w:rPr>
        <w:t>ѳ</w:t>
      </w:r>
      <w:r>
        <w:rPr>
          <w:rFonts w:ascii="Times New Roman" w:hAnsi="Times New Roman" w:cs="Times New Roman"/>
          <w:color w:val="000000"/>
          <w:sz w:val="24"/>
          <w:szCs w:val="24"/>
        </w:rPr>
        <w:t>н</w:t>
      </w:r>
      <w:r>
        <w:rPr>
          <w:rFonts w:ascii="Times New Roman" w:hAnsi="Times New Roman"/>
          <w:color w:val="000000"/>
          <w:sz w:val="24"/>
          <w:szCs w:val="24"/>
        </w:rPr>
        <w:t xml:space="preserve"> </w:t>
      </w:r>
      <w:r>
        <w:rPr>
          <w:rFonts w:ascii="Times New Roman" w:hAnsi="Times New Roman" w:cs="Times New Roman"/>
          <w:color w:val="000000"/>
          <w:sz w:val="24"/>
          <w:szCs w:val="24"/>
        </w:rPr>
        <w:t>теориялык</w:t>
      </w:r>
      <w:r>
        <w:rPr>
          <w:rFonts w:ascii="Times New Roman" w:hAnsi="Times New Roman"/>
          <w:color w:val="000000"/>
          <w:sz w:val="24"/>
          <w:szCs w:val="24"/>
        </w:rPr>
        <w:t xml:space="preserve"> </w:t>
      </w:r>
      <w:r>
        <w:rPr>
          <w:rFonts w:ascii="Times New Roman" w:hAnsi="Times New Roman" w:cs="Times New Roman"/>
          <w:color w:val="000000"/>
          <w:sz w:val="24"/>
          <w:szCs w:val="24"/>
        </w:rPr>
        <w:t>билимдерине</w:t>
      </w:r>
      <w:r>
        <w:rPr>
          <w:rFonts w:ascii="Times New Roman" w:hAnsi="Times New Roman"/>
          <w:color w:val="000000"/>
          <w:sz w:val="24"/>
          <w:szCs w:val="24"/>
        </w:rPr>
        <w:t xml:space="preserve"> </w:t>
      </w:r>
      <w:r>
        <w:rPr>
          <w:rFonts w:ascii="Times New Roman" w:hAnsi="Times New Roman" w:cs="Times New Roman"/>
          <w:color w:val="000000"/>
          <w:sz w:val="24"/>
          <w:szCs w:val="24"/>
        </w:rPr>
        <w:t>жана</w:t>
      </w:r>
      <w:r>
        <w:rPr>
          <w:rFonts w:ascii="Times New Roman" w:hAnsi="Times New Roman"/>
          <w:color w:val="000000"/>
          <w:sz w:val="24"/>
          <w:szCs w:val="24"/>
        </w:rPr>
        <w:t xml:space="preserve"> </w:t>
      </w:r>
      <w:r>
        <w:rPr>
          <w:rFonts w:ascii="Times New Roman" w:hAnsi="Times New Roman" w:cs="Times New Roman"/>
          <w:color w:val="000000"/>
          <w:sz w:val="24"/>
          <w:szCs w:val="24"/>
        </w:rPr>
        <w:t>практикалык</w:t>
      </w:r>
      <w:r>
        <w:rPr>
          <w:rFonts w:ascii="Times New Roman" w:hAnsi="Times New Roman"/>
          <w:color w:val="000000"/>
          <w:sz w:val="24"/>
          <w:szCs w:val="24"/>
        </w:rPr>
        <w:t xml:space="preserve"> </w:t>
      </w:r>
      <w:r>
        <w:rPr>
          <w:rFonts w:ascii="Times New Roman" w:hAnsi="Times New Roman" w:cs="Times New Roman"/>
          <w:color w:val="000000"/>
          <w:sz w:val="24"/>
          <w:szCs w:val="24"/>
        </w:rPr>
        <w:t>билгичтиктерине</w:t>
      </w:r>
      <w:r>
        <w:rPr>
          <w:rFonts w:ascii="Times New Roman" w:hAnsi="Times New Roman"/>
          <w:color w:val="000000"/>
          <w:sz w:val="24"/>
          <w:szCs w:val="24"/>
        </w:rPr>
        <w:t xml:space="preserve"> </w:t>
      </w:r>
      <w:r>
        <w:rPr>
          <w:rFonts w:ascii="Times New Roman" w:hAnsi="Times New Roman" w:cs="Times New Roman"/>
          <w:color w:val="000000"/>
          <w:sz w:val="24"/>
          <w:szCs w:val="24"/>
        </w:rPr>
        <w:t>таянуу</w:t>
      </w:r>
      <w:r>
        <w:rPr>
          <w:rFonts w:ascii="Times New Roman" w:hAnsi="Times New Roman"/>
          <w:color w:val="000000"/>
          <w:sz w:val="24"/>
          <w:szCs w:val="24"/>
        </w:rPr>
        <w:t xml:space="preserve"> </w:t>
      </w:r>
      <w:r>
        <w:rPr>
          <w:rFonts w:ascii="Times New Roman" w:hAnsi="Times New Roman" w:cs="Times New Roman"/>
          <w:color w:val="000000"/>
          <w:sz w:val="24"/>
          <w:szCs w:val="24"/>
        </w:rPr>
        <w:t>менен</w:t>
      </w:r>
      <w:r>
        <w:rPr>
          <w:rFonts w:ascii="Times New Roman" w:hAnsi="Times New Roman"/>
          <w:color w:val="000000"/>
          <w:sz w:val="24"/>
          <w:szCs w:val="24"/>
        </w:rPr>
        <w:t xml:space="preserve"> </w:t>
      </w:r>
      <w:r>
        <w:rPr>
          <w:rFonts w:ascii="Times New Roman" w:hAnsi="Times New Roman" w:cs="Times New Roman"/>
          <w:color w:val="000000"/>
          <w:sz w:val="24"/>
          <w:szCs w:val="24"/>
        </w:rPr>
        <w:t>гана</w:t>
      </w:r>
      <w:r>
        <w:rPr>
          <w:rFonts w:ascii="Times New Roman" w:hAnsi="Times New Roman"/>
          <w:color w:val="000000"/>
          <w:sz w:val="24"/>
          <w:szCs w:val="24"/>
        </w:rPr>
        <w:t xml:space="preserve"> </w:t>
      </w:r>
      <w:r>
        <w:rPr>
          <w:rFonts w:ascii="Cambria Math" w:hAnsi="Cambria Math" w:cs="Cambria Math"/>
          <w:color w:val="000000"/>
          <w:sz w:val="24"/>
          <w:szCs w:val="24"/>
        </w:rPr>
        <w:t>ѳ</w:t>
      </w:r>
      <w:r>
        <w:rPr>
          <w:rFonts w:ascii="Times New Roman" w:hAnsi="Times New Roman" w:cs="Times New Roman"/>
          <w:color w:val="000000"/>
          <w:sz w:val="24"/>
          <w:szCs w:val="24"/>
        </w:rPr>
        <w:t>нүктүр</w:t>
      </w:r>
      <w:r>
        <w:rPr>
          <w:rFonts w:ascii="Cambria Math" w:hAnsi="Cambria Math" w:cs="Cambria Math"/>
          <w:color w:val="000000"/>
          <w:sz w:val="24"/>
          <w:szCs w:val="24"/>
        </w:rPr>
        <w:t>ѳ</w:t>
      </w:r>
      <w:r>
        <w:rPr>
          <w:rFonts w:ascii="Times New Roman" w:hAnsi="Times New Roman"/>
          <w:color w:val="000000"/>
          <w:sz w:val="24"/>
          <w:szCs w:val="24"/>
        </w:rPr>
        <w:t xml:space="preserve"> </w:t>
      </w:r>
      <w:r>
        <w:rPr>
          <w:rFonts w:ascii="Times New Roman" w:hAnsi="Times New Roman" w:cs="Times New Roman"/>
          <w:color w:val="000000"/>
          <w:sz w:val="24"/>
          <w:szCs w:val="24"/>
        </w:rPr>
        <w:t>ала</w:t>
      </w:r>
      <w:r>
        <w:rPr>
          <w:rFonts w:ascii="Times New Roman" w:hAnsi="Times New Roman"/>
          <w:color w:val="000000"/>
          <w:sz w:val="24"/>
          <w:szCs w:val="24"/>
        </w:rPr>
        <w:t xml:space="preserve"> </w:t>
      </w:r>
      <w:r>
        <w:rPr>
          <w:rFonts w:ascii="Times New Roman" w:hAnsi="Times New Roman" w:cs="Times New Roman"/>
          <w:color w:val="000000"/>
          <w:sz w:val="24"/>
          <w:szCs w:val="24"/>
        </w:rPr>
        <w:t>тургандай</w:t>
      </w:r>
      <w:r>
        <w:rPr>
          <w:rFonts w:ascii="Times New Roman" w:hAnsi="Times New Roman"/>
          <w:color w:val="000000"/>
          <w:sz w:val="24"/>
          <w:szCs w:val="24"/>
        </w:rPr>
        <w:t xml:space="preserve"> </w:t>
      </w:r>
      <w:r>
        <w:rPr>
          <w:rFonts w:ascii="Times New Roman" w:hAnsi="Times New Roman" w:cs="Times New Roman"/>
          <w:color w:val="000000"/>
          <w:sz w:val="24"/>
          <w:szCs w:val="24"/>
        </w:rPr>
        <w:t>кырдаалдарда</w:t>
      </w:r>
      <w:r>
        <w:rPr>
          <w:rFonts w:ascii="Times New Roman" w:hAnsi="Times New Roman"/>
          <w:color w:val="000000"/>
          <w:sz w:val="24"/>
          <w:szCs w:val="24"/>
        </w:rPr>
        <w:t xml:space="preserve"> </w:t>
      </w:r>
      <w:r>
        <w:rPr>
          <w:rFonts w:ascii="Times New Roman" w:hAnsi="Times New Roman" w:cs="Times New Roman"/>
          <w:color w:val="000000"/>
          <w:sz w:val="24"/>
          <w:szCs w:val="24"/>
        </w:rPr>
        <w:t>уюштурууга</w:t>
      </w:r>
      <w:r>
        <w:rPr>
          <w:rFonts w:ascii="Times New Roman" w:hAnsi="Times New Roman"/>
          <w:color w:val="000000"/>
          <w:sz w:val="24"/>
          <w:szCs w:val="24"/>
        </w:rPr>
        <w:t xml:space="preserve">; </w:t>
      </w:r>
    </w:p>
    <w:p w:rsidR="008C3BB9" w:rsidRDefault="008C3BB9" w:rsidP="008C3BB9">
      <w:pPr>
        <w:ind w:firstLine="567"/>
        <w:jc w:val="both"/>
        <w:rPr>
          <w:rFonts w:ascii="Times New Roman" w:hAnsi="Times New Roman"/>
          <w:sz w:val="24"/>
          <w:szCs w:val="24"/>
          <w:lang w:val="ky-KG"/>
        </w:rPr>
      </w:pPr>
      <w:r>
        <w:rPr>
          <w:rFonts w:ascii="Times New Roman" w:hAnsi="Times New Roman"/>
          <w:color w:val="000000"/>
          <w:sz w:val="24"/>
          <w:szCs w:val="24"/>
          <w:lang w:val="ky-KG"/>
        </w:rPr>
        <w:t>- физиканы үйр</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нүүд</w:t>
      </w:r>
      <w:r>
        <w:rPr>
          <w:rFonts w:ascii="Cambria Math" w:hAnsi="Cambria Math" w:cs="Cambria Math"/>
          <w:color w:val="000000"/>
          <w:sz w:val="24"/>
          <w:szCs w:val="24"/>
          <w:lang w:val="ky-KG"/>
        </w:rPr>
        <w:t>ѳ</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калыптануучу</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предметтик</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жана</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түйүндүү</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компетенттүүлүкт</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рдүн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де</w:t>
      </w:r>
      <w:r>
        <w:rPr>
          <w:rFonts w:ascii="Cambria Math" w:hAnsi="Cambria Math" w:cs="Cambria Math"/>
          <w:color w:val="000000"/>
          <w:sz w:val="24"/>
          <w:szCs w:val="24"/>
          <w:lang w:val="ky-KG"/>
        </w:rPr>
        <w:t>ӊ</w:t>
      </w:r>
      <w:r>
        <w:rPr>
          <w:rFonts w:ascii="Times New Roman" w:hAnsi="Times New Roman" w:cs="Times New Roman"/>
          <w:color w:val="000000"/>
          <w:sz w:val="24"/>
          <w:szCs w:val="24"/>
          <w:lang w:val="ky-KG"/>
        </w:rPr>
        <w:t>гээлдерине</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туура</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келген</w:t>
      </w:r>
      <w:r>
        <w:rPr>
          <w:rFonts w:ascii="Times New Roman" w:hAnsi="Times New Roman"/>
          <w:color w:val="000000"/>
          <w:sz w:val="24"/>
          <w:szCs w:val="24"/>
          <w:lang w:val="ky-KG"/>
        </w:rPr>
        <w:t xml:space="preserve"> </w:t>
      </w:r>
      <w:r>
        <w:rPr>
          <w:rFonts w:ascii="Times New Roman" w:hAnsi="Times New Roman"/>
          <w:color w:val="000000"/>
          <w:sz w:val="24"/>
          <w:szCs w:val="24"/>
        </w:rPr>
        <w:t>натыйжаларга карата талаптардын маанилүүлүгүн ачып к</w:t>
      </w:r>
      <w:r>
        <w:rPr>
          <w:rFonts w:ascii="Cambria Math" w:hAnsi="Cambria Math" w:cs="Cambria Math"/>
          <w:color w:val="000000"/>
          <w:sz w:val="24"/>
          <w:szCs w:val="24"/>
        </w:rPr>
        <w:t>ѳ</w:t>
      </w:r>
      <w:r>
        <w:rPr>
          <w:rFonts w:ascii="Times New Roman" w:hAnsi="Times New Roman" w:cs="Times New Roman"/>
          <w:color w:val="000000"/>
          <w:sz w:val="24"/>
          <w:szCs w:val="24"/>
        </w:rPr>
        <w:t>рс</w:t>
      </w:r>
      <w:r>
        <w:rPr>
          <w:rFonts w:ascii="Cambria Math" w:hAnsi="Cambria Math" w:cs="Cambria Math"/>
          <w:color w:val="000000"/>
          <w:sz w:val="24"/>
          <w:szCs w:val="24"/>
        </w:rPr>
        <w:t>ѳ</w:t>
      </w:r>
      <w:r>
        <w:rPr>
          <w:rFonts w:ascii="Times New Roman" w:hAnsi="Times New Roman" w:cs="Times New Roman"/>
          <w:color w:val="000000"/>
          <w:sz w:val="24"/>
          <w:szCs w:val="24"/>
        </w:rPr>
        <w:t>түүг</w:t>
      </w:r>
      <w:r>
        <w:rPr>
          <w:rFonts w:ascii="Cambria Math" w:hAnsi="Cambria Math" w:cs="Cambria Math"/>
          <w:color w:val="000000"/>
          <w:sz w:val="24"/>
          <w:szCs w:val="24"/>
        </w:rPr>
        <w:t>ѳ</w:t>
      </w:r>
      <w:r>
        <w:rPr>
          <w:rFonts w:ascii="Times New Roman" w:hAnsi="Times New Roman"/>
          <w:color w:val="000000"/>
          <w:sz w:val="24"/>
          <w:szCs w:val="24"/>
        </w:rPr>
        <w:t xml:space="preserve"> </w:t>
      </w:r>
      <w:r>
        <w:rPr>
          <w:rFonts w:ascii="Times New Roman" w:hAnsi="Times New Roman" w:cs="Times New Roman"/>
          <w:color w:val="000000"/>
          <w:sz w:val="24"/>
          <w:szCs w:val="24"/>
        </w:rPr>
        <w:t>ж</w:t>
      </w:r>
      <w:r>
        <w:rPr>
          <w:rFonts w:ascii="Times New Roman" w:hAnsi="Times New Roman"/>
          <w:color w:val="000000"/>
          <w:sz w:val="24"/>
          <w:szCs w:val="24"/>
        </w:rPr>
        <w:t>.</w:t>
      </w:r>
      <w:r>
        <w:rPr>
          <w:rFonts w:ascii="Times New Roman" w:hAnsi="Times New Roman" w:cs="Times New Roman"/>
          <w:color w:val="000000"/>
          <w:sz w:val="24"/>
          <w:szCs w:val="24"/>
        </w:rPr>
        <w:t>б</w:t>
      </w:r>
      <w:r>
        <w:rPr>
          <w:rFonts w:ascii="Times New Roman" w:hAnsi="Times New Roman"/>
          <w:color w:val="000000"/>
          <w:sz w:val="24"/>
          <w:szCs w:val="24"/>
          <w:lang w:val="ky-KG"/>
        </w:rPr>
        <w:t xml:space="preserve">. </w:t>
      </w:r>
      <w:r>
        <w:rPr>
          <w:rFonts w:ascii="Times New Roman" w:hAnsi="Times New Roman"/>
          <w:sz w:val="24"/>
          <w:szCs w:val="24"/>
          <w:lang w:val="ky-KG"/>
        </w:rPr>
        <w:t xml:space="preserve"> </w:t>
      </w:r>
    </w:p>
    <w:p w:rsidR="008C3BB9" w:rsidRDefault="008C3BB9" w:rsidP="008C3BB9">
      <w:pPr>
        <w:shd w:val="clear" w:color="auto" w:fill="FFFFFF"/>
        <w:ind w:firstLine="567"/>
        <w:jc w:val="both"/>
        <w:rPr>
          <w:rFonts w:ascii="Times New Roman" w:hAnsi="Times New Roman"/>
          <w:sz w:val="24"/>
          <w:szCs w:val="24"/>
          <w:lang w:val="ky-KG"/>
        </w:rPr>
      </w:pPr>
      <w:r>
        <w:rPr>
          <w:rFonts w:ascii="Times New Roman" w:hAnsi="Times New Roman"/>
          <w:color w:val="000000"/>
          <w:sz w:val="24"/>
          <w:szCs w:val="24"/>
          <w:lang w:val="ky-KG"/>
        </w:rPr>
        <w:t>Ата-мекендик, жакынкы жана чет өлкөлүк мектептерде физиканы окутуунун тажрыйбасына талдоо жүргүзүү, жалпы дидактикалык жана психологиялык талаптарды эске алуу менен н</w:t>
      </w:r>
      <w:r>
        <w:rPr>
          <w:rFonts w:ascii="Times New Roman" w:hAnsi="Times New Roman"/>
          <w:sz w:val="24"/>
          <w:szCs w:val="24"/>
          <w:lang w:val="ky-KG"/>
        </w:rPr>
        <w:t>егизги мектептин физика курсунун болжолдуу программалык мазмунун төмөнкүдөй элестетүүг</w:t>
      </w:r>
      <w:r>
        <w:rPr>
          <w:rFonts w:ascii="Cambria Math" w:hAnsi="Cambria Math" w:cs="Cambria Math"/>
          <w:sz w:val="24"/>
          <w:szCs w:val="24"/>
          <w:lang w:val="ky-KG"/>
        </w:rPr>
        <w:t>ѳ</w:t>
      </w:r>
      <w:r>
        <w:rPr>
          <w:rFonts w:ascii="Times New Roman" w:hAnsi="Times New Roman"/>
          <w:sz w:val="24"/>
          <w:szCs w:val="24"/>
          <w:lang w:val="ky-KG"/>
        </w:rPr>
        <w:t xml:space="preserve"> </w:t>
      </w:r>
      <w:r>
        <w:rPr>
          <w:rFonts w:ascii="Times New Roman" w:hAnsi="Times New Roman" w:cs="Times New Roman"/>
          <w:sz w:val="24"/>
          <w:szCs w:val="24"/>
          <w:lang w:val="ky-KG"/>
        </w:rPr>
        <w:t>болот</w:t>
      </w:r>
      <w:r>
        <w:rPr>
          <w:rFonts w:ascii="Times New Roman" w:hAnsi="Times New Roman"/>
          <w:sz w:val="24"/>
          <w:szCs w:val="24"/>
          <w:lang w:val="ky-KG"/>
        </w:rPr>
        <w:t>:</w:t>
      </w:r>
    </w:p>
    <w:p w:rsidR="008C3BB9" w:rsidRDefault="008C3BB9" w:rsidP="008C3BB9">
      <w:pPr>
        <w:shd w:val="clear" w:color="auto" w:fill="FFFFFF"/>
        <w:ind w:right="285" w:firstLine="567"/>
        <w:jc w:val="both"/>
        <w:rPr>
          <w:rFonts w:ascii="Times New Roman" w:hAnsi="Times New Roman"/>
          <w:b/>
          <w:color w:val="000000"/>
          <w:sz w:val="24"/>
          <w:szCs w:val="24"/>
          <w:u w:val="single"/>
        </w:rPr>
      </w:pPr>
      <w:bookmarkStart w:id="2" w:name="2_6"/>
      <w:bookmarkEnd w:id="2"/>
      <w:r>
        <w:rPr>
          <w:rFonts w:ascii="Times New Roman" w:hAnsi="Times New Roman"/>
          <w:b/>
          <w:color w:val="000000"/>
          <w:sz w:val="24"/>
          <w:szCs w:val="24"/>
          <w:u w:val="single"/>
        </w:rPr>
        <w:t>7 класс</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lastRenderedPageBreak/>
        <w:t>Физика жана аны үйр</w:t>
      </w:r>
      <w:r>
        <w:rPr>
          <w:rFonts w:ascii="Cambria Math" w:hAnsi="Cambria Math" w:cs="Cambria Math"/>
          <w:b/>
          <w:sz w:val="24"/>
          <w:szCs w:val="24"/>
        </w:rPr>
        <w:t>ѳ</w:t>
      </w:r>
      <w:r>
        <w:rPr>
          <w:rFonts w:ascii="Times New Roman" w:hAnsi="Times New Roman" w:cs="Times New Roman"/>
          <w:b/>
          <w:sz w:val="24"/>
          <w:szCs w:val="24"/>
        </w:rPr>
        <w:t>нүү</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үн</w:t>
      </w:r>
      <w:r>
        <w:rPr>
          <w:rFonts w:ascii="Times New Roman" w:hAnsi="Times New Roman"/>
          <w:b/>
          <w:sz w:val="24"/>
          <w:szCs w:val="24"/>
        </w:rPr>
        <w:t xml:space="preserve"> </w:t>
      </w:r>
      <w:r>
        <w:rPr>
          <w:rFonts w:ascii="Times New Roman" w:hAnsi="Times New Roman" w:cs="Times New Roman"/>
          <w:b/>
          <w:sz w:val="24"/>
          <w:szCs w:val="24"/>
        </w:rPr>
        <w:t>методдору</w:t>
      </w:r>
      <w:r>
        <w:rPr>
          <w:rFonts w:ascii="Times New Roman" w:hAnsi="Times New Roman"/>
          <w:b/>
          <w:sz w:val="24"/>
          <w:szCs w:val="24"/>
        </w:rPr>
        <w:t xml:space="preserve">. </w:t>
      </w:r>
      <w:r>
        <w:rPr>
          <w:rFonts w:ascii="Times New Roman" w:hAnsi="Times New Roman"/>
          <w:sz w:val="24"/>
          <w:szCs w:val="24"/>
        </w:rPr>
        <w:t>Физика, табият жана турмуш. Физикалык билимдер жана аларды өздөштүрүүнү</w:t>
      </w:r>
      <w:proofErr w:type="gramStart"/>
      <w:r>
        <w:rPr>
          <w:rFonts w:ascii="Times New Roman" w:hAnsi="Times New Roman"/>
          <w:sz w:val="24"/>
          <w:szCs w:val="24"/>
        </w:rPr>
        <w:t>н</w:t>
      </w:r>
      <w:proofErr w:type="gramEnd"/>
      <w:r>
        <w:rPr>
          <w:rFonts w:ascii="Times New Roman" w:hAnsi="Times New Roman"/>
          <w:sz w:val="24"/>
          <w:szCs w:val="24"/>
        </w:rPr>
        <w:t xml:space="preserve"> ыкмалары. Байкоо жана тажрыйба. Физикалык чо</w:t>
      </w:r>
      <w:r>
        <w:rPr>
          <w:rFonts w:ascii="Cambria Math" w:hAnsi="Cambria Math" w:cs="Cambria Math"/>
          <w:sz w:val="24"/>
          <w:szCs w:val="24"/>
        </w:rPr>
        <w:t>ӊ</w:t>
      </w:r>
      <w:r>
        <w:rPr>
          <w:rFonts w:ascii="Times New Roman" w:hAnsi="Times New Roman" w:cs="Times New Roman"/>
          <w:sz w:val="24"/>
          <w:szCs w:val="24"/>
        </w:rPr>
        <w:t>дуктар</w:t>
      </w:r>
      <w:r>
        <w:rPr>
          <w:rFonts w:ascii="Times New Roman" w:hAnsi="Times New Roman"/>
          <w:sz w:val="24"/>
          <w:szCs w:val="24"/>
        </w:rPr>
        <w:t xml:space="preserve">. </w:t>
      </w:r>
      <w:r>
        <w:rPr>
          <w:rFonts w:ascii="Times New Roman" w:hAnsi="Times New Roman" w:cs="Times New Roman"/>
          <w:sz w:val="24"/>
          <w:szCs w:val="24"/>
        </w:rPr>
        <w:t>Физикалык</w:t>
      </w:r>
      <w:r>
        <w:rPr>
          <w:rFonts w:ascii="Times New Roman" w:hAnsi="Times New Roman"/>
          <w:sz w:val="24"/>
          <w:szCs w:val="24"/>
        </w:rPr>
        <w:t xml:space="preserve"> </w:t>
      </w:r>
      <w:r>
        <w:rPr>
          <w:rFonts w:ascii="Times New Roman" w:hAnsi="Times New Roman" w:cs="Times New Roman"/>
          <w:sz w:val="24"/>
          <w:szCs w:val="24"/>
        </w:rPr>
        <w:t>чо</w:t>
      </w:r>
      <w:r>
        <w:rPr>
          <w:rFonts w:ascii="Cambria Math" w:hAnsi="Cambria Math" w:cs="Cambria Math"/>
          <w:sz w:val="24"/>
          <w:szCs w:val="24"/>
        </w:rPr>
        <w:t>ӊ</w:t>
      </w:r>
      <w:r>
        <w:rPr>
          <w:rFonts w:ascii="Times New Roman" w:hAnsi="Times New Roman" w:cs="Times New Roman"/>
          <w:sz w:val="24"/>
          <w:szCs w:val="24"/>
        </w:rPr>
        <w:t>дуктарды</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лч</w:t>
      </w:r>
      <w:r>
        <w:rPr>
          <w:rFonts w:ascii="Cambria Math" w:hAnsi="Cambria Math" w:cs="Cambria Math"/>
          <w:sz w:val="24"/>
          <w:szCs w:val="24"/>
        </w:rPr>
        <w:t>ѳѳ</w:t>
      </w:r>
      <w:r>
        <w:rPr>
          <w:rFonts w:ascii="Times New Roman" w:hAnsi="Times New Roman" w:cs="Times New Roman"/>
          <w:sz w:val="24"/>
          <w:szCs w:val="24"/>
        </w:rPr>
        <w:t>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чен</w:t>
      </w:r>
      <w:r>
        <w:rPr>
          <w:rFonts w:ascii="Times New Roman" w:hAnsi="Times New Roman"/>
          <w:sz w:val="24"/>
          <w:szCs w:val="24"/>
        </w:rPr>
        <w:t xml:space="preserve"> </w:t>
      </w:r>
      <w:r>
        <w:rPr>
          <w:rFonts w:ascii="Times New Roman" w:hAnsi="Times New Roman" w:cs="Times New Roman"/>
          <w:sz w:val="24"/>
          <w:szCs w:val="24"/>
        </w:rPr>
        <w:t>бирдиктери</w:t>
      </w:r>
      <w:r>
        <w:rPr>
          <w:rFonts w:ascii="Times New Roman" w:hAnsi="Times New Roman"/>
          <w:sz w:val="24"/>
          <w:szCs w:val="24"/>
        </w:rPr>
        <w:t xml:space="preserve">. </w:t>
      </w:r>
      <w:r>
        <w:rPr>
          <w:rFonts w:ascii="Times New Roman" w:hAnsi="Times New Roman" w:cs="Times New Roman"/>
          <w:sz w:val="24"/>
          <w:szCs w:val="24"/>
        </w:rPr>
        <w:t>Куралдар</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алар</w:t>
      </w:r>
      <w:r>
        <w:rPr>
          <w:rFonts w:ascii="Times New Roman" w:hAnsi="Times New Roman"/>
          <w:sz w:val="24"/>
          <w:szCs w:val="24"/>
        </w:rPr>
        <w:t xml:space="preserve"> </w:t>
      </w:r>
      <w:r>
        <w:rPr>
          <w:rFonts w:ascii="Times New Roman" w:hAnsi="Times New Roman" w:cs="Times New Roman"/>
          <w:sz w:val="24"/>
          <w:szCs w:val="24"/>
        </w:rPr>
        <w:t>менен</w:t>
      </w:r>
      <w:r>
        <w:rPr>
          <w:rFonts w:ascii="Times New Roman" w:hAnsi="Times New Roman"/>
          <w:sz w:val="24"/>
          <w:szCs w:val="24"/>
        </w:rPr>
        <w:t xml:space="preserve"> </w:t>
      </w:r>
      <w:r>
        <w:rPr>
          <w:rFonts w:ascii="Times New Roman" w:hAnsi="Times New Roman" w:cs="Times New Roman"/>
          <w:sz w:val="24"/>
          <w:szCs w:val="24"/>
        </w:rPr>
        <w:t>физикалык</w:t>
      </w:r>
      <w:r>
        <w:rPr>
          <w:rFonts w:ascii="Times New Roman" w:hAnsi="Times New Roman"/>
          <w:sz w:val="24"/>
          <w:szCs w:val="24"/>
        </w:rPr>
        <w:t xml:space="preserve"> </w:t>
      </w:r>
      <w:r>
        <w:rPr>
          <w:rFonts w:ascii="Times New Roman" w:hAnsi="Times New Roman" w:cs="Times New Roman"/>
          <w:sz w:val="24"/>
          <w:szCs w:val="24"/>
        </w:rPr>
        <w:t>чоңдуктарды</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лч</w:t>
      </w:r>
      <w:r>
        <w:rPr>
          <w:rFonts w:ascii="Cambria Math" w:hAnsi="Cambria Math" w:cs="Cambria Math"/>
          <w:sz w:val="24"/>
          <w:szCs w:val="24"/>
        </w:rPr>
        <w:t>ѳѳ</w:t>
      </w:r>
      <w:r>
        <w:rPr>
          <w:rFonts w:ascii="Times New Roman" w:hAnsi="Times New Roman" w:cs="Times New Roman"/>
          <w:sz w:val="24"/>
          <w:szCs w:val="24"/>
        </w:rPr>
        <w:t>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жолдору</w:t>
      </w:r>
      <w:r>
        <w:rPr>
          <w:rFonts w:ascii="Times New Roman" w:hAnsi="Times New Roman"/>
          <w:sz w:val="24"/>
          <w:szCs w:val="24"/>
        </w:rPr>
        <w:t xml:space="preserve">. </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 xml:space="preserve">Материя. Заттын курамы, түзүлүшү жана касиети. </w:t>
      </w:r>
      <w:r>
        <w:rPr>
          <w:rFonts w:ascii="Times New Roman" w:hAnsi="Times New Roman"/>
          <w:sz w:val="24"/>
          <w:szCs w:val="24"/>
        </w:rPr>
        <w:t>Материя жана анын түрл</w:t>
      </w:r>
      <w:r>
        <w:rPr>
          <w:rFonts w:ascii="Cambria Math" w:hAnsi="Cambria Math" w:cs="Cambria Math"/>
          <w:sz w:val="24"/>
          <w:szCs w:val="24"/>
        </w:rPr>
        <w:t>ѳ</w:t>
      </w:r>
      <w:r>
        <w:rPr>
          <w:rFonts w:ascii="Times New Roman" w:hAnsi="Times New Roman" w:cs="Times New Roman"/>
          <w:sz w:val="24"/>
          <w:szCs w:val="24"/>
        </w:rPr>
        <w:t>рү</w:t>
      </w:r>
      <w:r>
        <w:rPr>
          <w:rFonts w:ascii="Times New Roman" w:hAnsi="Times New Roman"/>
          <w:sz w:val="24"/>
          <w:szCs w:val="24"/>
        </w:rPr>
        <w:t xml:space="preserve">. </w:t>
      </w:r>
      <w:r>
        <w:rPr>
          <w:rFonts w:ascii="Times New Roman" w:hAnsi="Times New Roman" w:cs="Times New Roman"/>
          <w:sz w:val="24"/>
          <w:szCs w:val="24"/>
        </w:rPr>
        <w:t>Зат</w:t>
      </w:r>
      <w:r>
        <w:rPr>
          <w:rFonts w:ascii="Times New Roman" w:hAnsi="Times New Roman"/>
          <w:sz w:val="24"/>
          <w:szCs w:val="24"/>
        </w:rPr>
        <w:t xml:space="preserve">. </w:t>
      </w:r>
      <w:r>
        <w:rPr>
          <w:rFonts w:ascii="Times New Roman" w:hAnsi="Times New Roman" w:cs="Times New Roman"/>
          <w:sz w:val="24"/>
          <w:szCs w:val="24"/>
        </w:rPr>
        <w:t>Заттын</w:t>
      </w:r>
      <w:r>
        <w:rPr>
          <w:rFonts w:ascii="Times New Roman" w:hAnsi="Times New Roman"/>
          <w:sz w:val="24"/>
          <w:szCs w:val="24"/>
        </w:rPr>
        <w:t xml:space="preserve"> </w:t>
      </w:r>
      <w:r>
        <w:rPr>
          <w:rFonts w:ascii="Times New Roman" w:hAnsi="Times New Roman" w:cs="Times New Roman"/>
          <w:sz w:val="24"/>
          <w:szCs w:val="24"/>
        </w:rPr>
        <w:t>түзүлүшү</w:t>
      </w:r>
      <w:r>
        <w:rPr>
          <w:rFonts w:ascii="Times New Roman" w:hAnsi="Times New Roman"/>
          <w:sz w:val="24"/>
          <w:szCs w:val="24"/>
        </w:rPr>
        <w:t xml:space="preserve">. </w:t>
      </w:r>
      <w:r>
        <w:rPr>
          <w:rFonts w:ascii="Times New Roman" w:hAnsi="Times New Roman" w:cs="Times New Roman"/>
          <w:sz w:val="24"/>
          <w:szCs w:val="24"/>
        </w:rPr>
        <w:t>Молекулалар</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атомдор</w:t>
      </w:r>
      <w:r>
        <w:rPr>
          <w:rFonts w:ascii="Times New Roman" w:hAnsi="Times New Roman"/>
          <w:sz w:val="24"/>
          <w:szCs w:val="24"/>
        </w:rPr>
        <w:t xml:space="preserve">. </w:t>
      </w:r>
      <w:r>
        <w:rPr>
          <w:rFonts w:ascii="Times New Roman" w:hAnsi="Times New Roman" w:cs="Times New Roman"/>
          <w:sz w:val="24"/>
          <w:szCs w:val="24"/>
        </w:rPr>
        <w:t>Молекулалардын</w:t>
      </w:r>
      <w:r>
        <w:rPr>
          <w:rFonts w:ascii="Times New Roman" w:hAnsi="Times New Roman"/>
          <w:sz w:val="24"/>
          <w:szCs w:val="24"/>
        </w:rPr>
        <w:t xml:space="preserve"> </w:t>
      </w:r>
      <w:r>
        <w:rPr>
          <w:rFonts w:ascii="Times New Roman" w:hAnsi="Times New Roman" w:cs="Times New Roman"/>
          <w:sz w:val="24"/>
          <w:szCs w:val="24"/>
        </w:rPr>
        <w:t>баш</w:t>
      </w:r>
      <w:r>
        <w:rPr>
          <w:rFonts w:ascii="Times New Roman" w:hAnsi="Times New Roman"/>
          <w:sz w:val="24"/>
          <w:szCs w:val="24"/>
        </w:rPr>
        <w:t>-</w:t>
      </w:r>
      <w:r>
        <w:rPr>
          <w:rFonts w:ascii="Times New Roman" w:hAnsi="Times New Roman" w:cs="Times New Roman"/>
          <w:sz w:val="24"/>
          <w:szCs w:val="24"/>
        </w:rPr>
        <w:t>аламан</w:t>
      </w:r>
      <w:r>
        <w:rPr>
          <w:rFonts w:ascii="Times New Roman" w:hAnsi="Times New Roman"/>
          <w:sz w:val="24"/>
          <w:szCs w:val="24"/>
        </w:rPr>
        <w:t xml:space="preserve"> </w:t>
      </w:r>
      <w:r>
        <w:rPr>
          <w:rFonts w:ascii="Times New Roman" w:hAnsi="Times New Roman" w:cs="Times New Roman"/>
          <w:sz w:val="24"/>
          <w:szCs w:val="24"/>
        </w:rPr>
        <w:t>кыймылы</w:t>
      </w:r>
      <w:r>
        <w:rPr>
          <w:rFonts w:ascii="Times New Roman" w:hAnsi="Times New Roman"/>
          <w:sz w:val="24"/>
          <w:szCs w:val="24"/>
        </w:rPr>
        <w:t xml:space="preserve">. </w:t>
      </w:r>
      <w:r>
        <w:rPr>
          <w:rFonts w:ascii="Times New Roman" w:hAnsi="Times New Roman" w:cs="Times New Roman"/>
          <w:sz w:val="24"/>
          <w:szCs w:val="24"/>
        </w:rPr>
        <w:t>Молекулалардын</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з</w:t>
      </w:r>
      <w:r>
        <w:rPr>
          <w:rFonts w:ascii="Times New Roman" w:hAnsi="Times New Roman"/>
          <w:sz w:val="24"/>
          <w:szCs w:val="24"/>
        </w:rPr>
        <w:t xml:space="preserve"> </w:t>
      </w:r>
      <w:r>
        <w:rPr>
          <w:rFonts w:ascii="Times New Roman" w:hAnsi="Times New Roman" w:cs="Times New Roman"/>
          <w:sz w:val="24"/>
          <w:szCs w:val="24"/>
        </w:rPr>
        <w:t>ара</w:t>
      </w:r>
      <w:r>
        <w:rPr>
          <w:rFonts w:ascii="Times New Roman" w:hAnsi="Times New Roman"/>
          <w:sz w:val="24"/>
          <w:szCs w:val="24"/>
        </w:rPr>
        <w:t xml:space="preserve"> </w:t>
      </w:r>
      <w:r>
        <w:rPr>
          <w:rFonts w:ascii="Times New Roman" w:hAnsi="Times New Roman" w:cs="Times New Roman"/>
          <w:sz w:val="24"/>
          <w:szCs w:val="24"/>
        </w:rPr>
        <w:t>аракетенишүүсү</w:t>
      </w:r>
      <w:r>
        <w:rPr>
          <w:rFonts w:ascii="Times New Roman" w:hAnsi="Times New Roman"/>
          <w:sz w:val="24"/>
          <w:szCs w:val="24"/>
        </w:rPr>
        <w:t xml:space="preserve">. </w:t>
      </w:r>
      <w:r>
        <w:rPr>
          <w:rFonts w:ascii="Times New Roman" w:hAnsi="Times New Roman" w:cs="Times New Roman"/>
          <w:sz w:val="24"/>
          <w:szCs w:val="24"/>
        </w:rPr>
        <w:t>Молекулалардын</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з</w:t>
      </w:r>
      <w:r>
        <w:rPr>
          <w:rFonts w:ascii="Times New Roman" w:hAnsi="Times New Roman"/>
          <w:sz w:val="24"/>
          <w:szCs w:val="24"/>
        </w:rPr>
        <w:t xml:space="preserve"> </w:t>
      </w:r>
      <w:r>
        <w:rPr>
          <w:rFonts w:ascii="Times New Roman" w:hAnsi="Times New Roman" w:cs="Times New Roman"/>
          <w:sz w:val="24"/>
          <w:szCs w:val="24"/>
        </w:rPr>
        <w:t>ара</w:t>
      </w:r>
      <w:r>
        <w:rPr>
          <w:rFonts w:ascii="Times New Roman" w:hAnsi="Times New Roman"/>
          <w:sz w:val="24"/>
          <w:szCs w:val="24"/>
        </w:rPr>
        <w:t xml:space="preserve"> </w:t>
      </w:r>
      <w:r>
        <w:rPr>
          <w:rFonts w:ascii="Times New Roman" w:hAnsi="Times New Roman" w:cs="Times New Roman"/>
          <w:sz w:val="24"/>
          <w:szCs w:val="24"/>
        </w:rPr>
        <w:t>жайгашуусу</w:t>
      </w:r>
      <w:r>
        <w:rPr>
          <w:rFonts w:ascii="Times New Roman" w:hAnsi="Times New Roman"/>
          <w:sz w:val="24"/>
          <w:szCs w:val="24"/>
        </w:rPr>
        <w:t xml:space="preserve">. </w:t>
      </w:r>
      <w:r>
        <w:rPr>
          <w:rFonts w:ascii="Times New Roman" w:hAnsi="Times New Roman" w:cs="Times New Roman"/>
          <w:sz w:val="24"/>
          <w:szCs w:val="24"/>
        </w:rPr>
        <w:t>Заттын</w:t>
      </w:r>
      <w:r>
        <w:rPr>
          <w:rFonts w:ascii="Times New Roman" w:hAnsi="Times New Roman"/>
          <w:sz w:val="24"/>
          <w:szCs w:val="24"/>
        </w:rPr>
        <w:t xml:space="preserve"> </w:t>
      </w:r>
      <w:r>
        <w:rPr>
          <w:rFonts w:ascii="Times New Roman" w:hAnsi="Times New Roman" w:cs="Times New Roman"/>
          <w:sz w:val="24"/>
          <w:szCs w:val="24"/>
        </w:rPr>
        <w:t>агрегаттык</w:t>
      </w:r>
      <w:r>
        <w:rPr>
          <w:rFonts w:ascii="Times New Roman" w:hAnsi="Times New Roman"/>
          <w:sz w:val="24"/>
          <w:szCs w:val="24"/>
        </w:rPr>
        <w:t xml:space="preserve"> </w:t>
      </w:r>
      <w:r>
        <w:rPr>
          <w:rFonts w:ascii="Times New Roman" w:hAnsi="Times New Roman" w:cs="Times New Roman"/>
          <w:sz w:val="24"/>
          <w:szCs w:val="24"/>
        </w:rPr>
        <w:t>абалдары</w:t>
      </w:r>
      <w:r>
        <w:rPr>
          <w:rFonts w:ascii="Times New Roman" w:hAnsi="Times New Roman"/>
          <w:sz w:val="24"/>
          <w:szCs w:val="24"/>
        </w:rPr>
        <w:t xml:space="preserve">. </w:t>
      </w:r>
      <w:r>
        <w:rPr>
          <w:rFonts w:ascii="Times New Roman" w:hAnsi="Times New Roman" w:cs="Times New Roman"/>
          <w:sz w:val="24"/>
          <w:szCs w:val="24"/>
        </w:rPr>
        <w:t>Газдардагы</w:t>
      </w:r>
      <w:r>
        <w:rPr>
          <w:rFonts w:ascii="Times New Roman" w:hAnsi="Times New Roman"/>
          <w:sz w:val="24"/>
          <w:szCs w:val="24"/>
        </w:rPr>
        <w:t xml:space="preserve">, </w:t>
      </w:r>
      <w:r>
        <w:rPr>
          <w:rFonts w:ascii="Times New Roman" w:hAnsi="Times New Roman" w:cs="Times New Roman"/>
          <w:sz w:val="24"/>
          <w:szCs w:val="24"/>
        </w:rPr>
        <w:t>суюктуктардагы</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катуу</w:t>
      </w:r>
      <w:r>
        <w:rPr>
          <w:rFonts w:ascii="Times New Roman" w:hAnsi="Times New Roman"/>
          <w:sz w:val="24"/>
          <w:szCs w:val="24"/>
        </w:rPr>
        <w:t xml:space="preserve"> </w:t>
      </w:r>
      <w:r>
        <w:rPr>
          <w:rFonts w:ascii="Times New Roman" w:hAnsi="Times New Roman" w:cs="Times New Roman"/>
          <w:sz w:val="24"/>
          <w:szCs w:val="24"/>
        </w:rPr>
        <w:t>заттардагы</w:t>
      </w:r>
      <w:r>
        <w:rPr>
          <w:rFonts w:ascii="Times New Roman" w:hAnsi="Times New Roman"/>
          <w:sz w:val="24"/>
          <w:szCs w:val="24"/>
        </w:rPr>
        <w:t xml:space="preserve"> </w:t>
      </w:r>
      <w:r>
        <w:rPr>
          <w:rFonts w:ascii="Times New Roman" w:hAnsi="Times New Roman" w:cs="Times New Roman"/>
          <w:sz w:val="24"/>
          <w:szCs w:val="24"/>
        </w:rPr>
        <w:t>диф</w:t>
      </w:r>
      <w:r>
        <w:rPr>
          <w:rFonts w:ascii="Times New Roman" w:hAnsi="Times New Roman"/>
          <w:sz w:val="24"/>
          <w:szCs w:val="24"/>
        </w:rPr>
        <w:t>фузия. Заттын касиеттери (механикалык, жылуулук, электрдик, магниттик жана жарыктык) ж</w:t>
      </w:r>
      <w:r>
        <w:rPr>
          <w:rFonts w:ascii="Cambria Math" w:hAnsi="Cambria Math" w:cs="Cambria Math"/>
          <w:sz w:val="24"/>
          <w:szCs w:val="24"/>
        </w:rPr>
        <w:t>ѳ</w:t>
      </w:r>
      <w:r>
        <w:rPr>
          <w:rFonts w:ascii="Times New Roman" w:hAnsi="Times New Roman" w:cs="Times New Roman"/>
          <w:sz w:val="24"/>
          <w:szCs w:val="24"/>
        </w:rPr>
        <w:t>нү</w:t>
      </w:r>
      <w:r>
        <w:rPr>
          <w:rFonts w:ascii="Cambria Math" w:hAnsi="Cambria Math" w:cs="Cambria Math"/>
          <w:sz w:val="24"/>
          <w:szCs w:val="24"/>
        </w:rPr>
        <w:t>ӊ</w:t>
      </w:r>
      <w:r>
        <w:rPr>
          <w:rFonts w:ascii="Times New Roman" w:hAnsi="Times New Roman" w:cs="Times New Roman"/>
          <w:sz w:val="24"/>
          <w:szCs w:val="24"/>
        </w:rPr>
        <w:t>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алгачкы</w:t>
      </w:r>
      <w:r>
        <w:rPr>
          <w:rFonts w:ascii="Times New Roman" w:hAnsi="Times New Roman"/>
          <w:sz w:val="24"/>
          <w:szCs w:val="24"/>
        </w:rPr>
        <w:t xml:space="preserve"> </w:t>
      </w:r>
      <w:r>
        <w:rPr>
          <w:rFonts w:ascii="Times New Roman" w:hAnsi="Times New Roman" w:cs="Times New Roman"/>
          <w:sz w:val="24"/>
          <w:szCs w:val="24"/>
        </w:rPr>
        <w:t>маалыматтар</w:t>
      </w:r>
      <w:r>
        <w:rPr>
          <w:rFonts w:ascii="Times New Roman" w:hAnsi="Times New Roman"/>
          <w:sz w:val="24"/>
          <w:szCs w:val="24"/>
        </w:rPr>
        <w:t>.</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 xml:space="preserve">Нерселердин кыймылы жана </w:t>
      </w:r>
      <w:r>
        <w:rPr>
          <w:rFonts w:ascii="Cambria Math" w:hAnsi="Cambria Math" w:cs="Cambria Math"/>
          <w:b/>
          <w:sz w:val="24"/>
          <w:szCs w:val="24"/>
        </w:rPr>
        <w:t>ѳ</w:t>
      </w:r>
      <w:r>
        <w:rPr>
          <w:rFonts w:ascii="Times New Roman" w:hAnsi="Times New Roman" w:cs="Times New Roman"/>
          <w:b/>
          <w:sz w:val="24"/>
          <w:szCs w:val="24"/>
        </w:rPr>
        <w:t>з</w:t>
      </w:r>
      <w:r>
        <w:rPr>
          <w:rFonts w:ascii="Times New Roman" w:hAnsi="Times New Roman"/>
          <w:b/>
          <w:sz w:val="24"/>
          <w:szCs w:val="24"/>
        </w:rPr>
        <w:t xml:space="preserve"> </w:t>
      </w:r>
      <w:r>
        <w:rPr>
          <w:rFonts w:ascii="Times New Roman" w:hAnsi="Times New Roman" w:cs="Times New Roman"/>
          <w:b/>
          <w:sz w:val="24"/>
          <w:szCs w:val="24"/>
        </w:rPr>
        <w:t>ара</w:t>
      </w:r>
      <w:r>
        <w:rPr>
          <w:rFonts w:ascii="Times New Roman" w:hAnsi="Times New Roman"/>
          <w:b/>
          <w:sz w:val="24"/>
          <w:szCs w:val="24"/>
        </w:rPr>
        <w:t xml:space="preserve"> </w:t>
      </w:r>
      <w:r>
        <w:rPr>
          <w:rFonts w:ascii="Times New Roman" w:hAnsi="Times New Roman" w:cs="Times New Roman"/>
          <w:b/>
          <w:sz w:val="24"/>
          <w:szCs w:val="24"/>
        </w:rPr>
        <w:t>аракеттенишүү</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ү</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Күч.</w:t>
      </w:r>
      <w:r>
        <w:rPr>
          <w:rFonts w:ascii="Times New Roman" w:hAnsi="Times New Roman"/>
          <w:sz w:val="24"/>
          <w:szCs w:val="24"/>
        </w:rPr>
        <w:t xml:space="preserve"> Нерсенин механикалык кыймылы. Кыймылдын траекториясы. Түз сызыктуу жана ийри сызыктуу кыймылдар. Жол жана которулуш. Ылдамдык – вектордук чо</w:t>
      </w:r>
      <w:r>
        <w:rPr>
          <w:rFonts w:ascii="Cambria Math" w:hAnsi="Cambria Math" w:cs="Cambria Math"/>
          <w:sz w:val="24"/>
          <w:szCs w:val="24"/>
        </w:rPr>
        <w:t>ӊ</w:t>
      </w:r>
      <w:r>
        <w:rPr>
          <w:rFonts w:ascii="Times New Roman" w:hAnsi="Times New Roman" w:cs="Times New Roman"/>
          <w:sz w:val="24"/>
          <w:szCs w:val="24"/>
        </w:rPr>
        <w:t>дук</w:t>
      </w:r>
      <w:r>
        <w:rPr>
          <w:rFonts w:ascii="Times New Roman" w:hAnsi="Times New Roman"/>
          <w:sz w:val="24"/>
          <w:szCs w:val="24"/>
        </w:rPr>
        <w:t xml:space="preserve">. </w:t>
      </w:r>
      <w:r>
        <w:rPr>
          <w:rFonts w:ascii="Times New Roman" w:hAnsi="Times New Roman" w:cs="Times New Roman"/>
          <w:sz w:val="24"/>
          <w:szCs w:val="24"/>
        </w:rPr>
        <w:t>Ылдамдыктын</w:t>
      </w:r>
      <w:r>
        <w:rPr>
          <w:rFonts w:ascii="Times New Roman" w:hAnsi="Times New Roman"/>
          <w:sz w:val="24"/>
          <w:szCs w:val="24"/>
        </w:rPr>
        <w:t xml:space="preserve"> </w:t>
      </w:r>
      <w:r>
        <w:rPr>
          <w:rFonts w:ascii="Times New Roman" w:hAnsi="Times New Roman" w:cs="Times New Roman"/>
          <w:sz w:val="24"/>
          <w:szCs w:val="24"/>
        </w:rPr>
        <w:t>бирдиктери</w:t>
      </w:r>
      <w:r>
        <w:rPr>
          <w:rFonts w:ascii="Times New Roman" w:hAnsi="Times New Roman"/>
          <w:sz w:val="24"/>
          <w:szCs w:val="24"/>
        </w:rPr>
        <w:t xml:space="preserve">. </w:t>
      </w:r>
      <w:r>
        <w:rPr>
          <w:rFonts w:ascii="Times New Roman" w:hAnsi="Times New Roman" w:cs="Times New Roman"/>
          <w:sz w:val="24"/>
          <w:szCs w:val="24"/>
        </w:rPr>
        <w:t>Бир</w:t>
      </w:r>
      <w:r>
        <w:rPr>
          <w:rFonts w:ascii="Times New Roman" w:hAnsi="Times New Roman"/>
          <w:sz w:val="24"/>
          <w:szCs w:val="24"/>
        </w:rPr>
        <w:t xml:space="preserve"> </w:t>
      </w:r>
      <w:r>
        <w:rPr>
          <w:rFonts w:ascii="Times New Roman" w:hAnsi="Times New Roman" w:cs="Times New Roman"/>
          <w:sz w:val="24"/>
          <w:szCs w:val="24"/>
        </w:rPr>
        <w:t>калыптагы</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бир</w:t>
      </w:r>
      <w:r>
        <w:rPr>
          <w:rFonts w:ascii="Times New Roman" w:hAnsi="Times New Roman"/>
          <w:sz w:val="24"/>
          <w:szCs w:val="24"/>
        </w:rPr>
        <w:t xml:space="preserve"> </w:t>
      </w:r>
      <w:r>
        <w:rPr>
          <w:rFonts w:ascii="Times New Roman" w:hAnsi="Times New Roman" w:cs="Times New Roman"/>
          <w:sz w:val="24"/>
          <w:szCs w:val="24"/>
        </w:rPr>
        <w:t>калыпта</w:t>
      </w:r>
      <w:r>
        <w:rPr>
          <w:rFonts w:ascii="Times New Roman" w:hAnsi="Times New Roman"/>
          <w:sz w:val="24"/>
          <w:szCs w:val="24"/>
        </w:rPr>
        <w:t xml:space="preserve"> </w:t>
      </w:r>
      <w:r>
        <w:rPr>
          <w:rFonts w:ascii="Times New Roman" w:hAnsi="Times New Roman" w:cs="Times New Roman"/>
          <w:sz w:val="24"/>
          <w:szCs w:val="24"/>
        </w:rPr>
        <w:t>эмес</w:t>
      </w:r>
      <w:r>
        <w:rPr>
          <w:rFonts w:ascii="Times New Roman" w:hAnsi="Times New Roman"/>
          <w:sz w:val="24"/>
          <w:szCs w:val="24"/>
        </w:rPr>
        <w:t xml:space="preserve"> </w:t>
      </w:r>
      <w:r>
        <w:rPr>
          <w:rFonts w:ascii="Times New Roman" w:hAnsi="Times New Roman" w:cs="Times New Roman"/>
          <w:sz w:val="24"/>
          <w:szCs w:val="24"/>
        </w:rPr>
        <w:t>кыймылдар</w:t>
      </w:r>
      <w:r>
        <w:rPr>
          <w:rFonts w:ascii="Times New Roman" w:hAnsi="Times New Roman"/>
          <w:sz w:val="24"/>
          <w:szCs w:val="24"/>
        </w:rPr>
        <w:t xml:space="preserve">. </w:t>
      </w:r>
      <w:r>
        <w:rPr>
          <w:rFonts w:ascii="Times New Roman" w:hAnsi="Times New Roman" w:cs="Times New Roman"/>
          <w:sz w:val="24"/>
          <w:szCs w:val="24"/>
        </w:rPr>
        <w:t>Ылдамдануу</w:t>
      </w:r>
      <w:r>
        <w:rPr>
          <w:rFonts w:ascii="Times New Roman" w:hAnsi="Times New Roman"/>
          <w:sz w:val="24"/>
          <w:szCs w:val="24"/>
        </w:rPr>
        <w:t xml:space="preserve">. </w:t>
      </w:r>
      <w:r>
        <w:rPr>
          <w:rFonts w:ascii="Times New Roman" w:hAnsi="Times New Roman" w:cs="Times New Roman"/>
          <w:sz w:val="24"/>
          <w:szCs w:val="24"/>
        </w:rPr>
        <w:t>Кыймылдагы</w:t>
      </w:r>
      <w:r>
        <w:rPr>
          <w:rFonts w:ascii="Times New Roman" w:hAnsi="Times New Roman"/>
          <w:sz w:val="24"/>
          <w:szCs w:val="24"/>
        </w:rPr>
        <w:t xml:space="preserve"> </w:t>
      </w:r>
      <w:r>
        <w:rPr>
          <w:rFonts w:ascii="Times New Roman" w:hAnsi="Times New Roman" w:cs="Times New Roman"/>
          <w:sz w:val="24"/>
          <w:szCs w:val="24"/>
        </w:rPr>
        <w:t>нерсенин</w:t>
      </w:r>
      <w:r>
        <w:rPr>
          <w:rFonts w:ascii="Times New Roman" w:hAnsi="Times New Roman"/>
          <w:sz w:val="24"/>
          <w:szCs w:val="24"/>
        </w:rPr>
        <w:t xml:space="preserve"> </w:t>
      </w:r>
      <w:r>
        <w:rPr>
          <w:rFonts w:ascii="Times New Roman" w:hAnsi="Times New Roman" w:cs="Times New Roman"/>
          <w:sz w:val="24"/>
          <w:szCs w:val="24"/>
        </w:rPr>
        <w:t>өткөн</w:t>
      </w:r>
      <w:r>
        <w:rPr>
          <w:rFonts w:ascii="Times New Roman" w:hAnsi="Times New Roman"/>
          <w:sz w:val="24"/>
          <w:szCs w:val="24"/>
        </w:rPr>
        <w:t xml:space="preserve"> </w:t>
      </w:r>
      <w:r>
        <w:rPr>
          <w:rFonts w:ascii="Times New Roman" w:hAnsi="Times New Roman" w:cs="Times New Roman"/>
          <w:sz w:val="24"/>
          <w:szCs w:val="24"/>
        </w:rPr>
        <w:t>жолун</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убактысын</w:t>
      </w:r>
      <w:r>
        <w:rPr>
          <w:rFonts w:ascii="Times New Roman" w:hAnsi="Times New Roman"/>
          <w:sz w:val="24"/>
          <w:szCs w:val="24"/>
        </w:rPr>
        <w:t xml:space="preserve"> </w:t>
      </w:r>
      <w:r>
        <w:rPr>
          <w:rFonts w:ascii="Times New Roman" w:hAnsi="Times New Roman" w:cs="Times New Roman"/>
          <w:sz w:val="24"/>
          <w:szCs w:val="24"/>
        </w:rPr>
        <w:t>эсептөө</w:t>
      </w:r>
      <w:r>
        <w:rPr>
          <w:rFonts w:ascii="Times New Roman" w:hAnsi="Times New Roman"/>
          <w:sz w:val="24"/>
          <w:szCs w:val="24"/>
        </w:rPr>
        <w:t xml:space="preserve">. </w:t>
      </w:r>
      <w:r>
        <w:rPr>
          <w:rFonts w:ascii="Times New Roman" w:hAnsi="Times New Roman" w:cs="Times New Roman"/>
          <w:sz w:val="24"/>
          <w:szCs w:val="24"/>
        </w:rPr>
        <w:t>Кыймылдын</w:t>
      </w:r>
      <w:r>
        <w:rPr>
          <w:rFonts w:ascii="Times New Roman" w:hAnsi="Times New Roman"/>
          <w:sz w:val="24"/>
          <w:szCs w:val="24"/>
        </w:rPr>
        <w:t xml:space="preserve"> </w:t>
      </w:r>
      <w:r>
        <w:rPr>
          <w:rFonts w:ascii="Times New Roman" w:hAnsi="Times New Roman" w:cs="Times New Roman"/>
          <w:sz w:val="24"/>
          <w:szCs w:val="24"/>
        </w:rPr>
        <w:t>графикте</w:t>
      </w:r>
      <w:r>
        <w:rPr>
          <w:rFonts w:ascii="Times New Roman" w:hAnsi="Times New Roman"/>
          <w:sz w:val="24"/>
          <w:szCs w:val="24"/>
        </w:rPr>
        <w:t xml:space="preserve"> </w:t>
      </w:r>
      <w:r>
        <w:rPr>
          <w:rFonts w:ascii="Times New Roman" w:hAnsi="Times New Roman" w:cs="Times New Roman"/>
          <w:sz w:val="24"/>
          <w:szCs w:val="24"/>
        </w:rPr>
        <w:t>сү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өттөлүшү</w:t>
      </w:r>
      <w:r>
        <w:rPr>
          <w:rFonts w:ascii="Times New Roman" w:hAnsi="Times New Roman"/>
          <w:sz w:val="24"/>
          <w:szCs w:val="24"/>
        </w:rPr>
        <w:t xml:space="preserve">. </w:t>
      </w:r>
      <w:r>
        <w:rPr>
          <w:rFonts w:ascii="Times New Roman" w:hAnsi="Times New Roman" w:cs="Times New Roman"/>
          <w:sz w:val="24"/>
          <w:szCs w:val="24"/>
        </w:rPr>
        <w:t>Нерсенин</w:t>
      </w:r>
      <w:r>
        <w:rPr>
          <w:rFonts w:ascii="Times New Roman" w:hAnsi="Times New Roman"/>
          <w:sz w:val="24"/>
          <w:szCs w:val="24"/>
        </w:rPr>
        <w:t xml:space="preserve"> </w:t>
      </w:r>
      <w:r>
        <w:rPr>
          <w:rFonts w:ascii="Times New Roman" w:hAnsi="Times New Roman" w:cs="Times New Roman"/>
          <w:sz w:val="24"/>
          <w:szCs w:val="24"/>
        </w:rPr>
        <w:t>айлана</w:t>
      </w:r>
      <w:r>
        <w:rPr>
          <w:rFonts w:ascii="Times New Roman" w:hAnsi="Times New Roman"/>
          <w:sz w:val="24"/>
          <w:szCs w:val="24"/>
        </w:rPr>
        <w:t xml:space="preserve"> </w:t>
      </w:r>
      <w:r>
        <w:rPr>
          <w:rFonts w:ascii="Times New Roman" w:hAnsi="Times New Roman" w:cs="Times New Roman"/>
          <w:sz w:val="24"/>
          <w:szCs w:val="24"/>
        </w:rPr>
        <w:t>боюнча</w:t>
      </w:r>
      <w:r>
        <w:rPr>
          <w:rFonts w:ascii="Times New Roman" w:hAnsi="Times New Roman"/>
          <w:sz w:val="24"/>
          <w:szCs w:val="24"/>
        </w:rPr>
        <w:t xml:space="preserve"> </w:t>
      </w:r>
      <w:r>
        <w:rPr>
          <w:rFonts w:ascii="Times New Roman" w:hAnsi="Times New Roman" w:cs="Times New Roman"/>
          <w:sz w:val="24"/>
          <w:szCs w:val="24"/>
        </w:rPr>
        <w:t>кыйм</w:t>
      </w:r>
      <w:r>
        <w:rPr>
          <w:rFonts w:ascii="Times New Roman" w:hAnsi="Times New Roman"/>
          <w:sz w:val="24"/>
          <w:szCs w:val="24"/>
        </w:rPr>
        <w:t>ылы. Термелүү кыймылы.</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Нерселердин өз ара аракеттешүү</w:t>
      </w:r>
      <w:proofErr w:type="gramStart"/>
      <w:r>
        <w:rPr>
          <w:rFonts w:ascii="Times New Roman" w:hAnsi="Times New Roman"/>
          <w:sz w:val="24"/>
          <w:szCs w:val="24"/>
        </w:rPr>
        <w:t>с</w:t>
      </w:r>
      <w:proofErr w:type="gramEnd"/>
      <w:r>
        <w:rPr>
          <w:rFonts w:ascii="Times New Roman" w:hAnsi="Times New Roman"/>
          <w:sz w:val="24"/>
          <w:szCs w:val="24"/>
        </w:rPr>
        <w:t>ү. Күч. Күчтүн бирдиги. Инерция жана инерттүүлүк. Ньютондун биринчи закону ж</w:t>
      </w:r>
      <w:r>
        <w:rPr>
          <w:rFonts w:ascii="Cambria Math" w:hAnsi="Cambria Math" w:cs="Cambria Math"/>
          <w:sz w:val="24"/>
          <w:szCs w:val="24"/>
        </w:rPr>
        <w:t>ѳ</w:t>
      </w:r>
      <w:r>
        <w:rPr>
          <w:rFonts w:ascii="Times New Roman" w:hAnsi="Times New Roman" w:cs="Times New Roman"/>
          <w:sz w:val="24"/>
          <w:szCs w:val="24"/>
        </w:rPr>
        <w:t>нүнд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маалымат</w:t>
      </w:r>
      <w:r>
        <w:rPr>
          <w:rFonts w:ascii="Times New Roman" w:hAnsi="Times New Roman"/>
          <w:sz w:val="24"/>
          <w:szCs w:val="24"/>
        </w:rPr>
        <w:t xml:space="preserve">. </w:t>
      </w:r>
      <w:r>
        <w:rPr>
          <w:rFonts w:ascii="Times New Roman" w:hAnsi="Times New Roman" w:cs="Times New Roman"/>
          <w:sz w:val="24"/>
          <w:szCs w:val="24"/>
        </w:rPr>
        <w:t>Нерсенин</w:t>
      </w:r>
      <w:r>
        <w:rPr>
          <w:rFonts w:ascii="Times New Roman" w:hAnsi="Times New Roman"/>
          <w:sz w:val="24"/>
          <w:szCs w:val="24"/>
        </w:rPr>
        <w:t xml:space="preserve"> </w:t>
      </w:r>
      <w:r>
        <w:rPr>
          <w:rFonts w:ascii="Times New Roman" w:hAnsi="Times New Roman" w:cs="Times New Roman"/>
          <w:sz w:val="24"/>
          <w:szCs w:val="24"/>
        </w:rPr>
        <w:t>массасы</w:t>
      </w:r>
      <w:r>
        <w:rPr>
          <w:rFonts w:ascii="Times New Roman" w:hAnsi="Times New Roman"/>
          <w:sz w:val="24"/>
          <w:szCs w:val="24"/>
        </w:rPr>
        <w:t xml:space="preserve">. </w:t>
      </w:r>
      <w:r>
        <w:rPr>
          <w:rFonts w:ascii="Times New Roman" w:hAnsi="Times New Roman" w:cs="Times New Roman"/>
          <w:sz w:val="24"/>
          <w:szCs w:val="24"/>
        </w:rPr>
        <w:t>Нерсенин</w:t>
      </w:r>
      <w:r>
        <w:rPr>
          <w:rFonts w:ascii="Times New Roman" w:hAnsi="Times New Roman"/>
          <w:sz w:val="24"/>
          <w:szCs w:val="24"/>
        </w:rPr>
        <w:t xml:space="preserve"> </w:t>
      </w:r>
      <w:r>
        <w:rPr>
          <w:rFonts w:ascii="Times New Roman" w:hAnsi="Times New Roman" w:cs="Times New Roman"/>
          <w:sz w:val="24"/>
          <w:szCs w:val="24"/>
        </w:rPr>
        <w:t>массасын</w:t>
      </w:r>
      <w:r>
        <w:rPr>
          <w:rFonts w:ascii="Times New Roman" w:hAnsi="Times New Roman"/>
          <w:sz w:val="24"/>
          <w:szCs w:val="24"/>
        </w:rPr>
        <w:t xml:space="preserve"> </w:t>
      </w:r>
      <w:r>
        <w:rPr>
          <w:rFonts w:ascii="Times New Roman" w:hAnsi="Times New Roman" w:cs="Times New Roman"/>
          <w:sz w:val="24"/>
          <w:szCs w:val="24"/>
        </w:rPr>
        <w:t>өлчөө</w:t>
      </w:r>
      <w:r>
        <w:rPr>
          <w:rFonts w:ascii="Times New Roman" w:hAnsi="Times New Roman"/>
          <w:sz w:val="24"/>
          <w:szCs w:val="24"/>
        </w:rPr>
        <w:t>. Заттын тыгыздыгы. Нью</w:t>
      </w:r>
      <w:r>
        <w:rPr>
          <w:rFonts w:ascii="Times New Roman" w:hAnsi="Times New Roman"/>
          <w:sz w:val="24"/>
          <w:szCs w:val="24"/>
        </w:rPr>
        <w:softHyphen/>
        <w:t>тондун экинчи закону ж</w:t>
      </w:r>
      <w:r>
        <w:rPr>
          <w:rFonts w:ascii="Cambria Math" w:hAnsi="Cambria Math" w:cs="Cambria Math"/>
          <w:sz w:val="24"/>
          <w:szCs w:val="24"/>
        </w:rPr>
        <w:t>ѳ</w:t>
      </w:r>
      <w:r>
        <w:rPr>
          <w:rFonts w:ascii="Times New Roman" w:hAnsi="Times New Roman" w:cs="Times New Roman"/>
          <w:sz w:val="24"/>
          <w:szCs w:val="24"/>
        </w:rPr>
        <w:t>нүнд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маалымат</w:t>
      </w:r>
      <w:r>
        <w:rPr>
          <w:rFonts w:ascii="Times New Roman" w:hAnsi="Times New Roman"/>
          <w:sz w:val="24"/>
          <w:szCs w:val="24"/>
        </w:rPr>
        <w:t xml:space="preserve">. </w:t>
      </w:r>
      <w:r>
        <w:rPr>
          <w:rFonts w:ascii="Times New Roman" w:hAnsi="Times New Roman" w:cs="Times New Roman"/>
          <w:sz w:val="24"/>
          <w:szCs w:val="24"/>
        </w:rPr>
        <w:t>Нерселердин</w:t>
      </w:r>
      <w:r>
        <w:rPr>
          <w:rFonts w:ascii="Times New Roman" w:hAnsi="Times New Roman"/>
          <w:sz w:val="24"/>
          <w:szCs w:val="24"/>
        </w:rPr>
        <w:t xml:space="preserve"> </w:t>
      </w:r>
      <w:r>
        <w:rPr>
          <w:rFonts w:ascii="Times New Roman" w:hAnsi="Times New Roman" w:cs="Times New Roman"/>
          <w:sz w:val="24"/>
          <w:szCs w:val="24"/>
        </w:rPr>
        <w:t>Жерге</w:t>
      </w:r>
      <w:r>
        <w:rPr>
          <w:rFonts w:ascii="Times New Roman" w:hAnsi="Times New Roman"/>
          <w:sz w:val="24"/>
          <w:szCs w:val="24"/>
        </w:rPr>
        <w:t xml:space="preserve"> </w:t>
      </w:r>
      <w:r>
        <w:rPr>
          <w:rFonts w:ascii="Times New Roman" w:hAnsi="Times New Roman" w:cs="Times New Roman"/>
          <w:sz w:val="24"/>
          <w:szCs w:val="24"/>
        </w:rPr>
        <w:t>тартылуу</w:t>
      </w:r>
      <w:r>
        <w:rPr>
          <w:rFonts w:ascii="Times New Roman" w:hAnsi="Times New Roman"/>
          <w:sz w:val="24"/>
          <w:szCs w:val="24"/>
        </w:rPr>
        <w:t xml:space="preserve"> </w:t>
      </w:r>
      <w:r>
        <w:rPr>
          <w:rFonts w:ascii="Times New Roman" w:hAnsi="Times New Roman" w:cs="Times New Roman"/>
          <w:sz w:val="24"/>
          <w:szCs w:val="24"/>
        </w:rPr>
        <w:t>кубулушу</w:t>
      </w:r>
      <w:r>
        <w:rPr>
          <w:rFonts w:ascii="Times New Roman" w:hAnsi="Times New Roman"/>
          <w:sz w:val="24"/>
          <w:szCs w:val="24"/>
        </w:rPr>
        <w:t xml:space="preserve">. </w:t>
      </w:r>
      <w:r>
        <w:rPr>
          <w:rFonts w:ascii="Times New Roman" w:hAnsi="Times New Roman" w:cs="Times New Roman"/>
          <w:sz w:val="24"/>
          <w:szCs w:val="24"/>
        </w:rPr>
        <w:t>Эркин</w:t>
      </w:r>
      <w:r>
        <w:rPr>
          <w:rFonts w:ascii="Times New Roman" w:hAnsi="Times New Roman"/>
          <w:sz w:val="24"/>
          <w:szCs w:val="24"/>
        </w:rPr>
        <w:t xml:space="preserve"> </w:t>
      </w:r>
      <w:r>
        <w:rPr>
          <w:rFonts w:ascii="Times New Roman" w:hAnsi="Times New Roman" w:cs="Times New Roman"/>
          <w:sz w:val="24"/>
          <w:szCs w:val="24"/>
        </w:rPr>
        <w:t>түшүү</w:t>
      </w:r>
      <w:r>
        <w:rPr>
          <w:rFonts w:ascii="Times New Roman" w:hAnsi="Times New Roman"/>
          <w:sz w:val="24"/>
          <w:szCs w:val="24"/>
        </w:rPr>
        <w:t xml:space="preserve">. </w:t>
      </w:r>
      <w:r>
        <w:rPr>
          <w:rFonts w:ascii="Times New Roman" w:hAnsi="Times New Roman" w:cs="Times New Roman"/>
          <w:sz w:val="24"/>
          <w:szCs w:val="24"/>
        </w:rPr>
        <w:t>Оордук</w:t>
      </w:r>
      <w:r>
        <w:rPr>
          <w:rFonts w:ascii="Times New Roman" w:hAnsi="Times New Roman"/>
          <w:sz w:val="24"/>
          <w:szCs w:val="24"/>
        </w:rPr>
        <w:t xml:space="preserve"> </w:t>
      </w:r>
      <w:r>
        <w:rPr>
          <w:rFonts w:ascii="Times New Roman" w:hAnsi="Times New Roman" w:cs="Times New Roman"/>
          <w:sz w:val="24"/>
          <w:szCs w:val="24"/>
        </w:rPr>
        <w:t>кү</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ү</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салмак</w:t>
      </w:r>
      <w:r>
        <w:rPr>
          <w:rFonts w:ascii="Times New Roman" w:hAnsi="Times New Roman"/>
          <w:sz w:val="24"/>
          <w:szCs w:val="24"/>
        </w:rPr>
        <w:t xml:space="preserve">. </w:t>
      </w:r>
      <w:r>
        <w:rPr>
          <w:rFonts w:ascii="Times New Roman" w:hAnsi="Times New Roman" w:cs="Times New Roman"/>
          <w:sz w:val="24"/>
          <w:szCs w:val="24"/>
        </w:rPr>
        <w:t>Серпилгичтүүлүк</w:t>
      </w:r>
      <w:r>
        <w:rPr>
          <w:rFonts w:ascii="Times New Roman" w:hAnsi="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үчү</w:t>
      </w:r>
      <w:r>
        <w:rPr>
          <w:rFonts w:ascii="Times New Roman" w:hAnsi="Times New Roman"/>
          <w:sz w:val="24"/>
          <w:szCs w:val="24"/>
        </w:rPr>
        <w:t xml:space="preserve">. </w:t>
      </w:r>
      <w:r>
        <w:rPr>
          <w:rFonts w:ascii="Times New Roman" w:hAnsi="Times New Roman" w:cs="Times New Roman"/>
          <w:sz w:val="24"/>
          <w:szCs w:val="24"/>
        </w:rPr>
        <w:t>Динамометр</w:t>
      </w:r>
      <w:r>
        <w:rPr>
          <w:rFonts w:ascii="Times New Roman" w:hAnsi="Times New Roman"/>
          <w:sz w:val="24"/>
          <w:szCs w:val="24"/>
        </w:rPr>
        <w:t xml:space="preserve">. </w:t>
      </w:r>
      <w:r>
        <w:rPr>
          <w:rFonts w:ascii="Times New Roman" w:hAnsi="Times New Roman" w:cs="Times New Roman"/>
          <w:sz w:val="24"/>
          <w:szCs w:val="24"/>
        </w:rPr>
        <w:t>Бир</w:t>
      </w:r>
      <w:r>
        <w:rPr>
          <w:rFonts w:ascii="Times New Roman" w:hAnsi="Times New Roman"/>
          <w:sz w:val="24"/>
          <w:szCs w:val="24"/>
        </w:rPr>
        <w:t xml:space="preserve"> </w:t>
      </w:r>
      <w:r>
        <w:rPr>
          <w:rFonts w:ascii="Times New Roman" w:hAnsi="Times New Roman" w:cs="Times New Roman"/>
          <w:sz w:val="24"/>
          <w:szCs w:val="24"/>
        </w:rPr>
        <w:t>түз</w:t>
      </w:r>
      <w:r>
        <w:rPr>
          <w:rFonts w:ascii="Times New Roman" w:hAnsi="Times New Roman"/>
          <w:sz w:val="24"/>
          <w:szCs w:val="24"/>
        </w:rPr>
        <w:t xml:space="preserve"> </w:t>
      </w:r>
      <w:r>
        <w:rPr>
          <w:rFonts w:ascii="Times New Roman" w:hAnsi="Times New Roman" w:cs="Times New Roman"/>
          <w:sz w:val="24"/>
          <w:szCs w:val="24"/>
        </w:rPr>
        <w:t>сызыкты</w:t>
      </w:r>
      <w:r>
        <w:rPr>
          <w:rFonts w:ascii="Times New Roman" w:hAnsi="Times New Roman"/>
          <w:sz w:val="24"/>
          <w:szCs w:val="24"/>
        </w:rPr>
        <w:t xml:space="preserve"> </w:t>
      </w:r>
      <w:r>
        <w:rPr>
          <w:rFonts w:ascii="Times New Roman" w:hAnsi="Times New Roman" w:cs="Times New Roman"/>
          <w:sz w:val="24"/>
          <w:szCs w:val="24"/>
        </w:rPr>
        <w:t>бойлото</w:t>
      </w:r>
      <w:r>
        <w:rPr>
          <w:rFonts w:ascii="Times New Roman" w:hAnsi="Times New Roman"/>
          <w:sz w:val="24"/>
          <w:szCs w:val="24"/>
        </w:rPr>
        <w:t xml:space="preserve"> </w:t>
      </w:r>
      <w:r>
        <w:rPr>
          <w:rFonts w:ascii="Times New Roman" w:hAnsi="Times New Roman" w:cs="Times New Roman"/>
          <w:sz w:val="24"/>
          <w:szCs w:val="24"/>
        </w:rPr>
        <w:t>багытталган</w:t>
      </w:r>
      <w:r>
        <w:rPr>
          <w:rFonts w:ascii="Times New Roman" w:hAnsi="Times New Roman"/>
          <w:sz w:val="24"/>
          <w:szCs w:val="24"/>
        </w:rPr>
        <w:t xml:space="preserve"> </w:t>
      </w:r>
      <w:r>
        <w:rPr>
          <w:rFonts w:ascii="Times New Roman" w:hAnsi="Times New Roman" w:cs="Times New Roman"/>
          <w:sz w:val="24"/>
          <w:szCs w:val="24"/>
        </w:rPr>
        <w:t>эки</w:t>
      </w:r>
      <w:r>
        <w:rPr>
          <w:rFonts w:ascii="Times New Roman" w:hAnsi="Times New Roman"/>
          <w:sz w:val="24"/>
          <w:szCs w:val="24"/>
        </w:rPr>
        <w:t xml:space="preserve"> </w:t>
      </w:r>
      <w:r>
        <w:rPr>
          <w:rFonts w:ascii="Times New Roman" w:hAnsi="Times New Roman" w:cs="Times New Roman"/>
          <w:sz w:val="24"/>
          <w:szCs w:val="24"/>
        </w:rPr>
        <w:t>күчтү</w:t>
      </w:r>
      <w:r>
        <w:rPr>
          <w:rFonts w:ascii="Times New Roman" w:hAnsi="Times New Roman"/>
          <w:sz w:val="24"/>
          <w:szCs w:val="24"/>
        </w:rPr>
        <w:t xml:space="preserve"> </w:t>
      </w:r>
      <w:r>
        <w:rPr>
          <w:rFonts w:ascii="Times New Roman" w:hAnsi="Times New Roman" w:cs="Times New Roman"/>
          <w:sz w:val="24"/>
          <w:szCs w:val="24"/>
        </w:rPr>
        <w:t>кошуу</w:t>
      </w:r>
      <w:r>
        <w:rPr>
          <w:rFonts w:ascii="Times New Roman" w:hAnsi="Times New Roman"/>
          <w:sz w:val="24"/>
          <w:szCs w:val="24"/>
        </w:rPr>
        <w:t xml:space="preserve">. </w:t>
      </w:r>
      <w:r>
        <w:rPr>
          <w:rFonts w:ascii="Times New Roman" w:hAnsi="Times New Roman" w:cs="Times New Roman"/>
          <w:sz w:val="24"/>
          <w:szCs w:val="24"/>
        </w:rPr>
        <w:t>Те</w:t>
      </w:r>
      <w:r>
        <w:rPr>
          <w:rFonts w:ascii="Cambria Math" w:hAnsi="Cambria Math" w:cs="Cambria Math"/>
          <w:sz w:val="24"/>
          <w:szCs w:val="24"/>
        </w:rPr>
        <w:t>ӊ</w:t>
      </w:r>
      <w:r>
        <w:rPr>
          <w:rFonts w:ascii="Times New Roman" w:hAnsi="Times New Roman"/>
          <w:sz w:val="24"/>
          <w:szCs w:val="24"/>
        </w:rPr>
        <w:t xml:space="preserve"> </w:t>
      </w:r>
      <w:r>
        <w:rPr>
          <w:rFonts w:ascii="Times New Roman" w:hAnsi="Times New Roman" w:cs="Times New Roman"/>
          <w:sz w:val="24"/>
          <w:szCs w:val="24"/>
        </w:rPr>
        <w:t>аракет</w:t>
      </w:r>
      <w:r>
        <w:rPr>
          <w:rFonts w:ascii="Times New Roman" w:hAnsi="Times New Roman"/>
          <w:sz w:val="24"/>
          <w:szCs w:val="24"/>
        </w:rPr>
        <w:t xml:space="preserve"> </w:t>
      </w:r>
      <w:r>
        <w:rPr>
          <w:rFonts w:ascii="Times New Roman" w:hAnsi="Times New Roman" w:cs="Times New Roman"/>
          <w:sz w:val="24"/>
          <w:szCs w:val="24"/>
        </w:rPr>
        <w:t>этүүчү</w:t>
      </w:r>
      <w:r>
        <w:rPr>
          <w:rFonts w:ascii="Times New Roman" w:hAnsi="Times New Roman"/>
          <w:sz w:val="24"/>
          <w:szCs w:val="24"/>
        </w:rPr>
        <w:t xml:space="preserve"> </w:t>
      </w:r>
      <w:r>
        <w:rPr>
          <w:rFonts w:ascii="Times New Roman" w:hAnsi="Times New Roman" w:cs="Times New Roman"/>
          <w:sz w:val="24"/>
          <w:szCs w:val="24"/>
        </w:rPr>
        <w:t>күч</w:t>
      </w:r>
      <w:r>
        <w:rPr>
          <w:rFonts w:ascii="Times New Roman" w:hAnsi="Times New Roman"/>
          <w:sz w:val="24"/>
          <w:szCs w:val="24"/>
        </w:rPr>
        <w:t xml:space="preserve">. </w:t>
      </w:r>
      <w:r>
        <w:rPr>
          <w:rFonts w:ascii="Times New Roman" w:hAnsi="Times New Roman" w:cs="Times New Roman"/>
          <w:sz w:val="24"/>
          <w:szCs w:val="24"/>
        </w:rPr>
        <w:t>Сүлүү</w:t>
      </w:r>
      <w:r>
        <w:rPr>
          <w:rFonts w:ascii="Times New Roman" w:hAnsi="Times New Roman"/>
          <w:sz w:val="24"/>
          <w:szCs w:val="24"/>
        </w:rPr>
        <w:t xml:space="preserve"> </w:t>
      </w:r>
      <w:r>
        <w:rPr>
          <w:rFonts w:ascii="Times New Roman" w:hAnsi="Times New Roman" w:cs="Times New Roman"/>
          <w:sz w:val="24"/>
          <w:szCs w:val="24"/>
        </w:rPr>
        <w:t>күчү</w:t>
      </w:r>
      <w:r>
        <w:rPr>
          <w:rFonts w:ascii="Times New Roman" w:hAnsi="Times New Roman"/>
          <w:sz w:val="24"/>
          <w:szCs w:val="24"/>
        </w:rPr>
        <w:t>. Сүрүлүүнү</w:t>
      </w:r>
      <w:proofErr w:type="gramStart"/>
      <w:r>
        <w:rPr>
          <w:rFonts w:ascii="Times New Roman" w:hAnsi="Times New Roman"/>
          <w:sz w:val="24"/>
          <w:szCs w:val="24"/>
        </w:rPr>
        <w:t>н</w:t>
      </w:r>
      <w:proofErr w:type="gramEnd"/>
      <w:r>
        <w:rPr>
          <w:rFonts w:ascii="Times New Roman" w:hAnsi="Times New Roman"/>
          <w:sz w:val="24"/>
          <w:szCs w:val="24"/>
        </w:rPr>
        <w:t xml:space="preserve"> түрлөрү. Сүрүлүү коэффициенти. Аракет жана каршы аракет. Ньютондун үчүнчү закону ж</w:t>
      </w:r>
      <w:r>
        <w:rPr>
          <w:rFonts w:ascii="Cambria Math" w:hAnsi="Cambria Math" w:cs="Cambria Math"/>
          <w:sz w:val="24"/>
          <w:szCs w:val="24"/>
        </w:rPr>
        <w:t>ѳ</w:t>
      </w:r>
      <w:r>
        <w:rPr>
          <w:rFonts w:ascii="Times New Roman" w:hAnsi="Times New Roman" w:cs="Times New Roman"/>
          <w:sz w:val="24"/>
          <w:szCs w:val="24"/>
        </w:rPr>
        <w:t>нүнд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маалымат</w:t>
      </w:r>
      <w:r>
        <w:rPr>
          <w:rFonts w:ascii="Times New Roman" w:hAnsi="Times New Roman"/>
          <w:sz w:val="24"/>
          <w:szCs w:val="24"/>
        </w:rPr>
        <w:t xml:space="preserve">. </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 xml:space="preserve">Катуу заттардын, суюктуктардын жана газдардын басымы. </w:t>
      </w:r>
      <w:r>
        <w:rPr>
          <w:rFonts w:ascii="Times New Roman" w:hAnsi="Times New Roman"/>
          <w:sz w:val="24"/>
          <w:szCs w:val="24"/>
        </w:rPr>
        <w:t xml:space="preserve">Катуу нерсенин басымы. Газдардын жана суюктуктардын басымы. Паскаль закону. Паскаль законунун практикада колдонулушу. Атмосфералык басым. Атмосфералык басымды </w:t>
      </w:r>
      <w:r>
        <w:rPr>
          <w:rFonts w:ascii="Cambria Math" w:hAnsi="Cambria Math" w:cs="Cambria Math"/>
          <w:sz w:val="24"/>
          <w:szCs w:val="24"/>
        </w:rPr>
        <w:t>ѳ</w:t>
      </w:r>
      <w:r>
        <w:rPr>
          <w:rFonts w:ascii="Times New Roman" w:hAnsi="Times New Roman" w:cs="Times New Roman"/>
          <w:sz w:val="24"/>
          <w:szCs w:val="24"/>
        </w:rPr>
        <w:t>лч</w:t>
      </w:r>
      <w:r>
        <w:rPr>
          <w:rFonts w:ascii="Cambria Math" w:hAnsi="Cambria Math" w:cs="Cambria Math"/>
          <w:sz w:val="24"/>
          <w:szCs w:val="24"/>
        </w:rPr>
        <w:t>ѳѳ</w:t>
      </w:r>
      <w:r>
        <w:rPr>
          <w:rFonts w:ascii="Times New Roman" w:hAnsi="Times New Roman"/>
          <w:sz w:val="24"/>
          <w:szCs w:val="24"/>
        </w:rPr>
        <w:t xml:space="preserve">. </w:t>
      </w:r>
      <w:r>
        <w:rPr>
          <w:rFonts w:ascii="Times New Roman" w:hAnsi="Times New Roman" w:cs="Times New Roman"/>
          <w:sz w:val="24"/>
          <w:szCs w:val="24"/>
        </w:rPr>
        <w:t>Торричеллинин</w:t>
      </w:r>
      <w:r>
        <w:rPr>
          <w:rFonts w:ascii="Times New Roman" w:hAnsi="Times New Roman"/>
          <w:sz w:val="24"/>
          <w:szCs w:val="24"/>
        </w:rPr>
        <w:t xml:space="preserve"> </w:t>
      </w:r>
      <w:r>
        <w:rPr>
          <w:rFonts w:ascii="Times New Roman" w:hAnsi="Times New Roman" w:cs="Times New Roman"/>
          <w:sz w:val="24"/>
          <w:szCs w:val="24"/>
        </w:rPr>
        <w:t>тажрыйбасы</w:t>
      </w:r>
      <w:r>
        <w:rPr>
          <w:rFonts w:ascii="Times New Roman" w:hAnsi="Times New Roman"/>
          <w:sz w:val="24"/>
          <w:szCs w:val="24"/>
        </w:rPr>
        <w:t xml:space="preserve">. </w:t>
      </w:r>
      <w:r>
        <w:rPr>
          <w:rFonts w:ascii="Times New Roman" w:hAnsi="Times New Roman" w:cs="Times New Roman"/>
          <w:sz w:val="24"/>
          <w:szCs w:val="24"/>
        </w:rPr>
        <w:t>Барометр</w:t>
      </w:r>
      <w:r>
        <w:rPr>
          <w:rFonts w:ascii="Times New Roman" w:hAnsi="Times New Roman"/>
          <w:sz w:val="24"/>
          <w:szCs w:val="24"/>
        </w:rPr>
        <w:t>.</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 xml:space="preserve">Архимед күчү. Архимед күчүн </w:t>
      </w:r>
      <w:r>
        <w:rPr>
          <w:rFonts w:ascii="Cambria Math" w:hAnsi="Cambria Math" w:cs="Cambria Math"/>
          <w:sz w:val="24"/>
          <w:szCs w:val="24"/>
        </w:rPr>
        <w:t>ѳ</w:t>
      </w:r>
      <w:r>
        <w:rPr>
          <w:rFonts w:ascii="Times New Roman" w:hAnsi="Times New Roman" w:cs="Times New Roman"/>
          <w:sz w:val="24"/>
          <w:szCs w:val="24"/>
        </w:rPr>
        <w:t>лч</w:t>
      </w:r>
      <w:r>
        <w:rPr>
          <w:rFonts w:ascii="Cambria Math" w:hAnsi="Cambria Math" w:cs="Cambria Math"/>
          <w:sz w:val="24"/>
          <w:szCs w:val="24"/>
        </w:rPr>
        <w:t>ѳѳ</w:t>
      </w:r>
      <w:r>
        <w:rPr>
          <w:rFonts w:ascii="Times New Roman" w:hAnsi="Times New Roman" w:cs="Times New Roman"/>
          <w:sz w:val="24"/>
          <w:szCs w:val="24"/>
        </w:rPr>
        <w:t>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жолдору</w:t>
      </w:r>
      <w:r>
        <w:rPr>
          <w:rFonts w:ascii="Times New Roman" w:hAnsi="Times New Roman"/>
          <w:sz w:val="24"/>
          <w:szCs w:val="24"/>
        </w:rPr>
        <w:t xml:space="preserve">. </w:t>
      </w:r>
      <w:r>
        <w:rPr>
          <w:rFonts w:ascii="Times New Roman" w:hAnsi="Times New Roman" w:cs="Times New Roman"/>
          <w:sz w:val="24"/>
          <w:szCs w:val="24"/>
        </w:rPr>
        <w:t>Нерселердин</w:t>
      </w:r>
      <w:r>
        <w:rPr>
          <w:rFonts w:ascii="Times New Roman" w:hAnsi="Times New Roman"/>
          <w:sz w:val="24"/>
          <w:szCs w:val="24"/>
        </w:rPr>
        <w:t xml:space="preserve"> </w:t>
      </w:r>
      <w:r>
        <w:rPr>
          <w:rFonts w:ascii="Times New Roman" w:hAnsi="Times New Roman" w:cs="Times New Roman"/>
          <w:sz w:val="24"/>
          <w:szCs w:val="24"/>
        </w:rPr>
        <w:t>сүзүү</w:t>
      </w:r>
      <w:r>
        <w:rPr>
          <w:rFonts w:ascii="Times New Roman" w:hAnsi="Times New Roman"/>
          <w:sz w:val="24"/>
          <w:szCs w:val="24"/>
        </w:rPr>
        <w:t xml:space="preserve"> </w:t>
      </w:r>
      <w:r>
        <w:rPr>
          <w:rFonts w:ascii="Times New Roman" w:hAnsi="Times New Roman" w:cs="Times New Roman"/>
          <w:sz w:val="24"/>
          <w:szCs w:val="24"/>
        </w:rPr>
        <w:t>шарттары</w:t>
      </w:r>
      <w:r>
        <w:rPr>
          <w:rFonts w:ascii="Times New Roman" w:hAnsi="Times New Roman"/>
          <w:sz w:val="24"/>
          <w:szCs w:val="24"/>
        </w:rPr>
        <w:t xml:space="preserve">. </w:t>
      </w:r>
      <w:r>
        <w:rPr>
          <w:rFonts w:ascii="Times New Roman" w:hAnsi="Times New Roman" w:cs="Times New Roman"/>
          <w:sz w:val="24"/>
          <w:szCs w:val="24"/>
        </w:rPr>
        <w:t>Аба</w:t>
      </w:r>
      <w:r>
        <w:rPr>
          <w:rFonts w:ascii="Times New Roman" w:hAnsi="Times New Roman"/>
          <w:sz w:val="24"/>
          <w:szCs w:val="24"/>
        </w:rPr>
        <w:t xml:space="preserve"> </w:t>
      </w:r>
      <w:r>
        <w:rPr>
          <w:rFonts w:ascii="Times New Roman" w:hAnsi="Times New Roman" w:cs="Times New Roman"/>
          <w:sz w:val="24"/>
          <w:szCs w:val="24"/>
        </w:rPr>
        <w:t>шары</w:t>
      </w:r>
      <w:r>
        <w:rPr>
          <w:rFonts w:ascii="Times New Roman" w:hAnsi="Times New Roman"/>
          <w:sz w:val="24"/>
          <w:szCs w:val="24"/>
        </w:rPr>
        <w:t>.</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 xml:space="preserve">Жумуш, кубаттуулук жана энергия. </w:t>
      </w:r>
      <w:r>
        <w:rPr>
          <w:rFonts w:ascii="Times New Roman" w:hAnsi="Times New Roman"/>
          <w:sz w:val="24"/>
          <w:szCs w:val="24"/>
        </w:rPr>
        <w:t>Механикалык жумуш. Кубаттуулук. Энергия. Механикалык энергия. Потенциалдык жана кинетикалык энергия. Энергиянын саталуу жана айлануу закону.</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 xml:space="preserve">Статиканын негиздери. </w:t>
      </w:r>
      <w:proofErr w:type="gramStart"/>
      <w:r>
        <w:rPr>
          <w:rFonts w:ascii="Times New Roman" w:hAnsi="Times New Roman"/>
          <w:sz w:val="24"/>
          <w:szCs w:val="24"/>
        </w:rPr>
        <w:t>Ж</w:t>
      </w:r>
      <w:proofErr w:type="gramEnd"/>
      <w:r>
        <w:rPr>
          <w:rFonts w:ascii="Cambria Math" w:hAnsi="Cambria Math" w:cs="Cambria Math"/>
          <w:sz w:val="24"/>
          <w:szCs w:val="24"/>
        </w:rPr>
        <w:t>ѳ</w:t>
      </w:r>
      <w:r>
        <w:rPr>
          <w:rFonts w:ascii="Times New Roman" w:hAnsi="Times New Roman" w:cs="Times New Roman"/>
          <w:sz w:val="24"/>
          <w:szCs w:val="24"/>
        </w:rPr>
        <w:t>н</w:t>
      </w:r>
      <w:r>
        <w:rPr>
          <w:rFonts w:ascii="Cambria Math" w:hAnsi="Cambria Math" w:cs="Cambria Math"/>
          <w:sz w:val="24"/>
          <w:szCs w:val="24"/>
        </w:rPr>
        <w:t>ѳ</w:t>
      </w:r>
      <w:r>
        <w:rPr>
          <w:rFonts w:ascii="Times New Roman" w:hAnsi="Times New Roman" w:cs="Times New Roman"/>
          <w:sz w:val="24"/>
          <w:szCs w:val="24"/>
        </w:rPr>
        <w:t>к</w:t>
      </w:r>
      <w:r>
        <w:rPr>
          <w:rFonts w:ascii="Cambria Math" w:hAnsi="Cambria Math" w:cs="Cambria Math"/>
          <w:sz w:val="24"/>
          <w:szCs w:val="24"/>
        </w:rPr>
        <w:t>ѳ</w:t>
      </w:r>
      <w:r>
        <w:rPr>
          <w:rFonts w:ascii="Times New Roman" w:hAnsi="Times New Roman" w:cs="Times New Roman"/>
          <w:sz w:val="24"/>
          <w:szCs w:val="24"/>
        </w:rPr>
        <w:t>й</w:t>
      </w:r>
      <w:r>
        <w:rPr>
          <w:rFonts w:ascii="Times New Roman" w:hAnsi="Times New Roman"/>
          <w:sz w:val="24"/>
          <w:szCs w:val="24"/>
        </w:rPr>
        <w:t xml:space="preserve"> </w:t>
      </w:r>
      <w:r>
        <w:rPr>
          <w:rFonts w:ascii="Times New Roman" w:hAnsi="Times New Roman" w:cs="Times New Roman"/>
          <w:sz w:val="24"/>
          <w:szCs w:val="24"/>
        </w:rPr>
        <w:t>механизмдер</w:t>
      </w:r>
      <w:r>
        <w:rPr>
          <w:rFonts w:ascii="Times New Roman" w:hAnsi="Times New Roman"/>
          <w:sz w:val="24"/>
          <w:szCs w:val="24"/>
        </w:rPr>
        <w:t xml:space="preserve">. </w:t>
      </w:r>
      <w:r>
        <w:rPr>
          <w:rFonts w:ascii="Times New Roman" w:hAnsi="Times New Roman" w:cs="Times New Roman"/>
          <w:sz w:val="24"/>
          <w:szCs w:val="24"/>
        </w:rPr>
        <w:t>Рычаг</w:t>
      </w:r>
      <w:r>
        <w:rPr>
          <w:rFonts w:ascii="Times New Roman" w:hAnsi="Times New Roman"/>
          <w:sz w:val="24"/>
          <w:szCs w:val="24"/>
        </w:rPr>
        <w:t xml:space="preserve">. </w:t>
      </w:r>
      <w:r>
        <w:rPr>
          <w:rFonts w:ascii="Times New Roman" w:hAnsi="Times New Roman" w:cs="Times New Roman"/>
          <w:sz w:val="24"/>
          <w:szCs w:val="24"/>
        </w:rPr>
        <w:t>Нерселердин</w:t>
      </w:r>
      <w:r>
        <w:rPr>
          <w:rFonts w:ascii="Times New Roman" w:hAnsi="Times New Roman"/>
          <w:sz w:val="24"/>
          <w:szCs w:val="24"/>
        </w:rPr>
        <w:t xml:space="preserve"> </w:t>
      </w:r>
      <w:r>
        <w:rPr>
          <w:rFonts w:ascii="Times New Roman" w:hAnsi="Times New Roman" w:cs="Times New Roman"/>
          <w:sz w:val="24"/>
          <w:szCs w:val="24"/>
        </w:rPr>
        <w:t>рычагдагы</w:t>
      </w:r>
      <w:r>
        <w:rPr>
          <w:rFonts w:ascii="Times New Roman" w:hAnsi="Times New Roman"/>
          <w:sz w:val="24"/>
          <w:szCs w:val="24"/>
        </w:rPr>
        <w:t xml:space="preserve"> </w:t>
      </w:r>
      <w:r>
        <w:rPr>
          <w:rFonts w:ascii="Times New Roman" w:hAnsi="Times New Roman" w:cs="Times New Roman"/>
          <w:sz w:val="24"/>
          <w:szCs w:val="24"/>
        </w:rPr>
        <w:t>тең</w:t>
      </w:r>
      <w:r>
        <w:rPr>
          <w:rFonts w:ascii="Times New Roman" w:hAnsi="Times New Roman"/>
          <w:sz w:val="24"/>
          <w:szCs w:val="24"/>
        </w:rPr>
        <w:t xml:space="preserve"> </w:t>
      </w:r>
      <w:r>
        <w:rPr>
          <w:rFonts w:ascii="Times New Roman" w:hAnsi="Times New Roman" w:cs="Times New Roman"/>
          <w:sz w:val="24"/>
          <w:szCs w:val="24"/>
        </w:rPr>
        <w:t>салмактуулук</w:t>
      </w:r>
      <w:r>
        <w:rPr>
          <w:rFonts w:ascii="Times New Roman" w:hAnsi="Times New Roman"/>
          <w:sz w:val="24"/>
          <w:szCs w:val="24"/>
        </w:rPr>
        <w:t xml:space="preserve"> </w:t>
      </w:r>
      <w:r>
        <w:rPr>
          <w:rFonts w:ascii="Times New Roman" w:hAnsi="Times New Roman" w:cs="Times New Roman"/>
          <w:sz w:val="24"/>
          <w:szCs w:val="24"/>
        </w:rPr>
        <w:t>шарты</w:t>
      </w:r>
      <w:r>
        <w:rPr>
          <w:rFonts w:ascii="Times New Roman" w:hAnsi="Times New Roman"/>
          <w:sz w:val="24"/>
          <w:szCs w:val="24"/>
        </w:rPr>
        <w:t xml:space="preserve">. </w:t>
      </w:r>
      <w:r>
        <w:rPr>
          <w:rFonts w:ascii="Times New Roman" w:hAnsi="Times New Roman" w:cs="Times New Roman"/>
          <w:sz w:val="24"/>
          <w:szCs w:val="24"/>
        </w:rPr>
        <w:t>Рычагдарды</w:t>
      </w:r>
      <w:r>
        <w:rPr>
          <w:rFonts w:ascii="Times New Roman" w:hAnsi="Times New Roman"/>
          <w:sz w:val="24"/>
          <w:szCs w:val="24"/>
        </w:rPr>
        <w:t xml:space="preserve"> </w:t>
      </w:r>
      <w:r>
        <w:rPr>
          <w:rFonts w:ascii="Times New Roman" w:hAnsi="Times New Roman" w:cs="Times New Roman"/>
          <w:sz w:val="24"/>
          <w:szCs w:val="24"/>
        </w:rPr>
        <w:t>турмушту</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техникада</w:t>
      </w:r>
      <w:r>
        <w:rPr>
          <w:rFonts w:ascii="Times New Roman" w:hAnsi="Times New Roman"/>
          <w:sz w:val="24"/>
          <w:szCs w:val="24"/>
        </w:rPr>
        <w:t xml:space="preserve"> </w:t>
      </w:r>
      <w:r>
        <w:rPr>
          <w:rFonts w:ascii="Times New Roman" w:hAnsi="Times New Roman" w:cs="Times New Roman"/>
          <w:sz w:val="24"/>
          <w:szCs w:val="24"/>
        </w:rPr>
        <w:t>колдонуу</w:t>
      </w:r>
      <w:r>
        <w:rPr>
          <w:rFonts w:ascii="Times New Roman" w:hAnsi="Times New Roman"/>
          <w:sz w:val="24"/>
          <w:szCs w:val="24"/>
        </w:rPr>
        <w:t xml:space="preserve">. Блок. Механиканын алтын эрежеси. </w:t>
      </w:r>
      <w:proofErr w:type="gramStart"/>
      <w:r>
        <w:rPr>
          <w:rFonts w:ascii="Times New Roman" w:hAnsi="Times New Roman"/>
          <w:sz w:val="24"/>
          <w:szCs w:val="24"/>
        </w:rPr>
        <w:t>Ж</w:t>
      </w:r>
      <w:proofErr w:type="gramEnd"/>
      <w:r>
        <w:rPr>
          <w:rFonts w:ascii="Cambria Math" w:hAnsi="Cambria Math" w:cs="Cambria Math"/>
          <w:sz w:val="24"/>
          <w:szCs w:val="24"/>
        </w:rPr>
        <w:t>ѳ</w:t>
      </w:r>
      <w:r>
        <w:rPr>
          <w:rFonts w:ascii="Times New Roman" w:hAnsi="Times New Roman" w:cs="Times New Roman"/>
          <w:sz w:val="24"/>
          <w:szCs w:val="24"/>
        </w:rPr>
        <w:t>н</w:t>
      </w:r>
      <w:r>
        <w:rPr>
          <w:rFonts w:ascii="Cambria Math" w:hAnsi="Cambria Math" w:cs="Cambria Math"/>
          <w:sz w:val="24"/>
          <w:szCs w:val="24"/>
        </w:rPr>
        <w:t>ѳ</w:t>
      </w:r>
      <w:r>
        <w:rPr>
          <w:rFonts w:ascii="Times New Roman" w:hAnsi="Times New Roman" w:cs="Times New Roman"/>
          <w:sz w:val="24"/>
          <w:szCs w:val="24"/>
        </w:rPr>
        <w:t>к</w:t>
      </w:r>
      <w:r>
        <w:rPr>
          <w:rFonts w:ascii="Cambria Math" w:hAnsi="Cambria Math" w:cs="Cambria Math"/>
          <w:sz w:val="24"/>
          <w:szCs w:val="24"/>
        </w:rPr>
        <w:t>ѳ</w:t>
      </w:r>
      <w:r>
        <w:rPr>
          <w:rFonts w:ascii="Times New Roman" w:hAnsi="Times New Roman" w:cs="Times New Roman"/>
          <w:sz w:val="24"/>
          <w:szCs w:val="24"/>
        </w:rPr>
        <w:t>й</w:t>
      </w:r>
      <w:r>
        <w:rPr>
          <w:rFonts w:ascii="Times New Roman" w:hAnsi="Times New Roman"/>
          <w:sz w:val="24"/>
          <w:szCs w:val="24"/>
        </w:rPr>
        <w:t xml:space="preserve"> </w:t>
      </w:r>
      <w:r>
        <w:rPr>
          <w:rFonts w:ascii="Times New Roman" w:hAnsi="Times New Roman" w:cs="Times New Roman"/>
          <w:sz w:val="24"/>
          <w:szCs w:val="24"/>
        </w:rPr>
        <w:t>механизмдердин</w:t>
      </w:r>
      <w:r>
        <w:rPr>
          <w:rFonts w:ascii="Times New Roman" w:hAnsi="Times New Roman"/>
          <w:sz w:val="24"/>
          <w:szCs w:val="24"/>
        </w:rPr>
        <w:t xml:space="preserve"> </w:t>
      </w:r>
      <w:r>
        <w:rPr>
          <w:rFonts w:ascii="Times New Roman" w:hAnsi="Times New Roman" w:cs="Times New Roman"/>
          <w:sz w:val="24"/>
          <w:szCs w:val="24"/>
        </w:rPr>
        <w:t>пайдалуу</w:t>
      </w:r>
      <w:r>
        <w:rPr>
          <w:rFonts w:ascii="Times New Roman" w:hAnsi="Times New Roman"/>
          <w:sz w:val="24"/>
          <w:szCs w:val="24"/>
        </w:rPr>
        <w:t xml:space="preserve"> </w:t>
      </w:r>
      <w:r>
        <w:rPr>
          <w:rFonts w:ascii="Times New Roman" w:hAnsi="Times New Roman" w:cs="Times New Roman"/>
          <w:sz w:val="24"/>
          <w:szCs w:val="24"/>
        </w:rPr>
        <w:t>аракет</w:t>
      </w:r>
      <w:r>
        <w:rPr>
          <w:rFonts w:ascii="Times New Roman" w:hAnsi="Times New Roman"/>
          <w:sz w:val="24"/>
          <w:szCs w:val="24"/>
        </w:rPr>
        <w:t xml:space="preserve"> </w:t>
      </w:r>
      <w:r>
        <w:rPr>
          <w:rFonts w:ascii="Times New Roman" w:hAnsi="Times New Roman" w:cs="Times New Roman"/>
          <w:sz w:val="24"/>
          <w:szCs w:val="24"/>
        </w:rPr>
        <w:t>коэффициенти</w:t>
      </w:r>
      <w:r>
        <w:rPr>
          <w:rFonts w:ascii="Times New Roman" w:hAnsi="Times New Roman"/>
          <w:sz w:val="24"/>
          <w:szCs w:val="24"/>
        </w:rPr>
        <w:t xml:space="preserve">.  </w:t>
      </w:r>
    </w:p>
    <w:p w:rsidR="008C3BB9" w:rsidRDefault="008C3BB9" w:rsidP="008C3BB9">
      <w:pPr>
        <w:shd w:val="clear" w:color="auto" w:fill="FFFFFF"/>
        <w:ind w:right="285" w:firstLine="567"/>
        <w:jc w:val="both"/>
        <w:rPr>
          <w:rFonts w:ascii="Times New Roman" w:hAnsi="Times New Roman"/>
          <w:b/>
          <w:color w:val="000000"/>
          <w:sz w:val="24"/>
          <w:szCs w:val="24"/>
          <w:u w:val="single"/>
        </w:rPr>
      </w:pPr>
      <w:r>
        <w:rPr>
          <w:rFonts w:ascii="Times New Roman" w:hAnsi="Times New Roman"/>
          <w:b/>
          <w:color w:val="000000"/>
          <w:sz w:val="24"/>
          <w:szCs w:val="24"/>
          <w:u w:val="single"/>
        </w:rPr>
        <w:t>8 класс</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lastRenderedPageBreak/>
        <w:t xml:space="preserve">Жылуулук кубулуштары. </w:t>
      </w:r>
      <w:r>
        <w:rPr>
          <w:rFonts w:ascii="Times New Roman" w:hAnsi="Times New Roman"/>
          <w:sz w:val="24"/>
          <w:szCs w:val="24"/>
        </w:rPr>
        <w:t xml:space="preserve">Жылуулук тең салмактуулук. Температура. Ички энергия. Ички энергияны </w:t>
      </w:r>
      <w:r>
        <w:rPr>
          <w:rFonts w:ascii="Cambria Math" w:hAnsi="Cambria Math" w:cs="Cambria Math"/>
          <w:sz w:val="24"/>
          <w:szCs w:val="24"/>
        </w:rPr>
        <w:t>ѳ</w:t>
      </w:r>
      <w:r>
        <w:rPr>
          <w:rFonts w:ascii="Times New Roman" w:hAnsi="Times New Roman" w:cs="Times New Roman"/>
          <w:sz w:val="24"/>
          <w:szCs w:val="24"/>
        </w:rPr>
        <w:t>зг</w:t>
      </w:r>
      <w:r>
        <w:rPr>
          <w:rFonts w:ascii="Cambria Math" w:hAnsi="Cambria Math" w:cs="Cambria Math"/>
          <w:sz w:val="24"/>
          <w:szCs w:val="24"/>
        </w:rPr>
        <w:t>ѳ</w:t>
      </w:r>
      <w:r>
        <w:rPr>
          <w:rFonts w:ascii="Times New Roman" w:hAnsi="Times New Roman" w:cs="Times New Roman"/>
          <w:sz w:val="24"/>
          <w:szCs w:val="24"/>
        </w:rPr>
        <w:t>ртүүнү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жолдору</w:t>
      </w:r>
      <w:r>
        <w:rPr>
          <w:rFonts w:ascii="Times New Roman" w:hAnsi="Times New Roman"/>
          <w:sz w:val="24"/>
          <w:szCs w:val="24"/>
        </w:rPr>
        <w:t xml:space="preserve">. </w:t>
      </w:r>
      <w:r>
        <w:rPr>
          <w:rFonts w:ascii="Times New Roman" w:hAnsi="Times New Roman" w:cs="Times New Roman"/>
          <w:sz w:val="24"/>
          <w:szCs w:val="24"/>
        </w:rPr>
        <w:t>Жаратылышта</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техникада</w:t>
      </w:r>
      <w:r>
        <w:rPr>
          <w:rFonts w:ascii="Times New Roman" w:hAnsi="Times New Roman"/>
          <w:sz w:val="24"/>
          <w:szCs w:val="24"/>
        </w:rPr>
        <w:t xml:space="preserve"> </w:t>
      </w:r>
      <w:r>
        <w:rPr>
          <w:rFonts w:ascii="Times New Roman" w:hAnsi="Times New Roman" w:cs="Times New Roman"/>
          <w:sz w:val="24"/>
          <w:szCs w:val="24"/>
        </w:rPr>
        <w:t>жылуулук</w:t>
      </w:r>
      <w:r>
        <w:rPr>
          <w:rFonts w:ascii="Times New Roman" w:hAnsi="Times New Roman"/>
          <w:sz w:val="24"/>
          <w:szCs w:val="24"/>
        </w:rPr>
        <w:t xml:space="preserve"> </w:t>
      </w:r>
      <w:r>
        <w:rPr>
          <w:rFonts w:ascii="Times New Roman" w:hAnsi="Times New Roman" w:cs="Times New Roman"/>
          <w:sz w:val="24"/>
          <w:szCs w:val="24"/>
        </w:rPr>
        <w:t>берүүнү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түр</w:t>
      </w:r>
      <w:r>
        <w:rPr>
          <w:rFonts w:ascii="Times New Roman" w:hAnsi="Times New Roman"/>
          <w:sz w:val="24"/>
          <w:szCs w:val="24"/>
        </w:rPr>
        <w:t>л</w:t>
      </w:r>
      <w:r>
        <w:rPr>
          <w:rFonts w:ascii="Cambria Math" w:hAnsi="Cambria Math" w:cs="Cambria Math"/>
          <w:sz w:val="24"/>
          <w:szCs w:val="24"/>
        </w:rPr>
        <w:t>ѳ</w:t>
      </w:r>
      <w:r>
        <w:rPr>
          <w:rFonts w:ascii="Times New Roman" w:hAnsi="Times New Roman" w:cs="Times New Roman"/>
          <w:sz w:val="24"/>
          <w:szCs w:val="24"/>
        </w:rPr>
        <w:t>рү</w:t>
      </w:r>
      <w:r>
        <w:rPr>
          <w:rFonts w:ascii="Times New Roman" w:hAnsi="Times New Roman"/>
          <w:sz w:val="24"/>
          <w:szCs w:val="24"/>
        </w:rPr>
        <w:t xml:space="preserve">. </w:t>
      </w:r>
      <w:r>
        <w:rPr>
          <w:rFonts w:ascii="Times New Roman" w:hAnsi="Times New Roman" w:cs="Times New Roman"/>
          <w:sz w:val="24"/>
          <w:szCs w:val="24"/>
        </w:rPr>
        <w:t>Жылуулук</w:t>
      </w:r>
      <w:r>
        <w:rPr>
          <w:rFonts w:ascii="Times New Roman" w:hAnsi="Times New Roman"/>
          <w:sz w:val="24"/>
          <w:szCs w:val="24"/>
        </w:rPr>
        <w:t xml:space="preserve"> </w:t>
      </w:r>
      <w:r>
        <w:rPr>
          <w:rFonts w:ascii="Times New Roman" w:hAnsi="Times New Roman" w:cs="Times New Roman"/>
          <w:sz w:val="24"/>
          <w:szCs w:val="24"/>
        </w:rPr>
        <w:t>саны</w:t>
      </w:r>
      <w:r>
        <w:rPr>
          <w:rFonts w:ascii="Times New Roman" w:hAnsi="Times New Roman"/>
          <w:sz w:val="24"/>
          <w:szCs w:val="24"/>
        </w:rPr>
        <w:t xml:space="preserve">. </w:t>
      </w:r>
      <w:r>
        <w:rPr>
          <w:rFonts w:ascii="Times New Roman" w:hAnsi="Times New Roman" w:cs="Times New Roman"/>
          <w:sz w:val="24"/>
          <w:szCs w:val="24"/>
        </w:rPr>
        <w:t>Заттын</w:t>
      </w:r>
      <w:r>
        <w:rPr>
          <w:rFonts w:ascii="Times New Roman" w:hAnsi="Times New Roman"/>
          <w:sz w:val="24"/>
          <w:szCs w:val="24"/>
        </w:rPr>
        <w:t xml:space="preserve"> </w:t>
      </w:r>
      <w:r>
        <w:rPr>
          <w:rFonts w:ascii="Times New Roman" w:hAnsi="Times New Roman" w:cs="Times New Roman"/>
          <w:sz w:val="24"/>
          <w:szCs w:val="24"/>
        </w:rPr>
        <w:t>салыштырма</w:t>
      </w:r>
      <w:r>
        <w:rPr>
          <w:rFonts w:ascii="Times New Roman" w:hAnsi="Times New Roman"/>
          <w:sz w:val="24"/>
          <w:szCs w:val="24"/>
        </w:rPr>
        <w:t xml:space="preserve"> </w:t>
      </w:r>
      <w:r>
        <w:rPr>
          <w:rFonts w:ascii="Times New Roman" w:hAnsi="Times New Roman" w:cs="Times New Roman"/>
          <w:sz w:val="24"/>
          <w:szCs w:val="24"/>
        </w:rPr>
        <w:t>жылуулук</w:t>
      </w:r>
      <w:r>
        <w:rPr>
          <w:rFonts w:ascii="Times New Roman" w:hAnsi="Times New Roman"/>
          <w:sz w:val="24"/>
          <w:szCs w:val="24"/>
        </w:rPr>
        <w:t xml:space="preserve"> </w:t>
      </w:r>
      <w:r>
        <w:rPr>
          <w:rFonts w:ascii="Times New Roman" w:hAnsi="Times New Roman" w:cs="Times New Roman"/>
          <w:sz w:val="24"/>
          <w:szCs w:val="24"/>
        </w:rPr>
        <w:t>сыйымдуулугу</w:t>
      </w:r>
      <w:r>
        <w:rPr>
          <w:rFonts w:ascii="Times New Roman" w:hAnsi="Times New Roman"/>
          <w:sz w:val="24"/>
          <w:szCs w:val="24"/>
        </w:rPr>
        <w:t xml:space="preserve">. </w:t>
      </w:r>
      <w:r>
        <w:rPr>
          <w:rFonts w:ascii="Times New Roman" w:hAnsi="Times New Roman" w:cs="Times New Roman"/>
          <w:sz w:val="24"/>
          <w:szCs w:val="24"/>
        </w:rPr>
        <w:t>Нерсени</w:t>
      </w:r>
      <w:r>
        <w:rPr>
          <w:rFonts w:ascii="Times New Roman" w:hAnsi="Times New Roman"/>
          <w:sz w:val="24"/>
          <w:szCs w:val="24"/>
        </w:rPr>
        <w:t xml:space="preserve"> </w:t>
      </w:r>
      <w:r>
        <w:rPr>
          <w:rFonts w:ascii="Times New Roman" w:hAnsi="Times New Roman" w:cs="Times New Roman"/>
          <w:sz w:val="24"/>
          <w:szCs w:val="24"/>
        </w:rPr>
        <w:t>ысытуу</w:t>
      </w:r>
      <w:r>
        <w:rPr>
          <w:rFonts w:ascii="Times New Roman" w:hAnsi="Times New Roman"/>
          <w:sz w:val="24"/>
          <w:szCs w:val="24"/>
        </w:rPr>
        <w:t xml:space="preserve"> </w:t>
      </w:r>
      <w:r>
        <w:rPr>
          <w:rFonts w:ascii="Times New Roman" w:hAnsi="Times New Roman" w:cs="Times New Roman"/>
          <w:sz w:val="24"/>
          <w:szCs w:val="24"/>
        </w:rPr>
        <w:t>үчүн</w:t>
      </w:r>
      <w:r>
        <w:rPr>
          <w:rFonts w:ascii="Times New Roman" w:hAnsi="Times New Roman"/>
          <w:sz w:val="24"/>
          <w:szCs w:val="24"/>
        </w:rPr>
        <w:t xml:space="preserve"> </w:t>
      </w:r>
      <w:r>
        <w:rPr>
          <w:rFonts w:ascii="Times New Roman" w:hAnsi="Times New Roman" w:cs="Times New Roman"/>
          <w:sz w:val="24"/>
          <w:szCs w:val="24"/>
        </w:rPr>
        <w:t>зарыл</w:t>
      </w:r>
      <w:r>
        <w:rPr>
          <w:rFonts w:ascii="Times New Roman" w:hAnsi="Times New Roman"/>
          <w:sz w:val="24"/>
          <w:szCs w:val="24"/>
        </w:rPr>
        <w:t xml:space="preserve"> </w:t>
      </w:r>
      <w:r>
        <w:rPr>
          <w:rFonts w:ascii="Times New Roman" w:hAnsi="Times New Roman" w:cs="Times New Roman"/>
          <w:sz w:val="24"/>
          <w:szCs w:val="24"/>
        </w:rPr>
        <w:t>болгон</w:t>
      </w:r>
      <w:r>
        <w:rPr>
          <w:rFonts w:ascii="Times New Roman" w:hAnsi="Times New Roman"/>
          <w:sz w:val="24"/>
          <w:szCs w:val="24"/>
        </w:rPr>
        <w:t xml:space="preserve"> </w:t>
      </w:r>
      <w:r>
        <w:rPr>
          <w:rFonts w:ascii="Times New Roman" w:hAnsi="Times New Roman" w:cs="Times New Roman"/>
          <w:sz w:val="24"/>
          <w:szCs w:val="24"/>
        </w:rPr>
        <w:t>же</w:t>
      </w:r>
      <w:r>
        <w:rPr>
          <w:rFonts w:ascii="Times New Roman" w:hAnsi="Times New Roman"/>
          <w:sz w:val="24"/>
          <w:szCs w:val="24"/>
        </w:rPr>
        <w:t xml:space="preserve"> </w:t>
      </w:r>
      <w:r>
        <w:rPr>
          <w:rFonts w:ascii="Times New Roman" w:hAnsi="Times New Roman" w:cs="Times New Roman"/>
          <w:sz w:val="24"/>
          <w:szCs w:val="24"/>
        </w:rPr>
        <w:t>аны</w:t>
      </w:r>
      <w:r>
        <w:rPr>
          <w:rFonts w:ascii="Times New Roman" w:hAnsi="Times New Roman"/>
          <w:sz w:val="24"/>
          <w:szCs w:val="24"/>
        </w:rPr>
        <w:t xml:space="preserve"> </w:t>
      </w:r>
      <w:r>
        <w:rPr>
          <w:rFonts w:ascii="Times New Roman" w:hAnsi="Times New Roman" w:cs="Times New Roman"/>
          <w:sz w:val="24"/>
          <w:szCs w:val="24"/>
        </w:rPr>
        <w:t>муздатууда</w:t>
      </w:r>
      <w:r>
        <w:rPr>
          <w:rFonts w:ascii="Times New Roman" w:hAnsi="Times New Roman"/>
          <w:sz w:val="24"/>
          <w:szCs w:val="24"/>
        </w:rPr>
        <w:t xml:space="preserve"> </w:t>
      </w:r>
      <w:r>
        <w:rPr>
          <w:rFonts w:ascii="Times New Roman" w:hAnsi="Times New Roman" w:cs="Times New Roman"/>
          <w:sz w:val="24"/>
          <w:szCs w:val="24"/>
        </w:rPr>
        <w:t>б</w:t>
      </w:r>
      <w:r>
        <w:rPr>
          <w:rFonts w:ascii="Cambria Math" w:hAnsi="Cambria Math" w:cs="Cambria Math"/>
          <w:sz w:val="24"/>
          <w:szCs w:val="24"/>
        </w:rPr>
        <w:t>ѳ</w:t>
      </w:r>
      <w:r>
        <w:rPr>
          <w:rFonts w:ascii="Times New Roman" w:hAnsi="Times New Roman" w:cs="Times New Roman"/>
          <w:sz w:val="24"/>
          <w:szCs w:val="24"/>
        </w:rPr>
        <w:t>лүнү</w:t>
      </w:r>
      <w:proofErr w:type="gramStart"/>
      <w:r>
        <w:rPr>
          <w:rFonts w:ascii="Times New Roman" w:hAnsi="Times New Roman" w:cs="Times New Roman"/>
          <w:sz w:val="24"/>
          <w:szCs w:val="24"/>
        </w:rPr>
        <w:t>п</w:t>
      </w:r>
      <w:proofErr w:type="gramEnd"/>
      <w:r>
        <w:rPr>
          <w:rFonts w:ascii="Times New Roman" w:hAnsi="Times New Roman"/>
          <w:sz w:val="24"/>
          <w:szCs w:val="24"/>
        </w:rPr>
        <w:t xml:space="preserve"> </w:t>
      </w:r>
      <w:r>
        <w:rPr>
          <w:rFonts w:ascii="Times New Roman" w:hAnsi="Times New Roman" w:cs="Times New Roman"/>
          <w:sz w:val="24"/>
          <w:szCs w:val="24"/>
        </w:rPr>
        <w:t>чыккан</w:t>
      </w:r>
      <w:r>
        <w:rPr>
          <w:rFonts w:ascii="Times New Roman" w:hAnsi="Times New Roman"/>
          <w:sz w:val="24"/>
          <w:szCs w:val="24"/>
        </w:rPr>
        <w:t xml:space="preserve"> </w:t>
      </w:r>
      <w:r>
        <w:rPr>
          <w:rFonts w:ascii="Times New Roman" w:hAnsi="Times New Roman" w:cs="Times New Roman"/>
          <w:sz w:val="24"/>
          <w:szCs w:val="24"/>
        </w:rPr>
        <w:t>жылуулук</w:t>
      </w:r>
      <w:r>
        <w:rPr>
          <w:rFonts w:ascii="Times New Roman" w:hAnsi="Times New Roman"/>
          <w:sz w:val="24"/>
          <w:szCs w:val="24"/>
        </w:rPr>
        <w:t xml:space="preserve"> </w:t>
      </w:r>
      <w:r>
        <w:rPr>
          <w:rFonts w:ascii="Times New Roman" w:hAnsi="Times New Roman" w:cs="Times New Roman"/>
          <w:sz w:val="24"/>
          <w:szCs w:val="24"/>
        </w:rPr>
        <w:t>санын</w:t>
      </w:r>
      <w:r>
        <w:rPr>
          <w:rFonts w:ascii="Times New Roman" w:hAnsi="Times New Roman"/>
          <w:sz w:val="24"/>
          <w:szCs w:val="24"/>
        </w:rPr>
        <w:t xml:space="preserve"> </w:t>
      </w:r>
      <w:r>
        <w:rPr>
          <w:rFonts w:ascii="Times New Roman" w:hAnsi="Times New Roman" w:cs="Times New Roman"/>
          <w:sz w:val="24"/>
          <w:szCs w:val="24"/>
        </w:rPr>
        <w:t>эсепт</w:t>
      </w:r>
      <w:r>
        <w:rPr>
          <w:rFonts w:ascii="Cambria Math" w:hAnsi="Cambria Math" w:cs="Cambria Math"/>
          <w:sz w:val="24"/>
          <w:szCs w:val="24"/>
        </w:rPr>
        <w:t>ѳѳ</w:t>
      </w:r>
      <w:r>
        <w:rPr>
          <w:rFonts w:ascii="Times New Roman" w:hAnsi="Times New Roman"/>
          <w:sz w:val="24"/>
          <w:szCs w:val="24"/>
        </w:rPr>
        <w:t xml:space="preserve">. </w:t>
      </w:r>
      <w:r>
        <w:rPr>
          <w:rFonts w:ascii="Times New Roman" w:hAnsi="Times New Roman" w:cs="Times New Roman"/>
          <w:sz w:val="24"/>
          <w:szCs w:val="24"/>
        </w:rPr>
        <w:t>Отун</w:t>
      </w:r>
      <w:r>
        <w:rPr>
          <w:rFonts w:ascii="Times New Roman" w:hAnsi="Times New Roman"/>
          <w:sz w:val="24"/>
          <w:szCs w:val="24"/>
        </w:rPr>
        <w:t xml:space="preserve"> </w:t>
      </w:r>
      <w:r>
        <w:rPr>
          <w:rFonts w:ascii="Times New Roman" w:hAnsi="Times New Roman" w:cs="Times New Roman"/>
          <w:sz w:val="24"/>
          <w:szCs w:val="24"/>
        </w:rPr>
        <w:t>энергиясы</w:t>
      </w:r>
      <w:r>
        <w:rPr>
          <w:rFonts w:ascii="Times New Roman" w:hAnsi="Times New Roman"/>
          <w:sz w:val="24"/>
          <w:szCs w:val="24"/>
        </w:rPr>
        <w:t xml:space="preserve">. </w:t>
      </w:r>
      <w:r>
        <w:rPr>
          <w:rFonts w:ascii="Times New Roman" w:hAnsi="Times New Roman" w:cs="Times New Roman"/>
          <w:sz w:val="24"/>
          <w:szCs w:val="24"/>
        </w:rPr>
        <w:t>Отундун</w:t>
      </w:r>
      <w:r>
        <w:rPr>
          <w:rFonts w:ascii="Times New Roman" w:hAnsi="Times New Roman"/>
          <w:sz w:val="24"/>
          <w:szCs w:val="24"/>
        </w:rPr>
        <w:t xml:space="preserve"> </w:t>
      </w:r>
      <w:r>
        <w:rPr>
          <w:rFonts w:ascii="Times New Roman" w:hAnsi="Times New Roman" w:cs="Times New Roman"/>
          <w:sz w:val="24"/>
          <w:szCs w:val="24"/>
        </w:rPr>
        <w:t>күйүү</w:t>
      </w:r>
      <w:r>
        <w:rPr>
          <w:rFonts w:ascii="Times New Roman" w:hAnsi="Times New Roman"/>
          <w:sz w:val="24"/>
          <w:szCs w:val="24"/>
        </w:rPr>
        <w:t xml:space="preserve"> </w:t>
      </w:r>
      <w:r>
        <w:rPr>
          <w:rFonts w:ascii="Times New Roman" w:hAnsi="Times New Roman" w:cs="Times New Roman"/>
          <w:sz w:val="24"/>
          <w:szCs w:val="24"/>
        </w:rPr>
        <w:t>жылуулугу</w:t>
      </w:r>
      <w:r>
        <w:rPr>
          <w:rFonts w:ascii="Times New Roman" w:hAnsi="Times New Roman"/>
          <w:sz w:val="24"/>
          <w:szCs w:val="24"/>
        </w:rPr>
        <w:t xml:space="preserve">. </w:t>
      </w:r>
      <w:r>
        <w:rPr>
          <w:rFonts w:ascii="Times New Roman" w:hAnsi="Times New Roman" w:cs="Times New Roman"/>
          <w:sz w:val="24"/>
          <w:szCs w:val="24"/>
        </w:rPr>
        <w:t>Жылуулук</w:t>
      </w:r>
      <w:r>
        <w:rPr>
          <w:rFonts w:ascii="Times New Roman" w:hAnsi="Times New Roman"/>
          <w:sz w:val="24"/>
          <w:szCs w:val="24"/>
        </w:rPr>
        <w:t xml:space="preserve"> </w:t>
      </w:r>
      <w:r>
        <w:rPr>
          <w:rFonts w:ascii="Times New Roman" w:hAnsi="Times New Roman" w:cs="Times New Roman"/>
          <w:sz w:val="24"/>
          <w:szCs w:val="24"/>
        </w:rPr>
        <w:t>процесстерде</w:t>
      </w:r>
      <w:r>
        <w:rPr>
          <w:rFonts w:ascii="Times New Roman" w:hAnsi="Times New Roman"/>
          <w:sz w:val="24"/>
          <w:szCs w:val="24"/>
        </w:rPr>
        <w:t xml:space="preserve"> </w:t>
      </w:r>
      <w:r>
        <w:rPr>
          <w:rFonts w:ascii="Times New Roman" w:hAnsi="Times New Roman" w:cs="Times New Roman"/>
          <w:sz w:val="24"/>
          <w:szCs w:val="24"/>
        </w:rPr>
        <w:t>энергиянын</w:t>
      </w:r>
      <w:r>
        <w:rPr>
          <w:rFonts w:ascii="Times New Roman" w:hAnsi="Times New Roman"/>
          <w:sz w:val="24"/>
          <w:szCs w:val="24"/>
        </w:rPr>
        <w:t xml:space="preserve"> </w:t>
      </w:r>
      <w:r>
        <w:rPr>
          <w:rFonts w:ascii="Times New Roman" w:hAnsi="Times New Roman" w:cs="Times New Roman"/>
          <w:sz w:val="24"/>
          <w:szCs w:val="24"/>
        </w:rPr>
        <w:t>сакталуу</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айлануу</w:t>
      </w:r>
      <w:r>
        <w:rPr>
          <w:rFonts w:ascii="Times New Roman" w:hAnsi="Times New Roman"/>
          <w:sz w:val="24"/>
          <w:szCs w:val="24"/>
        </w:rPr>
        <w:t xml:space="preserve"> </w:t>
      </w:r>
      <w:r>
        <w:rPr>
          <w:rFonts w:ascii="Times New Roman" w:hAnsi="Times New Roman" w:cs="Times New Roman"/>
          <w:sz w:val="24"/>
          <w:szCs w:val="24"/>
        </w:rPr>
        <w:t>закону</w:t>
      </w:r>
      <w:r>
        <w:rPr>
          <w:rFonts w:ascii="Times New Roman" w:hAnsi="Times New Roman"/>
          <w:sz w:val="24"/>
          <w:szCs w:val="24"/>
        </w:rPr>
        <w:t>.</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 xml:space="preserve">Заттын агрегаттык абалдарынын </w:t>
      </w:r>
      <w:r>
        <w:rPr>
          <w:rFonts w:ascii="Cambria Math" w:hAnsi="Cambria Math" w:cs="Cambria Math"/>
          <w:b/>
          <w:sz w:val="24"/>
          <w:szCs w:val="24"/>
        </w:rPr>
        <w:t>ѳ</w:t>
      </w:r>
      <w:r>
        <w:rPr>
          <w:rFonts w:ascii="Times New Roman" w:hAnsi="Times New Roman" w:cs="Times New Roman"/>
          <w:b/>
          <w:sz w:val="24"/>
          <w:szCs w:val="24"/>
        </w:rPr>
        <w:t>зг</w:t>
      </w:r>
      <w:r>
        <w:rPr>
          <w:rFonts w:ascii="Cambria Math" w:hAnsi="Cambria Math" w:cs="Cambria Math"/>
          <w:b/>
          <w:sz w:val="24"/>
          <w:szCs w:val="24"/>
        </w:rPr>
        <w:t>ѳ</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үшү</w:t>
      </w:r>
      <w:r>
        <w:rPr>
          <w:rFonts w:ascii="Times New Roman" w:hAnsi="Times New Roman"/>
          <w:b/>
          <w:sz w:val="24"/>
          <w:szCs w:val="24"/>
        </w:rPr>
        <w:t xml:space="preserve">. </w:t>
      </w:r>
      <w:r>
        <w:rPr>
          <w:rFonts w:ascii="Times New Roman" w:hAnsi="Times New Roman"/>
          <w:sz w:val="24"/>
          <w:szCs w:val="24"/>
        </w:rPr>
        <w:t>Катуу нерселердин эрүүсү жана кристаллдашуусу. Эрүүнү</w:t>
      </w:r>
      <w:proofErr w:type="gramStart"/>
      <w:r>
        <w:rPr>
          <w:rFonts w:ascii="Times New Roman" w:hAnsi="Times New Roman"/>
          <w:sz w:val="24"/>
          <w:szCs w:val="24"/>
        </w:rPr>
        <w:t>н</w:t>
      </w:r>
      <w:proofErr w:type="gramEnd"/>
      <w:r>
        <w:rPr>
          <w:rFonts w:ascii="Times New Roman" w:hAnsi="Times New Roman"/>
          <w:sz w:val="24"/>
          <w:szCs w:val="24"/>
        </w:rPr>
        <w:t xml:space="preserve"> салыштырма жылуулугу. Буунун пайда болушу. Буулануу жана конденсация. Буулануунун салыштырма жылуулугу. Кайноо. Кайноо температурасы. Абанын нымдуулугу. Абанын нымдуулугун аныктоонун жолдору. Кеңейүүд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газдын</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буунун</w:t>
      </w:r>
      <w:r>
        <w:rPr>
          <w:rFonts w:ascii="Times New Roman" w:hAnsi="Times New Roman"/>
          <w:sz w:val="24"/>
          <w:szCs w:val="24"/>
        </w:rPr>
        <w:t xml:space="preserve"> </w:t>
      </w:r>
      <w:r>
        <w:rPr>
          <w:rFonts w:ascii="Times New Roman" w:hAnsi="Times New Roman" w:cs="Times New Roman"/>
          <w:sz w:val="24"/>
          <w:szCs w:val="24"/>
        </w:rPr>
        <w:t>аткарган</w:t>
      </w:r>
      <w:r>
        <w:rPr>
          <w:rFonts w:ascii="Times New Roman" w:hAnsi="Times New Roman"/>
          <w:sz w:val="24"/>
          <w:szCs w:val="24"/>
        </w:rPr>
        <w:t xml:space="preserve"> </w:t>
      </w:r>
      <w:r>
        <w:rPr>
          <w:rFonts w:ascii="Times New Roman" w:hAnsi="Times New Roman" w:cs="Times New Roman"/>
          <w:sz w:val="24"/>
          <w:szCs w:val="24"/>
        </w:rPr>
        <w:t>жумушу</w:t>
      </w:r>
      <w:r>
        <w:rPr>
          <w:rFonts w:ascii="Times New Roman" w:hAnsi="Times New Roman"/>
          <w:sz w:val="24"/>
          <w:szCs w:val="24"/>
        </w:rPr>
        <w:t xml:space="preserve">. </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Жылуулук машиналары.</w:t>
      </w:r>
      <w:r>
        <w:rPr>
          <w:rFonts w:ascii="Times New Roman" w:hAnsi="Times New Roman"/>
          <w:sz w:val="24"/>
          <w:szCs w:val="24"/>
        </w:rPr>
        <w:t xml:space="preserve"> Ичинен күйүүчү кыймылдаткыч.  Буу турбинасы. Муздаткыч машиналар. Жылуулук кыймылдаткычынын </w:t>
      </w:r>
      <w:proofErr w:type="gramStart"/>
      <w:r>
        <w:rPr>
          <w:rFonts w:ascii="Times New Roman" w:hAnsi="Times New Roman"/>
          <w:sz w:val="24"/>
          <w:szCs w:val="24"/>
        </w:rPr>
        <w:t>ПАК-и</w:t>
      </w:r>
      <w:proofErr w:type="gramEnd"/>
      <w:r>
        <w:rPr>
          <w:rFonts w:ascii="Times New Roman" w:hAnsi="Times New Roman"/>
          <w:sz w:val="24"/>
          <w:szCs w:val="24"/>
        </w:rPr>
        <w:t xml:space="preserve">. Жылуулук кыймылдаткычтарынын техниканын </w:t>
      </w:r>
      <w:r>
        <w:rPr>
          <w:rFonts w:ascii="Cambria Math" w:hAnsi="Cambria Math" w:cs="Cambria Math"/>
          <w:sz w:val="24"/>
          <w:szCs w:val="24"/>
        </w:rPr>
        <w:t>ѳ</w:t>
      </w:r>
      <w:r>
        <w:rPr>
          <w:rFonts w:ascii="Times New Roman" w:hAnsi="Times New Roman" w:cs="Times New Roman"/>
          <w:sz w:val="24"/>
          <w:szCs w:val="24"/>
        </w:rPr>
        <w:t>нү</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үүсүнд</w:t>
      </w:r>
      <w:r>
        <w:rPr>
          <w:rFonts w:ascii="Cambria Math" w:hAnsi="Cambria Math" w:cs="Cambria Math"/>
          <w:sz w:val="24"/>
          <w:szCs w:val="24"/>
        </w:rPr>
        <w:t>ѳ</w:t>
      </w:r>
      <w:r>
        <w:rPr>
          <w:rFonts w:ascii="Times New Roman" w:hAnsi="Times New Roman" w:cs="Times New Roman"/>
          <w:sz w:val="24"/>
          <w:szCs w:val="24"/>
        </w:rPr>
        <w:t>гү</w:t>
      </w:r>
      <w:r>
        <w:rPr>
          <w:rFonts w:ascii="Times New Roman" w:hAnsi="Times New Roman"/>
          <w:sz w:val="24"/>
          <w:szCs w:val="24"/>
        </w:rPr>
        <w:t xml:space="preserve"> </w:t>
      </w:r>
      <w:r>
        <w:rPr>
          <w:rFonts w:ascii="Times New Roman" w:hAnsi="Times New Roman" w:cs="Times New Roman"/>
          <w:sz w:val="24"/>
          <w:szCs w:val="24"/>
        </w:rPr>
        <w:t>ролу</w:t>
      </w:r>
      <w:r>
        <w:rPr>
          <w:rFonts w:ascii="Times New Roman" w:hAnsi="Times New Roman"/>
          <w:sz w:val="24"/>
          <w:szCs w:val="24"/>
        </w:rPr>
        <w:t>.  Жылуулук машиналарын колдонуунун экологиялык проблемалары жана айлана ч</w:t>
      </w:r>
      <w:r>
        <w:rPr>
          <w:rFonts w:ascii="Cambria Math" w:hAnsi="Cambria Math" w:cs="Cambria Math"/>
          <w:sz w:val="24"/>
          <w:szCs w:val="24"/>
        </w:rPr>
        <w:t>ѳ</w:t>
      </w:r>
      <w:r>
        <w:rPr>
          <w:rFonts w:ascii="Times New Roman" w:hAnsi="Times New Roman" w:cs="Times New Roman"/>
          <w:sz w:val="24"/>
          <w:szCs w:val="24"/>
        </w:rPr>
        <w:t>йр</w:t>
      </w:r>
      <w:r>
        <w:rPr>
          <w:rFonts w:ascii="Cambria Math" w:hAnsi="Cambria Math" w:cs="Cambria Math"/>
          <w:sz w:val="24"/>
          <w:szCs w:val="24"/>
        </w:rPr>
        <w:t>ѳ</w:t>
      </w:r>
      <w:r>
        <w:rPr>
          <w:rFonts w:ascii="Times New Roman" w:hAnsi="Times New Roman" w:cs="Times New Roman"/>
          <w:sz w:val="24"/>
          <w:szCs w:val="24"/>
        </w:rPr>
        <w:t>нү</w:t>
      </w:r>
      <w:r>
        <w:rPr>
          <w:rFonts w:ascii="Times New Roman" w:hAnsi="Times New Roman"/>
          <w:sz w:val="24"/>
          <w:szCs w:val="24"/>
        </w:rPr>
        <w:t xml:space="preserve"> </w:t>
      </w:r>
      <w:r>
        <w:rPr>
          <w:rFonts w:ascii="Times New Roman" w:hAnsi="Times New Roman" w:cs="Times New Roman"/>
          <w:sz w:val="24"/>
          <w:szCs w:val="24"/>
        </w:rPr>
        <w:t>коргоо</w:t>
      </w:r>
      <w:r>
        <w:rPr>
          <w:rFonts w:ascii="Times New Roman" w:hAnsi="Times New Roman"/>
          <w:sz w:val="24"/>
          <w:szCs w:val="24"/>
        </w:rPr>
        <w:t>.</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 xml:space="preserve">Электр заряды. Электр </w:t>
      </w:r>
      <w:r>
        <w:rPr>
          <w:rFonts w:ascii="Times New Roman" w:hAnsi="Times New Roman"/>
          <w:sz w:val="24"/>
          <w:szCs w:val="24"/>
        </w:rPr>
        <w:t xml:space="preserve">талаасы. Нерселердин электрлениши. Электрленген нерселердин </w:t>
      </w:r>
      <w:r>
        <w:rPr>
          <w:rFonts w:ascii="Cambria Math" w:hAnsi="Cambria Math" w:cs="Cambria Math"/>
          <w:sz w:val="24"/>
          <w:szCs w:val="24"/>
        </w:rPr>
        <w:t>ѳ</w:t>
      </w:r>
      <w:r>
        <w:rPr>
          <w:rFonts w:ascii="Times New Roman" w:hAnsi="Times New Roman" w:cs="Times New Roman"/>
          <w:sz w:val="24"/>
          <w:szCs w:val="24"/>
        </w:rPr>
        <w:t>з</w:t>
      </w:r>
      <w:r>
        <w:rPr>
          <w:rFonts w:ascii="Times New Roman" w:hAnsi="Times New Roman"/>
          <w:sz w:val="24"/>
          <w:szCs w:val="24"/>
        </w:rPr>
        <w:t xml:space="preserve"> </w:t>
      </w:r>
      <w:r>
        <w:rPr>
          <w:rFonts w:ascii="Times New Roman" w:hAnsi="Times New Roman" w:cs="Times New Roman"/>
          <w:sz w:val="24"/>
          <w:szCs w:val="24"/>
        </w:rPr>
        <w:t>ара</w:t>
      </w:r>
      <w:r>
        <w:rPr>
          <w:rFonts w:ascii="Times New Roman" w:hAnsi="Times New Roman"/>
          <w:sz w:val="24"/>
          <w:szCs w:val="24"/>
        </w:rPr>
        <w:t xml:space="preserve"> </w:t>
      </w:r>
      <w:r>
        <w:rPr>
          <w:rFonts w:ascii="Times New Roman" w:hAnsi="Times New Roman" w:cs="Times New Roman"/>
          <w:sz w:val="24"/>
          <w:szCs w:val="24"/>
        </w:rPr>
        <w:t>аракеттениши</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заряды</w:t>
      </w:r>
      <w:r>
        <w:rPr>
          <w:rFonts w:ascii="Times New Roman" w:hAnsi="Times New Roman"/>
          <w:sz w:val="24"/>
          <w:szCs w:val="24"/>
        </w:rPr>
        <w:t xml:space="preserve">. </w:t>
      </w:r>
      <w:r>
        <w:rPr>
          <w:rFonts w:ascii="Times New Roman" w:hAnsi="Times New Roman" w:cs="Times New Roman"/>
          <w:sz w:val="24"/>
          <w:szCs w:val="24"/>
        </w:rPr>
        <w:t>Заряддардын</w:t>
      </w:r>
      <w:r>
        <w:rPr>
          <w:rFonts w:ascii="Times New Roman" w:hAnsi="Times New Roman"/>
          <w:sz w:val="24"/>
          <w:szCs w:val="24"/>
        </w:rPr>
        <w:t xml:space="preserve"> </w:t>
      </w:r>
      <w:r>
        <w:rPr>
          <w:rFonts w:ascii="Times New Roman" w:hAnsi="Times New Roman" w:cs="Times New Roman"/>
          <w:sz w:val="24"/>
          <w:szCs w:val="24"/>
        </w:rPr>
        <w:t>эки</w:t>
      </w:r>
      <w:r>
        <w:rPr>
          <w:rFonts w:ascii="Times New Roman" w:hAnsi="Times New Roman"/>
          <w:sz w:val="24"/>
          <w:szCs w:val="24"/>
        </w:rPr>
        <w:t xml:space="preserve"> </w:t>
      </w:r>
      <w:r>
        <w:rPr>
          <w:rFonts w:ascii="Times New Roman" w:hAnsi="Times New Roman" w:cs="Times New Roman"/>
          <w:sz w:val="24"/>
          <w:szCs w:val="24"/>
        </w:rPr>
        <w:t>түрү</w:t>
      </w:r>
      <w:r>
        <w:rPr>
          <w:rFonts w:ascii="Times New Roman" w:hAnsi="Times New Roman"/>
          <w:sz w:val="24"/>
          <w:szCs w:val="24"/>
        </w:rPr>
        <w:t xml:space="preserve">. </w:t>
      </w:r>
      <w:r>
        <w:rPr>
          <w:rFonts w:ascii="Times New Roman" w:hAnsi="Times New Roman" w:cs="Times New Roman"/>
          <w:sz w:val="24"/>
          <w:szCs w:val="24"/>
        </w:rPr>
        <w:t>Электроскоп</w:t>
      </w:r>
      <w:r>
        <w:rPr>
          <w:rFonts w:ascii="Times New Roman" w:hAnsi="Times New Roman"/>
          <w:sz w:val="24"/>
          <w:szCs w:val="24"/>
        </w:rPr>
        <w:t xml:space="preserve">. </w:t>
      </w:r>
      <w:r>
        <w:rPr>
          <w:rFonts w:ascii="Times New Roman" w:hAnsi="Times New Roman" w:cs="Times New Roman"/>
          <w:sz w:val="24"/>
          <w:szCs w:val="24"/>
        </w:rPr>
        <w:t>Атомдун</w:t>
      </w:r>
      <w:r>
        <w:rPr>
          <w:rFonts w:ascii="Times New Roman" w:hAnsi="Times New Roman"/>
          <w:sz w:val="24"/>
          <w:szCs w:val="24"/>
        </w:rPr>
        <w:t xml:space="preserve"> </w:t>
      </w:r>
      <w:r>
        <w:rPr>
          <w:rFonts w:ascii="Times New Roman" w:hAnsi="Times New Roman" w:cs="Times New Roman"/>
          <w:sz w:val="24"/>
          <w:szCs w:val="24"/>
        </w:rPr>
        <w:t>түзүлү</w:t>
      </w:r>
      <w:r>
        <w:rPr>
          <w:rFonts w:ascii="Times New Roman" w:hAnsi="Times New Roman"/>
          <w:sz w:val="24"/>
          <w:szCs w:val="24"/>
        </w:rPr>
        <w:t>шү. Заряддалган б</w:t>
      </w:r>
      <w:r>
        <w:rPr>
          <w:rFonts w:ascii="Cambria Math" w:hAnsi="Cambria Math" w:cs="Cambria Math"/>
          <w:sz w:val="24"/>
          <w:szCs w:val="24"/>
        </w:rPr>
        <w:t>ѳ</w:t>
      </w:r>
      <w:r>
        <w:rPr>
          <w:rFonts w:ascii="Times New Roman" w:hAnsi="Times New Roman" w:cs="Times New Roman"/>
          <w:sz w:val="24"/>
          <w:szCs w:val="24"/>
        </w:rPr>
        <w:t>лүкч</w:t>
      </w:r>
      <w:r>
        <w:rPr>
          <w:rFonts w:ascii="Cambria Math" w:hAnsi="Cambria Math" w:cs="Cambria Math"/>
          <w:sz w:val="24"/>
          <w:szCs w:val="24"/>
        </w:rPr>
        <w:t>ѳ</w:t>
      </w:r>
      <w:r>
        <w:rPr>
          <w:rFonts w:ascii="Times New Roman" w:hAnsi="Times New Roman" w:cs="Times New Roman"/>
          <w:sz w:val="24"/>
          <w:szCs w:val="24"/>
        </w:rPr>
        <w:t>л</w:t>
      </w:r>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 xml:space="preserve">. </w:t>
      </w:r>
      <w:r>
        <w:rPr>
          <w:rFonts w:ascii="Times New Roman" w:hAnsi="Times New Roman" w:cs="Times New Roman"/>
          <w:sz w:val="24"/>
          <w:szCs w:val="24"/>
        </w:rPr>
        <w:t>Заряддалган</w:t>
      </w:r>
      <w:r>
        <w:rPr>
          <w:rFonts w:ascii="Times New Roman" w:hAnsi="Times New Roman"/>
          <w:sz w:val="24"/>
          <w:szCs w:val="24"/>
        </w:rPr>
        <w:t xml:space="preserve"> </w:t>
      </w:r>
      <w:r>
        <w:rPr>
          <w:rFonts w:ascii="Times New Roman" w:hAnsi="Times New Roman" w:cs="Times New Roman"/>
          <w:sz w:val="24"/>
          <w:szCs w:val="24"/>
        </w:rPr>
        <w:t>б</w:t>
      </w:r>
      <w:r>
        <w:rPr>
          <w:rFonts w:ascii="Cambria Math" w:hAnsi="Cambria Math" w:cs="Cambria Math"/>
          <w:sz w:val="24"/>
          <w:szCs w:val="24"/>
        </w:rPr>
        <w:t>ѳ</w:t>
      </w:r>
      <w:r>
        <w:rPr>
          <w:rFonts w:ascii="Times New Roman" w:hAnsi="Times New Roman" w:cs="Times New Roman"/>
          <w:sz w:val="24"/>
          <w:szCs w:val="24"/>
        </w:rPr>
        <w:t>лүкч</w:t>
      </w:r>
      <w:r>
        <w:rPr>
          <w:rFonts w:ascii="Cambria Math" w:hAnsi="Cambria Math" w:cs="Cambria Math"/>
          <w:sz w:val="24"/>
          <w:szCs w:val="24"/>
        </w:rPr>
        <w:t>ѳ</w:t>
      </w:r>
      <w:r>
        <w:rPr>
          <w:rFonts w:ascii="Times New Roman" w:hAnsi="Times New Roman" w:cs="Times New Roman"/>
          <w:sz w:val="24"/>
          <w:szCs w:val="24"/>
        </w:rPr>
        <w:t>л</w:t>
      </w:r>
      <w:r>
        <w:rPr>
          <w:rFonts w:ascii="Cambria Math" w:hAnsi="Cambria Math" w:cs="Cambria Math"/>
          <w:sz w:val="24"/>
          <w:szCs w:val="24"/>
        </w:rPr>
        <w:t>ѳ</w:t>
      </w:r>
      <w:r>
        <w:rPr>
          <w:rFonts w:ascii="Times New Roman" w:hAnsi="Times New Roman" w:cs="Times New Roman"/>
          <w:sz w:val="24"/>
          <w:szCs w:val="24"/>
        </w:rPr>
        <w:t>рдүн</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тк</w:t>
      </w:r>
      <w:r>
        <w:rPr>
          <w:rFonts w:ascii="Cambria Math" w:hAnsi="Cambria Math" w:cs="Cambria Math"/>
          <w:sz w:val="24"/>
          <w:szCs w:val="24"/>
        </w:rPr>
        <w:t>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үлүшү</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зарядын</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тк</w:t>
      </w:r>
      <w:r>
        <w:rPr>
          <w:rFonts w:ascii="Cambria Math" w:hAnsi="Cambria Math" w:cs="Cambria Math"/>
          <w:sz w:val="24"/>
          <w:szCs w:val="24"/>
        </w:rPr>
        <w:t>ѳ</w:t>
      </w:r>
      <w:r>
        <w:rPr>
          <w:rFonts w:ascii="Times New Roman" w:hAnsi="Times New Roman" w:cs="Times New Roman"/>
          <w:sz w:val="24"/>
          <w:szCs w:val="24"/>
        </w:rPr>
        <w:t>ргүчт</w:t>
      </w:r>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тк</w:t>
      </w:r>
      <w:r>
        <w:rPr>
          <w:rFonts w:ascii="Cambria Math" w:hAnsi="Cambria Math" w:cs="Cambria Math"/>
          <w:sz w:val="24"/>
          <w:szCs w:val="24"/>
        </w:rPr>
        <w:t>ѳ</w:t>
      </w:r>
      <w:r>
        <w:rPr>
          <w:rFonts w:ascii="Times New Roman" w:hAnsi="Times New Roman" w:cs="Times New Roman"/>
          <w:sz w:val="24"/>
          <w:szCs w:val="24"/>
        </w:rPr>
        <w:t>рб</w:t>
      </w:r>
      <w:r>
        <w:rPr>
          <w:rFonts w:ascii="Cambria Math" w:hAnsi="Cambria Math" w:cs="Cambria Math"/>
          <w:sz w:val="24"/>
          <w:szCs w:val="24"/>
        </w:rPr>
        <w:t>ѳ</w:t>
      </w:r>
      <w:r>
        <w:rPr>
          <w:rFonts w:ascii="Times New Roman" w:hAnsi="Times New Roman" w:cs="Times New Roman"/>
          <w:sz w:val="24"/>
          <w:szCs w:val="24"/>
        </w:rPr>
        <w:t>гүчт</w:t>
      </w:r>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талаасы</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талаасынын</w:t>
      </w:r>
      <w:r>
        <w:rPr>
          <w:rFonts w:ascii="Times New Roman" w:hAnsi="Times New Roman"/>
          <w:sz w:val="24"/>
          <w:szCs w:val="24"/>
        </w:rPr>
        <w:t xml:space="preserve"> </w:t>
      </w:r>
      <w:r>
        <w:rPr>
          <w:rFonts w:ascii="Times New Roman" w:hAnsi="Times New Roman" w:cs="Times New Roman"/>
          <w:sz w:val="24"/>
          <w:szCs w:val="24"/>
        </w:rPr>
        <w:t>кү</w:t>
      </w:r>
      <w:proofErr w:type="gramStart"/>
      <w:r>
        <w:rPr>
          <w:rFonts w:ascii="Times New Roman" w:hAnsi="Times New Roman" w:cs="Times New Roman"/>
          <w:sz w:val="24"/>
          <w:szCs w:val="24"/>
        </w:rPr>
        <w:t>ч</w:t>
      </w:r>
      <w:proofErr w:type="gramEnd"/>
      <w:r>
        <w:rPr>
          <w:rFonts w:ascii="Times New Roman" w:hAnsi="Times New Roman"/>
          <w:sz w:val="24"/>
          <w:szCs w:val="24"/>
        </w:rPr>
        <w:t xml:space="preserve"> </w:t>
      </w:r>
      <w:r>
        <w:rPr>
          <w:rFonts w:ascii="Times New Roman" w:hAnsi="Times New Roman" w:cs="Times New Roman"/>
          <w:sz w:val="24"/>
          <w:szCs w:val="24"/>
        </w:rPr>
        <w:t>сызыктары</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талаасынын</w:t>
      </w:r>
      <w:r>
        <w:rPr>
          <w:rFonts w:ascii="Times New Roman" w:hAnsi="Times New Roman"/>
          <w:sz w:val="24"/>
          <w:szCs w:val="24"/>
        </w:rPr>
        <w:t xml:space="preserve"> </w:t>
      </w:r>
      <w:r>
        <w:rPr>
          <w:rFonts w:ascii="Times New Roman" w:hAnsi="Times New Roman" w:cs="Times New Roman"/>
          <w:sz w:val="24"/>
          <w:szCs w:val="24"/>
        </w:rPr>
        <w:t>чыңалышы</w:t>
      </w:r>
      <w:r>
        <w:rPr>
          <w:rFonts w:ascii="Times New Roman" w:hAnsi="Times New Roman"/>
          <w:sz w:val="24"/>
          <w:szCs w:val="24"/>
        </w:rPr>
        <w:t xml:space="preserve">. </w:t>
      </w:r>
      <w:r>
        <w:rPr>
          <w:rFonts w:ascii="Times New Roman" w:hAnsi="Times New Roman" w:cs="Times New Roman"/>
          <w:sz w:val="24"/>
          <w:szCs w:val="24"/>
        </w:rPr>
        <w:t>Заряддалган</w:t>
      </w:r>
      <w:r>
        <w:rPr>
          <w:rFonts w:ascii="Times New Roman" w:hAnsi="Times New Roman"/>
          <w:sz w:val="24"/>
          <w:szCs w:val="24"/>
        </w:rPr>
        <w:t xml:space="preserve"> </w:t>
      </w:r>
      <w:r>
        <w:rPr>
          <w:rFonts w:ascii="Times New Roman" w:hAnsi="Times New Roman" w:cs="Times New Roman"/>
          <w:sz w:val="24"/>
          <w:szCs w:val="24"/>
        </w:rPr>
        <w:t>б</w:t>
      </w:r>
      <w:r>
        <w:rPr>
          <w:rFonts w:ascii="Cambria Math" w:hAnsi="Cambria Math" w:cs="Cambria Math"/>
          <w:sz w:val="24"/>
          <w:szCs w:val="24"/>
        </w:rPr>
        <w:t>ѳ</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үкч</w:t>
      </w:r>
      <w:r>
        <w:rPr>
          <w:rFonts w:ascii="Cambria Math" w:hAnsi="Cambria Math" w:cs="Cambria Math"/>
          <w:sz w:val="24"/>
          <w:szCs w:val="24"/>
        </w:rPr>
        <w:t>ѳ</w:t>
      </w:r>
      <w:r>
        <w:rPr>
          <w:rFonts w:ascii="Times New Roman" w:hAnsi="Times New Roman" w:cs="Times New Roman"/>
          <w:sz w:val="24"/>
          <w:szCs w:val="24"/>
        </w:rPr>
        <w:t>л</w:t>
      </w:r>
      <w:r>
        <w:rPr>
          <w:rFonts w:ascii="Cambria Math" w:hAnsi="Cambria Math" w:cs="Cambria Math"/>
          <w:sz w:val="24"/>
          <w:szCs w:val="24"/>
        </w:rPr>
        <w:t>ѳ</w:t>
      </w:r>
      <w:r>
        <w:rPr>
          <w:rFonts w:ascii="Times New Roman" w:hAnsi="Times New Roman" w:cs="Times New Roman"/>
          <w:sz w:val="24"/>
          <w:szCs w:val="24"/>
        </w:rPr>
        <w:t>рдүн</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з</w:t>
      </w:r>
      <w:r>
        <w:rPr>
          <w:rFonts w:ascii="Times New Roman" w:hAnsi="Times New Roman"/>
          <w:sz w:val="24"/>
          <w:szCs w:val="24"/>
        </w:rPr>
        <w:t xml:space="preserve"> </w:t>
      </w:r>
      <w:r>
        <w:rPr>
          <w:rFonts w:ascii="Times New Roman" w:hAnsi="Times New Roman" w:cs="Times New Roman"/>
          <w:sz w:val="24"/>
          <w:szCs w:val="24"/>
        </w:rPr>
        <w:t>ара</w:t>
      </w:r>
      <w:r>
        <w:rPr>
          <w:rFonts w:ascii="Times New Roman" w:hAnsi="Times New Roman"/>
          <w:sz w:val="24"/>
          <w:szCs w:val="24"/>
        </w:rPr>
        <w:t xml:space="preserve"> </w:t>
      </w:r>
      <w:r>
        <w:rPr>
          <w:rFonts w:ascii="Times New Roman" w:hAnsi="Times New Roman" w:cs="Times New Roman"/>
          <w:sz w:val="24"/>
          <w:szCs w:val="24"/>
        </w:rPr>
        <w:t>аракеттенишүүсү</w:t>
      </w:r>
      <w:r>
        <w:rPr>
          <w:rFonts w:ascii="Times New Roman" w:hAnsi="Times New Roman"/>
          <w:sz w:val="24"/>
          <w:szCs w:val="24"/>
        </w:rPr>
        <w:t xml:space="preserve">. </w:t>
      </w:r>
      <w:r>
        <w:rPr>
          <w:rFonts w:ascii="Times New Roman" w:hAnsi="Times New Roman" w:cs="Times New Roman"/>
          <w:sz w:val="24"/>
          <w:szCs w:val="24"/>
        </w:rPr>
        <w:t>Кулондун</w:t>
      </w:r>
      <w:r>
        <w:rPr>
          <w:rFonts w:ascii="Times New Roman" w:hAnsi="Times New Roman"/>
          <w:sz w:val="24"/>
          <w:szCs w:val="24"/>
        </w:rPr>
        <w:t xml:space="preserve"> </w:t>
      </w:r>
      <w:r>
        <w:rPr>
          <w:rFonts w:ascii="Times New Roman" w:hAnsi="Times New Roman" w:cs="Times New Roman"/>
          <w:sz w:val="24"/>
          <w:szCs w:val="24"/>
        </w:rPr>
        <w:t>закону</w:t>
      </w:r>
      <w:r>
        <w:rPr>
          <w:rFonts w:ascii="Times New Roman" w:hAnsi="Times New Roman"/>
          <w:sz w:val="24"/>
          <w:szCs w:val="24"/>
        </w:rPr>
        <w:t>. Потенциал жана потенциалдар айырмасы. Электр зарядын которуудагы электр талаасынын аткарган жумушу. Заттын электр сыйымдуулугу. Жалпак конденсаторлор.</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 xml:space="preserve">Турактуу электр тогу. </w:t>
      </w:r>
      <w:r>
        <w:rPr>
          <w:rFonts w:ascii="Times New Roman" w:hAnsi="Times New Roman"/>
          <w:sz w:val="24"/>
          <w:szCs w:val="24"/>
        </w:rPr>
        <w:t>Электр тогу. Электр тогунун булактары жана керект</w:t>
      </w:r>
      <w:r>
        <w:rPr>
          <w:rFonts w:ascii="Cambria Math" w:hAnsi="Cambria Math" w:cs="Cambria Math"/>
          <w:sz w:val="24"/>
          <w:szCs w:val="24"/>
        </w:rPr>
        <w:t>ѳѳ</w:t>
      </w:r>
      <w:r>
        <w:rPr>
          <w:rFonts w:ascii="Times New Roman" w:hAnsi="Times New Roman" w:cs="Times New Roman"/>
          <w:sz w:val="24"/>
          <w:szCs w:val="24"/>
        </w:rPr>
        <w:t>чүл</w:t>
      </w:r>
      <w:r>
        <w:rPr>
          <w:rFonts w:ascii="Cambria Math" w:hAnsi="Cambria Math" w:cs="Cambria Math"/>
          <w:sz w:val="24"/>
          <w:szCs w:val="24"/>
        </w:rPr>
        <w:t>ѳ</w:t>
      </w:r>
      <w:r>
        <w:rPr>
          <w:rFonts w:ascii="Times New Roman" w:hAnsi="Times New Roman" w:cs="Times New Roman"/>
          <w:sz w:val="24"/>
          <w:szCs w:val="24"/>
        </w:rPr>
        <w:t>рү</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чынжыры</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тогунун багыты. Ток күчү. Амперметр. Электрдик чыңалуу. Вольтметр</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Cambria Math" w:hAnsi="Cambria Math" w:cs="Cambria Math"/>
          <w:sz w:val="24"/>
          <w:szCs w:val="24"/>
        </w:rPr>
        <w:t>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к</w:t>
      </w:r>
      <w:r>
        <w:rPr>
          <w:rFonts w:ascii="Cambria Math" w:hAnsi="Cambria Math" w:cs="Cambria Math"/>
          <w:sz w:val="24"/>
          <w:szCs w:val="24"/>
        </w:rPr>
        <w:t>ѳ</w:t>
      </w:r>
      <w:r>
        <w:rPr>
          <w:rFonts w:ascii="Times New Roman" w:hAnsi="Times New Roman" w:cs="Times New Roman"/>
          <w:sz w:val="24"/>
          <w:szCs w:val="24"/>
        </w:rPr>
        <w:t>ргүчтүн</w:t>
      </w:r>
      <w:r>
        <w:rPr>
          <w:rFonts w:ascii="Times New Roman" w:hAnsi="Times New Roman"/>
          <w:sz w:val="24"/>
          <w:szCs w:val="24"/>
        </w:rPr>
        <w:t xml:space="preserve"> </w:t>
      </w:r>
      <w:r>
        <w:rPr>
          <w:rFonts w:ascii="Times New Roman" w:hAnsi="Times New Roman" w:cs="Times New Roman"/>
          <w:sz w:val="24"/>
          <w:szCs w:val="24"/>
        </w:rPr>
        <w:t>каршылыгы</w:t>
      </w:r>
      <w:r>
        <w:rPr>
          <w:rFonts w:ascii="Times New Roman" w:hAnsi="Times New Roman"/>
          <w:sz w:val="24"/>
          <w:szCs w:val="24"/>
        </w:rPr>
        <w:t xml:space="preserve">. </w:t>
      </w:r>
      <w:r>
        <w:rPr>
          <w:rFonts w:ascii="Times New Roman" w:hAnsi="Times New Roman" w:cs="Times New Roman"/>
          <w:sz w:val="24"/>
          <w:szCs w:val="24"/>
        </w:rPr>
        <w:t>Салыштырма</w:t>
      </w:r>
      <w:r>
        <w:rPr>
          <w:rFonts w:ascii="Times New Roman" w:hAnsi="Times New Roman"/>
          <w:sz w:val="24"/>
          <w:szCs w:val="24"/>
        </w:rPr>
        <w:t xml:space="preserve"> </w:t>
      </w:r>
      <w:r>
        <w:rPr>
          <w:rFonts w:ascii="Times New Roman" w:hAnsi="Times New Roman" w:cs="Times New Roman"/>
          <w:sz w:val="24"/>
          <w:szCs w:val="24"/>
        </w:rPr>
        <w:t>каршылык</w:t>
      </w:r>
      <w:r>
        <w:rPr>
          <w:rFonts w:ascii="Times New Roman" w:hAnsi="Times New Roman"/>
          <w:sz w:val="24"/>
          <w:szCs w:val="24"/>
        </w:rPr>
        <w:t xml:space="preserve">. </w:t>
      </w:r>
      <w:r>
        <w:rPr>
          <w:rFonts w:ascii="Times New Roman" w:hAnsi="Times New Roman" w:cs="Times New Roman"/>
          <w:sz w:val="24"/>
          <w:szCs w:val="24"/>
        </w:rPr>
        <w:t>Чынжырдын</w:t>
      </w:r>
      <w:r>
        <w:rPr>
          <w:rFonts w:ascii="Times New Roman" w:hAnsi="Times New Roman"/>
          <w:sz w:val="24"/>
          <w:szCs w:val="24"/>
        </w:rPr>
        <w:t xml:space="preserve"> </w:t>
      </w:r>
      <w:r>
        <w:rPr>
          <w:rFonts w:ascii="Times New Roman" w:hAnsi="Times New Roman" w:cs="Times New Roman"/>
          <w:sz w:val="24"/>
          <w:szCs w:val="24"/>
        </w:rPr>
        <w:t>участогу</w:t>
      </w:r>
      <w:r>
        <w:rPr>
          <w:rFonts w:ascii="Times New Roman" w:hAnsi="Times New Roman"/>
          <w:sz w:val="24"/>
          <w:szCs w:val="24"/>
        </w:rPr>
        <w:t xml:space="preserve"> </w:t>
      </w:r>
      <w:r>
        <w:rPr>
          <w:rFonts w:ascii="Times New Roman" w:hAnsi="Times New Roman" w:cs="Times New Roman"/>
          <w:sz w:val="24"/>
          <w:szCs w:val="24"/>
        </w:rPr>
        <w:t>үчүн</w:t>
      </w:r>
      <w:r>
        <w:rPr>
          <w:rFonts w:ascii="Times New Roman" w:hAnsi="Times New Roman"/>
          <w:sz w:val="24"/>
          <w:szCs w:val="24"/>
        </w:rPr>
        <w:t xml:space="preserve"> </w:t>
      </w:r>
      <w:r>
        <w:rPr>
          <w:rFonts w:ascii="Times New Roman" w:hAnsi="Times New Roman" w:cs="Times New Roman"/>
          <w:sz w:val="24"/>
          <w:szCs w:val="24"/>
        </w:rPr>
        <w:t>Омдун</w:t>
      </w:r>
      <w:r>
        <w:rPr>
          <w:rFonts w:ascii="Times New Roman" w:hAnsi="Times New Roman"/>
          <w:sz w:val="24"/>
          <w:szCs w:val="24"/>
        </w:rPr>
        <w:t xml:space="preserve"> </w:t>
      </w:r>
      <w:r>
        <w:rPr>
          <w:rFonts w:ascii="Times New Roman" w:hAnsi="Times New Roman" w:cs="Times New Roman"/>
          <w:sz w:val="24"/>
          <w:szCs w:val="24"/>
        </w:rPr>
        <w:t>закону</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Cambria Math" w:hAnsi="Cambria Math" w:cs="Cambria Math"/>
          <w:sz w:val="24"/>
          <w:szCs w:val="24"/>
        </w:rPr>
        <w:t>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к</w:t>
      </w:r>
      <w:r>
        <w:rPr>
          <w:rFonts w:ascii="Cambria Math" w:hAnsi="Cambria Math" w:cs="Cambria Math"/>
          <w:sz w:val="24"/>
          <w:szCs w:val="24"/>
        </w:rPr>
        <w:t>ѳ</w:t>
      </w:r>
      <w:r>
        <w:rPr>
          <w:rFonts w:ascii="Times New Roman" w:hAnsi="Times New Roman" w:cs="Times New Roman"/>
          <w:sz w:val="24"/>
          <w:szCs w:val="24"/>
        </w:rPr>
        <w:t>ргүчт</w:t>
      </w:r>
      <w:r>
        <w:rPr>
          <w:rFonts w:ascii="Cambria Math" w:hAnsi="Cambria Math" w:cs="Cambria Math"/>
          <w:sz w:val="24"/>
          <w:szCs w:val="24"/>
        </w:rPr>
        <w:t>ѳ</w:t>
      </w:r>
      <w:r>
        <w:rPr>
          <w:rFonts w:ascii="Times New Roman" w:hAnsi="Times New Roman" w:cs="Times New Roman"/>
          <w:sz w:val="24"/>
          <w:szCs w:val="24"/>
        </w:rPr>
        <w:t>рдү</w:t>
      </w:r>
      <w:r>
        <w:rPr>
          <w:rFonts w:ascii="Times New Roman" w:hAnsi="Times New Roman"/>
          <w:sz w:val="24"/>
          <w:szCs w:val="24"/>
        </w:rPr>
        <w:t xml:space="preserve"> </w:t>
      </w:r>
      <w:r>
        <w:rPr>
          <w:rFonts w:ascii="Times New Roman" w:hAnsi="Times New Roman" w:cs="Times New Roman"/>
          <w:sz w:val="24"/>
          <w:szCs w:val="24"/>
        </w:rPr>
        <w:t>удаалаш</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жарыш</w:t>
      </w:r>
      <w:r>
        <w:rPr>
          <w:rFonts w:ascii="Times New Roman" w:hAnsi="Times New Roman"/>
          <w:sz w:val="24"/>
          <w:szCs w:val="24"/>
        </w:rPr>
        <w:t xml:space="preserve"> </w:t>
      </w:r>
      <w:r>
        <w:rPr>
          <w:rFonts w:ascii="Times New Roman" w:hAnsi="Times New Roman" w:cs="Times New Roman"/>
          <w:sz w:val="24"/>
          <w:szCs w:val="24"/>
        </w:rPr>
        <w:t>туташтыруу</w:t>
      </w:r>
      <w:r>
        <w:rPr>
          <w:rFonts w:ascii="Times New Roman" w:hAnsi="Times New Roman"/>
          <w:sz w:val="24"/>
          <w:szCs w:val="24"/>
        </w:rPr>
        <w:t xml:space="preserve">. </w:t>
      </w:r>
      <w:r>
        <w:rPr>
          <w:rFonts w:ascii="Times New Roman" w:hAnsi="Times New Roman" w:cs="Times New Roman"/>
          <w:sz w:val="24"/>
          <w:szCs w:val="24"/>
        </w:rPr>
        <w:t>Реостаттар</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тогунун</w:t>
      </w:r>
      <w:r>
        <w:rPr>
          <w:rFonts w:ascii="Times New Roman" w:hAnsi="Times New Roman"/>
          <w:sz w:val="24"/>
          <w:szCs w:val="24"/>
        </w:rPr>
        <w:t xml:space="preserve"> </w:t>
      </w:r>
      <w:r>
        <w:rPr>
          <w:rFonts w:ascii="Times New Roman" w:hAnsi="Times New Roman" w:cs="Times New Roman"/>
          <w:sz w:val="24"/>
          <w:szCs w:val="24"/>
        </w:rPr>
        <w:t>жумушу</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кубаттуулугу</w:t>
      </w:r>
      <w:r>
        <w:rPr>
          <w:rFonts w:ascii="Times New Roman" w:hAnsi="Times New Roman"/>
          <w:sz w:val="24"/>
          <w:szCs w:val="24"/>
        </w:rPr>
        <w:t xml:space="preserve">. </w:t>
      </w:r>
      <w:r>
        <w:rPr>
          <w:rFonts w:ascii="Times New Roman" w:hAnsi="Times New Roman" w:cs="Times New Roman"/>
          <w:sz w:val="24"/>
          <w:szCs w:val="24"/>
        </w:rPr>
        <w:t>Джоуль</w:t>
      </w:r>
      <w:r>
        <w:rPr>
          <w:rFonts w:ascii="Times New Roman" w:hAnsi="Times New Roman"/>
          <w:sz w:val="24"/>
          <w:szCs w:val="24"/>
        </w:rPr>
        <w:t>-</w:t>
      </w:r>
      <w:r>
        <w:rPr>
          <w:rFonts w:ascii="Times New Roman" w:hAnsi="Times New Roman" w:cs="Times New Roman"/>
          <w:sz w:val="24"/>
          <w:szCs w:val="24"/>
        </w:rPr>
        <w:t>Л</w:t>
      </w:r>
      <w:r>
        <w:rPr>
          <w:rFonts w:ascii="Times New Roman" w:hAnsi="Times New Roman"/>
          <w:sz w:val="24"/>
          <w:szCs w:val="24"/>
        </w:rPr>
        <w:t>енцтин закону. Электрдик жылыткыч куралдар. Кызытма лампалар. Чукул туташуу. Эрүү</w:t>
      </w:r>
      <w:proofErr w:type="gramStart"/>
      <w:r>
        <w:rPr>
          <w:rFonts w:ascii="Times New Roman" w:hAnsi="Times New Roman"/>
          <w:sz w:val="24"/>
          <w:szCs w:val="24"/>
        </w:rPr>
        <w:t>ч</w:t>
      </w:r>
      <w:proofErr w:type="gramEnd"/>
      <w:r>
        <w:rPr>
          <w:rFonts w:ascii="Times New Roman" w:hAnsi="Times New Roman"/>
          <w:sz w:val="24"/>
          <w:szCs w:val="24"/>
        </w:rPr>
        <w:t xml:space="preserve">ү сактагычтар. </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Түрдүү ч</w:t>
      </w:r>
      <w:r>
        <w:rPr>
          <w:rFonts w:ascii="Cambria Math" w:hAnsi="Cambria Math" w:cs="Cambria Math"/>
          <w:b/>
          <w:sz w:val="24"/>
          <w:szCs w:val="24"/>
        </w:rPr>
        <w:t>ѳ</w:t>
      </w:r>
      <w:r>
        <w:rPr>
          <w:rFonts w:ascii="Times New Roman" w:hAnsi="Times New Roman" w:cs="Times New Roman"/>
          <w:b/>
          <w:sz w:val="24"/>
          <w:szCs w:val="24"/>
        </w:rPr>
        <w:t>йр</w:t>
      </w:r>
      <w:r>
        <w:rPr>
          <w:rFonts w:ascii="Cambria Math" w:hAnsi="Cambria Math" w:cs="Cambria Math"/>
          <w:b/>
          <w:sz w:val="24"/>
          <w:szCs w:val="24"/>
        </w:rPr>
        <w:t>ѳ</w:t>
      </w:r>
      <w:r>
        <w:rPr>
          <w:rFonts w:ascii="Times New Roman" w:hAnsi="Times New Roman" w:cs="Times New Roman"/>
          <w:b/>
          <w:sz w:val="24"/>
          <w:szCs w:val="24"/>
        </w:rPr>
        <w:t>л</w:t>
      </w:r>
      <w:r>
        <w:rPr>
          <w:rFonts w:ascii="Cambria Math" w:hAnsi="Cambria Math" w:cs="Cambria Math"/>
          <w:b/>
          <w:sz w:val="24"/>
          <w:szCs w:val="24"/>
        </w:rPr>
        <w:t>ѳ</w:t>
      </w:r>
      <w:r>
        <w:rPr>
          <w:rFonts w:ascii="Times New Roman" w:hAnsi="Times New Roman" w:cs="Times New Roman"/>
          <w:b/>
          <w:sz w:val="24"/>
          <w:szCs w:val="24"/>
        </w:rPr>
        <w:t>рд</w:t>
      </w:r>
      <w:r>
        <w:rPr>
          <w:rFonts w:ascii="Cambria Math" w:hAnsi="Cambria Math" w:cs="Cambria Math"/>
          <w:b/>
          <w:sz w:val="24"/>
          <w:szCs w:val="24"/>
        </w:rPr>
        <w:t>ѳ</w:t>
      </w:r>
      <w:r>
        <w:rPr>
          <w:rFonts w:ascii="Times New Roman" w:hAnsi="Times New Roman" w:cs="Times New Roman"/>
          <w:b/>
          <w:sz w:val="24"/>
          <w:szCs w:val="24"/>
        </w:rPr>
        <w:t>гү</w:t>
      </w:r>
      <w:r>
        <w:rPr>
          <w:rFonts w:ascii="Times New Roman" w:hAnsi="Times New Roman"/>
          <w:b/>
          <w:sz w:val="24"/>
          <w:szCs w:val="24"/>
        </w:rPr>
        <w:t xml:space="preserve"> </w:t>
      </w:r>
      <w:r>
        <w:rPr>
          <w:rFonts w:ascii="Times New Roman" w:hAnsi="Times New Roman" w:cs="Times New Roman"/>
          <w:b/>
          <w:sz w:val="24"/>
          <w:szCs w:val="24"/>
        </w:rPr>
        <w:t>электр</w:t>
      </w:r>
      <w:r>
        <w:rPr>
          <w:rFonts w:ascii="Times New Roman" w:hAnsi="Times New Roman"/>
          <w:b/>
          <w:sz w:val="24"/>
          <w:szCs w:val="24"/>
        </w:rPr>
        <w:t xml:space="preserve"> </w:t>
      </w:r>
      <w:r>
        <w:rPr>
          <w:rFonts w:ascii="Times New Roman" w:hAnsi="Times New Roman" w:cs="Times New Roman"/>
          <w:b/>
          <w:sz w:val="24"/>
          <w:szCs w:val="24"/>
        </w:rPr>
        <w:t>тогу</w:t>
      </w:r>
      <w:r>
        <w:rPr>
          <w:rFonts w:ascii="Times New Roman" w:hAnsi="Times New Roman"/>
          <w:b/>
          <w:sz w:val="24"/>
          <w:szCs w:val="24"/>
        </w:rPr>
        <w:t>.</w:t>
      </w:r>
      <w:r>
        <w:rPr>
          <w:rFonts w:ascii="Times New Roman" w:hAnsi="Times New Roman"/>
          <w:sz w:val="24"/>
          <w:szCs w:val="24"/>
        </w:rPr>
        <w:t xml:space="preserve"> Металлдардагы электр тогу. Суюктуктардагы электр тогу. Электролиз. Электролиздин колдонулушу. Газадардагы электр тогу. Разряддардын түрл</w:t>
      </w:r>
      <w:r>
        <w:rPr>
          <w:rFonts w:ascii="Cambria Math" w:hAnsi="Cambria Math" w:cs="Cambria Math"/>
          <w:sz w:val="24"/>
          <w:szCs w:val="24"/>
        </w:rPr>
        <w:t>ѳ</w:t>
      </w:r>
      <w:r>
        <w:rPr>
          <w:rFonts w:ascii="Times New Roman" w:hAnsi="Times New Roman" w:cs="Times New Roman"/>
          <w:sz w:val="24"/>
          <w:szCs w:val="24"/>
        </w:rPr>
        <w:t>рү</w:t>
      </w:r>
      <w:r>
        <w:rPr>
          <w:rFonts w:ascii="Times New Roman" w:hAnsi="Times New Roman"/>
          <w:sz w:val="24"/>
          <w:szCs w:val="24"/>
        </w:rPr>
        <w:t xml:space="preserve">. </w:t>
      </w:r>
      <w:r>
        <w:rPr>
          <w:rFonts w:ascii="Times New Roman" w:hAnsi="Times New Roman" w:cs="Times New Roman"/>
          <w:sz w:val="24"/>
          <w:szCs w:val="24"/>
        </w:rPr>
        <w:t>Плазма</w:t>
      </w:r>
      <w:r>
        <w:rPr>
          <w:rFonts w:ascii="Times New Roman" w:hAnsi="Times New Roman"/>
          <w:sz w:val="24"/>
          <w:szCs w:val="24"/>
        </w:rPr>
        <w:t xml:space="preserve"> </w:t>
      </w:r>
      <w:r>
        <w:rPr>
          <w:rFonts w:ascii="Times New Roman" w:hAnsi="Times New Roman" w:cs="Times New Roman"/>
          <w:sz w:val="24"/>
          <w:szCs w:val="24"/>
        </w:rPr>
        <w:t>ж</w:t>
      </w:r>
      <w:r>
        <w:rPr>
          <w:rFonts w:ascii="Cambria Math" w:hAnsi="Cambria Math" w:cs="Cambria Math"/>
          <w:sz w:val="24"/>
          <w:szCs w:val="24"/>
        </w:rPr>
        <w:t>ѳ</w:t>
      </w:r>
      <w:r>
        <w:rPr>
          <w:rFonts w:ascii="Times New Roman" w:hAnsi="Times New Roman" w:cs="Times New Roman"/>
          <w:sz w:val="24"/>
          <w:szCs w:val="24"/>
        </w:rPr>
        <w:t>нүнд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түшүнүк</w:t>
      </w:r>
      <w:r>
        <w:rPr>
          <w:rFonts w:ascii="Times New Roman" w:hAnsi="Times New Roman"/>
          <w:sz w:val="24"/>
          <w:szCs w:val="24"/>
        </w:rPr>
        <w:t xml:space="preserve">. </w:t>
      </w:r>
      <w:r>
        <w:rPr>
          <w:rFonts w:ascii="Times New Roman" w:hAnsi="Times New Roman" w:cs="Times New Roman"/>
          <w:sz w:val="24"/>
          <w:szCs w:val="24"/>
        </w:rPr>
        <w:t>Кыргызстандын</w:t>
      </w:r>
      <w:r>
        <w:rPr>
          <w:rFonts w:ascii="Times New Roman" w:hAnsi="Times New Roman"/>
          <w:sz w:val="24"/>
          <w:szCs w:val="24"/>
        </w:rPr>
        <w:t xml:space="preserve"> </w:t>
      </w:r>
      <w:r>
        <w:rPr>
          <w:rFonts w:ascii="Times New Roman" w:hAnsi="Times New Roman" w:cs="Times New Roman"/>
          <w:sz w:val="24"/>
          <w:szCs w:val="24"/>
        </w:rPr>
        <w:t>физиктеринин</w:t>
      </w:r>
      <w:r>
        <w:rPr>
          <w:rFonts w:ascii="Times New Roman" w:hAnsi="Times New Roman"/>
          <w:sz w:val="24"/>
          <w:szCs w:val="24"/>
        </w:rPr>
        <w:t xml:space="preserve"> </w:t>
      </w:r>
      <w:r>
        <w:rPr>
          <w:rFonts w:ascii="Times New Roman" w:hAnsi="Times New Roman" w:cs="Times New Roman"/>
          <w:sz w:val="24"/>
          <w:szCs w:val="24"/>
        </w:rPr>
        <w:t>плазманы</w:t>
      </w:r>
      <w:r>
        <w:rPr>
          <w:rFonts w:ascii="Times New Roman" w:hAnsi="Times New Roman"/>
          <w:sz w:val="24"/>
          <w:szCs w:val="24"/>
        </w:rPr>
        <w:t xml:space="preserve"> </w:t>
      </w:r>
      <w:r>
        <w:rPr>
          <w:rFonts w:ascii="Times New Roman" w:hAnsi="Times New Roman" w:cs="Times New Roman"/>
          <w:sz w:val="24"/>
          <w:szCs w:val="24"/>
        </w:rPr>
        <w:t>изилд</w:t>
      </w:r>
      <w:r>
        <w:rPr>
          <w:rFonts w:ascii="Cambria Math" w:hAnsi="Cambria Math" w:cs="Cambria Math"/>
          <w:sz w:val="24"/>
          <w:szCs w:val="24"/>
        </w:rPr>
        <w:t>ѳѳ</w:t>
      </w:r>
      <w:r>
        <w:rPr>
          <w:rFonts w:ascii="Times New Roman" w:hAnsi="Times New Roman" w:cs="Times New Roman"/>
          <w:sz w:val="24"/>
          <w:szCs w:val="24"/>
        </w:rPr>
        <w:t>г</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колдонууга</w:t>
      </w:r>
      <w:r>
        <w:rPr>
          <w:rFonts w:ascii="Times New Roman" w:hAnsi="Times New Roman"/>
          <w:sz w:val="24"/>
          <w:szCs w:val="24"/>
        </w:rPr>
        <w:t xml:space="preserve"> </w:t>
      </w:r>
      <w:r>
        <w:rPr>
          <w:rFonts w:ascii="Times New Roman" w:hAnsi="Times New Roman" w:cs="Times New Roman"/>
          <w:sz w:val="24"/>
          <w:szCs w:val="24"/>
        </w:rPr>
        <w:t>кошкон</w:t>
      </w:r>
      <w:r>
        <w:rPr>
          <w:rFonts w:ascii="Times New Roman" w:hAnsi="Times New Roman"/>
          <w:sz w:val="24"/>
          <w:szCs w:val="24"/>
        </w:rPr>
        <w:t xml:space="preserve"> </w:t>
      </w:r>
      <w:r>
        <w:rPr>
          <w:rFonts w:ascii="Times New Roman" w:hAnsi="Times New Roman" w:cs="Times New Roman"/>
          <w:sz w:val="24"/>
          <w:szCs w:val="24"/>
        </w:rPr>
        <w:t>салымы</w:t>
      </w:r>
      <w:r>
        <w:rPr>
          <w:rFonts w:ascii="Times New Roman" w:hAnsi="Times New Roman"/>
          <w:sz w:val="24"/>
          <w:szCs w:val="24"/>
        </w:rPr>
        <w:t xml:space="preserve">. </w:t>
      </w:r>
      <w:r>
        <w:rPr>
          <w:rFonts w:ascii="Times New Roman" w:hAnsi="Times New Roman" w:cs="Times New Roman"/>
          <w:sz w:val="24"/>
          <w:szCs w:val="24"/>
        </w:rPr>
        <w:t>Вакуумдагы</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тогу</w:t>
      </w:r>
      <w:r>
        <w:rPr>
          <w:rFonts w:ascii="Times New Roman" w:hAnsi="Times New Roman"/>
          <w:sz w:val="24"/>
          <w:szCs w:val="24"/>
        </w:rPr>
        <w:t xml:space="preserve">. </w:t>
      </w:r>
      <w:r>
        <w:rPr>
          <w:rFonts w:ascii="Times New Roman" w:hAnsi="Times New Roman" w:cs="Times New Roman"/>
          <w:sz w:val="24"/>
          <w:szCs w:val="24"/>
        </w:rPr>
        <w:t>Электрон</w:t>
      </w:r>
      <w:r>
        <w:rPr>
          <w:rFonts w:ascii="Times New Roman" w:hAnsi="Times New Roman"/>
          <w:sz w:val="24"/>
          <w:szCs w:val="24"/>
        </w:rPr>
        <w:t>-</w:t>
      </w:r>
      <w:r>
        <w:rPr>
          <w:rFonts w:ascii="Times New Roman" w:hAnsi="Times New Roman" w:cs="Times New Roman"/>
          <w:sz w:val="24"/>
          <w:szCs w:val="24"/>
        </w:rPr>
        <w:t>нур</w:t>
      </w:r>
      <w:r>
        <w:rPr>
          <w:rFonts w:ascii="Times New Roman" w:hAnsi="Times New Roman"/>
          <w:sz w:val="24"/>
          <w:szCs w:val="24"/>
        </w:rPr>
        <w:t xml:space="preserve"> </w:t>
      </w:r>
      <w:r>
        <w:rPr>
          <w:rFonts w:ascii="Times New Roman" w:hAnsi="Times New Roman" w:cs="Times New Roman"/>
          <w:sz w:val="24"/>
          <w:szCs w:val="24"/>
        </w:rPr>
        <w:t>тү</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үгү</w:t>
      </w:r>
      <w:r>
        <w:rPr>
          <w:rFonts w:ascii="Times New Roman" w:hAnsi="Times New Roman"/>
          <w:sz w:val="24"/>
          <w:szCs w:val="24"/>
        </w:rPr>
        <w:t xml:space="preserve">. </w:t>
      </w:r>
      <w:r>
        <w:rPr>
          <w:rFonts w:ascii="Times New Roman" w:hAnsi="Times New Roman" w:cs="Times New Roman"/>
          <w:sz w:val="24"/>
          <w:szCs w:val="24"/>
        </w:rPr>
        <w:t>Жарым</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тк</w:t>
      </w:r>
      <w:r>
        <w:rPr>
          <w:rFonts w:ascii="Cambria Math" w:hAnsi="Cambria Math" w:cs="Cambria Math"/>
          <w:sz w:val="24"/>
          <w:szCs w:val="24"/>
        </w:rPr>
        <w:t>ѳ</w:t>
      </w:r>
      <w:r>
        <w:rPr>
          <w:rFonts w:ascii="Times New Roman" w:hAnsi="Times New Roman" w:cs="Times New Roman"/>
          <w:sz w:val="24"/>
          <w:szCs w:val="24"/>
        </w:rPr>
        <w:t>ргүчт</w:t>
      </w:r>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 xml:space="preserve">. </w:t>
      </w:r>
      <w:r>
        <w:rPr>
          <w:rFonts w:ascii="Times New Roman" w:hAnsi="Times New Roman" w:cs="Times New Roman"/>
          <w:sz w:val="24"/>
          <w:szCs w:val="24"/>
        </w:rPr>
        <w:t>Жарым</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тк</w:t>
      </w:r>
      <w:r>
        <w:rPr>
          <w:rFonts w:ascii="Cambria Math" w:hAnsi="Cambria Math" w:cs="Cambria Math"/>
          <w:sz w:val="24"/>
          <w:szCs w:val="24"/>
        </w:rPr>
        <w:t>ѳ</w:t>
      </w:r>
      <w:r>
        <w:rPr>
          <w:rFonts w:ascii="Times New Roman" w:hAnsi="Times New Roman" w:cs="Times New Roman"/>
          <w:sz w:val="24"/>
          <w:szCs w:val="24"/>
        </w:rPr>
        <w:t>ргүчтүү</w:t>
      </w:r>
      <w:r>
        <w:rPr>
          <w:rFonts w:ascii="Times New Roman" w:hAnsi="Times New Roman"/>
          <w:sz w:val="24"/>
          <w:szCs w:val="24"/>
        </w:rPr>
        <w:t xml:space="preserve"> </w:t>
      </w:r>
      <w:r>
        <w:rPr>
          <w:rFonts w:ascii="Times New Roman" w:hAnsi="Times New Roman" w:cs="Times New Roman"/>
          <w:sz w:val="24"/>
          <w:szCs w:val="24"/>
        </w:rPr>
        <w:t>куралдар</w:t>
      </w:r>
      <w:r>
        <w:rPr>
          <w:rFonts w:ascii="Times New Roman" w:hAnsi="Times New Roman"/>
          <w:sz w:val="24"/>
          <w:szCs w:val="24"/>
        </w:rPr>
        <w:t xml:space="preserve">. </w:t>
      </w:r>
      <w:r>
        <w:rPr>
          <w:rFonts w:ascii="Times New Roman" w:hAnsi="Times New Roman" w:cs="Times New Roman"/>
          <w:sz w:val="24"/>
          <w:szCs w:val="24"/>
        </w:rPr>
        <w:t>Тирүү</w:t>
      </w:r>
      <w:r>
        <w:rPr>
          <w:rFonts w:ascii="Times New Roman" w:hAnsi="Times New Roman"/>
          <w:sz w:val="24"/>
          <w:szCs w:val="24"/>
        </w:rPr>
        <w:t xml:space="preserve"> </w:t>
      </w:r>
      <w:r>
        <w:rPr>
          <w:rFonts w:ascii="Times New Roman" w:hAnsi="Times New Roman" w:cs="Times New Roman"/>
          <w:sz w:val="24"/>
          <w:szCs w:val="24"/>
        </w:rPr>
        <w:t>организмдердеги</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тогу</w:t>
      </w:r>
      <w:r>
        <w:rPr>
          <w:rFonts w:ascii="Times New Roman" w:hAnsi="Times New Roman"/>
          <w:sz w:val="24"/>
          <w:szCs w:val="24"/>
        </w:rPr>
        <w:t xml:space="preserve">. </w:t>
      </w:r>
      <w:r>
        <w:rPr>
          <w:rFonts w:ascii="Times New Roman" w:hAnsi="Times New Roman" w:cs="Times New Roman"/>
          <w:sz w:val="24"/>
          <w:szCs w:val="24"/>
        </w:rPr>
        <w:t>Техникалык</w:t>
      </w:r>
      <w:r>
        <w:rPr>
          <w:rFonts w:ascii="Times New Roman" w:hAnsi="Times New Roman"/>
          <w:sz w:val="24"/>
          <w:szCs w:val="24"/>
        </w:rPr>
        <w:t xml:space="preserve"> </w:t>
      </w:r>
      <w:r>
        <w:rPr>
          <w:rFonts w:ascii="Times New Roman" w:hAnsi="Times New Roman" w:cs="Times New Roman"/>
          <w:sz w:val="24"/>
          <w:szCs w:val="24"/>
        </w:rPr>
        <w:t>к</w:t>
      </w:r>
      <w:r>
        <w:rPr>
          <w:rFonts w:ascii="Times New Roman" w:hAnsi="Times New Roman"/>
          <w:sz w:val="24"/>
          <w:szCs w:val="24"/>
        </w:rPr>
        <w:t xml:space="preserve">оопсуздук. </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Электромагниттик кубулуштар.</w:t>
      </w:r>
      <w:r>
        <w:rPr>
          <w:rFonts w:ascii="Times New Roman" w:hAnsi="Times New Roman"/>
          <w:sz w:val="24"/>
          <w:szCs w:val="24"/>
        </w:rPr>
        <w:t xml:space="preserve"> Турактуу магниттер. Магнит талаасы. Жердин магнит талаасы. Магниттик борон жана анын организмге тийгизген таасири. Токтун магнит талаасы. Эрстеддин тажрыйбасы. Магнит талаасынын тогу бар </w:t>
      </w:r>
      <w:r>
        <w:rPr>
          <w:rFonts w:ascii="Cambria Math" w:hAnsi="Cambria Math" w:cs="Cambria Math"/>
          <w:sz w:val="24"/>
          <w:szCs w:val="24"/>
        </w:rPr>
        <w:t>ѳ</w:t>
      </w:r>
      <w:r>
        <w:rPr>
          <w:rFonts w:ascii="Times New Roman" w:hAnsi="Times New Roman" w:cs="Times New Roman"/>
          <w:sz w:val="24"/>
          <w:szCs w:val="24"/>
        </w:rPr>
        <w:t>тк</w:t>
      </w:r>
      <w:r>
        <w:rPr>
          <w:rFonts w:ascii="Cambria Math" w:hAnsi="Cambria Math" w:cs="Cambria Math"/>
          <w:sz w:val="24"/>
          <w:szCs w:val="24"/>
        </w:rPr>
        <w:t>ѳ</w:t>
      </w:r>
      <w:r>
        <w:rPr>
          <w:rFonts w:ascii="Times New Roman" w:hAnsi="Times New Roman" w:cs="Times New Roman"/>
          <w:sz w:val="24"/>
          <w:szCs w:val="24"/>
        </w:rPr>
        <w:t>ргүчк</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заряддалган</w:t>
      </w:r>
      <w:r>
        <w:rPr>
          <w:rFonts w:ascii="Times New Roman" w:hAnsi="Times New Roman"/>
          <w:sz w:val="24"/>
          <w:szCs w:val="24"/>
        </w:rPr>
        <w:t xml:space="preserve"> </w:t>
      </w:r>
      <w:r>
        <w:rPr>
          <w:rFonts w:ascii="Times New Roman" w:hAnsi="Times New Roman"/>
          <w:sz w:val="24"/>
          <w:szCs w:val="24"/>
        </w:rPr>
        <w:lastRenderedPageBreak/>
        <w:t>б</w:t>
      </w:r>
      <w:r>
        <w:rPr>
          <w:rFonts w:ascii="Cambria Math" w:hAnsi="Cambria Math" w:cs="Cambria Math"/>
          <w:sz w:val="24"/>
          <w:szCs w:val="24"/>
        </w:rPr>
        <w:t>ѳ</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үкч</w:t>
      </w:r>
      <w:r>
        <w:rPr>
          <w:rFonts w:ascii="Cambria Math" w:hAnsi="Cambria Math" w:cs="Cambria Math"/>
          <w:sz w:val="24"/>
          <w:szCs w:val="24"/>
        </w:rPr>
        <w:t>ѳ</w:t>
      </w:r>
      <w:r>
        <w:rPr>
          <w:rFonts w:ascii="Times New Roman" w:hAnsi="Times New Roman" w:cs="Times New Roman"/>
          <w:sz w:val="24"/>
          <w:szCs w:val="24"/>
        </w:rPr>
        <w:t>г</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жасаган</w:t>
      </w:r>
      <w:r>
        <w:rPr>
          <w:rFonts w:ascii="Times New Roman" w:hAnsi="Times New Roman"/>
          <w:sz w:val="24"/>
          <w:szCs w:val="24"/>
        </w:rPr>
        <w:t xml:space="preserve">. </w:t>
      </w:r>
      <w:r>
        <w:rPr>
          <w:rFonts w:ascii="Times New Roman" w:hAnsi="Times New Roman" w:cs="Times New Roman"/>
          <w:sz w:val="24"/>
          <w:szCs w:val="24"/>
        </w:rPr>
        <w:t>Ампер</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Лоренц</w:t>
      </w:r>
      <w:r>
        <w:rPr>
          <w:rFonts w:ascii="Times New Roman" w:hAnsi="Times New Roman"/>
          <w:sz w:val="24"/>
          <w:szCs w:val="24"/>
        </w:rPr>
        <w:t xml:space="preserve"> </w:t>
      </w:r>
      <w:r>
        <w:rPr>
          <w:rFonts w:ascii="Times New Roman" w:hAnsi="Times New Roman" w:cs="Times New Roman"/>
          <w:sz w:val="24"/>
          <w:szCs w:val="24"/>
        </w:rPr>
        <w:t>күчт</w:t>
      </w:r>
      <w:r>
        <w:rPr>
          <w:rFonts w:ascii="Cambria Math" w:hAnsi="Cambria Math" w:cs="Cambria Math"/>
          <w:sz w:val="24"/>
          <w:szCs w:val="24"/>
        </w:rPr>
        <w:t>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w:t>
      </w:r>
      <w:r>
        <w:rPr>
          <w:rFonts w:ascii="Times New Roman" w:hAnsi="Times New Roman"/>
          <w:sz w:val="24"/>
          <w:szCs w:val="24"/>
        </w:rPr>
        <w:t xml:space="preserve"> </w:t>
      </w:r>
      <w:r>
        <w:rPr>
          <w:rFonts w:ascii="Times New Roman" w:hAnsi="Times New Roman" w:cs="Times New Roman"/>
          <w:sz w:val="24"/>
          <w:szCs w:val="24"/>
        </w:rPr>
        <w:t>ж</w:t>
      </w:r>
      <w:r>
        <w:rPr>
          <w:rFonts w:ascii="Cambria Math" w:hAnsi="Cambria Math" w:cs="Cambria Math"/>
          <w:sz w:val="24"/>
          <w:szCs w:val="24"/>
        </w:rPr>
        <w:t>ѳ</w:t>
      </w:r>
      <w:r>
        <w:rPr>
          <w:rFonts w:ascii="Times New Roman" w:hAnsi="Times New Roman" w:cs="Times New Roman"/>
          <w:sz w:val="24"/>
          <w:szCs w:val="24"/>
        </w:rPr>
        <w:t>нүнд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түшүнүк</w:t>
      </w:r>
      <w:r>
        <w:rPr>
          <w:rFonts w:ascii="Times New Roman" w:hAnsi="Times New Roman"/>
          <w:sz w:val="24"/>
          <w:szCs w:val="24"/>
        </w:rPr>
        <w:t xml:space="preserve">. </w:t>
      </w:r>
      <w:r>
        <w:rPr>
          <w:rFonts w:ascii="Times New Roman" w:hAnsi="Times New Roman" w:cs="Times New Roman"/>
          <w:sz w:val="24"/>
          <w:szCs w:val="24"/>
        </w:rPr>
        <w:t>Электромагниттик</w:t>
      </w:r>
      <w:r>
        <w:rPr>
          <w:rFonts w:ascii="Times New Roman" w:hAnsi="Times New Roman"/>
          <w:sz w:val="24"/>
          <w:szCs w:val="24"/>
        </w:rPr>
        <w:t xml:space="preserve"> </w:t>
      </w:r>
      <w:r>
        <w:rPr>
          <w:rFonts w:ascii="Times New Roman" w:hAnsi="Times New Roman" w:cs="Times New Roman"/>
          <w:sz w:val="24"/>
          <w:szCs w:val="24"/>
        </w:rPr>
        <w:t>индукция</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зг</w:t>
      </w:r>
      <w:r>
        <w:rPr>
          <w:rFonts w:ascii="Cambria Math" w:hAnsi="Cambria Math" w:cs="Cambria Math"/>
          <w:sz w:val="24"/>
          <w:szCs w:val="24"/>
        </w:rPr>
        <w:t>ѳ</w:t>
      </w:r>
      <w:r>
        <w:rPr>
          <w:rFonts w:ascii="Times New Roman" w:hAnsi="Times New Roman" w:cs="Times New Roman"/>
          <w:sz w:val="24"/>
          <w:szCs w:val="24"/>
        </w:rPr>
        <w:t>рм</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токтун</w:t>
      </w:r>
      <w:r>
        <w:rPr>
          <w:rFonts w:ascii="Times New Roman" w:hAnsi="Times New Roman"/>
          <w:sz w:val="24"/>
          <w:szCs w:val="24"/>
        </w:rPr>
        <w:t xml:space="preserve"> </w:t>
      </w:r>
      <w:r>
        <w:rPr>
          <w:rFonts w:ascii="Times New Roman" w:hAnsi="Times New Roman" w:cs="Times New Roman"/>
          <w:sz w:val="24"/>
          <w:szCs w:val="24"/>
        </w:rPr>
        <w:t>генератору</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энергиясынын</w:t>
      </w:r>
      <w:r>
        <w:rPr>
          <w:rFonts w:ascii="Times New Roman" w:hAnsi="Times New Roman"/>
          <w:sz w:val="24"/>
          <w:szCs w:val="24"/>
        </w:rPr>
        <w:t xml:space="preserve"> </w:t>
      </w:r>
      <w:r>
        <w:rPr>
          <w:rFonts w:ascii="Times New Roman" w:hAnsi="Times New Roman" w:cs="Times New Roman"/>
          <w:sz w:val="24"/>
          <w:szCs w:val="24"/>
        </w:rPr>
        <w:t>аралыкка</w:t>
      </w:r>
      <w:r>
        <w:rPr>
          <w:rFonts w:ascii="Times New Roman" w:hAnsi="Times New Roman"/>
          <w:sz w:val="24"/>
          <w:szCs w:val="24"/>
        </w:rPr>
        <w:t xml:space="preserve"> </w:t>
      </w:r>
      <w:r>
        <w:rPr>
          <w:rFonts w:ascii="Times New Roman" w:hAnsi="Times New Roman" w:cs="Times New Roman"/>
          <w:sz w:val="24"/>
          <w:szCs w:val="24"/>
        </w:rPr>
        <w:t>берилиши</w:t>
      </w:r>
      <w:r>
        <w:rPr>
          <w:rFonts w:ascii="Times New Roman" w:hAnsi="Times New Roman"/>
          <w:sz w:val="24"/>
          <w:szCs w:val="24"/>
        </w:rPr>
        <w:t xml:space="preserve">. </w:t>
      </w:r>
      <w:r>
        <w:rPr>
          <w:rFonts w:ascii="Times New Roman" w:hAnsi="Times New Roman" w:cs="Times New Roman"/>
          <w:sz w:val="24"/>
          <w:szCs w:val="24"/>
        </w:rPr>
        <w:t>Трансформаторлор</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кыймылдаткычтары</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жабдуулары</w:t>
      </w:r>
      <w:r>
        <w:rPr>
          <w:rFonts w:ascii="Times New Roman" w:hAnsi="Times New Roman"/>
          <w:sz w:val="24"/>
          <w:szCs w:val="24"/>
        </w:rPr>
        <w:t xml:space="preserve"> </w:t>
      </w:r>
      <w:r>
        <w:rPr>
          <w:rFonts w:ascii="Times New Roman" w:hAnsi="Times New Roman" w:cs="Times New Roman"/>
          <w:sz w:val="24"/>
          <w:szCs w:val="24"/>
        </w:rPr>
        <w:t>менен</w:t>
      </w:r>
      <w:r>
        <w:rPr>
          <w:rFonts w:ascii="Times New Roman" w:hAnsi="Times New Roman"/>
          <w:sz w:val="24"/>
          <w:szCs w:val="24"/>
        </w:rPr>
        <w:t xml:space="preserve"> </w:t>
      </w:r>
      <w:r>
        <w:rPr>
          <w:rFonts w:ascii="Times New Roman" w:hAnsi="Times New Roman" w:cs="Times New Roman"/>
          <w:sz w:val="24"/>
          <w:szCs w:val="24"/>
        </w:rPr>
        <w:t>ишт</w:t>
      </w:r>
      <w:r>
        <w:rPr>
          <w:rFonts w:ascii="Cambria Math" w:hAnsi="Cambria Math" w:cs="Cambria Math"/>
          <w:sz w:val="24"/>
          <w:szCs w:val="24"/>
        </w:rPr>
        <w:t>ѳѳ</w:t>
      </w:r>
      <w:r>
        <w:rPr>
          <w:rFonts w:ascii="Times New Roman" w:hAnsi="Times New Roman" w:cs="Times New Roman"/>
          <w:sz w:val="24"/>
          <w:szCs w:val="24"/>
        </w:rPr>
        <w:t>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техникалык</w:t>
      </w:r>
      <w:r>
        <w:rPr>
          <w:rFonts w:ascii="Times New Roman" w:hAnsi="Times New Roman"/>
          <w:sz w:val="24"/>
          <w:szCs w:val="24"/>
        </w:rPr>
        <w:t xml:space="preserve"> </w:t>
      </w:r>
      <w:r>
        <w:rPr>
          <w:rFonts w:ascii="Times New Roman" w:hAnsi="Times New Roman" w:cs="Times New Roman"/>
          <w:sz w:val="24"/>
          <w:szCs w:val="24"/>
        </w:rPr>
        <w:t>эрежелерди</w:t>
      </w:r>
      <w:r>
        <w:rPr>
          <w:rFonts w:ascii="Times New Roman" w:hAnsi="Times New Roman"/>
          <w:sz w:val="24"/>
          <w:szCs w:val="24"/>
        </w:rPr>
        <w:t xml:space="preserve"> </w:t>
      </w:r>
      <w:r>
        <w:rPr>
          <w:rFonts w:ascii="Times New Roman" w:hAnsi="Times New Roman" w:cs="Times New Roman"/>
          <w:sz w:val="24"/>
          <w:szCs w:val="24"/>
        </w:rPr>
        <w:t>сакт</w:t>
      </w:r>
      <w:r>
        <w:rPr>
          <w:rFonts w:ascii="Times New Roman" w:hAnsi="Times New Roman"/>
          <w:sz w:val="24"/>
          <w:szCs w:val="24"/>
        </w:rPr>
        <w:t xml:space="preserve">оо. </w:t>
      </w:r>
    </w:p>
    <w:p w:rsidR="008C3BB9" w:rsidRDefault="008C3BB9" w:rsidP="008C3BB9">
      <w:pPr>
        <w:tabs>
          <w:tab w:val="left" w:pos="175"/>
        </w:tabs>
        <w:ind w:firstLine="567"/>
        <w:jc w:val="both"/>
        <w:rPr>
          <w:rFonts w:ascii="Times New Roman" w:hAnsi="Times New Roman"/>
          <w:sz w:val="24"/>
          <w:szCs w:val="24"/>
        </w:rPr>
      </w:pPr>
      <w:r>
        <w:rPr>
          <w:rFonts w:ascii="Times New Roman" w:hAnsi="Times New Roman"/>
          <w:b/>
          <w:sz w:val="24"/>
          <w:szCs w:val="24"/>
        </w:rPr>
        <w:t xml:space="preserve">Жарык кубулуштары. </w:t>
      </w:r>
      <w:r>
        <w:rPr>
          <w:rFonts w:ascii="Times New Roman" w:hAnsi="Times New Roman"/>
          <w:sz w:val="24"/>
          <w:szCs w:val="24"/>
        </w:rPr>
        <w:t>Жарык булагы.</w:t>
      </w:r>
      <w:r>
        <w:rPr>
          <w:rFonts w:ascii="Times New Roman" w:hAnsi="Times New Roman"/>
          <w:b/>
          <w:sz w:val="24"/>
          <w:szCs w:val="24"/>
        </w:rPr>
        <w:t xml:space="preserve"> </w:t>
      </w:r>
      <w:r>
        <w:rPr>
          <w:rFonts w:ascii="Times New Roman" w:hAnsi="Times New Roman"/>
          <w:sz w:val="24"/>
          <w:szCs w:val="24"/>
        </w:rPr>
        <w:t>Күн – табигый жарыктын булагы. Жарыктын түз сызыктуу таралышы. Жарыктын чагылуусу. Жарыктын чагылуу закону. Жалпак күзгү. Жалпак күзгүд</w:t>
      </w:r>
      <w:r>
        <w:rPr>
          <w:rFonts w:ascii="Cambria Math" w:hAnsi="Cambria Math" w:cs="Cambria Math"/>
          <w:sz w:val="24"/>
          <w:szCs w:val="24"/>
        </w:rPr>
        <w:t>ѳ</w:t>
      </w:r>
      <w:r>
        <w:rPr>
          <w:rFonts w:ascii="Times New Roman" w:hAnsi="Times New Roman" w:cs="Times New Roman"/>
          <w:sz w:val="24"/>
          <w:szCs w:val="24"/>
        </w:rPr>
        <w:t>ү</w:t>
      </w:r>
      <w:r>
        <w:rPr>
          <w:rFonts w:ascii="Times New Roman" w:hAnsi="Times New Roman"/>
          <w:sz w:val="24"/>
          <w:szCs w:val="24"/>
        </w:rPr>
        <w:t xml:space="preserve"> </w:t>
      </w:r>
      <w:r>
        <w:rPr>
          <w:rFonts w:ascii="Times New Roman" w:hAnsi="Times New Roman" w:cs="Times New Roman"/>
          <w:sz w:val="24"/>
          <w:szCs w:val="24"/>
        </w:rPr>
        <w:t>сү</w:t>
      </w:r>
      <w:proofErr w:type="gramStart"/>
      <w:r>
        <w:rPr>
          <w:rFonts w:ascii="Times New Roman" w:hAnsi="Times New Roman" w:cs="Times New Roman"/>
          <w:sz w:val="24"/>
          <w:szCs w:val="24"/>
        </w:rPr>
        <w:t>р</w:t>
      </w:r>
      <w:proofErr w:type="gramEnd"/>
      <w:r>
        <w:rPr>
          <w:rFonts w:ascii="Cambria Math" w:hAnsi="Cambria Math" w:cs="Cambria Math"/>
          <w:sz w:val="24"/>
          <w:szCs w:val="24"/>
        </w:rPr>
        <w:t>ѳ</w:t>
      </w:r>
      <w:r>
        <w:rPr>
          <w:rFonts w:ascii="Times New Roman" w:hAnsi="Times New Roman" w:cs="Times New Roman"/>
          <w:sz w:val="24"/>
          <w:szCs w:val="24"/>
        </w:rPr>
        <w:t>тт</w:t>
      </w:r>
      <w:r>
        <w:rPr>
          <w:rFonts w:ascii="Cambria Math" w:hAnsi="Cambria Math" w:cs="Cambria Math"/>
          <w:sz w:val="24"/>
          <w:szCs w:val="24"/>
        </w:rPr>
        <w:t>ѳ</w:t>
      </w:r>
      <w:r>
        <w:rPr>
          <w:rFonts w:ascii="Times New Roman" w:hAnsi="Times New Roman" w:cs="Times New Roman"/>
          <w:sz w:val="24"/>
          <w:szCs w:val="24"/>
        </w:rPr>
        <w:t>лүш</w:t>
      </w:r>
      <w:r>
        <w:rPr>
          <w:rFonts w:ascii="Times New Roman" w:hAnsi="Times New Roman"/>
          <w:sz w:val="24"/>
          <w:szCs w:val="24"/>
        </w:rPr>
        <w:t xml:space="preserve">. </w:t>
      </w:r>
      <w:r>
        <w:rPr>
          <w:rFonts w:ascii="Times New Roman" w:hAnsi="Times New Roman" w:cs="Times New Roman"/>
          <w:sz w:val="24"/>
          <w:szCs w:val="24"/>
        </w:rPr>
        <w:t>Жарыктын</w:t>
      </w:r>
      <w:r>
        <w:rPr>
          <w:rFonts w:ascii="Times New Roman" w:hAnsi="Times New Roman"/>
          <w:sz w:val="24"/>
          <w:szCs w:val="24"/>
        </w:rPr>
        <w:t xml:space="preserve"> </w:t>
      </w:r>
      <w:r>
        <w:rPr>
          <w:rFonts w:ascii="Times New Roman" w:hAnsi="Times New Roman" w:cs="Times New Roman"/>
          <w:sz w:val="24"/>
          <w:szCs w:val="24"/>
        </w:rPr>
        <w:t>сынуусу</w:t>
      </w:r>
      <w:r>
        <w:rPr>
          <w:rFonts w:ascii="Times New Roman" w:hAnsi="Times New Roman"/>
          <w:sz w:val="24"/>
          <w:szCs w:val="24"/>
        </w:rPr>
        <w:t xml:space="preserve">. </w:t>
      </w:r>
      <w:r>
        <w:rPr>
          <w:rFonts w:ascii="Times New Roman" w:hAnsi="Times New Roman" w:cs="Times New Roman"/>
          <w:sz w:val="24"/>
          <w:szCs w:val="24"/>
        </w:rPr>
        <w:t>Жарыктын</w:t>
      </w:r>
      <w:r>
        <w:rPr>
          <w:rFonts w:ascii="Times New Roman" w:hAnsi="Times New Roman"/>
          <w:sz w:val="24"/>
          <w:szCs w:val="24"/>
        </w:rPr>
        <w:t xml:space="preserve"> </w:t>
      </w:r>
      <w:r>
        <w:rPr>
          <w:rFonts w:ascii="Times New Roman" w:hAnsi="Times New Roman" w:cs="Times New Roman"/>
          <w:sz w:val="24"/>
          <w:szCs w:val="24"/>
        </w:rPr>
        <w:t>сыну</w:t>
      </w:r>
      <w:r>
        <w:rPr>
          <w:rFonts w:ascii="Times New Roman" w:hAnsi="Times New Roman"/>
          <w:sz w:val="24"/>
          <w:szCs w:val="24"/>
        </w:rPr>
        <w:t xml:space="preserve"> </w:t>
      </w:r>
      <w:r>
        <w:rPr>
          <w:rFonts w:ascii="Times New Roman" w:hAnsi="Times New Roman" w:cs="Times New Roman"/>
          <w:sz w:val="24"/>
          <w:szCs w:val="24"/>
        </w:rPr>
        <w:t>закону</w:t>
      </w:r>
      <w:r>
        <w:rPr>
          <w:rFonts w:ascii="Times New Roman" w:hAnsi="Times New Roman"/>
          <w:sz w:val="24"/>
          <w:szCs w:val="24"/>
        </w:rPr>
        <w:t xml:space="preserve">. </w:t>
      </w:r>
      <w:r>
        <w:rPr>
          <w:rFonts w:ascii="Times New Roman" w:hAnsi="Times New Roman" w:cs="Times New Roman"/>
          <w:sz w:val="24"/>
          <w:szCs w:val="24"/>
        </w:rPr>
        <w:t>Жарыктын</w:t>
      </w:r>
      <w:r>
        <w:rPr>
          <w:rFonts w:ascii="Times New Roman" w:hAnsi="Times New Roman"/>
          <w:sz w:val="24"/>
          <w:szCs w:val="24"/>
        </w:rPr>
        <w:t xml:space="preserve"> </w:t>
      </w:r>
      <w:r>
        <w:rPr>
          <w:rFonts w:ascii="Times New Roman" w:hAnsi="Times New Roman" w:cs="Times New Roman"/>
          <w:sz w:val="24"/>
          <w:szCs w:val="24"/>
        </w:rPr>
        <w:t>сыну</w:t>
      </w:r>
      <w:r>
        <w:rPr>
          <w:rFonts w:ascii="Times New Roman" w:hAnsi="Times New Roman"/>
          <w:sz w:val="24"/>
          <w:szCs w:val="24"/>
        </w:rPr>
        <w:t xml:space="preserve"> </w:t>
      </w:r>
      <w:r>
        <w:rPr>
          <w:rFonts w:ascii="Times New Roman" w:hAnsi="Times New Roman" w:cs="Times New Roman"/>
          <w:sz w:val="24"/>
          <w:szCs w:val="24"/>
        </w:rPr>
        <w:t>коэффициенти</w:t>
      </w:r>
      <w:r>
        <w:rPr>
          <w:rFonts w:ascii="Times New Roman" w:hAnsi="Times New Roman"/>
          <w:sz w:val="24"/>
          <w:szCs w:val="24"/>
        </w:rPr>
        <w:t xml:space="preserve">. Жарыктын үч бурчтуу призма аркылуу </w:t>
      </w:r>
      <w:r>
        <w:rPr>
          <w:rFonts w:ascii="Cambria Math" w:hAnsi="Cambria Math" w:cs="Cambria Math"/>
          <w:sz w:val="24"/>
          <w:szCs w:val="24"/>
        </w:rPr>
        <w:t>ѳ</w:t>
      </w:r>
      <w:r>
        <w:rPr>
          <w:rFonts w:ascii="Times New Roman" w:hAnsi="Times New Roman" w:cs="Times New Roman"/>
          <w:sz w:val="24"/>
          <w:szCs w:val="24"/>
        </w:rPr>
        <w:t>түүсү</w:t>
      </w:r>
      <w:r>
        <w:rPr>
          <w:rFonts w:ascii="Times New Roman" w:hAnsi="Times New Roman"/>
          <w:sz w:val="24"/>
          <w:szCs w:val="24"/>
        </w:rPr>
        <w:t xml:space="preserve">. </w:t>
      </w:r>
      <w:r>
        <w:rPr>
          <w:rFonts w:ascii="Times New Roman" w:hAnsi="Times New Roman" w:cs="Times New Roman"/>
          <w:sz w:val="24"/>
          <w:szCs w:val="24"/>
        </w:rPr>
        <w:t>Линзалар</w:t>
      </w:r>
      <w:r>
        <w:rPr>
          <w:rFonts w:ascii="Times New Roman" w:hAnsi="Times New Roman"/>
          <w:sz w:val="24"/>
          <w:szCs w:val="24"/>
        </w:rPr>
        <w:t xml:space="preserve">. </w:t>
      </w:r>
      <w:r>
        <w:rPr>
          <w:rFonts w:ascii="Times New Roman" w:hAnsi="Times New Roman" w:cs="Times New Roman"/>
          <w:sz w:val="24"/>
          <w:szCs w:val="24"/>
        </w:rPr>
        <w:t>Линзалардын</w:t>
      </w:r>
      <w:r>
        <w:rPr>
          <w:rFonts w:ascii="Times New Roman" w:hAnsi="Times New Roman"/>
          <w:sz w:val="24"/>
          <w:szCs w:val="24"/>
        </w:rPr>
        <w:t xml:space="preserve"> </w:t>
      </w:r>
      <w:r>
        <w:rPr>
          <w:rFonts w:ascii="Times New Roman" w:hAnsi="Times New Roman" w:cs="Times New Roman"/>
          <w:sz w:val="24"/>
          <w:szCs w:val="24"/>
        </w:rPr>
        <w:t>түрл</w:t>
      </w:r>
      <w:r>
        <w:rPr>
          <w:rFonts w:ascii="Cambria Math" w:hAnsi="Cambria Math" w:cs="Cambria Math"/>
          <w:sz w:val="24"/>
          <w:szCs w:val="24"/>
        </w:rPr>
        <w:t>ѳ</w:t>
      </w:r>
      <w:r>
        <w:rPr>
          <w:rFonts w:ascii="Times New Roman" w:hAnsi="Times New Roman" w:cs="Times New Roman"/>
          <w:sz w:val="24"/>
          <w:szCs w:val="24"/>
        </w:rPr>
        <w:t>рү</w:t>
      </w:r>
      <w:r>
        <w:rPr>
          <w:rFonts w:ascii="Times New Roman" w:hAnsi="Times New Roman"/>
          <w:sz w:val="24"/>
          <w:szCs w:val="24"/>
        </w:rPr>
        <w:t xml:space="preserve">. </w:t>
      </w:r>
      <w:r>
        <w:rPr>
          <w:rFonts w:ascii="Times New Roman" w:hAnsi="Times New Roman" w:cs="Times New Roman"/>
          <w:sz w:val="24"/>
          <w:szCs w:val="24"/>
        </w:rPr>
        <w:t>Линзанын</w:t>
      </w:r>
      <w:r>
        <w:rPr>
          <w:rFonts w:ascii="Times New Roman" w:hAnsi="Times New Roman"/>
          <w:sz w:val="24"/>
          <w:szCs w:val="24"/>
        </w:rPr>
        <w:t xml:space="preserve"> </w:t>
      </w:r>
      <w:r>
        <w:rPr>
          <w:rFonts w:ascii="Times New Roman" w:hAnsi="Times New Roman" w:cs="Times New Roman"/>
          <w:sz w:val="24"/>
          <w:szCs w:val="24"/>
        </w:rPr>
        <w:t>оптикалык</w:t>
      </w:r>
      <w:r>
        <w:rPr>
          <w:rFonts w:ascii="Times New Roman" w:hAnsi="Times New Roman"/>
          <w:sz w:val="24"/>
          <w:szCs w:val="24"/>
        </w:rPr>
        <w:t xml:space="preserve"> </w:t>
      </w:r>
      <w:r>
        <w:rPr>
          <w:rFonts w:ascii="Times New Roman" w:hAnsi="Times New Roman" w:cs="Times New Roman"/>
          <w:sz w:val="24"/>
          <w:szCs w:val="24"/>
        </w:rPr>
        <w:t>огу</w:t>
      </w:r>
      <w:r>
        <w:rPr>
          <w:rFonts w:ascii="Times New Roman" w:hAnsi="Times New Roman"/>
          <w:sz w:val="24"/>
          <w:szCs w:val="24"/>
        </w:rPr>
        <w:t xml:space="preserve">. </w:t>
      </w:r>
      <w:r>
        <w:rPr>
          <w:rFonts w:ascii="Times New Roman" w:hAnsi="Times New Roman" w:cs="Times New Roman"/>
          <w:sz w:val="24"/>
          <w:szCs w:val="24"/>
        </w:rPr>
        <w:t>Линзада</w:t>
      </w:r>
      <w:r>
        <w:rPr>
          <w:rFonts w:ascii="Times New Roman" w:hAnsi="Times New Roman"/>
          <w:sz w:val="24"/>
          <w:szCs w:val="24"/>
        </w:rPr>
        <w:t xml:space="preserve"> </w:t>
      </w:r>
      <w:r>
        <w:rPr>
          <w:rFonts w:ascii="Times New Roman" w:hAnsi="Times New Roman" w:cs="Times New Roman"/>
          <w:sz w:val="24"/>
          <w:szCs w:val="24"/>
        </w:rPr>
        <w:t>нурдун</w:t>
      </w:r>
      <w:r>
        <w:rPr>
          <w:rFonts w:ascii="Times New Roman" w:hAnsi="Times New Roman"/>
          <w:sz w:val="24"/>
          <w:szCs w:val="24"/>
        </w:rPr>
        <w:t xml:space="preserve"> </w:t>
      </w:r>
      <w:r>
        <w:rPr>
          <w:rFonts w:ascii="Times New Roman" w:hAnsi="Times New Roman" w:cs="Times New Roman"/>
          <w:sz w:val="24"/>
          <w:szCs w:val="24"/>
        </w:rPr>
        <w:t>жү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үшү</w:t>
      </w:r>
      <w:r>
        <w:rPr>
          <w:rFonts w:ascii="Times New Roman" w:hAnsi="Times New Roman"/>
          <w:sz w:val="24"/>
          <w:szCs w:val="24"/>
        </w:rPr>
        <w:t xml:space="preserve">. </w:t>
      </w:r>
      <w:r>
        <w:rPr>
          <w:rFonts w:ascii="Times New Roman" w:hAnsi="Times New Roman" w:cs="Times New Roman"/>
          <w:sz w:val="24"/>
          <w:szCs w:val="24"/>
        </w:rPr>
        <w:t>Линзанын</w:t>
      </w:r>
      <w:r>
        <w:rPr>
          <w:rFonts w:ascii="Times New Roman" w:hAnsi="Times New Roman"/>
          <w:sz w:val="24"/>
          <w:szCs w:val="24"/>
        </w:rPr>
        <w:t xml:space="preserve"> </w:t>
      </w:r>
      <w:r>
        <w:rPr>
          <w:rFonts w:ascii="Times New Roman" w:hAnsi="Times New Roman" w:cs="Times New Roman"/>
          <w:sz w:val="24"/>
          <w:szCs w:val="24"/>
        </w:rPr>
        <w:t>фокусу</w:t>
      </w:r>
      <w:r>
        <w:rPr>
          <w:rFonts w:ascii="Times New Roman" w:hAnsi="Times New Roman"/>
          <w:sz w:val="24"/>
          <w:szCs w:val="24"/>
        </w:rPr>
        <w:t xml:space="preserve">. </w:t>
      </w:r>
      <w:r>
        <w:rPr>
          <w:rFonts w:ascii="Times New Roman" w:hAnsi="Times New Roman" w:cs="Times New Roman"/>
          <w:sz w:val="24"/>
          <w:szCs w:val="24"/>
        </w:rPr>
        <w:t>Линзанын</w:t>
      </w:r>
      <w:r>
        <w:rPr>
          <w:rFonts w:ascii="Times New Roman" w:hAnsi="Times New Roman"/>
          <w:sz w:val="24"/>
          <w:szCs w:val="24"/>
        </w:rPr>
        <w:t xml:space="preserve"> </w:t>
      </w:r>
      <w:r>
        <w:rPr>
          <w:rFonts w:ascii="Times New Roman" w:hAnsi="Times New Roman" w:cs="Times New Roman"/>
          <w:sz w:val="24"/>
          <w:szCs w:val="24"/>
        </w:rPr>
        <w:t>оптикалык</w:t>
      </w:r>
      <w:r>
        <w:rPr>
          <w:rFonts w:ascii="Times New Roman" w:hAnsi="Times New Roman"/>
          <w:sz w:val="24"/>
          <w:szCs w:val="24"/>
        </w:rPr>
        <w:t xml:space="preserve"> </w:t>
      </w:r>
      <w:r>
        <w:rPr>
          <w:rFonts w:ascii="Times New Roman" w:hAnsi="Times New Roman" w:cs="Times New Roman"/>
          <w:sz w:val="24"/>
          <w:szCs w:val="24"/>
        </w:rPr>
        <w:t>күчү</w:t>
      </w:r>
      <w:r>
        <w:rPr>
          <w:rFonts w:ascii="Times New Roman" w:hAnsi="Times New Roman"/>
          <w:sz w:val="24"/>
          <w:szCs w:val="24"/>
        </w:rPr>
        <w:t xml:space="preserve">. </w:t>
      </w:r>
      <w:r>
        <w:rPr>
          <w:rFonts w:ascii="Times New Roman" w:hAnsi="Times New Roman" w:cs="Times New Roman"/>
          <w:sz w:val="24"/>
          <w:szCs w:val="24"/>
        </w:rPr>
        <w:t>Линзанын</w:t>
      </w:r>
      <w:r>
        <w:rPr>
          <w:rFonts w:ascii="Times New Roman" w:hAnsi="Times New Roman"/>
          <w:sz w:val="24"/>
          <w:szCs w:val="24"/>
        </w:rPr>
        <w:t xml:space="preserve"> </w:t>
      </w:r>
      <w:r>
        <w:rPr>
          <w:rFonts w:ascii="Times New Roman" w:hAnsi="Times New Roman" w:cs="Times New Roman"/>
          <w:sz w:val="24"/>
          <w:szCs w:val="24"/>
        </w:rPr>
        <w:t>колдонулушу</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анын</w:t>
      </w:r>
      <w:r>
        <w:rPr>
          <w:rFonts w:ascii="Times New Roman" w:hAnsi="Times New Roman"/>
          <w:sz w:val="24"/>
          <w:szCs w:val="24"/>
        </w:rPr>
        <w:t xml:space="preserve"> </w:t>
      </w:r>
      <w:r>
        <w:rPr>
          <w:rFonts w:ascii="Times New Roman" w:hAnsi="Times New Roman" w:cs="Times New Roman"/>
          <w:sz w:val="24"/>
          <w:szCs w:val="24"/>
        </w:rPr>
        <w:t>жардамы</w:t>
      </w:r>
      <w:r>
        <w:rPr>
          <w:rFonts w:ascii="Times New Roman" w:hAnsi="Times New Roman"/>
          <w:sz w:val="24"/>
          <w:szCs w:val="24"/>
        </w:rPr>
        <w:t xml:space="preserve"> </w:t>
      </w:r>
      <w:r>
        <w:rPr>
          <w:rFonts w:ascii="Times New Roman" w:hAnsi="Times New Roman" w:cs="Times New Roman"/>
          <w:sz w:val="24"/>
          <w:szCs w:val="24"/>
        </w:rPr>
        <w:t>менен</w:t>
      </w:r>
      <w:r>
        <w:rPr>
          <w:rFonts w:ascii="Times New Roman" w:hAnsi="Times New Roman"/>
          <w:sz w:val="24"/>
          <w:szCs w:val="24"/>
        </w:rPr>
        <w:t xml:space="preserve"> </w:t>
      </w:r>
      <w:r>
        <w:rPr>
          <w:rFonts w:ascii="Times New Roman" w:hAnsi="Times New Roman" w:cs="Times New Roman"/>
          <w:sz w:val="24"/>
          <w:szCs w:val="24"/>
        </w:rPr>
        <w:t>предметтин</w:t>
      </w:r>
      <w:r>
        <w:rPr>
          <w:rFonts w:ascii="Times New Roman" w:hAnsi="Times New Roman"/>
          <w:sz w:val="24"/>
          <w:szCs w:val="24"/>
        </w:rPr>
        <w:t xml:space="preserve"> </w:t>
      </w:r>
      <w:r>
        <w:rPr>
          <w:rFonts w:ascii="Times New Roman" w:hAnsi="Times New Roman" w:cs="Times New Roman"/>
          <w:sz w:val="24"/>
          <w:szCs w:val="24"/>
        </w:rPr>
        <w:t>сү</w:t>
      </w:r>
      <w:proofErr w:type="gramStart"/>
      <w:r>
        <w:rPr>
          <w:rFonts w:ascii="Times New Roman" w:hAnsi="Times New Roman" w:cs="Times New Roman"/>
          <w:sz w:val="24"/>
          <w:szCs w:val="24"/>
        </w:rPr>
        <w:t>р</w:t>
      </w:r>
      <w:proofErr w:type="gramEnd"/>
      <w:r>
        <w:rPr>
          <w:rFonts w:ascii="Cambria Math" w:hAnsi="Cambria Math" w:cs="Cambria Math"/>
          <w:sz w:val="24"/>
          <w:szCs w:val="24"/>
        </w:rPr>
        <w:t>ѳ</w:t>
      </w:r>
      <w:r>
        <w:rPr>
          <w:rFonts w:ascii="Times New Roman" w:hAnsi="Times New Roman" w:cs="Times New Roman"/>
          <w:sz w:val="24"/>
          <w:szCs w:val="24"/>
        </w:rPr>
        <w:t>тт</w:t>
      </w:r>
      <w:r>
        <w:rPr>
          <w:rFonts w:ascii="Cambria Math" w:hAnsi="Cambria Math" w:cs="Cambria Math"/>
          <w:sz w:val="24"/>
          <w:szCs w:val="24"/>
        </w:rPr>
        <w:t>ѳ</w:t>
      </w:r>
      <w:r>
        <w:rPr>
          <w:rFonts w:ascii="Times New Roman" w:hAnsi="Times New Roman" w:cs="Times New Roman"/>
          <w:sz w:val="24"/>
          <w:szCs w:val="24"/>
        </w:rPr>
        <w:t>лүшүн</w:t>
      </w:r>
      <w:r>
        <w:rPr>
          <w:rFonts w:ascii="Times New Roman" w:hAnsi="Times New Roman"/>
          <w:sz w:val="24"/>
          <w:szCs w:val="24"/>
        </w:rPr>
        <w:t xml:space="preserve"> </w:t>
      </w:r>
      <w:r>
        <w:rPr>
          <w:rFonts w:ascii="Times New Roman" w:hAnsi="Times New Roman" w:cs="Times New Roman"/>
          <w:sz w:val="24"/>
          <w:szCs w:val="24"/>
        </w:rPr>
        <w:t>алуу</w:t>
      </w:r>
      <w:r>
        <w:rPr>
          <w:rFonts w:ascii="Times New Roman" w:hAnsi="Times New Roman"/>
          <w:sz w:val="24"/>
          <w:szCs w:val="24"/>
        </w:rPr>
        <w:t xml:space="preserve">.  </w:t>
      </w:r>
      <w:r>
        <w:rPr>
          <w:rFonts w:ascii="Times New Roman" w:hAnsi="Times New Roman" w:cs="Times New Roman"/>
          <w:sz w:val="24"/>
          <w:szCs w:val="24"/>
        </w:rPr>
        <w:t>Оптикалык</w:t>
      </w:r>
      <w:r>
        <w:rPr>
          <w:rFonts w:ascii="Times New Roman" w:hAnsi="Times New Roman"/>
          <w:sz w:val="24"/>
          <w:szCs w:val="24"/>
        </w:rPr>
        <w:t xml:space="preserve"> </w:t>
      </w:r>
      <w:r>
        <w:rPr>
          <w:rFonts w:ascii="Times New Roman" w:hAnsi="Times New Roman" w:cs="Times New Roman"/>
          <w:sz w:val="24"/>
          <w:szCs w:val="24"/>
        </w:rPr>
        <w:t>куралда</w:t>
      </w:r>
      <w:r>
        <w:rPr>
          <w:rFonts w:ascii="Times New Roman" w:hAnsi="Times New Roman"/>
          <w:sz w:val="24"/>
          <w:szCs w:val="24"/>
        </w:rPr>
        <w:t>р. Лупа, фотоаппарат, телескоп, микроскоп, проекциялык аппаратар. К</w:t>
      </w:r>
      <w:r>
        <w:rPr>
          <w:rFonts w:ascii="Cambria Math" w:hAnsi="Cambria Math" w:cs="Cambria Math"/>
          <w:sz w:val="24"/>
          <w:szCs w:val="24"/>
        </w:rPr>
        <w:t>ѳ</w:t>
      </w:r>
      <w:r>
        <w:rPr>
          <w:rFonts w:ascii="Times New Roman" w:hAnsi="Times New Roman" w:cs="Times New Roman"/>
          <w:sz w:val="24"/>
          <w:szCs w:val="24"/>
        </w:rPr>
        <w:t>з</w:t>
      </w:r>
      <w:r>
        <w:rPr>
          <w:rFonts w:ascii="Times New Roman" w:hAnsi="Times New Roman"/>
          <w:sz w:val="24"/>
          <w:szCs w:val="24"/>
        </w:rPr>
        <w:t xml:space="preserve">. </w:t>
      </w:r>
      <w:r>
        <w:rPr>
          <w:rFonts w:ascii="Times New Roman" w:hAnsi="Times New Roman" w:cs="Times New Roman"/>
          <w:sz w:val="24"/>
          <w:szCs w:val="24"/>
        </w:rPr>
        <w:t>Адамдын</w:t>
      </w:r>
      <w:r>
        <w:rPr>
          <w:rFonts w:ascii="Times New Roman" w:hAnsi="Times New Roman"/>
          <w:sz w:val="24"/>
          <w:szCs w:val="24"/>
        </w:rPr>
        <w:t xml:space="preserve"> </w:t>
      </w:r>
      <w:r>
        <w:rPr>
          <w:rFonts w:ascii="Times New Roman" w:hAnsi="Times New Roman" w:cs="Times New Roman"/>
          <w:sz w:val="24"/>
          <w:szCs w:val="24"/>
        </w:rPr>
        <w:t>к</w:t>
      </w:r>
      <w:r>
        <w:rPr>
          <w:rFonts w:ascii="Cambria Math" w:hAnsi="Cambria Math" w:cs="Cambria Math"/>
          <w:sz w:val="24"/>
          <w:szCs w:val="24"/>
        </w:rPr>
        <w:t>ѳ</w:t>
      </w:r>
      <w:r>
        <w:rPr>
          <w:rFonts w:ascii="Times New Roman" w:hAnsi="Times New Roman" w:cs="Times New Roman"/>
          <w:sz w:val="24"/>
          <w:szCs w:val="24"/>
        </w:rPr>
        <w:t>зүнү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түзүлүшү</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ишт</w:t>
      </w:r>
      <w:r>
        <w:rPr>
          <w:rFonts w:ascii="Cambria Math" w:hAnsi="Cambria Math" w:cs="Cambria Math"/>
          <w:sz w:val="24"/>
          <w:szCs w:val="24"/>
        </w:rPr>
        <w:t>ѳѳ</w:t>
      </w:r>
      <w:r>
        <w:rPr>
          <w:rFonts w:ascii="Times New Roman" w:hAnsi="Times New Roman"/>
          <w:sz w:val="24"/>
          <w:szCs w:val="24"/>
        </w:rPr>
        <w:t xml:space="preserve"> </w:t>
      </w:r>
      <w:r>
        <w:rPr>
          <w:rFonts w:ascii="Times New Roman" w:hAnsi="Times New Roman" w:cs="Times New Roman"/>
          <w:sz w:val="24"/>
          <w:szCs w:val="24"/>
        </w:rPr>
        <w:t>принциби</w:t>
      </w:r>
      <w:r>
        <w:rPr>
          <w:rFonts w:ascii="Times New Roman" w:hAnsi="Times New Roman"/>
          <w:sz w:val="24"/>
          <w:szCs w:val="24"/>
        </w:rPr>
        <w:t xml:space="preserve">. </w:t>
      </w:r>
      <w:r>
        <w:rPr>
          <w:rFonts w:ascii="Times New Roman" w:hAnsi="Times New Roman" w:cs="Times New Roman"/>
          <w:sz w:val="24"/>
          <w:szCs w:val="24"/>
        </w:rPr>
        <w:t>К</w:t>
      </w:r>
      <w:r>
        <w:rPr>
          <w:rFonts w:ascii="Cambria Math" w:hAnsi="Cambria Math" w:cs="Cambria Math"/>
          <w:sz w:val="24"/>
          <w:szCs w:val="24"/>
        </w:rPr>
        <w:t>ѳ</w:t>
      </w:r>
      <w:r>
        <w:rPr>
          <w:rFonts w:ascii="Times New Roman" w:hAnsi="Times New Roman" w:cs="Times New Roman"/>
          <w:sz w:val="24"/>
          <w:szCs w:val="24"/>
        </w:rPr>
        <w:t>рүүнү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дефекти</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аны</w:t>
      </w:r>
      <w:r>
        <w:rPr>
          <w:rFonts w:ascii="Times New Roman" w:hAnsi="Times New Roman"/>
          <w:sz w:val="24"/>
          <w:szCs w:val="24"/>
        </w:rPr>
        <w:t xml:space="preserve"> </w:t>
      </w:r>
      <w:r>
        <w:rPr>
          <w:rFonts w:ascii="Times New Roman" w:hAnsi="Times New Roman" w:cs="Times New Roman"/>
          <w:sz w:val="24"/>
          <w:szCs w:val="24"/>
        </w:rPr>
        <w:t>түз</w:t>
      </w:r>
      <w:r>
        <w:rPr>
          <w:rFonts w:ascii="Cambria Math" w:hAnsi="Cambria Math" w:cs="Cambria Math"/>
          <w:sz w:val="24"/>
          <w:szCs w:val="24"/>
        </w:rPr>
        <w:t>ѳ</w:t>
      </w:r>
      <w:r>
        <w:rPr>
          <w:rFonts w:ascii="Times New Roman" w:hAnsi="Times New Roman" w:cs="Times New Roman"/>
          <w:sz w:val="24"/>
          <w:szCs w:val="24"/>
        </w:rPr>
        <w:t>түүнүн</w:t>
      </w:r>
      <w:r>
        <w:rPr>
          <w:rFonts w:ascii="Times New Roman" w:hAnsi="Times New Roman"/>
          <w:sz w:val="24"/>
          <w:szCs w:val="24"/>
        </w:rPr>
        <w:t xml:space="preserve"> </w:t>
      </w:r>
      <w:r>
        <w:rPr>
          <w:rFonts w:ascii="Times New Roman" w:hAnsi="Times New Roman" w:cs="Times New Roman"/>
          <w:sz w:val="24"/>
          <w:szCs w:val="24"/>
        </w:rPr>
        <w:t>жолдору</w:t>
      </w:r>
      <w:r>
        <w:rPr>
          <w:rFonts w:ascii="Times New Roman" w:hAnsi="Times New Roman"/>
          <w:sz w:val="24"/>
          <w:szCs w:val="24"/>
        </w:rPr>
        <w:t xml:space="preserve">. </w:t>
      </w:r>
      <w:r>
        <w:rPr>
          <w:rFonts w:ascii="Times New Roman" w:hAnsi="Times New Roman" w:cs="Times New Roman"/>
          <w:sz w:val="24"/>
          <w:szCs w:val="24"/>
        </w:rPr>
        <w:t>К</w:t>
      </w:r>
      <w:r>
        <w:rPr>
          <w:rFonts w:ascii="Cambria Math" w:hAnsi="Cambria Math" w:cs="Cambria Math"/>
          <w:sz w:val="24"/>
          <w:szCs w:val="24"/>
        </w:rPr>
        <w:t>ѳ</w:t>
      </w:r>
      <w:r>
        <w:rPr>
          <w:rFonts w:ascii="Times New Roman" w:hAnsi="Times New Roman" w:cs="Times New Roman"/>
          <w:sz w:val="24"/>
          <w:szCs w:val="24"/>
        </w:rPr>
        <w:t>з</w:t>
      </w:r>
      <w:r>
        <w:rPr>
          <w:rFonts w:ascii="Times New Roman" w:hAnsi="Times New Roman"/>
          <w:sz w:val="24"/>
          <w:szCs w:val="24"/>
        </w:rPr>
        <w:t xml:space="preserve"> </w:t>
      </w:r>
      <w:r>
        <w:rPr>
          <w:rFonts w:ascii="Times New Roman" w:hAnsi="Times New Roman" w:cs="Times New Roman"/>
          <w:sz w:val="24"/>
          <w:szCs w:val="24"/>
        </w:rPr>
        <w:t>айнектер</w:t>
      </w:r>
      <w:r>
        <w:rPr>
          <w:rFonts w:ascii="Times New Roman" w:hAnsi="Times New Roman"/>
          <w:sz w:val="24"/>
          <w:szCs w:val="24"/>
        </w:rPr>
        <w:t xml:space="preserve">. </w:t>
      </w:r>
      <w:r>
        <w:rPr>
          <w:rFonts w:ascii="Times New Roman" w:hAnsi="Times New Roman" w:cs="Times New Roman"/>
          <w:sz w:val="24"/>
          <w:szCs w:val="24"/>
        </w:rPr>
        <w:t>Жарыктын</w:t>
      </w:r>
      <w:r>
        <w:rPr>
          <w:rFonts w:ascii="Times New Roman" w:hAnsi="Times New Roman"/>
          <w:sz w:val="24"/>
          <w:szCs w:val="24"/>
        </w:rPr>
        <w:t xml:space="preserve"> </w:t>
      </w:r>
      <w:r>
        <w:rPr>
          <w:rFonts w:ascii="Times New Roman" w:hAnsi="Times New Roman" w:cs="Times New Roman"/>
          <w:sz w:val="24"/>
          <w:szCs w:val="24"/>
        </w:rPr>
        <w:t>дисперсиясы</w:t>
      </w:r>
      <w:r>
        <w:rPr>
          <w:rFonts w:ascii="Times New Roman" w:hAnsi="Times New Roman"/>
          <w:sz w:val="24"/>
          <w:szCs w:val="24"/>
        </w:rPr>
        <w:t xml:space="preserve">. </w:t>
      </w:r>
      <w:r>
        <w:rPr>
          <w:rFonts w:ascii="Times New Roman" w:hAnsi="Times New Roman" w:cs="Times New Roman"/>
          <w:sz w:val="24"/>
          <w:szCs w:val="24"/>
        </w:rPr>
        <w:t>Спектрлер</w:t>
      </w:r>
      <w:r>
        <w:rPr>
          <w:rFonts w:ascii="Times New Roman" w:hAnsi="Times New Roman"/>
          <w:sz w:val="24"/>
          <w:szCs w:val="24"/>
        </w:rPr>
        <w:t xml:space="preserve">. </w:t>
      </w:r>
      <w:r>
        <w:rPr>
          <w:rFonts w:ascii="Times New Roman" w:hAnsi="Times New Roman" w:cs="Times New Roman"/>
          <w:sz w:val="24"/>
          <w:szCs w:val="24"/>
        </w:rPr>
        <w:t>Биздин</w:t>
      </w:r>
      <w:r>
        <w:rPr>
          <w:rFonts w:ascii="Times New Roman" w:hAnsi="Times New Roman"/>
          <w:sz w:val="24"/>
          <w:szCs w:val="24"/>
        </w:rPr>
        <w:t xml:space="preserve"> </w:t>
      </w:r>
      <w:r>
        <w:rPr>
          <w:rFonts w:ascii="Times New Roman" w:hAnsi="Times New Roman" w:cs="Times New Roman"/>
          <w:sz w:val="24"/>
          <w:szCs w:val="24"/>
        </w:rPr>
        <w:t>жашоодогу</w:t>
      </w:r>
      <w:r>
        <w:rPr>
          <w:rFonts w:ascii="Times New Roman" w:hAnsi="Times New Roman"/>
          <w:sz w:val="24"/>
          <w:szCs w:val="24"/>
        </w:rPr>
        <w:t xml:space="preserve"> </w:t>
      </w:r>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w:t>
      </w:r>
    </w:p>
    <w:p w:rsidR="008C3BB9" w:rsidRDefault="008C3BB9" w:rsidP="008C3BB9">
      <w:pPr>
        <w:shd w:val="clear" w:color="auto" w:fill="FFFFFF"/>
        <w:ind w:right="285" w:firstLine="567"/>
        <w:jc w:val="both"/>
        <w:rPr>
          <w:rFonts w:ascii="Times New Roman" w:hAnsi="Times New Roman"/>
          <w:b/>
          <w:color w:val="000000"/>
          <w:sz w:val="24"/>
          <w:szCs w:val="24"/>
          <w:u w:val="single"/>
        </w:rPr>
      </w:pPr>
      <w:r>
        <w:rPr>
          <w:rFonts w:ascii="Times New Roman" w:hAnsi="Times New Roman"/>
          <w:b/>
          <w:color w:val="000000"/>
          <w:sz w:val="24"/>
          <w:szCs w:val="24"/>
          <w:u w:val="single"/>
        </w:rPr>
        <w:t>9 класс</w:t>
      </w:r>
    </w:p>
    <w:p w:rsidR="008C3BB9" w:rsidRDefault="008C3BB9" w:rsidP="008C3BB9">
      <w:pPr>
        <w:tabs>
          <w:tab w:val="left" w:pos="175"/>
        </w:tabs>
        <w:ind w:firstLine="567"/>
        <w:jc w:val="both"/>
        <w:rPr>
          <w:rFonts w:ascii="Times New Roman" w:hAnsi="Times New Roman"/>
          <w:sz w:val="24"/>
          <w:szCs w:val="24"/>
        </w:rPr>
      </w:pPr>
      <w:r>
        <w:rPr>
          <w:rFonts w:ascii="Times New Roman" w:hAnsi="Times New Roman"/>
          <w:b/>
          <w:sz w:val="24"/>
          <w:szCs w:val="24"/>
        </w:rPr>
        <w:t xml:space="preserve">Механиканын негиздери. </w:t>
      </w:r>
      <w:r>
        <w:rPr>
          <w:rFonts w:ascii="Times New Roman" w:hAnsi="Times New Roman"/>
          <w:sz w:val="24"/>
          <w:szCs w:val="24"/>
        </w:rPr>
        <w:t>Материалдык чекит. Эсепт</w:t>
      </w:r>
      <w:r>
        <w:rPr>
          <w:rFonts w:ascii="Cambria Math" w:hAnsi="Cambria Math" w:cs="Cambria Math"/>
          <w:sz w:val="24"/>
          <w:szCs w:val="24"/>
        </w:rPr>
        <w:t>ѳѳ</w:t>
      </w:r>
      <w:r>
        <w:rPr>
          <w:rFonts w:ascii="Times New Roman" w:hAnsi="Times New Roman"/>
          <w:sz w:val="24"/>
          <w:szCs w:val="24"/>
        </w:rPr>
        <w:t xml:space="preserve"> </w:t>
      </w:r>
      <w:r>
        <w:rPr>
          <w:rFonts w:ascii="Times New Roman" w:hAnsi="Times New Roman" w:cs="Times New Roman"/>
          <w:sz w:val="24"/>
          <w:szCs w:val="24"/>
        </w:rPr>
        <w:t>системасы</w:t>
      </w:r>
      <w:r>
        <w:rPr>
          <w:rFonts w:ascii="Times New Roman" w:hAnsi="Times New Roman"/>
          <w:sz w:val="24"/>
          <w:szCs w:val="24"/>
        </w:rPr>
        <w:t xml:space="preserve">. </w:t>
      </w:r>
      <w:r>
        <w:rPr>
          <w:rFonts w:ascii="Times New Roman" w:hAnsi="Times New Roman" w:cs="Times New Roman"/>
          <w:sz w:val="24"/>
          <w:szCs w:val="24"/>
        </w:rPr>
        <w:t>Кыймылдагы</w:t>
      </w:r>
      <w:r>
        <w:rPr>
          <w:rFonts w:ascii="Times New Roman" w:hAnsi="Times New Roman"/>
          <w:sz w:val="24"/>
          <w:szCs w:val="24"/>
        </w:rPr>
        <w:t xml:space="preserve"> </w:t>
      </w:r>
      <w:r>
        <w:rPr>
          <w:rFonts w:ascii="Times New Roman" w:hAnsi="Times New Roman" w:cs="Times New Roman"/>
          <w:sz w:val="24"/>
          <w:szCs w:val="24"/>
        </w:rPr>
        <w:t>нерсенин</w:t>
      </w:r>
      <w:r>
        <w:rPr>
          <w:rFonts w:ascii="Times New Roman" w:hAnsi="Times New Roman"/>
          <w:sz w:val="24"/>
          <w:szCs w:val="24"/>
        </w:rPr>
        <w:t xml:space="preserve"> </w:t>
      </w:r>
      <w:r>
        <w:rPr>
          <w:rFonts w:ascii="Times New Roman" w:hAnsi="Times New Roman" w:cs="Times New Roman"/>
          <w:sz w:val="24"/>
          <w:szCs w:val="24"/>
        </w:rPr>
        <w:t>координаттарын</w:t>
      </w:r>
      <w:r>
        <w:rPr>
          <w:rFonts w:ascii="Times New Roman" w:hAnsi="Times New Roman"/>
          <w:sz w:val="24"/>
          <w:szCs w:val="24"/>
        </w:rPr>
        <w:t xml:space="preserve"> </w:t>
      </w:r>
      <w:r>
        <w:rPr>
          <w:rFonts w:ascii="Times New Roman" w:hAnsi="Times New Roman" w:cs="Times New Roman"/>
          <w:sz w:val="24"/>
          <w:szCs w:val="24"/>
        </w:rPr>
        <w:t>аныктоо</w:t>
      </w:r>
      <w:r>
        <w:rPr>
          <w:rFonts w:ascii="Times New Roman" w:hAnsi="Times New Roman"/>
          <w:sz w:val="24"/>
          <w:szCs w:val="24"/>
        </w:rPr>
        <w:t xml:space="preserve">. </w:t>
      </w:r>
      <w:r>
        <w:rPr>
          <w:rFonts w:ascii="Times New Roman" w:hAnsi="Times New Roman" w:cs="Times New Roman"/>
          <w:sz w:val="24"/>
          <w:szCs w:val="24"/>
        </w:rPr>
        <w:t>Кыймылдын</w:t>
      </w:r>
      <w:r>
        <w:rPr>
          <w:rFonts w:ascii="Times New Roman" w:hAnsi="Times New Roman"/>
          <w:sz w:val="24"/>
          <w:szCs w:val="24"/>
        </w:rPr>
        <w:t xml:space="preserve"> </w:t>
      </w:r>
      <w:r>
        <w:rPr>
          <w:rFonts w:ascii="Times New Roman" w:hAnsi="Times New Roman" w:cs="Times New Roman"/>
          <w:sz w:val="24"/>
          <w:szCs w:val="24"/>
        </w:rPr>
        <w:t>салыштырмалуулугу</w:t>
      </w:r>
      <w:r>
        <w:rPr>
          <w:rFonts w:ascii="Times New Roman" w:hAnsi="Times New Roman"/>
          <w:sz w:val="24"/>
          <w:szCs w:val="24"/>
        </w:rPr>
        <w:t xml:space="preserve">. </w:t>
      </w:r>
      <w:r>
        <w:rPr>
          <w:rFonts w:ascii="Times New Roman" w:hAnsi="Times New Roman" w:cs="Times New Roman"/>
          <w:sz w:val="24"/>
          <w:szCs w:val="24"/>
        </w:rPr>
        <w:t>Бир</w:t>
      </w:r>
      <w:r>
        <w:rPr>
          <w:rFonts w:ascii="Times New Roman" w:hAnsi="Times New Roman"/>
          <w:sz w:val="24"/>
          <w:szCs w:val="24"/>
        </w:rPr>
        <w:t xml:space="preserve"> </w:t>
      </w:r>
      <w:r>
        <w:rPr>
          <w:rFonts w:ascii="Times New Roman" w:hAnsi="Times New Roman" w:cs="Times New Roman"/>
          <w:sz w:val="24"/>
          <w:szCs w:val="24"/>
        </w:rPr>
        <w:t>калыпта</w:t>
      </w:r>
      <w:r>
        <w:rPr>
          <w:rFonts w:ascii="Times New Roman" w:hAnsi="Times New Roman"/>
          <w:sz w:val="24"/>
          <w:szCs w:val="24"/>
        </w:rPr>
        <w:t xml:space="preserve"> </w:t>
      </w:r>
      <w:r>
        <w:rPr>
          <w:rFonts w:ascii="Times New Roman" w:hAnsi="Times New Roman" w:cs="Times New Roman"/>
          <w:sz w:val="24"/>
          <w:szCs w:val="24"/>
        </w:rPr>
        <w:t>ылдамдатылган</w:t>
      </w:r>
      <w:r>
        <w:rPr>
          <w:rFonts w:ascii="Times New Roman" w:hAnsi="Times New Roman"/>
          <w:sz w:val="24"/>
          <w:szCs w:val="24"/>
        </w:rPr>
        <w:t xml:space="preserve"> </w:t>
      </w:r>
      <w:r>
        <w:rPr>
          <w:rFonts w:ascii="Times New Roman" w:hAnsi="Times New Roman" w:cs="Times New Roman"/>
          <w:sz w:val="24"/>
          <w:szCs w:val="24"/>
        </w:rPr>
        <w:t>кыймылдын</w:t>
      </w:r>
      <w:r>
        <w:rPr>
          <w:rFonts w:ascii="Times New Roman" w:hAnsi="Times New Roman"/>
          <w:sz w:val="24"/>
          <w:szCs w:val="24"/>
        </w:rPr>
        <w:t xml:space="preserve"> </w:t>
      </w:r>
      <w:r>
        <w:rPr>
          <w:rFonts w:ascii="Times New Roman" w:hAnsi="Times New Roman" w:cs="Times New Roman"/>
          <w:sz w:val="24"/>
          <w:szCs w:val="24"/>
        </w:rPr>
        <w:t>ылдамдыгы</w:t>
      </w:r>
      <w:r>
        <w:rPr>
          <w:rFonts w:ascii="Times New Roman" w:hAnsi="Times New Roman"/>
          <w:sz w:val="24"/>
          <w:szCs w:val="24"/>
        </w:rPr>
        <w:t xml:space="preserve">. </w:t>
      </w:r>
      <w:r>
        <w:rPr>
          <w:rFonts w:ascii="Times New Roman" w:hAnsi="Times New Roman" w:cs="Times New Roman"/>
          <w:sz w:val="24"/>
          <w:szCs w:val="24"/>
        </w:rPr>
        <w:t>Түз</w:t>
      </w:r>
      <w:r>
        <w:rPr>
          <w:rFonts w:ascii="Times New Roman" w:hAnsi="Times New Roman"/>
          <w:sz w:val="24"/>
          <w:szCs w:val="24"/>
        </w:rPr>
        <w:t xml:space="preserve"> </w:t>
      </w:r>
      <w:r>
        <w:rPr>
          <w:rFonts w:ascii="Times New Roman" w:hAnsi="Times New Roman" w:cs="Times New Roman"/>
          <w:sz w:val="24"/>
          <w:szCs w:val="24"/>
        </w:rPr>
        <w:t>сызыктуу</w:t>
      </w:r>
      <w:r>
        <w:rPr>
          <w:rFonts w:ascii="Times New Roman" w:hAnsi="Times New Roman"/>
          <w:sz w:val="24"/>
          <w:szCs w:val="24"/>
        </w:rPr>
        <w:t xml:space="preserve"> </w:t>
      </w:r>
      <w:r>
        <w:rPr>
          <w:rFonts w:ascii="Times New Roman" w:hAnsi="Times New Roman" w:cs="Times New Roman"/>
          <w:sz w:val="24"/>
          <w:szCs w:val="24"/>
        </w:rPr>
        <w:t>бир</w:t>
      </w:r>
      <w:r>
        <w:rPr>
          <w:rFonts w:ascii="Times New Roman" w:hAnsi="Times New Roman"/>
          <w:sz w:val="24"/>
          <w:szCs w:val="24"/>
        </w:rPr>
        <w:t xml:space="preserve"> </w:t>
      </w:r>
      <w:r>
        <w:rPr>
          <w:rFonts w:ascii="Times New Roman" w:hAnsi="Times New Roman" w:cs="Times New Roman"/>
          <w:sz w:val="24"/>
          <w:szCs w:val="24"/>
        </w:rPr>
        <w:t>калыпта</w:t>
      </w:r>
      <w:r>
        <w:rPr>
          <w:rFonts w:ascii="Times New Roman" w:hAnsi="Times New Roman"/>
          <w:sz w:val="24"/>
          <w:szCs w:val="24"/>
        </w:rPr>
        <w:t xml:space="preserve"> </w:t>
      </w:r>
      <w:r>
        <w:rPr>
          <w:rFonts w:ascii="Times New Roman" w:hAnsi="Times New Roman" w:cs="Times New Roman"/>
          <w:sz w:val="24"/>
          <w:szCs w:val="24"/>
        </w:rPr>
        <w:t>ылдамдатылган</w:t>
      </w:r>
      <w:r>
        <w:rPr>
          <w:rFonts w:ascii="Times New Roman" w:hAnsi="Times New Roman"/>
          <w:sz w:val="24"/>
          <w:szCs w:val="24"/>
        </w:rPr>
        <w:t xml:space="preserve"> </w:t>
      </w:r>
      <w:r>
        <w:rPr>
          <w:rFonts w:ascii="Times New Roman" w:hAnsi="Times New Roman" w:cs="Times New Roman"/>
          <w:sz w:val="24"/>
          <w:szCs w:val="24"/>
        </w:rPr>
        <w:t>кыймылдагы</w:t>
      </w:r>
      <w:r>
        <w:rPr>
          <w:rFonts w:ascii="Times New Roman" w:hAnsi="Times New Roman"/>
          <w:sz w:val="24"/>
          <w:szCs w:val="24"/>
        </w:rPr>
        <w:t xml:space="preserve"> </w:t>
      </w:r>
      <w:r>
        <w:rPr>
          <w:rFonts w:ascii="Times New Roman" w:hAnsi="Times New Roman" w:cs="Times New Roman"/>
          <w:sz w:val="24"/>
          <w:szCs w:val="24"/>
        </w:rPr>
        <w:t>нерсенин</w:t>
      </w:r>
      <w:r>
        <w:rPr>
          <w:rFonts w:ascii="Times New Roman" w:hAnsi="Times New Roman"/>
          <w:sz w:val="24"/>
          <w:szCs w:val="24"/>
        </w:rPr>
        <w:t xml:space="preserve"> </w:t>
      </w:r>
      <w:r>
        <w:rPr>
          <w:rFonts w:ascii="Times New Roman" w:hAnsi="Times New Roman" w:cs="Times New Roman"/>
          <w:sz w:val="24"/>
          <w:szCs w:val="24"/>
        </w:rPr>
        <w:t>которулушу</w:t>
      </w:r>
      <w:r>
        <w:rPr>
          <w:rFonts w:ascii="Times New Roman" w:hAnsi="Times New Roman"/>
          <w:sz w:val="24"/>
          <w:szCs w:val="24"/>
        </w:rPr>
        <w:t xml:space="preserve">. </w:t>
      </w:r>
      <w:r>
        <w:rPr>
          <w:rFonts w:ascii="Times New Roman" w:hAnsi="Times New Roman" w:cs="Times New Roman"/>
          <w:sz w:val="24"/>
          <w:szCs w:val="24"/>
        </w:rPr>
        <w:t>Нерселердин</w:t>
      </w:r>
      <w:r>
        <w:rPr>
          <w:rFonts w:ascii="Times New Roman" w:hAnsi="Times New Roman"/>
          <w:sz w:val="24"/>
          <w:szCs w:val="24"/>
        </w:rPr>
        <w:t xml:space="preserve"> </w:t>
      </w:r>
      <w:r>
        <w:rPr>
          <w:rFonts w:ascii="Times New Roman" w:hAnsi="Times New Roman" w:cs="Times New Roman"/>
          <w:sz w:val="24"/>
          <w:szCs w:val="24"/>
        </w:rPr>
        <w:t>эркин</w:t>
      </w:r>
      <w:r>
        <w:rPr>
          <w:rFonts w:ascii="Times New Roman" w:hAnsi="Times New Roman"/>
          <w:sz w:val="24"/>
          <w:szCs w:val="24"/>
        </w:rPr>
        <w:t xml:space="preserve"> түшүүсү. Эркин түшүүнү</w:t>
      </w:r>
      <w:proofErr w:type="gramStart"/>
      <w:r>
        <w:rPr>
          <w:rFonts w:ascii="Times New Roman" w:hAnsi="Times New Roman"/>
          <w:sz w:val="24"/>
          <w:szCs w:val="24"/>
        </w:rPr>
        <w:t>н</w:t>
      </w:r>
      <w:proofErr w:type="gramEnd"/>
      <w:r>
        <w:rPr>
          <w:rFonts w:ascii="Times New Roman" w:hAnsi="Times New Roman"/>
          <w:sz w:val="24"/>
          <w:szCs w:val="24"/>
        </w:rPr>
        <w:t xml:space="preserve"> ылдамдануусу. Тик </w:t>
      </w:r>
      <w:r>
        <w:rPr>
          <w:rFonts w:ascii="Cambria Math" w:hAnsi="Cambria Math" w:cs="Cambria Math"/>
          <w:sz w:val="24"/>
          <w:szCs w:val="24"/>
        </w:rPr>
        <w:t>ѳ</w:t>
      </w:r>
      <w:r>
        <w:rPr>
          <w:rFonts w:ascii="Times New Roman" w:hAnsi="Times New Roman" w:cs="Times New Roman"/>
          <w:sz w:val="24"/>
          <w:szCs w:val="24"/>
        </w:rPr>
        <w:t>йд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ыргытылган</w:t>
      </w:r>
      <w:r>
        <w:rPr>
          <w:rFonts w:ascii="Times New Roman" w:hAnsi="Times New Roman"/>
          <w:sz w:val="24"/>
          <w:szCs w:val="24"/>
        </w:rPr>
        <w:t xml:space="preserve"> </w:t>
      </w:r>
      <w:r>
        <w:rPr>
          <w:rFonts w:ascii="Times New Roman" w:hAnsi="Times New Roman" w:cs="Times New Roman"/>
          <w:sz w:val="24"/>
          <w:szCs w:val="24"/>
        </w:rPr>
        <w:t>нерсенин</w:t>
      </w:r>
      <w:r>
        <w:rPr>
          <w:rFonts w:ascii="Times New Roman" w:hAnsi="Times New Roman"/>
          <w:sz w:val="24"/>
          <w:szCs w:val="24"/>
        </w:rPr>
        <w:t xml:space="preserve"> </w:t>
      </w:r>
      <w:r>
        <w:rPr>
          <w:rFonts w:ascii="Times New Roman" w:hAnsi="Times New Roman" w:cs="Times New Roman"/>
          <w:sz w:val="24"/>
          <w:szCs w:val="24"/>
        </w:rPr>
        <w:t>кыймылы</w:t>
      </w:r>
      <w:r>
        <w:rPr>
          <w:rFonts w:ascii="Times New Roman" w:hAnsi="Times New Roman"/>
          <w:sz w:val="24"/>
          <w:szCs w:val="24"/>
        </w:rPr>
        <w:t xml:space="preserve">. </w:t>
      </w:r>
      <w:r>
        <w:rPr>
          <w:rFonts w:ascii="Times New Roman" w:hAnsi="Times New Roman" w:cs="Times New Roman"/>
          <w:sz w:val="24"/>
          <w:szCs w:val="24"/>
        </w:rPr>
        <w:t>Ийри</w:t>
      </w:r>
      <w:r>
        <w:rPr>
          <w:rFonts w:ascii="Times New Roman" w:hAnsi="Times New Roman"/>
          <w:sz w:val="24"/>
          <w:szCs w:val="24"/>
        </w:rPr>
        <w:t xml:space="preserve"> </w:t>
      </w:r>
      <w:r>
        <w:rPr>
          <w:rFonts w:ascii="Times New Roman" w:hAnsi="Times New Roman" w:cs="Times New Roman"/>
          <w:sz w:val="24"/>
          <w:szCs w:val="24"/>
        </w:rPr>
        <w:t>сызыктуу</w:t>
      </w:r>
      <w:r>
        <w:rPr>
          <w:rFonts w:ascii="Times New Roman" w:hAnsi="Times New Roman"/>
          <w:sz w:val="24"/>
          <w:szCs w:val="24"/>
        </w:rPr>
        <w:t xml:space="preserve"> </w:t>
      </w:r>
      <w:r>
        <w:rPr>
          <w:rFonts w:ascii="Times New Roman" w:hAnsi="Times New Roman" w:cs="Times New Roman"/>
          <w:sz w:val="24"/>
          <w:szCs w:val="24"/>
        </w:rPr>
        <w:t>кыймыл</w:t>
      </w:r>
      <w:r>
        <w:rPr>
          <w:rFonts w:ascii="Times New Roman" w:hAnsi="Times New Roman"/>
          <w:sz w:val="24"/>
          <w:szCs w:val="24"/>
        </w:rPr>
        <w:t xml:space="preserve">. </w:t>
      </w:r>
      <w:r>
        <w:rPr>
          <w:rFonts w:ascii="Times New Roman" w:hAnsi="Times New Roman" w:cs="Times New Roman"/>
          <w:sz w:val="24"/>
          <w:szCs w:val="24"/>
        </w:rPr>
        <w:t>Материалдык</w:t>
      </w:r>
      <w:r>
        <w:rPr>
          <w:rFonts w:ascii="Times New Roman" w:hAnsi="Times New Roman"/>
          <w:sz w:val="24"/>
          <w:szCs w:val="24"/>
        </w:rPr>
        <w:t xml:space="preserve"> </w:t>
      </w:r>
      <w:r>
        <w:rPr>
          <w:rFonts w:ascii="Times New Roman" w:hAnsi="Times New Roman" w:cs="Times New Roman"/>
          <w:sz w:val="24"/>
          <w:szCs w:val="24"/>
        </w:rPr>
        <w:t>чекиттин</w:t>
      </w:r>
      <w:r>
        <w:rPr>
          <w:rFonts w:ascii="Times New Roman" w:hAnsi="Times New Roman"/>
          <w:sz w:val="24"/>
          <w:szCs w:val="24"/>
        </w:rPr>
        <w:t xml:space="preserve"> </w:t>
      </w:r>
      <w:r>
        <w:rPr>
          <w:rFonts w:ascii="Times New Roman" w:hAnsi="Times New Roman" w:cs="Times New Roman"/>
          <w:sz w:val="24"/>
          <w:szCs w:val="24"/>
        </w:rPr>
        <w:t>айлана</w:t>
      </w:r>
      <w:r>
        <w:rPr>
          <w:rFonts w:ascii="Times New Roman" w:hAnsi="Times New Roman"/>
          <w:sz w:val="24"/>
          <w:szCs w:val="24"/>
        </w:rPr>
        <w:t xml:space="preserve"> </w:t>
      </w:r>
      <w:r>
        <w:rPr>
          <w:rFonts w:ascii="Times New Roman" w:hAnsi="Times New Roman" w:cs="Times New Roman"/>
          <w:sz w:val="24"/>
          <w:szCs w:val="24"/>
        </w:rPr>
        <w:t>боюнча</w:t>
      </w:r>
      <w:r>
        <w:rPr>
          <w:rFonts w:ascii="Times New Roman" w:hAnsi="Times New Roman"/>
          <w:sz w:val="24"/>
          <w:szCs w:val="24"/>
        </w:rPr>
        <w:t xml:space="preserve"> </w:t>
      </w:r>
      <w:r>
        <w:rPr>
          <w:rFonts w:ascii="Times New Roman" w:hAnsi="Times New Roman" w:cs="Times New Roman"/>
          <w:sz w:val="24"/>
          <w:szCs w:val="24"/>
        </w:rPr>
        <w:t>бир</w:t>
      </w:r>
      <w:r>
        <w:rPr>
          <w:rFonts w:ascii="Times New Roman" w:hAnsi="Times New Roman"/>
          <w:sz w:val="24"/>
          <w:szCs w:val="24"/>
        </w:rPr>
        <w:t xml:space="preserve"> </w:t>
      </w:r>
      <w:r>
        <w:rPr>
          <w:rFonts w:ascii="Times New Roman" w:hAnsi="Times New Roman" w:cs="Times New Roman"/>
          <w:sz w:val="24"/>
          <w:szCs w:val="24"/>
        </w:rPr>
        <w:t>калыптагы</w:t>
      </w:r>
      <w:r>
        <w:rPr>
          <w:rFonts w:ascii="Times New Roman" w:hAnsi="Times New Roman"/>
          <w:sz w:val="24"/>
          <w:szCs w:val="24"/>
        </w:rPr>
        <w:t xml:space="preserve"> </w:t>
      </w:r>
      <w:r>
        <w:rPr>
          <w:rFonts w:ascii="Times New Roman" w:hAnsi="Times New Roman" w:cs="Times New Roman"/>
          <w:sz w:val="24"/>
          <w:szCs w:val="24"/>
        </w:rPr>
        <w:t>кыймылы</w:t>
      </w:r>
      <w:r>
        <w:rPr>
          <w:rFonts w:ascii="Times New Roman" w:hAnsi="Times New Roman"/>
          <w:sz w:val="24"/>
          <w:szCs w:val="24"/>
        </w:rPr>
        <w:t xml:space="preserve">. </w:t>
      </w:r>
      <w:r>
        <w:rPr>
          <w:rFonts w:ascii="Times New Roman" w:hAnsi="Times New Roman" w:cs="Times New Roman"/>
          <w:sz w:val="24"/>
          <w:szCs w:val="24"/>
        </w:rPr>
        <w:t>Сызыктуу</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бурчтук</w:t>
      </w:r>
      <w:r>
        <w:rPr>
          <w:rFonts w:ascii="Times New Roman" w:hAnsi="Times New Roman"/>
          <w:sz w:val="24"/>
          <w:szCs w:val="24"/>
        </w:rPr>
        <w:t xml:space="preserve"> </w:t>
      </w:r>
      <w:r>
        <w:rPr>
          <w:rFonts w:ascii="Times New Roman" w:hAnsi="Times New Roman" w:cs="Times New Roman"/>
          <w:sz w:val="24"/>
          <w:szCs w:val="24"/>
        </w:rPr>
        <w:t>ылдамдыктар</w:t>
      </w:r>
      <w:r>
        <w:rPr>
          <w:rFonts w:ascii="Times New Roman" w:hAnsi="Times New Roman"/>
          <w:sz w:val="24"/>
          <w:szCs w:val="24"/>
        </w:rPr>
        <w:t xml:space="preserve">. </w:t>
      </w:r>
      <w:r>
        <w:rPr>
          <w:rFonts w:ascii="Times New Roman" w:hAnsi="Times New Roman" w:cs="Times New Roman"/>
          <w:sz w:val="24"/>
          <w:szCs w:val="24"/>
        </w:rPr>
        <w:t>Борборго</w:t>
      </w:r>
      <w:r>
        <w:rPr>
          <w:rFonts w:ascii="Times New Roman" w:hAnsi="Times New Roman"/>
          <w:sz w:val="24"/>
          <w:szCs w:val="24"/>
        </w:rPr>
        <w:t xml:space="preserve"> </w:t>
      </w:r>
      <w:r>
        <w:rPr>
          <w:rFonts w:ascii="Times New Roman" w:hAnsi="Times New Roman" w:cs="Times New Roman"/>
          <w:sz w:val="24"/>
          <w:szCs w:val="24"/>
        </w:rPr>
        <w:t>умтулуучу</w:t>
      </w:r>
      <w:r>
        <w:rPr>
          <w:rFonts w:ascii="Times New Roman" w:hAnsi="Times New Roman"/>
          <w:sz w:val="24"/>
          <w:szCs w:val="24"/>
        </w:rPr>
        <w:t xml:space="preserve"> </w:t>
      </w:r>
      <w:r>
        <w:rPr>
          <w:rFonts w:ascii="Times New Roman" w:hAnsi="Times New Roman" w:cs="Times New Roman"/>
          <w:sz w:val="24"/>
          <w:szCs w:val="24"/>
        </w:rPr>
        <w:t>ылдамдануу</w:t>
      </w:r>
      <w:r>
        <w:rPr>
          <w:rFonts w:ascii="Times New Roman" w:hAnsi="Times New Roman"/>
          <w:sz w:val="24"/>
          <w:szCs w:val="24"/>
        </w:rPr>
        <w:t xml:space="preserve">. </w:t>
      </w:r>
      <w:r>
        <w:rPr>
          <w:rFonts w:ascii="Times New Roman" w:hAnsi="Times New Roman" w:cs="Times New Roman"/>
          <w:sz w:val="24"/>
          <w:szCs w:val="24"/>
        </w:rPr>
        <w:t>Инерциалдык</w:t>
      </w:r>
      <w:r>
        <w:rPr>
          <w:rFonts w:ascii="Times New Roman" w:hAnsi="Times New Roman"/>
          <w:sz w:val="24"/>
          <w:szCs w:val="24"/>
        </w:rPr>
        <w:t xml:space="preserve"> </w:t>
      </w:r>
      <w:r>
        <w:rPr>
          <w:rFonts w:ascii="Times New Roman" w:hAnsi="Times New Roman" w:cs="Times New Roman"/>
          <w:sz w:val="24"/>
          <w:szCs w:val="24"/>
        </w:rPr>
        <w:t>эсепт</w:t>
      </w:r>
      <w:r>
        <w:rPr>
          <w:rFonts w:ascii="Cambria Math" w:hAnsi="Cambria Math" w:cs="Cambria Math"/>
          <w:sz w:val="24"/>
          <w:szCs w:val="24"/>
        </w:rPr>
        <w:t>ѳѳ</w:t>
      </w:r>
      <w:r>
        <w:rPr>
          <w:rFonts w:ascii="Times New Roman" w:hAnsi="Times New Roman"/>
          <w:sz w:val="24"/>
          <w:szCs w:val="24"/>
        </w:rPr>
        <w:t xml:space="preserve"> </w:t>
      </w:r>
      <w:r>
        <w:rPr>
          <w:rFonts w:ascii="Times New Roman" w:hAnsi="Times New Roman" w:cs="Times New Roman"/>
          <w:sz w:val="24"/>
          <w:szCs w:val="24"/>
        </w:rPr>
        <w:t>системасы</w:t>
      </w:r>
      <w:r>
        <w:rPr>
          <w:rFonts w:ascii="Times New Roman" w:hAnsi="Times New Roman"/>
          <w:sz w:val="24"/>
          <w:szCs w:val="24"/>
        </w:rPr>
        <w:t xml:space="preserve">. </w:t>
      </w:r>
      <w:r>
        <w:rPr>
          <w:rFonts w:ascii="Times New Roman" w:hAnsi="Times New Roman" w:cs="Times New Roman"/>
          <w:sz w:val="24"/>
          <w:szCs w:val="24"/>
        </w:rPr>
        <w:t>Нь</w:t>
      </w:r>
      <w:r>
        <w:rPr>
          <w:rFonts w:ascii="Times New Roman" w:hAnsi="Times New Roman"/>
          <w:sz w:val="24"/>
          <w:szCs w:val="24"/>
        </w:rPr>
        <w:t xml:space="preserve">ютондун биринчи, экинчи жана үчүнчү закондору. </w:t>
      </w:r>
      <w:proofErr w:type="gramStart"/>
      <w:r>
        <w:rPr>
          <w:rFonts w:ascii="Times New Roman" w:hAnsi="Times New Roman"/>
          <w:sz w:val="24"/>
          <w:szCs w:val="24"/>
        </w:rPr>
        <w:t>Б</w:t>
      </w:r>
      <w:proofErr w:type="gramEnd"/>
      <w:r>
        <w:rPr>
          <w:rFonts w:ascii="Times New Roman" w:hAnsi="Times New Roman"/>
          <w:sz w:val="24"/>
          <w:szCs w:val="24"/>
        </w:rPr>
        <w:t>үткүл дүйн</w:t>
      </w:r>
      <w:r>
        <w:rPr>
          <w:rFonts w:ascii="Cambria Math" w:hAnsi="Cambria Math" w:cs="Cambria Math"/>
          <w:sz w:val="24"/>
          <w:szCs w:val="24"/>
        </w:rPr>
        <w:t>ѳ</w:t>
      </w:r>
      <w:r>
        <w:rPr>
          <w:rFonts w:ascii="Times New Roman" w:hAnsi="Times New Roman" w:cs="Times New Roman"/>
          <w:sz w:val="24"/>
          <w:szCs w:val="24"/>
        </w:rPr>
        <w:t>лүк</w:t>
      </w:r>
      <w:r>
        <w:rPr>
          <w:rFonts w:ascii="Times New Roman" w:hAnsi="Times New Roman"/>
          <w:sz w:val="24"/>
          <w:szCs w:val="24"/>
        </w:rPr>
        <w:t xml:space="preserve"> </w:t>
      </w:r>
      <w:r>
        <w:rPr>
          <w:rFonts w:ascii="Times New Roman" w:hAnsi="Times New Roman" w:cs="Times New Roman"/>
          <w:sz w:val="24"/>
          <w:szCs w:val="24"/>
        </w:rPr>
        <w:t>тартылуу</w:t>
      </w:r>
      <w:r>
        <w:rPr>
          <w:rFonts w:ascii="Times New Roman" w:hAnsi="Times New Roman"/>
          <w:sz w:val="24"/>
          <w:szCs w:val="24"/>
        </w:rPr>
        <w:t xml:space="preserve"> </w:t>
      </w:r>
      <w:r>
        <w:rPr>
          <w:rFonts w:ascii="Times New Roman" w:hAnsi="Times New Roman" w:cs="Times New Roman"/>
          <w:sz w:val="24"/>
          <w:szCs w:val="24"/>
        </w:rPr>
        <w:t>күчү</w:t>
      </w:r>
      <w:r>
        <w:rPr>
          <w:rFonts w:ascii="Times New Roman" w:hAnsi="Times New Roman"/>
          <w:sz w:val="24"/>
          <w:szCs w:val="24"/>
        </w:rPr>
        <w:t xml:space="preserve">. </w:t>
      </w:r>
      <w:r>
        <w:rPr>
          <w:rFonts w:ascii="Times New Roman" w:hAnsi="Times New Roman" w:cs="Times New Roman"/>
          <w:sz w:val="24"/>
          <w:szCs w:val="24"/>
        </w:rPr>
        <w:t>Нерсенин</w:t>
      </w:r>
      <w:r>
        <w:rPr>
          <w:rFonts w:ascii="Times New Roman" w:hAnsi="Times New Roman"/>
          <w:sz w:val="24"/>
          <w:szCs w:val="24"/>
        </w:rPr>
        <w:t xml:space="preserve"> </w:t>
      </w:r>
      <w:r>
        <w:rPr>
          <w:rFonts w:ascii="Times New Roman" w:hAnsi="Times New Roman" w:cs="Times New Roman"/>
          <w:sz w:val="24"/>
          <w:szCs w:val="24"/>
        </w:rPr>
        <w:t>импульсу</w:t>
      </w:r>
      <w:r>
        <w:rPr>
          <w:rFonts w:ascii="Times New Roman" w:hAnsi="Times New Roman"/>
          <w:sz w:val="24"/>
          <w:szCs w:val="24"/>
        </w:rPr>
        <w:t xml:space="preserve">. </w:t>
      </w:r>
      <w:r>
        <w:rPr>
          <w:rFonts w:ascii="Times New Roman" w:hAnsi="Times New Roman" w:cs="Times New Roman"/>
          <w:sz w:val="24"/>
          <w:szCs w:val="24"/>
        </w:rPr>
        <w:t>Импульстун</w:t>
      </w:r>
      <w:r>
        <w:rPr>
          <w:rFonts w:ascii="Times New Roman" w:hAnsi="Times New Roman"/>
          <w:sz w:val="24"/>
          <w:szCs w:val="24"/>
        </w:rPr>
        <w:t xml:space="preserve"> </w:t>
      </w:r>
      <w:r>
        <w:rPr>
          <w:rFonts w:ascii="Times New Roman" w:hAnsi="Times New Roman" w:cs="Times New Roman"/>
          <w:sz w:val="24"/>
          <w:szCs w:val="24"/>
        </w:rPr>
        <w:t>сакталуу</w:t>
      </w:r>
      <w:r>
        <w:rPr>
          <w:rFonts w:ascii="Times New Roman" w:hAnsi="Times New Roman"/>
          <w:sz w:val="24"/>
          <w:szCs w:val="24"/>
        </w:rPr>
        <w:t xml:space="preserve"> </w:t>
      </w:r>
      <w:r>
        <w:rPr>
          <w:rFonts w:ascii="Times New Roman" w:hAnsi="Times New Roman" w:cs="Times New Roman"/>
          <w:sz w:val="24"/>
          <w:szCs w:val="24"/>
        </w:rPr>
        <w:t>закону</w:t>
      </w:r>
      <w:r>
        <w:rPr>
          <w:rFonts w:ascii="Times New Roman" w:hAnsi="Times New Roman"/>
          <w:sz w:val="24"/>
          <w:szCs w:val="24"/>
        </w:rPr>
        <w:t xml:space="preserve">. </w:t>
      </w:r>
      <w:r>
        <w:rPr>
          <w:rFonts w:ascii="Times New Roman" w:hAnsi="Times New Roman" w:cs="Times New Roman"/>
          <w:sz w:val="24"/>
          <w:szCs w:val="24"/>
        </w:rPr>
        <w:t>Реактивдүү</w:t>
      </w:r>
      <w:r>
        <w:rPr>
          <w:rFonts w:ascii="Times New Roman" w:hAnsi="Times New Roman"/>
          <w:sz w:val="24"/>
          <w:szCs w:val="24"/>
        </w:rPr>
        <w:t xml:space="preserve"> </w:t>
      </w:r>
      <w:r>
        <w:rPr>
          <w:rFonts w:ascii="Times New Roman" w:hAnsi="Times New Roman" w:cs="Times New Roman"/>
          <w:sz w:val="24"/>
          <w:szCs w:val="24"/>
        </w:rPr>
        <w:t>кыймыл</w:t>
      </w:r>
      <w:r>
        <w:rPr>
          <w:rFonts w:ascii="Times New Roman" w:hAnsi="Times New Roman"/>
          <w:sz w:val="24"/>
          <w:szCs w:val="24"/>
        </w:rPr>
        <w:t xml:space="preserve">. </w:t>
      </w:r>
      <w:r>
        <w:rPr>
          <w:rFonts w:ascii="Times New Roman" w:hAnsi="Times New Roman" w:cs="Times New Roman"/>
          <w:sz w:val="24"/>
          <w:szCs w:val="24"/>
        </w:rPr>
        <w:t>Жасалма</w:t>
      </w:r>
      <w:r>
        <w:rPr>
          <w:rFonts w:ascii="Times New Roman" w:hAnsi="Times New Roman"/>
          <w:sz w:val="24"/>
          <w:szCs w:val="24"/>
        </w:rPr>
        <w:t xml:space="preserve"> </w:t>
      </w:r>
      <w:r>
        <w:rPr>
          <w:rFonts w:ascii="Times New Roman" w:hAnsi="Times New Roman" w:cs="Times New Roman"/>
          <w:sz w:val="24"/>
          <w:szCs w:val="24"/>
        </w:rPr>
        <w:t>спутниктердин</w:t>
      </w:r>
      <w:r>
        <w:rPr>
          <w:rFonts w:ascii="Times New Roman" w:hAnsi="Times New Roman"/>
          <w:sz w:val="24"/>
          <w:szCs w:val="24"/>
        </w:rPr>
        <w:t xml:space="preserve"> </w:t>
      </w:r>
      <w:r>
        <w:rPr>
          <w:rFonts w:ascii="Times New Roman" w:hAnsi="Times New Roman" w:cs="Times New Roman"/>
          <w:sz w:val="24"/>
          <w:szCs w:val="24"/>
        </w:rPr>
        <w:t>кыймылы</w:t>
      </w:r>
      <w:r>
        <w:rPr>
          <w:rFonts w:ascii="Times New Roman" w:hAnsi="Times New Roman"/>
          <w:sz w:val="24"/>
          <w:szCs w:val="24"/>
        </w:rPr>
        <w:t xml:space="preserve">. </w:t>
      </w:r>
      <w:r>
        <w:rPr>
          <w:rFonts w:ascii="Times New Roman" w:hAnsi="Times New Roman" w:cs="Times New Roman"/>
          <w:sz w:val="24"/>
          <w:szCs w:val="24"/>
        </w:rPr>
        <w:t>Космостук</w:t>
      </w:r>
      <w:r>
        <w:rPr>
          <w:rFonts w:ascii="Times New Roman" w:hAnsi="Times New Roman"/>
          <w:sz w:val="24"/>
          <w:szCs w:val="24"/>
        </w:rPr>
        <w:t xml:space="preserve"> </w:t>
      </w:r>
      <w:r>
        <w:rPr>
          <w:rFonts w:ascii="Times New Roman" w:hAnsi="Times New Roman" w:cs="Times New Roman"/>
          <w:sz w:val="24"/>
          <w:szCs w:val="24"/>
        </w:rPr>
        <w:t>ылдамдыктар</w:t>
      </w:r>
      <w:r>
        <w:rPr>
          <w:rFonts w:ascii="Times New Roman" w:hAnsi="Times New Roman"/>
          <w:sz w:val="24"/>
          <w:szCs w:val="24"/>
        </w:rPr>
        <w:t xml:space="preserve">. </w:t>
      </w:r>
      <w:r>
        <w:rPr>
          <w:rFonts w:ascii="Times New Roman" w:hAnsi="Times New Roman" w:cs="Times New Roman"/>
          <w:sz w:val="24"/>
          <w:szCs w:val="24"/>
        </w:rPr>
        <w:t>Планеталардын</w:t>
      </w:r>
      <w:r>
        <w:rPr>
          <w:rFonts w:ascii="Times New Roman" w:hAnsi="Times New Roman"/>
          <w:sz w:val="24"/>
          <w:szCs w:val="24"/>
        </w:rPr>
        <w:t xml:space="preserve"> </w:t>
      </w:r>
      <w:r>
        <w:rPr>
          <w:rFonts w:ascii="Times New Roman" w:hAnsi="Times New Roman" w:cs="Times New Roman"/>
          <w:sz w:val="24"/>
          <w:szCs w:val="24"/>
        </w:rPr>
        <w:t>кыймылы</w:t>
      </w:r>
      <w:r>
        <w:rPr>
          <w:rFonts w:ascii="Times New Roman" w:hAnsi="Times New Roman"/>
          <w:sz w:val="24"/>
          <w:szCs w:val="24"/>
        </w:rPr>
        <w:t xml:space="preserve"> </w:t>
      </w:r>
      <w:r>
        <w:rPr>
          <w:rFonts w:ascii="Times New Roman" w:hAnsi="Times New Roman" w:cs="Times New Roman"/>
          <w:sz w:val="24"/>
          <w:szCs w:val="24"/>
        </w:rPr>
        <w:t>ж</w:t>
      </w:r>
      <w:r>
        <w:rPr>
          <w:rFonts w:ascii="Cambria Math" w:hAnsi="Cambria Math" w:cs="Cambria Math"/>
          <w:sz w:val="24"/>
          <w:szCs w:val="24"/>
        </w:rPr>
        <w:t>ѳ</w:t>
      </w:r>
      <w:r>
        <w:rPr>
          <w:rFonts w:ascii="Times New Roman" w:hAnsi="Times New Roman" w:cs="Times New Roman"/>
          <w:sz w:val="24"/>
          <w:szCs w:val="24"/>
        </w:rPr>
        <w:t>нүнд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маалымат</w:t>
      </w:r>
      <w:r>
        <w:rPr>
          <w:rFonts w:ascii="Times New Roman" w:hAnsi="Times New Roman"/>
          <w:sz w:val="24"/>
          <w:szCs w:val="24"/>
        </w:rPr>
        <w:t xml:space="preserve">. </w:t>
      </w:r>
      <w:r>
        <w:rPr>
          <w:rFonts w:ascii="Times New Roman" w:hAnsi="Times New Roman" w:cs="Times New Roman"/>
          <w:sz w:val="24"/>
          <w:szCs w:val="24"/>
        </w:rPr>
        <w:t>Энергиянын</w:t>
      </w:r>
      <w:r>
        <w:rPr>
          <w:rFonts w:ascii="Times New Roman" w:hAnsi="Times New Roman"/>
          <w:sz w:val="24"/>
          <w:szCs w:val="24"/>
        </w:rPr>
        <w:t xml:space="preserve"> </w:t>
      </w:r>
      <w:r>
        <w:rPr>
          <w:rFonts w:ascii="Times New Roman" w:hAnsi="Times New Roman" w:cs="Times New Roman"/>
          <w:sz w:val="24"/>
          <w:szCs w:val="24"/>
        </w:rPr>
        <w:t>сакталу</w:t>
      </w:r>
      <w:r>
        <w:rPr>
          <w:rFonts w:ascii="Times New Roman" w:hAnsi="Times New Roman"/>
          <w:sz w:val="24"/>
          <w:szCs w:val="24"/>
        </w:rPr>
        <w:t>у жана айлануу закону.</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Термелүл</w:t>
      </w:r>
      <w:r>
        <w:rPr>
          <w:rFonts w:ascii="Cambria Math" w:hAnsi="Cambria Math" w:cs="Cambria Math"/>
          <w:b/>
          <w:sz w:val="24"/>
          <w:szCs w:val="24"/>
        </w:rPr>
        <w:t>ѳ</w:t>
      </w:r>
      <w:proofErr w:type="gramStart"/>
      <w:r>
        <w:rPr>
          <w:rFonts w:ascii="Times New Roman" w:hAnsi="Times New Roman" w:cs="Times New Roman"/>
          <w:b/>
          <w:sz w:val="24"/>
          <w:szCs w:val="24"/>
        </w:rPr>
        <w:t>р</w:t>
      </w:r>
      <w:proofErr w:type="gramEnd"/>
      <w:r>
        <w:rPr>
          <w:rFonts w:ascii="Times New Roman" w:hAnsi="Times New Roman"/>
          <w:b/>
          <w:sz w:val="24"/>
          <w:szCs w:val="24"/>
        </w:rPr>
        <w:t xml:space="preserve"> </w:t>
      </w:r>
      <w:r>
        <w:rPr>
          <w:rFonts w:ascii="Times New Roman" w:hAnsi="Times New Roman" w:cs="Times New Roman"/>
          <w:b/>
          <w:sz w:val="24"/>
          <w:szCs w:val="24"/>
        </w:rPr>
        <w:t>жана</w:t>
      </w:r>
      <w:r>
        <w:rPr>
          <w:rFonts w:ascii="Times New Roman" w:hAnsi="Times New Roman"/>
          <w:b/>
          <w:sz w:val="24"/>
          <w:szCs w:val="24"/>
        </w:rPr>
        <w:t xml:space="preserve"> </w:t>
      </w:r>
      <w:r>
        <w:rPr>
          <w:rFonts w:ascii="Times New Roman" w:hAnsi="Times New Roman" w:cs="Times New Roman"/>
          <w:b/>
          <w:sz w:val="24"/>
          <w:szCs w:val="24"/>
        </w:rPr>
        <w:t>толкундар</w:t>
      </w:r>
      <w:r>
        <w:rPr>
          <w:rFonts w:ascii="Times New Roman" w:hAnsi="Times New Roman"/>
          <w:sz w:val="24"/>
          <w:szCs w:val="24"/>
        </w:rPr>
        <w:t>. Механикалык термелүүл</w:t>
      </w:r>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 xml:space="preserve">. </w:t>
      </w:r>
      <w:r>
        <w:rPr>
          <w:rFonts w:ascii="Times New Roman" w:hAnsi="Times New Roman" w:cs="Times New Roman"/>
          <w:sz w:val="24"/>
          <w:szCs w:val="24"/>
        </w:rPr>
        <w:t>Термелүү</w:t>
      </w:r>
      <w:r>
        <w:rPr>
          <w:rFonts w:ascii="Times New Roman" w:hAnsi="Times New Roman"/>
          <w:sz w:val="24"/>
          <w:szCs w:val="24"/>
        </w:rPr>
        <w:t xml:space="preserve"> </w:t>
      </w:r>
      <w:r>
        <w:rPr>
          <w:rFonts w:ascii="Times New Roman" w:hAnsi="Times New Roman" w:cs="Times New Roman"/>
          <w:sz w:val="24"/>
          <w:szCs w:val="24"/>
        </w:rPr>
        <w:t>кыймылын</w:t>
      </w:r>
      <w:r>
        <w:rPr>
          <w:rFonts w:ascii="Times New Roman" w:hAnsi="Times New Roman"/>
          <w:sz w:val="24"/>
          <w:szCs w:val="24"/>
        </w:rPr>
        <w:t xml:space="preserve"> </w:t>
      </w:r>
      <w:r>
        <w:rPr>
          <w:rFonts w:ascii="Times New Roman" w:hAnsi="Times New Roman" w:cs="Times New Roman"/>
          <w:sz w:val="24"/>
          <w:szCs w:val="24"/>
        </w:rPr>
        <w:t>мүн</w:t>
      </w:r>
      <w:r>
        <w:rPr>
          <w:rFonts w:ascii="Cambria Math" w:hAnsi="Cambria Math" w:cs="Cambria Math"/>
          <w:sz w:val="24"/>
          <w:szCs w:val="24"/>
        </w:rPr>
        <w:t>ѳ</w:t>
      </w:r>
      <w:r>
        <w:rPr>
          <w:rFonts w:ascii="Times New Roman" w:hAnsi="Times New Roman" w:cs="Times New Roman"/>
          <w:sz w:val="24"/>
          <w:szCs w:val="24"/>
        </w:rPr>
        <w:t>зд</w:t>
      </w:r>
      <w:r>
        <w:rPr>
          <w:rFonts w:ascii="Cambria Math" w:hAnsi="Cambria Math" w:cs="Cambria Math"/>
          <w:sz w:val="24"/>
          <w:szCs w:val="24"/>
        </w:rPr>
        <w:t>ѳѳ</w:t>
      </w:r>
      <w:r>
        <w:rPr>
          <w:rFonts w:ascii="Times New Roman" w:hAnsi="Times New Roman" w:cs="Times New Roman"/>
          <w:sz w:val="24"/>
          <w:szCs w:val="24"/>
        </w:rPr>
        <w:t>чү</w:t>
      </w:r>
      <w:r>
        <w:rPr>
          <w:rFonts w:ascii="Times New Roman" w:hAnsi="Times New Roman"/>
          <w:sz w:val="24"/>
          <w:szCs w:val="24"/>
        </w:rPr>
        <w:t xml:space="preserve"> </w:t>
      </w:r>
      <w:r>
        <w:rPr>
          <w:rFonts w:ascii="Times New Roman" w:hAnsi="Times New Roman" w:cs="Times New Roman"/>
          <w:sz w:val="24"/>
          <w:szCs w:val="24"/>
        </w:rPr>
        <w:t>чоңдуктар</w:t>
      </w:r>
      <w:r>
        <w:rPr>
          <w:rFonts w:ascii="Times New Roman" w:hAnsi="Times New Roman"/>
          <w:sz w:val="24"/>
          <w:szCs w:val="24"/>
        </w:rPr>
        <w:t xml:space="preserve">. </w:t>
      </w:r>
      <w:r>
        <w:rPr>
          <w:rFonts w:ascii="Times New Roman" w:hAnsi="Times New Roman" w:cs="Times New Roman"/>
          <w:sz w:val="24"/>
          <w:szCs w:val="24"/>
        </w:rPr>
        <w:t>Математикалык</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пружиналык</w:t>
      </w:r>
      <w:r>
        <w:rPr>
          <w:rFonts w:ascii="Times New Roman" w:hAnsi="Times New Roman"/>
          <w:sz w:val="24"/>
          <w:szCs w:val="24"/>
        </w:rPr>
        <w:t xml:space="preserve"> </w:t>
      </w:r>
      <w:r>
        <w:rPr>
          <w:rFonts w:ascii="Times New Roman" w:hAnsi="Times New Roman" w:cs="Times New Roman"/>
          <w:sz w:val="24"/>
          <w:szCs w:val="24"/>
        </w:rPr>
        <w:t>маятниктердин</w:t>
      </w:r>
      <w:r>
        <w:rPr>
          <w:rFonts w:ascii="Times New Roman" w:hAnsi="Times New Roman"/>
          <w:sz w:val="24"/>
          <w:szCs w:val="24"/>
        </w:rPr>
        <w:t xml:space="preserve"> </w:t>
      </w:r>
      <w:r>
        <w:rPr>
          <w:rFonts w:ascii="Times New Roman" w:hAnsi="Times New Roman" w:cs="Times New Roman"/>
          <w:sz w:val="24"/>
          <w:szCs w:val="24"/>
        </w:rPr>
        <w:t>термелүүсү</w:t>
      </w:r>
      <w:r>
        <w:rPr>
          <w:rFonts w:ascii="Times New Roman" w:hAnsi="Times New Roman"/>
          <w:sz w:val="24"/>
          <w:szCs w:val="24"/>
        </w:rPr>
        <w:t xml:space="preserve">. </w:t>
      </w:r>
      <w:r>
        <w:rPr>
          <w:rFonts w:ascii="Times New Roman" w:hAnsi="Times New Roman" w:cs="Times New Roman"/>
          <w:sz w:val="24"/>
          <w:szCs w:val="24"/>
        </w:rPr>
        <w:t>Аргасыз</w:t>
      </w:r>
      <w:r>
        <w:rPr>
          <w:rFonts w:ascii="Times New Roman" w:hAnsi="Times New Roman"/>
          <w:sz w:val="24"/>
          <w:szCs w:val="24"/>
        </w:rPr>
        <w:t xml:space="preserve"> </w:t>
      </w:r>
      <w:r>
        <w:rPr>
          <w:rFonts w:ascii="Times New Roman" w:hAnsi="Times New Roman" w:cs="Times New Roman"/>
          <w:sz w:val="24"/>
          <w:szCs w:val="24"/>
        </w:rPr>
        <w:t>термелүү</w:t>
      </w:r>
      <w:r>
        <w:rPr>
          <w:rFonts w:ascii="Times New Roman" w:hAnsi="Times New Roman"/>
          <w:sz w:val="24"/>
          <w:szCs w:val="24"/>
        </w:rPr>
        <w:t xml:space="preserve">.  </w:t>
      </w:r>
      <w:r>
        <w:rPr>
          <w:rFonts w:ascii="Times New Roman" w:hAnsi="Times New Roman" w:cs="Times New Roman"/>
          <w:sz w:val="24"/>
          <w:szCs w:val="24"/>
        </w:rPr>
        <w:t>Термелүүл</w:t>
      </w:r>
      <w:r>
        <w:rPr>
          <w:rFonts w:ascii="Cambria Math" w:hAnsi="Cambria Math" w:cs="Cambria Math"/>
          <w:sz w:val="24"/>
          <w:szCs w:val="24"/>
        </w:rPr>
        <w:t>ѳ</w:t>
      </w:r>
      <w:r>
        <w:rPr>
          <w:rFonts w:ascii="Times New Roman" w:hAnsi="Times New Roman" w:cs="Times New Roman"/>
          <w:sz w:val="24"/>
          <w:szCs w:val="24"/>
        </w:rPr>
        <w:t>рдүн</w:t>
      </w:r>
      <w:r>
        <w:rPr>
          <w:rFonts w:ascii="Times New Roman" w:hAnsi="Times New Roman"/>
          <w:sz w:val="24"/>
          <w:szCs w:val="24"/>
        </w:rPr>
        <w:t xml:space="preserve"> </w:t>
      </w:r>
      <w:r>
        <w:rPr>
          <w:rFonts w:ascii="Times New Roman" w:hAnsi="Times New Roman" w:cs="Times New Roman"/>
          <w:sz w:val="24"/>
          <w:szCs w:val="24"/>
        </w:rPr>
        <w:t>мейкиндикте</w:t>
      </w:r>
      <w:r>
        <w:rPr>
          <w:rFonts w:ascii="Times New Roman" w:hAnsi="Times New Roman"/>
          <w:sz w:val="24"/>
          <w:szCs w:val="24"/>
        </w:rPr>
        <w:t xml:space="preserve"> </w:t>
      </w:r>
      <w:r>
        <w:rPr>
          <w:rFonts w:ascii="Times New Roman" w:hAnsi="Times New Roman" w:cs="Times New Roman"/>
          <w:sz w:val="24"/>
          <w:szCs w:val="24"/>
        </w:rPr>
        <w:t>таралышы</w:t>
      </w:r>
      <w:r>
        <w:rPr>
          <w:rFonts w:ascii="Times New Roman" w:hAnsi="Times New Roman"/>
          <w:sz w:val="24"/>
          <w:szCs w:val="24"/>
        </w:rPr>
        <w:t xml:space="preserve">. </w:t>
      </w:r>
      <w:r>
        <w:rPr>
          <w:rFonts w:ascii="Times New Roman" w:hAnsi="Times New Roman" w:cs="Times New Roman"/>
          <w:sz w:val="24"/>
          <w:szCs w:val="24"/>
        </w:rPr>
        <w:t>Толкундар</w:t>
      </w:r>
      <w:r>
        <w:rPr>
          <w:rFonts w:ascii="Times New Roman" w:hAnsi="Times New Roman"/>
          <w:sz w:val="24"/>
          <w:szCs w:val="24"/>
        </w:rPr>
        <w:t xml:space="preserve">. </w:t>
      </w:r>
      <w:r>
        <w:rPr>
          <w:rFonts w:ascii="Times New Roman" w:hAnsi="Times New Roman" w:cs="Times New Roman"/>
          <w:sz w:val="24"/>
          <w:szCs w:val="24"/>
        </w:rPr>
        <w:t>Узатасынан</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ту</w:t>
      </w:r>
      <w:r>
        <w:rPr>
          <w:rFonts w:ascii="Times New Roman" w:hAnsi="Times New Roman"/>
          <w:sz w:val="24"/>
          <w:szCs w:val="24"/>
        </w:rPr>
        <w:t>урасынан кеткен толкундар. Толкун узундугу. Үн. Үндүн ылдамдыгы. Үндүн бийиктиги, тембри, жана катуулугу.Үндүн чагылышы. Жаңырык. Үн резонансы. Ультра и инфраүнд</w:t>
      </w:r>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w:t>
      </w:r>
    </w:p>
    <w:p w:rsidR="008C3BB9" w:rsidRDefault="008C3BB9" w:rsidP="008C3BB9">
      <w:pPr>
        <w:tabs>
          <w:tab w:val="left" w:pos="175"/>
        </w:tabs>
        <w:jc w:val="both"/>
        <w:rPr>
          <w:rFonts w:ascii="Times New Roman" w:hAnsi="Times New Roman"/>
          <w:sz w:val="24"/>
          <w:szCs w:val="24"/>
        </w:rPr>
      </w:pPr>
      <w:r>
        <w:rPr>
          <w:rFonts w:ascii="Times New Roman" w:hAnsi="Times New Roman"/>
          <w:sz w:val="24"/>
          <w:szCs w:val="24"/>
        </w:rPr>
        <w:t xml:space="preserve">Байланыш каражаттарынын </w:t>
      </w:r>
      <w:r>
        <w:rPr>
          <w:rFonts w:ascii="Cambria Math" w:hAnsi="Cambria Math" w:cs="Cambria Math"/>
          <w:sz w:val="24"/>
          <w:szCs w:val="24"/>
        </w:rPr>
        <w:t>ѳ</w:t>
      </w:r>
      <w:r>
        <w:rPr>
          <w:rFonts w:ascii="Times New Roman" w:hAnsi="Times New Roman" w:cs="Times New Roman"/>
          <w:sz w:val="24"/>
          <w:szCs w:val="24"/>
        </w:rPr>
        <w:t>нүгүшү</w:t>
      </w:r>
      <w:r>
        <w:rPr>
          <w:rFonts w:ascii="Times New Roman" w:hAnsi="Times New Roman"/>
          <w:sz w:val="24"/>
          <w:szCs w:val="24"/>
        </w:rPr>
        <w:t xml:space="preserve">. </w:t>
      </w:r>
      <w:r>
        <w:rPr>
          <w:rFonts w:ascii="Times New Roman" w:hAnsi="Times New Roman" w:cs="Times New Roman"/>
          <w:sz w:val="24"/>
          <w:szCs w:val="24"/>
        </w:rPr>
        <w:t>Радиоберүүнү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физикалык</w:t>
      </w:r>
      <w:r>
        <w:rPr>
          <w:rFonts w:ascii="Times New Roman" w:hAnsi="Times New Roman"/>
          <w:sz w:val="24"/>
          <w:szCs w:val="24"/>
        </w:rPr>
        <w:t xml:space="preserve"> </w:t>
      </w:r>
      <w:r>
        <w:rPr>
          <w:rFonts w:ascii="Times New Roman" w:hAnsi="Times New Roman" w:cs="Times New Roman"/>
          <w:sz w:val="24"/>
          <w:szCs w:val="24"/>
        </w:rPr>
        <w:t>негиздери</w:t>
      </w:r>
      <w:r>
        <w:rPr>
          <w:rFonts w:ascii="Times New Roman" w:hAnsi="Times New Roman"/>
          <w:sz w:val="24"/>
          <w:szCs w:val="24"/>
        </w:rPr>
        <w:t xml:space="preserve">. </w:t>
      </w:r>
      <w:r>
        <w:rPr>
          <w:rFonts w:ascii="Times New Roman" w:hAnsi="Times New Roman" w:cs="Times New Roman"/>
          <w:sz w:val="24"/>
          <w:szCs w:val="24"/>
        </w:rPr>
        <w:t>Радиокабылалуунун</w:t>
      </w:r>
      <w:r>
        <w:rPr>
          <w:rFonts w:ascii="Times New Roman" w:hAnsi="Times New Roman"/>
          <w:sz w:val="24"/>
          <w:szCs w:val="24"/>
        </w:rPr>
        <w:t xml:space="preserve"> </w:t>
      </w:r>
      <w:r>
        <w:rPr>
          <w:rFonts w:ascii="Times New Roman" w:hAnsi="Times New Roman" w:cs="Times New Roman"/>
          <w:sz w:val="24"/>
          <w:szCs w:val="24"/>
        </w:rPr>
        <w:t>физик</w:t>
      </w:r>
      <w:r>
        <w:rPr>
          <w:rFonts w:ascii="Times New Roman" w:hAnsi="Times New Roman"/>
          <w:sz w:val="24"/>
          <w:szCs w:val="24"/>
        </w:rPr>
        <w:t>алык негиздери. Телек</w:t>
      </w:r>
      <w:r>
        <w:rPr>
          <w:rFonts w:ascii="Cambria Math" w:hAnsi="Cambria Math" w:cs="Cambria Math"/>
          <w:sz w:val="24"/>
          <w:szCs w:val="24"/>
        </w:rPr>
        <w:t>ѳ</w:t>
      </w:r>
      <w:r>
        <w:rPr>
          <w:rFonts w:ascii="Times New Roman" w:hAnsi="Times New Roman" w:cs="Times New Roman"/>
          <w:sz w:val="24"/>
          <w:szCs w:val="24"/>
        </w:rPr>
        <w:t>рс</w:t>
      </w:r>
      <w:r>
        <w:rPr>
          <w:rFonts w:ascii="Cambria Math" w:hAnsi="Cambria Math" w:cs="Cambria Math"/>
          <w:sz w:val="24"/>
          <w:szCs w:val="24"/>
        </w:rPr>
        <w:t>ѳ</w:t>
      </w:r>
      <w:r>
        <w:rPr>
          <w:rFonts w:ascii="Times New Roman" w:hAnsi="Times New Roman" w:cs="Times New Roman"/>
          <w:sz w:val="24"/>
          <w:szCs w:val="24"/>
        </w:rPr>
        <w:t>түүнү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физикалык</w:t>
      </w:r>
      <w:r>
        <w:rPr>
          <w:rFonts w:ascii="Times New Roman" w:hAnsi="Times New Roman"/>
          <w:sz w:val="24"/>
          <w:szCs w:val="24"/>
        </w:rPr>
        <w:t xml:space="preserve"> </w:t>
      </w:r>
      <w:r>
        <w:rPr>
          <w:rFonts w:ascii="Times New Roman" w:hAnsi="Times New Roman" w:cs="Times New Roman"/>
          <w:sz w:val="24"/>
          <w:szCs w:val="24"/>
        </w:rPr>
        <w:t>негиздери</w:t>
      </w:r>
      <w:r>
        <w:rPr>
          <w:rFonts w:ascii="Times New Roman" w:hAnsi="Times New Roman"/>
          <w:sz w:val="24"/>
          <w:szCs w:val="24"/>
        </w:rPr>
        <w:t xml:space="preserve">. </w:t>
      </w:r>
      <w:r>
        <w:rPr>
          <w:rFonts w:ascii="Times New Roman" w:hAnsi="Times New Roman" w:cs="Times New Roman"/>
          <w:sz w:val="24"/>
          <w:szCs w:val="24"/>
        </w:rPr>
        <w:t>Радиолокация</w:t>
      </w:r>
      <w:r>
        <w:rPr>
          <w:rFonts w:ascii="Times New Roman" w:hAnsi="Times New Roman"/>
          <w:sz w:val="24"/>
          <w:szCs w:val="24"/>
        </w:rPr>
        <w:t xml:space="preserve"> </w:t>
      </w:r>
      <w:r>
        <w:rPr>
          <w:rFonts w:ascii="Times New Roman" w:hAnsi="Times New Roman" w:cs="Times New Roman"/>
          <w:sz w:val="24"/>
          <w:szCs w:val="24"/>
        </w:rPr>
        <w:t>ж</w:t>
      </w:r>
      <w:r>
        <w:rPr>
          <w:rFonts w:ascii="Cambria Math" w:hAnsi="Cambria Math" w:cs="Cambria Math"/>
          <w:sz w:val="24"/>
          <w:szCs w:val="24"/>
        </w:rPr>
        <w:t>ѳ</w:t>
      </w:r>
      <w:r>
        <w:rPr>
          <w:rFonts w:ascii="Times New Roman" w:hAnsi="Times New Roman" w:cs="Times New Roman"/>
          <w:sz w:val="24"/>
          <w:szCs w:val="24"/>
        </w:rPr>
        <w:t>нүңд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түшүнүк</w:t>
      </w:r>
      <w:r>
        <w:rPr>
          <w:rFonts w:ascii="Times New Roman" w:hAnsi="Times New Roman"/>
          <w:sz w:val="24"/>
          <w:szCs w:val="24"/>
        </w:rPr>
        <w:t>.</w:t>
      </w:r>
    </w:p>
    <w:p w:rsidR="008C3BB9" w:rsidRDefault="008C3BB9" w:rsidP="008C3BB9">
      <w:pPr>
        <w:tabs>
          <w:tab w:val="left" w:pos="175"/>
        </w:tabs>
        <w:ind w:firstLine="567"/>
        <w:jc w:val="both"/>
        <w:rPr>
          <w:rFonts w:ascii="Times New Roman" w:hAnsi="Times New Roman"/>
          <w:sz w:val="24"/>
          <w:szCs w:val="24"/>
        </w:rPr>
      </w:pPr>
      <w:r>
        <w:rPr>
          <w:rFonts w:ascii="Times New Roman" w:hAnsi="Times New Roman"/>
          <w:b/>
          <w:sz w:val="24"/>
          <w:szCs w:val="24"/>
        </w:rPr>
        <w:t>Квант физикасы.</w:t>
      </w:r>
      <w:r>
        <w:rPr>
          <w:rFonts w:ascii="Times New Roman" w:hAnsi="Times New Roman"/>
          <w:sz w:val="24"/>
          <w:szCs w:val="24"/>
        </w:rPr>
        <w:t xml:space="preserve"> Квант физикасынын пайда болуш тарыхынан. Фотондор. Фотоэлектрдик эффект. Фотоэлемент.</w:t>
      </w:r>
    </w:p>
    <w:p w:rsidR="008C3BB9" w:rsidRDefault="008C3BB9" w:rsidP="008C3BB9">
      <w:pPr>
        <w:tabs>
          <w:tab w:val="left" w:pos="175"/>
        </w:tabs>
        <w:jc w:val="both"/>
        <w:rPr>
          <w:rFonts w:ascii="Times New Roman" w:hAnsi="Times New Roman"/>
          <w:sz w:val="24"/>
          <w:szCs w:val="24"/>
        </w:rPr>
      </w:pPr>
      <w:r>
        <w:rPr>
          <w:rFonts w:ascii="Times New Roman" w:hAnsi="Times New Roman"/>
          <w:sz w:val="24"/>
          <w:szCs w:val="24"/>
        </w:rPr>
        <w:t>Атомду окуп үйр</w:t>
      </w:r>
      <w:r>
        <w:rPr>
          <w:rFonts w:ascii="Cambria Math" w:hAnsi="Cambria Math" w:cs="Cambria Math"/>
          <w:sz w:val="24"/>
          <w:szCs w:val="24"/>
        </w:rPr>
        <w:t>ѳ</w:t>
      </w:r>
      <w:r>
        <w:rPr>
          <w:rFonts w:ascii="Times New Roman" w:hAnsi="Times New Roman" w:cs="Times New Roman"/>
          <w:sz w:val="24"/>
          <w:szCs w:val="24"/>
        </w:rPr>
        <w:t>нүү</w:t>
      </w:r>
      <w:r>
        <w:rPr>
          <w:rFonts w:ascii="Times New Roman" w:hAnsi="Times New Roman"/>
          <w:sz w:val="24"/>
          <w:szCs w:val="24"/>
        </w:rPr>
        <w:t xml:space="preserve"> </w:t>
      </w:r>
      <w:r>
        <w:rPr>
          <w:rFonts w:ascii="Times New Roman" w:hAnsi="Times New Roman" w:cs="Times New Roman"/>
          <w:sz w:val="24"/>
          <w:szCs w:val="24"/>
        </w:rPr>
        <w:t>тарыхынан</w:t>
      </w:r>
      <w:r>
        <w:rPr>
          <w:rFonts w:ascii="Times New Roman" w:hAnsi="Times New Roman"/>
          <w:sz w:val="24"/>
          <w:szCs w:val="24"/>
        </w:rPr>
        <w:t xml:space="preserve">. </w:t>
      </w:r>
      <w:r>
        <w:rPr>
          <w:rFonts w:ascii="Times New Roman" w:hAnsi="Times New Roman" w:cs="Times New Roman"/>
          <w:sz w:val="24"/>
          <w:szCs w:val="24"/>
        </w:rPr>
        <w:t>томдун</w:t>
      </w:r>
      <w:r>
        <w:rPr>
          <w:rFonts w:ascii="Times New Roman" w:hAnsi="Times New Roman"/>
          <w:sz w:val="24"/>
          <w:szCs w:val="24"/>
        </w:rPr>
        <w:t xml:space="preserve"> </w:t>
      </w:r>
      <w:r>
        <w:rPr>
          <w:rFonts w:ascii="Times New Roman" w:hAnsi="Times New Roman" w:cs="Times New Roman"/>
          <w:sz w:val="24"/>
          <w:szCs w:val="24"/>
        </w:rPr>
        <w:t>модели</w:t>
      </w:r>
      <w:r>
        <w:rPr>
          <w:rFonts w:ascii="Times New Roman" w:hAnsi="Times New Roman"/>
          <w:sz w:val="24"/>
          <w:szCs w:val="24"/>
        </w:rPr>
        <w:t xml:space="preserve">. </w:t>
      </w:r>
      <w:r>
        <w:rPr>
          <w:rFonts w:ascii="Times New Roman" w:hAnsi="Times New Roman" w:cs="Times New Roman"/>
          <w:sz w:val="24"/>
          <w:szCs w:val="24"/>
        </w:rPr>
        <w:t>Резерфорддун</w:t>
      </w:r>
      <w:r>
        <w:rPr>
          <w:rFonts w:ascii="Times New Roman" w:hAnsi="Times New Roman"/>
          <w:sz w:val="24"/>
          <w:szCs w:val="24"/>
        </w:rPr>
        <w:t xml:space="preserve"> </w:t>
      </w:r>
      <w:r>
        <w:rPr>
          <w:rFonts w:ascii="Times New Roman" w:hAnsi="Times New Roman" w:cs="Times New Roman"/>
          <w:sz w:val="24"/>
          <w:szCs w:val="24"/>
        </w:rPr>
        <w:t>тажрыйбасы</w:t>
      </w:r>
      <w:r>
        <w:rPr>
          <w:rFonts w:ascii="Times New Roman" w:hAnsi="Times New Roman"/>
          <w:sz w:val="24"/>
          <w:szCs w:val="24"/>
        </w:rPr>
        <w:t>. Атом ядросунун курамы. Ядролук реакциялар. Рдиоактивдүүлүк кубулушу. Альф</w:t>
      </w:r>
      <w:proofErr w:type="gramStart"/>
      <w:r>
        <w:rPr>
          <w:rFonts w:ascii="Times New Roman" w:hAnsi="Times New Roman"/>
          <w:sz w:val="24"/>
          <w:szCs w:val="24"/>
        </w:rPr>
        <w:t>а-</w:t>
      </w:r>
      <w:proofErr w:type="gramEnd"/>
      <w:r>
        <w:rPr>
          <w:rFonts w:ascii="Times New Roman" w:hAnsi="Times New Roman"/>
          <w:sz w:val="24"/>
          <w:szCs w:val="24"/>
        </w:rPr>
        <w:t>, бета-, гамма-</w:t>
      </w:r>
      <w:r>
        <w:rPr>
          <w:rFonts w:ascii="Times New Roman" w:hAnsi="Times New Roman"/>
          <w:sz w:val="24"/>
          <w:szCs w:val="24"/>
        </w:rPr>
        <w:lastRenderedPageBreak/>
        <w:t>нурларынын табияты. Радиоактивдүү нурларды жана б</w:t>
      </w:r>
      <w:r>
        <w:rPr>
          <w:rFonts w:ascii="Cambria Math" w:hAnsi="Cambria Math" w:cs="Cambria Math"/>
          <w:sz w:val="24"/>
          <w:szCs w:val="24"/>
        </w:rPr>
        <w:t>ѳ</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үкч</w:t>
      </w:r>
      <w:r>
        <w:rPr>
          <w:rFonts w:ascii="Cambria Math" w:hAnsi="Cambria Math" w:cs="Cambria Math"/>
          <w:sz w:val="24"/>
          <w:szCs w:val="24"/>
        </w:rPr>
        <w:t>ѳ</w:t>
      </w:r>
      <w:r>
        <w:rPr>
          <w:rFonts w:ascii="Times New Roman" w:hAnsi="Times New Roman" w:cs="Times New Roman"/>
          <w:sz w:val="24"/>
          <w:szCs w:val="24"/>
        </w:rPr>
        <w:t>л</w:t>
      </w:r>
      <w:r>
        <w:rPr>
          <w:rFonts w:ascii="Cambria Math" w:hAnsi="Cambria Math" w:cs="Cambria Math"/>
          <w:sz w:val="24"/>
          <w:szCs w:val="24"/>
        </w:rPr>
        <w:t>ѳ</w:t>
      </w:r>
      <w:r>
        <w:rPr>
          <w:rFonts w:ascii="Times New Roman" w:hAnsi="Times New Roman" w:cs="Times New Roman"/>
          <w:sz w:val="24"/>
          <w:szCs w:val="24"/>
        </w:rPr>
        <w:t>рдү</w:t>
      </w:r>
      <w:r>
        <w:rPr>
          <w:rFonts w:ascii="Times New Roman" w:hAnsi="Times New Roman"/>
          <w:sz w:val="24"/>
          <w:szCs w:val="24"/>
        </w:rPr>
        <w:t xml:space="preserve"> </w:t>
      </w:r>
      <w:r>
        <w:rPr>
          <w:rFonts w:ascii="Times New Roman" w:hAnsi="Times New Roman" w:cs="Times New Roman"/>
          <w:sz w:val="24"/>
          <w:szCs w:val="24"/>
        </w:rPr>
        <w:t>каттоонун</w:t>
      </w:r>
      <w:r>
        <w:rPr>
          <w:rFonts w:ascii="Times New Roman" w:hAnsi="Times New Roman"/>
          <w:sz w:val="24"/>
          <w:szCs w:val="24"/>
        </w:rPr>
        <w:t xml:space="preserve"> </w:t>
      </w:r>
      <w:r>
        <w:rPr>
          <w:rFonts w:ascii="Times New Roman" w:hAnsi="Times New Roman" w:cs="Times New Roman"/>
          <w:sz w:val="24"/>
          <w:szCs w:val="24"/>
        </w:rPr>
        <w:t>методдору</w:t>
      </w:r>
      <w:r>
        <w:rPr>
          <w:rFonts w:ascii="Times New Roman" w:hAnsi="Times New Roman"/>
          <w:sz w:val="24"/>
          <w:szCs w:val="24"/>
        </w:rPr>
        <w:t xml:space="preserve">. </w:t>
      </w:r>
      <w:r>
        <w:rPr>
          <w:rFonts w:ascii="Times New Roman" w:hAnsi="Times New Roman" w:cs="Times New Roman"/>
          <w:sz w:val="24"/>
          <w:szCs w:val="24"/>
        </w:rPr>
        <w:t>Даяр</w:t>
      </w:r>
      <w:r>
        <w:rPr>
          <w:rFonts w:ascii="Times New Roman" w:hAnsi="Times New Roman"/>
          <w:sz w:val="24"/>
          <w:szCs w:val="24"/>
        </w:rPr>
        <w:t xml:space="preserve"> </w:t>
      </w:r>
      <w:r>
        <w:rPr>
          <w:rFonts w:ascii="Times New Roman" w:hAnsi="Times New Roman" w:cs="Times New Roman"/>
          <w:sz w:val="24"/>
          <w:szCs w:val="24"/>
        </w:rPr>
        <w:t>фотографиялары</w:t>
      </w:r>
      <w:r>
        <w:rPr>
          <w:rFonts w:ascii="Times New Roman" w:hAnsi="Times New Roman"/>
          <w:sz w:val="24"/>
          <w:szCs w:val="24"/>
        </w:rPr>
        <w:t xml:space="preserve"> </w:t>
      </w:r>
      <w:r>
        <w:rPr>
          <w:rFonts w:ascii="Times New Roman" w:hAnsi="Times New Roman" w:cs="Times New Roman"/>
          <w:sz w:val="24"/>
          <w:szCs w:val="24"/>
        </w:rPr>
        <w:t>аркылуу</w:t>
      </w:r>
      <w:r>
        <w:rPr>
          <w:rFonts w:ascii="Times New Roman" w:hAnsi="Times New Roman"/>
          <w:sz w:val="24"/>
          <w:szCs w:val="24"/>
        </w:rPr>
        <w:t xml:space="preserve"> </w:t>
      </w:r>
      <w:r>
        <w:rPr>
          <w:rFonts w:ascii="Times New Roman" w:hAnsi="Times New Roman" w:cs="Times New Roman"/>
          <w:sz w:val="24"/>
          <w:szCs w:val="24"/>
        </w:rPr>
        <w:t>заряддалган</w:t>
      </w:r>
      <w:r>
        <w:rPr>
          <w:rFonts w:ascii="Times New Roman" w:hAnsi="Times New Roman"/>
          <w:sz w:val="24"/>
          <w:szCs w:val="24"/>
        </w:rPr>
        <w:t xml:space="preserve"> </w:t>
      </w:r>
      <w:r>
        <w:rPr>
          <w:rFonts w:ascii="Times New Roman" w:hAnsi="Times New Roman" w:cs="Times New Roman"/>
          <w:sz w:val="24"/>
          <w:szCs w:val="24"/>
        </w:rPr>
        <w:t>б</w:t>
      </w:r>
      <w:r>
        <w:rPr>
          <w:rFonts w:ascii="Cambria Math" w:hAnsi="Cambria Math" w:cs="Cambria Math"/>
          <w:sz w:val="24"/>
          <w:szCs w:val="24"/>
        </w:rPr>
        <w:t>ѳ</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үкч</w:t>
      </w:r>
      <w:r>
        <w:rPr>
          <w:rFonts w:ascii="Cambria Math" w:hAnsi="Cambria Math" w:cs="Cambria Math"/>
          <w:sz w:val="24"/>
          <w:szCs w:val="24"/>
        </w:rPr>
        <w:t>ѳ</w:t>
      </w:r>
      <w:r>
        <w:rPr>
          <w:rFonts w:ascii="Times New Roman" w:hAnsi="Times New Roman" w:cs="Times New Roman"/>
          <w:sz w:val="24"/>
          <w:szCs w:val="24"/>
        </w:rPr>
        <w:t>л</w:t>
      </w:r>
      <w:r>
        <w:rPr>
          <w:rFonts w:ascii="Cambria Math" w:hAnsi="Cambria Math" w:cs="Cambria Math"/>
          <w:sz w:val="24"/>
          <w:szCs w:val="24"/>
        </w:rPr>
        <w:t>ѳ</w:t>
      </w:r>
      <w:r>
        <w:rPr>
          <w:rFonts w:ascii="Times New Roman" w:hAnsi="Times New Roman" w:cs="Times New Roman"/>
          <w:sz w:val="24"/>
          <w:szCs w:val="24"/>
        </w:rPr>
        <w:t>рдүн</w:t>
      </w:r>
      <w:r>
        <w:rPr>
          <w:rFonts w:ascii="Times New Roman" w:hAnsi="Times New Roman"/>
          <w:sz w:val="24"/>
          <w:szCs w:val="24"/>
        </w:rPr>
        <w:t xml:space="preserve"> </w:t>
      </w:r>
      <w:r>
        <w:rPr>
          <w:rFonts w:ascii="Times New Roman" w:hAnsi="Times New Roman" w:cs="Times New Roman"/>
          <w:sz w:val="24"/>
          <w:szCs w:val="24"/>
        </w:rPr>
        <w:t>трекин</w:t>
      </w:r>
      <w:r>
        <w:rPr>
          <w:rFonts w:ascii="Times New Roman" w:hAnsi="Times New Roman"/>
          <w:sz w:val="24"/>
          <w:szCs w:val="24"/>
        </w:rPr>
        <w:t xml:space="preserve"> </w:t>
      </w:r>
      <w:r>
        <w:rPr>
          <w:rFonts w:ascii="Times New Roman" w:hAnsi="Times New Roman" w:cs="Times New Roman"/>
          <w:sz w:val="24"/>
          <w:szCs w:val="24"/>
        </w:rPr>
        <w:t>окуп</w:t>
      </w:r>
      <w:r>
        <w:rPr>
          <w:rFonts w:ascii="Times New Roman" w:hAnsi="Times New Roman"/>
          <w:sz w:val="24"/>
          <w:szCs w:val="24"/>
        </w:rPr>
        <w:t xml:space="preserve"> </w:t>
      </w:r>
      <w:r>
        <w:rPr>
          <w:rFonts w:ascii="Times New Roman" w:hAnsi="Times New Roman" w:cs="Times New Roman"/>
          <w:sz w:val="24"/>
          <w:szCs w:val="24"/>
        </w:rPr>
        <w:t>үйр</w:t>
      </w:r>
      <w:r>
        <w:rPr>
          <w:rFonts w:ascii="Cambria Math" w:hAnsi="Cambria Math" w:cs="Cambria Math"/>
          <w:sz w:val="24"/>
          <w:szCs w:val="24"/>
        </w:rPr>
        <w:t>ѳ</w:t>
      </w:r>
      <w:r>
        <w:rPr>
          <w:rFonts w:ascii="Times New Roman" w:hAnsi="Times New Roman" w:cs="Times New Roman"/>
          <w:sz w:val="24"/>
          <w:szCs w:val="24"/>
        </w:rPr>
        <w:t>нүү</w:t>
      </w:r>
      <w:r>
        <w:rPr>
          <w:rFonts w:ascii="Times New Roman" w:hAnsi="Times New Roman"/>
          <w:sz w:val="24"/>
          <w:szCs w:val="24"/>
        </w:rPr>
        <w:t xml:space="preserve">. </w:t>
      </w:r>
      <w:r>
        <w:rPr>
          <w:rFonts w:ascii="Times New Roman" w:hAnsi="Times New Roman" w:cs="Times New Roman"/>
          <w:sz w:val="24"/>
          <w:szCs w:val="24"/>
        </w:rPr>
        <w:t>Ядролук</w:t>
      </w:r>
      <w:r>
        <w:rPr>
          <w:rFonts w:ascii="Times New Roman" w:hAnsi="Times New Roman"/>
          <w:sz w:val="24"/>
          <w:szCs w:val="24"/>
        </w:rPr>
        <w:t xml:space="preserve"> </w:t>
      </w:r>
      <w:r>
        <w:rPr>
          <w:rFonts w:ascii="Times New Roman" w:hAnsi="Times New Roman" w:cs="Times New Roman"/>
          <w:sz w:val="24"/>
          <w:szCs w:val="24"/>
        </w:rPr>
        <w:t>р</w:t>
      </w:r>
      <w:r>
        <w:rPr>
          <w:rFonts w:ascii="Times New Roman" w:hAnsi="Times New Roman"/>
          <w:sz w:val="24"/>
          <w:szCs w:val="24"/>
        </w:rPr>
        <w:t xml:space="preserve">еакторлор. </w:t>
      </w:r>
    </w:p>
    <w:p w:rsidR="008C3BB9" w:rsidRDefault="008C3BB9" w:rsidP="008C3BB9">
      <w:pPr>
        <w:tabs>
          <w:tab w:val="left" w:pos="175"/>
        </w:tabs>
        <w:ind w:firstLine="567"/>
        <w:jc w:val="both"/>
        <w:rPr>
          <w:rFonts w:ascii="Times New Roman" w:hAnsi="Times New Roman"/>
          <w:sz w:val="24"/>
          <w:szCs w:val="24"/>
        </w:rPr>
      </w:pPr>
      <w:r>
        <w:rPr>
          <w:rFonts w:ascii="Times New Roman" w:hAnsi="Times New Roman"/>
          <w:sz w:val="24"/>
          <w:szCs w:val="24"/>
        </w:rPr>
        <w:t>Атомдук ядролордун ички энергияларынын электр энергиясына айланышы. Күндүн жана жылдыздардын атомдук энергиялары. Термоядролук энергетиканын келечеги. Радиациянын биологиялык таасири. Радиоактивдүү нурдануулардан коргонуу маселелери. Элементардык б</w:t>
      </w:r>
      <w:r>
        <w:rPr>
          <w:rFonts w:ascii="Cambria Math" w:hAnsi="Cambria Math" w:cs="Cambria Math"/>
          <w:sz w:val="24"/>
          <w:szCs w:val="24"/>
        </w:rPr>
        <w:t>ѳ</w:t>
      </w:r>
      <w:r>
        <w:rPr>
          <w:rFonts w:ascii="Times New Roman" w:hAnsi="Times New Roman" w:cs="Times New Roman"/>
          <w:sz w:val="24"/>
          <w:szCs w:val="24"/>
        </w:rPr>
        <w:t>лүкч</w:t>
      </w:r>
      <w:r>
        <w:rPr>
          <w:rFonts w:ascii="Cambria Math" w:hAnsi="Cambria Math" w:cs="Cambria Math"/>
          <w:sz w:val="24"/>
          <w:szCs w:val="24"/>
        </w:rPr>
        <w:t>ѳ</w:t>
      </w:r>
      <w:r>
        <w:rPr>
          <w:rFonts w:ascii="Times New Roman" w:hAnsi="Times New Roman" w:cs="Times New Roman"/>
          <w:sz w:val="24"/>
          <w:szCs w:val="24"/>
        </w:rPr>
        <w:t>л</w:t>
      </w:r>
      <w:r>
        <w:rPr>
          <w:rFonts w:ascii="Cambria Math" w:hAnsi="Cambria Math" w:cs="Cambria Math"/>
          <w:sz w:val="24"/>
          <w:szCs w:val="24"/>
        </w:rPr>
        <w:t>ѳ</w:t>
      </w:r>
      <w:proofErr w:type="gramStart"/>
      <w:r>
        <w:rPr>
          <w:rFonts w:ascii="Times New Roman" w:hAnsi="Times New Roman" w:cs="Times New Roman"/>
          <w:sz w:val="24"/>
          <w:szCs w:val="24"/>
        </w:rPr>
        <w:t>р</w:t>
      </w:r>
      <w:proofErr w:type="gramEnd"/>
      <w:r>
        <w:rPr>
          <w:rFonts w:ascii="Times New Roman" w:hAnsi="Times New Roman"/>
          <w:sz w:val="24"/>
          <w:szCs w:val="24"/>
        </w:rPr>
        <w:t xml:space="preserve"> </w:t>
      </w:r>
      <w:r>
        <w:rPr>
          <w:rFonts w:ascii="Times New Roman" w:hAnsi="Times New Roman" w:cs="Times New Roman"/>
          <w:sz w:val="24"/>
          <w:szCs w:val="24"/>
        </w:rPr>
        <w:t>ж</w:t>
      </w:r>
      <w:r>
        <w:rPr>
          <w:rFonts w:ascii="Cambria Math" w:hAnsi="Cambria Math" w:cs="Cambria Math"/>
          <w:sz w:val="24"/>
          <w:szCs w:val="24"/>
        </w:rPr>
        <w:t>ѳ</w:t>
      </w:r>
      <w:r>
        <w:rPr>
          <w:rFonts w:ascii="Times New Roman" w:hAnsi="Times New Roman" w:cs="Times New Roman"/>
          <w:sz w:val="24"/>
          <w:szCs w:val="24"/>
        </w:rPr>
        <w:t>нүнд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маалыматтар</w:t>
      </w:r>
      <w:r>
        <w:rPr>
          <w:rFonts w:ascii="Times New Roman" w:hAnsi="Times New Roman"/>
          <w:sz w:val="24"/>
          <w:szCs w:val="24"/>
        </w:rPr>
        <w:t xml:space="preserve">. </w:t>
      </w:r>
      <w:r>
        <w:rPr>
          <w:rFonts w:ascii="Times New Roman" w:hAnsi="Times New Roman" w:cs="Times New Roman"/>
          <w:sz w:val="24"/>
          <w:szCs w:val="24"/>
        </w:rPr>
        <w:t>Антиб</w:t>
      </w:r>
      <w:r>
        <w:rPr>
          <w:rFonts w:ascii="Cambria Math" w:hAnsi="Cambria Math" w:cs="Cambria Math"/>
          <w:sz w:val="24"/>
          <w:szCs w:val="24"/>
        </w:rPr>
        <w:t>ѳ</w:t>
      </w:r>
      <w:r>
        <w:rPr>
          <w:rFonts w:ascii="Times New Roman" w:hAnsi="Times New Roman" w:cs="Times New Roman"/>
          <w:sz w:val="24"/>
          <w:szCs w:val="24"/>
        </w:rPr>
        <w:t>лүкч</w:t>
      </w:r>
      <w:r>
        <w:rPr>
          <w:rFonts w:ascii="Cambria Math" w:hAnsi="Cambria Math" w:cs="Cambria Math"/>
          <w:sz w:val="24"/>
          <w:szCs w:val="24"/>
        </w:rPr>
        <w:t>ѳ</w:t>
      </w:r>
      <w:r>
        <w:rPr>
          <w:rFonts w:ascii="Times New Roman" w:hAnsi="Times New Roman" w:cs="Times New Roman"/>
          <w:sz w:val="24"/>
          <w:szCs w:val="24"/>
        </w:rPr>
        <w:t>л</w:t>
      </w:r>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 xml:space="preserve">. </w:t>
      </w:r>
      <w:r>
        <w:rPr>
          <w:rFonts w:ascii="Times New Roman" w:hAnsi="Times New Roman" w:cs="Times New Roman"/>
          <w:sz w:val="24"/>
          <w:szCs w:val="24"/>
        </w:rPr>
        <w:t>Дүйн</w:t>
      </w:r>
      <w:r>
        <w:rPr>
          <w:rFonts w:ascii="Cambria Math" w:hAnsi="Cambria Math" w:cs="Cambria Math"/>
          <w:sz w:val="24"/>
          <w:szCs w:val="24"/>
        </w:rPr>
        <w:t>ѳ</w:t>
      </w:r>
      <w:r>
        <w:rPr>
          <w:rFonts w:ascii="Times New Roman" w:hAnsi="Times New Roman" w:cs="Times New Roman"/>
          <w:sz w:val="24"/>
          <w:szCs w:val="24"/>
        </w:rPr>
        <w:t>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заманбап</w:t>
      </w:r>
      <w:r>
        <w:rPr>
          <w:rFonts w:ascii="Times New Roman" w:hAnsi="Times New Roman"/>
          <w:sz w:val="24"/>
          <w:szCs w:val="24"/>
        </w:rPr>
        <w:t xml:space="preserve"> </w:t>
      </w:r>
      <w:r>
        <w:rPr>
          <w:rFonts w:ascii="Times New Roman" w:hAnsi="Times New Roman" w:cs="Times New Roman"/>
          <w:sz w:val="24"/>
          <w:szCs w:val="24"/>
        </w:rPr>
        <w:t>физикалык</w:t>
      </w:r>
      <w:r>
        <w:rPr>
          <w:rFonts w:ascii="Times New Roman" w:hAnsi="Times New Roman"/>
          <w:sz w:val="24"/>
          <w:szCs w:val="24"/>
        </w:rPr>
        <w:t xml:space="preserve"> </w:t>
      </w:r>
      <w:r>
        <w:rPr>
          <w:rFonts w:ascii="Times New Roman" w:hAnsi="Times New Roman" w:cs="Times New Roman"/>
          <w:sz w:val="24"/>
          <w:szCs w:val="24"/>
        </w:rPr>
        <w:t>картинасы</w:t>
      </w:r>
      <w:r>
        <w:rPr>
          <w:rFonts w:ascii="Times New Roman" w:hAnsi="Times New Roman"/>
          <w:sz w:val="24"/>
          <w:szCs w:val="24"/>
        </w:rPr>
        <w:t>.</w:t>
      </w:r>
    </w:p>
    <w:p w:rsidR="008C3BB9" w:rsidRDefault="008C3BB9" w:rsidP="008C3BB9">
      <w:pPr>
        <w:shd w:val="clear" w:color="auto" w:fill="FFFFFF"/>
        <w:ind w:firstLine="567"/>
        <w:jc w:val="center"/>
        <w:rPr>
          <w:rFonts w:ascii="Times New Roman" w:hAnsi="Times New Roman"/>
          <w:b/>
          <w:sz w:val="24"/>
          <w:szCs w:val="24"/>
          <w:lang w:val="ky-KG"/>
        </w:rPr>
      </w:pPr>
      <w:r>
        <w:rPr>
          <w:rFonts w:ascii="Times New Roman" w:hAnsi="Times New Roman"/>
          <w:b/>
          <w:sz w:val="24"/>
          <w:szCs w:val="24"/>
          <w:lang w:val="ky-KG"/>
        </w:rPr>
        <w:t>Мектепте физикалык таалим-тарбия берүүнүн принциптери</w:t>
      </w:r>
    </w:p>
    <w:p w:rsidR="008C3BB9" w:rsidRDefault="008C3BB9" w:rsidP="008C3BB9">
      <w:pPr>
        <w:ind w:firstLine="567"/>
        <w:jc w:val="both"/>
        <w:rPr>
          <w:rFonts w:ascii="Times New Roman" w:hAnsi="Times New Roman"/>
          <w:sz w:val="24"/>
          <w:szCs w:val="24"/>
          <w:lang w:val="ky-KG"/>
        </w:rPr>
      </w:pPr>
      <w:r>
        <w:rPr>
          <w:rFonts w:ascii="Times New Roman" w:hAnsi="Times New Roman"/>
          <w:sz w:val="24"/>
          <w:szCs w:val="24"/>
          <w:lang w:val="ky-KG"/>
        </w:rPr>
        <w:t xml:space="preserve">Мектепте физикалык билим берүү «Билим берүү жөнүндөгү» закондун 4-статьясында көрсөтүлгөн «Билим берүү жаатындагы мамлекеттик саясаттын принциптери» менен катар төмөнкү атайын принциптерге негизделүүгө тийиш: </w:t>
      </w:r>
    </w:p>
    <w:p w:rsidR="008C3BB9" w:rsidRDefault="008C3BB9" w:rsidP="008C3BB9">
      <w:pPr>
        <w:ind w:firstLine="567"/>
        <w:jc w:val="both"/>
        <w:rPr>
          <w:rFonts w:ascii="Times New Roman" w:hAnsi="Times New Roman"/>
          <w:sz w:val="24"/>
          <w:szCs w:val="24"/>
          <w:lang w:val="ky-KG"/>
        </w:rPr>
      </w:pPr>
      <w:r>
        <w:rPr>
          <w:rFonts w:ascii="Times New Roman" w:hAnsi="Times New Roman"/>
          <w:sz w:val="24"/>
          <w:szCs w:val="24"/>
          <w:lang w:val="ky-KG"/>
        </w:rPr>
        <w:t>- физикалык билим берүүнүн мазмунун илим менен техниканын жетишкендигинин учурдагы абалына жараша жеткиликтүү мүнөздө түзүү, б.а. курстун жогорку деңгээлдеги илимий мазмуну жана жеткиликтүүлүгүн камсыз кылуу;</w:t>
      </w:r>
    </w:p>
    <w:p w:rsidR="008C3BB9" w:rsidRDefault="008C3BB9" w:rsidP="008C3BB9">
      <w:pPr>
        <w:ind w:firstLine="567"/>
        <w:jc w:val="both"/>
        <w:rPr>
          <w:rFonts w:ascii="Times New Roman" w:hAnsi="Times New Roman"/>
          <w:sz w:val="24"/>
          <w:szCs w:val="24"/>
          <w:lang w:val="ky-KG"/>
        </w:rPr>
      </w:pPr>
      <w:r>
        <w:rPr>
          <w:rFonts w:ascii="Times New Roman" w:hAnsi="Times New Roman"/>
          <w:sz w:val="24"/>
          <w:szCs w:val="24"/>
          <w:lang w:val="ky-KG"/>
        </w:rPr>
        <w:t>- физикалык билим берүүнүн үзгүлтүксүздүгү жана улануучулугу;</w:t>
      </w:r>
    </w:p>
    <w:p w:rsidR="008C3BB9" w:rsidRDefault="008C3BB9" w:rsidP="008C3BB9">
      <w:pPr>
        <w:ind w:firstLine="567"/>
        <w:jc w:val="both"/>
        <w:rPr>
          <w:rFonts w:ascii="Times New Roman" w:hAnsi="Times New Roman"/>
          <w:sz w:val="24"/>
          <w:szCs w:val="24"/>
          <w:lang w:val="ky-KG"/>
        </w:rPr>
      </w:pPr>
      <w:r>
        <w:rPr>
          <w:rFonts w:ascii="Times New Roman" w:hAnsi="Times New Roman"/>
          <w:sz w:val="24"/>
          <w:szCs w:val="24"/>
          <w:lang w:val="ky-KG"/>
        </w:rPr>
        <w:t>- физика илиминин мазмунун, ошондой эле аны адамдын турмушуна пайдалануунун гумандуулугуна жараша, анын негизин мектепте окутууга гумандуу мамиле жасоо;</w:t>
      </w:r>
    </w:p>
    <w:p w:rsidR="008C3BB9" w:rsidRDefault="008C3BB9" w:rsidP="008C3BB9">
      <w:pPr>
        <w:ind w:firstLine="567"/>
        <w:jc w:val="both"/>
        <w:rPr>
          <w:rFonts w:ascii="Times New Roman" w:hAnsi="Times New Roman"/>
          <w:sz w:val="24"/>
          <w:szCs w:val="24"/>
          <w:lang w:val="ky-KG"/>
        </w:rPr>
      </w:pPr>
      <w:r>
        <w:rPr>
          <w:rFonts w:ascii="Times New Roman" w:hAnsi="Times New Roman"/>
          <w:sz w:val="24"/>
          <w:szCs w:val="24"/>
          <w:lang w:val="ky-KG"/>
        </w:rPr>
        <w:t>- физикалык билим берүүнү демократиялык мүнөздө ишке ашыруу;</w:t>
      </w:r>
    </w:p>
    <w:p w:rsidR="008C3BB9" w:rsidRDefault="008C3BB9" w:rsidP="008C3BB9">
      <w:pPr>
        <w:ind w:firstLine="567"/>
        <w:jc w:val="both"/>
        <w:rPr>
          <w:rFonts w:ascii="Times New Roman" w:hAnsi="Times New Roman"/>
          <w:sz w:val="24"/>
          <w:szCs w:val="24"/>
          <w:lang w:val="ky-KG"/>
        </w:rPr>
      </w:pPr>
      <w:r>
        <w:rPr>
          <w:rFonts w:ascii="Times New Roman" w:hAnsi="Times New Roman"/>
          <w:sz w:val="24"/>
          <w:szCs w:val="24"/>
          <w:lang w:val="ky-KG"/>
        </w:rPr>
        <w:t>- физикалык билим берүүнү теория менен практиканын тыгыз айкалышында, тарыхка кайрылуу принциби менен катар мүмкүн болушунча аны жергиликтүү шарттарга ылайыктап жүргүзүү;</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 физиканы окутуу менен окуучуларга политехникалык билим берүүнү камсыздоо;</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 физика курсунун мазмунун аныктоодо интеграциялоо жана дифференциялоо принциптерин айкалыштыра пайдалануу;</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 физика курсунун мазмунун мектептин айрым баскычында өзүнчө бүтүн курс катары иштеп чыгууну жана окутууну камсыз кылуу;</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 xml:space="preserve">- физика курсун </w:t>
      </w:r>
      <w:proofErr w:type="gramStart"/>
      <w:r>
        <w:rPr>
          <w:rFonts w:ascii="Times New Roman" w:hAnsi="Times New Roman"/>
          <w:sz w:val="24"/>
          <w:szCs w:val="24"/>
        </w:rPr>
        <w:t>башка</w:t>
      </w:r>
      <w:proofErr w:type="gramEnd"/>
      <w:r>
        <w:rPr>
          <w:rFonts w:ascii="Times New Roman" w:hAnsi="Times New Roman"/>
          <w:sz w:val="24"/>
          <w:szCs w:val="24"/>
        </w:rPr>
        <w:t xml:space="preserve"> тектеш предметтер менен тыгыз байланыштырып окутуу;</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 физика боюнча билим берүүдө педагогикалык жана психологиялык илимдин алдынкы жетишкендиктерин эске алуу, окутуунун традициялуу жана жаңы технологияларын, б.а. окутуу методдорун, каражаттарын, уюштуруу формаларын оптималдуу тандоо жана комплекстүү пайдалануу;</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 физика курсунун мазмунун фундаменталдык теориялардын жана анын азыркы өркүндөшүндөгү ыктымалдуулук – статистиканын идеаларынын негизинде түзүү;</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lastRenderedPageBreak/>
        <w:t xml:space="preserve">- физика курсунун мазмундук тилкелерин физика илиминин өздүк методологиясынын негизинде аныктоо жана окуучуларга </w:t>
      </w:r>
      <w:r>
        <w:rPr>
          <w:rFonts w:ascii="Times New Roman" w:hAnsi="Times New Roman"/>
          <w:i/>
          <w:sz w:val="24"/>
          <w:szCs w:val="24"/>
        </w:rPr>
        <w:t>метапредметтик</w:t>
      </w:r>
      <w:r>
        <w:rPr>
          <w:rFonts w:ascii="Times New Roman" w:hAnsi="Times New Roman"/>
          <w:sz w:val="24"/>
          <w:szCs w:val="24"/>
        </w:rPr>
        <w:t xml:space="preserve"> билим берүүнү камсыз кылуу.</w:t>
      </w:r>
    </w:p>
    <w:p w:rsidR="008C3BB9" w:rsidRDefault="008C3BB9" w:rsidP="008C3BB9">
      <w:pPr>
        <w:shd w:val="clear" w:color="auto" w:fill="FFFFFF"/>
        <w:ind w:firstLine="567"/>
        <w:jc w:val="center"/>
        <w:rPr>
          <w:rFonts w:ascii="Times New Roman" w:hAnsi="Times New Roman"/>
          <w:b/>
          <w:sz w:val="24"/>
          <w:szCs w:val="24"/>
        </w:rPr>
      </w:pPr>
      <w:r>
        <w:rPr>
          <w:rFonts w:ascii="Times New Roman" w:hAnsi="Times New Roman"/>
          <w:b/>
          <w:sz w:val="24"/>
          <w:szCs w:val="24"/>
          <w:lang w:val="ky-KG"/>
        </w:rPr>
        <w:t>2.3. Физика боюнча п</w:t>
      </w:r>
      <w:r>
        <w:rPr>
          <w:rFonts w:ascii="Times New Roman" w:hAnsi="Times New Roman"/>
          <w:b/>
          <w:sz w:val="24"/>
          <w:szCs w:val="24"/>
        </w:rPr>
        <w:t xml:space="preserve">редметтик компетенттүүлүктөр </w:t>
      </w:r>
    </w:p>
    <w:p w:rsidR="008C3BB9" w:rsidRDefault="008C3BB9" w:rsidP="008C3BB9">
      <w:pPr>
        <w:shd w:val="clear" w:color="auto" w:fill="FFFFFF"/>
        <w:ind w:firstLine="567"/>
        <w:jc w:val="both"/>
        <w:rPr>
          <w:rFonts w:ascii="Times New Roman" w:hAnsi="Times New Roman"/>
          <w:spacing w:val="2"/>
          <w:sz w:val="24"/>
          <w:szCs w:val="24"/>
          <w:lang w:val="ky-KG"/>
        </w:rPr>
      </w:pPr>
      <w:r>
        <w:rPr>
          <w:rFonts w:ascii="Times New Roman" w:hAnsi="Times New Roman"/>
          <w:spacing w:val="2"/>
          <w:sz w:val="24"/>
          <w:szCs w:val="24"/>
          <w:lang w:val="ky-KG"/>
        </w:rPr>
        <w:t xml:space="preserve">Мектептик билим берүү процесинде окуучуларда калыптандырылуучу </w:t>
      </w:r>
      <w:r>
        <w:rPr>
          <w:sz w:val="24"/>
          <w:szCs w:val="24"/>
          <w:lang w:val="ky-KG"/>
        </w:rPr>
        <w:t>негизги</w:t>
      </w:r>
      <w:r>
        <w:rPr>
          <w:rFonts w:ascii="Times New Roman" w:hAnsi="Times New Roman"/>
          <w:spacing w:val="2"/>
          <w:sz w:val="24"/>
          <w:szCs w:val="24"/>
          <w:lang w:val="ky-KG"/>
        </w:rPr>
        <w:t xml:space="preserve"> компетенттүүлүкт</w:t>
      </w:r>
      <w:r>
        <w:rPr>
          <w:rFonts w:ascii="Cambria Math" w:hAnsi="Cambria Math" w:cs="Cambria Math"/>
          <w:spacing w:val="2"/>
          <w:sz w:val="24"/>
          <w:szCs w:val="24"/>
          <w:lang w:val="ky-KG"/>
        </w:rPr>
        <w:t>ѳ</w:t>
      </w:r>
      <w:r>
        <w:rPr>
          <w:rFonts w:ascii="Times New Roman" w:hAnsi="Times New Roman" w:cs="Times New Roman"/>
          <w:spacing w:val="2"/>
          <w:sz w:val="24"/>
          <w:szCs w:val="24"/>
          <w:lang w:val="ky-KG"/>
        </w:rPr>
        <w:t>р</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т</w:t>
      </w:r>
      <w:r>
        <w:rPr>
          <w:rFonts w:ascii="Cambria Math" w:hAnsi="Cambria Math" w:cs="Cambria Math"/>
          <w:spacing w:val="2"/>
          <w:sz w:val="24"/>
          <w:szCs w:val="24"/>
          <w:lang w:val="ky-KG"/>
        </w:rPr>
        <w:t>ѳ</w:t>
      </w:r>
      <w:r>
        <w:rPr>
          <w:rFonts w:ascii="Times New Roman" w:hAnsi="Times New Roman" w:cs="Times New Roman"/>
          <w:spacing w:val="2"/>
          <w:sz w:val="24"/>
          <w:szCs w:val="24"/>
          <w:lang w:val="ky-KG"/>
        </w:rPr>
        <w:t>м</w:t>
      </w:r>
      <w:r>
        <w:rPr>
          <w:rFonts w:ascii="Cambria Math" w:hAnsi="Cambria Math" w:cs="Cambria Math"/>
          <w:spacing w:val="2"/>
          <w:sz w:val="24"/>
          <w:szCs w:val="24"/>
          <w:lang w:val="ky-KG"/>
        </w:rPr>
        <w:t>ѳ</w:t>
      </w:r>
      <w:r>
        <w:rPr>
          <w:rFonts w:ascii="Times New Roman" w:hAnsi="Times New Roman" w:cs="Times New Roman"/>
          <w:spacing w:val="2"/>
          <w:sz w:val="24"/>
          <w:szCs w:val="24"/>
          <w:lang w:val="ky-KG"/>
        </w:rPr>
        <w:t>нкүл</w:t>
      </w:r>
      <w:r>
        <w:rPr>
          <w:rFonts w:ascii="Cambria Math" w:hAnsi="Cambria Math" w:cs="Cambria Math"/>
          <w:spacing w:val="2"/>
          <w:sz w:val="24"/>
          <w:szCs w:val="24"/>
          <w:lang w:val="ky-KG"/>
        </w:rPr>
        <w:t>ѳ</w:t>
      </w:r>
      <w:r>
        <w:rPr>
          <w:rFonts w:ascii="Times New Roman" w:hAnsi="Times New Roman" w:cs="Times New Roman"/>
          <w:spacing w:val="2"/>
          <w:sz w:val="24"/>
          <w:szCs w:val="24"/>
          <w:lang w:val="ky-KG"/>
        </w:rPr>
        <w:t>р</w:t>
      </w:r>
      <w:r>
        <w:rPr>
          <w:rFonts w:ascii="Times New Roman" w:hAnsi="Times New Roman"/>
          <w:spacing w:val="2"/>
          <w:sz w:val="24"/>
          <w:szCs w:val="24"/>
          <w:lang w:val="ky-KG"/>
        </w:rPr>
        <w:t xml:space="preserve">: </w:t>
      </w:r>
    </w:p>
    <w:p w:rsidR="008C3BB9" w:rsidRDefault="008C3BB9" w:rsidP="008C3BB9">
      <w:pPr>
        <w:pStyle w:val="aa"/>
        <w:spacing w:line="276" w:lineRule="auto"/>
        <w:ind w:firstLine="567"/>
        <w:rPr>
          <w:lang w:val="ky-KG"/>
        </w:rPr>
      </w:pPr>
      <w:r>
        <w:rPr>
          <w:b/>
          <w:lang w:val="ky-KG"/>
        </w:rPr>
        <w:t xml:space="preserve">Маалыматтык компетенттүүлүк. </w:t>
      </w:r>
      <w:r>
        <w:rPr>
          <w:lang w:val="ky-KG"/>
        </w:rPr>
        <w:t>Буга окуучунун керектүү маалыматты изд</w:t>
      </w:r>
      <w:r>
        <w:rPr>
          <w:rFonts w:ascii="Cambria Math" w:hAnsi="Cambria Math" w:cs="Cambria Math"/>
          <w:lang w:val="ky-KG"/>
        </w:rPr>
        <w:t>ѳѳ</w:t>
      </w:r>
      <w:r>
        <w:rPr>
          <w:lang w:val="ky-KG"/>
        </w:rPr>
        <w:t>, табуу, иштетүү, сактоо жана пайдалануу, аргументтүү тыянактарды жасоо компетенциялары кирет. Мында окуучу</w:t>
      </w:r>
      <w:r>
        <w:rPr>
          <w:b/>
          <w:lang w:val="ky-KG"/>
        </w:rPr>
        <w:t xml:space="preserve"> </w:t>
      </w:r>
      <w:r>
        <w:rPr>
          <w:lang w:val="ky-KG"/>
        </w:rPr>
        <w:t>маалыматтар менен иштөө маданиятына ээ болот: жетишпеген маалыматтарды максаттуу издей алат, анын айрым фрагменттерин салыштыра алат, аларды жалпылап талдоо жана гипотеза коюу көндүмдөрүнө ээ болот.</w:t>
      </w:r>
    </w:p>
    <w:p w:rsidR="008C3BB9" w:rsidRDefault="008C3BB9" w:rsidP="008C3BB9">
      <w:pPr>
        <w:pStyle w:val="aa"/>
        <w:spacing w:line="276" w:lineRule="auto"/>
        <w:ind w:firstLine="567"/>
        <w:rPr>
          <w:lang w:val="ky-KG"/>
        </w:rPr>
      </w:pPr>
      <w:r>
        <w:rPr>
          <w:b/>
          <w:lang w:val="ky-KG"/>
        </w:rPr>
        <w:t>Социалдык-коммуникативдик компетенттүүлүк</w:t>
      </w:r>
      <w:r>
        <w:rPr>
          <w:lang w:val="ky-KG"/>
        </w:rPr>
        <w:t xml:space="preserve"> </w:t>
      </w:r>
      <w:r>
        <w:sym w:font="Symbol" w:char="F02D"/>
      </w:r>
      <w:r>
        <w:rPr>
          <w:lang w:val="ky-KG"/>
        </w:rPr>
        <w:t xml:space="preserve"> өзүнүн умтулууларын башка адамдардын, социалдык топтордун кызыкчылыктары менен салыштыра билүүгө, көз караштардын ар түрдүүлүгүн моюнга алуунун, башка адамдардын баалуулуктарын сыйлоонун негизинде зарыл учурда өзүнүн жеке көз караштарынын айрымдарынан кайтууга даяр болуу. Диалог учурунда зарыл маалыматты ала билүүгө, аны оозеки жана жазуу түрүндө баяндоого даяр болуу. Ресурстарды башка адамдардын жана социалдык институттардын пайдалануусуна мүмкүндүк берүү.</w:t>
      </w:r>
    </w:p>
    <w:p w:rsidR="008C3BB9" w:rsidRDefault="008C3BB9" w:rsidP="008C3BB9">
      <w:pPr>
        <w:pStyle w:val="aa"/>
        <w:spacing w:line="276" w:lineRule="auto"/>
        <w:ind w:firstLine="567"/>
        <w:rPr>
          <w:lang w:val="ky-KG"/>
        </w:rPr>
      </w:pPr>
      <w:r>
        <w:rPr>
          <w:b/>
          <w:lang w:val="ky-KG"/>
        </w:rPr>
        <w:t>Өзүн-өзү уюштуруу жана проблемаларды чечүү компетенттүүлүгү</w:t>
      </w:r>
      <w:r>
        <w:rPr>
          <w:lang w:val="ky-KG"/>
        </w:rPr>
        <w:t xml:space="preserve"> – маалыматтардагы, окуу жана турмуштук жагдайлардагы карама-каршылыктарды көрө билүү жана аларды түрдүү ыкмаларды колдонуп өз алдынча же башкалар менен биргеликте чече билүү, ошондой эле андан аркы иш-аракеттер жөнүндө чечим кабыл алуу.</w:t>
      </w:r>
    </w:p>
    <w:p w:rsidR="008C3BB9" w:rsidRDefault="008C3BB9" w:rsidP="008C3BB9">
      <w:pPr>
        <w:pStyle w:val="aa"/>
        <w:spacing w:line="276" w:lineRule="auto"/>
        <w:ind w:firstLine="567"/>
        <w:rPr>
          <w:lang w:val="ky-KG"/>
        </w:rPr>
      </w:pPr>
      <w:r>
        <w:rPr>
          <w:lang w:val="ky-KG"/>
        </w:rPr>
        <w:t xml:space="preserve">Негизги компетенттүүлүккө карагана жекече мааниге ээ болгон компетенттүүлүк </w:t>
      </w:r>
      <w:r>
        <w:rPr>
          <w:b/>
          <w:lang w:val="ky-KG"/>
        </w:rPr>
        <w:t>предметтик компетенттүүлүк</w:t>
      </w:r>
      <w:r>
        <w:rPr>
          <w:lang w:val="ky-KG"/>
        </w:rPr>
        <w:t xml:space="preserve"> деп аталат. Физика боюнча предметтик компетенттүүлүк физикалык билим берүүнүн натыйжаларынын топтому түрүнд</w:t>
      </w:r>
      <w:r>
        <w:rPr>
          <w:rFonts w:ascii="Cambria Math" w:hAnsi="Cambria Math" w:cs="Cambria Math"/>
          <w:lang w:val="ky-KG"/>
        </w:rPr>
        <w:t>ѳ</w:t>
      </w:r>
      <w:r>
        <w:rPr>
          <w:lang w:val="ky-KG"/>
        </w:rPr>
        <w:t xml:space="preserve"> физика предметинин окуу материалдары аркылуу аныкталат. </w:t>
      </w:r>
    </w:p>
    <w:p w:rsidR="008C3BB9" w:rsidRDefault="008C3BB9" w:rsidP="008C3BB9">
      <w:pPr>
        <w:shd w:val="clear" w:color="auto" w:fill="FFFFFF"/>
        <w:ind w:firstLine="567"/>
        <w:jc w:val="both"/>
        <w:rPr>
          <w:rFonts w:ascii="Times New Roman" w:hAnsi="Times New Roman"/>
          <w:b/>
          <w:sz w:val="24"/>
          <w:szCs w:val="24"/>
          <w:lang w:val="ky-KG"/>
        </w:rPr>
      </w:pPr>
      <w:r>
        <w:rPr>
          <w:rFonts w:ascii="Times New Roman" w:hAnsi="Times New Roman"/>
          <w:b/>
          <w:sz w:val="24"/>
          <w:szCs w:val="24"/>
          <w:lang w:val="ky-KG"/>
        </w:rPr>
        <w:t>Физикалык билим берүүд</w:t>
      </w:r>
      <w:r>
        <w:rPr>
          <w:rFonts w:ascii="Cambria Math" w:hAnsi="Cambria Math" w:cs="Cambria Math"/>
          <w:b/>
          <w:sz w:val="24"/>
          <w:szCs w:val="24"/>
          <w:lang w:val="ky-KG"/>
        </w:rPr>
        <w:t>ѳ</w:t>
      </w:r>
      <w:r>
        <w:rPr>
          <w:rFonts w:ascii="Times New Roman" w:hAnsi="Times New Roman"/>
          <w:b/>
          <w:sz w:val="24"/>
          <w:szCs w:val="24"/>
          <w:lang w:val="ky-KG"/>
        </w:rPr>
        <w:t xml:space="preserve"> </w:t>
      </w:r>
      <w:r>
        <w:rPr>
          <w:rFonts w:ascii="Times New Roman" w:hAnsi="Times New Roman" w:cs="Times New Roman"/>
          <w:b/>
          <w:sz w:val="24"/>
          <w:szCs w:val="24"/>
          <w:lang w:val="ky-KG"/>
        </w:rPr>
        <w:t>калыптандырылуучу</w:t>
      </w:r>
      <w:r>
        <w:rPr>
          <w:rFonts w:ascii="Times New Roman" w:hAnsi="Times New Roman"/>
          <w:b/>
          <w:sz w:val="24"/>
          <w:szCs w:val="24"/>
          <w:lang w:val="ky-KG"/>
        </w:rPr>
        <w:t xml:space="preserve"> </w:t>
      </w:r>
      <w:r>
        <w:rPr>
          <w:rFonts w:ascii="Times New Roman" w:hAnsi="Times New Roman" w:cs="Times New Roman"/>
          <w:b/>
          <w:sz w:val="24"/>
          <w:szCs w:val="24"/>
          <w:lang w:val="ky-KG"/>
        </w:rPr>
        <w:t>предметтик</w:t>
      </w:r>
      <w:r>
        <w:rPr>
          <w:rFonts w:ascii="Times New Roman" w:hAnsi="Times New Roman"/>
          <w:b/>
          <w:sz w:val="24"/>
          <w:szCs w:val="24"/>
          <w:lang w:val="ky-KG"/>
        </w:rPr>
        <w:t xml:space="preserve"> </w:t>
      </w:r>
      <w:r>
        <w:rPr>
          <w:rFonts w:ascii="Times New Roman" w:hAnsi="Times New Roman" w:cs="Times New Roman"/>
          <w:b/>
          <w:sz w:val="24"/>
          <w:szCs w:val="24"/>
          <w:lang w:val="ky-KG"/>
        </w:rPr>
        <w:t>компетенттүүлүкт</w:t>
      </w:r>
      <w:r>
        <w:rPr>
          <w:rFonts w:ascii="Cambria Math" w:hAnsi="Cambria Math" w:cs="Cambria Math"/>
          <w:b/>
          <w:sz w:val="24"/>
          <w:szCs w:val="24"/>
          <w:lang w:val="ky-KG"/>
        </w:rPr>
        <w:t>ѳ</w:t>
      </w:r>
      <w:r>
        <w:rPr>
          <w:rFonts w:ascii="Times New Roman" w:hAnsi="Times New Roman" w:cs="Times New Roman"/>
          <w:b/>
          <w:sz w:val="24"/>
          <w:szCs w:val="24"/>
          <w:lang w:val="ky-KG"/>
        </w:rPr>
        <w:t>р</w:t>
      </w:r>
      <w:r>
        <w:rPr>
          <w:rFonts w:ascii="Times New Roman" w:hAnsi="Times New Roman"/>
          <w:b/>
          <w:sz w:val="24"/>
          <w:szCs w:val="24"/>
          <w:lang w:val="ky-KG"/>
        </w:rPr>
        <w:t xml:space="preserve"> </w:t>
      </w:r>
      <w:r>
        <w:rPr>
          <w:rFonts w:ascii="Times New Roman" w:hAnsi="Times New Roman" w:cs="Times New Roman"/>
          <w:b/>
          <w:sz w:val="24"/>
          <w:szCs w:val="24"/>
          <w:lang w:val="ky-KG"/>
        </w:rPr>
        <w:t>т</w:t>
      </w:r>
      <w:r>
        <w:rPr>
          <w:rFonts w:ascii="Cambria Math" w:hAnsi="Cambria Math" w:cs="Cambria Math"/>
          <w:b/>
          <w:sz w:val="24"/>
          <w:szCs w:val="24"/>
          <w:lang w:val="ky-KG"/>
        </w:rPr>
        <w:t>ѳ</w:t>
      </w:r>
      <w:r>
        <w:rPr>
          <w:rFonts w:ascii="Times New Roman" w:hAnsi="Times New Roman" w:cs="Times New Roman"/>
          <w:b/>
          <w:sz w:val="24"/>
          <w:szCs w:val="24"/>
          <w:lang w:val="ky-KG"/>
        </w:rPr>
        <w:t>м</w:t>
      </w:r>
      <w:r>
        <w:rPr>
          <w:rFonts w:ascii="Cambria Math" w:hAnsi="Cambria Math" w:cs="Cambria Math"/>
          <w:b/>
          <w:sz w:val="24"/>
          <w:szCs w:val="24"/>
          <w:lang w:val="ky-KG"/>
        </w:rPr>
        <w:t>ѳ</w:t>
      </w:r>
      <w:r>
        <w:rPr>
          <w:rFonts w:ascii="Times New Roman" w:hAnsi="Times New Roman" w:cs="Times New Roman"/>
          <w:b/>
          <w:sz w:val="24"/>
          <w:szCs w:val="24"/>
          <w:lang w:val="ky-KG"/>
        </w:rPr>
        <w:t>нкүл</w:t>
      </w:r>
      <w:r>
        <w:rPr>
          <w:rFonts w:ascii="Cambria Math" w:hAnsi="Cambria Math" w:cs="Cambria Math"/>
          <w:b/>
          <w:sz w:val="24"/>
          <w:szCs w:val="24"/>
          <w:lang w:val="ky-KG"/>
        </w:rPr>
        <w:t>ѳ</w:t>
      </w:r>
      <w:r>
        <w:rPr>
          <w:rFonts w:ascii="Times New Roman" w:hAnsi="Times New Roman" w:cs="Times New Roman"/>
          <w:b/>
          <w:sz w:val="24"/>
          <w:szCs w:val="24"/>
          <w:lang w:val="ky-KG"/>
        </w:rPr>
        <w:t>р</w:t>
      </w:r>
      <w:r>
        <w:rPr>
          <w:rFonts w:ascii="Times New Roman" w:hAnsi="Times New Roman"/>
          <w:b/>
          <w:sz w:val="24"/>
          <w:szCs w:val="24"/>
          <w:lang w:val="ky-KG"/>
        </w:rPr>
        <w:t>:</w:t>
      </w:r>
    </w:p>
    <w:p w:rsidR="008C3BB9" w:rsidRPr="008C3BB9" w:rsidRDefault="008C3BB9" w:rsidP="00CF4C05">
      <w:pPr>
        <w:widowControl w:val="0"/>
        <w:numPr>
          <w:ilvl w:val="0"/>
          <w:numId w:val="36"/>
        </w:numPr>
        <w:shd w:val="clear" w:color="auto" w:fill="FFFFFF"/>
        <w:tabs>
          <w:tab w:val="left" w:pos="851"/>
        </w:tabs>
        <w:autoSpaceDE w:val="0"/>
        <w:autoSpaceDN w:val="0"/>
        <w:adjustRightInd w:val="0"/>
        <w:spacing w:after="0"/>
        <w:ind w:left="-101" w:firstLine="668"/>
        <w:jc w:val="both"/>
        <w:rPr>
          <w:rFonts w:ascii="Times New Roman" w:hAnsi="Times New Roman"/>
          <w:b/>
          <w:sz w:val="24"/>
          <w:szCs w:val="24"/>
          <w:lang w:val="ky-KG"/>
        </w:rPr>
      </w:pPr>
      <w:r>
        <w:rPr>
          <w:color w:val="2B2B2B"/>
          <w:sz w:val="24"/>
          <w:szCs w:val="24"/>
          <w:lang w:val="ky-KG"/>
        </w:rPr>
        <w:t>Физикалык кубулуштарды жана алар менен байланышкан фактыларды таанып билүү жана илимий суроолорду коё билүү;</w:t>
      </w:r>
    </w:p>
    <w:p w:rsidR="008C3BB9" w:rsidRDefault="008C3BB9" w:rsidP="00CF4C05">
      <w:pPr>
        <w:widowControl w:val="0"/>
        <w:numPr>
          <w:ilvl w:val="0"/>
          <w:numId w:val="36"/>
        </w:numPr>
        <w:shd w:val="clear" w:color="auto" w:fill="FFFFFF"/>
        <w:tabs>
          <w:tab w:val="left" w:pos="851"/>
        </w:tabs>
        <w:autoSpaceDE w:val="0"/>
        <w:autoSpaceDN w:val="0"/>
        <w:adjustRightInd w:val="0"/>
        <w:spacing w:after="0"/>
        <w:ind w:left="-101" w:firstLine="668"/>
        <w:jc w:val="both"/>
        <w:rPr>
          <w:rFonts w:ascii="Kyrgyzfnt" w:hAnsi="Kyrgyzfnt"/>
          <w:color w:val="2B2B2B"/>
          <w:sz w:val="24"/>
          <w:szCs w:val="24"/>
          <w:lang w:val="ky-KG"/>
        </w:rPr>
      </w:pPr>
      <w:r>
        <w:rPr>
          <w:color w:val="2B2B2B"/>
          <w:sz w:val="24"/>
          <w:szCs w:val="24"/>
          <w:lang w:val="ky-KG"/>
        </w:rPr>
        <w:t>Физикалык кубулуштарды илимий негизде  түшүндүрүү ( чечмелѳѳ);</w:t>
      </w:r>
    </w:p>
    <w:p w:rsidR="008C3BB9" w:rsidRDefault="008C3BB9" w:rsidP="00CF4C05">
      <w:pPr>
        <w:widowControl w:val="0"/>
        <w:numPr>
          <w:ilvl w:val="0"/>
          <w:numId w:val="36"/>
        </w:numPr>
        <w:shd w:val="clear" w:color="auto" w:fill="FFFFFF"/>
        <w:tabs>
          <w:tab w:val="left" w:pos="851"/>
        </w:tabs>
        <w:autoSpaceDE w:val="0"/>
        <w:autoSpaceDN w:val="0"/>
        <w:adjustRightInd w:val="0"/>
        <w:spacing w:after="0"/>
        <w:ind w:left="-101" w:firstLine="668"/>
        <w:jc w:val="both"/>
        <w:rPr>
          <w:color w:val="2B2B2B"/>
          <w:sz w:val="24"/>
          <w:szCs w:val="24"/>
          <w:lang w:val="ky-KG"/>
        </w:rPr>
      </w:pPr>
      <w:r>
        <w:rPr>
          <w:color w:val="2B2B2B"/>
          <w:sz w:val="24"/>
          <w:szCs w:val="24"/>
          <w:lang w:val="ky-KG"/>
        </w:rPr>
        <w:t xml:space="preserve">Илимий далилдерди  пайдалануу. </w:t>
      </w:r>
    </w:p>
    <w:p w:rsidR="008C3BB9" w:rsidRDefault="008C3BB9" w:rsidP="008C3BB9">
      <w:pPr>
        <w:widowControl w:val="0"/>
        <w:shd w:val="clear" w:color="auto" w:fill="FFFFFF"/>
        <w:tabs>
          <w:tab w:val="left" w:pos="851"/>
        </w:tabs>
        <w:ind w:left="567"/>
        <w:jc w:val="both"/>
        <w:rPr>
          <w:color w:val="2B2B2B"/>
          <w:sz w:val="24"/>
          <w:szCs w:val="24"/>
          <w:lang w:val="ky-KG"/>
        </w:rPr>
      </w:pPr>
      <w:r>
        <w:rPr>
          <w:color w:val="2B2B2B"/>
          <w:sz w:val="24"/>
          <w:szCs w:val="24"/>
          <w:lang w:val="ky-KG"/>
        </w:rPr>
        <w:t>Аталган физикалык-предметтик компетенттүүлүктѳрдүн мүнѳздѳмѳсү тѳмѳнкү таблицада берилди.</w:t>
      </w:r>
    </w:p>
    <w:p w:rsidR="008C3BB9" w:rsidRDefault="008C3BB9" w:rsidP="008C3BB9">
      <w:pPr>
        <w:shd w:val="clear" w:color="auto" w:fill="FFFFFF"/>
        <w:ind w:firstLine="567"/>
        <w:jc w:val="center"/>
        <w:rPr>
          <w:rFonts w:ascii="Times New Roman" w:hAnsi="Times New Roman"/>
          <w:b/>
          <w:sz w:val="24"/>
          <w:szCs w:val="24"/>
          <w:lang w:val="ky-KG"/>
        </w:rPr>
      </w:pPr>
      <w:r>
        <w:rPr>
          <w:rFonts w:ascii="Times New Roman" w:hAnsi="Times New Roman"/>
          <w:b/>
          <w:sz w:val="24"/>
          <w:szCs w:val="24"/>
          <w:lang w:val="ky-KG"/>
        </w:rPr>
        <w:t xml:space="preserve">2.4. </w:t>
      </w:r>
      <w:r>
        <w:rPr>
          <w:b/>
          <w:sz w:val="24"/>
          <w:szCs w:val="24"/>
          <w:lang w:val="ky-KG"/>
        </w:rPr>
        <w:t>Негизги</w:t>
      </w:r>
      <w:r>
        <w:rPr>
          <w:rFonts w:ascii="Times New Roman" w:hAnsi="Times New Roman"/>
          <w:b/>
          <w:sz w:val="24"/>
          <w:szCs w:val="24"/>
          <w:lang w:val="ky-KG"/>
        </w:rPr>
        <w:t xml:space="preserve"> жана предметтик компетенттүүлүктөрдүн байланышы.</w:t>
      </w:r>
    </w:p>
    <w:p w:rsidR="008C3BB9" w:rsidRDefault="008C3BB9" w:rsidP="008C3BB9">
      <w:pPr>
        <w:pStyle w:val="aa"/>
        <w:spacing w:line="276" w:lineRule="auto"/>
        <w:ind w:firstLine="567"/>
        <w:rPr>
          <w:lang w:val="ky-KG"/>
        </w:rPr>
      </w:pPr>
      <w:r>
        <w:rPr>
          <w:lang w:val="ky-KG"/>
        </w:rPr>
        <w:t>Негизги компетенттүүлүкт</w:t>
      </w:r>
      <w:r>
        <w:rPr>
          <w:rFonts w:ascii="Cambria Math" w:hAnsi="Cambria Math" w:cs="Cambria Math"/>
          <w:lang w:val="ky-KG"/>
        </w:rPr>
        <w:t>ѳ</w:t>
      </w:r>
      <w:r>
        <w:rPr>
          <w:lang w:val="ky-KG"/>
        </w:rPr>
        <w:t>р менен физикалык-предметтик компетенттүүлүкт</w:t>
      </w:r>
      <w:r>
        <w:rPr>
          <w:rFonts w:ascii="Cambria Math" w:hAnsi="Cambria Math" w:cs="Cambria Math"/>
          <w:lang w:val="ky-KG"/>
        </w:rPr>
        <w:t>ѳ</w:t>
      </w:r>
      <w:r>
        <w:rPr>
          <w:lang w:val="ky-KG"/>
        </w:rPr>
        <w:t xml:space="preserve">рдүн </w:t>
      </w:r>
      <w:r>
        <w:rPr>
          <w:u w:val="single"/>
          <w:lang w:val="ky-KG"/>
        </w:rPr>
        <w:t xml:space="preserve">байланышын </w:t>
      </w:r>
      <w:r>
        <w:rPr>
          <w:lang w:val="ky-KG"/>
        </w:rPr>
        <w:t>т</w:t>
      </w:r>
      <w:r>
        <w:rPr>
          <w:rFonts w:ascii="Cambria Math" w:hAnsi="Cambria Math" w:cs="Cambria Math"/>
          <w:lang w:val="ky-KG"/>
        </w:rPr>
        <w:t>ѳ</w:t>
      </w:r>
      <w:r>
        <w:rPr>
          <w:lang w:val="ky-KG"/>
        </w:rPr>
        <w:t>м</w:t>
      </w:r>
      <w:r>
        <w:rPr>
          <w:rFonts w:ascii="Cambria Math" w:hAnsi="Cambria Math" w:cs="Cambria Math"/>
          <w:lang w:val="ky-KG"/>
        </w:rPr>
        <w:t>ѳ</w:t>
      </w:r>
      <w:r>
        <w:rPr>
          <w:lang w:val="ky-KG"/>
        </w:rPr>
        <w:t>нкү таблицадан к</w:t>
      </w:r>
      <w:r>
        <w:rPr>
          <w:rFonts w:ascii="Cambria Math" w:hAnsi="Cambria Math" w:cs="Cambria Math"/>
          <w:lang w:val="ky-KG"/>
        </w:rPr>
        <w:t>ѳ</w:t>
      </w:r>
      <w:r>
        <w:rPr>
          <w:lang w:val="ky-KG"/>
        </w:rPr>
        <w:t>рүүг</w:t>
      </w:r>
      <w:r>
        <w:rPr>
          <w:rFonts w:ascii="Cambria Math" w:hAnsi="Cambria Math" w:cs="Cambria Math"/>
          <w:lang w:val="ky-KG"/>
        </w:rPr>
        <w:t>ѳ</w:t>
      </w:r>
      <w:r>
        <w:rPr>
          <w:lang w:val="ky-KG"/>
        </w:rPr>
        <w:t xml:space="preserve"> болот.</w:t>
      </w:r>
    </w:p>
    <w:p w:rsidR="008C3BB9" w:rsidRDefault="008C3BB9" w:rsidP="008C3BB9">
      <w:pPr>
        <w:ind w:firstLine="567"/>
        <w:jc w:val="both"/>
        <w:rPr>
          <w:rFonts w:ascii="Times New Roman" w:hAnsi="Times New Roman"/>
          <w:sz w:val="24"/>
          <w:szCs w:val="24"/>
          <w:lang w:val="ky-KG"/>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759"/>
        <w:gridCol w:w="3655"/>
      </w:tblGrid>
      <w:tr w:rsidR="008C3BB9" w:rsidTr="008C3BB9">
        <w:trPr>
          <w:trHeight w:val="405"/>
        </w:trPr>
        <w:tc>
          <w:tcPr>
            <w:tcW w:w="3680" w:type="dxa"/>
            <w:tcBorders>
              <w:top w:val="single" w:sz="4" w:space="0" w:color="auto"/>
              <w:left w:val="single" w:sz="4" w:space="0" w:color="auto"/>
              <w:bottom w:val="single" w:sz="4" w:space="0" w:color="auto"/>
              <w:right w:val="single" w:sz="4" w:space="0" w:color="auto"/>
            </w:tcBorders>
            <w:hideMark/>
          </w:tcPr>
          <w:p w:rsidR="008C3BB9" w:rsidRDefault="008C3BB9">
            <w:pPr>
              <w:overflowPunct w:val="0"/>
              <w:autoSpaceDE w:val="0"/>
              <w:autoSpaceDN w:val="0"/>
              <w:adjustRightInd w:val="0"/>
              <w:jc w:val="center"/>
              <w:rPr>
                <w:rFonts w:ascii="Times New Roman" w:hAnsi="Times New Roman"/>
                <w:b/>
                <w:color w:val="2B2B2B"/>
                <w:sz w:val="24"/>
                <w:szCs w:val="24"/>
                <w:lang w:val="ky-KG"/>
              </w:rPr>
            </w:pPr>
            <w:r>
              <w:rPr>
                <w:rFonts w:ascii="Cambria Math" w:hAnsi="Cambria Math" w:cs="Cambria Math"/>
                <w:b/>
                <w:color w:val="2B2B2B"/>
                <w:sz w:val="24"/>
                <w:szCs w:val="24"/>
                <w:lang w:val="ky-KG"/>
              </w:rPr>
              <w:lastRenderedPageBreak/>
              <w:t>Ѳ</w:t>
            </w:r>
            <w:r>
              <w:rPr>
                <w:rFonts w:ascii="Times New Roman" w:hAnsi="Times New Roman" w:cs="Times New Roman"/>
                <w:b/>
                <w:color w:val="2B2B2B"/>
                <w:sz w:val="24"/>
                <w:szCs w:val="24"/>
                <w:lang w:val="ky-KG"/>
              </w:rPr>
              <w:t>з</w:t>
            </w:r>
            <w:r>
              <w:rPr>
                <w:rFonts w:ascii="Cambria Math" w:hAnsi="Cambria Math" w:cs="Cambria Math"/>
                <w:b/>
                <w:color w:val="2B2B2B"/>
                <w:sz w:val="24"/>
                <w:szCs w:val="24"/>
                <w:lang w:val="ky-KG"/>
              </w:rPr>
              <w:t>ѳ</w:t>
            </w:r>
            <w:r>
              <w:rPr>
                <w:rFonts w:ascii="Times New Roman" w:hAnsi="Times New Roman" w:cs="Times New Roman"/>
                <w:b/>
                <w:color w:val="2B2B2B"/>
                <w:sz w:val="24"/>
                <w:szCs w:val="24"/>
                <w:lang w:val="ky-KG"/>
              </w:rPr>
              <w:t>ктүү</w:t>
            </w:r>
            <w:r>
              <w:rPr>
                <w:rFonts w:ascii="Times New Roman" w:hAnsi="Times New Roman"/>
                <w:b/>
                <w:color w:val="2B2B2B"/>
                <w:sz w:val="24"/>
                <w:szCs w:val="24"/>
                <w:lang w:val="ky-KG"/>
              </w:rPr>
              <w:t xml:space="preserve"> компетенттүүлүкт</w:t>
            </w:r>
            <w:r>
              <w:rPr>
                <w:rFonts w:ascii="Cambria Math" w:hAnsi="Cambria Math" w:cs="Cambria Math"/>
                <w:b/>
                <w:color w:val="2B2B2B"/>
                <w:sz w:val="24"/>
                <w:szCs w:val="24"/>
                <w:lang w:val="ky-KG"/>
              </w:rPr>
              <w:t>ѳ</w:t>
            </w:r>
            <w:r>
              <w:rPr>
                <w:rFonts w:ascii="Times New Roman" w:hAnsi="Times New Roman"/>
                <w:b/>
                <w:color w:val="2B2B2B"/>
                <w:sz w:val="24"/>
                <w:szCs w:val="24"/>
                <w:lang w:val="ky-KG"/>
              </w:rPr>
              <w:t>р</w:t>
            </w:r>
          </w:p>
        </w:tc>
        <w:tc>
          <w:tcPr>
            <w:tcW w:w="3685" w:type="dxa"/>
            <w:tcBorders>
              <w:top w:val="single" w:sz="4" w:space="0" w:color="auto"/>
              <w:left w:val="single" w:sz="4" w:space="0" w:color="auto"/>
              <w:bottom w:val="single" w:sz="4" w:space="0" w:color="auto"/>
              <w:right w:val="single" w:sz="4" w:space="0" w:color="auto"/>
            </w:tcBorders>
            <w:hideMark/>
          </w:tcPr>
          <w:p w:rsidR="008C3BB9" w:rsidRDefault="008C3BB9">
            <w:pPr>
              <w:overflowPunct w:val="0"/>
              <w:autoSpaceDE w:val="0"/>
              <w:autoSpaceDN w:val="0"/>
              <w:adjustRightInd w:val="0"/>
              <w:jc w:val="center"/>
              <w:rPr>
                <w:rFonts w:ascii="Times New Roman" w:hAnsi="Times New Roman"/>
                <w:b/>
                <w:color w:val="2B2B2B"/>
                <w:sz w:val="24"/>
                <w:szCs w:val="24"/>
                <w:lang w:val="ky-KG"/>
              </w:rPr>
            </w:pPr>
            <w:r>
              <w:rPr>
                <w:rFonts w:ascii="Times New Roman" w:hAnsi="Times New Roman"/>
                <w:b/>
                <w:color w:val="2B2B2B"/>
                <w:sz w:val="24"/>
                <w:szCs w:val="24"/>
                <w:lang w:val="ky-KG"/>
              </w:rPr>
              <w:t>Предметтик компетенттүүлүкт</w:t>
            </w:r>
            <w:r>
              <w:rPr>
                <w:rFonts w:ascii="Cambria Math" w:hAnsi="Cambria Math" w:cs="Cambria Math"/>
                <w:b/>
                <w:color w:val="2B2B2B"/>
                <w:sz w:val="24"/>
                <w:szCs w:val="24"/>
                <w:lang w:val="ky-KG"/>
              </w:rPr>
              <w:t>ѳ</w:t>
            </w:r>
            <w:r>
              <w:rPr>
                <w:rFonts w:ascii="Times New Roman" w:hAnsi="Times New Roman"/>
                <w:b/>
                <w:color w:val="2B2B2B"/>
                <w:sz w:val="24"/>
                <w:szCs w:val="24"/>
                <w:lang w:val="ky-KG"/>
              </w:rPr>
              <w:t>р</w:t>
            </w:r>
          </w:p>
        </w:tc>
        <w:tc>
          <w:tcPr>
            <w:tcW w:w="7655" w:type="dxa"/>
            <w:tcBorders>
              <w:top w:val="single" w:sz="4" w:space="0" w:color="auto"/>
              <w:left w:val="single" w:sz="4" w:space="0" w:color="auto"/>
              <w:bottom w:val="single" w:sz="4" w:space="0" w:color="auto"/>
              <w:right w:val="single" w:sz="4" w:space="0" w:color="auto"/>
            </w:tcBorders>
            <w:hideMark/>
          </w:tcPr>
          <w:p w:rsidR="008C3BB9" w:rsidRDefault="008C3BB9">
            <w:pPr>
              <w:overflowPunct w:val="0"/>
              <w:autoSpaceDE w:val="0"/>
              <w:autoSpaceDN w:val="0"/>
              <w:adjustRightInd w:val="0"/>
              <w:jc w:val="center"/>
              <w:rPr>
                <w:rFonts w:ascii="Times New Roman" w:hAnsi="Times New Roman"/>
                <w:b/>
                <w:color w:val="2B2B2B"/>
                <w:sz w:val="24"/>
                <w:szCs w:val="24"/>
                <w:lang w:val="ky-KG"/>
              </w:rPr>
            </w:pPr>
            <w:r>
              <w:rPr>
                <w:rFonts w:ascii="Times New Roman" w:hAnsi="Times New Roman"/>
                <w:b/>
                <w:color w:val="2B2B2B"/>
                <w:sz w:val="24"/>
                <w:szCs w:val="24"/>
                <w:lang w:val="ky-KG"/>
              </w:rPr>
              <w:t>Предметтик компетенттүүлүктүн мүнөздөмөл</w:t>
            </w:r>
            <w:r>
              <w:rPr>
                <w:rFonts w:ascii="Cambria Math" w:hAnsi="Cambria Math" w:cs="Cambria Math"/>
                <w:b/>
                <w:color w:val="2B2B2B"/>
                <w:sz w:val="24"/>
                <w:szCs w:val="24"/>
                <w:lang w:val="ky-KG"/>
              </w:rPr>
              <w:t>ѳ</w:t>
            </w:r>
            <w:r>
              <w:rPr>
                <w:rFonts w:ascii="Times New Roman" w:hAnsi="Times New Roman" w:cs="Times New Roman"/>
                <w:b/>
                <w:color w:val="2B2B2B"/>
                <w:sz w:val="24"/>
                <w:szCs w:val="24"/>
                <w:lang w:val="ky-KG"/>
              </w:rPr>
              <w:t>р</w:t>
            </w:r>
            <w:r>
              <w:rPr>
                <w:rFonts w:ascii="Times New Roman" w:hAnsi="Times New Roman"/>
                <w:b/>
                <w:color w:val="2B2B2B"/>
                <w:sz w:val="24"/>
                <w:szCs w:val="24"/>
                <w:lang w:val="ky-KG"/>
              </w:rPr>
              <w:t>ү</w:t>
            </w:r>
          </w:p>
        </w:tc>
      </w:tr>
      <w:tr w:rsidR="008C3BB9" w:rsidRPr="008C3BB9" w:rsidTr="008C3BB9">
        <w:trPr>
          <w:trHeight w:val="1542"/>
        </w:trPr>
        <w:tc>
          <w:tcPr>
            <w:tcW w:w="3680" w:type="dxa"/>
            <w:tcBorders>
              <w:top w:val="single" w:sz="4" w:space="0" w:color="auto"/>
              <w:left w:val="single" w:sz="4" w:space="0" w:color="auto"/>
              <w:bottom w:val="single" w:sz="4" w:space="0" w:color="auto"/>
              <w:right w:val="single" w:sz="4" w:space="0" w:color="auto"/>
            </w:tcBorders>
          </w:tcPr>
          <w:p w:rsidR="008C3BB9" w:rsidRDefault="008C3BB9">
            <w:pPr>
              <w:jc w:val="center"/>
              <w:rPr>
                <w:rFonts w:ascii="Times New Roman" w:hAnsi="Times New Roman"/>
                <w:b/>
                <w:color w:val="2B2B2B"/>
                <w:sz w:val="24"/>
                <w:szCs w:val="24"/>
                <w:lang w:val="ky-KG"/>
              </w:rPr>
            </w:pPr>
          </w:p>
          <w:p w:rsidR="008C3BB9" w:rsidRDefault="008C3BB9">
            <w:pPr>
              <w:jc w:val="center"/>
              <w:rPr>
                <w:rFonts w:ascii="Times New Roman" w:hAnsi="Times New Roman"/>
                <w:b/>
                <w:sz w:val="24"/>
                <w:szCs w:val="24"/>
                <w:lang w:val="ky-KG"/>
              </w:rPr>
            </w:pPr>
            <w:r>
              <w:rPr>
                <w:rFonts w:ascii="Times New Roman" w:hAnsi="Times New Roman"/>
                <w:b/>
                <w:sz w:val="24"/>
                <w:szCs w:val="24"/>
                <w:lang w:val="ky-KG"/>
              </w:rPr>
              <w:t xml:space="preserve">Маалыматтык </w:t>
            </w:r>
          </w:p>
          <w:p w:rsidR="008C3BB9" w:rsidRDefault="008C3BB9">
            <w:pPr>
              <w:overflowPunct w:val="0"/>
              <w:autoSpaceDE w:val="0"/>
              <w:autoSpaceDN w:val="0"/>
              <w:adjustRightInd w:val="0"/>
              <w:jc w:val="center"/>
              <w:rPr>
                <w:rFonts w:ascii="Times New Roman" w:hAnsi="Times New Roman"/>
                <w:b/>
                <w:color w:val="2B2B2B"/>
                <w:sz w:val="24"/>
                <w:szCs w:val="24"/>
                <w:lang w:val="ky-KG"/>
              </w:rPr>
            </w:pPr>
            <w:r>
              <w:rPr>
                <w:rFonts w:ascii="Times New Roman" w:hAnsi="Times New Roman"/>
                <w:b/>
                <w:sz w:val="24"/>
                <w:szCs w:val="24"/>
                <w:lang w:val="ky-KG"/>
              </w:rPr>
              <w:t>компетенттүүлүк</w:t>
            </w:r>
            <w:r>
              <w:rPr>
                <w:rFonts w:ascii="Times New Roman" w:hAnsi="Times New Roman"/>
                <w:sz w:val="24"/>
                <w:szCs w:val="24"/>
                <w:lang w:val="ky-KG"/>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C3BB9" w:rsidRDefault="008C3BB9">
            <w:pPr>
              <w:widowControl w:val="0"/>
              <w:tabs>
                <w:tab w:val="left" w:pos="318"/>
              </w:tabs>
              <w:autoSpaceDE w:val="0"/>
              <w:autoSpaceDN w:val="0"/>
              <w:adjustRightInd w:val="0"/>
              <w:jc w:val="both"/>
              <w:rPr>
                <w:rFonts w:ascii="Times New Roman" w:hAnsi="Times New Roman"/>
                <w:color w:val="2B2B2B"/>
                <w:sz w:val="24"/>
                <w:szCs w:val="24"/>
                <w:lang w:val="ky-KG"/>
              </w:rPr>
            </w:pPr>
            <w:r>
              <w:rPr>
                <w:rFonts w:ascii="Times New Roman" w:hAnsi="Times New Roman"/>
                <w:b/>
                <w:color w:val="2B2B2B"/>
                <w:sz w:val="24"/>
                <w:szCs w:val="24"/>
                <w:lang w:val="ky-KG"/>
              </w:rPr>
              <w:t>1. Физикалык кубулуштарды жана алар менен байланышкан фактыларды таанып билүү жана илимий суроолорду коё билүү.</w:t>
            </w:r>
            <w:r>
              <w:rPr>
                <w:rFonts w:ascii="Times New Roman" w:hAnsi="Times New Roman"/>
                <w:color w:val="2B2B2B"/>
                <w:sz w:val="24"/>
                <w:szCs w:val="24"/>
                <w:lang w:val="ky-KG"/>
              </w:rPr>
              <w:t xml:space="preserve"> </w:t>
            </w:r>
          </w:p>
        </w:tc>
        <w:tc>
          <w:tcPr>
            <w:tcW w:w="7655" w:type="dxa"/>
            <w:tcBorders>
              <w:top w:val="single" w:sz="4" w:space="0" w:color="auto"/>
              <w:left w:val="single" w:sz="4" w:space="0" w:color="auto"/>
              <w:bottom w:val="single" w:sz="4" w:space="0" w:color="auto"/>
              <w:right w:val="single" w:sz="4" w:space="0" w:color="auto"/>
            </w:tcBorders>
            <w:hideMark/>
          </w:tcPr>
          <w:p w:rsidR="008C3BB9" w:rsidRDefault="008C3BB9">
            <w:pPr>
              <w:jc w:val="both"/>
              <w:rPr>
                <w:rFonts w:ascii="Times New Roman" w:hAnsi="Times New Roman"/>
                <w:color w:val="2B2B2B"/>
                <w:sz w:val="24"/>
                <w:szCs w:val="24"/>
                <w:lang w:val="ky-KG"/>
              </w:rPr>
            </w:pPr>
            <w:r>
              <w:rPr>
                <w:rFonts w:ascii="Times New Roman" w:hAnsi="Times New Roman"/>
                <w:color w:val="2B2B2B"/>
                <w:sz w:val="24"/>
                <w:szCs w:val="24"/>
                <w:lang w:val="ky-KG"/>
              </w:rPr>
              <w:t>Окуучу:</w:t>
            </w:r>
          </w:p>
          <w:p w:rsidR="008C3BB9" w:rsidRDefault="008C3BB9" w:rsidP="00CF4C05">
            <w:pPr>
              <w:widowControl w:val="0"/>
              <w:numPr>
                <w:ilvl w:val="0"/>
                <w:numId w:val="29"/>
              </w:numPr>
              <w:autoSpaceDE w:val="0"/>
              <w:autoSpaceDN w:val="0"/>
              <w:adjustRightInd w:val="0"/>
              <w:spacing w:after="0" w:line="240" w:lineRule="auto"/>
              <w:jc w:val="both"/>
              <w:rPr>
                <w:rFonts w:ascii="Times New Roman" w:hAnsi="Times New Roman"/>
                <w:color w:val="2B2B2B"/>
                <w:sz w:val="24"/>
                <w:szCs w:val="24"/>
                <w:lang w:val="ky-KG"/>
              </w:rPr>
            </w:pPr>
            <w:r>
              <w:rPr>
                <w:rFonts w:ascii="Times New Roman" w:hAnsi="Times New Roman"/>
                <w:color w:val="2B2B2B"/>
                <w:sz w:val="24"/>
                <w:szCs w:val="24"/>
                <w:lang w:val="ky-KG"/>
              </w:rPr>
              <w:t xml:space="preserve">илимий жактан изилдене турган  кырдаалдарды аныктайт; </w:t>
            </w:r>
          </w:p>
          <w:p w:rsidR="008C3BB9" w:rsidRDefault="008C3BB9" w:rsidP="00CF4C05">
            <w:pPr>
              <w:widowControl w:val="0"/>
              <w:numPr>
                <w:ilvl w:val="0"/>
                <w:numId w:val="29"/>
              </w:numPr>
              <w:autoSpaceDE w:val="0"/>
              <w:autoSpaceDN w:val="0"/>
              <w:adjustRightInd w:val="0"/>
              <w:spacing w:after="0" w:line="240" w:lineRule="auto"/>
              <w:jc w:val="both"/>
              <w:rPr>
                <w:rFonts w:ascii="Times New Roman" w:hAnsi="Times New Roman"/>
                <w:color w:val="2B2B2B"/>
                <w:sz w:val="24"/>
                <w:szCs w:val="24"/>
                <w:lang w:val="ky-KG"/>
              </w:rPr>
            </w:pPr>
            <w:r>
              <w:rPr>
                <w:rFonts w:ascii="Times New Roman" w:hAnsi="Times New Roman"/>
                <w:color w:val="2B2B2B"/>
                <w:sz w:val="24"/>
                <w:szCs w:val="24"/>
                <w:lang w:val="ky-KG"/>
              </w:rPr>
              <w:t xml:space="preserve"> илимий маалыматтарды издөө үчүн </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з</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ктүү</w:t>
            </w:r>
            <w:r>
              <w:rPr>
                <w:rFonts w:ascii="Times New Roman" w:hAnsi="Times New Roman"/>
                <w:color w:val="2B2B2B"/>
                <w:sz w:val="24"/>
                <w:szCs w:val="24"/>
                <w:lang w:val="ky-KG"/>
              </w:rPr>
              <w:t xml:space="preserve"> терминдерди аныктайт;</w:t>
            </w:r>
          </w:p>
          <w:p w:rsidR="008C3BB9" w:rsidRDefault="008C3BB9">
            <w:pPr>
              <w:overflowPunct w:val="0"/>
              <w:autoSpaceDE w:val="0"/>
              <w:autoSpaceDN w:val="0"/>
              <w:adjustRightInd w:val="0"/>
              <w:jc w:val="both"/>
              <w:rPr>
                <w:rFonts w:ascii="Times New Roman" w:hAnsi="Times New Roman"/>
                <w:color w:val="2B2B2B"/>
                <w:sz w:val="24"/>
                <w:szCs w:val="24"/>
                <w:lang w:val="ky-KG"/>
              </w:rPr>
            </w:pPr>
            <w:r>
              <w:rPr>
                <w:rFonts w:ascii="Times New Roman" w:hAnsi="Times New Roman"/>
                <w:color w:val="2B2B2B"/>
                <w:sz w:val="24"/>
                <w:szCs w:val="24"/>
                <w:lang w:val="ky-KG"/>
              </w:rPr>
              <w:t xml:space="preserve">-физикалык изилдөөнүн негизги  мүнөздөмөлөрүн (жолдорун, методдорун, каражаттарын) аныктайт. </w:t>
            </w:r>
          </w:p>
        </w:tc>
      </w:tr>
      <w:tr w:rsidR="008C3BB9" w:rsidRPr="008C3BB9" w:rsidTr="008C3BB9">
        <w:trPr>
          <w:trHeight w:val="1691"/>
        </w:trPr>
        <w:tc>
          <w:tcPr>
            <w:tcW w:w="3680" w:type="dxa"/>
            <w:tcBorders>
              <w:top w:val="single" w:sz="4" w:space="0" w:color="auto"/>
              <w:left w:val="single" w:sz="4" w:space="0" w:color="auto"/>
              <w:bottom w:val="single" w:sz="4" w:space="0" w:color="auto"/>
              <w:right w:val="single" w:sz="4" w:space="0" w:color="auto"/>
            </w:tcBorders>
            <w:hideMark/>
          </w:tcPr>
          <w:p w:rsidR="008C3BB9" w:rsidRDefault="008C3BB9">
            <w:pPr>
              <w:overflowPunct w:val="0"/>
              <w:autoSpaceDE w:val="0"/>
              <w:autoSpaceDN w:val="0"/>
              <w:adjustRightInd w:val="0"/>
              <w:jc w:val="center"/>
              <w:rPr>
                <w:rFonts w:ascii="Times New Roman" w:hAnsi="Times New Roman"/>
                <w:b/>
                <w:color w:val="2B2B2B"/>
                <w:sz w:val="24"/>
                <w:szCs w:val="24"/>
                <w:lang w:val="ky-KG"/>
              </w:rPr>
            </w:pPr>
            <w:r>
              <w:rPr>
                <w:rFonts w:ascii="Times New Roman" w:hAnsi="Times New Roman"/>
                <w:b/>
                <w:sz w:val="24"/>
                <w:szCs w:val="24"/>
                <w:lang w:val="ky-KG"/>
              </w:rPr>
              <w:t>Социалдык-коммуникативдик компетенттүүлүк</w:t>
            </w:r>
          </w:p>
        </w:tc>
        <w:tc>
          <w:tcPr>
            <w:tcW w:w="3685" w:type="dxa"/>
            <w:tcBorders>
              <w:top w:val="single" w:sz="4" w:space="0" w:color="auto"/>
              <w:left w:val="single" w:sz="4" w:space="0" w:color="auto"/>
              <w:bottom w:val="single" w:sz="4" w:space="0" w:color="auto"/>
              <w:right w:val="single" w:sz="4" w:space="0" w:color="auto"/>
            </w:tcBorders>
            <w:hideMark/>
          </w:tcPr>
          <w:p w:rsidR="008C3BB9" w:rsidRDefault="008C3BB9">
            <w:pPr>
              <w:widowControl w:val="0"/>
              <w:autoSpaceDE w:val="0"/>
              <w:autoSpaceDN w:val="0"/>
              <w:adjustRightInd w:val="0"/>
              <w:jc w:val="both"/>
              <w:rPr>
                <w:rFonts w:ascii="Times New Roman" w:hAnsi="Times New Roman"/>
                <w:b/>
                <w:color w:val="2B2B2B"/>
                <w:sz w:val="24"/>
                <w:szCs w:val="24"/>
                <w:lang w:val="ky-KG"/>
              </w:rPr>
            </w:pPr>
            <w:r>
              <w:rPr>
                <w:rFonts w:ascii="Times New Roman" w:hAnsi="Times New Roman"/>
                <w:b/>
                <w:color w:val="2B2B2B"/>
                <w:sz w:val="24"/>
                <w:szCs w:val="24"/>
                <w:lang w:val="ky-KG"/>
              </w:rPr>
              <w:t>2. Физикалык кубулуштарды илимий негизде  түшүндүрүү (чечмел</w:t>
            </w:r>
            <w:r>
              <w:rPr>
                <w:rFonts w:ascii="Cambria Math" w:hAnsi="Cambria Math" w:cs="Cambria Math"/>
                <w:b/>
                <w:color w:val="2B2B2B"/>
                <w:sz w:val="24"/>
                <w:szCs w:val="24"/>
                <w:lang w:val="ky-KG"/>
              </w:rPr>
              <w:t>ѳѳ</w:t>
            </w:r>
            <w:r>
              <w:rPr>
                <w:rFonts w:ascii="Times New Roman" w:hAnsi="Times New Roman"/>
                <w:b/>
                <w:color w:val="2B2B2B"/>
                <w:sz w:val="24"/>
                <w:szCs w:val="24"/>
                <w:lang w:val="ky-KG"/>
              </w:rPr>
              <w:t>).</w:t>
            </w:r>
          </w:p>
        </w:tc>
        <w:tc>
          <w:tcPr>
            <w:tcW w:w="7655" w:type="dxa"/>
            <w:tcBorders>
              <w:top w:val="single" w:sz="4" w:space="0" w:color="auto"/>
              <w:left w:val="single" w:sz="4" w:space="0" w:color="auto"/>
              <w:bottom w:val="single" w:sz="4" w:space="0" w:color="auto"/>
              <w:right w:val="single" w:sz="4" w:space="0" w:color="auto"/>
            </w:tcBorders>
            <w:hideMark/>
          </w:tcPr>
          <w:p w:rsidR="008C3BB9" w:rsidRDefault="008C3BB9">
            <w:pPr>
              <w:jc w:val="both"/>
              <w:rPr>
                <w:rFonts w:ascii="Times New Roman" w:hAnsi="Times New Roman"/>
                <w:color w:val="2B2B2B"/>
                <w:sz w:val="24"/>
                <w:szCs w:val="24"/>
                <w:lang w:val="ky-KG"/>
              </w:rPr>
            </w:pPr>
            <w:r>
              <w:rPr>
                <w:rFonts w:ascii="Times New Roman" w:hAnsi="Times New Roman"/>
                <w:color w:val="2B2B2B"/>
                <w:sz w:val="24"/>
                <w:szCs w:val="24"/>
                <w:lang w:val="ky-KG"/>
              </w:rPr>
              <w:t>Окуучу:</w:t>
            </w:r>
          </w:p>
          <w:p w:rsidR="008C3BB9" w:rsidRDefault="008C3BB9" w:rsidP="00CF4C05">
            <w:pPr>
              <w:widowControl w:val="0"/>
              <w:numPr>
                <w:ilvl w:val="0"/>
                <w:numId w:val="29"/>
              </w:numPr>
              <w:autoSpaceDE w:val="0"/>
              <w:autoSpaceDN w:val="0"/>
              <w:adjustRightInd w:val="0"/>
              <w:spacing w:after="0" w:line="240" w:lineRule="auto"/>
              <w:jc w:val="both"/>
              <w:rPr>
                <w:rFonts w:ascii="Times New Roman" w:hAnsi="Times New Roman"/>
                <w:color w:val="2B2B2B"/>
                <w:sz w:val="24"/>
                <w:szCs w:val="24"/>
                <w:lang w:val="ky-KG"/>
              </w:rPr>
            </w:pPr>
            <w:r>
              <w:rPr>
                <w:rFonts w:ascii="Times New Roman" w:hAnsi="Times New Roman"/>
                <w:color w:val="2B2B2B"/>
                <w:sz w:val="24"/>
                <w:szCs w:val="24"/>
                <w:lang w:val="ky-KG"/>
              </w:rPr>
              <w:t>физика боюнча алган билимин белгилүү жагдайларда колдонот;</w:t>
            </w:r>
          </w:p>
          <w:p w:rsidR="008C3BB9" w:rsidRDefault="008C3BB9" w:rsidP="00CF4C05">
            <w:pPr>
              <w:widowControl w:val="0"/>
              <w:numPr>
                <w:ilvl w:val="0"/>
                <w:numId w:val="29"/>
              </w:numPr>
              <w:autoSpaceDE w:val="0"/>
              <w:autoSpaceDN w:val="0"/>
              <w:adjustRightInd w:val="0"/>
              <w:spacing w:after="0" w:line="240" w:lineRule="auto"/>
              <w:jc w:val="both"/>
              <w:rPr>
                <w:rFonts w:ascii="Times New Roman" w:hAnsi="Times New Roman"/>
                <w:color w:val="2B2B2B"/>
                <w:sz w:val="24"/>
                <w:szCs w:val="24"/>
                <w:lang w:val="ky-KG"/>
              </w:rPr>
            </w:pPr>
            <w:r>
              <w:rPr>
                <w:rFonts w:ascii="Times New Roman" w:hAnsi="Times New Roman"/>
                <w:color w:val="2B2B2B"/>
                <w:sz w:val="24"/>
                <w:szCs w:val="24"/>
                <w:lang w:val="ky-KG"/>
              </w:rPr>
              <w:t xml:space="preserve"> физикалык кубулуштарды илимий жактан негиздөөнү же интерпретациялоону, өзгөрүүлөрдү алдын ала айтууну ишке ашырат;</w:t>
            </w:r>
          </w:p>
          <w:p w:rsidR="008C3BB9" w:rsidRDefault="008C3BB9" w:rsidP="00CF4C05">
            <w:pPr>
              <w:widowControl w:val="0"/>
              <w:numPr>
                <w:ilvl w:val="0"/>
                <w:numId w:val="29"/>
              </w:numPr>
              <w:autoSpaceDE w:val="0"/>
              <w:autoSpaceDN w:val="0"/>
              <w:adjustRightInd w:val="0"/>
              <w:spacing w:after="0" w:line="240" w:lineRule="auto"/>
              <w:jc w:val="both"/>
              <w:rPr>
                <w:rFonts w:ascii="Times New Roman" w:hAnsi="Times New Roman"/>
                <w:color w:val="2B2B2B"/>
                <w:sz w:val="24"/>
                <w:szCs w:val="24"/>
                <w:lang w:val="ky-KG"/>
              </w:rPr>
            </w:pPr>
            <w:r>
              <w:rPr>
                <w:rFonts w:ascii="Times New Roman" w:hAnsi="Times New Roman"/>
                <w:color w:val="2B2B2B"/>
                <w:sz w:val="24"/>
                <w:szCs w:val="24"/>
                <w:lang w:val="ky-KG"/>
              </w:rPr>
              <w:t xml:space="preserve">илимий негизделген баяндоону түшүн-дүрүүнү жана прогноздоону билет. </w:t>
            </w:r>
          </w:p>
        </w:tc>
      </w:tr>
      <w:tr w:rsidR="008C3BB9" w:rsidTr="008C3BB9">
        <w:trPr>
          <w:trHeight w:val="2024"/>
        </w:trPr>
        <w:tc>
          <w:tcPr>
            <w:tcW w:w="3680" w:type="dxa"/>
            <w:tcBorders>
              <w:top w:val="single" w:sz="4" w:space="0" w:color="auto"/>
              <w:left w:val="single" w:sz="4" w:space="0" w:color="auto"/>
              <w:bottom w:val="single" w:sz="4" w:space="0" w:color="auto"/>
              <w:right w:val="single" w:sz="4" w:space="0" w:color="auto"/>
            </w:tcBorders>
            <w:hideMark/>
          </w:tcPr>
          <w:p w:rsidR="008C3BB9" w:rsidRDefault="008C3BB9">
            <w:pPr>
              <w:overflowPunct w:val="0"/>
              <w:autoSpaceDE w:val="0"/>
              <w:autoSpaceDN w:val="0"/>
              <w:adjustRightInd w:val="0"/>
              <w:jc w:val="center"/>
              <w:rPr>
                <w:rFonts w:ascii="Times New Roman" w:hAnsi="Times New Roman"/>
                <w:b/>
                <w:sz w:val="24"/>
                <w:szCs w:val="24"/>
                <w:lang w:val="ky-KG"/>
              </w:rPr>
            </w:pPr>
            <w:r>
              <w:rPr>
                <w:rFonts w:ascii="Times New Roman" w:hAnsi="Times New Roman"/>
                <w:b/>
                <w:sz w:val="24"/>
                <w:szCs w:val="24"/>
                <w:lang w:val="ky-KG"/>
              </w:rPr>
              <w:t>Өзүн-өзү уюштуруу жана проблемаларды чечүү компетенттүүлүгү</w:t>
            </w:r>
          </w:p>
        </w:tc>
        <w:tc>
          <w:tcPr>
            <w:tcW w:w="3685" w:type="dxa"/>
            <w:tcBorders>
              <w:top w:val="single" w:sz="4" w:space="0" w:color="auto"/>
              <w:left w:val="single" w:sz="4" w:space="0" w:color="auto"/>
              <w:bottom w:val="single" w:sz="4" w:space="0" w:color="auto"/>
              <w:right w:val="single" w:sz="4" w:space="0" w:color="auto"/>
            </w:tcBorders>
          </w:tcPr>
          <w:p w:rsidR="008C3BB9" w:rsidRDefault="008C3BB9">
            <w:pPr>
              <w:widowControl w:val="0"/>
              <w:jc w:val="both"/>
              <w:rPr>
                <w:rFonts w:ascii="Times New Roman" w:hAnsi="Times New Roman"/>
                <w:b/>
                <w:color w:val="2B2B2B"/>
                <w:sz w:val="24"/>
                <w:szCs w:val="24"/>
                <w:lang w:val="ky-KG"/>
              </w:rPr>
            </w:pPr>
            <w:r>
              <w:rPr>
                <w:rFonts w:ascii="Times New Roman" w:hAnsi="Times New Roman"/>
                <w:b/>
                <w:color w:val="2B2B2B"/>
                <w:sz w:val="24"/>
                <w:szCs w:val="24"/>
                <w:lang w:val="ky-KG"/>
              </w:rPr>
              <w:t>2. Илимий далилдерди  пайдалануу.</w:t>
            </w:r>
          </w:p>
          <w:p w:rsidR="008C3BB9" w:rsidRDefault="008C3BB9">
            <w:pPr>
              <w:widowControl w:val="0"/>
              <w:ind w:firstLine="135"/>
              <w:jc w:val="both"/>
              <w:rPr>
                <w:rFonts w:ascii="Times New Roman" w:hAnsi="Times New Roman"/>
                <w:b/>
                <w:color w:val="2B2B2B"/>
                <w:sz w:val="24"/>
                <w:szCs w:val="24"/>
                <w:lang w:val="ky-KG"/>
              </w:rPr>
            </w:pPr>
          </w:p>
          <w:p w:rsidR="008C3BB9" w:rsidRDefault="008C3BB9">
            <w:pPr>
              <w:widowControl w:val="0"/>
              <w:ind w:firstLine="135"/>
              <w:jc w:val="both"/>
              <w:rPr>
                <w:rFonts w:ascii="Times New Roman" w:hAnsi="Times New Roman"/>
                <w:b/>
                <w:color w:val="2B2B2B"/>
                <w:sz w:val="24"/>
                <w:szCs w:val="24"/>
                <w:lang w:val="ky-KG"/>
              </w:rPr>
            </w:pPr>
          </w:p>
          <w:p w:rsidR="008C3BB9" w:rsidRDefault="008C3BB9">
            <w:pPr>
              <w:widowControl w:val="0"/>
              <w:ind w:firstLine="135"/>
              <w:jc w:val="both"/>
              <w:rPr>
                <w:rFonts w:ascii="Times New Roman" w:hAnsi="Times New Roman"/>
                <w:b/>
                <w:color w:val="2B2B2B"/>
                <w:sz w:val="24"/>
                <w:szCs w:val="24"/>
                <w:lang w:val="ky-KG"/>
              </w:rPr>
            </w:pPr>
          </w:p>
          <w:p w:rsidR="008C3BB9" w:rsidRDefault="008C3BB9">
            <w:pPr>
              <w:widowControl w:val="0"/>
              <w:ind w:firstLine="135"/>
              <w:jc w:val="both"/>
              <w:rPr>
                <w:rFonts w:ascii="Times New Roman" w:hAnsi="Times New Roman"/>
                <w:b/>
                <w:color w:val="2B2B2B"/>
                <w:sz w:val="24"/>
                <w:szCs w:val="24"/>
                <w:lang w:val="ky-KG"/>
              </w:rPr>
            </w:pPr>
          </w:p>
          <w:p w:rsidR="008C3BB9" w:rsidRDefault="008C3BB9">
            <w:pPr>
              <w:widowControl w:val="0"/>
              <w:overflowPunct w:val="0"/>
              <w:autoSpaceDE w:val="0"/>
              <w:autoSpaceDN w:val="0"/>
              <w:adjustRightInd w:val="0"/>
              <w:ind w:firstLine="135"/>
              <w:jc w:val="both"/>
              <w:rPr>
                <w:rFonts w:ascii="Times New Roman" w:hAnsi="Times New Roman"/>
                <w:b/>
                <w:color w:val="2B2B2B"/>
                <w:sz w:val="24"/>
                <w:szCs w:val="24"/>
                <w:lang w:val="ky-KG"/>
              </w:rPr>
            </w:pPr>
          </w:p>
        </w:tc>
        <w:tc>
          <w:tcPr>
            <w:tcW w:w="7655" w:type="dxa"/>
            <w:tcBorders>
              <w:top w:val="single" w:sz="4" w:space="0" w:color="auto"/>
              <w:left w:val="single" w:sz="4" w:space="0" w:color="auto"/>
              <w:bottom w:val="single" w:sz="4" w:space="0" w:color="auto"/>
              <w:right w:val="single" w:sz="4" w:space="0" w:color="auto"/>
            </w:tcBorders>
            <w:hideMark/>
          </w:tcPr>
          <w:p w:rsidR="008C3BB9" w:rsidRDefault="008C3BB9">
            <w:pPr>
              <w:jc w:val="both"/>
              <w:rPr>
                <w:rFonts w:ascii="Times New Roman" w:hAnsi="Times New Roman"/>
                <w:color w:val="2B2B2B"/>
                <w:sz w:val="24"/>
                <w:szCs w:val="24"/>
                <w:lang w:val="ky-KG"/>
              </w:rPr>
            </w:pPr>
            <w:r>
              <w:rPr>
                <w:rFonts w:ascii="Times New Roman" w:hAnsi="Times New Roman"/>
                <w:color w:val="2B2B2B"/>
                <w:sz w:val="24"/>
                <w:szCs w:val="24"/>
                <w:lang w:val="ky-KG"/>
              </w:rPr>
              <w:t>Окуучу:</w:t>
            </w:r>
          </w:p>
          <w:p w:rsidR="008C3BB9" w:rsidRDefault="008C3BB9" w:rsidP="00CF4C05">
            <w:pPr>
              <w:widowControl w:val="0"/>
              <w:numPr>
                <w:ilvl w:val="0"/>
                <w:numId w:val="29"/>
              </w:numPr>
              <w:autoSpaceDE w:val="0"/>
              <w:autoSpaceDN w:val="0"/>
              <w:adjustRightInd w:val="0"/>
              <w:spacing w:after="0" w:line="240" w:lineRule="auto"/>
              <w:jc w:val="both"/>
              <w:rPr>
                <w:rFonts w:ascii="Times New Roman" w:hAnsi="Times New Roman"/>
                <w:color w:val="2B2B2B"/>
                <w:sz w:val="24"/>
                <w:szCs w:val="24"/>
                <w:lang w:val="ky-KG"/>
              </w:rPr>
            </w:pPr>
            <w:r>
              <w:rPr>
                <w:rFonts w:ascii="Times New Roman" w:hAnsi="Times New Roman"/>
                <w:color w:val="2B2B2B"/>
                <w:sz w:val="24"/>
                <w:szCs w:val="24"/>
                <w:lang w:val="ky-KG"/>
              </w:rPr>
              <w:t xml:space="preserve">илимий фактыларды, алынган маалыматтарды интерпретациялайт жана тыянактарды формулировкалайт; </w:t>
            </w:r>
          </w:p>
          <w:p w:rsidR="008C3BB9" w:rsidRDefault="008C3BB9" w:rsidP="00CF4C05">
            <w:pPr>
              <w:widowControl w:val="0"/>
              <w:numPr>
                <w:ilvl w:val="0"/>
                <w:numId w:val="29"/>
              </w:numPr>
              <w:autoSpaceDE w:val="0"/>
              <w:autoSpaceDN w:val="0"/>
              <w:adjustRightInd w:val="0"/>
              <w:spacing w:after="0" w:line="240" w:lineRule="auto"/>
              <w:jc w:val="both"/>
              <w:rPr>
                <w:rFonts w:ascii="Times New Roman" w:hAnsi="Times New Roman"/>
                <w:color w:val="2B2B2B"/>
                <w:sz w:val="24"/>
                <w:szCs w:val="24"/>
                <w:lang w:val="ky-KG"/>
              </w:rPr>
            </w:pPr>
            <w:r>
              <w:rPr>
                <w:rFonts w:ascii="Times New Roman" w:hAnsi="Times New Roman"/>
                <w:color w:val="2B2B2B"/>
                <w:sz w:val="24"/>
                <w:szCs w:val="24"/>
                <w:lang w:val="ky-KG"/>
              </w:rPr>
              <w:t>тыянактардын негизин түзг</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илимий</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божомолдоолорду</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фактыларды</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маалым</w:t>
            </w:r>
            <w:r>
              <w:rPr>
                <w:rFonts w:ascii="Times New Roman" w:hAnsi="Times New Roman"/>
                <w:color w:val="2B2B2B"/>
                <w:sz w:val="24"/>
                <w:szCs w:val="24"/>
                <w:lang w:val="ky-KG"/>
              </w:rPr>
              <w:t>аттарды же далилдерди белгилейт.</w:t>
            </w:r>
          </w:p>
          <w:p w:rsidR="008C3BB9" w:rsidRDefault="008C3BB9" w:rsidP="00CF4C05">
            <w:pPr>
              <w:widowControl w:val="0"/>
              <w:numPr>
                <w:ilvl w:val="0"/>
                <w:numId w:val="29"/>
              </w:numPr>
              <w:overflowPunct w:val="0"/>
              <w:autoSpaceDE w:val="0"/>
              <w:autoSpaceDN w:val="0"/>
              <w:adjustRightInd w:val="0"/>
              <w:spacing w:after="0" w:line="240" w:lineRule="auto"/>
              <w:jc w:val="both"/>
              <w:rPr>
                <w:rFonts w:ascii="Times New Roman" w:hAnsi="Times New Roman"/>
                <w:color w:val="2B2B2B"/>
                <w:sz w:val="24"/>
                <w:szCs w:val="24"/>
                <w:lang w:val="ky-KG"/>
              </w:rPr>
            </w:pPr>
            <w:r>
              <w:rPr>
                <w:rFonts w:ascii="Times New Roman" w:hAnsi="Times New Roman"/>
                <w:color w:val="2B2B2B"/>
                <w:sz w:val="24"/>
                <w:szCs w:val="24"/>
                <w:lang w:val="ky-KG"/>
              </w:rPr>
              <w:t xml:space="preserve"> коомдо илимдин жана технологиянын жетишкендиктерин колдонуунун о</w:t>
            </w:r>
            <w:r>
              <w:rPr>
                <w:rFonts w:ascii="Cambria Math" w:hAnsi="Cambria Math" w:cs="Cambria Math"/>
                <w:color w:val="2B2B2B"/>
                <w:sz w:val="24"/>
                <w:szCs w:val="24"/>
                <w:lang w:val="ky-KG"/>
              </w:rPr>
              <w:t>ӊ</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жана</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терс</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натыйжаларын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баалай</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билет</w:t>
            </w:r>
            <w:r>
              <w:rPr>
                <w:rFonts w:ascii="Times New Roman" w:hAnsi="Times New Roman"/>
                <w:color w:val="2B2B2B"/>
                <w:sz w:val="24"/>
                <w:szCs w:val="24"/>
                <w:lang w:val="ky-KG"/>
              </w:rPr>
              <w:t>.</w:t>
            </w:r>
          </w:p>
        </w:tc>
      </w:tr>
    </w:tbl>
    <w:p w:rsidR="008C3BB9" w:rsidRDefault="008C3BB9" w:rsidP="008C3BB9">
      <w:pPr>
        <w:shd w:val="clear" w:color="auto" w:fill="FFFFFF"/>
        <w:ind w:firstLine="567"/>
        <w:jc w:val="both"/>
        <w:rPr>
          <w:rFonts w:ascii="Times New Roman" w:hAnsi="Times New Roman"/>
          <w:sz w:val="24"/>
          <w:szCs w:val="24"/>
        </w:rPr>
      </w:pPr>
    </w:p>
    <w:p w:rsidR="008C3BB9" w:rsidRDefault="008C3BB9" w:rsidP="008C3BB9">
      <w:pPr>
        <w:shd w:val="clear" w:color="auto" w:fill="FFFFFF"/>
        <w:ind w:firstLine="567"/>
        <w:jc w:val="center"/>
        <w:rPr>
          <w:rFonts w:ascii="Times New Roman" w:hAnsi="Times New Roman"/>
          <w:b/>
          <w:sz w:val="24"/>
          <w:szCs w:val="24"/>
          <w:lang w:val="ky-KG"/>
        </w:rPr>
      </w:pPr>
      <w:r>
        <w:rPr>
          <w:rFonts w:ascii="Times New Roman" w:hAnsi="Times New Roman"/>
          <w:b/>
          <w:sz w:val="24"/>
          <w:szCs w:val="24"/>
          <w:lang w:val="ky-KG"/>
        </w:rPr>
        <w:t xml:space="preserve">2.5. Мазмундук тилкелер. Окуу материалдарын мазмундук тилкелер жана класстар боюнча бөлүштүрүү </w:t>
      </w:r>
    </w:p>
    <w:p w:rsidR="008C3BB9" w:rsidRDefault="008C3BB9" w:rsidP="008C3BB9">
      <w:pPr>
        <w:ind w:firstLine="567"/>
        <w:jc w:val="both"/>
        <w:rPr>
          <w:rFonts w:ascii="Times New Roman" w:hAnsi="Times New Roman"/>
          <w:sz w:val="24"/>
          <w:szCs w:val="24"/>
          <w:lang w:val="ky-KG"/>
        </w:rPr>
      </w:pPr>
      <w:r>
        <w:rPr>
          <w:rFonts w:ascii="Times New Roman" w:hAnsi="Times New Roman"/>
          <w:sz w:val="24"/>
          <w:szCs w:val="24"/>
          <w:lang w:val="ky-KG"/>
        </w:rPr>
        <w:lastRenderedPageBreak/>
        <w:t>Физика предметинин мазмундук тилкеси − бул айланасына физиканын мүмкүн болгон бардык окуу материалдарын жана окуучулар ээ болуучу компетенцияларды топтоштура турган негизги идеялар жана түшүнүкт</w:t>
      </w:r>
      <w:r>
        <w:rPr>
          <w:rFonts w:ascii="Cambria Math" w:hAnsi="Cambria Math" w:cs="Cambria Math"/>
          <w:sz w:val="24"/>
          <w:szCs w:val="24"/>
          <w:lang w:val="ky-KG"/>
        </w:rPr>
        <w:t>ѳ</w:t>
      </w:r>
      <w:r>
        <w:rPr>
          <w:rFonts w:ascii="Times New Roman" w:hAnsi="Times New Roman" w:cs="Times New Roman"/>
          <w:sz w:val="24"/>
          <w:szCs w:val="24"/>
          <w:lang w:val="ky-KG"/>
        </w:rPr>
        <w:t>р</w:t>
      </w:r>
      <w:r>
        <w:rPr>
          <w:rFonts w:ascii="Times New Roman" w:hAnsi="Times New Roman"/>
          <w:sz w:val="24"/>
          <w:szCs w:val="24"/>
          <w:lang w:val="ky-KG"/>
        </w:rPr>
        <w:t xml:space="preserve">. </w:t>
      </w:r>
      <w:r>
        <w:rPr>
          <w:rFonts w:ascii="Times New Roman" w:hAnsi="Times New Roman" w:cs="Times New Roman"/>
          <w:sz w:val="24"/>
          <w:szCs w:val="24"/>
          <w:lang w:val="ky-KG"/>
        </w:rPr>
        <w:t>Алар</w:t>
      </w:r>
      <w:r>
        <w:rPr>
          <w:rFonts w:ascii="Times New Roman" w:hAnsi="Times New Roman"/>
          <w:sz w:val="24"/>
          <w:szCs w:val="24"/>
          <w:lang w:val="ky-KG"/>
        </w:rPr>
        <w:t xml:space="preserve"> </w:t>
      </w:r>
      <w:r>
        <w:rPr>
          <w:rFonts w:ascii="Times New Roman" w:hAnsi="Times New Roman" w:cs="Times New Roman"/>
          <w:sz w:val="24"/>
          <w:szCs w:val="24"/>
          <w:lang w:val="ky-KG"/>
        </w:rPr>
        <w:t>предметтин</w:t>
      </w:r>
      <w:r>
        <w:rPr>
          <w:rFonts w:ascii="Times New Roman" w:hAnsi="Times New Roman"/>
          <w:sz w:val="24"/>
          <w:szCs w:val="24"/>
          <w:lang w:val="ky-KG"/>
        </w:rPr>
        <w:t xml:space="preserve"> </w:t>
      </w:r>
      <w:r>
        <w:rPr>
          <w:rFonts w:ascii="Times New Roman" w:hAnsi="Times New Roman" w:cs="Times New Roman"/>
          <w:sz w:val="24"/>
          <w:szCs w:val="24"/>
          <w:lang w:val="ky-KG"/>
        </w:rPr>
        <w:t>фундаменталдык</w:t>
      </w:r>
      <w:r>
        <w:rPr>
          <w:rFonts w:ascii="Times New Roman" w:hAnsi="Times New Roman"/>
          <w:sz w:val="24"/>
          <w:szCs w:val="24"/>
          <w:lang w:val="ky-KG"/>
        </w:rPr>
        <w:t xml:space="preserve"> </w:t>
      </w:r>
      <w:r>
        <w:rPr>
          <w:rFonts w:ascii="Times New Roman" w:hAnsi="Times New Roman" w:cs="Times New Roman"/>
          <w:sz w:val="24"/>
          <w:szCs w:val="24"/>
          <w:lang w:val="ky-KG"/>
        </w:rPr>
        <w:t>ядросун</w:t>
      </w:r>
      <w:r>
        <w:rPr>
          <w:rFonts w:ascii="Times New Roman" w:hAnsi="Times New Roman"/>
          <w:sz w:val="24"/>
          <w:szCs w:val="24"/>
          <w:lang w:val="ky-KG"/>
        </w:rPr>
        <w:t xml:space="preserve"> </w:t>
      </w:r>
      <w:r>
        <w:rPr>
          <w:rFonts w:ascii="Times New Roman" w:hAnsi="Times New Roman" w:cs="Times New Roman"/>
          <w:sz w:val="24"/>
          <w:szCs w:val="24"/>
          <w:lang w:val="ky-KG"/>
        </w:rPr>
        <w:t>түзүш</w:t>
      </w:r>
      <w:r>
        <w:rPr>
          <w:rFonts w:ascii="Cambria Math" w:hAnsi="Cambria Math" w:cs="Cambria Math"/>
          <w:sz w:val="24"/>
          <w:szCs w:val="24"/>
          <w:lang w:val="ky-KG"/>
        </w:rPr>
        <w:t>ѳ</w:t>
      </w:r>
      <w:r>
        <w:rPr>
          <w:rFonts w:ascii="Times New Roman" w:hAnsi="Times New Roman" w:cs="Times New Roman"/>
          <w:sz w:val="24"/>
          <w:szCs w:val="24"/>
          <w:lang w:val="ky-KG"/>
        </w:rPr>
        <w:t>т</w:t>
      </w:r>
      <w:r>
        <w:rPr>
          <w:rFonts w:ascii="Times New Roman" w:hAnsi="Times New Roman"/>
          <w:sz w:val="24"/>
          <w:szCs w:val="24"/>
          <w:lang w:val="ky-KG"/>
        </w:rPr>
        <w:t>.</w:t>
      </w:r>
    </w:p>
    <w:p w:rsidR="008C3BB9" w:rsidRDefault="008C3BB9" w:rsidP="008C3BB9">
      <w:pPr>
        <w:ind w:firstLine="567"/>
        <w:rPr>
          <w:rFonts w:ascii="Times New Roman" w:hAnsi="Times New Roman"/>
          <w:sz w:val="24"/>
          <w:szCs w:val="24"/>
          <w:lang w:val="ky-KG"/>
        </w:rPr>
      </w:pPr>
      <w:r>
        <w:rPr>
          <w:rFonts w:ascii="Times New Roman" w:hAnsi="Times New Roman"/>
          <w:sz w:val="24"/>
          <w:szCs w:val="24"/>
          <w:lang w:val="ky-KG"/>
        </w:rPr>
        <w:t>Мектепте физикалык билим берүү т</w:t>
      </w:r>
      <w:r>
        <w:rPr>
          <w:rFonts w:ascii="Cambria Math" w:hAnsi="Cambria Math" w:cs="Cambria Math"/>
          <w:sz w:val="24"/>
          <w:szCs w:val="24"/>
          <w:lang w:val="ky-KG"/>
        </w:rPr>
        <w:t>ѳ</w:t>
      </w:r>
      <w:r>
        <w:rPr>
          <w:rFonts w:ascii="Times New Roman" w:hAnsi="Times New Roman" w:cs="Times New Roman"/>
          <w:sz w:val="24"/>
          <w:szCs w:val="24"/>
          <w:lang w:val="ky-KG"/>
        </w:rPr>
        <w:t>м</w:t>
      </w:r>
      <w:r>
        <w:rPr>
          <w:rFonts w:ascii="Cambria Math" w:hAnsi="Cambria Math" w:cs="Cambria Math"/>
          <w:sz w:val="24"/>
          <w:szCs w:val="24"/>
          <w:lang w:val="ky-KG"/>
        </w:rPr>
        <w:t>ѳ</w:t>
      </w:r>
      <w:r>
        <w:rPr>
          <w:rFonts w:ascii="Times New Roman" w:hAnsi="Times New Roman" w:cs="Times New Roman"/>
          <w:sz w:val="24"/>
          <w:szCs w:val="24"/>
          <w:lang w:val="ky-KG"/>
        </w:rPr>
        <w:t>нкүд</w:t>
      </w:r>
      <w:r>
        <w:rPr>
          <w:rFonts w:ascii="Cambria Math" w:hAnsi="Cambria Math" w:cs="Cambria Math"/>
          <w:sz w:val="24"/>
          <w:szCs w:val="24"/>
          <w:lang w:val="ky-KG"/>
        </w:rPr>
        <w:t>ѳ</w:t>
      </w:r>
      <w:r>
        <w:rPr>
          <w:rFonts w:ascii="Times New Roman" w:hAnsi="Times New Roman" w:cs="Times New Roman"/>
          <w:sz w:val="24"/>
          <w:szCs w:val="24"/>
          <w:lang w:val="ky-KG"/>
        </w:rPr>
        <w:t>й</w:t>
      </w:r>
      <w:r>
        <w:rPr>
          <w:rFonts w:ascii="Times New Roman" w:hAnsi="Times New Roman"/>
          <w:sz w:val="24"/>
          <w:szCs w:val="24"/>
          <w:lang w:val="ky-KG"/>
        </w:rPr>
        <w:t xml:space="preserve"> </w:t>
      </w:r>
      <w:r>
        <w:rPr>
          <w:rFonts w:ascii="Times New Roman" w:hAnsi="Times New Roman" w:cs="Times New Roman"/>
          <w:sz w:val="24"/>
          <w:szCs w:val="24"/>
          <w:lang w:val="ky-KG"/>
        </w:rPr>
        <w:t>беш</w:t>
      </w:r>
      <w:r>
        <w:rPr>
          <w:rFonts w:ascii="Times New Roman" w:hAnsi="Times New Roman"/>
          <w:sz w:val="24"/>
          <w:szCs w:val="24"/>
          <w:lang w:val="ky-KG"/>
        </w:rPr>
        <w:t xml:space="preserve"> </w:t>
      </w:r>
      <w:r>
        <w:rPr>
          <w:rFonts w:ascii="Times New Roman" w:hAnsi="Times New Roman" w:cs="Times New Roman"/>
          <w:sz w:val="24"/>
          <w:szCs w:val="24"/>
          <w:lang w:val="ky-KG"/>
        </w:rPr>
        <w:t>мазмундук</w:t>
      </w:r>
      <w:r>
        <w:rPr>
          <w:rFonts w:ascii="Times New Roman" w:hAnsi="Times New Roman"/>
          <w:sz w:val="24"/>
          <w:szCs w:val="24"/>
          <w:lang w:val="ky-KG"/>
        </w:rPr>
        <w:t xml:space="preserve"> </w:t>
      </w:r>
      <w:r>
        <w:rPr>
          <w:rFonts w:ascii="Times New Roman" w:hAnsi="Times New Roman" w:cs="Times New Roman"/>
          <w:sz w:val="24"/>
          <w:szCs w:val="24"/>
          <w:lang w:val="ky-KG"/>
        </w:rPr>
        <w:t>тилке</w:t>
      </w:r>
      <w:r>
        <w:rPr>
          <w:rFonts w:ascii="Times New Roman" w:hAnsi="Times New Roman"/>
          <w:sz w:val="24"/>
          <w:szCs w:val="24"/>
          <w:lang w:val="ky-KG"/>
        </w:rPr>
        <w:t xml:space="preserve"> </w:t>
      </w:r>
      <w:r>
        <w:rPr>
          <w:rFonts w:ascii="Times New Roman" w:hAnsi="Times New Roman" w:cs="Times New Roman"/>
          <w:sz w:val="24"/>
          <w:szCs w:val="24"/>
          <w:lang w:val="ky-KG"/>
        </w:rPr>
        <w:t>боюнча</w:t>
      </w:r>
      <w:r>
        <w:rPr>
          <w:rFonts w:ascii="Times New Roman" w:hAnsi="Times New Roman"/>
          <w:sz w:val="24"/>
          <w:szCs w:val="24"/>
          <w:lang w:val="ky-KG"/>
        </w:rPr>
        <w:t xml:space="preserve"> </w:t>
      </w:r>
      <w:r>
        <w:rPr>
          <w:rFonts w:ascii="Times New Roman" w:hAnsi="Times New Roman" w:cs="Times New Roman"/>
          <w:sz w:val="24"/>
          <w:szCs w:val="24"/>
          <w:lang w:val="ky-KG"/>
        </w:rPr>
        <w:t>ишке</w:t>
      </w:r>
      <w:r>
        <w:rPr>
          <w:rFonts w:ascii="Times New Roman" w:hAnsi="Times New Roman"/>
          <w:sz w:val="24"/>
          <w:szCs w:val="24"/>
          <w:lang w:val="ky-KG"/>
        </w:rPr>
        <w:t xml:space="preserve"> </w:t>
      </w:r>
      <w:r>
        <w:rPr>
          <w:rFonts w:ascii="Times New Roman" w:hAnsi="Times New Roman" w:cs="Times New Roman"/>
          <w:sz w:val="24"/>
          <w:szCs w:val="24"/>
          <w:lang w:val="ky-KG"/>
        </w:rPr>
        <w:t>ашырылат</w:t>
      </w:r>
      <w:r>
        <w:rPr>
          <w:rFonts w:ascii="Times New Roman" w:hAnsi="Times New Roman"/>
          <w:sz w:val="24"/>
          <w:szCs w:val="24"/>
          <w:lang w:val="ky-KG"/>
        </w:rPr>
        <w:t>:</w:t>
      </w:r>
    </w:p>
    <w:p w:rsidR="008C3BB9" w:rsidRDefault="008C3BB9" w:rsidP="00CF4C05">
      <w:pPr>
        <w:pStyle w:val="a3"/>
        <w:numPr>
          <w:ilvl w:val="0"/>
          <w:numId w:val="86"/>
        </w:numPr>
        <w:tabs>
          <w:tab w:val="left" w:pos="284"/>
        </w:tabs>
        <w:ind w:left="0" w:firstLine="0"/>
        <w:jc w:val="both"/>
        <w:rPr>
          <w:rFonts w:ascii="Times New Roman" w:hAnsi="Times New Roman"/>
          <w:b/>
          <w:sz w:val="24"/>
          <w:szCs w:val="24"/>
          <w:lang w:val="x-none"/>
        </w:rPr>
      </w:pPr>
      <w:r>
        <w:rPr>
          <w:rFonts w:ascii="Times New Roman" w:hAnsi="Times New Roman"/>
          <w:b/>
          <w:sz w:val="24"/>
          <w:szCs w:val="24"/>
        </w:rPr>
        <w:t>Физика илимин таанып-билүү методдору.</w:t>
      </w:r>
    </w:p>
    <w:p w:rsidR="008C3BB9" w:rsidRDefault="008C3BB9" w:rsidP="00CF4C05">
      <w:pPr>
        <w:pStyle w:val="a3"/>
        <w:numPr>
          <w:ilvl w:val="0"/>
          <w:numId w:val="86"/>
        </w:numPr>
        <w:tabs>
          <w:tab w:val="left" w:pos="284"/>
        </w:tabs>
        <w:ind w:left="0" w:firstLine="0"/>
        <w:jc w:val="both"/>
        <w:rPr>
          <w:rFonts w:ascii="Times New Roman" w:hAnsi="Times New Roman"/>
          <w:b/>
          <w:sz w:val="24"/>
          <w:szCs w:val="24"/>
        </w:rPr>
      </w:pPr>
      <w:r>
        <w:rPr>
          <w:rFonts w:ascii="Times New Roman" w:hAnsi="Times New Roman"/>
          <w:b/>
          <w:sz w:val="24"/>
          <w:szCs w:val="24"/>
        </w:rPr>
        <w:t>Материя жана анын түрл</w:t>
      </w:r>
      <w:r>
        <w:rPr>
          <w:rFonts w:ascii="Cambria Math" w:hAnsi="Cambria Math" w:cs="Cambria Math"/>
          <w:b/>
          <w:sz w:val="24"/>
          <w:szCs w:val="24"/>
        </w:rPr>
        <w:t>ѳ</w:t>
      </w:r>
      <w:proofErr w:type="gramStart"/>
      <w:r>
        <w:rPr>
          <w:rFonts w:ascii="Times New Roman" w:hAnsi="Times New Roman"/>
          <w:b/>
          <w:sz w:val="24"/>
          <w:szCs w:val="24"/>
        </w:rPr>
        <w:t>р</w:t>
      </w:r>
      <w:proofErr w:type="gramEnd"/>
      <w:r>
        <w:rPr>
          <w:rFonts w:ascii="Times New Roman" w:hAnsi="Times New Roman"/>
          <w:b/>
          <w:sz w:val="24"/>
          <w:szCs w:val="24"/>
        </w:rPr>
        <w:t>ү, түзүлүшү жана касиеттери.</w:t>
      </w:r>
    </w:p>
    <w:p w:rsidR="008C3BB9" w:rsidRDefault="008C3BB9" w:rsidP="00CF4C05">
      <w:pPr>
        <w:pStyle w:val="a3"/>
        <w:numPr>
          <w:ilvl w:val="0"/>
          <w:numId w:val="86"/>
        </w:numPr>
        <w:tabs>
          <w:tab w:val="left" w:pos="284"/>
        </w:tabs>
        <w:ind w:left="0" w:firstLine="0"/>
        <w:jc w:val="both"/>
        <w:rPr>
          <w:rFonts w:ascii="Times New Roman" w:hAnsi="Times New Roman"/>
          <w:b/>
          <w:sz w:val="24"/>
          <w:szCs w:val="24"/>
        </w:rPr>
      </w:pPr>
      <w:r>
        <w:rPr>
          <w:rFonts w:ascii="Times New Roman" w:hAnsi="Times New Roman"/>
          <w:b/>
          <w:sz w:val="24"/>
          <w:szCs w:val="24"/>
        </w:rPr>
        <w:t xml:space="preserve">Кыймыл жана </w:t>
      </w:r>
      <w:r>
        <w:rPr>
          <w:rFonts w:ascii="Cambria Math" w:hAnsi="Cambria Math" w:cs="Cambria Math"/>
          <w:b/>
          <w:sz w:val="24"/>
          <w:szCs w:val="24"/>
        </w:rPr>
        <w:t>ѳ</w:t>
      </w:r>
      <w:r>
        <w:rPr>
          <w:rFonts w:ascii="Times New Roman" w:hAnsi="Times New Roman"/>
          <w:b/>
          <w:sz w:val="24"/>
          <w:szCs w:val="24"/>
        </w:rPr>
        <w:t>з ара аракеттешүү.</w:t>
      </w:r>
    </w:p>
    <w:p w:rsidR="008C3BB9" w:rsidRDefault="008C3BB9" w:rsidP="00CF4C05">
      <w:pPr>
        <w:pStyle w:val="a3"/>
        <w:numPr>
          <w:ilvl w:val="0"/>
          <w:numId w:val="86"/>
        </w:numPr>
        <w:tabs>
          <w:tab w:val="left" w:pos="284"/>
        </w:tabs>
        <w:ind w:left="0" w:firstLine="0"/>
        <w:jc w:val="both"/>
        <w:rPr>
          <w:rFonts w:ascii="Times New Roman" w:hAnsi="Times New Roman"/>
          <w:b/>
          <w:sz w:val="24"/>
          <w:szCs w:val="24"/>
        </w:rPr>
      </w:pPr>
      <w:r>
        <w:rPr>
          <w:rFonts w:ascii="Times New Roman" w:hAnsi="Times New Roman"/>
          <w:b/>
          <w:sz w:val="24"/>
          <w:szCs w:val="24"/>
        </w:rPr>
        <w:t>Энергия.</w:t>
      </w:r>
    </w:p>
    <w:p w:rsidR="008C3BB9" w:rsidRDefault="008C3BB9" w:rsidP="00CF4C05">
      <w:pPr>
        <w:pStyle w:val="a3"/>
        <w:numPr>
          <w:ilvl w:val="0"/>
          <w:numId w:val="86"/>
        </w:numPr>
        <w:tabs>
          <w:tab w:val="left" w:pos="284"/>
        </w:tabs>
        <w:spacing w:after="0"/>
        <w:ind w:left="0" w:firstLine="0"/>
        <w:jc w:val="both"/>
        <w:rPr>
          <w:rFonts w:ascii="Times New Roman" w:hAnsi="Times New Roman"/>
          <w:b/>
          <w:sz w:val="24"/>
          <w:szCs w:val="24"/>
        </w:rPr>
      </w:pPr>
      <w:r>
        <w:rPr>
          <w:rFonts w:ascii="Times New Roman" w:hAnsi="Times New Roman"/>
          <w:b/>
          <w:sz w:val="24"/>
          <w:szCs w:val="24"/>
        </w:rPr>
        <w:t>Физикалык билимдерди пайдалануу технологиялары.</w:t>
      </w:r>
    </w:p>
    <w:p w:rsidR="008C3BB9" w:rsidRDefault="008C3BB9" w:rsidP="00CF4C05">
      <w:pPr>
        <w:pStyle w:val="a3"/>
        <w:numPr>
          <w:ilvl w:val="0"/>
          <w:numId w:val="86"/>
        </w:numPr>
        <w:spacing w:after="0"/>
        <w:ind w:left="0" w:firstLine="567"/>
        <w:jc w:val="both"/>
        <w:rPr>
          <w:rFonts w:ascii="Times New Roman" w:eastAsia="Calibri" w:hAnsi="Times New Roman"/>
          <w:color w:val="000000"/>
          <w:sz w:val="24"/>
          <w:szCs w:val="24"/>
        </w:rPr>
      </w:pPr>
      <w:r>
        <w:rPr>
          <w:rFonts w:ascii="Times New Roman" w:hAnsi="Times New Roman"/>
          <w:b/>
          <w:color w:val="000000"/>
          <w:sz w:val="24"/>
          <w:szCs w:val="24"/>
        </w:rPr>
        <w:t xml:space="preserve">«Физика илимин таанып-билүү методдору» </w:t>
      </w:r>
      <w:r>
        <w:rPr>
          <w:rFonts w:ascii="Times New Roman" w:hAnsi="Times New Roman"/>
          <w:color w:val="000000"/>
          <w:sz w:val="24"/>
          <w:szCs w:val="24"/>
        </w:rPr>
        <w:t>мазмундук тилкеси</w:t>
      </w:r>
      <w:r>
        <w:rPr>
          <w:rFonts w:ascii="Times New Roman" w:hAnsi="Times New Roman"/>
          <w:b/>
          <w:color w:val="000000"/>
          <w:sz w:val="24"/>
          <w:szCs w:val="24"/>
        </w:rPr>
        <w:t xml:space="preserve"> </w:t>
      </w:r>
      <w:r>
        <w:rPr>
          <w:rFonts w:ascii="Times New Roman" w:hAnsi="Times New Roman"/>
          <w:color w:val="000000"/>
          <w:sz w:val="24"/>
          <w:szCs w:val="24"/>
        </w:rPr>
        <w:t>физиканы мектепте жана андан ары окуп үйр</w:t>
      </w:r>
      <w:r>
        <w:rPr>
          <w:rFonts w:ascii="Cambria Math" w:hAnsi="Cambria Math" w:cs="Cambria Math"/>
          <w:color w:val="000000"/>
          <w:sz w:val="24"/>
          <w:szCs w:val="24"/>
        </w:rPr>
        <w:t>ѳ</w:t>
      </w:r>
      <w:r>
        <w:rPr>
          <w:rFonts w:ascii="Times New Roman" w:hAnsi="Times New Roman"/>
          <w:color w:val="000000"/>
          <w:sz w:val="24"/>
          <w:szCs w:val="24"/>
        </w:rPr>
        <w:t>нүүг</w:t>
      </w:r>
      <w:r>
        <w:rPr>
          <w:rFonts w:ascii="Cambria Math" w:hAnsi="Cambria Math" w:cs="Cambria Math"/>
          <w:color w:val="000000"/>
          <w:sz w:val="24"/>
          <w:szCs w:val="24"/>
        </w:rPr>
        <w:t>ѳ</w:t>
      </w:r>
      <w:r>
        <w:rPr>
          <w:rFonts w:ascii="Times New Roman" w:hAnsi="Times New Roman"/>
          <w:color w:val="000000"/>
          <w:sz w:val="24"/>
          <w:szCs w:val="24"/>
        </w:rPr>
        <w:t xml:space="preserve"> негиз катары кызмат кылат, курчап турган дүйн</w:t>
      </w:r>
      <w:r>
        <w:rPr>
          <w:rFonts w:ascii="Cambria Math" w:hAnsi="Cambria Math" w:cs="Cambria Math"/>
          <w:color w:val="000000"/>
          <w:sz w:val="24"/>
          <w:szCs w:val="24"/>
        </w:rPr>
        <w:t>ѳ</w:t>
      </w:r>
      <w:r>
        <w:rPr>
          <w:rFonts w:ascii="Times New Roman" w:hAnsi="Times New Roman"/>
          <w:color w:val="000000"/>
          <w:sz w:val="24"/>
          <w:szCs w:val="24"/>
        </w:rPr>
        <w:t>нү таанып билүү үчүн байкоо, моделдештирүү жана эксперимент жүргүзүү сыяктуу түрдүү табигый-илимий методдорду колдонуу мүмкүнчүлүкт</w:t>
      </w:r>
      <w:r>
        <w:rPr>
          <w:rFonts w:ascii="Cambria Math" w:hAnsi="Cambria Math" w:cs="Cambria Math"/>
          <w:color w:val="000000"/>
          <w:sz w:val="24"/>
          <w:szCs w:val="24"/>
        </w:rPr>
        <w:t>ѳ</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үн калыптандырууга шарт түз</w:t>
      </w:r>
      <w:r>
        <w:rPr>
          <w:rFonts w:ascii="Cambria Math" w:hAnsi="Cambria Math" w:cs="Cambria Math"/>
          <w:color w:val="000000"/>
          <w:sz w:val="24"/>
          <w:szCs w:val="24"/>
        </w:rPr>
        <w:t>ѳ</w:t>
      </w:r>
      <w:r>
        <w:rPr>
          <w:rFonts w:ascii="Times New Roman" w:hAnsi="Times New Roman"/>
          <w:color w:val="000000"/>
          <w:sz w:val="24"/>
          <w:szCs w:val="24"/>
        </w:rPr>
        <w:t>т. Фактылар, себептер, гипотезалар (илимий божомолдор), натыйжалар, далилдер, закондор, теориялар ж</w:t>
      </w:r>
      <w:r>
        <w:rPr>
          <w:rFonts w:ascii="Cambria Math" w:hAnsi="Cambria Math" w:cs="Cambria Math"/>
          <w:color w:val="000000"/>
          <w:sz w:val="24"/>
          <w:szCs w:val="24"/>
        </w:rPr>
        <w:t>ѳ</w:t>
      </w:r>
      <w:r>
        <w:rPr>
          <w:rFonts w:ascii="Times New Roman" w:hAnsi="Times New Roman"/>
          <w:color w:val="000000"/>
          <w:sz w:val="24"/>
          <w:szCs w:val="24"/>
        </w:rPr>
        <w:t>нүнд</w:t>
      </w:r>
      <w:r>
        <w:rPr>
          <w:rFonts w:ascii="Cambria Math" w:hAnsi="Cambria Math" w:cs="Cambria Math"/>
          <w:color w:val="000000"/>
          <w:sz w:val="24"/>
          <w:szCs w:val="24"/>
        </w:rPr>
        <w:t>ѳ</w:t>
      </w:r>
      <w:r>
        <w:rPr>
          <w:rFonts w:ascii="Times New Roman" w:hAnsi="Times New Roman"/>
          <w:color w:val="000000"/>
          <w:sz w:val="24"/>
          <w:szCs w:val="24"/>
        </w:rPr>
        <w:t xml:space="preserve"> түшүнүкт</w:t>
      </w:r>
      <w:r>
        <w:rPr>
          <w:rFonts w:ascii="Cambria Math" w:hAnsi="Cambria Math" w:cs="Cambria Math"/>
          <w:color w:val="000000"/>
          <w:sz w:val="24"/>
          <w:szCs w:val="24"/>
        </w:rPr>
        <w:t>ѳ</w:t>
      </w:r>
      <w:r>
        <w:rPr>
          <w:rFonts w:ascii="Times New Roman" w:hAnsi="Times New Roman"/>
          <w:color w:val="000000"/>
          <w:sz w:val="24"/>
          <w:szCs w:val="24"/>
        </w:rPr>
        <w:t>рдү бири-биринен айырмалоо мүмкүнчүлүкт</w:t>
      </w:r>
      <w:r>
        <w:rPr>
          <w:rFonts w:ascii="Cambria Math" w:hAnsi="Cambria Math" w:cs="Cambria Math"/>
          <w:color w:val="000000"/>
          <w:sz w:val="24"/>
          <w:szCs w:val="24"/>
        </w:rPr>
        <w:t>ѳ</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үн калыптандырат.  Фактыларды түшүндүрүү үчүн илимий божомолдорду иштеп чыгууга жана илимий божомолдордун тууралыгын эксперименттин жардамында текшерүүг</w:t>
      </w:r>
      <w:r>
        <w:rPr>
          <w:rFonts w:ascii="Cambria Math" w:hAnsi="Cambria Math" w:cs="Cambria Math"/>
          <w:color w:val="000000"/>
          <w:sz w:val="24"/>
          <w:szCs w:val="24"/>
        </w:rPr>
        <w:t>ѳ</w:t>
      </w:r>
      <w:r>
        <w:rPr>
          <w:rFonts w:ascii="Times New Roman" w:hAnsi="Times New Roman"/>
          <w:color w:val="000000"/>
          <w:sz w:val="24"/>
          <w:szCs w:val="24"/>
        </w:rPr>
        <w:t xml:space="preserve"> үйр</w:t>
      </w:r>
      <w:r>
        <w:rPr>
          <w:rFonts w:ascii="Cambria Math" w:hAnsi="Cambria Math" w:cs="Cambria Math"/>
          <w:color w:val="000000"/>
          <w:sz w:val="24"/>
          <w:szCs w:val="24"/>
        </w:rPr>
        <w:t>ѳ</w:t>
      </w:r>
      <w:r>
        <w:rPr>
          <w:rFonts w:ascii="Times New Roman" w:hAnsi="Times New Roman"/>
          <w:color w:val="000000"/>
          <w:sz w:val="24"/>
          <w:szCs w:val="24"/>
        </w:rPr>
        <w:t>т</w:t>
      </w:r>
      <w:r>
        <w:rPr>
          <w:rFonts w:ascii="Cambria Math" w:hAnsi="Cambria Math" w:cs="Cambria Math"/>
          <w:color w:val="000000"/>
          <w:sz w:val="24"/>
          <w:szCs w:val="24"/>
        </w:rPr>
        <w:t>ѳ</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 Жаратылышты таанып билүүг</w:t>
      </w:r>
      <w:r>
        <w:rPr>
          <w:rFonts w:ascii="Cambria Math" w:hAnsi="Cambria Math" w:cs="Cambria Math"/>
          <w:color w:val="000000"/>
          <w:sz w:val="24"/>
          <w:szCs w:val="24"/>
        </w:rPr>
        <w:t>ѳ</w:t>
      </w:r>
      <w:r>
        <w:rPr>
          <w:rFonts w:ascii="Times New Roman" w:hAnsi="Times New Roman"/>
          <w:color w:val="000000"/>
          <w:sz w:val="24"/>
          <w:szCs w:val="24"/>
        </w:rPr>
        <w:t xml:space="preserve"> мүмкүн экендигине окуучулардын ишенимдерин тарбиялайт.</w:t>
      </w:r>
    </w:p>
    <w:p w:rsidR="008C3BB9" w:rsidRDefault="008C3BB9" w:rsidP="00CF4C05">
      <w:pPr>
        <w:pStyle w:val="a3"/>
        <w:numPr>
          <w:ilvl w:val="0"/>
          <w:numId w:val="86"/>
        </w:numPr>
        <w:spacing w:after="0"/>
        <w:ind w:left="0" w:firstLine="567"/>
        <w:jc w:val="both"/>
        <w:rPr>
          <w:rFonts w:ascii="Times New Roman" w:hAnsi="Times New Roman"/>
          <w:color w:val="000000"/>
          <w:sz w:val="24"/>
          <w:szCs w:val="24"/>
        </w:rPr>
      </w:pPr>
      <w:r>
        <w:rPr>
          <w:rFonts w:ascii="Times New Roman" w:hAnsi="Times New Roman"/>
          <w:b/>
          <w:color w:val="000000"/>
          <w:sz w:val="24"/>
          <w:szCs w:val="24"/>
        </w:rPr>
        <w:t>«Материя жана анын түрл</w:t>
      </w:r>
      <w:r>
        <w:rPr>
          <w:rFonts w:ascii="Cambria Math" w:hAnsi="Cambria Math" w:cs="Cambria Math"/>
          <w:b/>
          <w:color w:val="000000"/>
          <w:sz w:val="24"/>
          <w:szCs w:val="24"/>
        </w:rPr>
        <w:t>ѳ</w:t>
      </w:r>
      <w:proofErr w:type="gramStart"/>
      <w:r>
        <w:rPr>
          <w:rFonts w:ascii="Times New Roman" w:hAnsi="Times New Roman"/>
          <w:b/>
          <w:color w:val="000000"/>
          <w:sz w:val="24"/>
          <w:szCs w:val="24"/>
        </w:rPr>
        <w:t>р</w:t>
      </w:r>
      <w:proofErr w:type="gramEnd"/>
      <w:r>
        <w:rPr>
          <w:rFonts w:ascii="Times New Roman" w:hAnsi="Times New Roman"/>
          <w:b/>
          <w:color w:val="000000"/>
          <w:sz w:val="24"/>
          <w:szCs w:val="24"/>
        </w:rPr>
        <w:t xml:space="preserve">ү, түзүлүшү жана касиеттери» </w:t>
      </w:r>
      <w:r>
        <w:rPr>
          <w:rFonts w:ascii="Times New Roman" w:hAnsi="Times New Roman"/>
          <w:color w:val="000000"/>
          <w:sz w:val="24"/>
          <w:szCs w:val="24"/>
        </w:rPr>
        <w:t>мазмундук тилкеси материянын ар кандай түрл</w:t>
      </w:r>
      <w:r>
        <w:rPr>
          <w:rFonts w:ascii="Cambria Math" w:hAnsi="Cambria Math" w:cs="Cambria Math"/>
          <w:color w:val="000000"/>
          <w:sz w:val="24"/>
          <w:szCs w:val="24"/>
        </w:rPr>
        <w:t>ѳ</w:t>
      </w:r>
      <w:r>
        <w:rPr>
          <w:rFonts w:ascii="Times New Roman" w:hAnsi="Times New Roman"/>
          <w:color w:val="000000"/>
          <w:sz w:val="24"/>
          <w:szCs w:val="24"/>
        </w:rPr>
        <w:t>рү: зат жана талаа ж</w:t>
      </w:r>
      <w:r>
        <w:rPr>
          <w:rFonts w:ascii="Cambria Math" w:hAnsi="Cambria Math" w:cs="Cambria Math"/>
          <w:color w:val="000000"/>
          <w:sz w:val="24"/>
          <w:szCs w:val="24"/>
        </w:rPr>
        <w:t>ѳ</w:t>
      </w:r>
      <w:r>
        <w:rPr>
          <w:rFonts w:ascii="Times New Roman" w:hAnsi="Times New Roman"/>
          <w:color w:val="000000"/>
          <w:sz w:val="24"/>
          <w:szCs w:val="24"/>
        </w:rPr>
        <w:t>нүнд</w:t>
      </w:r>
      <w:r>
        <w:rPr>
          <w:rFonts w:ascii="Cambria Math" w:hAnsi="Cambria Math" w:cs="Cambria Math"/>
          <w:color w:val="000000"/>
          <w:sz w:val="24"/>
          <w:szCs w:val="24"/>
        </w:rPr>
        <w:t>ѳ</w:t>
      </w:r>
      <w:r>
        <w:rPr>
          <w:rFonts w:ascii="Times New Roman" w:hAnsi="Times New Roman"/>
          <w:color w:val="000000"/>
          <w:sz w:val="24"/>
          <w:szCs w:val="24"/>
        </w:rPr>
        <w:t xml:space="preserve"> окуучулардын түшүнүкт</w:t>
      </w:r>
      <w:r>
        <w:rPr>
          <w:rFonts w:ascii="Cambria Math" w:hAnsi="Cambria Math" w:cs="Cambria Math"/>
          <w:color w:val="000000"/>
          <w:sz w:val="24"/>
          <w:szCs w:val="24"/>
        </w:rPr>
        <w:t>ѳ</w:t>
      </w:r>
      <w:r>
        <w:rPr>
          <w:rFonts w:ascii="Times New Roman" w:hAnsi="Times New Roman"/>
          <w:color w:val="000000"/>
          <w:sz w:val="24"/>
          <w:szCs w:val="24"/>
        </w:rPr>
        <w:t>рүн калыптандырууну максат кылат. Заттардын курамы, түзүлүшү жана касиеттери, заттардын ар кандай агрегаттык абалдарда болушунун себептери, заттарды бир түрд</w:t>
      </w:r>
      <w:r>
        <w:rPr>
          <w:rFonts w:ascii="Cambria Math" w:hAnsi="Cambria Math" w:cs="Cambria Math"/>
          <w:color w:val="000000"/>
          <w:sz w:val="24"/>
          <w:szCs w:val="24"/>
        </w:rPr>
        <w:t>ѳ</w:t>
      </w:r>
      <w:r>
        <w:rPr>
          <w:rFonts w:ascii="Times New Roman" w:hAnsi="Times New Roman"/>
          <w:color w:val="000000"/>
          <w:sz w:val="24"/>
          <w:szCs w:val="24"/>
        </w:rPr>
        <w:t>н экинчи түрг</w:t>
      </w:r>
      <w:r>
        <w:rPr>
          <w:rFonts w:ascii="Cambria Math" w:hAnsi="Cambria Math" w:cs="Cambria Math"/>
          <w:color w:val="000000"/>
          <w:sz w:val="24"/>
          <w:szCs w:val="24"/>
        </w:rPr>
        <w:t>ѳ</w:t>
      </w:r>
      <w:r>
        <w:rPr>
          <w:rFonts w:ascii="Times New Roman" w:hAnsi="Times New Roman"/>
          <w:color w:val="000000"/>
          <w:sz w:val="24"/>
          <w:szCs w:val="24"/>
        </w:rPr>
        <w:t xml:space="preserve"> </w:t>
      </w:r>
      <w:r>
        <w:rPr>
          <w:rFonts w:ascii="Cambria Math" w:hAnsi="Cambria Math" w:cs="Cambria Math"/>
          <w:color w:val="000000"/>
          <w:sz w:val="24"/>
          <w:szCs w:val="24"/>
        </w:rPr>
        <w:t>ѳ</w:t>
      </w:r>
      <w:r>
        <w:rPr>
          <w:rFonts w:ascii="Times New Roman" w:hAnsi="Times New Roman"/>
          <w:color w:val="000000"/>
          <w:sz w:val="24"/>
          <w:szCs w:val="24"/>
        </w:rPr>
        <w:t>зг</w:t>
      </w:r>
      <w:r>
        <w:rPr>
          <w:rFonts w:ascii="Cambria Math" w:hAnsi="Cambria Math" w:cs="Cambria Math"/>
          <w:color w:val="000000"/>
          <w:sz w:val="24"/>
          <w:szCs w:val="24"/>
        </w:rPr>
        <w:t>ѳ</w:t>
      </w:r>
      <w:r>
        <w:rPr>
          <w:rFonts w:ascii="Times New Roman" w:hAnsi="Times New Roman"/>
          <w:color w:val="000000"/>
          <w:sz w:val="24"/>
          <w:szCs w:val="24"/>
        </w:rPr>
        <w:t>ртүүнү</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 xml:space="preserve"> ыкмалары ж</w:t>
      </w:r>
      <w:r>
        <w:rPr>
          <w:rFonts w:ascii="Cambria Math" w:hAnsi="Cambria Math" w:cs="Cambria Math"/>
          <w:color w:val="000000"/>
          <w:sz w:val="24"/>
          <w:szCs w:val="24"/>
        </w:rPr>
        <w:t>ѳ</w:t>
      </w:r>
      <w:r>
        <w:rPr>
          <w:rFonts w:ascii="Times New Roman" w:hAnsi="Times New Roman"/>
          <w:color w:val="000000"/>
          <w:sz w:val="24"/>
          <w:szCs w:val="24"/>
        </w:rPr>
        <w:t>нүнд</w:t>
      </w:r>
      <w:r>
        <w:rPr>
          <w:rFonts w:ascii="Cambria Math" w:hAnsi="Cambria Math" w:cs="Cambria Math"/>
          <w:color w:val="000000"/>
          <w:sz w:val="24"/>
          <w:szCs w:val="24"/>
        </w:rPr>
        <w:t>ѳ</w:t>
      </w:r>
      <w:r>
        <w:rPr>
          <w:rFonts w:ascii="Times New Roman" w:hAnsi="Times New Roman"/>
          <w:color w:val="000000"/>
          <w:sz w:val="24"/>
          <w:szCs w:val="24"/>
        </w:rPr>
        <w:t xml:space="preserve"> билим берет. Талааны аныктоонун жолдорун, алардын бирин-бири </w:t>
      </w:r>
      <w:r>
        <w:rPr>
          <w:rFonts w:ascii="Cambria Math" w:hAnsi="Cambria Math" w:cs="Cambria Math"/>
          <w:color w:val="000000"/>
          <w:sz w:val="24"/>
          <w:szCs w:val="24"/>
        </w:rPr>
        <w:t>ѳ</w:t>
      </w:r>
      <w:r>
        <w:rPr>
          <w:rFonts w:ascii="Times New Roman" w:hAnsi="Times New Roman"/>
          <w:color w:val="000000"/>
          <w:sz w:val="24"/>
          <w:szCs w:val="24"/>
        </w:rPr>
        <w:t>з ара жаратууларын үйр</w:t>
      </w:r>
      <w:r>
        <w:rPr>
          <w:rFonts w:ascii="Cambria Math" w:hAnsi="Cambria Math" w:cs="Cambria Math"/>
          <w:color w:val="000000"/>
          <w:sz w:val="24"/>
          <w:szCs w:val="24"/>
        </w:rPr>
        <w:t>ѳ</w:t>
      </w:r>
      <w:r>
        <w:rPr>
          <w:rFonts w:ascii="Times New Roman" w:hAnsi="Times New Roman"/>
          <w:color w:val="000000"/>
          <w:sz w:val="24"/>
          <w:szCs w:val="24"/>
        </w:rPr>
        <w:t>т</w:t>
      </w:r>
      <w:r>
        <w:rPr>
          <w:rFonts w:ascii="Cambria Math" w:hAnsi="Cambria Math" w:cs="Cambria Math"/>
          <w:color w:val="000000"/>
          <w:sz w:val="24"/>
          <w:szCs w:val="24"/>
        </w:rPr>
        <w:t>ѳ</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 xml:space="preserve">. Электр заряддарынын жана тогу бар </w:t>
      </w:r>
      <w:r>
        <w:rPr>
          <w:rFonts w:ascii="Cambria Math" w:hAnsi="Cambria Math" w:cs="Cambria Math"/>
          <w:color w:val="000000"/>
          <w:sz w:val="24"/>
          <w:szCs w:val="24"/>
        </w:rPr>
        <w:t>ѳ</w:t>
      </w:r>
      <w:r>
        <w:rPr>
          <w:rFonts w:ascii="Times New Roman" w:hAnsi="Times New Roman"/>
          <w:color w:val="000000"/>
          <w:sz w:val="24"/>
          <w:szCs w:val="24"/>
        </w:rPr>
        <w:t>тк</w:t>
      </w:r>
      <w:r>
        <w:rPr>
          <w:rFonts w:ascii="Cambria Math" w:hAnsi="Cambria Math" w:cs="Cambria Math"/>
          <w:color w:val="000000"/>
          <w:sz w:val="24"/>
          <w:szCs w:val="24"/>
        </w:rPr>
        <w:t>ѳ</w:t>
      </w:r>
      <w:r>
        <w:rPr>
          <w:rFonts w:ascii="Times New Roman" w:hAnsi="Times New Roman"/>
          <w:color w:val="000000"/>
          <w:sz w:val="24"/>
          <w:szCs w:val="24"/>
        </w:rPr>
        <w:t>ргүчт</w:t>
      </w:r>
      <w:r>
        <w:rPr>
          <w:rFonts w:ascii="Cambria Math" w:hAnsi="Cambria Math" w:cs="Cambria Math"/>
          <w:color w:val="000000"/>
          <w:sz w:val="24"/>
          <w:szCs w:val="24"/>
        </w:rPr>
        <w:t>ѳ</w:t>
      </w:r>
      <w:r>
        <w:rPr>
          <w:rFonts w:ascii="Times New Roman" w:hAnsi="Times New Roman"/>
          <w:color w:val="000000"/>
          <w:sz w:val="24"/>
          <w:szCs w:val="24"/>
        </w:rPr>
        <w:t>рдүн касиеттерин талаанын таасири аркылуу түшүндүрүүг</w:t>
      </w:r>
      <w:r>
        <w:rPr>
          <w:rFonts w:ascii="Cambria Math" w:hAnsi="Cambria Math" w:cs="Cambria Math"/>
          <w:color w:val="000000"/>
          <w:sz w:val="24"/>
          <w:szCs w:val="24"/>
        </w:rPr>
        <w:t>ѳ</w:t>
      </w:r>
      <w:r>
        <w:rPr>
          <w:rFonts w:ascii="Times New Roman" w:hAnsi="Times New Roman"/>
          <w:color w:val="000000"/>
          <w:sz w:val="24"/>
          <w:szCs w:val="24"/>
        </w:rPr>
        <w:t xml:space="preserve"> үйр</w:t>
      </w:r>
      <w:r>
        <w:rPr>
          <w:rFonts w:ascii="Cambria Math" w:hAnsi="Cambria Math" w:cs="Cambria Math"/>
          <w:color w:val="000000"/>
          <w:sz w:val="24"/>
          <w:szCs w:val="24"/>
        </w:rPr>
        <w:t>ѳ</w:t>
      </w:r>
      <w:r>
        <w:rPr>
          <w:rFonts w:ascii="Times New Roman" w:hAnsi="Times New Roman"/>
          <w:color w:val="000000"/>
          <w:sz w:val="24"/>
          <w:szCs w:val="24"/>
        </w:rPr>
        <w:t>т</w:t>
      </w:r>
      <w:r>
        <w:rPr>
          <w:rFonts w:ascii="Cambria Math" w:hAnsi="Cambria Math" w:cs="Cambria Math"/>
          <w:color w:val="000000"/>
          <w:sz w:val="24"/>
          <w:szCs w:val="24"/>
        </w:rPr>
        <w:t>ѳ</w:t>
      </w:r>
      <w:r>
        <w:rPr>
          <w:rFonts w:ascii="Times New Roman" w:hAnsi="Times New Roman"/>
          <w:color w:val="000000"/>
          <w:sz w:val="24"/>
          <w:szCs w:val="24"/>
        </w:rPr>
        <w:t xml:space="preserve">т.  </w:t>
      </w:r>
    </w:p>
    <w:p w:rsidR="008C3BB9" w:rsidRDefault="008C3BB9" w:rsidP="00CF4C05">
      <w:pPr>
        <w:pStyle w:val="a3"/>
        <w:numPr>
          <w:ilvl w:val="0"/>
          <w:numId w:val="86"/>
        </w:numPr>
        <w:spacing w:after="0"/>
        <w:ind w:left="0" w:firstLine="567"/>
        <w:jc w:val="both"/>
        <w:rPr>
          <w:rFonts w:ascii="Times New Roman" w:hAnsi="Times New Roman"/>
          <w:sz w:val="24"/>
          <w:szCs w:val="24"/>
        </w:rPr>
      </w:pPr>
      <w:r>
        <w:rPr>
          <w:rFonts w:ascii="Times New Roman" w:hAnsi="Times New Roman"/>
          <w:b/>
          <w:sz w:val="24"/>
          <w:szCs w:val="24"/>
        </w:rPr>
        <w:t xml:space="preserve">«Кыймыл жана </w:t>
      </w:r>
      <w:r>
        <w:rPr>
          <w:rFonts w:ascii="Cambria Math" w:hAnsi="Cambria Math" w:cs="Cambria Math"/>
          <w:b/>
          <w:sz w:val="24"/>
          <w:szCs w:val="24"/>
        </w:rPr>
        <w:t>ѳ</w:t>
      </w:r>
      <w:r>
        <w:rPr>
          <w:rFonts w:ascii="Times New Roman" w:hAnsi="Times New Roman"/>
          <w:b/>
          <w:sz w:val="24"/>
          <w:szCs w:val="24"/>
        </w:rPr>
        <w:t xml:space="preserve">з ара аракеттешүү» </w:t>
      </w:r>
      <w:r>
        <w:rPr>
          <w:rFonts w:ascii="Times New Roman" w:hAnsi="Times New Roman"/>
          <w:color w:val="000000"/>
          <w:sz w:val="24"/>
          <w:szCs w:val="24"/>
        </w:rPr>
        <w:t>мазмундук тилкеси кыймылды материянын жашоосунун формасы катары түшүнүү</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 xml:space="preserve">ү, материалдык объектилердин абалын бирин экинчисине салыштырмалуу </w:t>
      </w:r>
      <w:r>
        <w:rPr>
          <w:rFonts w:ascii="Cambria Math" w:hAnsi="Cambria Math" w:cs="Cambria Math"/>
          <w:color w:val="000000"/>
          <w:sz w:val="24"/>
          <w:szCs w:val="24"/>
        </w:rPr>
        <w:t>ѳ</w:t>
      </w:r>
      <w:r>
        <w:rPr>
          <w:rFonts w:ascii="Times New Roman" w:hAnsi="Times New Roman"/>
          <w:color w:val="000000"/>
          <w:sz w:val="24"/>
          <w:szCs w:val="24"/>
        </w:rPr>
        <w:t>зг</w:t>
      </w:r>
      <w:r>
        <w:rPr>
          <w:rFonts w:ascii="Cambria Math" w:hAnsi="Cambria Math" w:cs="Cambria Math"/>
          <w:color w:val="000000"/>
          <w:sz w:val="24"/>
          <w:szCs w:val="24"/>
        </w:rPr>
        <w:t>ѳ</w:t>
      </w:r>
      <w:r>
        <w:rPr>
          <w:rFonts w:ascii="Times New Roman" w:hAnsi="Times New Roman"/>
          <w:color w:val="000000"/>
          <w:sz w:val="24"/>
          <w:szCs w:val="24"/>
        </w:rPr>
        <w:t>ртүүнүн ыкмаларын үйр</w:t>
      </w:r>
      <w:r>
        <w:rPr>
          <w:rFonts w:ascii="Cambria Math" w:hAnsi="Cambria Math" w:cs="Cambria Math"/>
          <w:color w:val="000000"/>
          <w:sz w:val="24"/>
          <w:szCs w:val="24"/>
        </w:rPr>
        <w:t>ѳ</w:t>
      </w:r>
      <w:r>
        <w:rPr>
          <w:rFonts w:ascii="Times New Roman" w:hAnsi="Times New Roman"/>
          <w:color w:val="000000"/>
          <w:sz w:val="24"/>
          <w:szCs w:val="24"/>
        </w:rPr>
        <w:t>т</w:t>
      </w:r>
      <w:r>
        <w:rPr>
          <w:rFonts w:ascii="Cambria Math" w:hAnsi="Cambria Math" w:cs="Cambria Math"/>
          <w:color w:val="000000"/>
          <w:sz w:val="24"/>
          <w:szCs w:val="24"/>
        </w:rPr>
        <w:t>ѳ</w:t>
      </w:r>
      <w:r>
        <w:rPr>
          <w:rFonts w:ascii="Times New Roman" w:hAnsi="Times New Roman"/>
          <w:color w:val="000000"/>
          <w:sz w:val="24"/>
          <w:szCs w:val="24"/>
        </w:rPr>
        <w:t xml:space="preserve">т. </w:t>
      </w:r>
      <w:r>
        <w:rPr>
          <w:rFonts w:ascii="Cambria Math" w:hAnsi="Cambria Math" w:cs="Cambria Math"/>
          <w:color w:val="000000"/>
          <w:sz w:val="24"/>
          <w:szCs w:val="24"/>
        </w:rPr>
        <w:t>Ѳ</w:t>
      </w:r>
      <w:r>
        <w:rPr>
          <w:rFonts w:ascii="Times New Roman" w:hAnsi="Times New Roman"/>
          <w:color w:val="000000"/>
          <w:sz w:val="24"/>
          <w:szCs w:val="24"/>
        </w:rPr>
        <w:t>з ара аракеттешүүнүн натыйжасы болгон күч ж</w:t>
      </w:r>
      <w:r>
        <w:rPr>
          <w:rFonts w:ascii="Cambria Math" w:hAnsi="Cambria Math" w:cs="Cambria Math"/>
          <w:color w:val="000000"/>
          <w:sz w:val="24"/>
          <w:szCs w:val="24"/>
        </w:rPr>
        <w:t>ѳ</w:t>
      </w:r>
      <w:r>
        <w:rPr>
          <w:rFonts w:ascii="Times New Roman" w:hAnsi="Times New Roman"/>
          <w:color w:val="000000"/>
          <w:sz w:val="24"/>
          <w:szCs w:val="24"/>
        </w:rPr>
        <w:t>нүнд</w:t>
      </w:r>
      <w:r>
        <w:rPr>
          <w:rFonts w:ascii="Cambria Math" w:hAnsi="Cambria Math" w:cs="Cambria Math"/>
          <w:color w:val="000000"/>
          <w:sz w:val="24"/>
          <w:szCs w:val="24"/>
        </w:rPr>
        <w:t>ѳ</w:t>
      </w:r>
      <w:r>
        <w:rPr>
          <w:rFonts w:ascii="Times New Roman" w:hAnsi="Times New Roman"/>
          <w:color w:val="000000"/>
          <w:sz w:val="24"/>
          <w:szCs w:val="24"/>
        </w:rPr>
        <w:t xml:space="preserve"> анын берилген нерсеге башка нерселердин, ошондой эле талаалардын таасиринин интенсивдүүлүгүнүн чени болуп эсептелген вектордук физикалык чо</w:t>
      </w:r>
      <w:r>
        <w:rPr>
          <w:rFonts w:ascii="Cambria Math" w:hAnsi="Cambria Math" w:cs="Cambria Math"/>
          <w:color w:val="000000"/>
          <w:sz w:val="24"/>
          <w:szCs w:val="24"/>
        </w:rPr>
        <w:t>ӊ</w:t>
      </w:r>
      <w:r>
        <w:rPr>
          <w:rFonts w:ascii="Times New Roman" w:hAnsi="Times New Roman"/>
          <w:color w:val="000000"/>
          <w:sz w:val="24"/>
          <w:szCs w:val="24"/>
        </w:rPr>
        <w:t>дук экенин түшүндүр</w:t>
      </w:r>
      <w:r>
        <w:rPr>
          <w:rFonts w:ascii="Cambria Math" w:hAnsi="Cambria Math" w:cs="Cambria Math"/>
          <w:color w:val="000000"/>
          <w:sz w:val="24"/>
          <w:szCs w:val="24"/>
        </w:rPr>
        <w:t>ѳ</w:t>
      </w:r>
      <w:r>
        <w:rPr>
          <w:rFonts w:ascii="Times New Roman" w:hAnsi="Times New Roman"/>
          <w:color w:val="000000"/>
          <w:sz w:val="24"/>
          <w:szCs w:val="24"/>
        </w:rPr>
        <w:t>т.</w:t>
      </w:r>
      <w:r>
        <w:rPr>
          <w:rFonts w:ascii="Times New Roman" w:hAnsi="Times New Roman"/>
          <w:sz w:val="24"/>
          <w:szCs w:val="24"/>
          <w:shd w:val="clear" w:color="auto" w:fill="FFFFFF"/>
        </w:rPr>
        <w:t xml:space="preserve"> Нерсеге таасир эткен күч анын ылдамдыгынын </w:t>
      </w:r>
      <w:r>
        <w:rPr>
          <w:rFonts w:ascii="Cambria Math" w:hAnsi="Cambria Math" w:cs="Cambria Math"/>
          <w:sz w:val="24"/>
          <w:szCs w:val="24"/>
          <w:shd w:val="clear" w:color="auto" w:fill="FFFFFF"/>
        </w:rPr>
        <w:t>ѳ</w:t>
      </w:r>
      <w:r>
        <w:rPr>
          <w:rFonts w:ascii="Times New Roman" w:hAnsi="Times New Roman"/>
          <w:sz w:val="24"/>
          <w:szCs w:val="24"/>
          <w:shd w:val="clear" w:color="auto" w:fill="FFFFFF"/>
        </w:rPr>
        <w:t>зг</w:t>
      </w:r>
      <w:r>
        <w:rPr>
          <w:rFonts w:ascii="Cambria Math" w:hAnsi="Cambria Math" w:cs="Cambria Math"/>
          <w:sz w:val="24"/>
          <w:szCs w:val="24"/>
          <w:shd w:val="clear" w:color="auto" w:fill="FFFFFF"/>
        </w:rPr>
        <w:t>ѳ</w:t>
      </w:r>
      <w:r>
        <w:rPr>
          <w:rFonts w:ascii="Times New Roman" w:hAnsi="Times New Roman"/>
          <w:sz w:val="24"/>
          <w:szCs w:val="24"/>
          <w:shd w:val="clear" w:color="auto" w:fill="FFFFFF"/>
        </w:rPr>
        <w:t>рүшүнү</w:t>
      </w:r>
      <w:proofErr w:type="gramStart"/>
      <w:r>
        <w:rPr>
          <w:rFonts w:ascii="Times New Roman" w:hAnsi="Times New Roman"/>
          <w:sz w:val="24"/>
          <w:szCs w:val="24"/>
          <w:shd w:val="clear" w:color="auto" w:fill="FFFFFF"/>
        </w:rPr>
        <w:t>н</w:t>
      </w:r>
      <w:proofErr w:type="gramEnd"/>
      <w:r>
        <w:rPr>
          <w:rFonts w:ascii="Times New Roman" w:hAnsi="Times New Roman"/>
          <w:sz w:val="24"/>
          <w:szCs w:val="24"/>
          <w:shd w:val="clear" w:color="auto" w:fill="FFFFFF"/>
        </w:rPr>
        <w:t>, же андагы деформациянын, же чы</w:t>
      </w:r>
      <w:r>
        <w:rPr>
          <w:rFonts w:ascii="Cambria Math" w:hAnsi="Cambria Math" w:cs="Cambria Math"/>
          <w:sz w:val="24"/>
          <w:szCs w:val="24"/>
          <w:shd w:val="clear" w:color="auto" w:fill="FFFFFF"/>
        </w:rPr>
        <w:t>ӊ</w:t>
      </w:r>
      <w:r>
        <w:rPr>
          <w:rFonts w:ascii="Times New Roman" w:hAnsi="Times New Roman"/>
          <w:sz w:val="24"/>
          <w:szCs w:val="24"/>
          <w:shd w:val="clear" w:color="auto" w:fill="FFFFFF"/>
        </w:rPr>
        <w:t>алуунун келип чыгышынын себепчиси болуп эсептелет ж.б.</w:t>
      </w:r>
    </w:p>
    <w:p w:rsidR="008C3BB9" w:rsidRDefault="008C3BB9" w:rsidP="00CF4C05">
      <w:pPr>
        <w:pStyle w:val="a3"/>
        <w:numPr>
          <w:ilvl w:val="0"/>
          <w:numId w:val="86"/>
        </w:numPr>
        <w:spacing w:after="0"/>
        <w:ind w:left="0" w:firstLine="567"/>
        <w:jc w:val="both"/>
        <w:rPr>
          <w:rFonts w:ascii="Times New Roman" w:hAnsi="Times New Roman"/>
          <w:sz w:val="24"/>
          <w:szCs w:val="24"/>
        </w:rPr>
      </w:pPr>
      <w:r>
        <w:rPr>
          <w:rFonts w:ascii="Times New Roman" w:hAnsi="Times New Roman"/>
          <w:b/>
          <w:color w:val="000000"/>
          <w:sz w:val="24"/>
          <w:szCs w:val="24"/>
        </w:rPr>
        <w:t>«Энергия»</w:t>
      </w:r>
      <w:r>
        <w:rPr>
          <w:rFonts w:ascii="Times New Roman" w:hAnsi="Times New Roman"/>
          <w:color w:val="000000"/>
          <w:sz w:val="24"/>
          <w:szCs w:val="24"/>
        </w:rPr>
        <w:t xml:space="preserve"> мазмундук тилкесинде энергия кыймылдын түрдүү формаларынын жана материянын </w:t>
      </w:r>
      <w:r>
        <w:rPr>
          <w:rFonts w:ascii="Cambria Math" w:hAnsi="Cambria Math" w:cs="Cambria Math"/>
          <w:color w:val="000000"/>
          <w:sz w:val="24"/>
          <w:szCs w:val="24"/>
        </w:rPr>
        <w:t>ѳ</w:t>
      </w:r>
      <w:r>
        <w:rPr>
          <w:rFonts w:ascii="Times New Roman" w:hAnsi="Times New Roman"/>
          <w:color w:val="000000"/>
          <w:sz w:val="24"/>
          <w:szCs w:val="24"/>
        </w:rPr>
        <w:t>з ара аракеттешүүл</w:t>
      </w:r>
      <w:r>
        <w:rPr>
          <w:rFonts w:ascii="Cambria Math" w:hAnsi="Cambria Math" w:cs="Cambria Math"/>
          <w:color w:val="000000"/>
          <w:sz w:val="24"/>
          <w:szCs w:val="24"/>
        </w:rPr>
        <w:t>ѳ</w:t>
      </w:r>
      <w:r>
        <w:rPr>
          <w:rFonts w:ascii="Times New Roman" w:hAnsi="Times New Roman"/>
          <w:color w:val="000000"/>
          <w:sz w:val="24"/>
          <w:szCs w:val="24"/>
        </w:rPr>
        <w:t>рүнү</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 xml:space="preserve"> жана материянын кыймылынын бир формадан экинчисине </w:t>
      </w:r>
      <w:r>
        <w:rPr>
          <w:rFonts w:ascii="Cambria Math" w:hAnsi="Cambria Math" w:cs="Cambria Math"/>
          <w:color w:val="000000"/>
          <w:sz w:val="24"/>
          <w:szCs w:val="24"/>
        </w:rPr>
        <w:t>ѳ</w:t>
      </w:r>
      <w:r>
        <w:rPr>
          <w:rFonts w:ascii="Times New Roman" w:hAnsi="Times New Roman"/>
          <w:color w:val="000000"/>
          <w:sz w:val="24"/>
          <w:szCs w:val="24"/>
        </w:rPr>
        <w:t>түүсүнүн чени экендигин, нерсенин жумуш аткарууга ж</w:t>
      </w:r>
      <w:r>
        <w:rPr>
          <w:rFonts w:ascii="Cambria Math" w:hAnsi="Cambria Math" w:cs="Cambria Math"/>
          <w:color w:val="000000"/>
          <w:sz w:val="24"/>
          <w:szCs w:val="24"/>
        </w:rPr>
        <w:t>ѳ</w:t>
      </w:r>
      <w:r>
        <w:rPr>
          <w:rFonts w:ascii="Times New Roman" w:hAnsi="Times New Roman"/>
          <w:color w:val="000000"/>
          <w:sz w:val="24"/>
          <w:szCs w:val="24"/>
        </w:rPr>
        <w:t>нд</w:t>
      </w:r>
      <w:r>
        <w:rPr>
          <w:rFonts w:ascii="Cambria Math" w:hAnsi="Cambria Math" w:cs="Cambria Math"/>
          <w:color w:val="000000"/>
          <w:sz w:val="24"/>
          <w:szCs w:val="24"/>
        </w:rPr>
        <w:t>ѳ</w:t>
      </w:r>
      <w:r>
        <w:rPr>
          <w:rFonts w:ascii="Times New Roman" w:hAnsi="Times New Roman"/>
          <w:color w:val="000000"/>
          <w:sz w:val="24"/>
          <w:szCs w:val="24"/>
        </w:rPr>
        <w:t>мдүүлүгүн, эгер физикалык система туюк болсо, берилген убакыт ичинде энергиянын сакталуу закону орун ала тургандыгын үйр</w:t>
      </w:r>
      <w:r>
        <w:rPr>
          <w:rFonts w:ascii="Cambria Math" w:hAnsi="Cambria Math" w:cs="Cambria Math"/>
          <w:color w:val="000000"/>
          <w:sz w:val="24"/>
          <w:szCs w:val="24"/>
        </w:rPr>
        <w:t>ѳ</w:t>
      </w:r>
      <w:r>
        <w:rPr>
          <w:rFonts w:ascii="Times New Roman" w:hAnsi="Times New Roman"/>
          <w:color w:val="000000"/>
          <w:sz w:val="24"/>
          <w:szCs w:val="24"/>
        </w:rPr>
        <w:t>т</w:t>
      </w:r>
      <w:r>
        <w:rPr>
          <w:rFonts w:ascii="Cambria Math" w:hAnsi="Cambria Math" w:cs="Cambria Math"/>
          <w:color w:val="000000"/>
          <w:sz w:val="24"/>
          <w:szCs w:val="24"/>
        </w:rPr>
        <w:t>ѳ</w:t>
      </w:r>
      <w:r>
        <w:rPr>
          <w:rFonts w:ascii="Times New Roman" w:hAnsi="Times New Roman"/>
          <w:color w:val="000000"/>
          <w:sz w:val="24"/>
          <w:szCs w:val="24"/>
        </w:rPr>
        <w:t>т.</w:t>
      </w:r>
      <w:r>
        <w:rPr>
          <w:rFonts w:ascii="Times New Roman" w:hAnsi="Times New Roman"/>
          <w:sz w:val="24"/>
          <w:szCs w:val="24"/>
        </w:rPr>
        <w:t xml:space="preserve">  </w:t>
      </w:r>
    </w:p>
    <w:p w:rsidR="008C3BB9" w:rsidRDefault="008C3BB9" w:rsidP="008C3BB9">
      <w:pPr>
        <w:shd w:val="clear" w:color="auto" w:fill="FFFFFF"/>
        <w:ind w:firstLine="567"/>
        <w:rPr>
          <w:rFonts w:ascii="Times New Roman" w:hAnsi="Times New Roman"/>
          <w:color w:val="000000"/>
          <w:sz w:val="24"/>
          <w:szCs w:val="24"/>
        </w:rPr>
      </w:pPr>
      <w:r>
        <w:rPr>
          <w:rFonts w:ascii="Times New Roman" w:hAnsi="Times New Roman"/>
          <w:b/>
          <w:color w:val="000000"/>
          <w:sz w:val="24"/>
          <w:szCs w:val="24"/>
        </w:rPr>
        <w:lastRenderedPageBreak/>
        <w:t xml:space="preserve">«Физикалык билимдерди пайдалануу технологиялары» </w:t>
      </w:r>
      <w:r>
        <w:rPr>
          <w:rFonts w:ascii="Times New Roman" w:hAnsi="Times New Roman"/>
          <w:color w:val="000000"/>
          <w:sz w:val="24"/>
          <w:szCs w:val="24"/>
        </w:rPr>
        <w:t xml:space="preserve">мазмундук тилкеси адамзат коомунун жашашы жана </w:t>
      </w:r>
      <w:r>
        <w:rPr>
          <w:rFonts w:ascii="Cambria Math" w:hAnsi="Cambria Math" w:cs="Cambria Math"/>
          <w:color w:val="000000"/>
          <w:sz w:val="24"/>
          <w:szCs w:val="24"/>
        </w:rPr>
        <w:t>ѳ</w:t>
      </w:r>
      <w:r>
        <w:rPr>
          <w:rFonts w:ascii="Times New Roman" w:hAnsi="Times New Roman" w:cs="Times New Roman"/>
          <w:color w:val="000000"/>
          <w:sz w:val="24"/>
          <w:szCs w:val="24"/>
        </w:rPr>
        <w:t>нүгүшү</w:t>
      </w:r>
      <w:r>
        <w:rPr>
          <w:rFonts w:ascii="Times New Roman" w:hAnsi="Times New Roman"/>
          <w:color w:val="000000"/>
          <w:sz w:val="24"/>
          <w:szCs w:val="24"/>
        </w:rPr>
        <w:t xml:space="preserve"> </w:t>
      </w:r>
      <w:r>
        <w:rPr>
          <w:rFonts w:ascii="Times New Roman" w:hAnsi="Times New Roman" w:cs="Times New Roman"/>
          <w:color w:val="000000"/>
          <w:sz w:val="24"/>
          <w:szCs w:val="24"/>
        </w:rPr>
        <w:t>үчүн</w:t>
      </w:r>
      <w:r>
        <w:rPr>
          <w:rFonts w:ascii="Times New Roman" w:hAnsi="Times New Roman"/>
          <w:color w:val="000000"/>
          <w:sz w:val="24"/>
          <w:szCs w:val="24"/>
        </w:rPr>
        <w:t xml:space="preserve"> </w:t>
      </w:r>
      <w:r>
        <w:rPr>
          <w:rFonts w:ascii="Times New Roman" w:hAnsi="Times New Roman" w:cs="Times New Roman"/>
          <w:color w:val="000000"/>
          <w:sz w:val="24"/>
          <w:szCs w:val="24"/>
        </w:rPr>
        <w:t>илимдин</w:t>
      </w:r>
      <w:r>
        <w:rPr>
          <w:rFonts w:ascii="Times New Roman" w:hAnsi="Times New Roman"/>
          <w:color w:val="000000"/>
          <w:sz w:val="24"/>
          <w:szCs w:val="24"/>
        </w:rPr>
        <w:t xml:space="preserve"> </w:t>
      </w:r>
      <w:r>
        <w:rPr>
          <w:rFonts w:ascii="Times New Roman" w:hAnsi="Times New Roman" w:cs="Times New Roman"/>
          <w:color w:val="000000"/>
          <w:sz w:val="24"/>
          <w:szCs w:val="24"/>
        </w:rPr>
        <w:t>жа</w:t>
      </w:r>
      <w:r>
        <w:rPr>
          <w:rFonts w:ascii="Times New Roman" w:hAnsi="Times New Roman"/>
          <w:color w:val="000000"/>
          <w:sz w:val="24"/>
          <w:szCs w:val="24"/>
        </w:rPr>
        <w:t>на техниканын жетишкендиктерин а</w:t>
      </w:r>
      <w:r>
        <w:rPr>
          <w:rFonts w:ascii="Cambria Math" w:hAnsi="Cambria Math" w:cs="Cambria Math"/>
          <w:color w:val="000000"/>
          <w:sz w:val="24"/>
          <w:szCs w:val="24"/>
        </w:rPr>
        <w:t>ӊ</w:t>
      </w:r>
      <w:r>
        <w:rPr>
          <w:rFonts w:ascii="Times New Roman" w:hAnsi="Times New Roman"/>
          <w:color w:val="000000"/>
          <w:sz w:val="24"/>
          <w:szCs w:val="24"/>
        </w:rPr>
        <w:t xml:space="preserve"> </w:t>
      </w:r>
      <w:r>
        <w:rPr>
          <w:rFonts w:ascii="Times New Roman" w:hAnsi="Times New Roman" w:cs="Times New Roman"/>
          <w:color w:val="000000"/>
          <w:sz w:val="24"/>
          <w:szCs w:val="24"/>
        </w:rPr>
        <w:t>сезимдүү</w:t>
      </w:r>
      <w:r>
        <w:rPr>
          <w:rFonts w:ascii="Times New Roman" w:hAnsi="Times New Roman"/>
          <w:color w:val="000000"/>
          <w:sz w:val="24"/>
          <w:szCs w:val="24"/>
        </w:rPr>
        <w:t xml:space="preserve"> </w:t>
      </w:r>
      <w:r>
        <w:rPr>
          <w:rFonts w:ascii="Times New Roman" w:hAnsi="Times New Roman" w:cs="Times New Roman"/>
          <w:color w:val="000000"/>
          <w:sz w:val="24"/>
          <w:szCs w:val="24"/>
        </w:rPr>
        <w:t>колдонуунун</w:t>
      </w:r>
      <w:r>
        <w:rPr>
          <w:rFonts w:ascii="Times New Roman" w:hAnsi="Times New Roman"/>
          <w:color w:val="000000"/>
          <w:sz w:val="24"/>
          <w:szCs w:val="24"/>
        </w:rPr>
        <w:t xml:space="preserve"> </w:t>
      </w:r>
      <w:r>
        <w:rPr>
          <w:rFonts w:ascii="Times New Roman" w:hAnsi="Times New Roman" w:cs="Times New Roman"/>
          <w:color w:val="000000"/>
          <w:sz w:val="24"/>
          <w:szCs w:val="24"/>
        </w:rPr>
        <w:t>зарыл</w:t>
      </w:r>
      <w:r>
        <w:rPr>
          <w:rFonts w:ascii="Times New Roman" w:hAnsi="Times New Roman"/>
          <w:color w:val="000000"/>
          <w:sz w:val="24"/>
          <w:szCs w:val="24"/>
        </w:rPr>
        <w:t xml:space="preserve"> </w:t>
      </w:r>
      <w:r>
        <w:rPr>
          <w:rFonts w:ascii="Times New Roman" w:hAnsi="Times New Roman" w:cs="Times New Roman"/>
          <w:color w:val="000000"/>
          <w:sz w:val="24"/>
          <w:szCs w:val="24"/>
        </w:rPr>
        <w:t>экендигин</w:t>
      </w:r>
      <w:r>
        <w:rPr>
          <w:rFonts w:ascii="Times New Roman" w:hAnsi="Times New Roman"/>
          <w:color w:val="000000"/>
          <w:sz w:val="24"/>
          <w:szCs w:val="24"/>
        </w:rPr>
        <w:t xml:space="preserve"> </w:t>
      </w:r>
      <w:r>
        <w:rPr>
          <w:rFonts w:ascii="Times New Roman" w:hAnsi="Times New Roman" w:cs="Times New Roman"/>
          <w:color w:val="000000"/>
          <w:sz w:val="24"/>
          <w:szCs w:val="24"/>
        </w:rPr>
        <w:t>түшүнүүг</w:t>
      </w:r>
      <w:r>
        <w:rPr>
          <w:rFonts w:ascii="Cambria Math" w:hAnsi="Cambria Math" w:cs="Cambria Math"/>
          <w:color w:val="000000"/>
          <w:sz w:val="24"/>
          <w:szCs w:val="24"/>
        </w:rPr>
        <w:t>ѳ</w:t>
      </w:r>
      <w:r>
        <w:rPr>
          <w:rFonts w:ascii="Times New Roman" w:hAnsi="Times New Roman"/>
          <w:color w:val="000000"/>
          <w:sz w:val="24"/>
          <w:szCs w:val="24"/>
        </w:rPr>
        <w:t xml:space="preserve">, </w:t>
      </w:r>
      <w:r>
        <w:rPr>
          <w:rFonts w:ascii="Times New Roman" w:hAnsi="Times New Roman" w:cs="Times New Roman"/>
          <w:color w:val="000000"/>
          <w:sz w:val="24"/>
          <w:szCs w:val="24"/>
        </w:rPr>
        <w:t>илим</w:t>
      </w:r>
      <w:r>
        <w:rPr>
          <w:rFonts w:ascii="Times New Roman" w:hAnsi="Times New Roman"/>
          <w:color w:val="000000"/>
          <w:sz w:val="24"/>
          <w:szCs w:val="24"/>
        </w:rPr>
        <w:t xml:space="preserve"> </w:t>
      </w:r>
      <w:r>
        <w:rPr>
          <w:rFonts w:ascii="Times New Roman" w:hAnsi="Times New Roman" w:cs="Times New Roman"/>
          <w:color w:val="000000"/>
          <w:sz w:val="24"/>
          <w:szCs w:val="24"/>
        </w:rPr>
        <w:t>менен</w:t>
      </w:r>
      <w:r>
        <w:rPr>
          <w:rFonts w:ascii="Times New Roman" w:hAnsi="Times New Roman"/>
          <w:color w:val="000000"/>
          <w:sz w:val="24"/>
          <w:szCs w:val="24"/>
        </w:rPr>
        <w:t xml:space="preserve"> </w:t>
      </w:r>
      <w:r>
        <w:rPr>
          <w:rFonts w:ascii="Times New Roman" w:hAnsi="Times New Roman" w:cs="Times New Roman"/>
          <w:color w:val="000000"/>
          <w:sz w:val="24"/>
          <w:szCs w:val="24"/>
        </w:rPr>
        <w:t>техниканын</w:t>
      </w:r>
      <w:r>
        <w:rPr>
          <w:rFonts w:ascii="Times New Roman" w:hAnsi="Times New Roman"/>
          <w:color w:val="000000"/>
          <w:sz w:val="24"/>
          <w:szCs w:val="24"/>
        </w:rPr>
        <w:t xml:space="preserve"> </w:t>
      </w:r>
      <w:r>
        <w:rPr>
          <w:rFonts w:ascii="Times New Roman" w:hAnsi="Times New Roman" w:cs="Times New Roman"/>
          <w:color w:val="000000"/>
          <w:sz w:val="24"/>
          <w:szCs w:val="24"/>
        </w:rPr>
        <w:t>жетишкендиктерин</w:t>
      </w:r>
      <w:r>
        <w:rPr>
          <w:rFonts w:ascii="Times New Roman" w:hAnsi="Times New Roman"/>
          <w:color w:val="000000"/>
          <w:sz w:val="24"/>
          <w:szCs w:val="24"/>
        </w:rPr>
        <w:t xml:space="preserve"> </w:t>
      </w:r>
      <w:r>
        <w:rPr>
          <w:rFonts w:ascii="Times New Roman" w:hAnsi="Times New Roman" w:cs="Times New Roman"/>
          <w:color w:val="000000"/>
          <w:sz w:val="24"/>
          <w:szCs w:val="24"/>
        </w:rPr>
        <w:t>жаратуучуларды</w:t>
      </w:r>
      <w:r>
        <w:rPr>
          <w:rFonts w:ascii="Times New Roman" w:hAnsi="Times New Roman"/>
          <w:color w:val="000000"/>
          <w:sz w:val="24"/>
          <w:szCs w:val="24"/>
        </w:rPr>
        <w:t xml:space="preserve"> </w:t>
      </w:r>
      <w:r>
        <w:rPr>
          <w:rFonts w:ascii="Times New Roman" w:hAnsi="Times New Roman" w:cs="Times New Roman"/>
          <w:color w:val="000000"/>
          <w:sz w:val="24"/>
          <w:szCs w:val="24"/>
        </w:rPr>
        <w:t>сыйлоого</w:t>
      </w:r>
      <w:r>
        <w:rPr>
          <w:rFonts w:ascii="Times New Roman" w:hAnsi="Times New Roman"/>
          <w:color w:val="000000"/>
          <w:sz w:val="24"/>
          <w:szCs w:val="24"/>
        </w:rPr>
        <w:t xml:space="preserve"> </w:t>
      </w:r>
      <w:r>
        <w:rPr>
          <w:rFonts w:ascii="Times New Roman" w:hAnsi="Times New Roman" w:cs="Times New Roman"/>
          <w:color w:val="000000"/>
          <w:sz w:val="24"/>
          <w:szCs w:val="24"/>
        </w:rPr>
        <w:t>үйр</w:t>
      </w:r>
      <w:r>
        <w:rPr>
          <w:rFonts w:ascii="Cambria Math" w:hAnsi="Cambria Math" w:cs="Cambria Math"/>
          <w:color w:val="000000"/>
          <w:sz w:val="24"/>
          <w:szCs w:val="24"/>
        </w:rPr>
        <w:t>ѳ</w:t>
      </w:r>
      <w:r>
        <w:rPr>
          <w:rFonts w:ascii="Times New Roman" w:hAnsi="Times New Roman" w:cs="Times New Roman"/>
          <w:color w:val="000000"/>
          <w:sz w:val="24"/>
          <w:szCs w:val="24"/>
        </w:rPr>
        <w:t>т</w:t>
      </w:r>
      <w:r>
        <w:rPr>
          <w:rFonts w:ascii="Cambria Math" w:hAnsi="Cambria Math" w:cs="Cambria Math"/>
          <w:color w:val="000000"/>
          <w:sz w:val="24"/>
          <w:szCs w:val="24"/>
        </w:rPr>
        <w:t>ѳ</w:t>
      </w:r>
      <w:proofErr w:type="gramStart"/>
      <w:r>
        <w:rPr>
          <w:rFonts w:ascii="Times New Roman" w:hAnsi="Times New Roman" w:cs="Times New Roman"/>
          <w:color w:val="000000"/>
          <w:sz w:val="24"/>
          <w:szCs w:val="24"/>
        </w:rPr>
        <w:t>т</w:t>
      </w:r>
      <w:proofErr w:type="gramEnd"/>
      <w:r>
        <w:rPr>
          <w:rFonts w:ascii="Times New Roman" w:hAnsi="Times New Roman"/>
          <w:color w:val="000000"/>
          <w:sz w:val="24"/>
          <w:szCs w:val="24"/>
        </w:rPr>
        <w:t xml:space="preserve">. </w:t>
      </w:r>
      <w:r>
        <w:rPr>
          <w:rFonts w:ascii="Times New Roman" w:hAnsi="Times New Roman" w:cs="Times New Roman"/>
          <w:color w:val="000000"/>
          <w:sz w:val="24"/>
          <w:szCs w:val="24"/>
        </w:rPr>
        <w:t>Технологиялык</w:t>
      </w:r>
      <w:r>
        <w:rPr>
          <w:rFonts w:ascii="Times New Roman" w:hAnsi="Times New Roman"/>
          <w:color w:val="000000"/>
          <w:sz w:val="24"/>
          <w:szCs w:val="24"/>
        </w:rPr>
        <w:t xml:space="preserve"> </w:t>
      </w:r>
      <w:r>
        <w:rPr>
          <w:rFonts w:ascii="Times New Roman" w:hAnsi="Times New Roman" w:cs="Times New Roman"/>
          <w:color w:val="000000"/>
          <w:sz w:val="24"/>
          <w:szCs w:val="24"/>
        </w:rPr>
        <w:t>укладдар</w:t>
      </w:r>
      <w:r>
        <w:rPr>
          <w:rFonts w:ascii="Times New Roman" w:hAnsi="Times New Roman"/>
          <w:color w:val="000000"/>
          <w:sz w:val="24"/>
          <w:szCs w:val="24"/>
        </w:rPr>
        <w:t xml:space="preserve"> </w:t>
      </w:r>
      <w:r>
        <w:rPr>
          <w:rFonts w:ascii="Times New Roman" w:hAnsi="Times New Roman" w:cs="Times New Roman"/>
          <w:color w:val="000000"/>
          <w:sz w:val="24"/>
          <w:szCs w:val="24"/>
        </w:rPr>
        <w:t>менен</w:t>
      </w:r>
      <w:r>
        <w:rPr>
          <w:rFonts w:ascii="Times New Roman" w:hAnsi="Times New Roman"/>
          <w:color w:val="000000"/>
          <w:sz w:val="24"/>
          <w:szCs w:val="24"/>
        </w:rPr>
        <w:t xml:space="preserve"> </w:t>
      </w:r>
      <w:r>
        <w:rPr>
          <w:rFonts w:ascii="Times New Roman" w:hAnsi="Times New Roman" w:cs="Times New Roman"/>
          <w:color w:val="000000"/>
          <w:sz w:val="24"/>
          <w:szCs w:val="24"/>
        </w:rPr>
        <w:t>экономиканын</w:t>
      </w:r>
      <w:r>
        <w:rPr>
          <w:rFonts w:ascii="Times New Roman" w:hAnsi="Times New Roman"/>
          <w:color w:val="000000"/>
          <w:sz w:val="24"/>
          <w:szCs w:val="24"/>
        </w:rPr>
        <w:t xml:space="preserve"> </w:t>
      </w:r>
      <w:r>
        <w:rPr>
          <w:rFonts w:ascii="Times New Roman" w:hAnsi="Times New Roman" w:cs="Times New Roman"/>
          <w:color w:val="000000"/>
          <w:sz w:val="24"/>
          <w:szCs w:val="24"/>
        </w:rPr>
        <w:t>байланышын</w:t>
      </w:r>
      <w:r>
        <w:rPr>
          <w:rFonts w:ascii="Times New Roman" w:hAnsi="Times New Roman"/>
          <w:color w:val="000000"/>
          <w:sz w:val="24"/>
          <w:szCs w:val="24"/>
        </w:rPr>
        <w:t xml:space="preserve"> </w:t>
      </w:r>
      <w:r>
        <w:rPr>
          <w:rFonts w:ascii="Times New Roman" w:hAnsi="Times New Roman" w:cs="Times New Roman"/>
          <w:color w:val="000000"/>
          <w:sz w:val="24"/>
          <w:szCs w:val="24"/>
        </w:rPr>
        <w:t>ачып</w:t>
      </w:r>
      <w:r>
        <w:rPr>
          <w:rFonts w:ascii="Times New Roman" w:hAnsi="Times New Roman"/>
          <w:color w:val="000000"/>
          <w:sz w:val="24"/>
          <w:szCs w:val="24"/>
        </w:rPr>
        <w:t xml:space="preserve"> </w:t>
      </w:r>
      <w:r>
        <w:rPr>
          <w:rFonts w:ascii="Times New Roman" w:hAnsi="Times New Roman" w:cs="Times New Roman"/>
          <w:color w:val="000000"/>
          <w:sz w:val="24"/>
          <w:szCs w:val="24"/>
        </w:rPr>
        <w:t>к</w:t>
      </w:r>
      <w:r>
        <w:rPr>
          <w:rFonts w:ascii="Cambria Math" w:hAnsi="Cambria Math" w:cs="Cambria Math"/>
          <w:color w:val="000000"/>
          <w:sz w:val="24"/>
          <w:szCs w:val="24"/>
        </w:rPr>
        <w:t>ѳ</w:t>
      </w:r>
      <w:r>
        <w:rPr>
          <w:rFonts w:ascii="Times New Roman" w:hAnsi="Times New Roman" w:cs="Times New Roman"/>
          <w:color w:val="000000"/>
          <w:sz w:val="24"/>
          <w:szCs w:val="24"/>
        </w:rPr>
        <w:t>рс</w:t>
      </w:r>
      <w:r>
        <w:rPr>
          <w:rFonts w:ascii="Cambria Math" w:hAnsi="Cambria Math" w:cs="Cambria Math"/>
          <w:color w:val="000000"/>
          <w:sz w:val="24"/>
          <w:szCs w:val="24"/>
        </w:rPr>
        <w:t>ѳ</w:t>
      </w:r>
      <w:r>
        <w:rPr>
          <w:rFonts w:ascii="Times New Roman" w:hAnsi="Times New Roman" w:cs="Times New Roman"/>
          <w:color w:val="000000"/>
          <w:sz w:val="24"/>
          <w:szCs w:val="24"/>
        </w:rPr>
        <w:t>т</w:t>
      </w:r>
      <w:r>
        <w:rPr>
          <w:rFonts w:ascii="Cambria Math" w:hAnsi="Cambria Math" w:cs="Cambria Math"/>
          <w:color w:val="000000"/>
          <w:sz w:val="24"/>
          <w:szCs w:val="24"/>
        </w:rPr>
        <w:t>ѳ</w:t>
      </w:r>
      <w:r>
        <w:rPr>
          <w:rFonts w:ascii="Times New Roman" w:hAnsi="Times New Roman" w:cs="Times New Roman"/>
          <w:color w:val="000000"/>
          <w:sz w:val="24"/>
          <w:szCs w:val="24"/>
        </w:rPr>
        <w:t>т</w:t>
      </w:r>
      <w:r>
        <w:rPr>
          <w:rFonts w:ascii="Times New Roman" w:hAnsi="Times New Roman"/>
          <w:color w:val="000000"/>
          <w:sz w:val="24"/>
          <w:szCs w:val="24"/>
        </w:rPr>
        <w:t xml:space="preserve">. </w:t>
      </w:r>
      <w:r>
        <w:rPr>
          <w:rFonts w:ascii="Times New Roman" w:hAnsi="Times New Roman" w:cs="Times New Roman"/>
          <w:color w:val="000000"/>
          <w:sz w:val="24"/>
          <w:szCs w:val="24"/>
        </w:rPr>
        <w:t>Физикага</w:t>
      </w:r>
      <w:r>
        <w:rPr>
          <w:rFonts w:ascii="Times New Roman" w:hAnsi="Times New Roman"/>
          <w:color w:val="000000"/>
          <w:sz w:val="24"/>
          <w:szCs w:val="24"/>
        </w:rPr>
        <w:t xml:space="preserve"> </w:t>
      </w:r>
      <w:r>
        <w:rPr>
          <w:rFonts w:ascii="Times New Roman" w:hAnsi="Times New Roman" w:cs="Times New Roman"/>
          <w:color w:val="000000"/>
          <w:sz w:val="24"/>
          <w:szCs w:val="24"/>
        </w:rPr>
        <w:t>болгон</w:t>
      </w:r>
      <w:r>
        <w:rPr>
          <w:rFonts w:ascii="Times New Roman" w:hAnsi="Times New Roman"/>
          <w:color w:val="000000"/>
          <w:sz w:val="24"/>
          <w:szCs w:val="24"/>
        </w:rPr>
        <w:t xml:space="preserve"> </w:t>
      </w:r>
      <w:r>
        <w:rPr>
          <w:rFonts w:ascii="Times New Roman" w:hAnsi="Times New Roman" w:cs="Times New Roman"/>
          <w:color w:val="000000"/>
          <w:sz w:val="24"/>
          <w:szCs w:val="24"/>
        </w:rPr>
        <w:t>мамиле</w:t>
      </w:r>
      <w:r>
        <w:rPr>
          <w:rFonts w:ascii="Times New Roman" w:hAnsi="Times New Roman"/>
          <w:color w:val="000000"/>
          <w:sz w:val="24"/>
          <w:szCs w:val="24"/>
        </w:rPr>
        <w:t xml:space="preserve">  </w:t>
      </w:r>
      <w:r>
        <w:rPr>
          <w:rFonts w:ascii="Times New Roman" w:hAnsi="Times New Roman" w:cs="Times New Roman"/>
          <w:color w:val="000000"/>
          <w:sz w:val="24"/>
          <w:szCs w:val="24"/>
        </w:rPr>
        <w:t>жалпы</w:t>
      </w:r>
      <w:r>
        <w:rPr>
          <w:rFonts w:ascii="Times New Roman" w:hAnsi="Times New Roman"/>
          <w:color w:val="000000"/>
          <w:sz w:val="24"/>
          <w:szCs w:val="24"/>
        </w:rPr>
        <w:t xml:space="preserve"> </w:t>
      </w:r>
      <w:r>
        <w:rPr>
          <w:rFonts w:ascii="Times New Roman" w:hAnsi="Times New Roman" w:cs="Times New Roman"/>
          <w:color w:val="000000"/>
          <w:sz w:val="24"/>
          <w:szCs w:val="24"/>
        </w:rPr>
        <w:t>адам</w:t>
      </w:r>
      <w:r>
        <w:rPr>
          <w:rFonts w:ascii="Times New Roman" w:hAnsi="Times New Roman"/>
          <w:color w:val="000000"/>
          <w:sz w:val="24"/>
          <w:szCs w:val="24"/>
        </w:rPr>
        <w:t>зат маданиятынын элементине болго мамиле экендигин, физикадан алган билимдерди жана билгичтиктерди күнд</w:t>
      </w:r>
      <w:r>
        <w:rPr>
          <w:rFonts w:ascii="Cambria Math" w:hAnsi="Cambria Math" w:cs="Cambria Math"/>
          <w:color w:val="000000"/>
          <w:sz w:val="24"/>
          <w:szCs w:val="24"/>
        </w:rPr>
        <w:t>ѳ</w:t>
      </w:r>
      <w:r>
        <w:rPr>
          <w:rFonts w:ascii="Times New Roman" w:hAnsi="Times New Roman" w:cs="Times New Roman"/>
          <w:color w:val="000000"/>
          <w:sz w:val="24"/>
          <w:szCs w:val="24"/>
        </w:rPr>
        <w:t>лүк</w:t>
      </w:r>
      <w:r>
        <w:rPr>
          <w:rFonts w:ascii="Times New Roman" w:hAnsi="Times New Roman"/>
          <w:color w:val="000000"/>
          <w:sz w:val="24"/>
          <w:szCs w:val="24"/>
        </w:rPr>
        <w:t xml:space="preserve"> </w:t>
      </w:r>
      <w:r>
        <w:rPr>
          <w:rFonts w:ascii="Times New Roman" w:hAnsi="Times New Roman" w:cs="Times New Roman"/>
          <w:color w:val="000000"/>
          <w:sz w:val="24"/>
          <w:szCs w:val="24"/>
        </w:rPr>
        <w:t>турмуштагы</w:t>
      </w:r>
      <w:r>
        <w:rPr>
          <w:rFonts w:ascii="Times New Roman" w:hAnsi="Times New Roman"/>
          <w:color w:val="000000"/>
          <w:sz w:val="24"/>
          <w:szCs w:val="24"/>
        </w:rPr>
        <w:t xml:space="preserve"> </w:t>
      </w:r>
      <w:r>
        <w:rPr>
          <w:rFonts w:ascii="Times New Roman" w:hAnsi="Times New Roman" w:cs="Times New Roman"/>
          <w:color w:val="000000"/>
          <w:sz w:val="24"/>
          <w:szCs w:val="24"/>
        </w:rPr>
        <w:t>практикалык</w:t>
      </w:r>
      <w:r>
        <w:rPr>
          <w:rFonts w:ascii="Times New Roman" w:hAnsi="Times New Roman"/>
          <w:color w:val="000000"/>
          <w:sz w:val="24"/>
          <w:szCs w:val="24"/>
        </w:rPr>
        <w:t xml:space="preserve"> </w:t>
      </w:r>
      <w:r>
        <w:rPr>
          <w:rFonts w:ascii="Times New Roman" w:hAnsi="Times New Roman" w:cs="Times New Roman"/>
          <w:color w:val="000000"/>
          <w:sz w:val="24"/>
          <w:szCs w:val="24"/>
        </w:rPr>
        <w:t>маселелерди</w:t>
      </w:r>
      <w:r>
        <w:rPr>
          <w:rFonts w:ascii="Times New Roman" w:hAnsi="Times New Roman"/>
          <w:color w:val="000000"/>
          <w:sz w:val="24"/>
          <w:szCs w:val="24"/>
        </w:rPr>
        <w:t xml:space="preserve"> </w:t>
      </w:r>
      <w:r>
        <w:rPr>
          <w:rFonts w:ascii="Times New Roman" w:hAnsi="Times New Roman" w:cs="Times New Roman"/>
          <w:color w:val="000000"/>
          <w:sz w:val="24"/>
          <w:szCs w:val="24"/>
        </w:rPr>
        <w:t>чечүү</w:t>
      </w:r>
      <w:r>
        <w:rPr>
          <w:rFonts w:ascii="Times New Roman" w:hAnsi="Times New Roman"/>
          <w:color w:val="000000"/>
          <w:sz w:val="24"/>
          <w:szCs w:val="24"/>
        </w:rPr>
        <w:t xml:space="preserve">, </w:t>
      </w:r>
      <w:r>
        <w:rPr>
          <w:rFonts w:ascii="Times New Roman" w:hAnsi="Times New Roman" w:cs="Times New Roman"/>
          <w:color w:val="000000"/>
          <w:sz w:val="24"/>
          <w:szCs w:val="24"/>
        </w:rPr>
        <w:t>адамдардын</w:t>
      </w:r>
      <w:r>
        <w:rPr>
          <w:rFonts w:ascii="Times New Roman" w:hAnsi="Times New Roman"/>
          <w:color w:val="000000"/>
          <w:sz w:val="24"/>
          <w:szCs w:val="24"/>
        </w:rPr>
        <w:t xml:space="preserve"> </w:t>
      </w:r>
      <w:r>
        <w:rPr>
          <w:rFonts w:ascii="Times New Roman" w:hAnsi="Times New Roman" w:cs="Times New Roman"/>
          <w:color w:val="000000"/>
          <w:sz w:val="24"/>
          <w:szCs w:val="24"/>
        </w:rPr>
        <w:t>жана</w:t>
      </w:r>
      <w:r>
        <w:rPr>
          <w:rFonts w:ascii="Times New Roman" w:hAnsi="Times New Roman"/>
          <w:color w:val="000000"/>
          <w:sz w:val="24"/>
          <w:szCs w:val="24"/>
        </w:rPr>
        <w:t xml:space="preserve"> </w:t>
      </w:r>
      <w:r>
        <w:rPr>
          <w:rFonts w:ascii="Cambria Math" w:hAnsi="Cambria Math" w:cs="Cambria Math"/>
          <w:color w:val="000000"/>
          <w:sz w:val="24"/>
          <w:szCs w:val="24"/>
        </w:rPr>
        <w:t>ѳ</w:t>
      </w:r>
      <w:r>
        <w:rPr>
          <w:rFonts w:ascii="Times New Roman" w:hAnsi="Times New Roman" w:cs="Times New Roman"/>
          <w:color w:val="000000"/>
          <w:sz w:val="24"/>
          <w:szCs w:val="24"/>
        </w:rPr>
        <w:t>зүнү</w:t>
      </w:r>
      <w:proofErr w:type="gramStart"/>
      <w:r>
        <w:rPr>
          <w:rFonts w:ascii="Times New Roman" w:hAnsi="Times New Roman" w:cs="Times New Roman"/>
          <w:color w:val="000000"/>
          <w:sz w:val="24"/>
          <w:szCs w:val="24"/>
        </w:rPr>
        <w:t>н</w:t>
      </w:r>
      <w:proofErr w:type="gramEnd"/>
      <w:r>
        <w:rPr>
          <w:rFonts w:ascii="Times New Roman" w:hAnsi="Times New Roman"/>
          <w:color w:val="000000"/>
          <w:sz w:val="24"/>
          <w:szCs w:val="24"/>
        </w:rPr>
        <w:t xml:space="preserve"> </w:t>
      </w:r>
      <w:r>
        <w:rPr>
          <w:rFonts w:ascii="Times New Roman" w:hAnsi="Times New Roman" w:cs="Times New Roman"/>
          <w:color w:val="000000"/>
          <w:sz w:val="24"/>
          <w:szCs w:val="24"/>
        </w:rPr>
        <w:t>техникалык</w:t>
      </w:r>
      <w:r>
        <w:rPr>
          <w:rFonts w:ascii="Times New Roman" w:hAnsi="Times New Roman"/>
          <w:color w:val="000000"/>
          <w:sz w:val="24"/>
          <w:szCs w:val="24"/>
        </w:rPr>
        <w:t xml:space="preserve"> </w:t>
      </w:r>
      <w:r>
        <w:rPr>
          <w:rFonts w:ascii="Times New Roman" w:hAnsi="Times New Roman" w:cs="Times New Roman"/>
          <w:color w:val="000000"/>
          <w:sz w:val="24"/>
          <w:szCs w:val="24"/>
        </w:rPr>
        <w:t>коопсуздугун</w:t>
      </w:r>
      <w:r>
        <w:rPr>
          <w:rFonts w:ascii="Times New Roman" w:hAnsi="Times New Roman"/>
          <w:color w:val="000000"/>
          <w:sz w:val="24"/>
          <w:szCs w:val="24"/>
        </w:rPr>
        <w:t xml:space="preserve"> </w:t>
      </w:r>
      <w:r>
        <w:rPr>
          <w:rFonts w:ascii="Times New Roman" w:hAnsi="Times New Roman" w:cs="Times New Roman"/>
          <w:color w:val="000000"/>
          <w:sz w:val="24"/>
          <w:szCs w:val="24"/>
        </w:rPr>
        <w:t>камсыз</w:t>
      </w:r>
      <w:r>
        <w:rPr>
          <w:rFonts w:ascii="Times New Roman" w:hAnsi="Times New Roman"/>
          <w:color w:val="000000"/>
          <w:sz w:val="24"/>
          <w:szCs w:val="24"/>
        </w:rPr>
        <w:t xml:space="preserve"> </w:t>
      </w:r>
      <w:r>
        <w:rPr>
          <w:rFonts w:ascii="Times New Roman" w:hAnsi="Times New Roman" w:cs="Times New Roman"/>
          <w:color w:val="000000"/>
          <w:sz w:val="24"/>
          <w:szCs w:val="24"/>
        </w:rPr>
        <w:t>кылуу</w:t>
      </w:r>
      <w:r>
        <w:rPr>
          <w:rFonts w:ascii="Times New Roman" w:hAnsi="Times New Roman"/>
          <w:color w:val="000000"/>
          <w:sz w:val="24"/>
          <w:szCs w:val="24"/>
        </w:rPr>
        <w:t xml:space="preserve"> </w:t>
      </w:r>
      <w:r>
        <w:rPr>
          <w:rFonts w:ascii="Times New Roman" w:hAnsi="Times New Roman" w:cs="Times New Roman"/>
          <w:color w:val="000000"/>
          <w:sz w:val="24"/>
          <w:szCs w:val="24"/>
        </w:rPr>
        <w:t>жана</w:t>
      </w:r>
      <w:r>
        <w:rPr>
          <w:rFonts w:ascii="Times New Roman" w:hAnsi="Times New Roman"/>
          <w:color w:val="000000"/>
          <w:sz w:val="24"/>
          <w:szCs w:val="24"/>
        </w:rPr>
        <w:t xml:space="preserve"> </w:t>
      </w:r>
      <w:r>
        <w:rPr>
          <w:rFonts w:ascii="Times New Roman" w:hAnsi="Times New Roman" w:cs="Times New Roman"/>
          <w:color w:val="000000"/>
          <w:sz w:val="24"/>
          <w:szCs w:val="24"/>
        </w:rPr>
        <w:t>табигый</w:t>
      </w:r>
      <w:r>
        <w:rPr>
          <w:rFonts w:ascii="Times New Roman" w:hAnsi="Times New Roman"/>
          <w:color w:val="000000"/>
          <w:sz w:val="24"/>
          <w:szCs w:val="24"/>
        </w:rPr>
        <w:t xml:space="preserve"> </w:t>
      </w:r>
      <w:r>
        <w:rPr>
          <w:rFonts w:ascii="Times New Roman" w:hAnsi="Times New Roman" w:cs="Times New Roman"/>
          <w:color w:val="000000"/>
          <w:sz w:val="24"/>
          <w:szCs w:val="24"/>
        </w:rPr>
        <w:t>ресурстарды</w:t>
      </w:r>
      <w:r>
        <w:rPr>
          <w:rFonts w:ascii="Times New Roman" w:hAnsi="Times New Roman"/>
          <w:color w:val="000000"/>
          <w:sz w:val="24"/>
          <w:szCs w:val="24"/>
        </w:rPr>
        <w:t xml:space="preserve"> </w:t>
      </w:r>
      <w:r>
        <w:rPr>
          <w:rFonts w:ascii="Times New Roman" w:hAnsi="Times New Roman" w:cs="Times New Roman"/>
          <w:color w:val="000000"/>
          <w:sz w:val="24"/>
          <w:szCs w:val="24"/>
        </w:rPr>
        <w:t>рационалдуу</w:t>
      </w:r>
      <w:r>
        <w:rPr>
          <w:rFonts w:ascii="Times New Roman" w:hAnsi="Times New Roman"/>
          <w:color w:val="000000"/>
          <w:sz w:val="24"/>
          <w:szCs w:val="24"/>
        </w:rPr>
        <w:t xml:space="preserve"> </w:t>
      </w:r>
      <w:r>
        <w:rPr>
          <w:rFonts w:ascii="Times New Roman" w:hAnsi="Times New Roman" w:cs="Times New Roman"/>
          <w:color w:val="000000"/>
          <w:sz w:val="24"/>
          <w:szCs w:val="24"/>
        </w:rPr>
        <w:t>колдонуу</w:t>
      </w:r>
      <w:r>
        <w:rPr>
          <w:rFonts w:ascii="Times New Roman" w:hAnsi="Times New Roman"/>
          <w:color w:val="000000"/>
          <w:sz w:val="24"/>
          <w:szCs w:val="24"/>
        </w:rPr>
        <w:t>, айлана ч</w:t>
      </w:r>
      <w:r>
        <w:rPr>
          <w:rFonts w:ascii="Cambria Math" w:hAnsi="Cambria Math" w:cs="Cambria Math"/>
          <w:color w:val="000000"/>
          <w:sz w:val="24"/>
          <w:szCs w:val="24"/>
        </w:rPr>
        <w:t>ѳ</w:t>
      </w:r>
      <w:r>
        <w:rPr>
          <w:rFonts w:ascii="Times New Roman" w:hAnsi="Times New Roman" w:cs="Times New Roman"/>
          <w:color w:val="000000"/>
          <w:sz w:val="24"/>
          <w:szCs w:val="24"/>
        </w:rPr>
        <w:t>йр</w:t>
      </w:r>
      <w:r>
        <w:rPr>
          <w:rFonts w:ascii="Cambria Math" w:hAnsi="Cambria Math" w:cs="Cambria Math"/>
          <w:color w:val="000000"/>
          <w:sz w:val="24"/>
          <w:szCs w:val="24"/>
        </w:rPr>
        <w:t>ѳ</w:t>
      </w:r>
      <w:r>
        <w:rPr>
          <w:rFonts w:ascii="Times New Roman" w:hAnsi="Times New Roman" w:cs="Times New Roman"/>
          <w:color w:val="000000"/>
          <w:sz w:val="24"/>
          <w:szCs w:val="24"/>
        </w:rPr>
        <w:t>нү</w:t>
      </w:r>
      <w:r>
        <w:rPr>
          <w:rFonts w:ascii="Times New Roman" w:hAnsi="Times New Roman"/>
          <w:color w:val="000000"/>
          <w:sz w:val="24"/>
          <w:szCs w:val="24"/>
        </w:rPr>
        <w:t xml:space="preserve"> </w:t>
      </w:r>
      <w:r>
        <w:rPr>
          <w:rFonts w:ascii="Times New Roman" w:hAnsi="Times New Roman" w:cs="Times New Roman"/>
          <w:color w:val="000000"/>
          <w:sz w:val="24"/>
          <w:szCs w:val="24"/>
        </w:rPr>
        <w:t>коргоо</w:t>
      </w:r>
      <w:r>
        <w:rPr>
          <w:rFonts w:ascii="Times New Roman" w:hAnsi="Times New Roman"/>
          <w:color w:val="000000"/>
          <w:sz w:val="24"/>
          <w:szCs w:val="24"/>
        </w:rPr>
        <w:t xml:space="preserve"> </w:t>
      </w:r>
      <w:r>
        <w:rPr>
          <w:rFonts w:ascii="Times New Roman" w:hAnsi="Times New Roman" w:cs="Times New Roman"/>
          <w:color w:val="000000"/>
          <w:sz w:val="24"/>
          <w:szCs w:val="24"/>
        </w:rPr>
        <w:t>үчүн</w:t>
      </w:r>
      <w:r>
        <w:rPr>
          <w:rFonts w:ascii="Times New Roman" w:hAnsi="Times New Roman"/>
          <w:color w:val="000000"/>
          <w:sz w:val="24"/>
          <w:szCs w:val="24"/>
        </w:rPr>
        <w:t xml:space="preserve"> </w:t>
      </w:r>
      <w:r>
        <w:rPr>
          <w:rFonts w:ascii="Times New Roman" w:hAnsi="Times New Roman" w:cs="Times New Roman"/>
          <w:color w:val="000000"/>
          <w:sz w:val="24"/>
          <w:szCs w:val="24"/>
        </w:rPr>
        <w:t>колдонуунунун</w:t>
      </w:r>
      <w:r>
        <w:rPr>
          <w:rFonts w:ascii="Times New Roman" w:hAnsi="Times New Roman"/>
          <w:color w:val="000000"/>
          <w:sz w:val="24"/>
          <w:szCs w:val="24"/>
        </w:rPr>
        <w:t xml:space="preserve"> </w:t>
      </w:r>
      <w:r>
        <w:rPr>
          <w:rFonts w:ascii="Times New Roman" w:hAnsi="Times New Roman" w:cs="Times New Roman"/>
          <w:color w:val="000000"/>
          <w:sz w:val="24"/>
          <w:szCs w:val="24"/>
        </w:rPr>
        <w:t>жолдорун</w:t>
      </w:r>
      <w:r>
        <w:rPr>
          <w:rFonts w:ascii="Times New Roman" w:hAnsi="Times New Roman"/>
          <w:color w:val="000000"/>
          <w:sz w:val="24"/>
          <w:szCs w:val="24"/>
        </w:rPr>
        <w:t xml:space="preserve"> </w:t>
      </w:r>
      <w:r>
        <w:rPr>
          <w:rFonts w:ascii="Times New Roman" w:hAnsi="Times New Roman" w:cs="Times New Roman"/>
          <w:color w:val="000000"/>
          <w:sz w:val="24"/>
          <w:szCs w:val="24"/>
        </w:rPr>
        <w:t>түшүндүр</w:t>
      </w:r>
      <w:r>
        <w:rPr>
          <w:rFonts w:ascii="Cambria Math" w:hAnsi="Cambria Math" w:cs="Cambria Math"/>
          <w:color w:val="000000"/>
          <w:sz w:val="24"/>
          <w:szCs w:val="24"/>
        </w:rPr>
        <w:t>ѳ</w:t>
      </w:r>
      <w:r>
        <w:rPr>
          <w:rFonts w:ascii="Times New Roman" w:hAnsi="Times New Roman" w:cs="Times New Roman"/>
          <w:color w:val="000000"/>
          <w:sz w:val="24"/>
          <w:szCs w:val="24"/>
        </w:rPr>
        <w:t>т</w:t>
      </w:r>
      <w:r>
        <w:rPr>
          <w:rFonts w:ascii="Times New Roman" w:hAnsi="Times New Roman"/>
          <w:color w:val="000000"/>
          <w:sz w:val="24"/>
          <w:szCs w:val="24"/>
        </w:rPr>
        <w:t xml:space="preserve">. </w:t>
      </w:r>
    </w:p>
    <w:p w:rsidR="008C3BB9" w:rsidRDefault="008C3BB9" w:rsidP="008C3BB9">
      <w:pPr>
        <w:shd w:val="clear" w:color="auto" w:fill="FFFFFF"/>
        <w:ind w:firstLine="567"/>
        <w:jc w:val="center"/>
        <w:rPr>
          <w:rFonts w:ascii="Times New Roman" w:hAnsi="Times New Roman"/>
          <w:b/>
          <w:sz w:val="24"/>
          <w:szCs w:val="24"/>
          <w:lang w:val="ky-KG"/>
        </w:rPr>
      </w:pPr>
      <w:r>
        <w:rPr>
          <w:rFonts w:ascii="Times New Roman" w:hAnsi="Times New Roman"/>
          <w:b/>
          <w:sz w:val="24"/>
          <w:szCs w:val="24"/>
          <w:lang w:val="ky-KG"/>
        </w:rPr>
        <w:t xml:space="preserve">Окуу материалдарынын  мазмундук тилкелер жана класстар боюнча бөлүштүрүлүшү </w:t>
      </w:r>
    </w:p>
    <w:tbl>
      <w:tblPr>
        <w:tblW w:w="15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4817"/>
        <w:gridCol w:w="4534"/>
        <w:gridCol w:w="4897"/>
      </w:tblGrid>
      <w:tr w:rsidR="008C3BB9" w:rsidTr="009D69D7">
        <w:trPr>
          <w:trHeight w:val="426"/>
        </w:trPr>
        <w:tc>
          <w:tcPr>
            <w:tcW w:w="1667" w:type="dxa"/>
            <w:vMerge w:val="restart"/>
            <w:tcBorders>
              <w:top w:val="single" w:sz="4" w:space="0" w:color="000000"/>
              <w:left w:val="single" w:sz="4" w:space="0" w:color="000000"/>
              <w:bottom w:val="single" w:sz="4" w:space="0" w:color="000000"/>
              <w:right w:val="single" w:sz="4" w:space="0" w:color="000000"/>
            </w:tcBorders>
            <w:hideMark/>
          </w:tcPr>
          <w:p w:rsidR="008C3BB9" w:rsidRDefault="008C3BB9">
            <w:pPr>
              <w:shd w:val="clear" w:color="auto" w:fill="FFFFFF"/>
              <w:spacing w:after="240"/>
              <w:jc w:val="center"/>
              <w:rPr>
                <w:rFonts w:ascii="Times New Roman" w:hAnsi="Times New Roman"/>
                <w:b/>
                <w:sz w:val="24"/>
                <w:szCs w:val="24"/>
              </w:rPr>
            </w:pPr>
            <w:r>
              <w:rPr>
                <w:rFonts w:ascii="Kyrgyzfnt" w:hAnsi="Kyrgyzfnt"/>
                <w:noProof/>
                <w:sz w:val="28"/>
                <w:lang w:eastAsia="ru-RU"/>
              </w:rPr>
              <mc:AlternateContent>
                <mc:Choice Requires="wps">
                  <w:drawing>
                    <wp:anchor distT="0" distB="0" distL="114300" distR="114300" simplePos="0" relativeHeight="251658240" behindDoc="0" locked="0" layoutInCell="1" allowOverlap="1" wp14:anchorId="4E93C7B0" wp14:editId="1660836E">
                      <wp:simplePos x="0" y="0"/>
                      <wp:positionH relativeFrom="column">
                        <wp:posOffset>-65405</wp:posOffset>
                      </wp:positionH>
                      <wp:positionV relativeFrom="paragraph">
                        <wp:posOffset>571500</wp:posOffset>
                      </wp:positionV>
                      <wp:extent cx="1073785" cy="15875"/>
                      <wp:effectExtent l="10795" t="9525" r="10795" b="127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5.15pt;margin-top:45pt;width:84.5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"/>
                  </w:pict>
                </mc:Fallback>
              </mc:AlternateContent>
            </w:r>
            <w:r>
              <w:rPr>
                <w:rFonts w:ascii="Times New Roman" w:hAnsi="Times New Roman"/>
                <w:b/>
                <w:sz w:val="24"/>
                <w:szCs w:val="24"/>
              </w:rPr>
              <w:t>Мазмундук тилкелер</w:t>
            </w:r>
          </w:p>
          <w:p w:rsidR="008C3BB9" w:rsidRDefault="008C3BB9">
            <w:pPr>
              <w:overflowPunct w:val="0"/>
              <w:autoSpaceDE w:val="0"/>
              <w:autoSpaceDN w:val="0"/>
              <w:adjustRightInd w:val="0"/>
              <w:jc w:val="center"/>
              <w:rPr>
                <w:rFonts w:ascii="Times New Roman" w:hAnsi="Times New Roman"/>
                <w:b/>
                <w:sz w:val="24"/>
                <w:szCs w:val="24"/>
              </w:rPr>
            </w:pPr>
            <w:r>
              <w:rPr>
                <w:rFonts w:ascii="Times New Roman" w:hAnsi="Times New Roman"/>
                <w:b/>
                <w:color w:val="000000"/>
                <w:sz w:val="24"/>
                <w:szCs w:val="24"/>
              </w:rPr>
              <w:t>«Физика илимин таанып-билүү методдору»</w:t>
            </w:r>
          </w:p>
        </w:tc>
        <w:tc>
          <w:tcPr>
            <w:tcW w:w="14248" w:type="dxa"/>
            <w:gridSpan w:val="3"/>
            <w:tcBorders>
              <w:top w:val="single" w:sz="4" w:space="0" w:color="000000"/>
              <w:left w:val="single" w:sz="4" w:space="0" w:color="000000"/>
              <w:bottom w:val="single" w:sz="4" w:space="0" w:color="000000"/>
              <w:right w:val="single" w:sz="4" w:space="0" w:color="000000"/>
            </w:tcBorders>
            <w:hideMark/>
          </w:tcPr>
          <w:p w:rsidR="008C3BB9" w:rsidRDefault="008C3BB9">
            <w:pPr>
              <w:shd w:val="clear" w:color="auto" w:fill="FFFFFF"/>
              <w:overflowPunct w:val="0"/>
              <w:autoSpaceDE w:val="0"/>
              <w:autoSpaceDN w:val="0"/>
              <w:adjustRightInd w:val="0"/>
              <w:ind w:right="113"/>
              <w:jc w:val="center"/>
              <w:rPr>
                <w:rFonts w:ascii="Times New Roman" w:hAnsi="Times New Roman"/>
                <w:b/>
                <w:sz w:val="24"/>
                <w:szCs w:val="24"/>
              </w:rPr>
            </w:pPr>
            <w:r>
              <w:rPr>
                <w:rFonts w:ascii="Times New Roman" w:hAnsi="Times New Roman"/>
                <w:b/>
                <w:sz w:val="24"/>
                <w:szCs w:val="24"/>
              </w:rPr>
              <w:t xml:space="preserve">О к у </w:t>
            </w:r>
            <w:proofErr w:type="gramStart"/>
            <w:r>
              <w:rPr>
                <w:rFonts w:ascii="Times New Roman" w:hAnsi="Times New Roman"/>
                <w:b/>
                <w:sz w:val="24"/>
                <w:szCs w:val="24"/>
              </w:rPr>
              <w:t>у</w:t>
            </w:r>
            <w:proofErr w:type="gramEnd"/>
            <w:r>
              <w:rPr>
                <w:rFonts w:ascii="Times New Roman" w:hAnsi="Times New Roman"/>
                <w:b/>
                <w:sz w:val="24"/>
                <w:szCs w:val="24"/>
              </w:rPr>
              <w:t xml:space="preserve">   м а т е р и а л д а р ы </w:t>
            </w:r>
          </w:p>
        </w:tc>
      </w:tr>
      <w:tr w:rsidR="008C3BB9" w:rsidTr="009D69D7">
        <w:trPr>
          <w:trHeight w:val="474"/>
        </w:trPr>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b/>
                <w:sz w:val="24"/>
                <w:szCs w:val="24"/>
              </w:rPr>
            </w:pPr>
          </w:p>
        </w:tc>
        <w:tc>
          <w:tcPr>
            <w:tcW w:w="4817" w:type="dxa"/>
            <w:tcBorders>
              <w:top w:val="single" w:sz="4" w:space="0" w:color="000000"/>
              <w:left w:val="single" w:sz="4" w:space="0" w:color="000000"/>
              <w:bottom w:val="single" w:sz="4" w:space="0" w:color="000000"/>
              <w:right w:val="single" w:sz="4" w:space="0" w:color="auto"/>
            </w:tcBorders>
            <w:hideMark/>
          </w:tcPr>
          <w:p w:rsidR="008C3BB9" w:rsidRDefault="008C3BB9">
            <w:pPr>
              <w:overflowPunct w:val="0"/>
              <w:autoSpaceDE w:val="0"/>
              <w:autoSpaceDN w:val="0"/>
              <w:adjustRightInd w:val="0"/>
              <w:ind w:right="113"/>
              <w:jc w:val="center"/>
              <w:rPr>
                <w:rFonts w:ascii="Times New Roman" w:hAnsi="Times New Roman"/>
                <w:b/>
                <w:sz w:val="24"/>
                <w:szCs w:val="24"/>
              </w:rPr>
            </w:pPr>
            <w:r>
              <w:rPr>
                <w:rFonts w:ascii="Times New Roman" w:hAnsi="Times New Roman"/>
                <w:b/>
                <w:sz w:val="24"/>
                <w:szCs w:val="24"/>
              </w:rPr>
              <w:t>7 класс</w:t>
            </w:r>
          </w:p>
        </w:tc>
        <w:tc>
          <w:tcPr>
            <w:tcW w:w="4534" w:type="dxa"/>
            <w:tcBorders>
              <w:top w:val="single" w:sz="4" w:space="0" w:color="000000"/>
              <w:left w:val="single" w:sz="4" w:space="0" w:color="auto"/>
              <w:bottom w:val="single" w:sz="4" w:space="0" w:color="000000"/>
              <w:right w:val="single" w:sz="4" w:space="0" w:color="000000"/>
            </w:tcBorders>
            <w:hideMark/>
          </w:tcPr>
          <w:p w:rsidR="008C3BB9" w:rsidRDefault="008C3BB9">
            <w:pPr>
              <w:overflowPunct w:val="0"/>
              <w:autoSpaceDE w:val="0"/>
              <w:autoSpaceDN w:val="0"/>
              <w:adjustRightInd w:val="0"/>
              <w:ind w:right="113"/>
              <w:jc w:val="center"/>
              <w:rPr>
                <w:rFonts w:ascii="Times New Roman" w:hAnsi="Times New Roman"/>
                <w:b/>
                <w:sz w:val="24"/>
                <w:szCs w:val="24"/>
              </w:rPr>
            </w:pPr>
            <w:r>
              <w:rPr>
                <w:rFonts w:ascii="Times New Roman" w:hAnsi="Times New Roman"/>
                <w:b/>
                <w:sz w:val="24"/>
                <w:szCs w:val="24"/>
              </w:rPr>
              <w:t>8 класс</w:t>
            </w:r>
          </w:p>
        </w:tc>
        <w:tc>
          <w:tcPr>
            <w:tcW w:w="4897"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9 класс</w:t>
            </w:r>
          </w:p>
        </w:tc>
      </w:tr>
      <w:tr w:rsidR="008C3BB9" w:rsidTr="009D69D7">
        <w:tc>
          <w:tcPr>
            <w:tcW w:w="1667" w:type="dxa"/>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b/>
                <w:sz w:val="24"/>
                <w:szCs w:val="24"/>
              </w:rPr>
            </w:pPr>
          </w:p>
        </w:tc>
        <w:tc>
          <w:tcPr>
            <w:tcW w:w="4817" w:type="dxa"/>
            <w:tcBorders>
              <w:top w:val="single" w:sz="4" w:space="0" w:color="000000"/>
              <w:left w:val="single" w:sz="4" w:space="0" w:color="000000"/>
              <w:bottom w:val="single" w:sz="4" w:space="0" w:color="000000"/>
              <w:right w:val="single" w:sz="4" w:space="0" w:color="auto"/>
            </w:tcBorders>
            <w:hideMark/>
          </w:tcPr>
          <w:p w:rsidR="008C3BB9" w:rsidRDefault="008C3BB9">
            <w:pPr>
              <w:tabs>
                <w:tab w:val="left" w:pos="175"/>
              </w:tabs>
              <w:overflowPunct w:val="0"/>
              <w:autoSpaceDE w:val="0"/>
              <w:autoSpaceDN w:val="0"/>
              <w:adjustRightInd w:val="0"/>
              <w:jc w:val="both"/>
              <w:rPr>
                <w:rFonts w:ascii="Times New Roman" w:hAnsi="Times New Roman"/>
                <w:sz w:val="24"/>
                <w:szCs w:val="24"/>
              </w:rPr>
            </w:pPr>
            <w:r>
              <w:rPr>
                <w:rFonts w:ascii="Times New Roman" w:hAnsi="Times New Roman"/>
                <w:b/>
                <w:sz w:val="24"/>
                <w:szCs w:val="24"/>
              </w:rPr>
              <w:t>Физика жана аны үйр</w:t>
            </w:r>
            <w:r>
              <w:rPr>
                <w:rFonts w:ascii="Cambria Math" w:hAnsi="Cambria Math" w:cs="Cambria Math"/>
                <w:b/>
                <w:sz w:val="24"/>
                <w:szCs w:val="24"/>
              </w:rPr>
              <w:t>ѳ</w:t>
            </w:r>
            <w:r>
              <w:rPr>
                <w:rFonts w:ascii="Times New Roman" w:hAnsi="Times New Roman" w:cs="Times New Roman"/>
                <w:b/>
                <w:sz w:val="24"/>
                <w:szCs w:val="24"/>
              </w:rPr>
              <w:t>нүү</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үн</w:t>
            </w:r>
            <w:r>
              <w:rPr>
                <w:rFonts w:ascii="Times New Roman" w:hAnsi="Times New Roman"/>
                <w:b/>
                <w:sz w:val="24"/>
                <w:szCs w:val="24"/>
              </w:rPr>
              <w:t xml:space="preserve"> </w:t>
            </w:r>
            <w:r>
              <w:rPr>
                <w:rFonts w:ascii="Times New Roman" w:hAnsi="Times New Roman" w:cs="Times New Roman"/>
                <w:b/>
                <w:sz w:val="24"/>
                <w:szCs w:val="24"/>
              </w:rPr>
              <w:t>методдору</w:t>
            </w:r>
            <w:r>
              <w:rPr>
                <w:rFonts w:ascii="Times New Roman" w:hAnsi="Times New Roman"/>
                <w:b/>
                <w:sz w:val="24"/>
                <w:szCs w:val="24"/>
              </w:rPr>
              <w:t xml:space="preserve">. </w:t>
            </w:r>
            <w:r>
              <w:rPr>
                <w:rFonts w:ascii="Times New Roman" w:hAnsi="Times New Roman"/>
                <w:sz w:val="24"/>
                <w:szCs w:val="24"/>
              </w:rPr>
              <w:t>Физика, табият жана турмуш. Физикалык билимдер жана аларды өздөштүрүүнү</w:t>
            </w:r>
            <w:proofErr w:type="gramStart"/>
            <w:r>
              <w:rPr>
                <w:rFonts w:ascii="Times New Roman" w:hAnsi="Times New Roman"/>
                <w:sz w:val="24"/>
                <w:szCs w:val="24"/>
              </w:rPr>
              <w:t>н</w:t>
            </w:r>
            <w:proofErr w:type="gramEnd"/>
            <w:r>
              <w:rPr>
                <w:rFonts w:ascii="Times New Roman" w:hAnsi="Times New Roman"/>
                <w:sz w:val="24"/>
                <w:szCs w:val="24"/>
              </w:rPr>
              <w:t xml:space="preserve"> ыкмалары.</w:t>
            </w:r>
            <w:r>
              <w:t xml:space="preserve"> </w:t>
            </w:r>
            <w:r>
              <w:rPr>
                <w:rFonts w:ascii="Times New Roman" w:hAnsi="Times New Roman"/>
                <w:sz w:val="24"/>
                <w:szCs w:val="24"/>
              </w:rPr>
              <w:t>Байкоо жана тажрыйба. Физикалык чо</w:t>
            </w:r>
            <w:r>
              <w:rPr>
                <w:rFonts w:ascii="Cambria Math" w:hAnsi="Cambria Math" w:cs="Cambria Math"/>
                <w:sz w:val="24"/>
                <w:szCs w:val="24"/>
              </w:rPr>
              <w:t>ӊ</w:t>
            </w:r>
            <w:r>
              <w:rPr>
                <w:rFonts w:ascii="Times New Roman" w:hAnsi="Times New Roman" w:cs="Times New Roman"/>
                <w:sz w:val="24"/>
                <w:szCs w:val="24"/>
              </w:rPr>
              <w:t>дуктар</w:t>
            </w:r>
            <w:r>
              <w:rPr>
                <w:rFonts w:ascii="Times New Roman" w:hAnsi="Times New Roman"/>
                <w:sz w:val="24"/>
                <w:szCs w:val="24"/>
              </w:rPr>
              <w:t xml:space="preserve">. </w:t>
            </w:r>
            <w:r>
              <w:rPr>
                <w:rFonts w:ascii="Times New Roman" w:hAnsi="Times New Roman" w:cs="Times New Roman"/>
                <w:sz w:val="24"/>
                <w:szCs w:val="24"/>
              </w:rPr>
              <w:t>Физикалык</w:t>
            </w:r>
            <w:r>
              <w:rPr>
                <w:rFonts w:ascii="Times New Roman" w:hAnsi="Times New Roman"/>
                <w:sz w:val="24"/>
                <w:szCs w:val="24"/>
              </w:rPr>
              <w:t xml:space="preserve"> </w:t>
            </w:r>
            <w:r>
              <w:rPr>
                <w:rFonts w:ascii="Times New Roman" w:hAnsi="Times New Roman" w:cs="Times New Roman"/>
                <w:sz w:val="24"/>
                <w:szCs w:val="24"/>
              </w:rPr>
              <w:t>чо</w:t>
            </w:r>
            <w:r>
              <w:rPr>
                <w:rFonts w:ascii="Cambria Math" w:hAnsi="Cambria Math" w:cs="Cambria Math"/>
                <w:sz w:val="24"/>
                <w:szCs w:val="24"/>
              </w:rPr>
              <w:t>ӊ</w:t>
            </w:r>
            <w:r>
              <w:rPr>
                <w:rFonts w:ascii="Times New Roman" w:hAnsi="Times New Roman" w:cs="Times New Roman"/>
                <w:sz w:val="24"/>
                <w:szCs w:val="24"/>
              </w:rPr>
              <w:t>дуктарды</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лч</w:t>
            </w:r>
            <w:r>
              <w:rPr>
                <w:rFonts w:ascii="Cambria Math" w:hAnsi="Cambria Math" w:cs="Cambria Math"/>
                <w:sz w:val="24"/>
                <w:szCs w:val="24"/>
              </w:rPr>
              <w:t>ѳѳ</w:t>
            </w:r>
            <w:r>
              <w:rPr>
                <w:rFonts w:ascii="Times New Roman" w:hAnsi="Times New Roman" w:cs="Times New Roman"/>
                <w:sz w:val="24"/>
                <w:szCs w:val="24"/>
              </w:rPr>
              <w:t>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чен</w:t>
            </w:r>
            <w:r>
              <w:rPr>
                <w:rFonts w:ascii="Times New Roman" w:hAnsi="Times New Roman"/>
                <w:sz w:val="24"/>
                <w:szCs w:val="24"/>
              </w:rPr>
              <w:t xml:space="preserve"> </w:t>
            </w:r>
            <w:r>
              <w:rPr>
                <w:rFonts w:ascii="Times New Roman" w:hAnsi="Times New Roman" w:cs="Times New Roman"/>
                <w:sz w:val="24"/>
                <w:szCs w:val="24"/>
              </w:rPr>
              <w:t>бирдиктери</w:t>
            </w:r>
            <w:r>
              <w:rPr>
                <w:rFonts w:ascii="Times New Roman" w:hAnsi="Times New Roman"/>
                <w:sz w:val="24"/>
                <w:szCs w:val="24"/>
              </w:rPr>
              <w:t xml:space="preserve">. </w:t>
            </w:r>
          </w:p>
        </w:tc>
        <w:tc>
          <w:tcPr>
            <w:tcW w:w="4534" w:type="dxa"/>
            <w:tcBorders>
              <w:top w:val="single" w:sz="4" w:space="0" w:color="000000"/>
              <w:left w:val="single" w:sz="4" w:space="0" w:color="auto"/>
              <w:bottom w:val="single" w:sz="4" w:space="0" w:color="000000"/>
              <w:right w:val="single" w:sz="4" w:space="0" w:color="000000"/>
            </w:tcBorders>
            <w:hideMark/>
          </w:tcPr>
          <w:p w:rsidR="008C3BB9" w:rsidRDefault="008C3BB9">
            <w:pPr>
              <w:tabs>
                <w:tab w:val="left" w:pos="175"/>
              </w:tabs>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Абанын нымдуулугун аныктоонун жолдору. Байкоо жана тажрыйба. Физикалык чоңдуктар. Физикалык чоңдуктарды </w:t>
            </w:r>
            <w:r>
              <w:rPr>
                <w:rFonts w:ascii="Cambria Math" w:hAnsi="Cambria Math" w:cs="Cambria Math"/>
                <w:sz w:val="24"/>
                <w:szCs w:val="24"/>
              </w:rPr>
              <w:t>ѳ</w:t>
            </w:r>
            <w:r>
              <w:rPr>
                <w:rFonts w:ascii="Times New Roman" w:hAnsi="Times New Roman" w:cs="Times New Roman"/>
                <w:sz w:val="24"/>
                <w:szCs w:val="24"/>
              </w:rPr>
              <w:t>лч</w:t>
            </w:r>
            <w:r>
              <w:rPr>
                <w:rFonts w:ascii="Cambria Math" w:hAnsi="Cambria Math" w:cs="Cambria Math"/>
                <w:sz w:val="24"/>
                <w:szCs w:val="24"/>
              </w:rPr>
              <w:t>ѳѳ</w:t>
            </w:r>
            <w:r>
              <w:rPr>
                <w:rFonts w:ascii="Times New Roman" w:hAnsi="Times New Roman" w:cs="Times New Roman"/>
                <w:sz w:val="24"/>
                <w:szCs w:val="24"/>
              </w:rPr>
              <w:t>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бирдиктери</w:t>
            </w:r>
            <w:r>
              <w:rPr>
                <w:rFonts w:ascii="Times New Roman" w:hAnsi="Times New Roman"/>
                <w:sz w:val="24"/>
                <w:szCs w:val="24"/>
              </w:rPr>
              <w:t>.</w:t>
            </w:r>
          </w:p>
        </w:tc>
        <w:tc>
          <w:tcPr>
            <w:tcW w:w="4897" w:type="dxa"/>
            <w:tcBorders>
              <w:top w:val="single" w:sz="4" w:space="0" w:color="000000"/>
              <w:left w:val="single" w:sz="4" w:space="0" w:color="000000"/>
              <w:bottom w:val="single" w:sz="4" w:space="0" w:color="000000"/>
              <w:right w:val="single" w:sz="4" w:space="0" w:color="000000"/>
            </w:tcBorders>
            <w:hideMark/>
          </w:tcPr>
          <w:p w:rsidR="008C3BB9" w:rsidRDefault="008C3BB9">
            <w:pPr>
              <w:tabs>
                <w:tab w:val="left" w:pos="175"/>
              </w:tabs>
              <w:jc w:val="both"/>
              <w:rPr>
                <w:rFonts w:ascii="Times New Roman" w:hAnsi="Times New Roman"/>
                <w:sz w:val="24"/>
                <w:szCs w:val="24"/>
              </w:rPr>
            </w:pPr>
            <w:r>
              <w:rPr>
                <w:rFonts w:ascii="Times New Roman" w:hAnsi="Times New Roman"/>
                <w:sz w:val="24"/>
                <w:szCs w:val="24"/>
              </w:rPr>
              <w:t>Квант физикасынын пайда болуш тарыхынан. Атомду окуп үйр</w:t>
            </w:r>
            <w:r>
              <w:rPr>
                <w:rFonts w:ascii="Cambria Math" w:hAnsi="Cambria Math" w:cs="Cambria Math"/>
                <w:sz w:val="24"/>
                <w:szCs w:val="24"/>
              </w:rPr>
              <w:t>ѳ</w:t>
            </w:r>
            <w:r>
              <w:rPr>
                <w:rFonts w:ascii="Times New Roman" w:hAnsi="Times New Roman" w:cs="Times New Roman"/>
                <w:sz w:val="24"/>
                <w:szCs w:val="24"/>
              </w:rPr>
              <w:t>нүү</w:t>
            </w:r>
            <w:r>
              <w:rPr>
                <w:rFonts w:ascii="Times New Roman" w:hAnsi="Times New Roman"/>
                <w:sz w:val="24"/>
                <w:szCs w:val="24"/>
              </w:rPr>
              <w:t xml:space="preserve"> </w:t>
            </w:r>
            <w:r>
              <w:rPr>
                <w:rFonts w:ascii="Times New Roman" w:hAnsi="Times New Roman" w:cs="Times New Roman"/>
                <w:sz w:val="24"/>
                <w:szCs w:val="24"/>
              </w:rPr>
              <w:t>тарыхынан</w:t>
            </w:r>
            <w:r>
              <w:rPr>
                <w:rFonts w:ascii="Times New Roman" w:hAnsi="Times New Roman"/>
                <w:sz w:val="24"/>
                <w:szCs w:val="24"/>
              </w:rPr>
              <w:t xml:space="preserve">. </w:t>
            </w:r>
          </w:p>
          <w:p w:rsidR="008C3BB9" w:rsidRDefault="008C3BB9">
            <w:pPr>
              <w:tabs>
                <w:tab w:val="left" w:pos="175"/>
              </w:tabs>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Байкоо жана тажрыйба. Физикалык чоңдуктар. Физикалык чоңдуктарды </w:t>
            </w:r>
            <w:r>
              <w:rPr>
                <w:rFonts w:ascii="Cambria Math" w:hAnsi="Cambria Math" w:cs="Cambria Math"/>
                <w:sz w:val="24"/>
                <w:szCs w:val="24"/>
              </w:rPr>
              <w:t>ѳ</w:t>
            </w:r>
            <w:r>
              <w:rPr>
                <w:rFonts w:ascii="Times New Roman" w:hAnsi="Times New Roman" w:cs="Times New Roman"/>
                <w:sz w:val="24"/>
                <w:szCs w:val="24"/>
              </w:rPr>
              <w:t>лч</w:t>
            </w:r>
            <w:r>
              <w:rPr>
                <w:rFonts w:ascii="Cambria Math" w:hAnsi="Cambria Math" w:cs="Cambria Math"/>
                <w:sz w:val="24"/>
                <w:szCs w:val="24"/>
              </w:rPr>
              <w:t>ѳѳ</w:t>
            </w:r>
            <w:r>
              <w:rPr>
                <w:rFonts w:ascii="Times New Roman" w:hAnsi="Times New Roman"/>
                <w:sz w:val="24"/>
                <w:szCs w:val="24"/>
              </w:rPr>
              <w:t xml:space="preserve"> </w:t>
            </w:r>
            <w:r>
              <w:rPr>
                <w:rFonts w:ascii="Times New Roman" w:hAnsi="Times New Roman" w:cs="Times New Roman"/>
                <w:sz w:val="24"/>
                <w:szCs w:val="24"/>
              </w:rPr>
              <w:t>бирдиктери</w:t>
            </w:r>
            <w:r>
              <w:rPr>
                <w:rFonts w:ascii="Times New Roman" w:hAnsi="Times New Roman"/>
                <w:sz w:val="24"/>
                <w:szCs w:val="24"/>
              </w:rPr>
              <w:t>.</w:t>
            </w:r>
          </w:p>
        </w:tc>
      </w:tr>
      <w:tr w:rsidR="008C3BB9" w:rsidTr="009D69D7">
        <w:trPr>
          <w:trHeight w:val="3481"/>
        </w:trPr>
        <w:tc>
          <w:tcPr>
            <w:tcW w:w="1667" w:type="dxa"/>
            <w:tcBorders>
              <w:top w:val="single" w:sz="4" w:space="0" w:color="000000"/>
              <w:left w:val="single" w:sz="4" w:space="0" w:color="000000"/>
              <w:bottom w:val="single" w:sz="4" w:space="0" w:color="auto"/>
              <w:right w:val="single" w:sz="4" w:space="0" w:color="000000"/>
            </w:tcBorders>
            <w:hideMark/>
          </w:tcPr>
          <w:p w:rsidR="008C3BB9" w:rsidRDefault="008C3BB9">
            <w:pPr>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w:t>
            </w:r>
            <w:r>
              <w:rPr>
                <w:rFonts w:ascii="Times New Roman" w:hAnsi="Times New Roman"/>
                <w:b/>
                <w:color w:val="000000"/>
                <w:sz w:val="24"/>
                <w:szCs w:val="24"/>
              </w:rPr>
              <w:t>Материя жана анын түрл</w:t>
            </w:r>
            <w:r>
              <w:rPr>
                <w:rFonts w:ascii="Cambria Math" w:hAnsi="Cambria Math" w:cs="Cambria Math"/>
                <w:b/>
                <w:color w:val="000000"/>
                <w:sz w:val="24"/>
                <w:szCs w:val="24"/>
              </w:rPr>
              <w:t>ѳ</w:t>
            </w:r>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ү</w:t>
            </w:r>
            <w:r>
              <w:rPr>
                <w:rFonts w:ascii="Times New Roman" w:hAnsi="Times New Roman"/>
                <w:b/>
                <w:color w:val="000000"/>
                <w:sz w:val="24"/>
                <w:szCs w:val="24"/>
              </w:rPr>
              <w:t xml:space="preserve">, </w:t>
            </w:r>
            <w:r>
              <w:rPr>
                <w:rFonts w:ascii="Times New Roman" w:hAnsi="Times New Roman" w:cs="Times New Roman"/>
                <w:b/>
                <w:color w:val="000000"/>
                <w:sz w:val="24"/>
                <w:szCs w:val="24"/>
              </w:rPr>
              <w:t>түзүлүшү</w:t>
            </w:r>
            <w:r>
              <w:rPr>
                <w:rFonts w:ascii="Times New Roman" w:hAnsi="Times New Roman"/>
                <w:b/>
                <w:color w:val="000000"/>
                <w:sz w:val="24"/>
                <w:szCs w:val="24"/>
              </w:rPr>
              <w:t xml:space="preserve"> </w:t>
            </w:r>
            <w:r>
              <w:rPr>
                <w:rFonts w:ascii="Times New Roman" w:hAnsi="Times New Roman" w:cs="Times New Roman"/>
                <w:b/>
                <w:color w:val="000000"/>
                <w:sz w:val="24"/>
                <w:szCs w:val="24"/>
              </w:rPr>
              <w:t>жана</w:t>
            </w:r>
            <w:r>
              <w:rPr>
                <w:rFonts w:ascii="Times New Roman" w:hAnsi="Times New Roman"/>
                <w:b/>
                <w:color w:val="000000"/>
                <w:sz w:val="24"/>
                <w:szCs w:val="24"/>
              </w:rPr>
              <w:t xml:space="preserve"> </w:t>
            </w:r>
            <w:r>
              <w:rPr>
                <w:rFonts w:ascii="Times New Roman" w:hAnsi="Times New Roman" w:cs="Times New Roman"/>
                <w:b/>
                <w:color w:val="000000"/>
                <w:sz w:val="24"/>
                <w:szCs w:val="24"/>
              </w:rPr>
              <w:t>касиеттери</w:t>
            </w:r>
            <w:r>
              <w:rPr>
                <w:rFonts w:ascii="Times New Roman" w:hAnsi="Times New Roman"/>
                <w:b/>
                <w:sz w:val="24"/>
                <w:szCs w:val="24"/>
              </w:rPr>
              <w:t>»</w:t>
            </w:r>
          </w:p>
        </w:tc>
        <w:tc>
          <w:tcPr>
            <w:tcW w:w="4817" w:type="dxa"/>
            <w:tcBorders>
              <w:top w:val="single" w:sz="4" w:space="0" w:color="000000"/>
              <w:left w:val="single" w:sz="4" w:space="0" w:color="000000"/>
              <w:bottom w:val="single" w:sz="4" w:space="0" w:color="auto"/>
              <w:right w:val="single" w:sz="4" w:space="0" w:color="auto"/>
            </w:tcBorders>
            <w:hideMark/>
          </w:tcPr>
          <w:p w:rsidR="008C3BB9" w:rsidRDefault="008C3BB9">
            <w:pPr>
              <w:tabs>
                <w:tab w:val="left" w:pos="175"/>
              </w:tabs>
              <w:overflowPunct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Материя. Заттын курамы, түзүлүшү жана касиети. </w:t>
            </w:r>
            <w:r>
              <w:rPr>
                <w:rFonts w:ascii="Times New Roman" w:hAnsi="Times New Roman"/>
                <w:sz w:val="24"/>
                <w:szCs w:val="24"/>
              </w:rPr>
              <w:t>Материя жана анын түрл</w:t>
            </w:r>
            <w:r>
              <w:rPr>
                <w:rFonts w:ascii="Cambria Math" w:hAnsi="Cambria Math" w:cs="Cambria Math"/>
                <w:sz w:val="24"/>
                <w:szCs w:val="24"/>
              </w:rPr>
              <w:t>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w:t>
            </w:r>
            <w:r>
              <w:rPr>
                <w:rFonts w:ascii="Times New Roman" w:hAnsi="Times New Roman"/>
                <w:sz w:val="24"/>
                <w:szCs w:val="24"/>
              </w:rPr>
              <w:t xml:space="preserve">, </w:t>
            </w:r>
            <w:r>
              <w:rPr>
                <w:rFonts w:ascii="Times New Roman" w:hAnsi="Times New Roman" w:cs="Times New Roman"/>
                <w:sz w:val="24"/>
                <w:szCs w:val="24"/>
              </w:rPr>
              <w:t>түзүлүшү</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касиеттери</w:t>
            </w:r>
            <w:r>
              <w:rPr>
                <w:rFonts w:ascii="Times New Roman" w:hAnsi="Times New Roman"/>
                <w:sz w:val="24"/>
                <w:szCs w:val="24"/>
              </w:rPr>
              <w:t xml:space="preserve">. </w:t>
            </w:r>
            <w:r>
              <w:rPr>
                <w:rFonts w:ascii="Times New Roman" w:hAnsi="Times New Roman" w:cs="Times New Roman"/>
                <w:sz w:val="24"/>
                <w:szCs w:val="24"/>
              </w:rPr>
              <w:t>Зат</w:t>
            </w:r>
            <w:r>
              <w:rPr>
                <w:rFonts w:ascii="Times New Roman" w:hAnsi="Times New Roman"/>
                <w:sz w:val="24"/>
                <w:szCs w:val="24"/>
              </w:rPr>
              <w:t xml:space="preserve">. </w:t>
            </w:r>
            <w:r>
              <w:rPr>
                <w:rFonts w:ascii="Times New Roman" w:hAnsi="Times New Roman" w:cs="Times New Roman"/>
                <w:sz w:val="24"/>
                <w:szCs w:val="24"/>
              </w:rPr>
              <w:t>Заттын</w:t>
            </w:r>
            <w:r>
              <w:rPr>
                <w:rFonts w:ascii="Times New Roman" w:hAnsi="Times New Roman"/>
                <w:sz w:val="24"/>
                <w:szCs w:val="24"/>
              </w:rPr>
              <w:t xml:space="preserve"> </w:t>
            </w:r>
            <w:r>
              <w:rPr>
                <w:rFonts w:ascii="Times New Roman" w:hAnsi="Times New Roman" w:cs="Times New Roman"/>
                <w:sz w:val="24"/>
                <w:szCs w:val="24"/>
              </w:rPr>
              <w:t>түзүлүшү</w:t>
            </w:r>
            <w:r>
              <w:rPr>
                <w:rFonts w:ascii="Times New Roman" w:hAnsi="Times New Roman"/>
                <w:sz w:val="24"/>
                <w:szCs w:val="24"/>
              </w:rPr>
              <w:t xml:space="preserve">. </w:t>
            </w:r>
            <w:r>
              <w:rPr>
                <w:rFonts w:ascii="Times New Roman" w:hAnsi="Times New Roman" w:cs="Times New Roman"/>
                <w:sz w:val="24"/>
                <w:szCs w:val="24"/>
              </w:rPr>
              <w:t>Молекулалар</w:t>
            </w:r>
            <w:r>
              <w:rPr>
                <w:rFonts w:ascii="Times New Roman" w:hAnsi="Times New Roman"/>
                <w:sz w:val="24"/>
                <w:szCs w:val="24"/>
              </w:rPr>
              <w:t xml:space="preserve"> жана атомдор. Молекулалардын баш-аламан кыймылы. Молекулалардын </w:t>
            </w:r>
            <w:r>
              <w:rPr>
                <w:rFonts w:ascii="Cambria Math" w:hAnsi="Cambria Math" w:cs="Cambria Math"/>
                <w:sz w:val="24"/>
                <w:szCs w:val="24"/>
              </w:rPr>
              <w:t>ѳ</w:t>
            </w:r>
            <w:r>
              <w:rPr>
                <w:rFonts w:ascii="Times New Roman" w:hAnsi="Times New Roman" w:cs="Times New Roman"/>
                <w:sz w:val="24"/>
                <w:szCs w:val="24"/>
              </w:rPr>
              <w:t>з</w:t>
            </w:r>
            <w:r>
              <w:rPr>
                <w:rFonts w:ascii="Times New Roman" w:hAnsi="Times New Roman"/>
                <w:sz w:val="24"/>
                <w:szCs w:val="24"/>
              </w:rPr>
              <w:t xml:space="preserve"> </w:t>
            </w:r>
            <w:r>
              <w:rPr>
                <w:rFonts w:ascii="Times New Roman" w:hAnsi="Times New Roman" w:cs="Times New Roman"/>
                <w:sz w:val="24"/>
                <w:szCs w:val="24"/>
              </w:rPr>
              <w:t>ара</w:t>
            </w:r>
            <w:r>
              <w:rPr>
                <w:rFonts w:ascii="Times New Roman" w:hAnsi="Times New Roman"/>
                <w:sz w:val="24"/>
                <w:szCs w:val="24"/>
              </w:rPr>
              <w:t xml:space="preserve"> аракетенишүүсү. Молекулалардын </w:t>
            </w:r>
            <w:r>
              <w:rPr>
                <w:rFonts w:ascii="Cambria Math" w:hAnsi="Cambria Math" w:cs="Cambria Math"/>
                <w:sz w:val="24"/>
                <w:szCs w:val="24"/>
              </w:rPr>
              <w:t>ѳ</w:t>
            </w:r>
            <w:r>
              <w:rPr>
                <w:rFonts w:ascii="Times New Roman" w:hAnsi="Times New Roman" w:cs="Times New Roman"/>
                <w:sz w:val="24"/>
                <w:szCs w:val="24"/>
              </w:rPr>
              <w:t>з</w:t>
            </w:r>
            <w:r>
              <w:rPr>
                <w:rFonts w:ascii="Times New Roman" w:hAnsi="Times New Roman"/>
                <w:sz w:val="24"/>
                <w:szCs w:val="24"/>
              </w:rPr>
              <w:t xml:space="preserve"> </w:t>
            </w:r>
            <w:r>
              <w:rPr>
                <w:rFonts w:ascii="Times New Roman" w:hAnsi="Times New Roman" w:cs="Times New Roman"/>
                <w:sz w:val="24"/>
                <w:szCs w:val="24"/>
              </w:rPr>
              <w:t>ара</w:t>
            </w:r>
            <w:r>
              <w:rPr>
                <w:rFonts w:ascii="Times New Roman" w:hAnsi="Times New Roman"/>
                <w:sz w:val="24"/>
                <w:szCs w:val="24"/>
              </w:rPr>
              <w:t xml:space="preserve"> </w:t>
            </w:r>
            <w:r>
              <w:rPr>
                <w:rFonts w:ascii="Times New Roman" w:hAnsi="Times New Roman" w:cs="Times New Roman"/>
                <w:sz w:val="24"/>
                <w:szCs w:val="24"/>
              </w:rPr>
              <w:t>жайгашуусу</w:t>
            </w:r>
            <w:r>
              <w:rPr>
                <w:rFonts w:ascii="Times New Roman" w:hAnsi="Times New Roman"/>
                <w:sz w:val="24"/>
                <w:szCs w:val="24"/>
              </w:rPr>
              <w:t xml:space="preserve">. </w:t>
            </w:r>
            <w:r>
              <w:rPr>
                <w:rFonts w:ascii="Times New Roman" w:hAnsi="Times New Roman" w:cs="Times New Roman"/>
                <w:sz w:val="24"/>
                <w:szCs w:val="24"/>
              </w:rPr>
              <w:t>Заттын</w:t>
            </w:r>
            <w:r>
              <w:rPr>
                <w:rFonts w:ascii="Times New Roman" w:hAnsi="Times New Roman"/>
                <w:sz w:val="24"/>
                <w:szCs w:val="24"/>
              </w:rPr>
              <w:t xml:space="preserve"> </w:t>
            </w:r>
            <w:r>
              <w:rPr>
                <w:rFonts w:ascii="Times New Roman" w:hAnsi="Times New Roman" w:cs="Times New Roman"/>
                <w:sz w:val="24"/>
                <w:szCs w:val="24"/>
              </w:rPr>
              <w:t>агрегаттык</w:t>
            </w:r>
            <w:r>
              <w:rPr>
                <w:rFonts w:ascii="Times New Roman" w:hAnsi="Times New Roman"/>
                <w:sz w:val="24"/>
                <w:szCs w:val="24"/>
              </w:rPr>
              <w:t xml:space="preserve"> </w:t>
            </w:r>
            <w:r>
              <w:rPr>
                <w:rFonts w:ascii="Times New Roman" w:hAnsi="Times New Roman" w:cs="Times New Roman"/>
                <w:sz w:val="24"/>
                <w:szCs w:val="24"/>
              </w:rPr>
              <w:t>абалдары</w:t>
            </w:r>
            <w:r>
              <w:rPr>
                <w:rFonts w:ascii="Times New Roman" w:hAnsi="Times New Roman"/>
                <w:sz w:val="24"/>
                <w:szCs w:val="24"/>
              </w:rPr>
              <w:t>. Газдардагы, суюктуктардагы жана катуу заттардагы диффузия. Заттын касиеттери (механикалык, жылуулук, электрдик, магниттик жана жарыктык) ж</w:t>
            </w:r>
            <w:r>
              <w:rPr>
                <w:rFonts w:ascii="Cambria Math" w:hAnsi="Cambria Math" w:cs="Cambria Math"/>
                <w:sz w:val="24"/>
                <w:szCs w:val="24"/>
              </w:rPr>
              <w:t>ѳ</w:t>
            </w:r>
            <w:r>
              <w:rPr>
                <w:rFonts w:ascii="Times New Roman" w:hAnsi="Times New Roman" w:cs="Times New Roman"/>
                <w:sz w:val="24"/>
                <w:szCs w:val="24"/>
              </w:rPr>
              <w:t>нү</w:t>
            </w:r>
            <w:r>
              <w:rPr>
                <w:rFonts w:ascii="Cambria Math" w:hAnsi="Cambria Math" w:cs="Cambria Math"/>
                <w:sz w:val="24"/>
                <w:szCs w:val="24"/>
              </w:rPr>
              <w:t>ӊ</w:t>
            </w:r>
            <w:r>
              <w:rPr>
                <w:rFonts w:ascii="Times New Roman" w:hAnsi="Times New Roman" w:cs="Times New Roman"/>
                <w:sz w:val="24"/>
                <w:szCs w:val="24"/>
              </w:rPr>
              <w:t>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алгачкы</w:t>
            </w:r>
            <w:r>
              <w:rPr>
                <w:rFonts w:ascii="Times New Roman" w:hAnsi="Times New Roman"/>
                <w:sz w:val="24"/>
                <w:szCs w:val="24"/>
              </w:rPr>
              <w:t xml:space="preserve"> </w:t>
            </w:r>
            <w:r>
              <w:rPr>
                <w:rFonts w:ascii="Times New Roman" w:hAnsi="Times New Roman" w:cs="Times New Roman"/>
                <w:sz w:val="24"/>
                <w:szCs w:val="24"/>
              </w:rPr>
              <w:t>маалыматтар</w:t>
            </w:r>
            <w:r>
              <w:rPr>
                <w:rFonts w:ascii="Times New Roman" w:hAnsi="Times New Roman"/>
                <w:sz w:val="24"/>
                <w:szCs w:val="24"/>
              </w:rPr>
              <w:t xml:space="preserve">. </w:t>
            </w:r>
          </w:p>
        </w:tc>
        <w:tc>
          <w:tcPr>
            <w:tcW w:w="4534" w:type="dxa"/>
            <w:tcBorders>
              <w:top w:val="single" w:sz="4" w:space="0" w:color="000000"/>
              <w:left w:val="single" w:sz="4" w:space="0" w:color="auto"/>
              <w:bottom w:val="single" w:sz="4" w:space="0" w:color="auto"/>
              <w:right w:val="single" w:sz="4" w:space="0" w:color="000000"/>
            </w:tcBorders>
            <w:hideMark/>
          </w:tcPr>
          <w:p w:rsidR="008C3BB9" w:rsidRDefault="008C3BB9">
            <w:pPr>
              <w:tabs>
                <w:tab w:val="left" w:pos="175"/>
              </w:tabs>
              <w:jc w:val="both"/>
              <w:rPr>
                <w:rFonts w:ascii="Times New Roman" w:hAnsi="Times New Roman"/>
                <w:sz w:val="24"/>
                <w:szCs w:val="24"/>
              </w:rPr>
            </w:pPr>
            <w:r>
              <w:rPr>
                <w:rFonts w:ascii="Times New Roman" w:hAnsi="Times New Roman"/>
                <w:b/>
                <w:sz w:val="24"/>
                <w:szCs w:val="24"/>
              </w:rPr>
              <w:t xml:space="preserve">Заттын агрегаттык абалдарынын </w:t>
            </w:r>
            <w:r>
              <w:rPr>
                <w:rFonts w:ascii="Cambria Math" w:hAnsi="Cambria Math" w:cs="Cambria Math"/>
                <w:b/>
                <w:sz w:val="24"/>
                <w:szCs w:val="24"/>
              </w:rPr>
              <w:t>ѳ</w:t>
            </w:r>
            <w:r>
              <w:rPr>
                <w:rFonts w:ascii="Times New Roman" w:hAnsi="Times New Roman" w:cs="Times New Roman"/>
                <w:b/>
                <w:sz w:val="24"/>
                <w:szCs w:val="24"/>
              </w:rPr>
              <w:t>зг</w:t>
            </w:r>
            <w:r>
              <w:rPr>
                <w:rFonts w:ascii="Cambria Math" w:hAnsi="Cambria Math" w:cs="Cambria Math"/>
                <w:b/>
                <w:sz w:val="24"/>
                <w:szCs w:val="24"/>
              </w:rPr>
              <w:t>ѳ</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үшү</w:t>
            </w:r>
            <w:r>
              <w:rPr>
                <w:rFonts w:ascii="Times New Roman" w:hAnsi="Times New Roman"/>
                <w:b/>
                <w:sz w:val="24"/>
                <w:szCs w:val="24"/>
              </w:rPr>
              <w:t xml:space="preserve">. </w:t>
            </w:r>
            <w:r>
              <w:rPr>
                <w:rFonts w:ascii="Times New Roman" w:hAnsi="Times New Roman"/>
                <w:sz w:val="24"/>
                <w:szCs w:val="24"/>
              </w:rPr>
              <w:t>Катуу нерселердин эрүүсү жана кристаллдашуусу. Эрүүнү</w:t>
            </w:r>
            <w:proofErr w:type="gramStart"/>
            <w:r>
              <w:rPr>
                <w:rFonts w:ascii="Times New Roman" w:hAnsi="Times New Roman"/>
                <w:sz w:val="24"/>
                <w:szCs w:val="24"/>
              </w:rPr>
              <w:t>н</w:t>
            </w:r>
            <w:proofErr w:type="gramEnd"/>
            <w:r>
              <w:rPr>
                <w:rFonts w:ascii="Times New Roman" w:hAnsi="Times New Roman"/>
                <w:sz w:val="24"/>
                <w:szCs w:val="24"/>
              </w:rPr>
              <w:t xml:space="preserve"> салыштырма жылуулугу. Буунун пайда болушу. Буулануу жана конденсация. Буулануунун салыштырма жылуулугу. Кайноо. Кайноо температурасы. Абанын нымдуулугу. </w:t>
            </w:r>
          </w:p>
          <w:p w:rsidR="008C3BB9" w:rsidRDefault="008C3BB9">
            <w:pPr>
              <w:tabs>
                <w:tab w:val="left" w:pos="175"/>
              </w:tabs>
              <w:overflowPunct w:val="0"/>
              <w:autoSpaceDE w:val="0"/>
              <w:autoSpaceDN w:val="0"/>
              <w:adjustRightInd w:val="0"/>
              <w:jc w:val="both"/>
              <w:rPr>
                <w:rFonts w:ascii="Times New Roman" w:hAnsi="Times New Roman"/>
                <w:sz w:val="24"/>
                <w:szCs w:val="24"/>
              </w:rPr>
            </w:pPr>
            <w:r>
              <w:rPr>
                <w:rFonts w:ascii="Times New Roman" w:hAnsi="Times New Roman"/>
                <w:b/>
                <w:sz w:val="24"/>
                <w:szCs w:val="24"/>
              </w:rPr>
              <w:t xml:space="preserve">Электр заряды. Электр </w:t>
            </w:r>
            <w:r>
              <w:rPr>
                <w:rFonts w:ascii="Times New Roman" w:hAnsi="Times New Roman"/>
                <w:sz w:val="24"/>
                <w:szCs w:val="24"/>
              </w:rPr>
              <w:t xml:space="preserve">талаасы. Нерселердин электрлениши. Электрленген нерселердин </w:t>
            </w:r>
            <w:r>
              <w:rPr>
                <w:rFonts w:ascii="Cambria Math" w:hAnsi="Cambria Math" w:cs="Cambria Math"/>
                <w:sz w:val="24"/>
                <w:szCs w:val="24"/>
              </w:rPr>
              <w:t>ѳ</w:t>
            </w:r>
            <w:r>
              <w:rPr>
                <w:rFonts w:ascii="Times New Roman" w:hAnsi="Times New Roman" w:cs="Times New Roman"/>
                <w:sz w:val="24"/>
                <w:szCs w:val="24"/>
              </w:rPr>
              <w:t>з</w:t>
            </w:r>
            <w:r>
              <w:rPr>
                <w:rFonts w:ascii="Times New Roman" w:hAnsi="Times New Roman"/>
                <w:sz w:val="24"/>
                <w:szCs w:val="24"/>
              </w:rPr>
              <w:t xml:space="preserve"> </w:t>
            </w:r>
            <w:r>
              <w:rPr>
                <w:rFonts w:ascii="Times New Roman" w:hAnsi="Times New Roman" w:cs="Times New Roman"/>
                <w:sz w:val="24"/>
                <w:szCs w:val="24"/>
              </w:rPr>
              <w:t>ара</w:t>
            </w:r>
            <w:r>
              <w:rPr>
                <w:rFonts w:ascii="Times New Roman" w:hAnsi="Times New Roman"/>
                <w:sz w:val="24"/>
                <w:szCs w:val="24"/>
              </w:rPr>
              <w:t xml:space="preserve"> </w:t>
            </w:r>
            <w:r>
              <w:rPr>
                <w:rFonts w:ascii="Times New Roman" w:hAnsi="Times New Roman" w:cs="Times New Roman"/>
                <w:sz w:val="24"/>
                <w:szCs w:val="24"/>
              </w:rPr>
              <w:t>аракеттениши</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заряды</w:t>
            </w:r>
            <w:r>
              <w:rPr>
                <w:rFonts w:ascii="Times New Roman" w:hAnsi="Times New Roman"/>
                <w:sz w:val="24"/>
                <w:szCs w:val="24"/>
              </w:rPr>
              <w:t xml:space="preserve">. </w:t>
            </w:r>
            <w:r>
              <w:rPr>
                <w:rFonts w:ascii="Times New Roman" w:hAnsi="Times New Roman" w:cs="Times New Roman"/>
                <w:sz w:val="24"/>
                <w:szCs w:val="24"/>
              </w:rPr>
              <w:t>Заряддарды</w:t>
            </w:r>
            <w:r>
              <w:rPr>
                <w:rFonts w:ascii="Times New Roman" w:hAnsi="Times New Roman"/>
                <w:sz w:val="24"/>
                <w:szCs w:val="24"/>
              </w:rPr>
              <w:t>н эки түрү. Электроскоп. Атомдун түзүлүшү. Заряддалган б</w:t>
            </w:r>
            <w:r>
              <w:rPr>
                <w:rFonts w:ascii="Cambria Math" w:hAnsi="Cambria Math" w:cs="Cambria Math"/>
                <w:sz w:val="24"/>
                <w:szCs w:val="24"/>
              </w:rPr>
              <w:t>ѳ</w:t>
            </w:r>
            <w:r>
              <w:rPr>
                <w:rFonts w:ascii="Times New Roman" w:hAnsi="Times New Roman" w:cs="Times New Roman"/>
                <w:sz w:val="24"/>
                <w:szCs w:val="24"/>
              </w:rPr>
              <w:t>лүкч</w:t>
            </w:r>
            <w:r>
              <w:rPr>
                <w:rFonts w:ascii="Cambria Math" w:hAnsi="Cambria Math" w:cs="Cambria Math"/>
                <w:sz w:val="24"/>
                <w:szCs w:val="24"/>
              </w:rPr>
              <w:t>ѳ</w:t>
            </w:r>
            <w:r>
              <w:rPr>
                <w:rFonts w:ascii="Times New Roman" w:hAnsi="Times New Roman" w:cs="Times New Roman"/>
                <w:sz w:val="24"/>
                <w:szCs w:val="24"/>
              </w:rPr>
              <w:t>л</w:t>
            </w:r>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 xml:space="preserve">.  </w:t>
            </w:r>
          </w:p>
        </w:tc>
        <w:tc>
          <w:tcPr>
            <w:tcW w:w="4897" w:type="dxa"/>
            <w:tcBorders>
              <w:top w:val="single" w:sz="4" w:space="0" w:color="000000"/>
              <w:left w:val="single" w:sz="4" w:space="0" w:color="000000"/>
              <w:bottom w:val="single" w:sz="4" w:space="0" w:color="auto"/>
              <w:right w:val="single" w:sz="4" w:space="0" w:color="000000"/>
            </w:tcBorders>
            <w:hideMark/>
          </w:tcPr>
          <w:p w:rsidR="008C3BB9" w:rsidRDefault="008C3BB9">
            <w:pPr>
              <w:tabs>
                <w:tab w:val="left" w:pos="175"/>
              </w:tabs>
              <w:jc w:val="both"/>
              <w:rPr>
                <w:rFonts w:ascii="Times New Roman" w:hAnsi="Times New Roman"/>
                <w:sz w:val="24"/>
                <w:szCs w:val="24"/>
              </w:rPr>
            </w:pPr>
            <w:r>
              <w:rPr>
                <w:rFonts w:ascii="Times New Roman" w:hAnsi="Times New Roman"/>
                <w:b/>
                <w:sz w:val="24"/>
                <w:szCs w:val="24"/>
              </w:rPr>
              <w:t>Квант физикасы.</w:t>
            </w:r>
            <w:r>
              <w:rPr>
                <w:rFonts w:ascii="Times New Roman" w:hAnsi="Times New Roman"/>
                <w:sz w:val="24"/>
                <w:szCs w:val="24"/>
              </w:rPr>
              <w:t xml:space="preserve"> Фотондор. Фотоэлектрдик эффект. Фотоэлемент.</w:t>
            </w:r>
          </w:p>
          <w:p w:rsidR="008C3BB9" w:rsidRDefault="008C3BB9">
            <w:pPr>
              <w:tabs>
                <w:tab w:val="left" w:pos="175"/>
              </w:tabs>
              <w:overflowPunct w:val="0"/>
              <w:autoSpaceDE w:val="0"/>
              <w:autoSpaceDN w:val="0"/>
              <w:adjustRightInd w:val="0"/>
              <w:jc w:val="both"/>
              <w:rPr>
                <w:rFonts w:ascii="Times New Roman" w:hAnsi="Times New Roman"/>
                <w:sz w:val="24"/>
                <w:szCs w:val="24"/>
              </w:rPr>
            </w:pPr>
            <w:r>
              <w:rPr>
                <w:rFonts w:ascii="Times New Roman" w:hAnsi="Times New Roman"/>
                <w:sz w:val="24"/>
                <w:szCs w:val="24"/>
              </w:rPr>
              <w:t>Атомдун модели. Резерфорддун тажрыйбасы. Атом ядросунун курамы. Ядролук реакциялар. Рдиоактивдүүлүк кубулушу. Альф</w:t>
            </w:r>
            <w:proofErr w:type="gramStart"/>
            <w:r>
              <w:rPr>
                <w:rFonts w:ascii="Times New Roman" w:hAnsi="Times New Roman"/>
                <w:sz w:val="24"/>
                <w:szCs w:val="24"/>
              </w:rPr>
              <w:t>а-</w:t>
            </w:r>
            <w:proofErr w:type="gramEnd"/>
            <w:r>
              <w:rPr>
                <w:rFonts w:ascii="Times New Roman" w:hAnsi="Times New Roman"/>
                <w:sz w:val="24"/>
                <w:szCs w:val="24"/>
              </w:rPr>
              <w:t>, бета-, гамма-нурларынын табияты. Радиоактивдүү нурларды жана б</w:t>
            </w:r>
            <w:r>
              <w:rPr>
                <w:rFonts w:ascii="Cambria Math" w:hAnsi="Cambria Math" w:cs="Cambria Math"/>
                <w:sz w:val="24"/>
                <w:szCs w:val="24"/>
              </w:rPr>
              <w:t>ѳ</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үкч</w:t>
            </w:r>
            <w:r>
              <w:rPr>
                <w:rFonts w:ascii="Cambria Math" w:hAnsi="Cambria Math" w:cs="Cambria Math"/>
                <w:sz w:val="24"/>
                <w:szCs w:val="24"/>
              </w:rPr>
              <w:t>ѳ</w:t>
            </w:r>
            <w:r>
              <w:rPr>
                <w:rFonts w:ascii="Times New Roman" w:hAnsi="Times New Roman" w:cs="Times New Roman"/>
                <w:sz w:val="24"/>
                <w:szCs w:val="24"/>
              </w:rPr>
              <w:t>л</w:t>
            </w:r>
            <w:r>
              <w:rPr>
                <w:rFonts w:ascii="Cambria Math" w:hAnsi="Cambria Math" w:cs="Cambria Math"/>
                <w:sz w:val="24"/>
                <w:szCs w:val="24"/>
              </w:rPr>
              <w:t>ѳ</w:t>
            </w:r>
            <w:r>
              <w:rPr>
                <w:rFonts w:ascii="Times New Roman" w:hAnsi="Times New Roman" w:cs="Times New Roman"/>
                <w:sz w:val="24"/>
                <w:szCs w:val="24"/>
              </w:rPr>
              <w:t>рдү</w:t>
            </w:r>
            <w:r>
              <w:rPr>
                <w:rFonts w:ascii="Times New Roman" w:hAnsi="Times New Roman"/>
                <w:sz w:val="24"/>
                <w:szCs w:val="24"/>
              </w:rPr>
              <w:t xml:space="preserve"> </w:t>
            </w:r>
            <w:r>
              <w:rPr>
                <w:rFonts w:ascii="Times New Roman" w:hAnsi="Times New Roman" w:cs="Times New Roman"/>
                <w:sz w:val="24"/>
                <w:szCs w:val="24"/>
              </w:rPr>
              <w:t>каттоонун</w:t>
            </w:r>
            <w:r>
              <w:rPr>
                <w:rFonts w:ascii="Times New Roman" w:hAnsi="Times New Roman"/>
                <w:sz w:val="24"/>
                <w:szCs w:val="24"/>
              </w:rPr>
              <w:t xml:space="preserve"> </w:t>
            </w:r>
            <w:r>
              <w:rPr>
                <w:rFonts w:ascii="Times New Roman" w:hAnsi="Times New Roman" w:cs="Times New Roman"/>
                <w:sz w:val="24"/>
                <w:szCs w:val="24"/>
              </w:rPr>
              <w:t>методдору</w:t>
            </w:r>
            <w:r>
              <w:rPr>
                <w:rFonts w:ascii="Times New Roman" w:hAnsi="Times New Roman"/>
                <w:sz w:val="24"/>
                <w:szCs w:val="24"/>
              </w:rPr>
              <w:t xml:space="preserve">. </w:t>
            </w:r>
            <w:r>
              <w:rPr>
                <w:rFonts w:ascii="Times New Roman" w:hAnsi="Times New Roman" w:cs="Times New Roman"/>
                <w:sz w:val="24"/>
                <w:szCs w:val="24"/>
              </w:rPr>
              <w:t>Даяр</w:t>
            </w:r>
            <w:r>
              <w:rPr>
                <w:rFonts w:ascii="Times New Roman" w:hAnsi="Times New Roman"/>
                <w:sz w:val="24"/>
                <w:szCs w:val="24"/>
              </w:rPr>
              <w:t xml:space="preserve"> </w:t>
            </w:r>
            <w:r>
              <w:rPr>
                <w:rFonts w:ascii="Times New Roman" w:hAnsi="Times New Roman" w:cs="Times New Roman"/>
                <w:sz w:val="24"/>
                <w:szCs w:val="24"/>
              </w:rPr>
              <w:t>фотографиялары</w:t>
            </w:r>
            <w:r>
              <w:rPr>
                <w:rFonts w:ascii="Times New Roman" w:hAnsi="Times New Roman"/>
                <w:sz w:val="24"/>
                <w:szCs w:val="24"/>
              </w:rPr>
              <w:t xml:space="preserve"> </w:t>
            </w:r>
            <w:r>
              <w:rPr>
                <w:rFonts w:ascii="Times New Roman" w:hAnsi="Times New Roman" w:cs="Times New Roman"/>
                <w:sz w:val="24"/>
                <w:szCs w:val="24"/>
              </w:rPr>
              <w:t>аркылуу</w:t>
            </w:r>
            <w:r>
              <w:rPr>
                <w:rFonts w:ascii="Times New Roman" w:hAnsi="Times New Roman"/>
                <w:sz w:val="24"/>
                <w:szCs w:val="24"/>
              </w:rPr>
              <w:t xml:space="preserve"> заряддалган б</w:t>
            </w:r>
            <w:r>
              <w:rPr>
                <w:rFonts w:ascii="Cambria Math" w:hAnsi="Cambria Math" w:cs="Cambria Math"/>
                <w:sz w:val="24"/>
                <w:szCs w:val="24"/>
              </w:rPr>
              <w:t>ѳ</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үкч</w:t>
            </w:r>
            <w:r>
              <w:rPr>
                <w:rFonts w:ascii="Cambria Math" w:hAnsi="Cambria Math" w:cs="Cambria Math"/>
                <w:sz w:val="24"/>
                <w:szCs w:val="24"/>
              </w:rPr>
              <w:t>ѳ</w:t>
            </w:r>
            <w:r>
              <w:rPr>
                <w:rFonts w:ascii="Times New Roman" w:hAnsi="Times New Roman" w:cs="Times New Roman"/>
                <w:sz w:val="24"/>
                <w:szCs w:val="24"/>
              </w:rPr>
              <w:t>л</w:t>
            </w:r>
            <w:r>
              <w:rPr>
                <w:rFonts w:ascii="Cambria Math" w:hAnsi="Cambria Math" w:cs="Cambria Math"/>
                <w:sz w:val="24"/>
                <w:szCs w:val="24"/>
              </w:rPr>
              <w:t>ѳ</w:t>
            </w:r>
            <w:r>
              <w:rPr>
                <w:rFonts w:ascii="Times New Roman" w:hAnsi="Times New Roman" w:cs="Times New Roman"/>
                <w:sz w:val="24"/>
                <w:szCs w:val="24"/>
              </w:rPr>
              <w:t>рдүн</w:t>
            </w:r>
            <w:r>
              <w:rPr>
                <w:rFonts w:ascii="Times New Roman" w:hAnsi="Times New Roman"/>
                <w:sz w:val="24"/>
                <w:szCs w:val="24"/>
              </w:rPr>
              <w:t xml:space="preserve"> </w:t>
            </w:r>
            <w:r>
              <w:rPr>
                <w:rFonts w:ascii="Times New Roman" w:hAnsi="Times New Roman" w:cs="Times New Roman"/>
                <w:sz w:val="24"/>
                <w:szCs w:val="24"/>
              </w:rPr>
              <w:t>тректин</w:t>
            </w:r>
            <w:r>
              <w:rPr>
                <w:rFonts w:ascii="Times New Roman" w:hAnsi="Times New Roman"/>
                <w:sz w:val="24"/>
                <w:szCs w:val="24"/>
              </w:rPr>
              <w:t xml:space="preserve"> </w:t>
            </w:r>
            <w:r>
              <w:rPr>
                <w:rFonts w:ascii="Times New Roman" w:hAnsi="Times New Roman" w:cs="Times New Roman"/>
                <w:sz w:val="24"/>
                <w:szCs w:val="24"/>
              </w:rPr>
              <w:t>окуп</w:t>
            </w:r>
            <w:r>
              <w:rPr>
                <w:rFonts w:ascii="Times New Roman" w:hAnsi="Times New Roman"/>
                <w:sz w:val="24"/>
                <w:szCs w:val="24"/>
              </w:rPr>
              <w:t xml:space="preserve"> </w:t>
            </w:r>
            <w:r>
              <w:rPr>
                <w:rFonts w:ascii="Times New Roman" w:hAnsi="Times New Roman" w:cs="Times New Roman"/>
                <w:sz w:val="24"/>
                <w:szCs w:val="24"/>
              </w:rPr>
              <w:t>үйр</w:t>
            </w:r>
            <w:r>
              <w:rPr>
                <w:rFonts w:ascii="Cambria Math" w:hAnsi="Cambria Math" w:cs="Cambria Math"/>
                <w:sz w:val="24"/>
                <w:szCs w:val="24"/>
              </w:rPr>
              <w:t>ѳ</w:t>
            </w:r>
            <w:r>
              <w:rPr>
                <w:rFonts w:ascii="Times New Roman" w:hAnsi="Times New Roman" w:cs="Times New Roman"/>
                <w:sz w:val="24"/>
                <w:szCs w:val="24"/>
              </w:rPr>
              <w:t>нүү</w:t>
            </w:r>
            <w:r>
              <w:rPr>
                <w:rFonts w:ascii="Times New Roman" w:hAnsi="Times New Roman"/>
                <w:sz w:val="24"/>
                <w:szCs w:val="24"/>
              </w:rPr>
              <w:t xml:space="preserve">. </w:t>
            </w:r>
            <w:r>
              <w:rPr>
                <w:rFonts w:ascii="Times New Roman" w:hAnsi="Times New Roman" w:cs="Times New Roman"/>
                <w:sz w:val="24"/>
                <w:szCs w:val="24"/>
              </w:rPr>
              <w:t>Ядролук</w:t>
            </w:r>
            <w:r>
              <w:rPr>
                <w:rFonts w:ascii="Times New Roman" w:hAnsi="Times New Roman"/>
                <w:sz w:val="24"/>
                <w:szCs w:val="24"/>
              </w:rPr>
              <w:t xml:space="preserve"> </w:t>
            </w:r>
            <w:r>
              <w:rPr>
                <w:rFonts w:ascii="Times New Roman" w:hAnsi="Times New Roman" w:cs="Times New Roman"/>
                <w:sz w:val="24"/>
                <w:szCs w:val="24"/>
              </w:rPr>
              <w:t>реакторлор</w:t>
            </w:r>
            <w:r>
              <w:rPr>
                <w:rFonts w:ascii="Times New Roman" w:hAnsi="Times New Roman"/>
                <w:sz w:val="24"/>
                <w:szCs w:val="24"/>
              </w:rPr>
              <w:t>.</w:t>
            </w:r>
          </w:p>
        </w:tc>
      </w:tr>
      <w:tr w:rsidR="008C3BB9" w:rsidTr="009D69D7">
        <w:trPr>
          <w:trHeight w:val="9567"/>
        </w:trPr>
        <w:tc>
          <w:tcPr>
            <w:tcW w:w="1667" w:type="dxa"/>
            <w:tcBorders>
              <w:top w:val="single" w:sz="4" w:space="0" w:color="auto"/>
              <w:left w:val="single" w:sz="4" w:space="0" w:color="000000"/>
              <w:bottom w:val="single" w:sz="4" w:space="0" w:color="000000"/>
              <w:right w:val="single" w:sz="4" w:space="0" w:color="000000"/>
            </w:tcBorders>
          </w:tcPr>
          <w:p w:rsidR="008C3BB9" w:rsidRDefault="008C3BB9">
            <w:pPr>
              <w:overflowPunct w:val="0"/>
              <w:autoSpaceDE w:val="0"/>
              <w:autoSpaceDN w:val="0"/>
              <w:adjustRightInd w:val="0"/>
              <w:jc w:val="both"/>
              <w:rPr>
                <w:rFonts w:ascii="Times New Roman" w:hAnsi="Times New Roman"/>
                <w:b/>
                <w:sz w:val="24"/>
                <w:szCs w:val="24"/>
              </w:rPr>
            </w:pPr>
          </w:p>
        </w:tc>
        <w:tc>
          <w:tcPr>
            <w:tcW w:w="4817" w:type="dxa"/>
            <w:tcBorders>
              <w:top w:val="single" w:sz="4" w:space="0" w:color="auto"/>
              <w:left w:val="single" w:sz="4" w:space="0" w:color="000000"/>
              <w:bottom w:val="single" w:sz="4" w:space="0" w:color="000000"/>
              <w:right w:val="single" w:sz="4" w:space="0" w:color="auto"/>
            </w:tcBorders>
          </w:tcPr>
          <w:p w:rsidR="008C3BB9" w:rsidRDefault="008C3BB9">
            <w:pPr>
              <w:tabs>
                <w:tab w:val="left" w:pos="175"/>
              </w:tabs>
              <w:overflowPunct w:val="0"/>
              <w:autoSpaceDE w:val="0"/>
              <w:autoSpaceDN w:val="0"/>
              <w:adjustRightInd w:val="0"/>
              <w:jc w:val="both"/>
              <w:rPr>
                <w:rFonts w:ascii="Times New Roman" w:hAnsi="Times New Roman"/>
                <w:b/>
                <w:sz w:val="24"/>
                <w:szCs w:val="24"/>
              </w:rPr>
            </w:pPr>
          </w:p>
        </w:tc>
        <w:tc>
          <w:tcPr>
            <w:tcW w:w="4534" w:type="dxa"/>
            <w:tcBorders>
              <w:top w:val="single" w:sz="4" w:space="0" w:color="auto"/>
              <w:left w:val="single" w:sz="4" w:space="0" w:color="auto"/>
              <w:bottom w:val="single" w:sz="4" w:space="0" w:color="000000"/>
              <w:right w:val="single" w:sz="4" w:space="0" w:color="000000"/>
            </w:tcBorders>
            <w:hideMark/>
          </w:tcPr>
          <w:p w:rsidR="008C3BB9" w:rsidRDefault="008C3BB9">
            <w:pPr>
              <w:tabs>
                <w:tab w:val="left" w:pos="175"/>
              </w:tabs>
              <w:jc w:val="both"/>
              <w:rPr>
                <w:rFonts w:ascii="Times New Roman" w:hAnsi="Times New Roman"/>
                <w:sz w:val="24"/>
                <w:szCs w:val="24"/>
              </w:rPr>
            </w:pPr>
            <w:r>
              <w:rPr>
                <w:rFonts w:ascii="Times New Roman" w:hAnsi="Times New Roman"/>
                <w:sz w:val="24"/>
                <w:szCs w:val="24"/>
              </w:rPr>
              <w:t>Электрдик заряддалган б</w:t>
            </w:r>
            <w:r>
              <w:rPr>
                <w:rFonts w:ascii="Cambria Math" w:hAnsi="Cambria Math" w:cs="Cambria Math"/>
                <w:sz w:val="24"/>
                <w:szCs w:val="24"/>
              </w:rPr>
              <w:t>ѳ</w:t>
            </w:r>
            <w:r>
              <w:rPr>
                <w:rFonts w:ascii="Times New Roman" w:hAnsi="Times New Roman" w:cs="Times New Roman"/>
                <w:sz w:val="24"/>
                <w:szCs w:val="24"/>
              </w:rPr>
              <w:t>лүкч</w:t>
            </w:r>
            <w:r>
              <w:rPr>
                <w:rFonts w:ascii="Cambria Math" w:hAnsi="Cambria Math" w:cs="Cambria Math"/>
                <w:sz w:val="24"/>
                <w:szCs w:val="24"/>
              </w:rPr>
              <w:t>ѳ</w:t>
            </w:r>
            <w:r>
              <w:rPr>
                <w:rFonts w:ascii="Times New Roman" w:hAnsi="Times New Roman" w:cs="Times New Roman"/>
                <w:sz w:val="24"/>
                <w:szCs w:val="24"/>
              </w:rPr>
              <w:t>л</w:t>
            </w:r>
            <w:r>
              <w:rPr>
                <w:rFonts w:ascii="Cambria Math" w:hAnsi="Cambria Math" w:cs="Cambria Math"/>
                <w:sz w:val="24"/>
                <w:szCs w:val="24"/>
              </w:rPr>
              <w:t>ѳ</w:t>
            </w:r>
            <w:r>
              <w:rPr>
                <w:rFonts w:ascii="Times New Roman" w:hAnsi="Times New Roman" w:cs="Times New Roman"/>
                <w:sz w:val="24"/>
                <w:szCs w:val="24"/>
              </w:rPr>
              <w:t>рдүн</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тк</w:t>
            </w:r>
            <w:r>
              <w:rPr>
                <w:rFonts w:ascii="Cambria Math" w:hAnsi="Cambria Math" w:cs="Cambria Math"/>
                <w:sz w:val="24"/>
                <w:szCs w:val="24"/>
              </w:rPr>
              <w:t>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үлүшү</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тк</w:t>
            </w:r>
            <w:r>
              <w:rPr>
                <w:rFonts w:ascii="Cambria Math" w:hAnsi="Cambria Math" w:cs="Cambria Math"/>
                <w:sz w:val="24"/>
                <w:szCs w:val="24"/>
              </w:rPr>
              <w:t>ѳ</w:t>
            </w:r>
            <w:r>
              <w:rPr>
                <w:rFonts w:ascii="Times New Roman" w:hAnsi="Times New Roman" w:cs="Times New Roman"/>
                <w:sz w:val="24"/>
                <w:szCs w:val="24"/>
              </w:rPr>
              <w:t>ргүчт</w:t>
            </w:r>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тк</w:t>
            </w:r>
            <w:r>
              <w:rPr>
                <w:rFonts w:ascii="Cambria Math" w:hAnsi="Cambria Math" w:cs="Cambria Math"/>
                <w:sz w:val="24"/>
                <w:szCs w:val="24"/>
              </w:rPr>
              <w:t>ѳ</w:t>
            </w:r>
            <w:r>
              <w:rPr>
                <w:rFonts w:ascii="Times New Roman" w:hAnsi="Times New Roman" w:cs="Times New Roman"/>
                <w:sz w:val="24"/>
                <w:szCs w:val="24"/>
              </w:rPr>
              <w:t>рб</w:t>
            </w:r>
            <w:r>
              <w:rPr>
                <w:rFonts w:ascii="Cambria Math" w:hAnsi="Cambria Math" w:cs="Cambria Math"/>
                <w:sz w:val="24"/>
                <w:szCs w:val="24"/>
              </w:rPr>
              <w:t>ѳ</w:t>
            </w:r>
            <w:r>
              <w:rPr>
                <w:rFonts w:ascii="Times New Roman" w:hAnsi="Times New Roman" w:cs="Times New Roman"/>
                <w:sz w:val="24"/>
                <w:szCs w:val="24"/>
              </w:rPr>
              <w:t>гүчт</w:t>
            </w:r>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талаасы. Заттын электр сыйымдуулугу. Жалпак конденсаторлор.</w:t>
            </w:r>
          </w:p>
          <w:p w:rsidR="008C3BB9" w:rsidRDefault="008C3BB9">
            <w:pPr>
              <w:tabs>
                <w:tab w:val="left" w:pos="175"/>
              </w:tabs>
              <w:jc w:val="both"/>
              <w:rPr>
                <w:rFonts w:ascii="Times New Roman" w:hAnsi="Times New Roman"/>
                <w:sz w:val="24"/>
                <w:szCs w:val="24"/>
              </w:rPr>
            </w:pPr>
            <w:r>
              <w:rPr>
                <w:rFonts w:ascii="Times New Roman" w:hAnsi="Times New Roman"/>
                <w:b/>
                <w:sz w:val="24"/>
                <w:szCs w:val="24"/>
              </w:rPr>
              <w:t xml:space="preserve">Туратуу электр тогу. </w:t>
            </w:r>
            <w:r>
              <w:rPr>
                <w:rFonts w:ascii="Times New Roman" w:hAnsi="Times New Roman"/>
                <w:sz w:val="24"/>
                <w:szCs w:val="24"/>
              </w:rPr>
              <w:t>Электр тогу. Электр тогунун булактары жана керект</w:t>
            </w:r>
            <w:r>
              <w:rPr>
                <w:rFonts w:ascii="Cambria Math" w:hAnsi="Cambria Math" w:cs="Cambria Math"/>
                <w:sz w:val="24"/>
                <w:szCs w:val="24"/>
              </w:rPr>
              <w:t>ѳѳ</w:t>
            </w:r>
            <w:r>
              <w:rPr>
                <w:rFonts w:ascii="Times New Roman" w:hAnsi="Times New Roman" w:cs="Times New Roman"/>
                <w:sz w:val="24"/>
                <w:szCs w:val="24"/>
              </w:rPr>
              <w:t>чүл</w:t>
            </w:r>
            <w:r>
              <w:rPr>
                <w:rFonts w:ascii="Cambria Math" w:hAnsi="Cambria Math" w:cs="Cambria Math"/>
                <w:sz w:val="24"/>
                <w:szCs w:val="24"/>
              </w:rPr>
              <w:t>ѳ</w:t>
            </w:r>
            <w:r>
              <w:rPr>
                <w:rFonts w:ascii="Times New Roman" w:hAnsi="Times New Roman" w:cs="Times New Roman"/>
                <w:sz w:val="24"/>
                <w:szCs w:val="24"/>
              </w:rPr>
              <w:t>рү</w:t>
            </w:r>
            <w:r>
              <w:rPr>
                <w:rFonts w:ascii="Times New Roman" w:hAnsi="Times New Roman"/>
                <w:sz w:val="24"/>
                <w:szCs w:val="24"/>
              </w:rPr>
              <w:t>.  Электр чынжыры. Электр тогунун багыты. Ток күчү. Амперметр. Электрдик чыңалуу. Вольтметр</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Cambria Math" w:hAnsi="Cambria Math" w:cs="Cambria Math"/>
                <w:sz w:val="24"/>
                <w:szCs w:val="24"/>
              </w:rPr>
              <w:t>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к</w:t>
            </w:r>
            <w:r>
              <w:rPr>
                <w:rFonts w:ascii="Cambria Math" w:hAnsi="Cambria Math" w:cs="Cambria Math"/>
                <w:sz w:val="24"/>
                <w:szCs w:val="24"/>
              </w:rPr>
              <w:t>ѳ</w:t>
            </w:r>
            <w:r>
              <w:rPr>
                <w:rFonts w:ascii="Times New Roman" w:hAnsi="Times New Roman" w:cs="Times New Roman"/>
                <w:sz w:val="24"/>
                <w:szCs w:val="24"/>
              </w:rPr>
              <w:t>ргүчтүн</w:t>
            </w:r>
            <w:r>
              <w:rPr>
                <w:rFonts w:ascii="Times New Roman" w:hAnsi="Times New Roman"/>
                <w:sz w:val="24"/>
                <w:szCs w:val="24"/>
              </w:rPr>
              <w:t xml:space="preserve"> </w:t>
            </w:r>
            <w:r>
              <w:rPr>
                <w:rFonts w:ascii="Times New Roman" w:hAnsi="Times New Roman" w:cs="Times New Roman"/>
                <w:sz w:val="24"/>
                <w:szCs w:val="24"/>
              </w:rPr>
              <w:t>каршылыгы</w:t>
            </w:r>
            <w:r>
              <w:rPr>
                <w:rFonts w:ascii="Times New Roman" w:hAnsi="Times New Roman"/>
                <w:sz w:val="24"/>
                <w:szCs w:val="24"/>
              </w:rPr>
              <w:t xml:space="preserve">. </w:t>
            </w:r>
            <w:r>
              <w:rPr>
                <w:rFonts w:ascii="Times New Roman" w:hAnsi="Times New Roman" w:cs="Times New Roman"/>
                <w:sz w:val="24"/>
                <w:szCs w:val="24"/>
              </w:rPr>
              <w:t>Салыштырма</w:t>
            </w:r>
            <w:r>
              <w:rPr>
                <w:rFonts w:ascii="Times New Roman" w:hAnsi="Times New Roman"/>
                <w:sz w:val="24"/>
                <w:szCs w:val="24"/>
              </w:rPr>
              <w:t xml:space="preserve"> каршылык. Чынжырдын участогу үчүн Омдун закону</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Cambria Math" w:hAnsi="Cambria Math" w:cs="Cambria Math"/>
                <w:sz w:val="24"/>
                <w:szCs w:val="24"/>
              </w:rPr>
              <w:t>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к</w:t>
            </w:r>
            <w:r>
              <w:rPr>
                <w:rFonts w:ascii="Cambria Math" w:hAnsi="Cambria Math" w:cs="Cambria Math"/>
                <w:sz w:val="24"/>
                <w:szCs w:val="24"/>
              </w:rPr>
              <w:t>ѳ</w:t>
            </w:r>
            <w:r>
              <w:rPr>
                <w:rFonts w:ascii="Times New Roman" w:hAnsi="Times New Roman" w:cs="Times New Roman"/>
                <w:sz w:val="24"/>
                <w:szCs w:val="24"/>
              </w:rPr>
              <w:t>ргүчт</w:t>
            </w:r>
            <w:r>
              <w:rPr>
                <w:rFonts w:ascii="Cambria Math" w:hAnsi="Cambria Math" w:cs="Cambria Math"/>
                <w:sz w:val="24"/>
                <w:szCs w:val="24"/>
              </w:rPr>
              <w:t>ѳ</w:t>
            </w:r>
            <w:r>
              <w:rPr>
                <w:rFonts w:ascii="Times New Roman" w:hAnsi="Times New Roman" w:cs="Times New Roman"/>
                <w:sz w:val="24"/>
                <w:szCs w:val="24"/>
              </w:rPr>
              <w:t>рдү</w:t>
            </w:r>
            <w:r>
              <w:rPr>
                <w:rFonts w:ascii="Times New Roman" w:hAnsi="Times New Roman"/>
                <w:sz w:val="24"/>
                <w:szCs w:val="24"/>
              </w:rPr>
              <w:t xml:space="preserve"> </w:t>
            </w:r>
            <w:r>
              <w:rPr>
                <w:rFonts w:ascii="Times New Roman" w:hAnsi="Times New Roman" w:cs="Times New Roman"/>
                <w:sz w:val="24"/>
                <w:szCs w:val="24"/>
              </w:rPr>
              <w:t>удаалаш</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жарыш туташтыруу. Реостаттар.</w:t>
            </w:r>
          </w:p>
          <w:p w:rsidR="008C3BB9" w:rsidRDefault="008C3BB9">
            <w:pPr>
              <w:tabs>
                <w:tab w:val="left" w:pos="175"/>
              </w:tabs>
              <w:jc w:val="both"/>
              <w:rPr>
                <w:rFonts w:ascii="Times New Roman" w:hAnsi="Times New Roman"/>
                <w:sz w:val="24"/>
                <w:szCs w:val="24"/>
              </w:rPr>
            </w:pPr>
            <w:r>
              <w:rPr>
                <w:rFonts w:ascii="Times New Roman" w:hAnsi="Times New Roman"/>
                <w:sz w:val="24"/>
                <w:szCs w:val="24"/>
              </w:rPr>
              <w:t>Түрдүү ч</w:t>
            </w:r>
            <w:r>
              <w:rPr>
                <w:rFonts w:ascii="Cambria Math" w:hAnsi="Cambria Math" w:cs="Cambria Math"/>
                <w:sz w:val="24"/>
                <w:szCs w:val="24"/>
              </w:rPr>
              <w:t>ѳ</w:t>
            </w:r>
            <w:r>
              <w:rPr>
                <w:rFonts w:ascii="Times New Roman" w:hAnsi="Times New Roman" w:cs="Times New Roman"/>
                <w:sz w:val="24"/>
                <w:szCs w:val="24"/>
              </w:rPr>
              <w:t>йр</w:t>
            </w:r>
            <w:r>
              <w:rPr>
                <w:rFonts w:ascii="Cambria Math" w:hAnsi="Cambria Math" w:cs="Cambria Math"/>
                <w:sz w:val="24"/>
                <w:szCs w:val="24"/>
              </w:rPr>
              <w:t>ѳ</w:t>
            </w:r>
            <w:r>
              <w:rPr>
                <w:rFonts w:ascii="Times New Roman" w:hAnsi="Times New Roman" w:cs="Times New Roman"/>
                <w:sz w:val="24"/>
                <w:szCs w:val="24"/>
              </w:rPr>
              <w:t>л</w:t>
            </w:r>
            <w:r>
              <w:rPr>
                <w:rFonts w:ascii="Cambria Math" w:hAnsi="Cambria Math" w:cs="Cambria Math"/>
                <w:sz w:val="24"/>
                <w:szCs w:val="24"/>
              </w:rPr>
              <w:t>ѳ</w:t>
            </w:r>
            <w:r>
              <w:rPr>
                <w:rFonts w:ascii="Times New Roman" w:hAnsi="Times New Roman" w:cs="Times New Roman"/>
                <w:sz w:val="24"/>
                <w:szCs w:val="24"/>
              </w:rPr>
              <w:t>рд</w:t>
            </w:r>
            <w:r>
              <w:rPr>
                <w:rFonts w:ascii="Cambria Math" w:hAnsi="Cambria Math" w:cs="Cambria Math"/>
                <w:sz w:val="24"/>
                <w:szCs w:val="24"/>
              </w:rPr>
              <w:t>ѳ</w:t>
            </w:r>
            <w:r>
              <w:rPr>
                <w:rFonts w:ascii="Times New Roman" w:hAnsi="Times New Roman" w:cs="Times New Roman"/>
                <w:sz w:val="24"/>
                <w:szCs w:val="24"/>
              </w:rPr>
              <w:t>гү</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тогу</w:t>
            </w:r>
            <w:r>
              <w:rPr>
                <w:rFonts w:ascii="Times New Roman" w:hAnsi="Times New Roman"/>
                <w:sz w:val="24"/>
                <w:szCs w:val="24"/>
              </w:rPr>
              <w:t xml:space="preserve">. </w:t>
            </w:r>
            <w:r>
              <w:rPr>
                <w:rFonts w:ascii="Times New Roman" w:hAnsi="Times New Roman" w:cs="Times New Roman"/>
                <w:sz w:val="24"/>
                <w:szCs w:val="24"/>
              </w:rPr>
              <w:t>Металлдардагы</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тогу</w:t>
            </w:r>
            <w:r>
              <w:rPr>
                <w:rFonts w:ascii="Times New Roman" w:hAnsi="Times New Roman"/>
                <w:sz w:val="24"/>
                <w:szCs w:val="24"/>
              </w:rPr>
              <w:t xml:space="preserve">. </w:t>
            </w:r>
            <w:r>
              <w:rPr>
                <w:rFonts w:ascii="Times New Roman" w:hAnsi="Times New Roman" w:cs="Times New Roman"/>
                <w:sz w:val="24"/>
                <w:szCs w:val="24"/>
              </w:rPr>
              <w:t>Суюкт</w:t>
            </w:r>
            <w:r>
              <w:rPr>
                <w:rFonts w:ascii="Times New Roman" w:hAnsi="Times New Roman"/>
                <w:sz w:val="24"/>
                <w:szCs w:val="24"/>
              </w:rPr>
              <w:t>уктардагы электр тогу. Электролиз. Электролиздин колдонулушу. Газадардагы электр тогу. Разряддардын түрл</w:t>
            </w:r>
            <w:r>
              <w:rPr>
                <w:rFonts w:ascii="Cambria Math" w:hAnsi="Cambria Math" w:cs="Cambria Math"/>
                <w:sz w:val="24"/>
                <w:szCs w:val="24"/>
              </w:rPr>
              <w:t>ѳ</w:t>
            </w:r>
            <w:r>
              <w:rPr>
                <w:rFonts w:ascii="Times New Roman" w:hAnsi="Times New Roman" w:cs="Times New Roman"/>
                <w:sz w:val="24"/>
                <w:szCs w:val="24"/>
              </w:rPr>
              <w:t>рү</w:t>
            </w:r>
            <w:r>
              <w:rPr>
                <w:rFonts w:ascii="Times New Roman" w:hAnsi="Times New Roman"/>
                <w:sz w:val="24"/>
                <w:szCs w:val="24"/>
              </w:rPr>
              <w:t xml:space="preserve">. </w:t>
            </w:r>
            <w:r>
              <w:rPr>
                <w:rFonts w:ascii="Times New Roman" w:hAnsi="Times New Roman" w:cs="Times New Roman"/>
                <w:sz w:val="24"/>
                <w:szCs w:val="24"/>
              </w:rPr>
              <w:t>Плазма</w:t>
            </w:r>
            <w:r>
              <w:rPr>
                <w:rFonts w:ascii="Times New Roman" w:hAnsi="Times New Roman"/>
                <w:sz w:val="24"/>
                <w:szCs w:val="24"/>
              </w:rPr>
              <w:t xml:space="preserve"> </w:t>
            </w:r>
            <w:r>
              <w:rPr>
                <w:rFonts w:ascii="Times New Roman" w:hAnsi="Times New Roman" w:cs="Times New Roman"/>
                <w:sz w:val="24"/>
                <w:szCs w:val="24"/>
              </w:rPr>
              <w:t>ж</w:t>
            </w:r>
            <w:r>
              <w:rPr>
                <w:rFonts w:ascii="Cambria Math" w:hAnsi="Cambria Math" w:cs="Cambria Math"/>
                <w:sz w:val="24"/>
                <w:szCs w:val="24"/>
              </w:rPr>
              <w:t>ѳ</w:t>
            </w:r>
            <w:r>
              <w:rPr>
                <w:rFonts w:ascii="Times New Roman" w:hAnsi="Times New Roman" w:cs="Times New Roman"/>
                <w:sz w:val="24"/>
                <w:szCs w:val="24"/>
              </w:rPr>
              <w:t>нүнд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түшүнүк</w:t>
            </w:r>
            <w:r>
              <w:rPr>
                <w:rFonts w:ascii="Times New Roman" w:hAnsi="Times New Roman"/>
                <w:sz w:val="24"/>
                <w:szCs w:val="24"/>
              </w:rPr>
              <w:t xml:space="preserve">. </w:t>
            </w:r>
            <w:r>
              <w:rPr>
                <w:rFonts w:ascii="Times New Roman" w:hAnsi="Times New Roman" w:cs="Times New Roman"/>
                <w:sz w:val="24"/>
                <w:szCs w:val="24"/>
              </w:rPr>
              <w:t>Кыргызстандын</w:t>
            </w:r>
            <w:r>
              <w:rPr>
                <w:rFonts w:ascii="Times New Roman" w:hAnsi="Times New Roman"/>
                <w:sz w:val="24"/>
                <w:szCs w:val="24"/>
              </w:rPr>
              <w:t xml:space="preserve"> </w:t>
            </w:r>
            <w:r>
              <w:rPr>
                <w:rFonts w:ascii="Times New Roman" w:hAnsi="Times New Roman" w:cs="Times New Roman"/>
                <w:sz w:val="24"/>
                <w:szCs w:val="24"/>
              </w:rPr>
              <w:t>физиктеринин</w:t>
            </w:r>
            <w:r>
              <w:rPr>
                <w:rFonts w:ascii="Times New Roman" w:hAnsi="Times New Roman"/>
                <w:sz w:val="24"/>
                <w:szCs w:val="24"/>
              </w:rPr>
              <w:t xml:space="preserve"> </w:t>
            </w:r>
            <w:r>
              <w:rPr>
                <w:rFonts w:ascii="Times New Roman" w:hAnsi="Times New Roman" w:cs="Times New Roman"/>
                <w:sz w:val="24"/>
                <w:szCs w:val="24"/>
              </w:rPr>
              <w:t>плазманы</w:t>
            </w:r>
            <w:r>
              <w:rPr>
                <w:rFonts w:ascii="Times New Roman" w:hAnsi="Times New Roman"/>
                <w:sz w:val="24"/>
                <w:szCs w:val="24"/>
              </w:rPr>
              <w:t xml:space="preserve"> изилд</w:t>
            </w:r>
            <w:r>
              <w:rPr>
                <w:rFonts w:ascii="Cambria Math" w:hAnsi="Cambria Math" w:cs="Cambria Math"/>
                <w:sz w:val="24"/>
                <w:szCs w:val="24"/>
              </w:rPr>
              <w:t>ѳѳ</w:t>
            </w:r>
            <w:r>
              <w:rPr>
                <w:rFonts w:ascii="Times New Roman" w:hAnsi="Times New Roman" w:cs="Times New Roman"/>
                <w:sz w:val="24"/>
                <w:szCs w:val="24"/>
              </w:rPr>
              <w:t>г</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колдонууга</w:t>
            </w:r>
            <w:r>
              <w:rPr>
                <w:rFonts w:ascii="Times New Roman" w:hAnsi="Times New Roman"/>
                <w:sz w:val="24"/>
                <w:szCs w:val="24"/>
              </w:rPr>
              <w:t xml:space="preserve"> </w:t>
            </w:r>
            <w:r>
              <w:rPr>
                <w:rFonts w:ascii="Times New Roman" w:hAnsi="Times New Roman" w:cs="Times New Roman"/>
                <w:sz w:val="24"/>
                <w:szCs w:val="24"/>
              </w:rPr>
              <w:t>кошкон</w:t>
            </w:r>
            <w:r>
              <w:rPr>
                <w:rFonts w:ascii="Times New Roman" w:hAnsi="Times New Roman"/>
                <w:sz w:val="24"/>
                <w:szCs w:val="24"/>
              </w:rPr>
              <w:t xml:space="preserve"> </w:t>
            </w:r>
            <w:r>
              <w:rPr>
                <w:rFonts w:ascii="Times New Roman" w:hAnsi="Times New Roman" w:cs="Times New Roman"/>
                <w:sz w:val="24"/>
                <w:szCs w:val="24"/>
              </w:rPr>
              <w:t>салымы</w:t>
            </w:r>
            <w:r>
              <w:rPr>
                <w:rFonts w:ascii="Times New Roman" w:hAnsi="Times New Roman"/>
                <w:sz w:val="24"/>
                <w:szCs w:val="24"/>
              </w:rPr>
              <w:t xml:space="preserve">. </w:t>
            </w:r>
            <w:r>
              <w:rPr>
                <w:rFonts w:ascii="Times New Roman" w:hAnsi="Times New Roman" w:cs="Times New Roman"/>
                <w:sz w:val="24"/>
                <w:szCs w:val="24"/>
              </w:rPr>
              <w:t>Вакуумдагы</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тогу</w:t>
            </w:r>
            <w:r>
              <w:rPr>
                <w:rFonts w:ascii="Times New Roman" w:hAnsi="Times New Roman"/>
                <w:sz w:val="24"/>
                <w:szCs w:val="24"/>
              </w:rPr>
              <w:t xml:space="preserve">. </w:t>
            </w:r>
            <w:r>
              <w:rPr>
                <w:rFonts w:ascii="Times New Roman" w:hAnsi="Times New Roman" w:cs="Times New Roman"/>
                <w:sz w:val="24"/>
                <w:szCs w:val="24"/>
              </w:rPr>
              <w:t>Электрон</w:t>
            </w:r>
            <w:r>
              <w:rPr>
                <w:rFonts w:ascii="Times New Roman" w:hAnsi="Times New Roman"/>
                <w:sz w:val="24"/>
                <w:szCs w:val="24"/>
              </w:rPr>
              <w:t>-</w:t>
            </w:r>
            <w:r>
              <w:rPr>
                <w:rFonts w:ascii="Times New Roman" w:hAnsi="Times New Roman" w:cs="Times New Roman"/>
                <w:sz w:val="24"/>
                <w:szCs w:val="24"/>
              </w:rPr>
              <w:t>нур</w:t>
            </w:r>
            <w:r>
              <w:rPr>
                <w:rFonts w:ascii="Times New Roman" w:hAnsi="Times New Roman"/>
                <w:sz w:val="24"/>
                <w:szCs w:val="24"/>
              </w:rPr>
              <w:t xml:space="preserve"> тү</w:t>
            </w:r>
            <w:proofErr w:type="gramStart"/>
            <w:r>
              <w:rPr>
                <w:rFonts w:ascii="Times New Roman" w:hAnsi="Times New Roman"/>
                <w:sz w:val="24"/>
                <w:szCs w:val="24"/>
              </w:rPr>
              <w:t>т</w:t>
            </w:r>
            <w:proofErr w:type="gramEnd"/>
            <w:r>
              <w:rPr>
                <w:rFonts w:ascii="Times New Roman" w:hAnsi="Times New Roman"/>
                <w:sz w:val="24"/>
                <w:szCs w:val="24"/>
              </w:rPr>
              <w:t xml:space="preserve">үгү. Жарым </w:t>
            </w:r>
            <w:r>
              <w:rPr>
                <w:rFonts w:ascii="Cambria Math" w:hAnsi="Cambria Math" w:cs="Cambria Math"/>
                <w:sz w:val="24"/>
                <w:szCs w:val="24"/>
              </w:rPr>
              <w:t>ѳ</w:t>
            </w:r>
            <w:r>
              <w:rPr>
                <w:rFonts w:ascii="Times New Roman" w:hAnsi="Times New Roman" w:cs="Times New Roman"/>
                <w:sz w:val="24"/>
                <w:szCs w:val="24"/>
              </w:rPr>
              <w:t>тк</w:t>
            </w:r>
            <w:r>
              <w:rPr>
                <w:rFonts w:ascii="Cambria Math" w:hAnsi="Cambria Math" w:cs="Cambria Math"/>
                <w:sz w:val="24"/>
                <w:szCs w:val="24"/>
              </w:rPr>
              <w:t>ѳ</w:t>
            </w:r>
            <w:r>
              <w:rPr>
                <w:rFonts w:ascii="Times New Roman" w:hAnsi="Times New Roman" w:cs="Times New Roman"/>
                <w:sz w:val="24"/>
                <w:szCs w:val="24"/>
              </w:rPr>
              <w:t>ргүчт</w:t>
            </w:r>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 xml:space="preserve">. </w:t>
            </w:r>
            <w:r>
              <w:rPr>
                <w:rFonts w:ascii="Times New Roman" w:hAnsi="Times New Roman" w:cs="Times New Roman"/>
                <w:sz w:val="24"/>
                <w:szCs w:val="24"/>
              </w:rPr>
              <w:t>Тирүү</w:t>
            </w:r>
            <w:r>
              <w:rPr>
                <w:rFonts w:ascii="Times New Roman" w:hAnsi="Times New Roman"/>
                <w:sz w:val="24"/>
                <w:szCs w:val="24"/>
              </w:rPr>
              <w:t xml:space="preserve"> </w:t>
            </w:r>
            <w:r>
              <w:rPr>
                <w:rFonts w:ascii="Times New Roman" w:hAnsi="Times New Roman" w:cs="Times New Roman"/>
                <w:sz w:val="24"/>
                <w:szCs w:val="24"/>
              </w:rPr>
              <w:t>организмдердеги</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тогу</w:t>
            </w:r>
            <w:r>
              <w:rPr>
                <w:rFonts w:ascii="Times New Roman" w:hAnsi="Times New Roman"/>
                <w:sz w:val="24"/>
                <w:szCs w:val="24"/>
              </w:rPr>
              <w:t xml:space="preserve">.  </w:t>
            </w:r>
          </w:p>
          <w:p w:rsidR="008C3BB9" w:rsidRDefault="008C3BB9">
            <w:pPr>
              <w:tabs>
                <w:tab w:val="left" w:pos="175"/>
              </w:tabs>
              <w:overflowPunct w:val="0"/>
              <w:autoSpaceDE w:val="0"/>
              <w:autoSpaceDN w:val="0"/>
              <w:adjustRightInd w:val="0"/>
              <w:jc w:val="both"/>
              <w:rPr>
                <w:rFonts w:ascii="Times New Roman" w:hAnsi="Times New Roman"/>
                <w:b/>
                <w:sz w:val="24"/>
                <w:szCs w:val="24"/>
              </w:rPr>
            </w:pPr>
            <w:r>
              <w:rPr>
                <w:rFonts w:ascii="Times New Roman" w:hAnsi="Times New Roman"/>
                <w:sz w:val="24"/>
                <w:szCs w:val="24"/>
              </w:rPr>
              <w:t xml:space="preserve">Электромагниттик кубулуштар. Турактуу магниттер. Магнит талаасы. Жердин магнит талаасы. Магниттик борон жана анын организмге тийгизген таасири. Токтун магнит талаасы. Эрстеддин тажрыйбасы. Магнит талаасынын тогу бар </w:t>
            </w:r>
            <w:r>
              <w:rPr>
                <w:rFonts w:ascii="Cambria Math" w:hAnsi="Cambria Math" w:cs="Cambria Math"/>
                <w:sz w:val="24"/>
                <w:szCs w:val="24"/>
              </w:rPr>
              <w:t>ѳ</w:t>
            </w:r>
            <w:r>
              <w:rPr>
                <w:rFonts w:ascii="Times New Roman" w:hAnsi="Times New Roman" w:cs="Times New Roman"/>
                <w:sz w:val="24"/>
                <w:szCs w:val="24"/>
              </w:rPr>
              <w:t>тк</w:t>
            </w:r>
            <w:r>
              <w:rPr>
                <w:rFonts w:ascii="Cambria Math" w:hAnsi="Cambria Math" w:cs="Cambria Math"/>
                <w:sz w:val="24"/>
                <w:szCs w:val="24"/>
              </w:rPr>
              <w:t>ѳ</w:t>
            </w:r>
            <w:r>
              <w:rPr>
                <w:rFonts w:ascii="Times New Roman" w:hAnsi="Times New Roman" w:cs="Times New Roman"/>
                <w:sz w:val="24"/>
                <w:szCs w:val="24"/>
              </w:rPr>
              <w:t>ргүчк</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заряддалган</w:t>
            </w:r>
            <w:r>
              <w:rPr>
                <w:rFonts w:ascii="Times New Roman" w:hAnsi="Times New Roman"/>
                <w:sz w:val="24"/>
                <w:szCs w:val="24"/>
              </w:rPr>
              <w:t xml:space="preserve"> </w:t>
            </w:r>
            <w:r>
              <w:rPr>
                <w:rFonts w:ascii="Times New Roman" w:hAnsi="Times New Roman" w:cs="Times New Roman"/>
                <w:sz w:val="24"/>
                <w:szCs w:val="24"/>
              </w:rPr>
              <w:t>б</w:t>
            </w:r>
            <w:r>
              <w:rPr>
                <w:rFonts w:ascii="Cambria Math" w:hAnsi="Cambria Math" w:cs="Cambria Math"/>
                <w:sz w:val="24"/>
                <w:szCs w:val="24"/>
              </w:rPr>
              <w:t>ѳ</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үкч</w:t>
            </w:r>
            <w:r>
              <w:rPr>
                <w:rFonts w:ascii="Cambria Math" w:hAnsi="Cambria Math" w:cs="Cambria Math"/>
                <w:sz w:val="24"/>
                <w:szCs w:val="24"/>
              </w:rPr>
              <w:t>ѳ</w:t>
            </w:r>
            <w:r>
              <w:rPr>
                <w:rFonts w:ascii="Times New Roman" w:hAnsi="Times New Roman" w:cs="Times New Roman"/>
                <w:sz w:val="24"/>
                <w:szCs w:val="24"/>
              </w:rPr>
              <w:t>г</w:t>
            </w:r>
            <w:r>
              <w:rPr>
                <w:rFonts w:ascii="Cambria Math" w:hAnsi="Cambria Math" w:cs="Cambria Math"/>
                <w:sz w:val="24"/>
                <w:szCs w:val="24"/>
              </w:rPr>
              <w:t>ѳ</w:t>
            </w:r>
            <w:r>
              <w:rPr>
                <w:rFonts w:ascii="Times New Roman" w:hAnsi="Times New Roman"/>
                <w:sz w:val="24"/>
                <w:szCs w:val="24"/>
              </w:rPr>
              <w:t xml:space="preserve"> жасаган. Ампер жана Лоренц күчт</w:t>
            </w:r>
            <w:r>
              <w:rPr>
                <w:rFonts w:ascii="Cambria Math" w:hAnsi="Cambria Math" w:cs="Cambria Math"/>
                <w:sz w:val="24"/>
                <w:szCs w:val="24"/>
              </w:rPr>
              <w:t>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w:t>
            </w:r>
            <w:r>
              <w:rPr>
                <w:rFonts w:ascii="Times New Roman" w:hAnsi="Times New Roman"/>
                <w:sz w:val="24"/>
                <w:szCs w:val="24"/>
              </w:rPr>
              <w:t xml:space="preserve"> </w:t>
            </w:r>
            <w:r>
              <w:rPr>
                <w:rFonts w:ascii="Times New Roman" w:hAnsi="Times New Roman" w:cs="Times New Roman"/>
                <w:sz w:val="24"/>
                <w:szCs w:val="24"/>
              </w:rPr>
              <w:t>ж</w:t>
            </w:r>
            <w:r>
              <w:rPr>
                <w:rFonts w:ascii="Cambria Math" w:hAnsi="Cambria Math" w:cs="Cambria Math"/>
                <w:sz w:val="24"/>
                <w:szCs w:val="24"/>
              </w:rPr>
              <w:t>ѳ</w:t>
            </w:r>
            <w:r>
              <w:rPr>
                <w:rFonts w:ascii="Times New Roman" w:hAnsi="Times New Roman" w:cs="Times New Roman"/>
                <w:sz w:val="24"/>
                <w:szCs w:val="24"/>
              </w:rPr>
              <w:t>нүнд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түшүнүк</w:t>
            </w:r>
            <w:r>
              <w:rPr>
                <w:rFonts w:ascii="Times New Roman" w:hAnsi="Times New Roman"/>
                <w:sz w:val="24"/>
                <w:szCs w:val="24"/>
              </w:rPr>
              <w:t xml:space="preserve">. </w:t>
            </w:r>
            <w:r>
              <w:rPr>
                <w:rFonts w:ascii="Times New Roman" w:hAnsi="Times New Roman" w:cs="Times New Roman"/>
                <w:sz w:val="24"/>
                <w:szCs w:val="24"/>
              </w:rPr>
              <w:t>Электромагниттик</w:t>
            </w:r>
            <w:r>
              <w:rPr>
                <w:rFonts w:ascii="Times New Roman" w:hAnsi="Times New Roman"/>
                <w:sz w:val="24"/>
                <w:szCs w:val="24"/>
              </w:rPr>
              <w:t xml:space="preserve"> индукция. </w:t>
            </w:r>
            <w:r>
              <w:rPr>
                <w:rFonts w:ascii="Cambria Math" w:hAnsi="Cambria Math" w:cs="Cambria Math"/>
                <w:sz w:val="24"/>
                <w:szCs w:val="24"/>
              </w:rPr>
              <w:t>Ѳ</w:t>
            </w:r>
            <w:r>
              <w:rPr>
                <w:rFonts w:ascii="Times New Roman" w:hAnsi="Times New Roman" w:cs="Times New Roman"/>
                <w:sz w:val="24"/>
                <w:szCs w:val="24"/>
              </w:rPr>
              <w:t>зг</w:t>
            </w:r>
            <w:r>
              <w:rPr>
                <w:rFonts w:ascii="Cambria Math" w:hAnsi="Cambria Math" w:cs="Cambria Math"/>
                <w:sz w:val="24"/>
                <w:szCs w:val="24"/>
              </w:rPr>
              <w:t>ѳ</w:t>
            </w:r>
            <w:r>
              <w:rPr>
                <w:rFonts w:ascii="Times New Roman" w:hAnsi="Times New Roman" w:cs="Times New Roman"/>
                <w:sz w:val="24"/>
                <w:szCs w:val="24"/>
              </w:rPr>
              <w:t>рм</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токтун</w:t>
            </w:r>
            <w:r>
              <w:rPr>
                <w:rFonts w:ascii="Times New Roman" w:hAnsi="Times New Roman"/>
                <w:sz w:val="24"/>
                <w:szCs w:val="24"/>
              </w:rPr>
              <w:t xml:space="preserve"> </w:t>
            </w:r>
            <w:r>
              <w:rPr>
                <w:rFonts w:ascii="Times New Roman" w:hAnsi="Times New Roman" w:cs="Times New Roman"/>
                <w:sz w:val="24"/>
                <w:szCs w:val="24"/>
              </w:rPr>
              <w:t>генератору</w:t>
            </w:r>
            <w:r>
              <w:rPr>
                <w:rFonts w:ascii="Times New Roman" w:hAnsi="Times New Roman"/>
                <w:sz w:val="24"/>
                <w:szCs w:val="24"/>
              </w:rPr>
              <w:t xml:space="preserve">. </w:t>
            </w:r>
            <w:r>
              <w:rPr>
                <w:rFonts w:ascii="Times New Roman" w:hAnsi="Times New Roman" w:cs="Times New Roman"/>
                <w:sz w:val="24"/>
                <w:szCs w:val="24"/>
              </w:rPr>
              <w:t>Электр</w:t>
            </w:r>
            <w:r>
              <w:rPr>
                <w:rFonts w:ascii="Times New Roman" w:hAnsi="Times New Roman"/>
                <w:sz w:val="24"/>
                <w:szCs w:val="24"/>
              </w:rPr>
              <w:t xml:space="preserve"> </w:t>
            </w:r>
            <w:r>
              <w:rPr>
                <w:rFonts w:ascii="Times New Roman" w:hAnsi="Times New Roman" w:cs="Times New Roman"/>
                <w:sz w:val="24"/>
                <w:szCs w:val="24"/>
              </w:rPr>
              <w:t>энергиясынын</w:t>
            </w:r>
            <w:r>
              <w:rPr>
                <w:rFonts w:ascii="Times New Roman" w:hAnsi="Times New Roman"/>
                <w:sz w:val="24"/>
                <w:szCs w:val="24"/>
              </w:rPr>
              <w:t xml:space="preserve"> </w:t>
            </w:r>
            <w:r>
              <w:rPr>
                <w:rFonts w:ascii="Times New Roman" w:hAnsi="Times New Roman" w:cs="Times New Roman"/>
                <w:sz w:val="24"/>
                <w:szCs w:val="24"/>
              </w:rPr>
              <w:t>аралыкка</w:t>
            </w:r>
            <w:r>
              <w:rPr>
                <w:rFonts w:ascii="Times New Roman" w:hAnsi="Times New Roman"/>
                <w:sz w:val="24"/>
                <w:szCs w:val="24"/>
              </w:rPr>
              <w:t xml:space="preserve"> </w:t>
            </w:r>
            <w:r>
              <w:rPr>
                <w:rFonts w:ascii="Times New Roman" w:hAnsi="Times New Roman" w:cs="Times New Roman"/>
                <w:sz w:val="24"/>
                <w:szCs w:val="24"/>
              </w:rPr>
              <w:t>берилиши</w:t>
            </w:r>
            <w:r>
              <w:rPr>
                <w:rFonts w:ascii="Times New Roman" w:hAnsi="Times New Roman"/>
                <w:sz w:val="24"/>
                <w:szCs w:val="24"/>
              </w:rPr>
              <w:t xml:space="preserve">.  </w:t>
            </w:r>
          </w:p>
        </w:tc>
        <w:tc>
          <w:tcPr>
            <w:tcW w:w="4897" w:type="dxa"/>
            <w:tcBorders>
              <w:top w:val="single" w:sz="4" w:space="0" w:color="auto"/>
              <w:left w:val="single" w:sz="4" w:space="0" w:color="000000"/>
              <w:bottom w:val="single" w:sz="4" w:space="0" w:color="000000"/>
              <w:right w:val="single" w:sz="4" w:space="0" w:color="000000"/>
            </w:tcBorders>
          </w:tcPr>
          <w:p w:rsidR="008C3BB9" w:rsidRDefault="008C3BB9">
            <w:pPr>
              <w:tabs>
                <w:tab w:val="left" w:pos="175"/>
              </w:tabs>
              <w:overflowPunct w:val="0"/>
              <w:autoSpaceDE w:val="0"/>
              <w:autoSpaceDN w:val="0"/>
              <w:adjustRightInd w:val="0"/>
              <w:jc w:val="both"/>
              <w:rPr>
                <w:rFonts w:ascii="Times New Roman" w:hAnsi="Times New Roman"/>
                <w:b/>
                <w:sz w:val="24"/>
                <w:szCs w:val="24"/>
              </w:rPr>
            </w:pPr>
          </w:p>
        </w:tc>
      </w:tr>
      <w:tr w:rsidR="008C3BB9" w:rsidTr="009D69D7">
        <w:tc>
          <w:tcPr>
            <w:tcW w:w="1667"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 xml:space="preserve">«Кыймыл жана </w:t>
            </w:r>
            <w:r>
              <w:rPr>
                <w:rFonts w:ascii="Cambria Math" w:hAnsi="Cambria Math" w:cs="Cambria Math"/>
                <w:b/>
                <w:sz w:val="24"/>
                <w:szCs w:val="24"/>
              </w:rPr>
              <w:t>ѳ</w:t>
            </w:r>
            <w:r>
              <w:rPr>
                <w:rFonts w:ascii="Times New Roman" w:hAnsi="Times New Roman" w:cs="Times New Roman"/>
                <w:b/>
                <w:sz w:val="24"/>
                <w:szCs w:val="24"/>
              </w:rPr>
              <w:t>з</w:t>
            </w:r>
            <w:r>
              <w:rPr>
                <w:rFonts w:ascii="Times New Roman" w:hAnsi="Times New Roman"/>
                <w:b/>
                <w:sz w:val="24"/>
                <w:szCs w:val="24"/>
              </w:rPr>
              <w:t xml:space="preserve"> </w:t>
            </w:r>
            <w:r>
              <w:rPr>
                <w:rFonts w:ascii="Times New Roman" w:hAnsi="Times New Roman" w:cs="Times New Roman"/>
                <w:b/>
                <w:sz w:val="24"/>
                <w:szCs w:val="24"/>
              </w:rPr>
              <w:t>ара</w:t>
            </w:r>
            <w:r>
              <w:rPr>
                <w:rFonts w:ascii="Times New Roman" w:hAnsi="Times New Roman"/>
                <w:b/>
                <w:sz w:val="24"/>
                <w:szCs w:val="24"/>
              </w:rPr>
              <w:t xml:space="preserve"> </w:t>
            </w:r>
            <w:r>
              <w:rPr>
                <w:rFonts w:ascii="Times New Roman" w:hAnsi="Times New Roman" w:cs="Times New Roman"/>
                <w:b/>
                <w:sz w:val="24"/>
                <w:szCs w:val="24"/>
              </w:rPr>
              <w:t>аракеттешүү</w:t>
            </w:r>
            <w:r>
              <w:rPr>
                <w:rFonts w:ascii="Times New Roman" w:hAnsi="Times New Roman"/>
                <w:b/>
                <w:sz w:val="24"/>
                <w:szCs w:val="24"/>
              </w:rPr>
              <w:t>»</w:t>
            </w:r>
          </w:p>
        </w:tc>
        <w:tc>
          <w:tcPr>
            <w:tcW w:w="4817" w:type="dxa"/>
            <w:tcBorders>
              <w:top w:val="single" w:sz="4" w:space="0" w:color="000000"/>
              <w:left w:val="single" w:sz="4" w:space="0" w:color="000000"/>
              <w:bottom w:val="single" w:sz="4" w:space="0" w:color="000000"/>
              <w:right w:val="single" w:sz="4" w:space="0" w:color="auto"/>
            </w:tcBorders>
            <w:hideMark/>
          </w:tcPr>
          <w:p w:rsidR="008C3BB9" w:rsidRDefault="008C3BB9">
            <w:pPr>
              <w:tabs>
                <w:tab w:val="left" w:pos="175"/>
              </w:tabs>
              <w:jc w:val="both"/>
              <w:rPr>
                <w:rFonts w:ascii="Times New Roman" w:hAnsi="Times New Roman"/>
                <w:sz w:val="24"/>
                <w:szCs w:val="24"/>
              </w:rPr>
            </w:pPr>
            <w:r>
              <w:rPr>
                <w:rFonts w:ascii="Times New Roman" w:hAnsi="Times New Roman"/>
                <w:sz w:val="24"/>
                <w:szCs w:val="24"/>
              </w:rPr>
              <w:t xml:space="preserve">Нерселердин кыймылы жана </w:t>
            </w:r>
            <w:r>
              <w:rPr>
                <w:rFonts w:ascii="Cambria Math" w:hAnsi="Cambria Math" w:cs="Cambria Math"/>
                <w:sz w:val="24"/>
                <w:szCs w:val="24"/>
              </w:rPr>
              <w:t>ѳ</w:t>
            </w:r>
            <w:r>
              <w:rPr>
                <w:rFonts w:ascii="Times New Roman" w:hAnsi="Times New Roman" w:cs="Times New Roman"/>
                <w:sz w:val="24"/>
                <w:szCs w:val="24"/>
              </w:rPr>
              <w:t>з</w:t>
            </w:r>
            <w:r>
              <w:rPr>
                <w:rFonts w:ascii="Times New Roman" w:hAnsi="Times New Roman"/>
                <w:sz w:val="24"/>
                <w:szCs w:val="24"/>
              </w:rPr>
              <w:t xml:space="preserve"> </w:t>
            </w:r>
            <w:r>
              <w:rPr>
                <w:rFonts w:ascii="Times New Roman" w:hAnsi="Times New Roman" w:cs="Times New Roman"/>
                <w:sz w:val="24"/>
                <w:szCs w:val="24"/>
              </w:rPr>
              <w:t>ара</w:t>
            </w:r>
            <w:r>
              <w:rPr>
                <w:rFonts w:ascii="Times New Roman" w:hAnsi="Times New Roman"/>
                <w:sz w:val="24"/>
                <w:szCs w:val="24"/>
              </w:rPr>
              <w:t xml:space="preserve"> </w:t>
            </w:r>
            <w:r>
              <w:rPr>
                <w:rFonts w:ascii="Times New Roman" w:hAnsi="Times New Roman" w:cs="Times New Roman"/>
                <w:sz w:val="24"/>
                <w:szCs w:val="24"/>
              </w:rPr>
              <w:t>аракеттенишүү</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ү</w:t>
            </w:r>
            <w:r>
              <w:rPr>
                <w:rFonts w:ascii="Times New Roman" w:hAnsi="Times New Roman"/>
                <w:sz w:val="24"/>
                <w:szCs w:val="24"/>
              </w:rPr>
              <w:t xml:space="preserve">. </w:t>
            </w:r>
            <w:r>
              <w:rPr>
                <w:rFonts w:ascii="Times New Roman" w:hAnsi="Times New Roman" w:cs="Times New Roman"/>
                <w:sz w:val="24"/>
                <w:szCs w:val="24"/>
              </w:rPr>
              <w:t>Күч</w:t>
            </w:r>
            <w:r>
              <w:rPr>
                <w:rFonts w:ascii="Times New Roman" w:hAnsi="Times New Roman"/>
                <w:sz w:val="24"/>
                <w:szCs w:val="24"/>
              </w:rPr>
              <w:t>.</w:t>
            </w:r>
          </w:p>
          <w:p w:rsidR="008C3BB9" w:rsidRDefault="008C3BB9">
            <w:pPr>
              <w:jc w:val="both"/>
              <w:rPr>
                <w:rFonts w:ascii="Times New Roman" w:hAnsi="Times New Roman"/>
                <w:sz w:val="24"/>
                <w:szCs w:val="24"/>
              </w:rPr>
            </w:pPr>
            <w:r>
              <w:rPr>
                <w:rFonts w:ascii="Times New Roman" w:hAnsi="Times New Roman"/>
                <w:sz w:val="24"/>
                <w:szCs w:val="24"/>
              </w:rPr>
              <w:t>Нерсенин механикалык кыймылы. Кыймылдын траекториясы. Түз сызыктуу жана ийри сызыктуу кыймылдар. Жол жана которулуш. Ылдамдык – вектордук чо</w:t>
            </w:r>
            <w:r>
              <w:rPr>
                <w:rFonts w:ascii="Cambria Math" w:hAnsi="Cambria Math" w:cs="Cambria Math"/>
                <w:sz w:val="24"/>
                <w:szCs w:val="24"/>
              </w:rPr>
              <w:t>ӊ</w:t>
            </w:r>
            <w:r>
              <w:rPr>
                <w:rFonts w:ascii="Times New Roman" w:hAnsi="Times New Roman" w:cs="Times New Roman"/>
                <w:sz w:val="24"/>
                <w:szCs w:val="24"/>
              </w:rPr>
              <w:t>дук</w:t>
            </w:r>
            <w:r>
              <w:rPr>
                <w:rFonts w:ascii="Times New Roman" w:hAnsi="Times New Roman"/>
                <w:sz w:val="24"/>
                <w:szCs w:val="24"/>
              </w:rPr>
              <w:t xml:space="preserve">. </w:t>
            </w:r>
            <w:r>
              <w:rPr>
                <w:rFonts w:ascii="Times New Roman" w:hAnsi="Times New Roman" w:cs="Times New Roman"/>
                <w:sz w:val="24"/>
                <w:szCs w:val="24"/>
              </w:rPr>
              <w:t>Ылдамдыктын</w:t>
            </w:r>
            <w:r>
              <w:rPr>
                <w:rFonts w:ascii="Times New Roman" w:hAnsi="Times New Roman"/>
                <w:sz w:val="24"/>
                <w:szCs w:val="24"/>
              </w:rPr>
              <w:t xml:space="preserve"> </w:t>
            </w:r>
            <w:r>
              <w:rPr>
                <w:rFonts w:ascii="Times New Roman" w:hAnsi="Times New Roman" w:cs="Times New Roman"/>
                <w:sz w:val="24"/>
                <w:szCs w:val="24"/>
              </w:rPr>
              <w:t>бирдиктери</w:t>
            </w:r>
            <w:r>
              <w:rPr>
                <w:rFonts w:ascii="Times New Roman" w:hAnsi="Times New Roman"/>
                <w:sz w:val="24"/>
                <w:szCs w:val="24"/>
              </w:rPr>
              <w:t xml:space="preserve">. </w:t>
            </w:r>
            <w:r>
              <w:rPr>
                <w:rFonts w:ascii="Times New Roman" w:hAnsi="Times New Roman" w:cs="Times New Roman"/>
                <w:sz w:val="24"/>
                <w:szCs w:val="24"/>
              </w:rPr>
              <w:t>Бир</w:t>
            </w:r>
            <w:r>
              <w:rPr>
                <w:rFonts w:ascii="Times New Roman" w:hAnsi="Times New Roman"/>
                <w:sz w:val="24"/>
                <w:szCs w:val="24"/>
              </w:rPr>
              <w:t xml:space="preserve"> </w:t>
            </w:r>
            <w:r>
              <w:rPr>
                <w:rFonts w:ascii="Times New Roman" w:hAnsi="Times New Roman" w:cs="Times New Roman"/>
                <w:sz w:val="24"/>
                <w:szCs w:val="24"/>
              </w:rPr>
              <w:t>калыптагы</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бир</w:t>
            </w:r>
            <w:r>
              <w:rPr>
                <w:rFonts w:ascii="Times New Roman" w:hAnsi="Times New Roman"/>
                <w:sz w:val="24"/>
                <w:szCs w:val="24"/>
              </w:rPr>
              <w:t xml:space="preserve"> </w:t>
            </w:r>
            <w:r>
              <w:rPr>
                <w:rFonts w:ascii="Times New Roman" w:hAnsi="Times New Roman" w:cs="Times New Roman"/>
                <w:sz w:val="24"/>
                <w:szCs w:val="24"/>
              </w:rPr>
              <w:t>калыпта</w:t>
            </w:r>
            <w:r>
              <w:rPr>
                <w:rFonts w:ascii="Times New Roman" w:hAnsi="Times New Roman"/>
                <w:sz w:val="24"/>
                <w:szCs w:val="24"/>
              </w:rPr>
              <w:t xml:space="preserve"> эмес кыймылдар. Ылдамдануу. Кыймылдагы нерсенин өткөн жолун жана убактысын эсептөө. Кыймылдын графикте сү</w:t>
            </w:r>
            <w:proofErr w:type="gramStart"/>
            <w:r>
              <w:rPr>
                <w:rFonts w:ascii="Times New Roman" w:hAnsi="Times New Roman"/>
                <w:sz w:val="24"/>
                <w:szCs w:val="24"/>
              </w:rPr>
              <w:t>р</w:t>
            </w:r>
            <w:proofErr w:type="gramEnd"/>
            <w:r>
              <w:rPr>
                <w:rFonts w:ascii="Times New Roman" w:hAnsi="Times New Roman"/>
                <w:sz w:val="24"/>
                <w:szCs w:val="24"/>
              </w:rPr>
              <w:t>өттөлүшү. Нерсенин айлана боюнча кыймылы. Термелүү кыймылы.</w:t>
            </w:r>
          </w:p>
          <w:p w:rsidR="008C3BB9" w:rsidRDefault="008C3BB9">
            <w:pPr>
              <w:jc w:val="both"/>
              <w:rPr>
                <w:rFonts w:ascii="Kyrgyzfnt" w:hAnsi="Kyrgyzfnt"/>
                <w:sz w:val="24"/>
                <w:szCs w:val="24"/>
              </w:rPr>
            </w:pPr>
            <w:r>
              <w:rPr>
                <w:rFonts w:ascii="Times New Roman" w:hAnsi="Times New Roman"/>
                <w:b/>
                <w:sz w:val="24"/>
                <w:szCs w:val="24"/>
              </w:rPr>
              <w:t>Нерселердин өз ара аракеттешүү</w:t>
            </w:r>
            <w:proofErr w:type="gramStart"/>
            <w:r>
              <w:rPr>
                <w:rFonts w:ascii="Times New Roman" w:hAnsi="Times New Roman"/>
                <w:b/>
                <w:sz w:val="24"/>
                <w:szCs w:val="24"/>
              </w:rPr>
              <w:t>с</w:t>
            </w:r>
            <w:proofErr w:type="gramEnd"/>
            <w:r>
              <w:rPr>
                <w:rFonts w:ascii="Times New Roman" w:hAnsi="Times New Roman"/>
                <w:b/>
                <w:sz w:val="24"/>
                <w:szCs w:val="24"/>
              </w:rPr>
              <w:t>ү. Күч</w:t>
            </w:r>
            <w:r>
              <w:t>.</w:t>
            </w:r>
            <w:r>
              <w:rPr>
                <w:rFonts w:ascii="Times New Roman" w:hAnsi="Times New Roman"/>
                <w:sz w:val="24"/>
                <w:szCs w:val="24"/>
              </w:rPr>
              <w:t xml:space="preserve"> Күчтүн бирдиги. Инерция жана инерттүүлүк. Ньютондун биринчи закону ж</w:t>
            </w:r>
            <w:r>
              <w:rPr>
                <w:rFonts w:ascii="Cambria Math" w:hAnsi="Cambria Math" w:cs="Cambria Math"/>
                <w:sz w:val="24"/>
                <w:szCs w:val="24"/>
              </w:rPr>
              <w:t>ѳ</w:t>
            </w:r>
            <w:r>
              <w:rPr>
                <w:rFonts w:ascii="Times New Roman" w:hAnsi="Times New Roman" w:cs="Times New Roman"/>
                <w:sz w:val="24"/>
                <w:szCs w:val="24"/>
              </w:rPr>
              <w:t>нүнд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маалымат</w:t>
            </w:r>
            <w:r>
              <w:rPr>
                <w:rFonts w:ascii="Times New Roman" w:hAnsi="Times New Roman"/>
                <w:sz w:val="24"/>
                <w:szCs w:val="24"/>
              </w:rPr>
              <w:t xml:space="preserve">. </w:t>
            </w:r>
            <w:r>
              <w:rPr>
                <w:sz w:val="24"/>
                <w:szCs w:val="24"/>
              </w:rPr>
              <w:t>Нерсенин массасы. Нерсенин массасын тараза менен өлчөө. Заттын тыгыздыгы. Нью</w:t>
            </w:r>
            <w:r>
              <w:rPr>
                <w:sz w:val="24"/>
                <w:szCs w:val="24"/>
              </w:rPr>
              <w:softHyphen/>
              <w:t>тондун экинчи закону ж</w:t>
            </w:r>
            <w:r>
              <w:rPr>
                <w:rFonts w:ascii="Cambria Math" w:hAnsi="Cambria Math" w:cs="Cambria Math"/>
                <w:sz w:val="24"/>
                <w:szCs w:val="24"/>
              </w:rPr>
              <w:t>ѳ</w:t>
            </w:r>
            <w:r>
              <w:rPr>
                <w:rFonts w:ascii="Times New Roman" w:hAnsi="Times New Roman" w:cs="Times New Roman"/>
                <w:sz w:val="24"/>
                <w:szCs w:val="24"/>
              </w:rPr>
              <w:t>нүнд</w:t>
            </w:r>
            <w:r>
              <w:rPr>
                <w:rFonts w:ascii="Cambria Math" w:hAnsi="Cambria Math" w:cs="Cambria Math"/>
                <w:sz w:val="24"/>
                <w:szCs w:val="24"/>
              </w:rPr>
              <w:t>ѳ</w:t>
            </w:r>
            <w:r>
              <w:rPr>
                <w:sz w:val="24"/>
                <w:szCs w:val="24"/>
              </w:rPr>
              <w:t xml:space="preserve"> </w:t>
            </w:r>
            <w:r>
              <w:rPr>
                <w:rFonts w:ascii="Times New Roman" w:hAnsi="Times New Roman" w:cs="Times New Roman"/>
                <w:sz w:val="24"/>
                <w:szCs w:val="24"/>
              </w:rPr>
              <w:t>маалымат</w:t>
            </w:r>
            <w:r>
              <w:rPr>
                <w:sz w:val="24"/>
                <w:szCs w:val="24"/>
              </w:rPr>
              <w:t xml:space="preserve">. </w:t>
            </w:r>
            <w:r>
              <w:rPr>
                <w:rFonts w:ascii="Times New Roman" w:hAnsi="Times New Roman" w:cs="Times New Roman"/>
                <w:sz w:val="24"/>
                <w:szCs w:val="24"/>
              </w:rPr>
              <w:t>Нерселердин</w:t>
            </w:r>
            <w:r>
              <w:rPr>
                <w:sz w:val="24"/>
                <w:szCs w:val="24"/>
              </w:rPr>
              <w:t xml:space="preserve"> </w:t>
            </w:r>
            <w:r>
              <w:rPr>
                <w:rFonts w:ascii="Times New Roman" w:hAnsi="Times New Roman" w:cs="Times New Roman"/>
                <w:sz w:val="24"/>
                <w:szCs w:val="24"/>
              </w:rPr>
              <w:t>Жерге</w:t>
            </w:r>
            <w:r>
              <w:rPr>
                <w:sz w:val="24"/>
                <w:szCs w:val="24"/>
              </w:rPr>
              <w:t xml:space="preserve"> тартылуу кубулушу. Эркин түшүү. Оордук кү</w:t>
            </w:r>
            <w:proofErr w:type="gramStart"/>
            <w:r>
              <w:rPr>
                <w:sz w:val="24"/>
                <w:szCs w:val="24"/>
              </w:rPr>
              <w:t>ч</w:t>
            </w:r>
            <w:proofErr w:type="gramEnd"/>
            <w:r>
              <w:rPr>
                <w:sz w:val="24"/>
                <w:szCs w:val="24"/>
              </w:rPr>
              <w:t xml:space="preserve">ү жана салмак. Серпилгичтүүлүк </w:t>
            </w:r>
            <w:proofErr w:type="gramStart"/>
            <w:r>
              <w:rPr>
                <w:sz w:val="24"/>
                <w:szCs w:val="24"/>
              </w:rPr>
              <w:t>к</w:t>
            </w:r>
            <w:proofErr w:type="gramEnd"/>
            <w:r>
              <w:rPr>
                <w:sz w:val="24"/>
                <w:szCs w:val="24"/>
              </w:rPr>
              <w:t>үчү. Динамометр. Бир түз сызыкты бойлото багытталган эки күчтү кошуу. Те</w:t>
            </w:r>
            <w:r>
              <w:rPr>
                <w:rFonts w:ascii="Cambria Math" w:hAnsi="Cambria Math" w:cs="Cambria Math"/>
                <w:sz w:val="24"/>
                <w:szCs w:val="24"/>
              </w:rPr>
              <w:t>ӊ</w:t>
            </w:r>
            <w:r>
              <w:rPr>
                <w:sz w:val="24"/>
                <w:szCs w:val="24"/>
              </w:rPr>
              <w:t xml:space="preserve"> аракет этүүчү күч</w:t>
            </w:r>
            <w:proofErr w:type="gramStart"/>
            <w:r>
              <w:rPr>
                <w:sz w:val="24"/>
                <w:szCs w:val="24"/>
              </w:rPr>
              <w:t>.С</w:t>
            </w:r>
            <w:proofErr w:type="gramEnd"/>
            <w:r>
              <w:rPr>
                <w:sz w:val="24"/>
                <w:szCs w:val="24"/>
              </w:rPr>
              <w:t>үлүү күчү. Сүрүлүүнүн түрлөрү. Сүрүлүү коэффициенти. Аракет жана каршы аракет. Ньютондун үчүнчү закону ж</w:t>
            </w:r>
            <w:r>
              <w:rPr>
                <w:rFonts w:ascii="Cambria Math" w:hAnsi="Cambria Math" w:cs="Cambria Math"/>
                <w:sz w:val="24"/>
                <w:szCs w:val="24"/>
              </w:rPr>
              <w:t>ѳ</w:t>
            </w:r>
            <w:r>
              <w:rPr>
                <w:rFonts w:ascii="Times New Roman" w:hAnsi="Times New Roman" w:cs="Times New Roman"/>
                <w:sz w:val="24"/>
                <w:szCs w:val="24"/>
              </w:rPr>
              <w:t>нүнд</w:t>
            </w:r>
            <w:r>
              <w:rPr>
                <w:rFonts w:ascii="Cambria Math" w:hAnsi="Cambria Math" w:cs="Cambria Math"/>
                <w:sz w:val="24"/>
                <w:szCs w:val="24"/>
              </w:rPr>
              <w:t>ѳ</w:t>
            </w:r>
            <w:r>
              <w:rPr>
                <w:sz w:val="24"/>
                <w:szCs w:val="24"/>
              </w:rPr>
              <w:t xml:space="preserve"> </w:t>
            </w:r>
            <w:r>
              <w:rPr>
                <w:rFonts w:ascii="Times New Roman" w:hAnsi="Times New Roman" w:cs="Times New Roman"/>
                <w:sz w:val="24"/>
                <w:szCs w:val="24"/>
              </w:rPr>
              <w:t>маалымат</w:t>
            </w:r>
            <w:r>
              <w:rPr>
                <w:sz w:val="24"/>
                <w:szCs w:val="24"/>
              </w:rPr>
              <w:t xml:space="preserve">. </w:t>
            </w:r>
          </w:p>
          <w:p w:rsidR="008C3BB9" w:rsidRDefault="008C3BB9">
            <w:pPr>
              <w:tabs>
                <w:tab w:val="left" w:pos="175"/>
              </w:tabs>
              <w:jc w:val="both"/>
              <w:rPr>
                <w:rFonts w:ascii="Times New Roman" w:hAnsi="Times New Roman"/>
                <w:sz w:val="24"/>
                <w:szCs w:val="24"/>
              </w:rPr>
            </w:pPr>
            <w:r>
              <w:rPr>
                <w:rFonts w:ascii="Times New Roman" w:hAnsi="Times New Roman"/>
                <w:b/>
                <w:sz w:val="24"/>
                <w:szCs w:val="24"/>
              </w:rPr>
              <w:t xml:space="preserve">Катуу заттардын, суюктуктардын жана газдардын басымы. </w:t>
            </w:r>
            <w:r>
              <w:rPr>
                <w:rFonts w:ascii="Times New Roman" w:hAnsi="Times New Roman"/>
                <w:sz w:val="24"/>
                <w:szCs w:val="24"/>
              </w:rPr>
              <w:t xml:space="preserve">Катуу нерсенин басымы. Газдардын жана суюктуктардын басымы. Паскаль закону. Паскаль законунун практикада колдонулушу. Атмосфералык басым. Атмосфералык басымды </w:t>
            </w:r>
            <w:r>
              <w:rPr>
                <w:rFonts w:ascii="Cambria Math" w:hAnsi="Cambria Math" w:cs="Cambria Math"/>
                <w:sz w:val="24"/>
                <w:szCs w:val="24"/>
              </w:rPr>
              <w:t>ѳ</w:t>
            </w:r>
            <w:r>
              <w:rPr>
                <w:rFonts w:ascii="Times New Roman" w:hAnsi="Times New Roman" w:cs="Times New Roman"/>
                <w:sz w:val="24"/>
                <w:szCs w:val="24"/>
              </w:rPr>
              <w:t>лч</w:t>
            </w:r>
            <w:r>
              <w:rPr>
                <w:rFonts w:ascii="Cambria Math" w:hAnsi="Cambria Math" w:cs="Cambria Math"/>
                <w:sz w:val="24"/>
                <w:szCs w:val="24"/>
              </w:rPr>
              <w:t>ѳѳ</w:t>
            </w:r>
            <w:r>
              <w:rPr>
                <w:rFonts w:ascii="Times New Roman" w:hAnsi="Times New Roman"/>
                <w:sz w:val="24"/>
                <w:szCs w:val="24"/>
              </w:rPr>
              <w:t xml:space="preserve">. </w:t>
            </w:r>
            <w:r>
              <w:rPr>
                <w:rFonts w:ascii="Times New Roman" w:hAnsi="Times New Roman" w:cs="Times New Roman"/>
                <w:sz w:val="24"/>
                <w:szCs w:val="24"/>
              </w:rPr>
              <w:t>Торричеллинин</w:t>
            </w:r>
            <w:r>
              <w:rPr>
                <w:rFonts w:ascii="Times New Roman" w:hAnsi="Times New Roman"/>
                <w:sz w:val="24"/>
                <w:szCs w:val="24"/>
              </w:rPr>
              <w:t xml:space="preserve"> </w:t>
            </w:r>
            <w:r>
              <w:rPr>
                <w:rFonts w:ascii="Times New Roman" w:hAnsi="Times New Roman" w:cs="Times New Roman"/>
                <w:sz w:val="24"/>
                <w:szCs w:val="24"/>
              </w:rPr>
              <w:t>тажрыйбасы</w:t>
            </w:r>
            <w:r>
              <w:rPr>
                <w:rFonts w:ascii="Times New Roman" w:hAnsi="Times New Roman"/>
                <w:sz w:val="24"/>
                <w:szCs w:val="24"/>
              </w:rPr>
              <w:t xml:space="preserve">. </w:t>
            </w:r>
            <w:r>
              <w:rPr>
                <w:rFonts w:ascii="Times New Roman" w:hAnsi="Times New Roman" w:cs="Times New Roman"/>
                <w:sz w:val="24"/>
                <w:szCs w:val="24"/>
              </w:rPr>
              <w:t>Барометр</w:t>
            </w:r>
            <w:r>
              <w:rPr>
                <w:rFonts w:ascii="Times New Roman" w:hAnsi="Times New Roman"/>
                <w:sz w:val="24"/>
                <w:szCs w:val="24"/>
              </w:rPr>
              <w:t>.</w:t>
            </w:r>
          </w:p>
          <w:p w:rsidR="008C3BB9" w:rsidRDefault="008C3BB9">
            <w:pPr>
              <w:tabs>
                <w:tab w:val="left" w:pos="175"/>
              </w:tabs>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Архимед күчү. Архимед күчүн </w:t>
            </w:r>
            <w:r>
              <w:rPr>
                <w:rFonts w:ascii="Cambria Math" w:hAnsi="Cambria Math" w:cs="Cambria Math"/>
                <w:sz w:val="24"/>
                <w:szCs w:val="24"/>
              </w:rPr>
              <w:t>ѳ</w:t>
            </w:r>
            <w:r>
              <w:rPr>
                <w:rFonts w:ascii="Times New Roman" w:hAnsi="Times New Roman" w:cs="Times New Roman"/>
                <w:sz w:val="24"/>
                <w:szCs w:val="24"/>
              </w:rPr>
              <w:t>лч</w:t>
            </w:r>
            <w:r>
              <w:rPr>
                <w:rFonts w:ascii="Cambria Math" w:hAnsi="Cambria Math" w:cs="Cambria Math"/>
                <w:sz w:val="24"/>
                <w:szCs w:val="24"/>
              </w:rPr>
              <w:t>ѳѳ</w:t>
            </w:r>
            <w:r>
              <w:rPr>
                <w:rFonts w:ascii="Times New Roman" w:hAnsi="Times New Roman" w:cs="Times New Roman"/>
                <w:sz w:val="24"/>
                <w:szCs w:val="24"/>
              </w:rPr>
              <w:t>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жолдору</w:t>
            </w:r>
            <w:r>
              <w:rPr>
                <w:rFonts w:ascii="Times New Roman" w:hAnsi="Times New Roman"/>
                <w:sz w:val="24"/>
                <w:szCs w:val="24"/>
              </w:rPr>
              <w:t xml:space="preserve">. </w:t>
            </w:r>
            <w:r>
              <w:rPr>
                <w:rFonts w:ascii="Times New Roman" w:hAnsi="Times New Roman" w:cs="Times New Roman"/>
                <w:sz w:val="24"/>
                <w:szCs w:val="24"/>
              </w:rPr>
              <w:t>Нерселердин</w:t>
            </w:r>
            <w:r>
              <w:rPr>
                <w:rFonts w:ascii="Times New Roman" w:hAnsi="Times New Roman"/>
                <w:sz w:val="24"/>
                <w:szCs w:val="24"/>
              </w:rPr>
              <w:t xml:space="preserve"> </w:t>
            </w:r>
            <w:r>
              <w:rPr>
                <w:rFonts w:ascii="Times New Roman" w:hAnsi="Times New Roman" w:cs="Times New Roman"/>
                <w:sz w:val="24"/>
                <w:szCs w:val="24"/>
              </w:rPr>
              <w:t>сү</w:t>
            </w:r>
            <w:r>
              <w:rPr>
                <w:rFonts w:ascii="Times New Roman" w:hAnsi="Times New Roman"/>
                <w:sz w:val="24"/>
                <w:szCs w:val="24"/>
              </w:rPr>
              <w:t>зүү шарттары. Аба шары.</w:t>
            </w:r>
          </w:p>
        </w:tc>
        <w:tc>
          <w:tcPr>
            <w:tcW w:w="4534" w:type="dxa"/>
            <w:tcBorders>
              <w:top w:val="single" w:sz="4" w:space="0" w:color="000000"/>
              <w:left w:val="single" w:sz="4" w:space="0" w:color="auto"/>
              <w:bottom w:val="single" w:sz="4" w:space="0" w:color="000000"/>
              <w:right w:val="single" w:sz="4" w:space="0" w:color="000000"/>
            </w:tcBorders>
          </w:tcPr>
          <w:p w:rsidR="008C3BB9" w:rsidRDefault="008C3BB9">
            <w:pPr>
              <w:tabs>
                <w:tab w:val="left" w:pos="175"/>
              </w:tabs>
              <w:jc w:val="both"/>
              <w:rPr>
                <w:rFonts w:ascii="Times New Roman" w:hAnsi="Times New Roman"/>
                <w:sz w:val="24"/>
                <w:szCs w:val="24"/>
              </w:rPr>
            </w:pPr>
            <w:r>
              <w:rPr>
                <w:rFonts w:ascii="Times New Roman" w:hAnsi="Times New Roman"/>
                <w:sz w:val="24"/>
                <w:szCs w:val="24"/>
              </w:rPr>
              <w:t>Электр талаасынын кү</w:t>
            </w:r>
            <w:proofErr w:type="gramStart"/>
            <w:r>
              <w:rPr>
                <w:rFonts w:ascii="Times New Roman" w:hAnsi="Times New Roman"/>
                <w:sz w:val="24"/>
                <w:szCs w:val="24"/>
              </w:rPr>
              <w:t>ч</w:t>
            </w:r>
            <w:proofErr w:type="gramEnd"/>
            <w:r>
              <w:rPr>
                <w:rFonts w:ascii="Times New Roman" w:hAnsi="Times New Roman"/>
                <w:sz w:val="24"/>
                <w:szCs w:val="24"/>
              </w:rPr>
              <w:t xml:space="preserve"> сызыктары. Электр талаасынын чыңалышы. Заряддалган б</w:t>
            </w:r>
            <w:r>
              <w:rPr>
                <w:rFonts w:ascii="Cambria Math" w:hAnsi="Cambria Math" w:cs="Cambria Math"/>
                <w:sz w:val="24"/>
                <w:szCs w:val="24"/>
              </w:rPr>
              <w:t>ѳ</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үкч</w:t>
            </w:r>
            <w:r>
              <w:rPr>
                <w:rFonts w:ascii="Cambria Math" w:hAnsi="Cambria Math" w:cs="Cambria Math"/>
                <w:sz w:val="24"/>
                <w:szCs w:val="24"/>
              </w:rPr>
              <w:t>ѳ</w:t>
            </w:r>
            <w:r>
              <w:rPr>
                <w:rFonts w:ascii="Times New Roman" w:hAnsi="Times New Roman" w:cs="Times New Roman"/>
                <w:sz w:val="24"/>
                <w:szCs w:val="24"/>
              </w:rPr>
              <w:t>л</w:t>
            </w:r>
            <w:r>
              <w:rPr>
                <w:rFonts w:ascii="Cambria Math" w:hAnsi="Cambria Math" w:cs="Cambria Math"/>
                <w:sz w:val="24"/>
                <w:szCs w:val="24"/>
              </w:rPr>
              <w:t>ѳ</w:t>
            </w:r>
            <w:r>
              <w:rPr>
                <w:rFonts w:ascii="Times New Roman" w:hAnsi="Times New Roman" w:cs="Times New Roman"/>
                <w:sz w:val="24"/>
                <w:szCs w:val="24"/>
              </w:rPr>
              <w:t>рдүн</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з</w:t>
            </w:r>
            <w:r>
              <w:rPr>
                <w:rFonts w:ascii="Times New Roman" w:hAnsi="Times New Roman"/>
                <w:sz w:val="24"/>
                <w:szCs w:val="24"/>
              </w:rPr>
              <w:t xml:space="preserve"> </w:t>
            </w:r>
            <w:r>
              <w:rPr>
                <w:rFonts w:ascii="Times New Roman" w:hAnsi="Times New Roman" w:cs="Times New Roman"/>
                <w:sz w:val="24"/>
                <w:szCs w:val="24"/>
              </w:rPr>
              <w:t>ара</w:t>
            </w:r>
            <w:r>
              <w:rPr>
                <w:rFonts w:ascii="Times New Roman" w:hAnsi="Times New Roman"/>
                <w:sz w:val="24"/>
                <w:szCs w:val="24"/>
              </w:rPr>
              <w:t xml:space="preserve"> </w:t>
            </w:r>
            <w:r>
              <w:rPr>
                <w:rFonts w:ascii="Times New Roman" w:hAnsi="Times New Roman" w:cs="Times New Roman"/>
                <w:sz w:val="24"/>
                <w:szCs w:val="24"/>
              </w:rPr>
              <w:t>аракеттенишүүсү</w:t>
            </w:r>
            <w:r>
              <w:rPr>
                <w:rFonts w:ascii="Times New Roman" w:hAnsi="Times New Roman"/>
                <w:sz w:val="24"/>
                <w:szCs w:val="24"/>
              </w:rPr>
              <w:t xml:space="preserve">. </w:t>
            </w:r>
            <w:r>
              <w:rPr>
                <w:rFonts w:ascii="Times New Roman" w:hAnsi="Times New Roman" w:cs="Times New Roman"/>
                <w:sz w:val="24"/>
                <w:szCs w:val="24"/>
              </w:rPr>
              <w:t>Кулондун</w:t>
            </w:r>
            <w:r>
              <w:rPr>
                <w:rFonts w:ascii="Times New Roman" w:hAnsi="Times New Roman"/>
                <w:sz w:val="24"/>
                <w:szCs w:val="24"/>
              </w:rPr>
              <w:t xml:space="preserve"> </w:t>
            </w:r>
            <w:r>
              <w:rPr>
                <w:rFonts w:ascii="Times New Roman" w:hAnsi="Times New Roman" w:cs="Times New Roman"/>
                <w:sz w:val="24"/>
                <w:szCs w:val="24"/>
              </w:rPr>
              <w:t>закону</w:t>
            </w:r>
            <w:r>
              <w:rPr>
                <w:rFonts w:ascii="Times New Roman" w:hAnsi="Times New Roman"/>
                <w:sz w:val="24"/>
                <w:szCs w:val="24"/>
              </w:rPr>
              <w:t xml:space="preserve">. </w:t>
            </w:r>
            <w:r>
              <w:rPr>
                <w:rFonts w:ascii="Times New Roman" w:hAnsi="Times New Roman" w:cs="Times New Roman"/>
                <w:sz w:val="24"/>
                <w:szCs w:val="24"/>
              </w:rPr>
              <w:t>Потенциал</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потенциалдар</w:t>
            </w:r>
            <w:r>
              <w:rPr>
                <w:rFonts w:ascii="Times New Roman" w:hAnsi="Times New Roman"/>
                <w:sz w:val="24"/>
                <w:szCs w:val="24"/>
              </w:rPr>
              <w:t xml:space="preserve"> айырмасы.  </w:t>
            </w:r>
          </w:p>
          <w:p w:rsidR="008C3BB9" w:rsidRDefault="008C3BB9">
            <w:pPr>
              <w:tabs>
                <w:tab w:val="left" w:pos="175"/>
              </w:tabs>
              <w:jc w:val="both"/>
              <w:rPr>
                <w:rFonts w:ascii="Times New Roman" w:hAnsi="Times New Roman"/>
                <w:sz w:val="24"/>
                <w:szCs w:val="24"/>
              </w:rPr>
            </w:pPr>
            <w:r>
              <w:rPr>
                <w:rFonts w:ascii="Times New Roman" w:hAnsi="Times New Roman"/>
                <w:b/>
                <w:sz w:val="24"/>
                <w:szCs w:val="24"/>
              </w:rPr>
              <w:t xml:space="preserve">Жарык кубулуштары. </w:t>
            </w:r>
            <w:r>
              <w:rPr>
                <w:rFonts w:ascii="Times New Roman" w:hAnsi="Times New Roman"/>
                <w:sz w:val="24"/>
                <w:szCs w:val="24"/>
              </w:rPr>
              <w:t>Жарык булагы.</w:t>
            </w:r>
            <w:r>
              <w:rPr>
                <w:rFonts w:ascii="Times New Roman" w:hAnsi="Times New Roman"/>
                <w:b/>
                <w:sz w:val="24"/>
                <w:szCs w:val="24"/>
              </w:rPr>
              <w:t xml:space="preserve"> </w:t>
            </w:r>
            <w:r>
              <w:rPr>
                <w:rFonts w:ascii="Times New Roman" w:hAnsi="Times New Roman"/>
                <w:sz w:val="24"/>
                <w:szCs w:val="24"/>
              </w:rPr>
              <w:t>Күн – табигый жарыктын булагы. Жарыктын түз сызыктуу таралышы. Жарыктын чагылуусу. Жарыктын чагылуу закону. Жалпак күзгү. Жалпак күзгүд</w:t>
            </w:r>
            <w:r>
              <w:rPr>
                <w:rFonts w:ascii="Cambria Math" w:hAnsi="Cambria Math" w:cs="Cambria Math"/>
                <w:sz w:val="24"/>
                <w:szCs w:val="24"/>
              </w:rPr>
              <w:t>ѳ</w:t>
            </w:r>
            <w:r>
              <w:rPr>
                <w:rFonts w:ascii="Times New Roman" w:hAnsi="Times New Roman" w:cs="Times New Roman"/>
                <w:sz w:val="24"/>
                <w:szCs w:val="24"/>
              </w:rPr>
              <w:t>ү</w:t>
            </w:r>
            <w:r>
              <w:rPr>
                <w:rFonts w:ascii="Times New Roman" w:hAnsi="Times New Roman"/>
                <w:sz w:val="24"/>
                <w:szCs w:val="24"/>
              </w:rPr>
              <w:t xml:space="preserve"> </w:t>
            </w:r>
            <w:r>
              <w:rPr>
                <w:rFonts w:ascii="Times New Roman" w:hAnsi="Times New Roman" w:cs="Times New Roman"/>
                <w:sz w:val="24"/>
                <w:szCs w:val="24"/>
              </w:rPr>
              <w:t>сү</w:t>
            </w:r>
            <w:proofErr w:type="gramStart"/>
            <w:r>
              <w:rPr>
                <w:rFonts w:ascii="Times New Roman" w:hAnsi="Times New Roman" w:cs="Times New Roman"/>
                <w:sz w:val="24"/>
                <w:szCs w:val="24"/>
              </w:rPr>
              <w:t>р</w:t>
            </w:r>
            <w:proofErr w:type="gramEnd"/>
            <w:r>
              <w:rPr>
                <w:rFonts w:ascii="Cambria Math" w:hAnsi="Cambria Math" w:cs="Cambria Math"/>
                <w:sz w:val="24"/>
                <w:szCs w:val="24"/>
              </w:rPr>
              <w:t>ѳ</w:t>
            </w:r>
            <w:r>
              <w:rPr>
                <w:rFonts w:ascii="Times New Roman" w:hAnsi="Times New Roman" w:cs="Times New Roman"/>
                <w:sz w:val="24"/>
                <w:szCs w:val="24"/>
              </w:rPr>
              <w:t>тт</w:t>
            </w:r>
            <w:r>
              <w:rPr>
                <w:rFonts w:ascii="Cambria Math" w:hAnsi="Cambria Math" w:cs="Cambria Math"/>
                <w:sz w:val="24"/>
                <w:szCs w:val="24"/>
              </w:rPr>
              <w:t>ѳ</w:t>
            </w:r>
            <w:r>
              <w:rPr>
                <w:rFonts w:ascii="Times New Roman" w:hAnsi="Times New Roman" w:cs="Times New Roman"/>
                <w:sz w:val="24"/>
                <w:szCs w:val="24"/>
              </w:rPr>
              <w:t>лүш</w:t>
            </w:r>
            <w:r>
              <w:rPr>
                <w:rFonts w:ascii="Times New Roman" w:hAnsi="Times New Roman"/>
                <w:sz w:val="24"/>
                <w:szCs w:val="24"/>
              </w:rPr>
              <w:t xml:space="preserve">. </w:t>
            </w:r>
            <w:r>
              <w:rPr>
                <w:rFonts w:ascii="Times New Roman" w:hAnsi="Times New Roman" w:cs="Times New Roman"/>
                <w:sz w:val="24"/>
                <w:szCs w:val="24"/>
              </w:rPr>
              <w:t>Жарыктын</w:t>
            </w:r>
            <w:r>
              <w:rPr>
                <w:rFonts w:ascii="Times New Roman" w:hAnsi="Times New Roman"/>
                <w:sz w:val="24"/>
                <w:szCs w:val="24"/>
              </w:rPr>
              <w:t xml:space="preserve"> </w:t>
            </w:r>
            <w:r>
              <w:rPr>
                <w:rFonts w:ascii="Times New Roman" w:hAnsi="Times New Roman" w:cs="Times New Roman"/>
                <w:sz w:val="24"/>
                <w:szCs w:val="24"/>
              </w:rPr>
              <w:t>сынуусу</w:t>
            </w:r>
            <w:r>
              <w:rPr>
                <w:rFonts w:ascii="Times New Roman" w:hAnsi="Times New Roman"/>
                <w:sz w:val="24"/>
                <w:szCs w:val="24"/>
              </w:rPr>
              <w:t xml:space="preserve">. </w:t>
            </w:r>
            <w:r>
              <w:rPr>
                <w:rFonts w:ascii="Times New Roman" w:hAnsi="Times New Roman" w:cs="Times New Roman"/>
                <w:sz w:val="24"/>
                <w:szCs w:val="24"/>
              </w:rPr>
              <w:t>Жарыктын</w:t>
            </w:r>
            <w:r>
              <w:rPr>
                <w:rFonts w:ascii="Times New Roman" w:hAnsi="Times New Roman"/>
                <w:sz w:val="24"/>
                <w:szCs w:val="24"/>
              </w:rPr>
              <w:t xml:space="preserve"> </w:t>
            </w:r>
            <w:r>
              <w:rPr>
                <w:rFonts w:ascii="Times New Roman" w:hAnsi="Times New Roman" w:cs="Times New Roman"/>
                <w:sz w:val="24"/>
                <w:szCs w:val="24"/>
              </w:rPr>
              <w:t>сыну</w:t>
            </w:r>
            <w:r>
              <w:rPr>
                <w:rFonts w:ascii="Times New Roman" w:hAnsi="Times New Roman"/>
                <w:sz w:val="24"/>
                <w:szCs w:val="24"/>
              </w:rPr>
              <w:t xml:space="preserve"> </w:t>
            </w:r>
            <w:r>
              <w:rPr>
                <w:rFonts w:ascii="Times New Roman" w:hAnsi="Times New Roman" w:cs="Times New Roman"/>
                <w:sz w:val="24"/>
                <w:szCs w:val="24"/>
              </w:rPr>
              <w:t>закону</w:t>
            </w:r>
            <w:r>
              <w:rPr>
                <w:rFonts w:ascii="Times New Roman" w:hAnsi="Times New Roman"/>
                <w:sz w:val="24"/>
                <w:szCs w:val="24"/>
              </w:rPr>
              <w:t xml:space="preserve">. </w:t>
            </w:r>
            <w:r>
              <w:rPr>
                <w:rFonts w:ascii="Times New Roman" w:hAnsi="Times New Roman" w:cs="Times New Roman"/>
                <w:sz w:val="24"/>
                <w:szCs w:val="24"/>
              </w:rPr>
              <w:t>Жарыктын</w:t>
            </w:r>
            <w:r>
              <w:rPr>
                <w:rFonts w:ascii="Times New Roman" w:hAnsi="Times New Roman"/>
                <w:sz w:val="24"/>
                <w:szCs w:val="24"/>
              </w:rPr>
              <w:t xml:space="preserve"> сыну коэффициенти. Жарыктын үч бурчтуу призма аркылуу </w:t>
            </w:r>
            <w:r>
              <w:rPr>
                <w:rFonts w:ascii="Cambria Math" w:hAnsi="Cambria Math" w:cs="Cambria Math"/>
                <w:sz w:val="24"/>
                <w:szCs w:val="24"/>
              </w:rPr>
              <w:t>ѳ</w:t>
            </w:r>
            <w:r>
              <w:rPr>
                <w:rFonts w:ascii="Times New Roman" w:hAnsi="Times New Roman" w:cs="Times New Roman"/>
                <w:sz w:val="24"/>
                <w:szCs w:val="24"/>
              </w:rPr>
              <w:t>түүсү</w:t>
            </w:r>
            <w:r>
              <w:rPr>
                <w:rFonts w:ascii="Times New Roman" w:hAnsi="Times New Roman"/>
                <w:sz w:val="24"/>
                <w:szCs w:val="24"/>
              </w:rPr>
              <w:t xml:space="preserve">. </w:t>
            </w:r>
            <w:r>
              <w:rPr>
                <w:rFonts w:ascii="Times New Roman" w:hAnsi="Times New Roman" w:cs="Times New Roman"/>
                <w:sz w:val="24"/>
                <w:szCs w:val="24"/>
              </w:rPr>
              <w:t>Линзалар</w:t>
            </w:r>
            <w:r>
              <w:rPr>
                <w:rFonts w:ascii="Times New Roman" w:hAnsi="Times New Roman"/>
                <w:sz w:val="24"/>
                <w:szCs w:val="24"/>
              </w:rPr>
              <w:t xml:space="preserve">. </w:t>
            </w:r>
            <w:r>
              <w:rPr>
                <w:rFonts w:ascii="Times New Roman" w:hAnsi="Times New Roman" w:cs="Times New Roman"/>
                <w:sz w:val="24"/>
                <w:szCs w:val="24"/>
              </w:rPr>
              <w:t>Линзалардын</w:t>
            </w:r>
            <w:r>
              <w:rPr>
                <w:rFonts w:ascii="Times New Roman" w:hAnsi="Times New Roman"/>
                <w:sz w:val="24"/>
                <w:szCs w:val="24"/>
              </w:rPr>
              <w:t xml:space="preserve"> түрл</w:t>
            </w:r>
            <w:r>
              <w:rPr>
                <w:rFonts w:ascii="Cambria Math" w:hAnsi="Cambria Math" w:cs="Cambria Math"/>
                <w:sz w:val="24"/>
                <w:szCs w:val="24"/>
              </w:rPr>
              <w:t>ѳ</w:t>
            </w:r>
            <w:r>
              <w:rPr>
                <w:rFonts w:ascii="Times New Roman" w:hAnsi="Times New Roman" w:cs="Times New Roman"/>
                <w:sz w:val="24"/>
                <w:szCs w:val="24"/>
              </w:rPr>
              <w:t>рү</w:t>
            </w:r>
            <w:r>
              <w:rPr>
                <w:rFonts w:ascii="Times New Roman" w:hAnsi="Times New Roman"/>
                <w:sz w:val="24"/>
                <w:szCs w:val="24"/>
              </w:rPr>
              <w:t xml:space="preserve">. </w:t>
            </w:r>
            <w:r>
              <w:rPr>
                <w:rFonts w:ascii="Times New Roman" w:hAnsi="Times New Roman" w:cs="Times New Roman"/>
                <w:sz w:val="24"/>
                <w:szCs w:val="24"/>
              </w:rPr>
              <w:t>Линзанын</w:t>
            </w:r>
            <w:r>
              <w:rPr>
                <w:rFonts w:ascii="Times New Roman" w:hAnsi="Times New Roman"/>
                <w:sz w:val="24"/>
                <w:szCs w:val="24"/>
              </w:rPr>
              <w:t xml:space="preserve"> </w:t>
            </w:r>
            <w:r>
              <w:rPr>
                <w:rFonts w:ascii="Times New Roman" w:hAnsi="Times New Roman" w:cs="Times New Roman"/>
                <w:sz w:val="24"/>
                <w:szCs w:val="24"/>
              </w:rPr>
              <w:t>оптикалык</w:t>
            </w:r>
            <w:r>
              <w:rPr>
                <w:rFonts w:ascii="Times New Roman" w:hAnsi="Times New Roman"/>
                <w:sz w:val="24"/>
                <w:szCs w:val="24"/>
              </w:rPr>
              <w:t xml:space="preserve"> </w:t>
            </w:r>
            <w:r>
              <w:rPr>
                <w:rFonts w:ascii="Times New Roman" w:hAnsi="Times New Roman" w:cs="Times New Roman"/>
                <w:sz w:val="24"/>
                <w:szCs w:val="24"/>
              </w:rPr>
              <w:t>огу</w:t>
            </w:r>
            <w:r>
              <w:rPr>
                <w:rFonts w:ascii="Times New Roman" w:hAnsi="Times New Roman"/>
                <w:sz w:val="24"/>
                <w:szCs w:val="24"/>
              </w:rPr>
              <w:t xml:space="preserve">. </w:t>
            </w:r>
            <w:r>
              <w:rPr>
                <w:rFonts w:ascii="Times New Roman" w:hAnsi="Times New Roman" w:cs="Times New Roman"/>
                <w:sz w:val="24"/>
                <w:szCs w:val="24"/>
              </w:rPr>
              <w:t>Линзада</w:t>
            </w:r>
            <w:r>
              <w:rPr>
                <w:rFonts w:ascii="Times New Roman" w:hAnsi="Times New Roman"/>
                <w:sz w:val="24"/>
                <w:szCs w:val="24"/>
              </w:rPr>
              <w:t xml:space="preserve"> </w:t>
            </w:r>
            <w:r>
              <w:rPr>
                <w:rFonts w:ascii="Times New Roman" w:hAnsi="Times New Roman" w:cs="Times New Roman"/>
                <w:sz w:val="24"/>
                <w:szCs w:val="24"/>
              </w:rPr>
              <w:t>нурдун</w:t>
            </w:r>
            <w:r>
              <w:rPr>
                <w:rFonts w:ascii="Times New Roman" w:hAnsi="Times New Roman"/>
                <w:sz w:val="24"/>
                <w:szCs w:val="24"/>
              </w:rPr>
              <w:t xml:space="preserve"> </w:t>
            </w:r>
            <w:r>
              <w:rPr>
                <w:rFonts w:ascii="Times New Roman" w:hAnsi="Times New Roman" w:cs="Times New Roman"/>
                <w:sz w:val="24"/>
                <w:szCs w:val="24"/>
              </w:rPr>
              <w:t>жү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үшү</w:t>
            </w:r>
            <w:r>
              <w:rPr>
                <w:rFonts w:ascii="Times New Roman" w:hAnsi="Times New Roman"/>
                <w:sz w:val="24"/>
                <w:szCs w:val="24"/>
              </w:rPr>
              <w:t xml:space="preserve">. </w:t>
            </w:r>
            <w:r>
              <w:rPr>
                <w:rFonts w:ascii="Times New Roman" w:hAnsi="Times New Roman" w:cs="Times New Roman"/>
                <w:sz w:val="24"/>
                <w:szCs w:val="24"/>
              </w:rPr>
              <w:t>Линзанын</w:t>
            </w:r>
            <w:r>
              <w:rPr>
                <w:rFonts w:ascii="Times New Roman" w:hAnsi="Times New Roman"/>
                <w:sz w:val="24"/>
                <w:szCs w:val="24"/>
              </w:rPr>
              <w:t xml:space="preserve"> </w:t>
            </w:r>
            <w:r>
              <w:rPr>
                <w:rFonts w:ascii="Times New Roman" w:hAnsi="Times New Roman" w:cs="Times New Roman"/>
                <w:sz w:val="24"/>
                <w:szCs w:val="24"/>
              </w:rPr>
              <w:t>фокусу</w:t>
            </w:r>
            <w:r>
              <w:rPr>
                <w:rFonts w:ascii="Times New Roman" w:hAnsi="Times New Roman"/>
                <w:sz w:val="24"/>
                <w:szCs w:val="24"/>
              </w:rPr>
              <w:t xml:space="preserve">. </w:t>
            </w:r>
            <w:r>
              <w:rPr>
                <w:rFonts w:ascii="Times New Roman" w:hAnsi="Times New Roman" w:cs="Times New Roman"/>
                <w:sz w:val="24"/>
                <w:szCs w:val="24"/>
              </w:rPr>
              <w:t>Линзанын</w:t>
            </w:r>
            <w:r>
              <w:rPr>
                <w:rFonts w:ascii="Times New Roman" w:hAnsi="Times New Roman"/>
                <w:sz w:val="24"/>
                <w:szCs w:val="24"/>
              </w:rPr>
              <w:t xml:space="preserve"> оптикалык күчү. Линзанын колдонулушу жана анын жардамы менен предметтин сү</w:t>
            </w:r>
            <w:proofErr w:type="gramStart"/>
            <w:r>
              <w:rPr>
                <w:rFonts w:ascii="Times New Roman" w:hAnsi="Times New Roman"/>
                <w:sz w:val="24"/>
                <w:szCs w:val="24"/>
              </w:rPr>
              <w:t>р</w:t>
            </w:r>
            <w:proofErr w:type="gramEnd"/>
            <w:r>
              <w:rPr>
                <w:rFonts w:ascii="Cambria Math" w:hAnsi="Cambria Math" w:cs="Cambria Math"/>
                <w:sz w:val="24"/>
                <w:szCs w:val="24"/>
              </w:rPr>
              <w:t>ѳ</w:t>
            </w:r>
            <w:r>
              <w:rPr>
                <w:rFonts w:ascii="Times New Roman" w:hAnsi="Times New Roman" w:cs="Times New Roman"/>
                <w:sz w:val="24"/>
                <w:szCs w:val="24"/>
              </w:rPr>
              <w:t>тт</w:t>
            </w:r>
            <w:r>
              <w:rPr>
                <w:rFonts w:ascii="Cambria Math" w:hAnsi="Cambria Math" w:cs="Cambria Math"/>
                <w:sz w:val="24"/>
                <w:szCs w:val="24"/>
              </w:rPr>
              <w:t>ѳ</w:t>
            </w:r>
            <w:r>
              <w:rPr>
                <w:rFonts w:ascii="Times New Roman" w:hAnsi="Times New Roman" w:cs="Times New Roman"/>
                <w:sz w:val="24"/>
                <w:szCs w:val="24"/>
              </w:rPr>
              <w:t>лүшүн</w:t>
            </w:r>
            <w:r>
              <w:rPr>
                <w:rFonts w:ascii="Times New Roman" w:hAnsi="Times New Roman"/>
                <w:sz w:val="24"/>
                <w:szCs w:val="24"/>
              </w:rPr>
              <w:t xml:space="preserve"> </w:t>
            </w:r>
            <w:r>
              <w:rPr>
                <w:rFonts w:ascii="Times New Roman" w:hAnsi="Times New Roman" w:cs="Times New Roman"/>
                <w:sz w:val="24"/>
                <w:szCs w:val="24"/>
              </w:rPr>
              <w:t>алуу</w:t>
            </w:r>
            <w:r>
              <w:rPr>
                <w:rFonts w:ascii="Times New Roman" w:hAnsi="Times New Roman"/>
                <w:sz w:val="24"/>
                <w:szCs w:val="24"/>
              </w:rPr>
              <w:t>.  Оптикалык куралдар. Лупа, фотоаппарат, телескоп, микроскоп, проекциялык аппаратар. К</w:t>
            </w:r>
            <w:r>
              <w:rPr>
                <w:rFonts w:ascii="Cambria Math" w:hAnsi="Cambria Math" w:cs="Cambria Math"/>
                <w:sz w:val="24"/>
                <w:szCs w:val="24"/>
              </w:rPr>
              <w:t>ѳ</w:t>
            </w:r>
            <w:r>
              <w:rPr>
                <w:rFonts w:ascii="Times New Roman" w:hAnsi="Times New Roman"/>
                <w:sz w:val="24"/>
                <w:szCs w:val="24"/>
              </w:rPr>
              <w:t>з. Адамдын к</w:t>
            </w:r>
            <w:r>
              <w:rPr>
                <w:rFonts w:ascii="Cambria Math" w:hAnsi="Cambria Math" w:cs="Cambria Math"/>
                <w:sz w:val="24"/>
                <w:szCs w:val="24"/>
              </w:rPr>
              <w:t>ѳ</w:t>
            </w:r>
            <w:r>
              <w:rPr>
                <w:rFonts w:ascii="Times New Roman" w:hAnsi="Times New Roman" w:cs="Times New Roman"/>
                <w:sz w:val="24"/>
                <w:szCs w:val="24"/>
              </w:rPr>
              <w:t>зүнү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түзүлүшү</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ишт</w:t>
            </w:r>
            <w:r>
              <w:rPr>
                <w:rFonts w:ascii="Cambria Math" w:hAnsi="Cambria Math" w:cs="Cambria Math"/>
                <w:sz w:val="24"/>
                <w:szCs w:val="24"/>
              </w:rPr>
              <w:t>ѳѳ</w:t>
            </w:r>
            <w:r>
              <w:rPr>
                <w:rFonts w:ascii="Times New Roman" w:hAnsi="Times New Roman"/>
                <w:sz w:val="24"/>
                <w:szCs w:val="24"/>
              </w:rPr>
              <w:t xml:space="preserve"> </w:t>
            </w:r>
            <w:r>
              <w:rPr>
                <w:rFonts w:ascii="Times New Roman" w:hAnsi="Times New Roman" w:cs="Times New Roman"/>
                <w:sz w:val="24"/>
                <w:szCs w:val="24"/>
              </w:rPr>
              <w:t>принциби</w:t>
            </w:r>
            <w:r>
              <w:rPr>
                <w:rFonts w:ascii="Times New Roman" w:hAnsi="Times New Roman"/>
                <w:sz w:val="24"/>
                <w:szCs w:val="24"/>
              </w:rPr>
              <w:t xml:space="preserve">. </w:t>
            </w:r>
            <w:r>
              <w:rPr>
                <w:rFonts w:ascii="Times New Roman" w:hAnsi="Times New Roman" w:cs="Times New Roman"/>
                <w:sz w:val="24"/>
                <w:szCs w:val="24"/>
              </w:rPr>
              <w:t>К</w:t>
            </w:r>
            <w:r>
              <w:rPr>
                <w:rFonts w:ascii="Cambria Math" w:hAnsi="Cambria Math" w:cs="Cambria Math"/>
                <w:sz w:val="24"/>
                <w:szCs w:val="24"/>
              </w:rPr>
              <w:t>ѳ</w:t>
            </w:r>
            <w:r>
              <w:rPr>
                <w:rFonts w:ascii="Times New Roman" w:hAnsi="Times New Roman" w:cs="Times New Roman"/>
                <w:sz w:val="24"/>
                <w:szCs w:val="24"/>
              </w:rPr>
              <w:t>рүүнү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дефекти</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аны</w:t>
            </w:r>
            <w:r>
              <w:rPr>
                <w:rFonts w:ascii="Times New Roman" w:hAnsi="Times New Roman"/>
                <w:sz w:val="24"/>
                <w:szCs w:val="24"/>
              </w:rPr>
              <w:t xml:space="preserve"> </w:t>
            </w:r>
            <w:r>
              <w:rPr>
                <w:rFonts w:ascii="Times New Roman" w:hAnsi="Times New Roman" w:cs="Times New Roman"/>
                <w:sz w:val="24"/>
                <w:szCs w:val="24"/>
              </w:rPr>
              <w:t>түз</w:t>
            </w:r>
            <w:r>
              <w:rPr>
                <w:rFonts w:ascii="Cambria Math" w:hAnsi="Cambria Math" w:cs="Cambria Math"/>
                <w:sz w:val="24"/>
                <w:szCs w:val="24"/>
              </w:rPr>
              <w:t>ѳ</w:t>
            </w:r>
            <w:r>
              <w:rPr>
                <w:rFonts w:ascii="Times New Roman" w:hAnsi="Times New Roman" w:cs="Times New Roman"/>
                <w:sz w:val="24"/>
                <w:szCs w:val="24"/>
              </w:rPr>
              <w:t>түүнүн</w:t>
            </w:r>
            <w:r>
              <w:rPr>
                <w:rFonts w:ascii="Times New Roman" w:hAnsi="Times New Roman"/>
                <w:sz w:val="24"/>
                <w:szCs w:val="24"/>
              </w:rPr>
              <w:t xml:space="preserve"> жолдору. К</w:t>
            </w:r>
            <w:r>
              <w:rPr>
                <w:rFonts w:ascii="Cambria Math" w:hAnsi="Cambria Math" w:cs="Cambria Math"/>
                <w:sz w:val="24"/>
                <w:szCs w:val="24"/>
              </w:rPr>
              <w:t>ѳ</w:t>
            </w:r>
            <w:r>
              <w:rPr>
                <w:rFonts w:ascii="Times New Roman" w:hAnsi="Times New Roman" w:cs="Times New Roman"/>
                <w:sz w:val="24"/>
                <w:szCs w:val="24"/>
              </w:rPr>
              <w:t>з</w:t>
            </w:r>
            <w:r>
              <w:rPr>
                <w:rFonts w:ascii="Times New Roman" w:hAnsi="Times New Roman"/>
                <w:sz w:val="24"/>
                <w:szCs w:val="24"/>
              </w:rPr>
              <w:t xml:space="preserve"> </w:t>
            </w:r>
            <w:r>
              <w:rPr>
                <w:rFonts w:ascii="Times New Roman" w:hAnsi="Times New Roman" w:cs="Times New Roman"/>
                <w:sz w:val="24"/>
                <w:szCs w:val="24"/>
              </w:rPr>
              <w:t>айнектер</w:t>
            </w:r>
            <w:r>
              <w:rPr>
                <w:rFonts w:ascii="Times New Roman" w:hAnsi="Times New Roman"/>
                <w:sz w:val="24"/>
                <w:szCs w:val="24"/>
              </w:rPr>
              <w:t xml:space="preserve">. </w:t>
            </w:r>
          </w:p>
          <w:p w:rsidR="008C3BB9" w:rsidRDefault="008C3BB9">
            <w:pPr>
              <w:tabs>
                <w:tab w:val="left" w:pos="175"/>
              </w:tabs>
              <w:jc w:val="both"/>
              <w:rPr>
                <w:rFonts w:ascii="Times New Roman" w:hAnsi="Times New Roman"/>
                <w:sz w:val="24"/>
                <w:szCs w:val="24"/>
              </w:rPr>
            </w:pPr>
            <w:r>
              <w:rPr>
                <w:rFonts w:ascii="Times New Roman" w:hAnsi="Times New Roman"/>
                <w:sz w:val="24"/>
                <w:szCs w:val="24"/>
              </w:rPr>
              <w:t>Жарыктын дисперсиясы. Спектрлер. Биздин жашоодогу тү</w:t>
            </w:r>
            <w:proofErr w:type="gramStart"/>
            <w:r>
              <w:rPr>
                <w:rFonts w:ascii="Times New Roman" w:hAnsi="Times New Roman"/>
                <w:sz w:val="24"/>
                <w:szCs w:val="24"/>
              </w:rPr>
              <w:t>ст</w:t>
            </w:r>
            <w:proofErr w:type="gramEnd"/>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 xml:space="preserve">.  </w:t>
            </w:r>
          </w:p>
          <w:p w:rsidR="008C3BB9" w:rsidRDefault="008C3BB9">
            <w:pPr>
              <w:tabs>
                <w:tab w:val="left" w:pos="175"/>
              </w:tabs>
              <w:jc w:val="both"/>
              <w:rPr>
                <w:rFonts w:ascii="Times New Roman" w:hAnsi="Times New Roman"/>
                <w:sz w:val="24"/>
                <w:szCs w:val="24"/>
              </w:rPr>
            </w:pPr>
          </w:p>
          <w:p w:rsidR="008C3BB9" w:rsidRDefault="008C3BB9">
            <w:pPr>
              <w:overflowPunct w:val="0"/>
              <w:autoSpaceDE w:val="0"/>
              <w:autoSpaceDN w:val="0"/>
              <w:adjustRightInd w:val="0"/>
              <w:spacing w:line="360" w:lineRule="auto"/>
              <w:jc w:val="both"/>
              <w:rPr>
                <w:rFonts w:ascii="Times New Roman" w:hAnsi="Times New Roman"/>
                <w:sz w:val="24"/>
                <w:szCs w:val="24"/>
              </w:rPr>
            </w:pPr>
          </w:p>
        </w:tc>
        <w:tc>
          <w:tcPr>
            <w:tcW w:w="4897" w:type="dxa"/>
            <w:tcBorders>
              <w:top w:val="single" w:sz="4" w:space="0" w:color="000000"/>
              <w:left w:val="single" w:sz="4" w:space="0" w:color="000000"/>
              <w:bottom w:val="single" w:sz="4" w:space="0" w:color="000000"/>
              <w:right w:val="single" w:sz="4" w:space="0" w:color="000000"/>
            </w:tcBorders>
            <w:hideMark/>
          </w:tcPr>
          <w:p w:rsidR="008C3BB9" w:rsidRDefault="008C3BB9">
            <w:pPr>
              <w:tabs>
                <w:tab w:val="left" w:pos="175"/>
              </w:tabs>
              <w:jc w:val="both"/>
              <w:rPr>
                <w:rFonts w:ascii="Times New Roman" w:hAnsi="Times New Roman"/>
                <w:sz w:val="24"/>
                <w:szCs w:val="24"/>
              </w:rPr>
            </w:pPr>
            <w:r>
              <w:rPr>
                <w:rFonts w:ascii="Times New Roman" w:hAnsi="Times New Roman"/>
                <w:b/>
                <w:sz w:val="24"/>
                <w:szCs w:val="24"/>
              </w:rPr>
              <w:t xml:space="preserve">Механиканын негиздери. </w:t>
            </w:r>
            <w:r>
              <w:rPr>
                <w:rFonts w:ascii="Times New Roman" w:hAnsi="Times New Roman"/>
                <w:sz w:val="24"/>
                <w:szCs w:val="24"/>
              </w:rPr>
              <w:t>Материалдык чекит. Эсепт</w:t>
            </w:r>
            <w:r>
              <w:rPr>
                <w:rFonts w:ascii="Cambria Math" w:hAnsi="Cambria Math" w:cs="Cambria Math"/>
                <w:sz w:val="24"/>
                <w:szCs w:val="24"/>
              </w:rPr>
              <w:t>ѳѳ</w:t>
            </w:r>
            <w:r>
              <w:rPr>
                <w:rFonts w:ascii="Times New Roman" w:hAnsi="Times New Roman"/>
                <w:sz w:val="24"/>
                <w:szCs w:val="24"/>
              </w:rPr>
              <w:t xml:space="preserve"> </w:t>
            </w:r>
            <w:r>
              <w:rPr>
                <w:rFonts w:ascii="Times New Roman" w:hAnsi="Times New Roman" w:cs="Times New Roman"/>
                <w:sz w:val="24"/>
                <w:szCs w:val="24"/>
              </w:rPr>
              <w:t>системасы</w:t>
            </w:r>
            <w:r>
              <w:rPr>
                <w:rFonts w:ascii="Times New Roman" w:hAnsi="Times New Roman"/>
                <w:sz w:val="24"/>
                <w:szCs w:val="24"/>
              </w:rPr>
              <w:t xml:space="preserve">. </w:t>
            </w:r>
            <w:r>
              <w:rPr>
                <w:rFonts w:ascii="Times New Roman" w:hAnsi="Times New Roman" w:cs="Times New Roman"/>
                <w:sz w:val="24"/>
                <w:szCs w:val="24"/>
              </w:rPr>
              <w:t>Кыймылдагы</w:t>
            </w:r>
            <w:r>
              <w:rPr>
                <w:rFonts w:ascii="Times New Roman" w:hAnsi="Times New Roman"/>
                <w:sz w:val="24"/>
                <w:szCs w:val="24"/>
              </w:rPr>
              <w:t xml:space="preserve"> </w:t>
            </w:r>
            <w:r>
              <w:rPr>
                <w:rFonts w:ascii="Times New Roman" w:hAnsi="Times New Roman" w:cs="Times New Roman"/>
                <w:sz w:val="24"/>
                <w:szCs w:val="24"/>
              </w:rPr>
              <w:t>нерсенин</w:t>
            </w:r>
            <w:r>
              <w:rPr>
                <w:rFonts w:ascii="Times New Roman" w:hAnsi="Times New Roman"/>
                <w:sz w:val="24"/>
                <w:szCs w:val="24"/>
              </w:rPr>
              <w:t xml:space="preserve"> </w:t>
            </w:r>
            <w:r>
              <w:rPr>
                <w:rFonts w:ascii="Times New Roman" w:hAnsi="Times New Roman" w:cs="Times New Roman"/>
                <w:sz w:val="24"/>
                <w:szCs w:val="24"/>
              </w:rPr>
              <w:t>ко</w:t>
            </w:r>
            <w:r>
              <w:rPr>
                <w:rFonts w:ascii="Times New Roman" w:hAnsi="Times New Roman"/>
                <w:sz w:val="24"/>
                <w:szCs w:val="24"/>
              </w:rPr>
              <w:t>ординаттарын аныктоо. Кыймылдын салыштырмалуулугу. Бир калыпта ылдамдатылган кыймылдын ылдамдыгы. Түз сызыктуу бир калыпта ылдамдатылган кыймылдагы нерсенин которулушу. Нерселердин эркин түшүүсү. Эркин түшүүнү</w:t>
            </w:r>
            <w:proofErr w:type="gramStart"/>
            <w:r>
              <w:rPr>
                <w:rFonts w:ascii="Times New Roman" w:hAnsi="Times New Roman"/>
                <w:sz w:val="24"/>
                <w:szCs w:val="24"/>
              </w:rPr>
              <w:t>н</w:t>
            </w:r>
            <w:proofErr w:type="gramEnd"/>
            <w:r>
              <w:rPr>
                <w:rFonts w:ascii="Times New Roman" w:hAnsi="Times New Roman"/>
                <w:sz w:val="24"/>
                <w:szCs w:val="24"/>
              </w:rPr>
              <w:t xml:space="preserve"> ылдамдануусу. Тик </w:t>
            </w:r>
            <w:r>
              <w:rPr>
                <w:rFonts w:ascii="Cambria Math" w:hAnsi="Cambria Math" w:cs="Cambria Math"/>
                <w:sz w:val="24"/>
                <w:szCs w:val="24"/>
              </w:rPr>
              <w:t>ѳ</w:t>
            </w:r>
            <w:r>
              <w:rPr>
                <w:rFonts w:ascii="Times New Roman" w:hAnsi="Times New Roman" w:cs="Times New Roman"/>
                <w:sz w:val="24"/>
                <w:szCs w:val="24"/>
              </w:rPr>
              <w:t>йд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ыргытылган</w:t>
            </w:r>
            <w:r>
              <w:rPr>
                <w:rFonts w:ascii="Times New Roman" w:hAnsi="Times New Roman"/>
                <w:sz w:val="24"/>
                <w:szCs w:val="24"/>
              </w:rPr>
              <w:t xml:space="preserve"> </w:t>
            </w:r>
            <w:r>
              <w:rPr>
                <w:rFonts w:ascii="Times New Roman" w:hAnsi="Times New Roman" w:cs="Times New Roman"/>
                <w:sz w:val="24"/>
                <w:szCs w:val="24"/>
              </w:rPr>
              <w:t>нерсенин</w:t>
            </w:r>
            <w:r>
              <w:rPr>
                <w:rFonts w:ascii="Times New Roman" w:hAnsi="Times New Roman"/>
                <w:sz w:val="24"/>
                <w:szCs w:val="24"/>
              </w:rPr>
              <w:t xml:space="preserve"> кыймылы. Ийри сызыктуу кыймыл. Материалдык чекиттин айлана боюнча бир калыптагы кыймылы. Сызыктуу жана бурчтук ылдамдыктар. Борборго умтулуучу ылдамдануу. Инерциалдык эсепт</w:t>
            </w:r>
            <w:r>
              <w:rPr>
                <w:rFonts w:ascii="Cambria Math" w:hAnsi="Cambria Math" w:cs="Cambria Math"/>
                <w:sz w:val="24"/>
                <w:szCs w:val="24"/>
              </w:rPr>
              <w:t>ѳѳ</w:t>
            </w:r>
            <w:r>
              <w:rPr>
                <w:rFonts w:ascii="Times New Roman" w:hAnsi="Times New Roman"/>
                <w:sz w:val="24"/>
                <w:szCs w:val="24"/>
              </w:rPr>
              <w:t xml:space="preserve"> </w:t>
            </w:r>
            <w:r>
              <w:rPr>
                <w:rFonts w:ascii="Times New Roman" w:hAnsi="Times New Roman" w:cs="Times New Roman"/>
                <w:sz w:val="24"/>
                <w:szCs w:val="24"/>
              </w:rPr>
              <w:t>системасы</w:t>
            </w:r>
            <w:r>
              <w:rPr>
                <w:rFonts w:ascii="Times New Roman" w:hAnsi="Times New Roman"/>
                <w:sz w:val="24"/>
                <w:szCs w:val="24"/>
              </w:rPr>
              <w:t xml:space="preserve">. </w:t>
            </w:r>
            <w:r>
              <w:rPr>
                <w:rFonts w:ascii="Times New Roman" w:hAnsi="Times New Roman" w:cs="Times New Roman"/>
                <w:sz w:val="24"/>
                <w:szCs w:val="24"/>
              </w:rPr>
              <w:t>Ньютондун</w:t>
            </w:r>
            <w:r>
              <w:rPr>
                <w:rFonts w:ascii="Times New Roman" w:hAnsi="Times New Roman"/>
                <w:sz w:val="24"/>
                <w:szCs w:val="24"/>
              </w:rPr>
              <w:t xml:space="preserve"> </w:t>
            </w:r>
            <w:r>
              <w:rPr>
                <w:rFonts w:ascii="Times New Roman" w:hAnsi="Times New Roman" w:cs="Times New Roman"/>
                <w:sz w:val="24"/>
                <w:szCs w:val="24"/>
              </w:rPr>
              <w:t>биринчи</w:t>
            </w:r>
            <w:r>
              <w:rPr>
                <w:rFonts w:ascii="Times New Roman" w:hAnsi="Times New Roman"/>
                <w:sz w:val="24"/>
                <w:szCs w:val="24"/>
              </w:rPr>
              <w:t xml:space="preserve">, </w:t>
            </w:r>
            <w:r>
              <w:rPr>
                <w:rFonts w:ascii="Times New Roman" w:hAnsi="Times New Roman" w:cs="Times New Roman"/>
                <w:sz w:val="24"/>
                <w:szCs w:val="24"/>
              </w:rPr>
              <w:t>экинчи</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үчүнчү</w:t>
            </w:r>
            <w:r>
              <w:rPr>
                <w:rFonts w:ascii="Times New Roman" w:hAnsi="Times New Roman"/>
                <w:sz w:val="24"/>
                <w:szCs w:val="24"/>
              </w:rPr>
              <w:t xml:space="preserve"> </w:t>
            </w:r>
            <w:r>
              <w:rPr>
                <w:rFonts w:ascii="Times New Roman" w:hAnsi="Times New Roman" w:cs="Times New Roman"/>
                <w:sz w:val="24"/>
                <w:szCs w:val="24"/>
              </w:rPr>
              <w:t>закондору</w:t>
            </w:r>
            <w:r>
              <w:rPr>
                <w:rFonts w:ascii="Times New Roman" w:hAnsi="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үткүл</w:t>
            </w:r>
            <w:r>
              <w:rPr>
                <w:rFonts w:ascii="Times New Roman" w:hAnsi="Times New Roman"/>
                <w:sz w:val="24"/>
                <w:szCs w:val="24"/>
              </w:rPr>
              <w:t xml:space="preserve"> дүйн</w:t>
            </w:r>
            <w:r>
              <w:rPr>
                <w:rFonts w:ascii="Cambria Math" w:hAnsi="Cambria Math" w:cs="Cambria Math"/>
                <w:sz w:val="24"/>
                <w:szCs w:val="24"/>
              </w:rPr>
              <w:t>ѳ</w:t>
            </w:r>
            <w:r>
              <w:rPr>
                <w:rFonts w:ascii="Times New Roman" w:hAnsi="Times New Roman" w:cs="Times New Roman"/>
                <w:sz w:val="24"/>
                <w:szCs w:val="24"/>
              </w:rPr>
              <w:t>лүк</w:t>
            </w:r>
            <w:r>
              <w:rPr>
                <w:rFonts w:ascii="Times New Roman" w:hAnsi="Times New Roman"/>
                <w:sz w:val="24"/>
                <w:szCs w:val="24"/>
              </w:rPr>
              <w:t xml:space="preserve"> </w:t>
            </w:r>
            <w:r>
              <w:rPr>
                <w:rFonts w:ascii="Times New Roman" w:hAnsi="Times New Roman" w:cs="Times New Roman"/>
                <w:sz w:val="24"/>
                <w:szCs w:val="24"/>
              </w:rPr>
              <w:t>тартылу</w:t>
            </w:r>
            <w:r>
              <w:rPr>
                <w:rFonts w:ascii="Times New Roman" w:hAnsi="Times New Roman"/>
                <w:sz w:val="24"/>
                <w:szCs w:val="24"/>
              </w:rPr>
              <w:t>у күчү. Нерсенин импульсу. Импульстун сакталуу закону. Реактивдүү кыймыл. Жасалма спутниктердин кыймылы. Космостук ылдамдыктар. Планеталардын кыймылы ж</w:t>
            </w:r>
            <w:r>
              <w:rPr>
                <w:rFonts w:ascii="Cambria Math" w:hAnsi="Cambria Math" w:cs="Cambria Math"/>
                <w:sz w:val="24"/>
                <w:szCs w:val="24"/>
              </w:rPr>
              <w:t>ѳ</w:t>
            </w:r>
            <w:r>
              <w:rPr>
                <w:rFonts w:ascii="Times New Roman" w:hAnsi="Times New Roman" w:cs="Times New Roman"/>
                <w:sz w:val="24"/>
                <w:szCs w:val="24"/>
              </w:rPr>
              <w:t>нүнд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маалымат</w:t>
            </w:r>
            <w:r>
              <w:rPr>
                <w:rFonts w:ascii="Times New Roman" w:hAnsi="Times New Roman"/>
                <w:sz w:val="24"/>
                <w:szCs w:val="24"/>
              </w:rPr>
              <w:t xml:space="preserve">. </w:t>
            </w:r>
            <w:r>
              <w:rPr>
                <w:rFonts w:ascii="Times New Roman" w:hAnsi="Times New Roman" w:cs="Times New Roman"/>
                <w:sz w:val="24"/>
                <w:szCs w:val="24"/>
              </w:rPr>
              <w:t>Энергиянын</w:t>
            </w:r>
            <w:r>
              <w:rPr>
                <w:rFonts w:ascii="Times New Roman" w:hAnsi="Times New Roman"/>
                <w:sz w:val="24"/>
                <w:szCs w:val="24"/>
              </w:rPr>
              <w:t xml:space="preserve"> </w:t>
            </w:r>
            <w:r>
              <w:rPr>
                <w:rFonts w:ascii="Times New Roman" w:hAnsi="Times New Roman" w:cs="Times New Roman"/>
                <w:sz w:val="24"/>
                <w:szCs w:val="24"/>
              </w:rPr>
              <w:t>сакталуу</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айлануу</w:t>
            </w:r>
            <w:r>
              <w:rPr>
                <w:rFonts w:ascii="Times New Roman" w:hAnsi="Times New Roman"/>
                <w:sz w:val="24"/>
                <w:szCs w:val="24"/>
              </w:rPr>
              <w:t xml:space="preserve"> </w:t>
            </w:r>
            <w:r>
              <w:rPr>
                <w:rFonts w:ascii="Times New Roman" w:hAnsi="Times New Roman" w:cs="Times New Roman"/>
                <w:sz w:val="24"/>
                <w:szCs w:val="24"/>
              </w:rPr>
              <w:t>закону</w:t>
            </w:r>
            <w:r>
              <w:rPr>
                <w:rFonts w:ascii="Times New Roman" w:hAnsi="Times New Roman"/>
                <w:sz w:val="24"/>
                <w:szCs w:val="24"/>
              </w:rPr>
              <w:t>.</w:t>
            </w:r>
          </w:p>
          <w:p w:rsidR="008C3BB9" w:rsidRDefault="008C3BB9">
            <w:pPr>
              <w:tabs>
                <w:tab w:val="left" w:pos="175"/>
              </w:tabs>
              <w:jc w:val="both"/>
              <w:rPr>
                <w:rFonts w:ascii="Times New Roman" w:hAnsi="Times New Roman"/>
                <w:sz w:val="24"/>
                <w:szCs w:val="24"/>
              </w:rPr>
            </w:pPr>
            <w:r>
              <w:rPr>
                <w:rFonts w:ascii="Times New Roman" w:hAnsi="Times New Roman"/>
                <w:b/>
                <w:sz w:val="24"/>
                <w:szCs w:val="24"/>
              </w:rPr>
              <w:t>Термелүл</w:t>
            </w:r>
            <w:r>
              <w:rPr>
                <w:rFonts w:ascii="Cambria Math" w:hAnsi="Cambria Math" w:cs="Cambria Math"/>
                <w:b/>
                <w:sz w:val="24"/>
                <w:szCs w:val="24"/>
              </w:rPr>
              <w:t>ѳ</w:t>
            </w:r>
            <w:proofErr w:type="gramStart"/>
            <w:r>
              <w:rPr>
                <w:rFonts w:ascii="Times New Roman" w:hAnsi="Times New Roman" w:cs="Times New Roman"/>
                <w:b/>
                <w:sz w:val="24"/>
                <w:szCs w:val="24"/>
              </w:rPr>
              <w:t>р</w:t>
            </w:r>
            <w:proofErr w:type="gramEnd"/>
            <w:r>
              <w:rPr>
                <w:rFonts w:ascii="Times New Roman" w:hAnsi="Times New Roman"/>
                <w:b/>
                <w:sz w:val="24"/>
                <w:szCs w:val="24"/>
              </w:rPr>
              <w:t xml:space="preserve"> </w:t>
            </w:r>
            <w:r>
              <w:rPr>
                <w:rFonts w:ascii="Times New Roman" w:hAnsi="Times New Roman" w:cs="Times New Roman"/>
                <w:b/>
                <w:sz w:val="24"/>
                <w:szCs w:val="24"/>
              </w:rPr>
              <w:t>жана</w:t>
            </w:r>
            <w:r>
              <w:rPr>
                <w:rFonts w:ascii="Times New Roman" w:hAnsi="Times New Roman"/>
                <w:b/>
                <w:sz w:val="24"/>
                <w:szCs w:val="24"/>
              </w:rPr>
              <w:t xml:space="preserve"> </w:t>
            </w:r>
            <w:r>
              <w:rPr>
                <w:rFonts w:ascii="Times New Roman" w:hAnsi="Times New Roman" w:cs="Times New Roman"/>
                <w:b/>
                <w:sz w:val="24"/>
                <w:szCs w:val="24"/>
              </w:rPr>
              <w:t>толкундар</w:t>
            </w:r>
            <w:r>
              <w:rPr>
                <w:rFonts w:ascii="Times New Roman" w:hAnsi="Times New Roman"/>
                <w:sz w:val="24"/>
                <w:szCs w:val="24"/>
              </w:rPr>
              <w:t>. Механикалык термелүүл</w:t>
            </w:r>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 xml:space="preserve">. </w:t>
            </w:r>
            <w:r>
              <w:rPr>
                <w:rFonts w:ascii="Times New Roman" w:hAnsi="Times New Roman" w:cs="Times New Roman"/>
                <w:sz w:val="24"/>
                <w:szCs w:val="24"/>
              </w:rPr>
              <w:t>Термелүү</w:t>
            </w:r>
            <w:r>
              <w:rPr>
                <w:rFonts w:ascii="Times New Roman" w:hAnsi="Times New Roman"/>
                <w:sz w:val="24"/>
                <w:szCs w:val="24"/>
              </w:rPr>
              <w:t xml:space="preserve"> </w:t>
            </w:r>
            <w:r>
              <w:rPr>
                <w:rFonts w:ascii="Times New Roman" w:hAnsi="Times New Roman" w:cs="Times New Roman"/>
                <w:sz w:val="24"/>
                <w:szCs w:val="24"/>
              </w:rPr>
              <w:t>кыймылын</w:t>
            </w:r>
            <w:r>
              <w:rPr>
                <w:rFonts w:ascii="Times New Roman" w:hAnsi="Times New Roman"/>
                <w:sz w:val="24"/>
                <w:szCs w:val="24"/>
              </w:rPr>
              <w:t xml:space="preserve"> </w:t>
            </w:r>
            <w:r>
              <w:rPr>
                <w:rFonts w:ascii="Times New Roman" w:hAnsi="Times New Roman" w:cs="Times New Roman"/>
                <w:sz w:val="24"/>
                <w:szCs w:val="24"/>
              </w:rPr>
              <w:t>мүн</w:t>
            </w:r>
            <w:r>
              <w:rPr>
                <w:rFonts w:ascii="Cambria Math" w:hAnsi="Cambria Math" w:cs="Cambria Math"/>
                <w:sz w:val="24"/>
                <w:szCs w:val="24"/>
              </w:rPr>
              <w:t>ѳ</w:t>
            </w:r>
            <w:r>
              <w:rPr>
                <w:rFonts w:ascii="Times New Roman" w:hAnsi="Times New Roman" w:cs="Times New Roman"/>
                <w:sz w:val="24"/>
                <w:szCs w:val="24"/>
              </w:rPr>
              <w:t>зд</w:t>
            </w:r>
            <w:r>
              <w:rPr>
                <w:rFonts w:ascii="Cambria Math" w:hAnsi="Cambria Math" w:cs="Cambria Math"/>
                <w:sz w:val="24"/>
                <w:szCs w:val="24"/>
              </w:rPr>
              <w:t>ѳѳ</w:t>
            </w:r>
            <w:r>
              <w:rPr>
                <w:rFonts w:ascii="Times New Roman" w:hAnsi="Times New Roman" w:cs="Times New Roman"/>
                <w:sz w:val="24"/>
                <w:szCs w:val="24"/>
              </w:rPr>
              <w:t>чү</w:t>
            </w:r>
            <w:r>
              <w:rPr>
                <w:rFonts w:ascii="Times New Roman" w:hAnsi="Times New Roman"/>
                <w:sz w:val="24"/>
                <w:szCs w:val="24"/>
              </w:rPr>
              <w:t xml:space="preserve"> </w:t>
            </w:r>
            <w:r>
              <w:rPr>
                <w:rFonts w:ascii="Times New Roman" w:hAnsi="Times New Roman" w:cs="Times New Roman"/>
                <w:sz w:val="24"/>
                <w:szCs w:val="24"/>
              </w:rPr>
              <w:t>чоңдуктар</w:t>
            </w:r>
            <w:r>
              <w:rPr>
                <w:rFonts w:ascii="Times New Roman" w:hAnsi="Times New Roman"/>
                <w:sz w:val="24"/>
                <w:szCs w:val="24"/>
              </w:rPr>
              <w:t xml:space="preserve">. </w:t>
            </w:r>
            <w:r>
              <w:rPr>
                <w:rFonts w:ascii="Times New Roman" w:hAnsi="Times New Roman" w:cs="Times New Roman"/>
                <w:sz w:val="24"/>
                <w:szCs w:val="24"/>
              </w:rPr>
              <w:t>Математикалык</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пружиналык</w:t>
            </w:r>
            <w:r>
              <w:rPr>
                <w:rFonts w:ascii="Times New Roman" w:hAnsi="Times New Roman"/>
                <w:sz w:val="24"/>
                <w:szCs w:val="24"/>
              </w:rPr>
              <w:t xml:space="preserve"> маятниктердин термелүүсү. Аргасыз термелүү.   </w:t>
            </w:r>
          </w:p>
          <w:p w:rsidR="008C3BB9" w:rsidRDefault="008C3BB9">
            <w:pPr>
              <w:tabs>
                <w:tab w:val="left" w:pos="175"/>
              </w:tabs>
              <w:jc w:val="both"/>
              <w:rPr>
                <w:rFonts w:ascii="Times New Roman" w:hAnsi="Times New Roman"/>
                <w:sz w:val="24"/>
                <w:szCs w:val="24"/>
              </w:rPr>
            </w:pPr>
            <w:r>
              <w:rPr>
                <w:rFonts w:ascii="Times New Roman" w:hAnsi="Times New Roman"/>
                <w:sz w:val="24"/>
                <w:szCs w:val="24"/>
              </w:rPr>
              <w:t>Термелүүл</w:t>
            </w:r>
            <w:r>
              <w:rPr>
                <w:rFonts w:ascii="Cambria Math" w:hAnsi="Cambria Math" w:cs="Cambria Math"/>
                <w:sz w:val="24"/>
                <w:szCs w:val="24"/>
              </w:rPr>
              <w:t>ѳ</w:t>
            </w:r>
            <w:r>
              <w:rPr>
                <w:rFonts w:ascii="Times New Roman" w:hAnsi="Times New Roman" w:cs="Times New Roman"/>
                <w:sz w:val="24"/>
                <w:szCs w:val="24"/>
              </w:rPr>
              <w:t>рдүн</w:t>
            </w:r>
            <w:r>
              <w:rPr>
                <w:rFonts w:ascii="Times New Roman" w:hAnsi="Times New Roman"/>
                <w:sz w:val="24"/>
                <w:szCs w:val="24"/>
              </w:rPr>
              <w:t xml:space="preserve"> мейкиндикте таралышы. Толкундар. Узатасынан жана туурасынан кеткен толкундар. Толкун узундугу. </w:t>
            </w:r>
          </w:p>
          <w:p w:rsidR="008C3BB9" w:rsidRDefault="008C3BB9">
            <w:pPr>
              <w:tabs>
                <w:tab w:val="left" w:pos="175"/>
              </w:tabs>
              <w:jc w:val="both"/>
              <w:rPr>
                <w:rFonts w:ascii="Times New Roman" w:hAnsi="Times New Roman"/>
                <w:sz w:val="24"/>
                <w:szCs w:val="24"/>
              </w:rPr>
            </w:pPr>
            <w:r>
              <w:rPr>
                <w:rFonts w:ascii="Times New Roman" w:hAnsi="Times New Roman"/>
                <w:sz w:val="24"/>
                <w:szCs w:val="24"/>
              </w:rPr>
              <w:t>Үн. Үндүн ылдамдыгы. Үндүн бийиктиги, тембри, жана катуулугу.Үндүн чагылышы. Жаңырык. Үн резонансы. Ультра и инфраүнд</w:t>
            </w:r>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w:t>
            </w:r>
          </w:p>
          <w:p w:rsidR="008C3BB9" w:rsidRDefault="008C3BB9">
            <w:pPr>
              <w:tabs>
                <w:tab w:val="left" w:pos="175"/>
              </w:tabs>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Электромагниттик термелүү. Термелүү контуру. Термелүү контурунда электр зарядарынын термелүүсү. Ачык термелүү контуру. Электромагниттик толкундар. </w:t>
            </w:r>
            <w:r>
              <w:rPr>
                <w:rFonts w:ascii="Times New Roman" w:hAnsi="Times New Roman"/>
                <w:sz w:val="24"/>
                <w:szCs w:val="24"/>
              </w:rPr>
              <w:lastRenderedPageBreak/>
              <w:t xml:space="preserve">Электромагниттик толкундарды нурдантуу. </w:t>
            </w:r>
          </w:p>
        </w:tc>
      </w:tr>
      <w:tr w:rsidR="008C3BB9" w:rsidTr="009D69D7">
        <w:tc>
          <w:tcPr>
            <w:tcW w:w="1667"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lastRenderedPageBreak/>
              <w:t>«Энергия»</w:t>
            </w:r>
          </w:p>
        </w:tc>
        <w:tc>
          <w:tcPr>
            <w:tcW w:w="4817" w:type="dxa"/>
            <w:tcBorders>
              <w:top w:val="single" w:sz="4" w:space="0" w:color="000000"/>
              <w:left w:val="single" w:sz="4" w:space="0" w:color="000000"/>
              <w:bottom w:val="single" w:sz="4" w:space="0" w:color="000000"/>
              <w:right w:val="single" w:sz="4" w:space="0" w:color="auto"/>
            </w:tcBorders>
          </w:tcPr>
          <w:p w:rsidR="008C3BB9" w:rsidRDefault="008C3BB9">
            <w:pPr>
              <w:tabs>
                <w:tab w:val="left" w:pos="175"/>
              </w:tabs>
              <w:jc w:val="both"/>
              <w:rPr>
                <w:rFonts w:ascii="Times New Roman" w:hAnsi="Times New Roman"/>
                <w:b/>
                <w:sz w:val="24"/>
                <w:szCs w:val="24"/>
              </w:rPr>
            </w:pPr>
            <w:r>
              <w:rPr>
                <w:rFonts w:ascii="Times New Roman" w:hAnsi="Times New Roman"/>
                <w:b/>
                <w:sz w:val="24"/>
                <w:szCs w:val="24"/>
              </w:rPr>
              <w:t>Жумуш, кубаттуулук жана энергия.</w:t>
            </w:r>
          </w:p>
          <w:p w:rsidR="008C3BB9" w:rsidRDefault="008C3BB9">
            <w:pPr>
              <w:tabs>
                <w:tab w:val="left" w:pos="175"/>
              </w:tabs>
              <w:jc w:val="both"/>
              <w:rPr>
                <w:rFonts w:ascii="Times New Roman" w:hAnsi="Times New Roman"/>
                <w:sz w:val="24"/>
                <w:szCs w:val="24"/>
              </w:rPr>
            </w:pPr>
            <w:r>
              <w:rPr>
                <w:rFonts w:ascii="Times New Roman" w:hAnsi="Times New Roman"/>
                <w:sz w:val="24"/>
                <w:szCs w:val="24"/>
              </w:rPr>
              <w:t>Механикалык жумуш. Кубаттуулук. Энергия. Механикалык энергия. Потенциалдык жана кинетикалык энергия. Энергиянын саталуу жана айлануу закону.</w:t>
            </w:r>
          </w:p>
          <w:p w:rsidR="008C3BB9" w:rsidRDefault="008C3BB9">
            <w:pPr>
              <w:tabs>
                <w:tab w:val="left" w:pos="175"/>
              </w:tabs>
              <w:jc w:val="both"/>
              <w:rPr>
                <w:rFonts w:ascii="Times New Roman" w:hAnsi="Times New Roman"/>
                <w:sz w:val="24"/>
                <w:szCs w:val="24"/>
              </w:rPr>
            </w:pPr>
            <w:r>
              <w:rPr>
                <w:rFonts w:ascii="Times New Roman" w:hAnsi="Times New Roman"/>
                <w:sz w:val="24"/>
                <w:szCs w:val="24"/>
              </w:rPr>
              <w:t>6. Статиканын негиздери – 6 ч.</w:t>
            </w:r>
          </w:p>
          <w:p w:rsidR="008C3BB9" w:rsidRDefault="008C3BB9">
            <w:pPr>
              <w:tabs>
                <w:tab w:val="left" w:pos="175"/>
              </w:tabs>
              <w:jc w:val="both"/>
              <w:rPr>
                <w:rFonts w:ascii="Times New Roman" w:hAnsi="Times New Roman"/>
                <w:sz w:val="24"/>
                <w:szCs w:val="24"/>
              </w:rPr>
            </w:pPr>
            <w:proofErr w:type="gramStart"/>
            <w:r>
              <w:rPr>
                <w:rFonts w:ascii="Times New Roman" w:hAnsi="Times New Roman"/>
                <w:sz w:val="24"/>
                <w:szCs w:val="24"/>
              </w:rPr>
              <w:t>Ж</w:t>
            </w:r>
            <w:proofErr w:type="gramEnd"/>
            <w:r>
              <w:rPr>
                <w:rFonts w:ascii="Cambria Math" w:hAnsi="Cambria Math" w:cs="Cambria Math"/>
                <w:sz w:val="24"/>
                <w:szCs w:val="24"/>
              </w:rPr>
              <w:t>ѳ</w:t>
            </w:r>
            <w:r>
              <w:rPr>
                <w:rFonts w:ascii="Times New Roman" w:hAnsi="Times New Roman" w:cs="Times New Roman"/>
                <w:sz w:val="24"/>
                <w:szCs w:val="24"/>
              </w:rPr>
              <w:t>н</w:t>
            </w:r>
            <w:r>
              <w:rPr>
                <w:rFonts w:ascii="Cambria Math" w:hAnsi="Cambria Math" w:cs="Cambria Math"/>
                <w:sz w:val="24"/>
                <w:szCs w:val="24"/>
              </w:rPr>
              <w:t>ѳ</w:t>
            </w:r>
            <w:r>
              <w:rPr>
                <w:rFonts w:ascii="Times New Roman" w:hAnsi="Times New Roman" w:cs="Times New Roman"/>
                <w:sz w:val="24"/>
                <w:szCs w:val="24"/>
              </w:rPr>
              <w:t>к</w:t>
            </w:r>
            <w:r>
              <w:rPr>
                <w:rFonts w:ascii="Cambria Math" w:hAnsi="Cambria Math" w:cs="Cambria Math"/>
                <w:sz w:val="24"/>
                <w:szCs w:val="24"/>
              </w:rPr>
              <w:t>ѳ</w:t>
            </w:r>
            <w:r>
              <w:rPr>
                <w:rFonts w:ascii="Times New Roman" w:hAnsi="Times New Roman" w:cs="Times New Roman"/>
                <w:sz w:val="24"/>
                <w:szCs w:val="24"/>
              </w:rPr>
              <w:t>й</w:t>
            </w:r>
            <w:r>
              <w:rPr>
                <w:rFonts w:ascii="Times New Roman" w:hAnsi="Times New Roman"/>
                <w:sz w:val="24"/>
                <w:szCs w:val="24"/>
              </w:rPr>
              <w:t xml:space="preserve"> механизмдер. Рычаг. Нерселердин рычагдагы тең салмактуулук шарты. Рычагдарды турмушту жана техникада колдонуу. Блок. Механиканын алтын эрежеси. </w:t>
            </w:r>
            <w:proofErr w:type="gramStart"/>
            <w:r>
              <w:rPr>
                <w:rFonts w:ascii="Times New Roman" w:hAnsi="Times New Roman"/>
                <w:sz w:val="24"/>
                <w:szCs w:val="24"/>
              </w:rPr>
              <w:t>Ж</w:t>
            </w:r>
            <w:proofErr w:type="gramEnd"/>
            <w:r>
              <w:rPr>
                <w:rFonts w:ascii="Cambria Math" w:hAnsi="Cambria Math" w:cs="Cambria Math"/>
                <w:sz w:val="24"/>
                <w:szCs w:val="24"/>
              </w:rPr>
              <w:t>ѳ</w:t>
            </w:r>
            <w:r>
              <w:rPr>
                <w:rFonts w:ascii="Times New Roman" w:hAnsi="Times New Roman" w:cs="Times New Roman"/>
                <w:sz w:val="24"/>
                <w:szCs w:val="24"/>
              </w:rPr>
              <w:t>н</w:t>
            </w:r>
            <w:r>
              <w:rPr>
                <w:rFonts w:ascii="Cambria Math" w:hAnsi="Cambria Math" w:cs="Cambria Math"/>
                <w:sz w:val="24"/>
                <w:szCs w:val="24"/>
              </w:rPr>
              <w:t>ѳ</w:t>
            </w:r>
            <w:r>
              <w:rPr>
                <w:rFonts w:ascii="Times New Roman" w:hAnsi="Times New Roman" w:cs="Times New Roman"/>
                <w:sz w:val="24"/>
                <w:szCs w:val="24"/>
              </w:rPr>
              <w:t>к</w:t>
            </w:r>
            <w:r>
              <w:rPr>
                <w:rFonts w:ascii="Cambria Math" w:hAnsi="Cambria Math" w:cs="Cambria Math"/>
                <w:sz w:val="24"/>
                <w:szCs w:val="24"/>
              </w:rPr>
              <w:t>ѳ</w:t>
            </w:r>
            <w:r>
              <w:rPr>
                <w:rFonts w:ascii="Times New Roman" w:hAnsi="Times New Roman" w:cs="Times New Roman"/>
                <w:sz w:val="24"/>
                <w:szCs w:val="24"/>
              </w:rPr>
              <w:t>й</w:t>
            </w:r>
            <w:r>
              <w:rPr>
                <w:rFonts w:ascii="Times New Roman" w:hAnsi="Times New Roman"/>
                <w:sz w:val="24"/>
                <w:szCs w:val="24"/>
              </w:rPr>
              <w:t xml:space="preserve"> механизмдердин пайдалуу аракет коэффициенти.  </w:t>
            </w:r>
          </w:p>
          <w:p w:rsidR="008C3BB9" w:rsidRDefault="008C3BB9">
            <w:pPr>
              <w:tabs>
                <w:tab w:val="left" w:pos="175"/>
              </w:tabs>
              <w:overflowPunct w:val="0"/>
              <w:autoSpaceDE w:val="0"/>
              <w:autoSpaceDN w:val="0"/>
              <w:adjustRightInd w:val="0"/>
              <w:jc w:val="both"/>
              <w:rPr>
                <w:rFonts w:ascii="Times New Roman" w:hAnsi="Times New Roman"/>
                <w:sz w:val="24"/>
                <w:szCs w:val="24"/>
              </w:rPr>
            </w:pPr>
          </w:p>
        </w:tc>
        <w:tc>
          <w:tcPr>
            <w:tcW w:w="4534" w:type="dxa"/>
            <w:tcBorders>
              <w:top w:val="single" w:sz="4" w:space="0" w:color="000000"/>
              <w:left w:val="single" w:sz="4" w:space="0" w:color="auto"/>
              <w:bottom w:val="single" w:sz="4" w:space="0" w:color="000000"/>
              <w:right w:val="single" w:sz="4" w:space="0" w:color="000000"/>
            </w:tcBorders>
            <w:hideMark/>
          </w:tcPr>
          <w:p w:rsidR="008C3BB9" w:rsidRDefault="008C3BB9">
            <w:pPr>
              <w:tabs>
                <w:tab w:val="left" w:pos="175"/>
              </w:tabs>
              <w:jc w:val="both"/>
              <w:rPr>
                <w:rFonts w:ascii="Times New Roman" w:hAnsi="Times New Roman"/>
                <w:sz w:val="24"/>
                <w:szCs w:val="24"/>
              </w:rPr>
            </w:pPr>
            <w:r>
              <w:rPr>
                <w:rFonts w:ascii="Times New Roman" w:hAnsi="Times New Roman"/>
                <w:b/>
                <w:sz w:val="24"/>
                <w:szCs w:val="24"/>
              </w:rPr>
              <w:t xml:space="preserve">Жылуулук кубулуштары. </w:t>
            </w:r>
            <w:r>
              <w:rPr>
                <w:rFonts w:ascii="Times New Roman" w:hAnsi="Times New Roman"/>
                <w:sz w:val="24"/>
                <w:szCs w:val="24"/>
              </w:rPr>
              <w:t xml:space="preserve">Жылуулук тең салмактуулук. Температура. Ички энергия. Ички энергияны </w:t>
            </w:r>
            <w:r>
              <w:rPr>
                <w:rFonts w:ascii="Cambria Math" w:hAnsi="Cambria Math" w:cs="Cambria Math"/>
                <w:sz w:val="24"/>
                <w:szCs w:val="24"/>
              </w:rPr>
              <w:t>ѳ</w:t>
            </w:r>
            <w:r>
              <w:rPr>
                <w:rFonts w:ascii="Times New Roman" w:hAnsi="Times New Roman" w:cs="Times New Roman"/>
                <w:sz w:val="24"/>
                <w:szCs w:val="24"/>
              </w:rPr>
              <w:t>зг</w:t>
            </w:r>
            <w:r>
              <w:rPr>
                <w:rFonts w:ascii="Cambria Math" w:hAnsi="Cambria Math" w:cs="Cambria Math"/>
                <w:sz w:val="24"/>
                <w:szCs w:val="24"/>
              </w:rPr>
              <w:t>ѳ</w:t>
            </w:r>
            <w:r>
              <w:rPr>
                <w:rFonts w:ascii="Times New Roman" w:hAnsi="Times New Roman" w:cs="Times New Roman"/>
                <w:sz w:val="24"/>
                <w:szCs w:val="24"/>
              </w:rPr>
              <w:t>ртүүнү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жолдору</w:t>
            </w:r>
            <w:r>
              <w:rPr>
                <w:rFonts w:ascii="Times New Roman" w:hAnsi="Times New Roman"/>
                <w:sz w:val="24"/>
                <w:szCs w:val="24"/>
              </w:rPr>
              <w:t>. Жаратылышта жана техникада жылуулук берүүнү</w:t>
            </w:r>
            <w:proofErr w:type="gramStart"/>
            <w:r>
              <w:rPr>
                <w:rFonts w:ascii="Times New Roman" w:hAnsi="Times New Roman"/>
                <w:sz w:val="24"/>
                <w:szCs w:val="24"/>
              </w:rPr>
              <w:t>н</w:t>
            </w:r>
            <w:proofErr w:type="gramEnd"/>
            <w:r>
              <w:rPr>
                <w:rFonts w:ascii="Times New Roman" w:hAnsi="Times New Roman"/>
                <w:sz w:val="24"/>
                <w:szCs w:val="24"/>
              </w:rPr>
              <w:t xml:space="preserve"> түрл</w:t>
            </w:r>
            <w:r>
              <w:rPr>
                <w:rFonts w:ascii="Cambria Math" w:hAnsi="Cambria Math" w:cs="Cambria Math"/>
                <w:sz w:val="24"/>
                <w:szCs w:val="24"/>
              </w:rPr>
              <w:t>ѳ</w:t>
            </w:r>
            <w:r>
              <w:rPr>
                <w:rFonts w:ascii="Times New Roman" w:hAnsi="Times New Roman" w:cs="Times New Roman"/>
                <w:sz w:val="24"/>
                <w:szCs w:val="24"/>
              </w:rPr>
              <w:t>рү</w:t>
            </w:r>
            <w:r>
              <w:rPr>
                <w:rFonts w:ascii="Times New Roman" w:hAnsi="Times New Roman"/>
                <w:sz w:val="24"/>
                <w:szCs w:val="24"/>
              </w:rPr>
              <w:t xml:space="preserve">. </w:t>
            </w:r>
            <w:r>
              <w:rPr>
                <w:rFonts w:ascii="Times New Roman" w:hAnsi="Times New Roman" w:cs="Times New Roman"/>
                <w:sz w:val="24"/>
                <w:szCs w:val="24"/>
              </w:rPr>
              <w:t>Жылуулук</w:t>
            </w:r>
            <w:r>
              <w:rPr>
                <w:rFonts w:ascii="Times New Roman" w:hAnsi="Times New Roman"/>
                <w:sz w:val="24"/>
                <w:szCs w:val="24"/>
              </w:rPr>
              <w:t xml:space="preserve"> </w:t>
            </w:r>
            <w:r>
              <w:rPr>
                <w:rFonts w:ascii="Times New Roman" w:hAnsi="Times New Roman" w:cs="Times New Roman"/>
                <w:sz w:val="24"/>
                <w:szCs w:val="24"/>
              </w:rPr>
              <w:t>саны</w:t>
            </w:r>
            <w:r>
              <w:rPr>
                <w:rFonts w:ascii="Times New Roman" w:hAnsi="Times New Roman"/>
                <w:sz w:val="24"/>
                <w:szCs w:val="24"/>
              </w:rPr>
              <w:t xml:space="preserve">. </w:t>
            </w:r>
            <w:r>
              <w:rPr>
                <w:rFonts w:ascii="Times New Roman" w:hAnsi="Times New Roman" w:cs="Times New Roman"/>
                <w:sz w:val="24"/>
                <w:szCs w:val="24"/>
              </w:rPr>
              <w:t>Заттын</w:t>
            </w:r>
            <w:r>
              <w:rPr>
                <w:rFonts w:ascii="Times New Roman" w:hAnsi="Times New Roman"/>
                <w:sz w:val="24"/>
                <w:szCs w:val="24"/>
              </w:rPr>
              <w:t xml:space="preserve"> салыштырма жылуулук сыйымдуулугу. Нерсени ысытуу үчүн зарыл болгон же анны муздатууда б</w:t>
            </w:r>
            <w:r>
              <w:rPr>
                <w:rFonts w:ascii="Cambria Math" w:hAnsi="Cambria Math" w:cs="Cambria Math"/>
                <w:sz w:val="24"/>
                <w:szCs w:val="24"/>
              </w:rPr>
              <w:t>ѳ</w:t>
            </w:r>
            <w:r>
              <w:rPr>
                <w:rFonts w:ascii="Times New Roman" w:hAnsi="Times New Roman" w:cs="Times New Roman"/>
                <w:sz w:val="24"/>
                <w:szCs w:val="24"/>
              </w:rPr>
              <w:t>лүнү</w:t>
            </w:r>
            <w:proofErr w:type="gramStart"/>
            <w:r>
              <w:rPr>
                <w:rFonts w:ascii="Times New Roman" w:hAnsi="Times New Roman" w:cs="Times New Roman"/>
                <w:sz w:val="24"/>
                <w:szCs w:val="24"/>
              </w:rPr>
              <w:t>п</w:t>
            </w:r>
            <w:proofErr w:type="gramEnd"/>
            <w:r>
              <w:rPr>
                <w:rFonts w:ascii="Times New Roman" w:hAnsi="Times New Roman"/>
                <w:sz w:val="24"/>
                <w:szCs w:val="24"/>
              </w:rPr>
              <w:t xml:space="preserve"> </w:t>
            </w:r>
            <w:r>
              <w:rPr>
                <w:rFonts w:ascii="Times New Roman" w:hAnsi="Times New Roman" w:cs="Times New Roman"/>
                <w:sz w:val="24"/>
                <w:szCs w:val="24"/>
              </w:rPr>
              <w:t>чыккан</w:t>
            </w:r>
            <w:r>
              <w:rPr>
                <w:rFonts w:ascii="Times New Roman" w:hAnsi="Times New Roman"/>
                <w:sz w:val="24"/>
                <w:szCs w:val="24"/>
              </w:rPr>
              <w:t xml:space="preserve"> </w:t>
            </w:r>
            <w:r>
              <w:rPr>
                <w:rFonts w:ascii="Times New Roman" w:hAnsi="Times New Roman" w:cs="Times New Roman"/>
                <w:sz w:val="24"/>
                <w:szCs w:val="24"/>
              </w:rPr>
              <w:t>жылуулук</w:t>
            </w:r>
            <w:r>
              <w:rPr>
                <w:rFonts w:ascii="Times New Roman" w:hAnsi="Times New Roman"/>
                <w:sz w:val="24"/>
                <w:szCs w:val="24"/>
              </w:rPr>
              <w:t xml:space="preserve"> </w:t>
            </w:r>
            <w:r>
              <w:rPr>
                <w:rFonts w:ascii="Times New Roman" w:hAnsi="Times New Roman" w:cs="Times New Roman"/>
                <w:sz w:val="24"/>
                <w:szCs w:val="24"/>
              </w:rPr>
              <w:t>санын</w:t>
            </w:r>
            <w:r>
              <w:rPr>
                <w:rFonts w:ascii="Times New Roman" w:hAnsi="Times New Roman"/>
                <w:sz w:val="24"/>
                <w:szCs w:val="24"/>
              </w:rPr>
              <w:t xml:space="preserve"> эсепт</w:t>
            </w:r>
            <w:r>
              <w:rPr>
                <w:rFonts w:ascii="Cambria Math" w:hAnsi="Cambria Math" w:cs="Cambria Math"/>
                <w:sz w:val="24"/>
                <w:szCs w:val="24"/>
              </w:rPr>
              <w:t>ѳѳ</w:t>
            </w:r>
            <w:r>
              <w:rPr>
                <w:rFonts w:ascii="Times New Roman" w:hAnsi="Times New Roman"/>
                <w:sz w:val="24"/>
                <w:szCs w:val="24"/>
              </w:rPr>
              <w:t xml:space="preserve">. </w:t>
            </w:r>
            <w:r>
              <w:rPr>
                <w:rFonts w:ascii="Times New Roman" w:hAnsi="Times New Roman" w:cs="Times New Roman"/>
                <w:sz w:val="24"/>
                <w:szCs w:val="24"/>
              </w:rPr>
              <w:t>Отун</w:t>
            </w:r>
            <w:r>
              <w:rPr>
                <w:rFonts w:ascii="Times New Roman" w:hAnsi="Times New Roman"/>
                <w:sz w:val="24"/>
                <w:szCs w:val="24"/>
              </w:rPr>
              <w:t xml:space="preserve"> </w:t>
            </w:r>
            <w:r>
              <w:rPr>
                <w:rFonts w:ascii="Times New Roman" w:hAnsi="Times New Roman" w:cs="Times New Roman"/>
                <w:sz w:val="24"/>
                <w:szCs w:val="24"/>
              </w:rPr>
              <w:t>энергиясы</w:t>
            </w:r>
            <w:r>
              <w:rPr>
                <w:rFonts w:ascii="Times New Roman" w:hAnsi="Times New Roman"/>
                <w:sz w:val="24"/>
                <w:szCs w:val="24"/>
              </w:rPr>
              <w:t xml:space="preserve">. </w:t>
            </w:r>
            <w:r>
              <w:rPr>
                <w:rFonts w:ascii="Times New Roman" w:hAnsi="Times New Roman" w:cs="Times New Roman"/>
                <w:sz w:val="24"/>
                <w:szCs w:val="24"/>
              </w:rPr>
              <w:t>Отундун</w:t>
            </w:r>
            <w:r>
              <w:rPr>
                <w:rFonts w:ascii="Times New Roman" w:hAnsi="Times New Roman"/>
                <w:sz w:val="24"/>
                <w:szCs w:val="24"/>
              </w:rPr>
              <w:t xml:space="preserve"> күйүү жылуулугу. Механикалык жана жылуулук процесстерде энергиянын сакталуу жана айлануу закону. Кеңейүүд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газдын</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буунун</w:t>
            </w:r>
            <w:r>
              <w:rPr>
                <w:rFonts w:ascii="Times New Roman" w:hAnsi="Times New Roman"/>
                <w:sz w:val="24"/>
                <w:szCs w:val="24"/>
              </w:rPr>
              <w:t xml:space="preserve"> </w:t>
            </w:r>
            <w:r>
              <w:rPr>
                <w:rFonts w:ascii="Times New Roman" w:hAnsi="Times New Roman" w:cs="Times New Roman"/>
                <w:sz w:val="24"/>
                <w:szCs w:val="24"/>
              </w:rPr>
              <w:t>аткарган</w:t>
            </w:r>
            <w:r>
              <w:rPr>
                <w:rFonts w:ascii="Times New Roman" w:hAnsi="Times New Roman"/>
                <w:sz w:val="24"/>
                <w:szCs w:val="24"/>
              </w:rPr>
              <w:t xml:space="preserve"> </w:t>
            </w:r>
            <w:r>
              <w:rPr>
                <w:rFonts w:ascii="Times New Roman" w:hAnsi="Times New Roman" w:cs="Times New Roman"/>
                <w:sz w:val="24"/>
                <w:szCs w:val="24"/>
              </w:rPr>
              <w:t>жуушу</w:t>
            </w:r>
            <w:r>
              <w:rPr>
                <w:rFonts w:ascii="Times New Roman" w:hAnsi="Times New Roman"/>
                <w:sz w:val="24"/>
                <w:szCs w:val="24"/>
              </w:rPr>
              <w:t xml:space="preserve">. </w:t>
            </w:r>
          </w:p>
          <w:p w:rsidR="008C3BB9" w:rsidRDefault="008C3BB9">
            <w:pPr>
              <w:tabs>
                <w:tab w:val="left" w:pos="175"/>
              </w:tabs>
              <w:overflowPunct w:val="0"/>
              <w:autoSpaceDE w:val="0"/>
              <w:autoSpaceDN w:val="0"/>
              <w:adjustRightInd w:val="0"/>
              <w:jc w:val="both"/>
              <w:rPr>
                <w:rFonts w:ascii="Times New Roman" w:hAnsi="Times New Roman"/>
                <w:b/>
                <w:sz w:val="24"/>
                <w:szCs w:val="24"/>
              </w:rPr>
            </w:pPr>
            <w:r>
              <w:rPr>
                <w:rFonts w:ascii="Times New Roman" w:hAnsi="Times New Roman"/>
                <w:b/>
                <w:sz w:val="24"/>
                <w:szCs w:val="24"/>
              </w:rPr>
              <w:t xml:space="preserve">Электр зарядын которууда электр талаасынын аткарган жумушу. </w:t>
            </w:r>
            <w:r>
              <w:rPr>
                <w:rFonts w:ascii="Times New Roman" w:hAnsi="Times New Roman"/>
                <w:sz w:val="24"/>
                <w:szCs w:val="24"/>
              </w:rPr>
              <w:t>Электр тогунун</w:t>
            </w:r>
            <w:r>
              <w:rPr>
                <w:rFonts w:ascii="Times New Roman" w:hAnsi="Times New Roman"/>
                <w:b/>
                <w:sz w:val="24"/>
                <w:szCs w:val="24"/>
              </w:rPr>
              <w:t xml:space="preserve"> </w:t>
            </w:r>
            <w:r>
              <w:rPr>
                <w:rFonts w:ascii="Times New Roman" w:hAnsi="Times New Roman"/>
                <w:sz w:val="24"/>
                <w:szCs w:val="24"/>
              </w:rPr>
              <w:t>жумушу жана кубаттуулугу</w:t>
            </w:r>
            <w:r>
              <w:rPr>
                <w:rFonts w:ascii="Times New Roman" w:hAnsi="Times New Roman"/>
                <w:b/>
                <w:sz w:val="24"/>
                <w:szCs w:val="24"/>
              </w:rPr>
              <w:t xml:space="preserve">. </w:t>
            </w:r>
            <w:r>
              <w:rPr>
                <w:rFonts w:ascii="Times New Roman" w:hAnsi="Times New Roman"/>
                <w:sz w:val="24"/>
                <w:szCs w:val="24"/>
              </w:rPr>
              <w:t>Джоуль-Ленцтин закону. Электрдик жылыткыч куралдар. Кызытма лампалар. Чукул туташуу. Эрүү</w:t>
            </w:r>
            <w:proofErr w:type="gramStart"/>
            <w:r>
              <w:rPr>
                <w:rFonts w:ascii="Times New Roman" w:hAnsi="Times New Roman"/>
                <w:sz w:val="24"/>
                <w:szCs w:val="24"/>
              </w:rPr>
              <w:t>ч</w:t>
            </w:r>
            <w:proofErr w:type="gramEnd"/>
            <w:r>
              <w:rPr>
                <w:rFonts w:ascii="Times New Roman" w:hAnsi="Times New Roman"/>
                <w:sz w:val="24"/>
                <w:szCs w:val="24"/>
              </w:rPr>
              <w:t xml:space="preserve">ү сактагычтар. </w:t>
            </w:r>
          </w:p>
        </w:tc>
        <w:tc>
          <w:tcPr>
            <w:tcW w:w="4897" w:type="dxa"/>
            <w:tcBorders>
              <w:top w:val="single" w:sz="4" w:space="0" w:color="000000"/>
              <w:left w:val="single" w:sz="4" w:space="0" w:color="000000"/>
              <w:bottom w:val="single" w:sz="4" w:space="0" w:color="000000"/>
              <w:right w:val="single" w:sz="4" w:space="0" w:color="000000"/>
            </w:tcBorders>
          </w:tcPr>
          <w:p w:rsidR="008C3BB9" w:rsidRDefault="008C3BB9">
            <w:pPr>
              <w:tabs>
                <w:tab w:val="left" w:pos="175"/>
              </w:tabs>
              <w:jc w:val="both"/>
              <w:rPr>
                <w:rFonts w:ascii="Times New Roman" w:hAnsi="Times New Roman"/>
                <w:sz w:val="24"/>
                <w:szCs w:val="24"/>
              </w:rPr>
            </w:pPr>
            <w:r>
              <w:rPr>
                <w:rFonts w:ascii="Times New Roman" w:hAnsi="Times New Roman"/>
                <w:sz w:val="24"/>
                <w:szCs w:val="24"/>
              </w:rPr>
              <w:t>Атомдук ядролордун ички энергияларынын электр энергиясына айланышы. Күндүн жана жылдыздардын атомдук энергиялары. Термоядролук энергетиканын келечеги. Радиациянын биологиялык таасири. Радиоактивдүү нурдануулардан коргонуу маселелери. Элементардык б</w:t>
            </w:r>
            <w:r>
              <w:rPr>
                <w:rFonts w:ascii="Cambria Math" w:hAnsi="Cambria Math" w:cs="Cambria Math"/>
                <w:sz w:val="24"/>
                <w:szCs w:val="24"/>
              </w:rPr>
              <w:t>ѳ</w:t>
            </w:r>
            <w:r>
              <w:rPr>
                <w:rFonts w:ascii="Times New Roman" w:hAnsi="Times New Roman" w:cs="Times New Roman"/>
                <w:sz w:val="24"/>
                <w:szCs w:val="24"/>
              </w:rPr>
              <w:t>лүкч</w:t>
            </w:r>
            <w:r>
              <w:rPr>
                <w:rFonts w:ascii="Cambria Math" w:hAnsi="Cambria Math" w:cs="Cambria Math"/>
                <w:sz w:val="24"/>
                <w:szCs w:val="24"/>
              </w:rPr>
              <w:t>ѳ</w:t>
            </w:r>
            <w:r>
              <w:rPr>
                <w:rFonts w:ascii="Times New Roman" w:hAnsi="Times New Roman" w:cs="Times New Roman"/>
                <w:sz w:val="24"/>
                <w:szCs w:val="24"/>
              </w:rPr>
              <w:t>л</w:t>
            </w:r>
            <w:r>
              <w:rPr>
                <w:rFonts w:ascii="Cambria Math" w:hAnsi="Cambria Math" w:cs="Cambria Math"/>
                <w:sz w:val="24"/>
                <w:szCs w:val="24"/>
              </w:rPr>
              <w:t>ѳ</w:t>
            </w:r>
            <w:proofErr w:type="gramStart"/>
            <w:r>
              <w:rPr>
                <w:rFonts w:ascii="Times New Roman" w:hAnsi="Times New Roman" w:cs="Times New Roman"/>
                <w:sz w:val="24"/>
                <w:szCs w:val="24"/>
              </w:rPr>
              <w:t>р</w:t>
            </w:r>
            <w:proofErr w:type="gramEnd"/>
            <w:r>
              <w:rPr>
                <w:rFonts w:ascii="Times New Roman" w:hAnsi="Times New Roman"/>
                <w:sz w:val="24"/>
                <w:szCs w:val="24"/>
              </w:rPr>
              <w:t xml:space="preserve"> </w:t>
            </w:r>
            <w:r>
              <w:rPr>
                <w:rFonts w:ascii="Times New Roman" w:hAnsi="Times New Roman" w:cs="Times New Roman"/>
                <w:sz w:val="24"/>
                <w:szCs w:val="24"/>
              </w:rPr>
              <w:t>ж</w:t>
            </w:r>
            <w:r>
              <w:rPr>
                <w:rFonts w:ascii="Cambria Math" w:hAnsi="Cambria Math" w:cs="Cambria Math"/>
                <w:sz w:val="24"/>
                <w:szCs w:val="24"/>
              </w:rPr>
              <w:t>ѳ</w:t>
            </w:r>
            <w:r>
              <w:rPr>
                <w:rFonts w:ascii="Times New Roman" w:hAnsi="Times New Roman" w:cs="Times New Roman"/>
                <w:sz w:val="24"/>
                <w:szCs w:val="24"/>
              </w:rPr>
              <w:t>нүнд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маалыматтар</w:t>
            </w:r>
            <w:r>
              <w:rPr>
                <w:rFonts w:ascii="Times New Roman" w:hAnsi="Times New Roman"/>
                <w:sz w:val="24"/>
                <w:szCs w:val="24"/>
              </w:rPr>
              <w:t xml:space="preserve">. </w:t>
            </w:r>
            <w:r>
              <w:rPr>
                <w:rFonts w:ascii="Times New Roman" w:hAnsi="Times New Roman" w:cs="Times New Roman"/>
                <w:sz w:val="24"/>
                <w:szCs w:val="24"/>
              </w:rPr>
              <w:t>Антиб</w:t>
            </w:r>
            <w:r>
              <w:rPr>
                <w:rFonts w:ascii="Cambria Math" w:hAnsi="Cambria Math" w:cs="Cambria Math"/>
                <w:sz w:val="24"/>
                <w:szCs w:val="24"/>
              </w:rPr>
              <w:t>ѳ</w:t>
            </w:r>
            <w:r>
              <w:rPr>
                <w:rFonts w:ascii="Times New Roman" w:hAnsi="Times New Roman" w:cs="Times New Roman"/>
                <w:sz w:val="24"/>
                <w:szCs w:val="24"/>
              </w:rPr>
              <w:t>лүкч</w:t>
            </w:r>
            <w:r>
              <w:rPr>
                <w:rFonts w:ascii="Cambria Math" w:hAnsi="Cambria Math" w:cs="Cambria Math"/>
                <w:sz w:val="24"/>
                <w:szCs w:val="24"/>
              </w:rPr>
              <w:t>ѳ</w:t>
            </w:r>
            <w:r>
              <w:rPr>
                <w:rFonts w:ascii="Times New Roman" w:hAnsi="Times New Roman" w:cs="Times New Roman"/>
                <w:sz w:val="24"/>
                <w:szCs w:val="24"/>
              </w:rPr>
              <w:t>л</w:t>
            </w:r>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 xml:space="preserve">. </w:t>
            </w:r>
            <w:r>
              <w:rPr>
                <w:rFonts w:ascii="Times New Roman" w:hAnsi="Times New Roman" w:cs="Times New Roman"/>
                <w:sz w:val="24"/>
                <w:szCs w:val="24"/>
              </w:rPr>
              <w:t>Дүйн</w:t>
            </w:r>
            <w:r>
              <w:rPr>
                <w:rFonts w:ascii="Cambria Math" w:hAnsi="Cambria Math" w:cs="Cambria Math"/>
                <w:sz w:val="24"/>
                <w:szCs w:val="24"/>
              </w:rPr>
              <w:t>ѳ</w:t>
            </w:r>
            <w:r>
              <w:rPr>
                <w:rFonts w:ascii="Times New Roman" w:hAnsi="Times New Roman" w:cs="Times New Roman"/>
                <w:sz w:val="24"/>
                <w:szCs w:val="24"/>
              </w:rPr>
              <w:t>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заманбап</w:t>
            </w:r>
            <w:r>
              <w:rPr>
                <w:rFonts w:ascii="Times New Roman" w:hAnsi="Times New Roman"/>
                <w:sz w:val="24"/>
                <w:szCs w:val="24"/>
              </w:rPr>
              <w:t xml:space="preserve"> </w:t>
            </w:r>
            <w:r>
              <w:rPr>
                <w:rFonts w:ascii="Times New Roman" w:hAnsi="Times New Roman" w:cs="Times New Roman"/>
                <w:sz w:val="24"/>
                <w:szCs w:val="24"/>
              </w:rPr>
              <w:t>физикалык</w:t>
            </w:r>
            <w:r>
              <w:rPr>
                <w:rFonts w:ascii="Times New Roman" w:hAnsi="Times New Roman"/>
                <w:sz w:val="24"/>
                <w:szCs w:val="24"/>
              </w:rPr>
              <w:t xml:space="preserve"> картинасы.</w:t>
            </w:r>
          </w:p>
          <w:p w:rsidR="008C3BB9" w:rsidRDefault="008C3BB9">
            <w:pPr>
              <w:tabs>
                <w:tab w:val="left" w:pos="175"/>
              </w:tabs>
              <w:overflowPunct w:val="0"/>
              <w:autoSpaceDE w:val="0"/>
              <w:autoSpaceDN w:val="0"/>
              <w:adjustRightInd w:val="0"/>
              <w:jc w:val="both"/>
              <w:rPr>
                <w:rFonts w:ascii="Times New Roman" w:hAnsi="Times New Roman"/>
                <w:sz w:val="24"/>
                <w:szCs w:val="24"/>
              </w:rPr>
            </w:pPr>
          </w:p>
        </w:tc>
      </w:tr>
      <w:tr w:rsidR="008C3BB9" w:rsidTr="009D69D7">
        <w:tc>
          <w:tcPr>
            <w:tcW w:w="1667"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b/>
                <w:sz w:val="24"/>
                <w:szCs w:val="24"/>
              </w:rPr>
            </w:pPr>
            <w:proofErr w:type="gramStart"/>
            <w:r>
              <w:rPr>
                <w:rFonts w:ascii="Times New Roman" w:hAnsi="Times New Roman"/>
                <w:b/>
                <w:sz w:val="24"/>
                <w:szCs w:val="24"/>
              </w:rPr>
              <w:t>«Физикалык билимдерди пайдалануу технологиялары)»</w:t>
            </w:r>
            <w:proofErr w:type="gramEnd"/>
          </w:p>
        </w:tc>
        <w:tc>
          <w:tcPr>
            <w:tcW w:w="4817" w:type="dxa"/>
            <w:tcBorders>
              <w:top w:val="single" w:sz="4" w:space="0" w:color="000000"/>
              <w:left w:val="single" w:sz="4" w:space="0" w:color="000000"/>
              <w:bottom w:val="single" w:sz="4" w:space="0" w:color="000000"/>
              <w:right w:val="single" w:sz="4" w:space="0" w:color="auto"/>
            </w:tcBorders>
          </w:tcPr>
          <w:p w:rsidR="008C3BB9" w:rsidRDefault="008C3BB9">
            <w:pPr>
              <w:tabs>
                <w:tab w:val="left" w:pos="175"/>
              </w:tabs>
              <w:jc w:val="both"/>
              <w:rPr>
                <w:rFonts w:ascii="Times New Roman" w:hAnsi="Times New Roman"/>
                <w:sz w:val="24"/>
                <w:szCs w:val="24"/>
              </w:rPr>
            </w:pPr>
            <w:r>
              <w:rPr>
                <w:rFonts w:ascii="Times New Roman" w:hAnsi="Times New Roman"/>
                <w:sz w:val="24"/>
                <w:szCs w:val="24"/>
              </w:rPr>
              <w:t xml:space="preserve">Куралдар жана алар менен физикалык чоңдуктарды </w:t>
            </w:r>
            <w:r>
              <w:rPr>
                <w:rFonts w:ascii="Cambria Math" w:hAnsi="Cambria Math" w:cs="Cambria Math"/>
                <w:sz w:val="24"/>
                <w:szCs w:val="24"/>
              </w:rPr>
              <w:t>ѳ</w:t>
            </w:r>
            <w:r>
              <w:rPr>
                <w:rFonts w:ascii="Times New Roman" w:hAnsi="Times New Roman" w:cs="Times New Roman"/>
                <w:sz w:val="24"/>
                <w:szCs w:val="24"/>
              </w:rPr>
              <w:t>лч</w:t>
            </w:r>
            <w:r>
              <w:rPr>
                <w:rFonts w:ascii="Cambria Math" w:hAnsi="Cambria Math" w:cs="Cambria Math"/>
                <w:sz w:val="24"/>
                <w:szCs w:val="24"/>
              </w:rPr>
              <w:t>ѳѳ</w:t>
            </w:r>
            <w:r>
              <w:rPr>
                <w:rFonts w:ascii="Times New Roman" w:hAnsi="Times New Roman" w:cs="Times New Roman"/>
                <w:sz w:val="24"/>
                <w:szCs w:val="24"/>
              </w:rPr>
              <w:t>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жолдору</w:t>
            </w:r>
            <w:r>
              <w:rPr>
                <w:rFonts w:ascii="Times New Roman" w:hAnsi="Times New Roman"/>
                <w:sz w:val="24"/>
                <w:szCs w:val="24"/>
              </w:rPr>
              <w:t xml:space="preserve">. </w:t>
            </w:r>
          </w:p>
          <w:p w:rsidR="008C3BB9" w:rsidRDefault="008C3BB9">
            <w:pPr>
              <w:tabs>
                <w:tab w:val="left" w:pos="175"/>
              </w:tabs>
              <w:overflowPunct w:val="0"/>
              <w:autoSpaceDE w:val="0"/>
              <w:autoSpaceDN w:val="0"/>
              <w:adjustRightInd w:val="0"/>
              <w:jc w:val="both"/>
              <w:rPr>
                <w:rFonts w:ascii="Times New Roman" w:hAnsi="Times New Roman"/>
                <w:sz w:val="24"/>
                <w:szCs w:val="24"/>
              </w:rPr>
            </w:pPr>
          </w:p>
        </w:tc>
        <w:tc>
          <w:tcPr>
            <w:tcW w:w="4534" w:type="dxa"/>
            <w:tcBorders>
              <w:top w:val="single" w:sz="4" w:space="0" w:color="000000"/>
              <w:left w:val="single" w:sz="4" w:space="0" w:color="auto"/>
              <w:bottom w:val="single" w:sz="4" w:space="0" w:color="000000"/>
              <w:right w:val="single" w:sz="4" w:space="0" w:color="000000"/>
            </w:tcBorders>
            <w:hideMark/>
          </w:tcPr>
          <w:p w:rsidR="008C3BB9" w:rsidRDefault="008C3BB9">
            <w:pPr>
              <w:tabs>
                <w:tab w:val="left" w:pos="175"/>
              </w:tabs>
              <w:jc w:val="both"/>
              <w:rPr>
                <w:rFonts w:ascii="Times New Roman" w:hAnsi="Times New Roman"/>
                <w:sz w:val="24"/>
                <w:szCs w:val="24"/>
              </w:rPr>
            </w:pPr>
            <w:r>
              <w:rPr>
                <w:rFonts w:ascii="Times New Roman" w:hAnsi="Times New Roman"/>
                <w:b/>
                <w:sz w:val="24"/>
                <w:szCs w:val="24"/>
              </w:rPr>
              <w:t>Жылуулук машиналары.</w:t>
            </w:r>
            <w:r>
              <w:rPr>
                <w:rFonts w:ascii="Times New Roman" w:hAnsi="Times New Roman"/>
                <w:sz w:val="24"/>
                <w:szCs w:val="24"/>
              </w:rPr>
              <w:t xml:space="preserve"> Ичинен күйүүчү кыймылдаткыч.  Буу турбинасы. Муздаткыч машиналар. Жылуулук кыймылдаткычынын </w:t>
            </w:r>
            <w:proofErr w:type="gramStart"/>
            <w:r>
              <w:rPr>
                <w:rFonts w:ascii="Times New Roman" w:hAnsi="Times New Roman"/>
                <w:sz w:val="24"/>
                <w:szCs w:val="24"/>
              </w:rPr>
              <w:t>ПАК-и</w:t>
            </w:r>
            <w:proofErr w:type="gramEnd"/>
            <w:r>
              <w:rPr>
                <w:rFonts w:ascii="Times New Roman" w:hAnsi="Times New Roman"/>
                <w:sz w:val="24"/>
                <w:szCs w:val="24"/>
              </w:rPr>
              <w:t xml:space="preserve">. Жылуулук кыймылдаткычтарынын техниканын </w:t>
            </w:r>
            <w:r>
              <w:rPr>
                <w:rFonts w:ascii="Cambria Math" w:hAnsi="Cambria Math" w:cs="Cambria Math"/>
                <w:sz w:val="24"/>
                <w:szCs w:val="24"/>
              </w:rPr>
              <w:t>ѳ</w:t>
            </w:r>
            <w:r>
              <w:rPr>
                <w:rFonts w:ascii="Times New Roman" w:hAnsi="Times New Roman" w:cs="Times New Roman"/>
                <w:sz w:val="24"/>
                <w:szCs w:val="24"/>
              </w:rPr>
              <w:t>нүгүүнд</w:t>
            </w:r>
            <w:r>
              <w:rPr>
                <w:rFonts w:ascii="Cambria Math" w:hAnsi="Cambria Math" w:cs="Cambria Math"/>
                <w:sz w:val="24"/>
                <w:szCs w:val="24"/>
              </w:rPr>
              <w:t>ѳ</w:t>
            </w:r>
            <w:r>
              <w:rPr>
                <w:rFonts w:ascii="Times New Roman" w:hAnsi="Times New Roman" w:cs="Times New Roman"/>
                <w:sz w:val="24"/>
                <w:szCs w:val="24"/>
              </w:rPr>
              <w:t>гү</w:t>
            </w:r>
            <w:r>
              <w:rPr>
                <w:rFonts w:ascii="Times New Roman" w:hAnsi="Times New Roman"/>
                <w:sz w:val="24"/>
                <w:szCs w:val="24"/>
              </w:rPr>
              <w:t xml:space="preserve"> </w:t>
            </w:r>
            <w:r>
              <w:rPr>
                <w:rFonts w:ascii="Times New Roman" w:hAnsi="Times New Roman" w:cs="Times New Roman"/>
                <w:sz w:val="24"/>
                <w:szCs w:val="24"/>
              </w:rPr>
              <w:t>ролу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епловых двигателей в развитии техники. Жылуулук машиналарын колдонуунун экологиялык проблемалары жана айлана ч</w:t>
            </w:r>
            <w:r>
              <w:rPr>
                <w:rFonts w:ascii="Cambria Math" w:hAnsi="Cambria Math" w:cs="Cambria Math"/>
                <w:sz w:val="24"/>
                <w:szCs w:val="24"/>
              </w:rPr>
              <w:t>ѳ</w:t>
            </w:r>
            <w:r>
              <w:rPr>
                <w:rFonts w:ascii="Times New Roman" w:hAnsi="Times New Roman" w:cs="Times New Roman"/>
                <w:sz w:val="24"/>
                <w:szCs w:val="24"/>
              </w:rPr>
              <w:t>йр</w:t>
            </w:r>
            <w:r>
              <w:rPr>
                <w:rFonts w:ascii="Cambria Math" w:hAnsi="Cambria Math" w:cs="Cambria Math"/>
                <w:sz w:val="24"/>
                <w:szCs w:val="24"/>
              </w:rPr>
              <w:t>ѳ</w:t>
            </w:r>
            <w:r>
              <w:rPr>
                <w:rFonts w:ascii="Times New Roman" w:hAnsi="Times New Roman" w:cs="Times New Roman"/>
                <w:sz w:val="24"/>
                <w:szCs w:val="24"/>
              </w:rPr>
              <w:t>нү</w:t>
            </w:r>
            <w:r>
              <w:rPr>
                <w:rFonts w:ascii="Times New Roman" w:hAnsi="Times New Roman"/>
                <w:sz w:val="24"/>
                <w:szCs w:val="24"/>
              </w:rPr>
              <w:t xml:space="preserve"> </w:t>
            </w:r>
            <w:r>
              <w:rPr>
                <w:rFonts w:ascii="Times New Roman" w:hAnsi="Times New Roman" w:cs="Times New Roman"/>
                <w:sz w:val="24"/>
                <w:szCs w:val="24"/>
              </w:rPr>
              <w:t>коргоо</w:t>
            </w:r>
            <w:r>
              <w:rPr>
                <w:rFonts w:ascii="Times New Roman" w:hAnsi="Times New Roman"/>
                <w:sz w:val="24"/>
                <w:szCs w:val="24"/>
              </w:rPr>
              <w:t>.</w:t>
            </w:r>
          </w:p>
          <w:p w:rsidR="008C3BB9" w:rsidRDefault="008C3BB9">
            <w:pPr>
              <w:tabs>
                <w:tab w:val="left" w:pos="175"/>
              </w:tabs>
              <w:overflowPunct w:val="0"/>
              <w:autoSpaceDE w:val="0"/>
              <w:autoSpaceDN w:val="0"/>
              <w:adjustRightInd w:val="0"/>
              <w:jc w:val="both"/>
              <w:rPr>
                <w:rFonts w:ascii="Times New Roman" w:hAnsi="Times New Roman"/>
                <w:sz w:val="24"/>
                <w:szCs w:val="24"/>
              </w:rPr>
            </w:pPr>
            <w:r>
              <w:rPr>
                <w:rFonts w:ascii="Times New Roman" w:hAnsi="Times New Roman"/>
                <w:sz w:val="24"/>
                <w:szCs w:val="24"/>
              </w:rPr>
              <w:t>Трансформаторлор. Электр кыймылдаткычтары. Электр жабдуулары менен ишт</w:t>
            </w:r>
            <w:r>
              <w:rPr>
                <w:rFonts w:ascii="Cambria Math" w:hAnsi="Cambria Math" w:cs="Cambria Math"/>
                <w:sz w:val="24"/>
                <w:szCs w:val="24"/>
              </w:rPr>
              <w:t>ѳѳ</w:t>
            </w:r>
            <w:r>
              <w:rPr>
                <w:rFonts w:ascii="Times New Roman" w:hAnsi="Times New Roman" w:cs="Times New Roman"/>
                <w:sz w:val="24"/>
                <w:szCs w:val="24"/>
              </w:rPr>
              <w:t>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техникалык</w:t>
            </w:r>
            <w:r>
              <w:rPr>
                <w:rFonts w:ascii="Times New Roman" w:hAnsi="Times New Roman"/>
                <w:sz w:val="24"/>
                <w:szCs w:val="24"/>
              </w:rPr>
              <w:t xml:space="preserve"> эрежелерди сактоо. Жарым </w:t>
            </w:r>
            <w:r>
              <w:rPr>
                <w:rFonts w:ascii="Cambria Math" w:hAnsi="Cambria Math" w:cs="Cambria Math"/>
                <w:sz w:val="24"/>
                <w:szCs w:val="24"/>
              </w:rPr>
              <w:t>ѳ</w:t>
            </w:r>
            <w:r>
              <w:rPr>
                <w:rFonts w:ascii="Times New Roman" w:hAnsi="Times New Roman" w:cs="Times New Roman"/>
                <w:sz w:val="24"/>
                <w:szCs w:val="24"/>
              </w:rPr>
              <w:t>тк</w:t>
            </w:r>
            <w:r>
              <w:rPr>
                <w:rFonts w:ascii="Cambria Math" w:hAnsi="Cambria Math" w:cs="Cambria Math"/>
                <w:sz w:val="24"/>
                <w:szCs w:val="24"/>
              </w:rPr>
              <w:t>ѳ</w:t>
            </w:r>
            <w:r>
              <w:rPr>
                <w:rFonts w:ascii="Times New Roman" w:hAnsi="Times New Roman" w:cs="Times New Roman"/>
                <w:sz w:val="24"/>
                <w:szCs w:val="24"/>
              </w:rPr>
              <w:t>ргүчтүү</w:t>
            </w:r>
            <w:r>
              <w:rPr>
                <w:rFonts w:ascii="Times New Roman" w:hAnsi="Times New Roman"/>
                <w:sz w:val="24"/>
                <w:szCs w:val="24"/>
              </w:rPr>
              <w:t xml:space="preserve"> </w:t>
            </w:r>
            <w:r>
              <w:rPr>
                <w:rFonts w:ascii="Times New Roman" w:hAnsi="Times New Roman" w:cs="Times New Roman"/>
                <w:sz w:val="24"/>
                <w:szCs w:val="24"/>
              </w:rPr>
              <w:t>куралда</w:t>
            </w:r>
            <w:r>
              <w:rPr>
                <w:rFonts w:ascii="Times New Roman" w:hAnsi="Times New Roman"/>
                <w:sz w:val="24"/>
                <w:szCs w:val="24"/>
              </w:rPr>
              <w:t xml:space="preserve">р. Коопсуздук эрежелери. </w:t>
            </w:r>
          </w:p>
        </w:tc>
        <w:tc>
          <w:tcPr>
            <w:tcW w:w="4897" w:type="dxa"/>
            <w:tcBorders>
              <w:top w:val="single" w:sz="4" w:space="0" w:color="000000"/>
              <w:left w:val="single" w:sz="4" w:space="0" w:color="000000"/>
              <w:bottom w:val="single" w:sz="4" w:space="0" w:color="000000"/>
              <w:right w:val="single" w:sz="4" w:space="0" w:color="000000"/>
            </w:tcBorders>
          </w:tcPr>
          <w:p w:rsidR="008C3BB9" w:rsidRDefault="008C3BB9">
            <w:pPr>
              <w:tabs>
                <w:tab w:val="left" w:pos="175"/>
              </w:tabs>
              <w:jc w:val="both"/>
              <w:rPr>
                <w:rFonts w:ascii="Times New Roman" w:hAnsi="Times New Roman"/>
                <w:sz w:val="24"/>
                <w:szCs w:val="24"/>
              </w:rPr>
            </w:pPr>
            <w:r>
              <w:rPr>
                <w:rFonts w:ascii="Times New Roman" w:hAnsi="Times New Roman"/>
                <w:sz w:val="24"/>
                <w:szCs w:val="24"/>
              </w:rPr>
              <w:t xml:space="preserve">Байланыш каражаттарынын </w:t>
            </w:r>
            <w:r>
              <w:rPr>
                <w:rFonts w:ascii="Cambria Math" w:hAnsi="Cambria Math" w:cs="Cambria Math"/>
                <w:sz w:val="24"/>
                <w:szCs w:val="24"/>
              </w:rPr>
              <w:t>ѳ</w:t>
            </w:r>
            <w:r>
              <w:rPr>
                <w:rFonts w:ascii="Times New Roman" w:hAnsi="Times New Roman" w:cs="Times New Roman"/>
                <w:sz w:val="24"/>
                <w:szCs w:val="24"/>
              </w:rPr>
              <w:t>нүгүшү</w:t>
            </w:r>
            <w:r>
              <w:rPr>
                <w:rFonts w:ascii="Times New Roman" w:hAnsi="Times New Roman"/>
                <w:sz w:val="24"/>
                <w:szCs w:val="24"/>
              </w:rPr>
              <w:t xml:space="preserve">. </w:t>
            </w:r>
            <w:r>
              <w:rPr>
                <w:rFonts w:ascii="Times New Roman" w:hAnsi="Times New Roman" w:cs="Times New Roman"/>
                <w:sz w:val="24"/>
                <w:szCs w:val="24"/>
              </w:rPr>
              <w:t>Радиоберүүнү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физикалык</w:t>
            </w:r>
            <w:r>
              <w:rPr>
                <w:rFonts w:ascii="Times New Roman" w:hAnsi="Times New Roman"/>
                <w:sz w:val="24"/>
                <w:szCs w:val="24"/>
              </w:rPr>
              <w:t xml:space="preserve"> </w:t>
            </w:r>
            <w:r>
              <w:rPr>
                <w:rFonts w:ascii="Times New Roman" w:hAnsi="Times New Roman" w:cs="Times New Roman"/>
                <w:sz w:val="24"/>
                <w:szCs w:val="24"/>
              </w:rPr>
              <w:t>негиздери</w:t>
            </w:r>
            <w:r>
              <w:rPr>
                <w:rFonts w:ascii="Times New Roman" w:hAnsi="Times New Roman"/>
                <w:sz w:val="24"/>
                <w:szCs w:val="24"/>
              </w:rPr>
              <w:t xml:space="preserve">. </w:t>
            </w:r>
            <w:r>
              <w:rPr>
                <w:rFonts w:ascii="Times New Roman" w:hAnsi="Times New Roman" w:cs="Times New Roman"/>
                <w:sz w:val="24"/>
                <w:szCs w:val="24"/>
              </w:rPr>
              <w:t>Радиокабылалуунун</w:t>
            </w:r>
            <w:r>
              <w:rPr>
                <w:rFonts w:ascii="Times New Roman" w:hAnsi="Times New Roman"/>
                <w:sz w:val="24"/>
                <w:szCs w:val="24"/>
              </w:rPr>
              <w:t xml:space="preserve"> физикалык негиздери. Телек</w:t>
            </w:r>
            <w:r>
              <w:rPr>
                <w:rFonts w:ascii="Cambria Math" w:hAnsi="Cambria Math" w:cs="Cambria Math"/>
                <w:sz w:val="24"/>
                <w:szCs w:val="24"/>
              </w:rPr>
              <w:t>ѳ</w:t>
            </w:r>
            <w:r>
              <w:rPr>
                <w:rFonts w:ascii="Times New Roman" w:hAnsi="Times New Roman" w:cs="Times New Roman"/>
                <w:sz w:val="24"/>
                <w:szCs w:val="24"/>
              </w:rPr>
              <w:t>рс</w:t>
            </w:r>
            <w:r>
              <w:rPr>
                <w:rFonts w:ascii="Cambria Math" w:hAnsi="Cambria Math" w:cs="Cambria Math"/>
                <w:sz w:val="24"/>
                <w:szCs w:val="24"/>
              </w:rPr>
              <w:t>ѳ</w:t>
            </w:r>
            <w:r>
              <w:rPr>
                <w:rFonts w:ascii="Times New Roman" w:hAnsi="Times New Roman" w:cs="Times New Roman"/>
                <w:sz w:val="24"/>
                <w:szCs w:val="24"/>
              </w:rPr>
              <w:t>түүнү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физикалык</w:t>
            </w:r>
            <w:r>
              <w:rPr>
                <w:rFonts w:ascii="Times New Roman" w:hAnsi="Times New Roman"/>
                <w:sz w:val="24"/>
                <w:szCs w:val="24"/>
              </w:rPr>
              <w:t xml:space="preserve"> </w:t>
            </w:r>
            <w:r>
              <w:rPr>
                <w:rFonts w:ascii="Times New Roman" w:hAnsi="Times New Roman" w:cs="Times New Roman"/>
                <w:sz w:val="24"/>
                <w:szCs w:val="24"/>
              </w:rPr>
              <w:t>негиздери</w:t>
            </w:r>
            <w:r>
              <w:rPr>
                <w:rFonts w:ascii="Times New Roman" w:hAnsi="Times New Roman"/>
                <w:sz w:val="24"/>
                <w:szCs w:val="24"/>
              </w:rPr>
              <w:t xml:space="preserve">. </w:t>
            </w:r>
            <w:r>
              <w:rPr>
                <w:rFonts w:ascii="Times New Roman" w:hAnsi="Times New Roman" w:cs="Times New Roman"/>
                <w:sz w:val="24"/>
                <w:szCs w:val="24"/>
              </w:rPr>
              <w:t>Радиолокация</w:t>
            </w:r>
            <w:r>
              <w:rPr>
                <w:rFonts w:ascii="Times New Roman" w:hAnsi="Times New Roman"/>
                <w:sz w:val="24"/>
                <w:szCs w:val="24"/>
              </w:rPr>
              <w:t xml:space="preserve"> ж</w:t>
            </w:r>
            <w:r>
              <w:rPr>
                <w:rFonts w:ascii="Cambria Math" w:hAnsi="Cambria Math" w:cs="Cambria Math"/>
                <w:sz w:val="24"/>
                <w:szCs w:val="24"/>
              </w:rPr>
              <w:t>ѳ</w:t>
            </w:r>
            <w:r>
              <w:rPr>
                <w:rFonts w:ascii="Times New Roman" w:hAnsi="Times New Roman" w:cs="Times New Roman"/>
                <w:sz w:val="24"/>
                <w:szCs w:val="24"/>
              </w:rPr>
              <w:t>нүңд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түшүнүк</w:t>
            </w:r>
            <w:r>
              <w:rPr>
                <w:rFonts w:ascii="Times New Roman" w:hAnsi="Times New Roman"/>
                <w:sz w:val="24"/>
                <w:szCs w:val="24"/>
              </w:rPr>
              <w:t>.</w:t>
            </w:r>
          </w:p>
          <w:p w:rsidR="008C3BB9" w:rsidRDefault="008C3BB9">
            <w:pPr>
              <w:tabs>
                <w:tab w:val="left" w:pos="175"/>
              </w:tabs>
              <w:overflowPunct w:val="0"/>
              <w:autoSpaceDE w:val="0"/>
              <w:autoSpaceDN w:val="0"/>
              <w:adjustRightInd w:val="0"/>
              <w:jc w:val="both"/>
              <w:rPr>
                <w:rFonts w:ascii="Times New Roman" w:hAnsi="Times New Roman"/>
                <w:sz w:val="24"/>
                <w:szCs w:val="24"/>
              </w:rPr>
            </w:pPr>
          </w:p>
        </w:tc>
      </w:tr>
    </w:tbl>
    <w:p w:rsidR="008C3BB9" w:rsidRDefault="008C3BB9" w:rsidP="008C3BB9">
      <w:pPr>
        <w:shd w:val="clear" w:color="auto" w:fill="FFFFFF"/>
        <w:ind w:firstLine="567"/>
        <w:jc w:val="center"/>
        <w:rPr>
          <w:rFonts w:ascii="Times New Roman" w:hAnsi="Times New Roman"/>
          <w:b/>
          <w:sz w:val="24"/>
          <w:szCs w:val="24"/>
        </w:rPr>
      </w:pPr>
    </w:p>
    <w:p w:rsidR="008C3BB9" w:rsidRDefault="008C3BB9" w:rsidP="008C3BB9">
      <w:pPr>
        <w:shd w:val="clear" w:color="auto" w:fill="FFFFFF"/>
        <w:ind w:firstLine="567"/>
        <w:jc w:val="center"/>
        <w:rPr>
          <w:rFonts w:ascii="Times New Roman" w:hAnsi="Times New Roman"/>
          <w:b/>
          <w:sz w:val="24"/>
          <w:szCs w:val="24"/>
        </w:rPr>
      </w:pPr>
    </w:p>
    <w:p w:rsidR="008C3BB9" w:rsidRDefault="008C3BB9" w:rsidP="008C3BB9">
      <w:pPr>
        <w:shd w:val="clear" w:color="auto" w:fill="FFFFFF"/>
        <w:ind w:firstLine="567"/>
        <w:jc w:val="center"/>
        <w:rPr>
          <w:rFonts w:ascii="Times New Roman" w:hAnsi="Times New Roman"/>
          <w:b/>
          <w:sz w:val="24"/>
          <w:szCs w:val="24"/>
        </w:rPr>
      </w:pPr>
    </w:p>
    <w:p w:rsidR="008C3BB9" w:rsidRDefault="008C3BB9" w:rsidP="008C3BB9">
      <w:pPr>
        <w:shd w:val="clear" w:color="auto" w:fill="FFFFFF"/>
        <w:ind w:firstLine="567"/>
        <w:jc w:val="center"/>
        <w:rPr>
          <w:rFonts w:ascii="Times New Roman" w:hAnsi="Times New Roman"/>
          <w:b/>
          <w:sz w:val="24"/>
          <w:szCs w:val="24"/>
        </w:rPr>
      </w:pPr>
      <w:r>
        <w:rPr>
          <w:rFonts w:ascii="Times New Roman" w:hAnsi="Times New Roman"/>
          <w:b/>
          <w:sz w:val="24"/>
          <w:szCs w:val="24"/>
          <w:lang w:val="ky-KG"/>
        </w:rPr>
        <w:t xml:space="preserve">2.6. Предметтер аралык байланыштар. </w:t>
      </w:r>
      <w:r>
        <w:rPr>
          <w:rFonts w:ascii="Cambria Math" w:hAnsi="Cambria Math" w:cs="Cambria Math"/>
          <w:b/>
          <w:sz w:val="24"/>
          <w:szCs w:val="24"/>
          <w:lang w:val="ky-KG"/>
        </w:rPr>
        <w:t>Ѳ</w:t>
      </w:r>
      <w:r>
        <w:rPr>
          <w:rFonts w:ascii="Times New Roman" w:hAnsi="Times New Roman" w:cs="Times New Roman"/>
          <w:b/>
          <w:sz w:val="24"/>
          <w:szCs w:val="24"/>
          <w:lang w:val="ky-KG"/>
        </w:rPr>
        <w:t>з</w:t>
      </w:r>
      <w:r>
        <w:rPr>
          <w:rFonts w:ascii="Cambria Math" w:hAnsi="Cambria Math" w:cs="Cambria Math"/>
          <w:b/>
          <w:sz w:val="24"/>
          <w:szCs w:val="24"/>
          <w:lang w:val="ky-KG"/>
        </w:rPr>
        <w:t>ѳ</w:t>
      </w:r>
      <w:r>
        <w:rPr>
          <w:rFonts w:ascii="Times New Roman" w:hAnsi="Times New Roman" w:cs="Times New Roman"/>
          <w:b/>
          <w:sz w:val="24"/>
          <w:szCs w:val="24"/>
          <w:lang w:val="ky-KG"/>
        </w:rPr>
        <w:t>ктүү</w:t>
      </w:r>
      <w:r>
        <w:rPr>
          <w:rFonts w:ascii="Times New Roman" w:hAnsi="Times New Roman"/>
          <w:b/>
          <w:sz w:val="24"/>
          <w:szCs w:val="24"/>
          <w:lang w:val="ky-KG"/>
        </w:rPr>
        <w:t xml:space="preserve"> </w:t>
      </w:r>
      <w:r>
        <w:rPr>
          <w:rFonts w:ascii="Times New Roman" w:hAnsi="Times New Roman" w:cs="Times New Roman"/>
          <w:b/>
          <w:sz w:val="24"/>
          <w:szCs w:val="24"/>
          <w:lang w:val="ky-KG"/>
        </w:rPr>
        <w:t>тематикалык</w:t>
      </w:r>
      <w:r>
        <w:rPr>
          <w:rFonts w:ascii="Times New Roman" w:hAnsi="Times New Roman"/>
          <w:b/>
          <w:sz w:val="24"/>
          <w:szCs w:val="24"/>
          <w:lang w:val="ky-KG"/>
        </w:rPr>
        <w:t xml:space="preserve"> </w:t>
      </w:r>
      <w:r>
        <w:rPr>
          <w:rFonts w:ascii="Times New Roman" w:hAnsi="Times New Roman" w:cs="Times New Roman"/>
          <w:b/>
          <w:sz w:val="24"/>
          <w:szCs w:val="24"/>
          <w:lang w:val="ky-KG"/>
        </w:rPr>
        <w:t>тилкелер</w:t>
      </w:r>
      <w:r>
        <w:rPr>
          <w:rFonts w:ascii="Times New Roman" w:hAnsi="Times New Roman"/>
          <w:b/>
          <w:sz w:val="24"/>
          <w:szCs w:val="24"/>
          <w:lang w:val="ky-KG"/>
        </w:rPr>
        <w:t xml:space="preserve"> (</w:t>
      </w:r>
      <w:r>
        <w:rPr>
          <w:rFonts w:ascii="Times New Roman" w:hAnsi="Times New Roman" w:cs="Times New Roman"/>
          <w:b/>
          <w:sz w:val="24"/>
          <w:szCs w:val="24"/>
          <w:lang w:val="ky-KG"/>
        </w:rPr>
        <w:t>табигый</w:t>
      </w:r>
      <w:r>
        <w:rPr>
          <w:rFonts w:ascii="Times New Roman" w:hAnsi="Times New Roman"/>
          <w:b/>
          <w:sz w:val="24"/>
          <w:szCs w:val="24"/>
          <w:lang w:val="ky-KG"/>
        </w:rPr>
        <w:t xml:space="preserve"> </w:t>
      </w:r>
      <w:r>
        <w:rPr>
          <w:rFonts w:ascii="Times New Roman" w:hAnsi="Times New Roman" w:cs="Times New Roman"/>
          <w:b/>
          <w:sz w:val="24"/>
          <w:szCs w:val="24"/>
          <w:lang w:val="ky-KG"/>
        </w:rPr>
        <w:t>предметтер</w:t>
      </w:r>
      <w:r>
        <w:rPr>
          <w:rFonts w:ascii="Times New Roman" w:hAnsi="Times New Roman"/>
          <w:b/>
          <w:sz w:val="24"/>
          <w:szCs w:val="24"/>
          <w:lang w:val="ky-KG"/>
        </w:rPr>
        <w:t xml:space="preserve"> </w:t>
      </w:r>
      <w:r>
        <w:rPr>
          <w:rFonts w:ascii="Times New Roman" w:hAnsi="Times New Roman" w:cs="Times New Roman"/>
          <w:b/>
          <w:sz w:val="24"/>
          <w:szCs w:val="24"/>
          <w:lang w:val="ky-KG"/>
        </w:rPr>
        <w:t>боюнча</w:t>
      </w:r>
      <w:r>
        <w:rPr>
          <w:rFonts w:ascii="Times New Roman" w:hAnsi="Times New Roman"/>
          <w:b/>
          <w:sz w:val="24"/>
          <w:szCs w:val="24"/>
          <w:lang w:val="ky-KG"/>
        </w:rPr>
        <w:t>)</w:t>
      </w:r>
    </w:p>
    <w:p w:rsidR="008C3BB9" w:rsidRDefault="008C3BB9" w:rsidP="008C3BB9">
      <w:pPr>
        <w:shd w:val="clear" w:color="auto" w:fill="FFFFFF"/>
        <w:ind w:firstLine="567"/>
        <w:jc w:val="both"/>
        <w:rPr>
          <w:rFonts w:ascii="Times New Roman" w:hAnsi="Times New Roman"/>
          <w:noProof/>
          <w:color w:val="000000"/>
          <w:spacing w:val="2"/>
          <w:sz w:val="24"/>
          <w:szCs w:val="24"/>
          <w:lang w:val="kk-KZ"/>
        </w:rPr>
      </w:pPr>
      <w:r>
        <w:rPr>
          <w:rFonts w:ascii="Times New Roman" w:hAnsi="Times New Roman"/>
          <w:noProof/>
          <w:color w:val="000000"/>
          <w:spacing w:val="2"/>
          <w:sz w:val="24"/>
          <w:szCs w:val="24"/>
          <w:lang w:val="kk-KZ"/>
        </w:rPr>
        <w:t xml:space="preserve">Предметтер аралык байланыш (ПАБ) </w:t>
      </w:r>
      <w:r>
        <w:rPr>
          <w:rFonts w:ascii="Cambria Math" w:hAnsi="Cambria Math" w:cs="Cambria Math"/>
          <w:noProof/>
          <w:color w:val="000000"/>
          <w:spacing w:val="2"/>
          <w:sz w:val="24"/>
          <w:szCs w:val="24"/>
          <w:lang w:val="kk-KZ"/>
        </w:rPr>
        <w:t>‒</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бул</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бирдиктүү</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окуу</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процессин</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жана</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анын</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бардык</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функцияларын</w:t>
      </w:r>
      <w:r>
        <w:rPr>
          <w:rFonts w:ascii="Times New Roman" w:hAnsi="Times New Roman"/>
          <w:noProof/>
          <w:color w:val="000000"/>
          <w:spacing w:val="2"/>
          <w:sz w:val="24"/>
          <w:szCs w:val="24"/>
          <w:lang w:val="kk-KZ"/>
        </w:rPr>
        <w:t xml:space="preserve"> </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ркүнд</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түүнүн</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педагогикалык</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шарты</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катары</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кызмат</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кылат</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Анын</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негизги</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ф</w:t>
      </w:r>
      <w:r>
        <w:rPr>
          <w:rFonts w:ascii="Times New Roman" w:hAnsi="Times New Roman"/>
          <w:noProof/>
          <w:color w:val="000000"/>
          <w:spacing w:val="2"/>
          <w:sz w:val="24"/>
          <w:szCs w:val="24"/>
          <w:lang w:val="kk-KZ"/>
        </w:rPr>
        <w:t>ункциялары:</w:t>
      </w:r>
    </w:p>
    <w:p w:rsidR="008C3BB9" w:rsidRDefault="008C3BB9" w:rsidP="00CF4C05">
      <w:pPr>
        <w:numPr>
          <w:ilvl w:val="0"/>
          <w:numId w:val="87"/>
        </w:numPr>
        <w:shd w:val="clear" w:color="auto" w:fill="FFFFFF"/>
        <w:overflowPunct w:val="0"/>
        <w:autoSpaceDE w:val="0"/>
        <w:autoSpaceDN w:val="0"/>
        <w:adjustRightInd w:val="0"/>
        <w:spacing w:after="0"/>
        <w:jc w:val="both"/>
        <w:rPr>
          <w:rFonts w:ascii="Times New Roman" w:hAnsi="Times New Roman"/>
          <w:noProof/>
          <w:color w:val="000000"/>
          <w:spacing w:val="2"/>
          <w:sz w:val="24"/>
          <w:szCs w:val="24"/>
          <w:lang w:val="kk-KZ"/>
        </w:rPr>
      </w:pPr>
      <w:r>
        <w:rPr>
          <w:rFonts w:ascii="Times New Roman" w:hAnsi="Times New Roman"/>
          <w:noProof/>
          <w:color w:val="000000"/>
          <w:spacing w:val="2"/>
          <w:sz w:val="24"/>
          <w:szCs w:val="24"/>
          <w:lang w:val="kk-KZ"/>
        </w:rPr>
        <w:t>Тектеш предметтердин мазмунунун логикалык биримдигин ачып к</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рс</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т</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т</w:t>
      </w:r>
      <w:r>
        <w:rPr>
          <w:rFonts w:ascii="Times New Roman" w:hAnsi="Times New Roman"/>
          <w:noProof/>
          <w:color w:val="000000"/>
          <w:spacing w:val="2"/>
          <w:sz w:val="24"/>
          <w:szCs w:val="24"/>
          <w:lang w:val="kk-KZ"/>
        </w:rPr>
        <w:t>.</w:t>
      </w:r>
    </w:p>
    <w:p w:rsidR="008C3BB9" w:rsidRDefault="008C3BB9" w:rsidP="00CF4C05">
      <w:pPr>
        <w:numPr>
          <w:ilvl w:val="0"/>
          <w:numId w:val="87"/>
        </w:numPr>
        <w:shd w:val="clear" w:color="auto" w:fill="FFFFFF"/>
        <w:overflowPunct w:val="0"/>
        <w:autoSpaceDE w:val="0"/>
        <w:autoSpaceDN w:val="0"/>
        <w:adjustRightInd w:val="0"/>
        <w:spacing w:after="0"/>
        <w:jc w:val="both"/>
        <w:rPr>
          <w:rFonts w:ascii="Times New Roman" w:hAnsi="Times New Roman"/>
          <w:noProof/>
          <w:color w:val="000000"/>
          <w:spacing w:val="2"/>
          <w:sz w:val="24"/>
          <w:szCs w:val="24"/>
          <w:lang w:val="kk-KZ"/>
        </w:rPr>
      </w:pPr>
      <w:r>
        <w:rPr>
          <w:rFonts w:ascii="Times New Roman" w:hAnsi="Times New Roman"/>
          <w:noProof/>
          <w:color w:val="000000"/>
          <w:spacing w:val="2"/>
          <w:sz w:val="24"/>
          <w:szCs w:val="24"/>
          <w:lang w:val="kk-KZ"/>
        </w:rPr>
        <w:t>Дүйн</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нүн</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илимий</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сүр</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тт</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лүшүн</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коплекстүү</w:t>
      </w:r>
      <w:r>
        <w:rPr>
          <w:rFonts w:ascii="Times New Roman" w:hAnsi="Times New Roman"/>
          <w:noProof/>
          <w:color w:val="000000"/>
          <w:spacing w:val="2"/>
          <w:sz w:val="24"/>
          <w:szCs w:val="24"/>
          <w:lang w:val="kk-KZ"/>
        </w:rPr>
        <w:t xml:space="preserve"> </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зд</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штүрүүг</w:t>
      </w:r>
      <w:r>
        <w:rPr>
          <w:rFonts w:ascii="Cambria Math" w:hAnsi="Cambria Math" w:cs="Cambria Math"/>
          <w:noProof/>
          <w:color w:val="000000"/>
          <w:spacing w:val="2"/>
          <w:sz w:val="24"/>
          <w:szCs w:val="24"/>
          <w:lang w:val="kk-KZ"/>
        </w:rPr>
        <w:t>ѳ</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шарт</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түз</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т</w:t>
      </w:r>
      <w:r>
        <w:rPr>
          <w:rFonts w:ascii="Times New Roman" w:hAnsi="Times New Roman"/>
          <w:noProof/>
          <w:color w:val="000000"/>
          <w:spacing w:val="2"/>
          <w:sz w:val="24"/>
          <w:szCs w:val="24"/>
          <w:lang w:val="kk-KZ"/>
        </w:rPr>
        <w:t>.</w:t>
      </w:r>
    </w:p>
    <w:p w:rsidR="008C3BB9" w:rsidRDefault="008C3BB9" w:rsidP="00CF4C05">
      <w:pPr>
        <w:numPr>
          <w:ilvl w:val="0"/>
          <w:numId w:val="87"/>
        </w:numPr>
        <w:shd w:val="clear" w:color="auto" w:fill="FFFFFF"/>
        <w:overflowPunct w:val="0"/>
        <w:autoSpaceDE w:val="0"/>
        <w:autoSpaceDN w:val="0"/>
        <w:adjustRightInd w:val="0"/>
        <w:spacing w:after="0"/>
        <w:jc w:val="both"/>
        <w:rPr>
          <w:rFonts w:ascii="Times New Roman" w:hAnsi="Times New Roman"/>
          <w:noProof/>
          <w:color w:val="000000"/>
          <w:spacing w:val="2"/>
          <w:sz w:val="24"/>
          <w:szCs w:val="24"/>
          <w:lang w:val="kk-KZ"/>
        </w:rPr>
      </w:pPr>
      <w:r>
        <w:rPr>
          <w:rFonts w:ascii="Times New Roman" w:hAnsi="Times New Roman"/>
          <w:noProof/>
          <w:color w:val="000000"/>
          <w:spacing w:val="2"/>
          <w:sz w:val="24"/>
          <w:szCs w:val="24"/>
          <w:lang w:val="kk-KZ"/>
        </w:rPr>
        <w:t>Табигый билимдердин системалуулугун, удаалаштыгын жана улануучулугун камсыз кылат.</w:t>
      </w:r>
    </w:p>
    <w:p w:rsidR="008C3BB9" w:rsidRDefault="008C3BB9" w:rsidP="00CF4C05">
      <w:pPr>
        <w:numPr>
          <w:ilvl w:val="0"/>
          <w:numId w:val="87"/>
        </w:numPr>
        <w:shd w:val="clear" w:color="auto" w:fill="FFFFFF"/>
        <w:overflowPunct w:val="0"/>
        <w:autoSpaceDE w:val="0"/>
        <w:autoSpaceDN w:val="0"/>
        <w:adjustRightInd w:val="0"/>
        <w:spacing w:after="0"/>
        <w:jc w:val="both"/>
        <w:rPr>
          <w:rFonts w:ascii="Times New Roman" w:hAnsi="Times New Roman"/>
          <w:noProof/>
          <w:color w:val="000000"/>
          <w:spacing w:val="2"/>
          <w:sz w:val="24"/>
          <w:szCs w:val="24"/>
          <w:lang w:val="kk-KZ"/>
        </w:rPr>
      </w:pPr>
      <w:r>
        <w:rPr>
          <w:rFonts w:ascii="Times New Roman" w:hAnsi="Times New Roman"/>
          <w:noProof/>
          <w:color w:val="000000"/>
          <w:spacing w:val="2"/>
          <w:sz w:val="24"/>
          <w:szCs w:val="24"/>
          <w:lang w:val="kk-KZ"/>
        </w:rPr>
        <w:t xml:space="preserve">Табигый билимдердин системасынын айрым элементтерин </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зд</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штүрүүг</w:t>
      </w:r>
      <w:r>
        <w:rPr>
          <w:rFonts w:ascii="Cambria Math" w:hAnsi="Cambria Math" w:cs="Cambria Math"/>
          <w:noProof/>
          <w:color w:val="000000"/>
          <w:spacing w:val="2"/>
          <w:sz w:val="24"/>
          <w:szCs w:val="24"/>
          <w:lang w:val="kk-KZ"/>
        </w:rPr>
        <w:t>ѳ</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бирдей</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мамиле</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жасоонун</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окуу</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аракеттеринин</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бирдиктүүлүгүн</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шарттайт</w:t>
      </w:r>
      <w:r>
        <w:rPr>
          <w:rFonts w:ascii="Times New Roman" w:hAnsi="Times New Roman"/>
          <w:noProof/>
          <w:color w:val="000000"/>
          <w:spacing w:val="2"/>
          <w:sz w:val="24"/>
          <w:szCs w:val="24"/>
          <w:lang w:val="kk-KZ"/>
        </w:rPr>
        <w:t>.</w:t>
      </w:r>
    </w:p>
    <w:p w:rsidR="008C3BB9" w:rsidRDefault="008C3BB9" w:rsidP="00CF4C05">
      <w:pPr>
        <w:numPr>
          <w:ilvl w:val="0"/>
          <w:numId w:val="87"/>
        </w:numPr>
        <w:shd w:val="clear" w:color="auto" w:fill="FFFFFF"/>
        <w:overflowPunct w:val="0"/>
        <w:autoSpaceDE w:val="0"/>
        <w:autoSpaceDN w:val="0"/>
        <w:adjustRightInd w:val="0"/>
        <w:spacing w:after="0"/>
        <w:jc w:val="both"/>
        <w:rPr>
          <w:rFonts w:ascii="Times New Roman" w:hAnsi="Times New Roman"/>
          <w:noProof/>
          <w:color w:val="000000"/>
          <w:spacing w:val="2"/>
          <w:sz w:val="24"/>
          <w:szCs w:val="24"/>
          <w:lang w:val="kk-KZ"/>
        </w:rPr>
      </w:pPr>
      <w:r>
        <w:rPr>
          <w:rFonts w:ascii="Times New Roman" w:hAnsi="Times New Roman"/>
          <w:noProof/>
          <w:color w:val="000000"/>
          <w:spacing w:val="2"/>
          <w:sz w:val="24"/>
          <w:szCs w:val="24"/>
          <w:lang w:val="kk-KZ"/>
        </w:rPr>
        <w:t>Табигый предметтерден алган билимдерди турмуштук маселелерди чечүүд</w:t>
      </w:r>
      <w:r>
        <w:rPr>
          <w:rFonts w:ascii="Cambria Math" w:hAnsi="Cambria Math" w:cs="Cambria Math"/>
          <w:noProof/>
          <w:color w:val="000000"/>
          <w:spacing w:val="2"/>
          <w:sz w:val="24"/>
          <w:szCs w:val="24"/>
          <w:lang w:val="kk-KZ"/>
        </w:rPr>
        <w:t>ѳ</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комплекстүү</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пайдаланууну</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камсыз</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кылат</w:t>
      </w:r>
      <w:r>
        <w:rPr>
          <w:rFonts w:ascii="Times New Roman" w:hAnsi="Times New Roman"/>
          <w:noProof/>
          <w:color w:val="000000"/>
          <w:spacing w:val="2"/>
          <w:sz w:val="24"/>
          <w:szCs w:val="24"/>
          <w:lang w:val="kk-KZ"/>
        </w:rPr>
        <w:t>.</w:t>
      </w:r>
    </w:p>
    <w:p w:rsidR="008C3BB9" w:rsidRDefault="008C3BB9" w:rsidP="00CF4C05">
      <w:pPr>
        <w:numPr>
          <w:ilvl w:val="0"/>
          <w:numId w:val="87"/>
        </w:numPr>
        <w:shd w:val="clear" w:color="auto" w:fill="FFFFFF"/>
        <w:overflowPunct w:val="0"/>
        <w:autoSpaceDE w:val="0"/>
        <w:autoSpaceDN w:val="0"/>
        <w:adjustRightInd w:val="0"/>
        <w:spacing w:after="0"/>
        <w:jc w:val="both"/>
        <w:rPr>
          <w:rFonts w:ascii="Times New Roman" w:hAnsi="Times New Roman"/>
          <w:noProof/>
          <w:color w:val="000000"/>
          <w:spacing w:val="2"/>
          <w:sz w:val="24"/>
          <w:szCs w:val="24"/>
          <w:lang w:val="kk-KZ"/>
        </w:rPr>
      </w:pPr>
      <w:r>
        <w:rPr>
          <w:rFonts w:ascii="Times New Roman" w:hAnsi="Times New Roman"/>
          <w:noProof/>
          <w:color w:val="000000"/>
          <w:spacing w:val="2"/>
          <w:sz w:val="24"/>
          <w:szCs w:val="24"/>
          <w:lang w:val="kk-KZ"/>
        </w:rPr>
        <w:t>Табигый илимдердин негизин үйр</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нүүнүн</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жана</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практикада</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колдонуунун</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жалпыланган</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билгичтиктерин</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калыптандырууга</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жардам</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берет</w:t>
      </w:r>
      <w:r>
        <w:rPr>
          <w:rFonts w:ascii="Times New Roman" w:hAnsi="Times New Roman"/>
          <w:noProof/>
          <w:color w:val="000000"/>
          <w:spacing w:val="2"/>
          <w:sz w:val="24"/>
          <w:szCs w:val="24"/>
          <w:lang w:val="kk-KZ"/>
        </w:rPr>
        <w:t>.</w:t>
      </w:r>
    </w:p>
    <w:p w:rsidR="008C3BB9" w:rsidRDefault="008C3BB9" w:rsidP="00CF4C05">
      <w:pPr>
        <w:numPr>
          <w:ilvl w:val="0"/>
          <w:numId w:val="87"/>
        </w:numPr>
        <w:shd w:val="clear" w:color="auto" w:fill="FFFFFF"/>
        <w:overflowPunct w:val="0"/>
        <w:autoSpaceDE w:val="0"/>
        <w:autoSpaceDN w:val="0"/>
        <w:adjustRightInd w:val="0"/>
        <w:spacing w:after="0"/>
        <w:jc w:val="both"/>
        <w:rPr>
          <w:rFonts w:ascii="Times New Roman" w:hAnsi="Times New Roman"/>
          <w:noProof/>
          <w:color w:val="000000"/>
          <w:spacing w:val="2"/>
          <w:sz w:val="24"/>
          <w:szCs w:val="24"/>
          <w:lang w:val="kk-KZ"/>
        </w:rPr>
      </w:pPr>
      <w:r>
        <w:rPr>
          <w:rFonts w:ascii="Times New Roman" w:hAnsi="Times New Roman"/>
          <w:noProof/>
          <w:color w:val="000000"/>
          <w:spacing w:val="2"/>
          <w:sz w:val="24"/>
          <w:szCs w:val="24"/>
          <w:lang w:val="kk-KZ"/>
        </w:rPr>
        <w:t>Табигый илимий билимдер боюнча негизги жана предметтик компетенттүүлүкт</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рдүн</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сапатын</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к</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т</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рүүг</w:t>
      </w:r>
      <w:r>
        <w:rPr>
          <w:rFonts w:ascii="Cambria Math" w:hAnsi="Cambria Math" w:cs="Cambria Math"/>
          <w:noProof/>
          <w:color w:val="000000"/>
          <w:spacing w:val="2"/>
          <w:sz w:val="24"/>
          <w:szCs w:val="24"/>
          <w:lang w:val="kk-KZ"/>
        </w:rPr>
        <w:t>ѳ</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шарт</w:t>
      </w:r>
      <w:r>
        <w:rPr>
          <w:rFonts w:ascii="Times New Roman" w:hAnsi="Times New Roman"/>
          <w:noProof/>
          <w:color w:val="000000"/>
          <w:spacing w:val="2"/>
          <w:sz w:val="24"/>
          <w:szCs w:val="24"/>
          <w:lang w:val="kk-KZ"/>
        </w:rPr>
        <w:t xml:space="preserve"> </w:t>
      </w:r>
      <w:r>
        <w:rPr>
          <w:rFonts w:ascii="Times New Roman" w:hAnsi="Times New Roman" w:cs="Times New Roman"/>
          <w:noProof/>
          <w:color w:val="000000"/>
          <w:spacing w:val="2"/>
          <w:sz w:val="24"/>
          <w:szCs w:val="24"/>
          <w:lang w:val="kk-KZ"/>
        </w:rPr>
        <w:t>түз</w:t>
      </w:r>
      <w:r>
        <w:rPr>
          <w:rFonts w:ascii="Cambria Math" w:hAnsi="Cambria Math" w:cs="Cambria Math"/>
          <w:noProof/>
          <w:color w:val="000000"/>
          <w:spacing w:val="2"/>
          <w:sz w:val="24"/>
          <w:szCs w:val="24"/>
          <w:lang w:val="kk-KZ"/>
        </w:rPr>
        <w:t>ѳ</w:t>
      </w:r>
      <w:r>
        <w:rPr>
          <w:rFonts w:ascii="Times New Roman" w:hAnsi="Times New Roman" w:cs="Times New Roman"/>
          <w:noProof/>
          <w:color w:val="000000"/>
          <w:spacing w:val="2"/>
          <w:sz w:val="24"/>
          <w:szCs w:val="24"/>
          <w:lang w:val="kk-KZ"/>
        </w:rPr>
        <w:t>т</w:t>
      </w:r>
      <w:r>
        <w:rPr>
          <w:rFonts w:ascii="Times New Roman" w:hAnsi="Times New Roman"/>
          <w:noProof/>
          <w:color w:val="000000"/>
          <w:spacing w:val="2"/>
          <w:sz w:val="24"/>
          <w:szCs w:val="24"/>
          <w:lang w:val="kk-KZ"/>
        </w:rPr>
        <w:t>.</w:t>
      </w:r>
    </w:p>
    <w:p w:rsidR="008C3BB9" w:rsidRDefault="008C3BB9" w:rsidP="008C3BB9">
      <w:pPr>
        <w:shd w:val="clear" w:color="auto" w:fill="FFFFFF"/>
        <w:ind w:firstLine="567"/>
        <w:jc w:val="both"/>
        <w:rPr>
          <w:rFonts w:ascii="Times New Roman" w:hAnsi="Times New Roman"/>
          <w:noProof/>
          <w:color w:val="000000"/>
          <w:spacing w:val="2"/>
          <w:sz w:val="24"/>
          <w:szCs w:val="24"/>
          <w:lang w:val="kk-KZ"/>
        </w:rPr>
      </w:pPr>
      <w:r>
        <w:rPr>
          <w:rFonts w:ascii="Times New Roman" w:hAnsi="Times New Roman"/>
          <w:noProof/>
          <w:color w:val="000000"/>
          <w:spacing w:val="2"/>
          <w:sz w:val="24"/>
          <w:szCs w:val="24"/>
          <w:lang w:val="kk-KZ"/>
        </w:rPr>
        <w:t>Физиканы окутууда предметтер аралык байланыштарды ишке ашыруу дүйнөнүн бирдиктүү илимий сүрөттөлүшүн бүтүндөй кабыл алуу үчүн ыңгайлуу шарттарды түзөт.</w:t>
      </w:r>
    </w:p>
    <w:p w:rsidR="008C3BB9" w:rsidRDefault="008C3BB9" w:rsidP="008C3BB9">
      <w:pPr>
        <w:ind w:firstLine="567"/>
        <w:jc w:val="both"/>
        <w:rPr>
          <w:rFonts w:ascii="Times New Roman" w:hAnsi="Times New Roman"/>
          <w:sz w:val="24"/>
          <w:szCs w:val="24"/>
          <w:lang w:val="kk-KZ"/>
        </w:rPr>
      </w:pPr>
      <w:r>
        <w:rPr>
          <w:rFonts w:ascii="Times New Roman" w:hAnsi="Times New Roman"/>
          <w:sz w:val="24"/>
          <w:szCs w:val="24"/>
          <w:lang w:val="kk-KZ"/>
        </w:rPr>
        <w:t>Физиканы башка предметтер менен байланыштырууну т</w:t>
      </w:r>
      <w:r>
        <w:rPr>
          <w:rFonts w:ascii="Cambria Math" w:hAnsi="Cambria Math" w:cs="Cambria Math"/>
          <w:sz w:val="24"/>
          <w:szCs w:val="24"/>
          <w:lang w:val="kk-KZ"/>
        </w:rPr>
        <w:t>ѳ</w:t>
      </w:r>
      <w:r>
        <w:rPr>
          <w:rFonts w:ascii="Times New Roman" w:hAnsi="Times New Roman" w:cs="Times New Roman"/>
          <w:sz w:val="24"/>
          <w:szCs w:val="24"/>
          <w:lang w:val="kk-KZ"/>
        </w:rPr>
        <w:t>м</w:t>
      </w:r>
      <w:r>
        <w:rPr>
          <w:rFonts w:ascii="Cambria Math" w:hAnsi="Cambria Math" w:cs="Cambria Math"/>
          <w:sz w:val="24"/>
          <w:szCs w:val="24"/>
          <w:lang w:val="kk-KZ"/>
        </w:rPr>
        <w:t>ѳ</w:t>
      </w:r>
      <w:r>
        <w:rPr>
          <w:rFonts w:ascii="Times New Roman" w:hAnsi="Times New Roman" w:cs="Times New Roman"/>
          <w:sz w:val="24"/>
          <w:szCs w:val="24"/>
          <w:lang w:val="kk-KZ"/>
        </w:rPr>
        <w:t>нкү</w:t>
      </w:r>
      <w:r>
        <w:rPr>
          <w:rFonts w:ascii="Times New Roman" w:hAnsi="Times New Roman"/>
          <w:sz w:val="24"/>
          <w:szCs w:val="24"/>
          <w:lang w:val="kk-KZ"/>
        </w:rPr>
        <w:t xml:space="preserve"> </w:t>
      </w:r>
      <w:r>
        <w:rPr>
          <w:rFonts w:ascii="Times New Roman" w:hAnsi="Times New Roman" w:cs="Times New Roman"/>
          <w:sz w:val="24"/>
          <w:szCs w:val="24"/>
          <w:lang w:val="kk-KZ"/>
        </w:rPr>
        <w:t>негиздер</w:t>
      </w:r>
      <w:r>
        <w:rPr>
          <w:rFonts w:ascii="Times New Roman" w:hAnsi="Times New Roman"/>
          <w:sz w:val="24"/>
          <w:szCs w:val="24"/>
          <w:lang w:val="kk-KZ"/>
        </w:rPr>
        <w:t xml:space="preserve"> </w:t>
      </w:r>
      <w:r>
        <w:rPr>
          <w:rFonts w:ascii="Times New Roman" w:hAnsi="Times New Roman" w:cs="Times New Roman"/>
          <w:sz w:val="24"/>
          <w:szCs w:val="24"/>
          <w:lang w:val="kk-KZ"/>
        </w:rPr>
        <w:t>боюнча</w:t>
      </w:r>
      <w:r>
        <w:rPr>
          <w:rFonts w:ascii="Times New Roman" w:hAnsi="Times New Roman"/>
          <w:sz w:val="24"/>
          <w:szCs w:val="24"/>
          <w:lang w:val="kk-KZ"/>
        </w:rPr>
        <w:t xml:space="preserve"> </w:t>
      </w:r>
      <w:r>
        <w:rPr>
          <w:rFonts w:ascii="Times New Roman" w:hAnsi="Times New Roman" w:cs="Times New Roman"/>
          <w:sz w:val="24"/>
          <w:szCs w:val="24"/>
          <w:lang w:val="kk-KZ"/>
        </w:rPr>
        <w:t>класстарга</w:t>
      </w:r>
      <w:r>
        <w:rPr>
          <w:rFonts w:ascii="Times New Roman" w:hAnsi="Times New Roman"/>
          <w:sz w:val="24"/>
          <w:szCs w:val="24"/>
          <w:lang w:val="kk-KZ"/>
        </w:rPr>
        <w:t xml:space="preserve"> </w:t>
      </w:r>
      <w:r>
        <w:rPr>
          <w:rFonts w:ascii="Times New Roman" w:hAnsi="Times New Roman" w:cs="Times New Roman"/>
          <w:sz w:val="24"/>
          <w:szCs w:val="24"/>
          <w:lang w:val="kk-KZ"/>
        </w:rPr>
        <w:t>б</w:t>
      </w:r>
      <w:r>
        <w:rPr>
          <w:rFonts w:ascii="Cambria Math" w:hAnsi="Cambria Math" w:cs="Cambria Math"/>
          <w:sz w:val="24"/>
          <w:szCs w:val="24"/>
          <w:lang w:val="kk-KZ"/>
        </w:rPr>
        <w:t>ѳ</w:t>
      </w:r>
      <w:r>
        <w:rPr>
          <w:rFonts w:ascii="Times New Roman" w:hAnsi="Times New Roman" w:cs="Times New Roman"/>
          <w:sz w:val="24"/>
          <w:szCs w:val="24"/>
          <w:lang w:val="kk-KZ"/>
        </w:rPr>
        <w:t>лүп</w:t>
      </w:r>
      <w:r>
        <w:rPr>
          <w:rFonts w:ascii="Times New Roman" w:hAnsi="Times New Roman"/>
          <w:sz w:val="24"/>
          <w:szCs w:val="24"/>
          <w:lang w:val="kk-KZ"/>
        </w:rPr>
        <w:t xml:space="preserve">, </w:t>
      </w:r>
      <w:r>
        <w:rPr>
          <w:rFonts w:ascii="Times New Roman" w:hAnsi="Times New Roman" w:cs="Times New Roman"/>
          <w:sz w:val="24"/>
          <w:szCs w:val="24"/>
          <w:lang w:val="kk-KZ"/>
        </w:rPr>
        <w:t>алардын</w:t>
      </w:r>
      <w:r>
        <w:rPr>
          <w:rFonts w:ascii="Times New Roman" w:hAnsi="Times New Roman"/>
          <w:sz w:val="24"/>
          <w:szCs w:val="24"/>
          <w:lang w:val="kk-KZ"/>
        </w:rPr>
        <w:t xml:space="preserve"> </w:t>
      </w:r>
      <w:r>
        <w:rPr>
          <w:rFonts w:ascii="Times New Roman" w:hAnsi="Times New Roman" w:cs="Times New Roman"/>
          <w:sz w:val="24"/>
          <w:szCs w:val="24"/>
          <w:lang w:val="kk-KZ"/>
        </w:rPr>
        <w:t>типтерин</w:t>
      </w:r>
      <w:r>
        <w:rPr>
          <w:rFonts w:ascii="Times New Roman" w:hAnsi="Times New Roman"/>
          <w:sz w:val="24"/>
          <w:szCs w:val="24"/>
          <w:lang w:val="kk-KZ"/>
        </w:rPr>
        <w:t xml:space="preserve"> </w:t>
      </w:r>
      <w:r>
        <w:rPr>
          <w:rFonts w:ascii="Times New Roman" w:hAnsi="Times New Roman" w:cs="Times New Roman"/>
          <w:sz w:val="24"/>
          <w:szCs w:val="24"/>
          <w:lang w:val="kk-KZ"/>
        </w:rPr>
        <w:t>жана</w:t>
      </w:r>
      <w:r>
        <w:rPr>
          <w:rFonts w:ascii="Times New Roman" w:hAnsi="Times New Roman"/>
          <w:sz w:val="24"/>
          <w:szCs w:val="24"/>
          <w:lang w:val="kk-KZ"/>
        </w:rPr>
        <w:t xml:space="preserve"> </w:t>
      </w:r>
      <w:r>
        <w:rPr>
          <w:rFonts w:ascii="Times New Roman" w:hAnsi="Times New Roman" w:cs="Times New Roman"/>
          <w:sz w:val="24"/>
          <w:szCs w:val="24"/>
          <w:lang w:val="kk-KZ"/>
        </w:rPr>
        <w:t>түл</w:t>
      </w:r>
      <w:r>
        <w:rPr>
          <w:rFonts w:ascii="Cambria Math" w:hAnsi="Cambria Math" w:cs="Cambria Math"/>
          <w:sz w:val="24"/>
          <w:szCs w:val="24"/>
          <w:lang w:val="kk-KZ"/>
        </w:rPr>
        <w:t>ѳ</w:t>
      </w:r>
      <w:r>
        <w:rPr>
          <w:rFonts w:ascii="Times New Roman" w:hAnsi="Times New Roman" w:cs="Times New Roman"/>
          <w:sz w:val="24"/>
          <w:szCs w:val="24"/>
          <w:lang w:val="kk-KZ"/>
        </w:rPr>
        <w:t>рүн</w:t>
      </w:r>
      <w:r>
        <w:rPr>
          <w:rFonts w:ascii="Times New Roman" w:hAnsi="Times New Roman"/>
          <w:sz w:val="24"/>
          <w:szCs w:val="24"/>
          <w:lang w:val="kk-KZ"/>
        </w:rPr>
        <w:t xml:space="preserve"> </w:t>
      </w:r>
      <w:r>
        <w:rPr>
          <w:rFonts w:ascii="Times New Roman" w:hAnsi="Times New Roman" w:cs="Times New Roman"/>
          <w:sz w:val="24"/>
          <w:szCs w:val="24"/>
          <w:lang w:val="kk-KZ"/>
        </w:rPr>
        <w:t>белгил</w:t>
      </w:r>
      <w:r>
        <w:rPr>
          <w:rFonts w:ascii="Cambria Math" w:hAnsi="Cambria Math" w:cs="Cambria Math"/>
          <w:sz w:val="24"/>
          <w:szCs w:val="24"/>
          <w:lang w:val="kk-KZ"/>
        </w:rPr>
        <w:t>ѳѳ</w:t>
      </w:r>
      <w:r>
        <w:rPr>
          <w:rFonts w:ascii="Times New Roman" w:hAnsi="Times New Roman" w:cs="Times New Roman"/>
          <w:sz w:val="24"/>
          <w:szCs w:val="24"/>
          <w:lang w:val="kk-KZ"/>
        </w:rPr>
        <w:t>г</w:t>
      </w:r>
      <w:r>
        <w:rPr>
          <w:rFonts w:ascii="Cambria Math" w:hAnsi="Cambria Math" w:cs="Cambria Math"/>
          <w:sz w:val="24"/>
          <w:szCs w:val="24"/>
          <w:lang w:val="kk-KZ"/>
        </w:rPr>
        <w:t>ѳ</w:t>
      </w:r>
      <w:r>
        <w:rPr>
          <w:rFonts w:ascii="Times New Roman" w:hAnsi="Times New Roman"/>
          <w:sz w:val="24"/>
          <w:szCs w:val="24"/>
          <w:lang w:val="kk-KZ"/>
        </w:rPr>
        <w:t xml:space="preserve"> </w:t>
      </w:r>
      <w:r>
        <w:rPr>
          <w:rFonts w:ascii="Times New Roman" w:hAnsi="Times New Roman" w:cs="Times New Roman"/>
          <w:sz w:val="24"/>
          <w:szCs w:val="24"/>
          <w:lang w:val="kk-KZ"/>
        </w:rPr>
        <w:t>болот</w:t>
      </w:r>
      <w:r>
        <w:rPr>
          <w:rFonts w:ascii="Times New Roman" w:hAnsi="Times New Roman"/>
          <w:sz w:val="24"/>
          <w:szCs w:val="24"/>
          <w:lang w:val="kk-KZ"/>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5"/>
        <w:gridCol w:w="2676"/>
        <w:gridCol w:w="2895"/>
      </w:tblGrid>
      <w:tr w:rsidR="008C3BB9" w:rsidTr="008C3BB9">
        <w:tc>
          <w:tcPr>
            <w:tcW w:w="4819"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b/>
                <w:sz w:val="24"/>
                <w:szCs w:val="24"/>
                <w:lang w:val="kk-KZ"/>
              </w:rPr>
            </w:pPr>
            <w:r>
              <w:rPr>
                <w:rFonts w:ascii="Times New Roman" w:hAnsi="Times New Roman"/>
                <w:b/>
                <w:sz w:val="24"/>
                <w:szCs w:val="24"/>
                <w:lang w:val="kk-KZ"/>
              </w:rPr>
              <w:t>Класстарга б</w:t>
            </w:r>
            <w:r>
              <w:rPr>
                <w:rFonts w:ascii="Cambria Math" w:hAnsi="Cambria Math" w:cs="Cambria Math"/>
                <w:b/>
                <w:sz w:val="24"/>
                <w:szCs w:val="24"/>
                <w:lang w:val="kk-KZ"/>
              </w:rPr>
              <w:t>ѳ</w:t>
            </w:r>
            <w:r>
              <w:rPr>
                <w:rFonts w:ascii="Times New Roman" w:hAnsi="Times New Roman" w:cs="Times New Roman"/>
                <w:b/>
                <w:sz w:val="24"/>
                <w:szCs w:val="24"/>
                <w:lang w:val="kk-KZ"/>
              </w:rPr>
              <w:t>лүүнүн</w:t>
            </w:r>
            <w:r>
              <w:rPr>
                <w:rFonts w:ascii="Times New Roman" w:hAnsi="Times New Roman"/>
                <w:b/>
                <w:sz w:val="24"/>
                <w:szCs w:val="24"/>
                <w:lang w:val="kk-KZ"/>
              </w:rPr>
              <w:t xml:space="preserve"> </w:t>
            </w:r>
            <w:r>
              <w:rPr>
                <w:rFonts w:ascii="Times New Roman" w:hAnsi="Times New Roman" w:cs="Times New Roman"/>
                <w:b/>
                <w:sz w:val="24"/>
                <w:szCs w:val="24"/>
                <w:lang w:val="kk-KZ"/>
              </w:rPr>
              <w:t>негиз</w:t>
            </w:r>
            <w:r>
              <w:rPr>
                <w:rFonts w:ascii="Times New Roman" w:hAnsi="Times New Roman"/>
                <w:b/>
                <w:sz w:val="24"/>
                <w:szCs w:val="24"/>
                <w:lang w:val="kk-KZ"/>
              </w:rPr>
              <w:t>и</w:t>
            </w:r>
          </w:p>
        </w:tc>
        <w:tc>
          <w:tcPr>
            <w:tcW w:w="4253"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b/>
                <w:sz w:val="24"/>
                <w:szCs w:val="24"/>
                <w:lang w:val="kk-KZ"/>
              </w:rPr>
            </w:pPr>
            <w:r>
              <w:rPr>
                <w:rFonts w:ascii="Times New Roman" w:hAnsi="Times New Roman"/>
                <w:b/>
                <w:sz w:val="24"/>
                <w:szCs w:val="24"/>
                <w:lang w:val="kk-KZ"/>
              </w:rPr>
              <w:t>ПАБдын типтери</w:t>
            </w:r>
          </w:p>
        </w:tc>
        <w:tc>
          <w:tcPr>
            <w:tcW w:w="4819"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b/>
                <w:sz w:val="24"/>
                <w:szCs w:val="24"/>
                <w:lang w:val="kk-KZ"/>
              </w:rPr>
            </w:pPr>
            <w:r>
              <w:rPr>
                <w:rFonts w:ascii="Times New Roman" w:hAnsi="Times New Roman"/>
                <w:b/>
                <w:sz w:val="24"/>
                <w:szCs w:val="24"/>
                <w:lang w:val="kk-KZ"/>
              </w:rPr>
              <w:t>ПАБдын түрл</w:t>
            </w:r>
            <w:r>
              <w:rPr>
                <w:rFonts w:ascii="Cambria Math" w:hAnsi="Cambria Math" w:cs="Cambria Math"/>
                <w:b/>
                <w:sz w:val="24"/>
                <w:szCs w:val="24"/>
                <w:lang w:val="kk-KZ"/>
              </w:rPr>
              <w:t>ѳ</w:t>
            </w:r>
            <w:r>
              <w:rPr>
                <w:rFonts w:ascii="Times New Roman" w:hAnsi="Times New Roman" w:cs="Times New Roman"/>
                <w:b/>
                <w:sz w:val="24"/>
                <w:szCs w:val="24"/>
                <w:lang w:val="kk-KZ"/>
              </w:rPr>
              <w:t>р</w:t>
            </w:r>
            <w:r>
              <w:rPr>
                <w:rFonts w:ascii="Times New Roman" w:hAnsi="Times New Roman"/>
                <w:b/>
                <w:sz w:val="24"/>
                <w:szCs w:val="24"/>
                <w:lang w:val="kk-KZ"/>
              </w:rPr>
              <w:t>ү</w:t>
            </w:r>
          </w:p>
        </w:tc>
      </w:tr>
      <w:tr w:rsidR="008C3BB9" w:rsidRPr="008C3BB9" w:rsidTr="008C3BB9">
        <w:tc>
          <w:tcPr>
            <w:tcW w:w="4819" w:type="dxa"/>
            <w:tcBorders>
              <w:top w:val="single" w:sz="4" w:space="0" w:color="000000"/>
              <w:left w:val="single" w:sz="4" w:space="0" w:color="000000"/>
              <w:bottom w:val="single" w:sz="4" w:space="0" w:color="000000"/>
              <w:right w:val="single" w:sz="4" w:space="0" w:color="000000"/>
            </w:tcBorders>
            <w:hideMark/>
          </w:tcPr>
          <w:p w:rsidR="008C3BB9" w:rsidRDefault="008C3BB9">
            <w:pPr>
              <w:jc w:val="both"/>
              <w:rPr>
                <w:rFonts w:ascii="Times New Roman" w:hAnsi="Times New Roman"/>
                <w:b/>
                <w:sz w:val="24"/>
                <w:szCs w:val="24"/>
                <w:lang w:val="kk-KZ"/>
              </w:rPr>
            </w:pPr>
            <w:r>
              <w:rPr>
                <w:rFonts w:ascii="Times New Roman" w:hAnsi="Times New Roman"/>
                <w:b/>
                <w:sz w:val="24"/>
                <w:szCs w:val="24"/>
                <w:lang w:val="kk-KZ"/>
              </w:rPr>
              <w:t>Окуу материалдарын үйр</w:t>
            </w:r>
            <w:r>
              <w:rPr>
                <w:rFonts w:ascii="Cambria Math" w:hAnsi="Cambria Math" w:cs="Cambria Math"/>
                <w:b/>
                <w:sz w:val="24"/>
                <w:szCs w:val="24"/>
                <w:lang w:val="kk-KZ"/>
              </w:rPr>
              <w:t>ѳ</w:t>
            </w:r>
            <w:r>
              <w:rPr>
                <w:rFonts w:ascii="Times New Roman" w:hAnsi="Times New Roman" w:cs="Times New Roman"/>
                <w:b/>
                <w:sz w:val="24"/>
                <w:szCs w:val="24"/>
                <w:lang w:val="kk-KZ"/>
              </w:rPr>
              <w:t>нүүнүн</w:t>
            </w:r>
            <w:r>
              <w:rPr>
                <w:rFonts w:ascii="Times New Roman" w:hAnsi="Times New Roman"/>
                <w:b/>
                <w:sz w:val="24"/>
                <w:szCs w:val="24"/>
                <w:lang w:val="kk-KZ"/>
              </w:rPr>
              <w:t xml:space="preserve"> </w:t>
            </w:r>
          </w:p>
          <w:p w:rsidR="008C3BB9" w:rsidRDefault="008C3BB9">
            <w:pPr>
              <w:overflowPunct w:val="0"/>
              <w:autoSpaceDE w:val="0"/>
              <w:autoSpaceDN w:val="0"/>
              <w:adjustRightInd w:val="0"/>
              <w:jc w:val="both"/>
              <w:rPr>
                <w:rFonts w:ascii="Times New Roman" w:hAnsi="Times New Roman"/>
                <w:b/>
                <w:sz w:val="24"/>
                <w:szCs w:val="24"/>
                <w:lang w:val="kk-KZ"/>
              </w:rPr>
            </w:pPr>
            <w:r>
              <w:rPr>
                <w:rFonts w:ascii="Times New Roman" w:hAnsi="Times New Roman"/>
                <w:b/>
                <w:sz w:val="24"/>
                <w:szCs w:val="24"/>
                <w:lang w:val="kk-KZ"/>
              </w:rPr>
              <w:t>убактысы</w:t>
            </w:r>
          </w:p>
        </w:tc>
        <w:tc>
          <w:tcPr>
            <w:tcW w:w="4253"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Хронологиялык</w:t>
            </w:r>
          </w:p>
        </w:tc>
        <w:tc>
          <w:tcPr>
            <w:tcW w:w="4819" w:type="dxa"/>
            <w:tcBorders>
              <w:top w:val="single" w:sz="4" w:space="0" w:color="000000"/>
              <w:left w:val="single" w:sz="4" w:space="0" w:color="000000"/>
              <w:bottom w:val="single" w:sz="4" w:space="0" w:color="000000"/>
              <w:right w:val="single" w:sz="4" w:space="0" w:color="000000"/>
            </w:tcBorders>
            <w:hideMark/>
          </w:tcPr>
          <w:p w:rsidR="008C3BB9" w:rsidRDefault="008C3BB9">
            <w:pPr>
              <w:jc w:val="both"/>
              <w:rPr>
                <w:rFonts w:ascii="Times New Roman" w:hAnsi="Times New Roman"/>
                <w:sz w:val="24"/>
                <w:szCs w:val="24"/>
                <w:lang w:val="kk-KZ"/>
              </w:rPr>
            </w:pPr>
            <w:r>
              <w:rPr>
                <w:rFonts w:ascii="Times New Roman" w:hAnsi="Times New Roman"/>
                <w:sz w:val="24"/>
                <w:szCs w:val="24"/>
                <w:lang w:val="kk-KZ"/>
              </w:rPr>
              <w:t>Алдын ала байланыш</w:t>
            </w:r>
          </w:p>
          <w:p w:rsidR="008C3BB9" w:rsidRDefault="008C3BB9">
            <w:pPr>
              <w:jc w:val="both"/>
              <w:rPr>
                <w:rFonts w:ascii="Times New Roman" w:hAnsi="Times New Roman"/>
                <w:sz w:val="24"/>
                <w:szCs w:val="24"/>
                <w:lang w:val="kk-KZ"/>
              </w:rPr>
            </w:pPr>
            <w:r>
              <w:rPr>
                <w:rFonts w:ascii="Times New Roman" w:hAnsi="Times New Roman"/>
                <w:sz w:val="24"/>
                <w:szCs w:val="24"/>
                <w:lang w:val="kk-KZ"/>
              </w:rPr>
              <w:t>Учурдагы байланыш</w:t>
            </w:r>
          </w:p>
          <w:p w:rsidR="008C3BB9" w:rsidRDefault="008C3BB9">
            <w:pPr>
              <w:overflowPunct w:val="0"/>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Келечектүү байланыш</w:t>
            </w:r>
          </w:p>
        </w:tc>
      </w:tr>
      <w:tr w:rsidR="008C3BB9" w:rsidTr="008C3BB9">
        <w:tc>
          <w:tcPr>
            <w:tcW w:w="4819"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b/>
                <w:sz w:val="24"/>
                <w:szCs w:val="24"/>
                <w:lang w:val="kk-KZ"/>
              </w:rPr>
            </w:pPr>
            <w:r>
              <w:rPr>
                <w:rFonts w:ascii="Times New Roman" w:hAnsi="Times New Roman"/>
                <w:b/>
                <w:sz w:val="24"/>
                <w:szCs w:val="24"/>
                <w:lang w:val="kk-KZ"/>
              </w:rPr>
              <w:t>Окуу материалдарынын структурасы</w:t>
            </w:r>
          </w:p>
        </w:tc>
        <w:tc>
          <w:tcPr>
            <w:tcW w:w="4253"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Мазмундук-маалыматтык</w:t>
            </w:r>
          </w:p>
        </w:tc>
        <w:tc>
          <w:tcPr>
            <w:tcW w:w="4819" w:type="dxa"/>
            <w:tcBorders>
              <w:top w:val="single" w:sz="4" w:space="0" w:color="000000"/>
              <w:left w:val="single" w:sz="4" w:space="0" w:color="000000"/>
              <w:bottom w:val="single" w:sz="4" w:space="0" w:color="000000"/>
              <w:right w:val="single" w:sz="4" w:space="0" w:color="000000"/>
            </w:tcBorders>
            <w:hideMark/>
          </w:tcPr>
          <w:p w:rsidR="008C3BB9" w:rsidRDefault="008C3BB9">
            <w:pPr>
              <w:jc w:val="both"/>
              <w:rPr>
                <w:rFonts w:ascii="Times New Roman" w:hAnsi="Times New Roman"/>
                <w:sz w:val="24"/>
                <w:szCs w:val="24"/>
                <w:lang w:val="kk-KZ"/>
              </w:rPr>
            </w:pPr>
            <w:r>
              <w:rPr>
                <w:rFonts w:ascii="Times New Roman" w:hAnsi="Times New Roman"/>
                <w:sz w:val="24"/>
                <w:szCs w:val="24"/>
                <w:lang w:val="kk-KZ"/>
              </w:rPr>
              <w:t>Фактылар</w:t>
            </w:r>
          </w:p>
          <w:p w:rsidR="008C3BB9" w:rsidRDefault="008C3BB9">
            <w:pPr>
              <w:jc w:val="both"/>
              <w:rPr>
                <w:rFonts w:ascii="Times New Roman" w:hAnsi="Times New Roman"/>
                <w:sz w:val="24"/>
                <w:szCs w:val="24"/>
                <w:lang w:val="kk-KZ"/>
              </w:rPr>
            </w:pPr>
            <w:r>
              <w:rPr>
                <w:rFonts w:ascii="Times New Roman" w:hAnsi="Times New Roman"/>
                <w:sz w:val="24"/>
                <w:szCs w:val="24"/>
                <w:lang w:val="kk-KZ"/>
              </w:rPr>
              <w:t>Түшүнүкт</w:t>
            </w:r>
            <w:r>
              <w:rPr>
                <w:rFonts w:ascii="Cambria Math" w:hAnsi="Cambria Math" w:cs="Cambria Math"/>
                <w:sz w:val="24"/>
                <w:szCs w:val="24"/>
                <w:lang w:val="kk-KZ"/>
              </w:rPr>
              <w:t>ѳ</w:t>
            </w:r>
            <w:r>
              <w:rPr>
                <w:rFonts w:ascii="Times New Roman" w:hAnsi="Times New Roman"/>
                <w:sz w:val="24"/>
                <w:szCs w:val="24"/>
                <w:lang w:val="kk-KZ"/>
              </w:rPr>
              <w:t>р</w:t>
            </w:r>
          </w:p>
          <w:p w:rsidR="008C3BB9" w:rsidRDefault="008C3BB9">
            <w:pPr>
              <w:jc w:val="both"/>
              <w:rPr>
                <w:rFonts w:ascii="Times New Roman" w:hAnsi="Times New Roman"/>
                <w:sz w:val="24"/>
                <w:szCs w:val="24"/>
                <w:lang w:val="kk-KZ"/>
              </w:rPr>
            </w:pPr>
            <w:r>
              <w:rPr>
                <w:rFonts w:ascii="Times New Roman" w:hAnsi="Times New Roman"/>
                <w:sz w:val="24"/>
                <w:szCs w:val="24"/>
                <w:lang w:val="kk-KZ"/>
              </w:rPr>
              <w:t>Закондор</w:t>
            </w:r>
          </w:p>
          <w:p w:rsidR="008C3BB9" w:rsidRDefault="008C3BB9">
            <w:pPr>
              <w:jc w:val="both"/>
              <w:rPr>
                <w:rFonts w:ascii="Times New Roman" w:hAnsi="Times New Roman"/>
                <w:sz w:val="24"/>
                <w:szCs w:val="24"/>
                <w:lang w:val="kk-KZ"/>
              </w:rPr>
            </w:pPr>
            <w:r>
              <w:rPr>
                <w:rFonts w:ascii="Times New Roman" w:hAnsi="Times New Roman"/>
                <w:sz w:val="24"/>
                <w:szCs w:val="24"/>
                <w:lang w:val="kk-KZ"/>
              </w:rPr>
              <w:t>Теориялар</w:t>
            </w:r>
          </w:p>
          <w:p w:rsidR="008C3BB9" w:rsidRDefault="008C3BB9">
            <w:pPr>
              <w:jc w:val="both"/>
              <w:rPr>
                <w:rFonts w:ascii="Times New Roman" w:hAnsi="Times New Roman"/>
                <w:sz w:val="24"/>
                <w:szCs w:val="24"/>
                <w:lang w:val="kk-KZ"/>
              </w:rPr>
            </w:pPr>
            <w:r>
              <w:rPr>
                <w:rFonts w:ascii="Times New Roman" w:hAnsi="Times New Roman"/>
                <w:sz w:val="24"/>
                <w:szCs w:val="24"/>
                <w:lang w:val="kk-KZ"/>
              </w:rPr>
              <w:t>Прикладдык маселелер</w:t>
            </w:r>
          </w:p>
          <w:p w:rsidR="008C3BB9" w:rsidRDefault="008C3BB9">
            <w:pPr>
              <w:overflowPunct w:val="0"/>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lastRenderedPageBreak/>
              <w:t>Илим-изилд</w:t>
            </w:r>
            <w:r>
              <w:rPr>
                <w:rFonts w:ascii="Cambria Math" w:hAnsi="Cambria Math" w:cs="Cambria Math"/>
                <w:sz w:val="24"/>
                <w:szCs w:val="24"/>
                <w:lang w:val="kk-KZ"/>
              </w:rPr>
              <w:t>ѳѳ</w:t>
            </w:r>
            <w:r>
              <w:rPr>
                <w:rFonts w:ascii="Times New Roman" w:hAnsi="Times New Roman"/>
                <w:sz w:val="24"/>
                <w:szCs w:val="24"/>
                <w:lang w:val="kk-KZ"/>
              </w:rPr>
              <w:t xml:space="preserve"> методдору</w:t>
            </w:r>
          </w:p>
        </w:tc>
      </w:tr>
      <w:tr w:rsidR="008C3BB9" w:rsidTr="008C3BB9">
        <w:tc>
          <w:tcPr>
            <w:tcW w:w="4819"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b/>
                <w:sz w:val="24"/>
                <w:szCs w:val="24"/>
                <w:lang w:val="kk-KZ"/>
              </w:rPr>
            </w:pPr>
            <w:r>
              <w:rPr>
                <w:rFonts w:ascii="Times New Roman" w:hAnsi="Times New Roman"/>
                <w:b/>
                <w:sz w:val="24"/>
                <w:szCs w:val="24"/>
                <w:lang w:val="kk-KZ"/>
              </w:rPr>
              <w:lastRenderedPageBreak/>
              <w:t>Компетенттүүлүкт</w:t>
            </w:r>
            <w:r>
              <w:rPr>
                <w:rFonts w:ascii="Cambria Math" w:hAnsi="Cambria Math" w:cs="Cambria Math"/>
                <w:b/>
                <w:sz w:val="24"/>
                <w:szCs w:val="24"/>
                <w:lang w:val="kk-KZ"/>
              </w:rPr>
              <w:t>ѳ</w:t>
            </w:r>
            <w:r>
              <w:rPr>
                <w:rFonts w:ascii="Times New Roman" w:hAnsi="Times New Roman" w:cs="Times New Roman"/>
                <w:b/>
                <w:sz w:val="24"/>
                <w:szCs w:val="24"/>
                <w:lang w:val="kk-KZ"/>
              </w:rPr>
              <w:t>рг</w:t>
            </w:r>
            <w:r>
              <w:rPr>
                <w:rFonts w:ascii="Cambria Math" w:hAnsi="Cambria Math" w:cs="Cambria Math"/>
                <w:b/>
                <w:sz w:val="24"/>
                <w:szCs w:val="24"/>
                <w:lang w:val="kk-KZ"/>
              </w:rPr>
              <w:t>ѳ</w:t>
            </w:r>
            <w:r>
              <w:rPr>
                <w:rFonts w:ascii="Times New Roman" w:hAnsi="Times New Roman"/>
                <w:b/>
                <w:sz w:val="24"/>
                <w:szCs w:val="24"/>
                <w:lang w:val="kk-KZ"/>
              </w:rPr>
              <w:t xml:space="preserve"> </w:t>
            </w:r>
            <w:r>
              <w:rPr>
                <w:rFonts w:ascii="Times New Roman" w:hAnsi="Times New Roman" w:cs="Times New Roman"/>
                <w:b/>
                <w:sz w:val="24"/>
                <w:szCs w:val="24"/>
                <w:lang w:val="kk-KZ"/>
              </w:rPr>
              <w:t>ээ</w:t>
            </w:r>
            <w:r>
              <w:rPr>
                <w:rFonts w:ascii="Times New Roman" w:hAnsi="Times New Roman"/>
                <w:b/>
                <w:sz w:val="24"/>
                <w:szCs w:val="24"/>
                <w:lang w:val="kk-KZ"/>
              </w:rPr>
              <w:t xml:space="preserve"> </w:t>
            </w:r>
            <w:r>
              <w:rPr>
                <w:rFonts w:ascii="Times New Roman" w:hAnsi="Times New Roman" w:cs="Times New Roman"/>
                <w:b/>
                <w:sz w:val="24"/>
                <w:szCs w:val="24"/>
                <w:lang w:val="kk-KZ"/>
              </w:rPr>
              <w:t>болуунун</w:t>
            </w:r>
            <w:r>
              <w:rPr>
                <w:rFonts w:ascii="Times New Roman" w:hAnsi="Times New Roman"/>
                <w:b/>
                <w:sz w:val="24"/>
                <w:szCs w:val="24"/>
                <w:lang w:val="kk-KZ"/>
              </w:rPr>
              <w:t xml:space="preserve"> </w:t>
            </w:r>
            <w:r>
              <w:rPr>
                <w:rFonts w:ascii="Times New Roman" w:hAnsi="Times New Roman" w:cs="Times New Roman"/>
                <w:b/>
                <w:sz w:val="24"/>
                <w:szCs w:val="24"/>
                <w:lang w:val="kk-KZ"/>
              </w:rPr>
              <w:t>жолдор</w:t>
            </w:r>
            <w:r>
              <w:rPr>
                <w:rFonts w:ascii="Times New Roman" w:hAnsi="Times New Roman"/>
                <w:b/>
                <w:sz w:val="24"/>
                <w:szCs w:val="24"/>
                <w:lang w:val="kk-KZ"/>
              </w:rPr>
              <w:t>у</w:t>
            </w:r>
          </w:p>
        </w:tc>
        <w:tc>
          <w:tcPr>
            <w:tcW w:w="4253"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Иш-аракеттик</w:t>
            </w:r>
          </w:p>
        </w:tc>
        <w:tc>
          <w:tcPr>
            <w:tcW w:w="4819" w:type="dxa"/>
            <w:tcBorders>
              <w:top w:val="single" w:sz="4" w:space="0" w:color="000000"/>
              <w:left w:val="single" w:sz="4" w:space="0" w:color="000000"/>
              <w:bottom w:val="single" w:sz="4" w:space="0" w:color="000000"/>
              <w:right w:val="single" w:sz="4" w:space="0" w:color="000000"/>
            </w:tcBorders>
            <w:hideMark/>
          </w:tcPr>
          <w:p w:rsidR="008C3BB9" w:rsidRDefault="008C3BB9">
            <w:pPr>
              <w:jc w:val="both"/>
              <w:rPr>
                <w:rFonts w:ascii="Times New Roman" w:hAnsi="Times New Roman"/>
                <w:sz w:val="24"/>
                <w:szCs w:val="24"/>
                <w:lang w:val="kk-KZ"/>
              </w:rPr>
            </w:pPr>
            <w:r>
              <w:rPr>
                <w:rFonts w:ascii="Times New Roman" w:hAnsi="Times New Roman"/>
                <w:sz w:val="24"/>
                <w:szCs w:val="24"/>
                <w:lang w:val="kk-KZ"/>
              </w:rPr>
              <w:t>Репродуктивдүү</w:t>
            </w:r>
          </w:p>
          <w:p w:rsidR="008C3BB9" w:rsidRDefault="008C3BB9">
            <w:pPr>
              <w:jc w:val="both"/>
              <w:rPr>
                <w:rFonts w:ascii="Times New Roman" w:hAnsi="Times New Roman"/>
                <w:sz w:val="24"/>
                <w:szCs w:val="24"/>
                <w:lang w:val="kk-KZ"/>
              </w:rPr>
            </w:pPr>
            <w:r>
              <w:rPr>
                <w:rFonts w:ascii="Times New Roman" w:hAnsi="Times New Roman"/>
                <w:sz w:val="24"/>
                <w:szCs w:val="24"/>
                <w:lang w:val="kk-KZ"/>
              </w:rPr>
              <w:t>Продуктивдүү</w:t>
            </w:r>
          </w:p>
          <w:p w:rsidR="008C3BB9" w:rsidRDefault="008C3BB9">
            <w:pPr>
              <w:overflowPunct w:val="0"/>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Чыгармачыл (креативдүү)</w:t>
            </w:r>
          </w:p>
        </w:tc>
      </w:tr>
    </w:tbl>
    <w:p w:rsidR="008C3BB9" w:rsidRDefault="008C3BB9" w:rsidP="008C3BB9">
      <w:pPr>
        <w:ind w:firstLine="567"/>
        <w:jc w:val="both"/>
        <w:rPr>
          <w:rFonts w:ascii="Times New Roman" w:hAnsi="Times New Roman"/>
          <w:sz w:val="24"/>
          <w:szCs w:val="24"/>
          <w:lang w:val="kk-KZ"/>
        </w:rPr>
      </w:pPr>
    </w:p>
    <w:p w:rsidR="008C3BB9" w:rsidRDefault="008C3BB9" w:rsidP="008C3BB9">
      <w:pPr>
        <w:ind w:firstLine="567"/>
        <w:jc w:val="both"/>
        <w:rPr>
          <w:rFonts w:ascii="Times New Roman" w:hAnsi="Times New Roman"/>
          <w:sz w:val="24"/>
          <w:szCs w:val="24"/>
          <w:lang w:val="kk-KZ"/>
        </w:rPr>
      </w:pPr>
      <w:r>
        <w:rPr>
          <w:rFonts w:ascii="Times New Roman" w:hAnsi="Times New Roman"/>
          <w:sz w:val="24"/>
          <w:szCs w:val="24"/>
          <w:lang w:val="kk-KZ"/>
        </w:rPr>
        <w:t xml:space="preserve">Табигый предметтер боюнча билмдердин </w:t>
      </w:r>
      <w:r>
        <w:rPr>
          <w:rFonts w:ascii="Cambria Math" w:hAnsi="Cambria Math" w:cs="Cambria Math"/>
          <w:b/>
          <w:sz w:val="24"/>
          <w:szCs w:val="24"/>
          <w:lang w:val="kk-KZ"/>
        </w:rPr>
        <w:t>ѳ</w:t>
      </w:r>
      <w:r>
        <w:rPr>
          <w:rFonts w:ascii="Times New Roman" w:hAnsi="Times New Roman" w:cs="Times New Roman"/>
          <w:b/>
          <w:sz w:val="24"/>
          <w:szCs w:val="24"/>
          <w:lang w:val="kk-KZ"/>
        </w:rPr>
        <w:t>з</w:t>
      </w:r>
      <w:r>
        <w:rPr>
          <w:rFonts w:ascii="Cambria Math" w:hAnsi="Cambria Math" w:cs="Cambria Math"/>
          <w:b/>
          <w:sz w:val="24"/>
          <w:szCs w:val="24"/>
          <w:lang w:val="kk-KZ"/>
        </w:rPr>
        <w:t>ѳ</w:t>
      </w:r>
      <w:r>
        <w:rPr>
          <w:rFonts w:ascii="Times New Roman" w:hAnsi="Times New Roman" w:cs="Times New Roman"/>
          <w:b/>
          <w:sz w:val="24"/>
          <w:szCs w:val="24"/>
          <w:lang w:val="kk-KZ"/>
        </w:rPr>
        <w:t>ктүү</w:t>
      </w:r>
      <w:r>
        <w:rPr>
          <w:rFonts w:ascii="Times New Roman" w:hAnsi="Times New Roman"/>
          <w:b/>
          <w:sz w:val="24"/>
          <w:szCs w:val="24"/>
          <w:lang w:val="kk-KZ"/>
        </w:rPr>
        <w:t xml:space="preserve"> тематикалык тилкелери</w:t>
      </w:r>
      <w:r>
        <w:rPr>
          <w:rFonts w:ascii="Times New Roman" w:hAnsi="Times New Roman"/>
          <w:sz w:val="24"/>
          <w:szCs w:val="24"/>
          <w:lang w:val="kk-KZ"/>
        </w:rPr>
        <w:t xml:space="preserve"> катары табият, материя, зат, кыймыл, </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ара</w:t>
      </w:r>
      <w:r>
        <w:rPr>
          <w:rFonts w:ascii="Times New Roman" w:hAnsi="Times New Roman"/>
          <w:sz w:val="24"/>
          <w:szCs w:val="24"/>
          <w:lang w:val="kk-KZ"/>
        </w:rPr>
        <w:t xml:space="preserve"> </w:t>
      </w:r>
      <w:r>
        <w:rPr>
          <w:rFonts w:ascii="Times New Roman" w:hAnsi="Times New Roman" w:cs="Times New Roman"/>
          <w:sz w:val="24"/>
          <w:szCs w:val="24"/>
          <w:lang w:val="kk-KZ"/>
        </w:rPr>
        <w:t>аракеттешүү</w:t>
      </w:r>
      <w:r>
        <w:rPr>
          <w:rFonts w:ascii="Times New Roman" w:hAnsi="Times New Roman"/>
          <w:sz w:val="24"/>
          <w:szCs w:val="24"/>
          <w:lang w:val="kk-KZ"/>
        </w:rPr>
        <w:t xml:space="preserve">, </w:t>
      </w:r>
      <w:r>
        <w:rPr>
          <w:rFonts w:ascii="Times New Roman" w:hAnsi="Times New Roman" w:cs="Times New Roman"/>
          <w:sz w:val="24"/>
          <w:szCs w:val="24"/>
          <w:lang w:val="kk-KZ"/>
        </w:rPr>
        <w:t>химиялык</w:t>
      </w:r>
      <w:r>
        <w:rPr>
          <w:rFonts w:ascii="Times New Roman" w:hAnsi="Times New Roman"/>
          <w:sz w:val="24"/>
          <w:szCs w:val="24"/>
          <w:lang w:val="kk-KZ"/>
        </w:rPr>
        <w:t xml:space="preserve"> </w:t>
      </w:r>
      <w:r>
        <w:rPr>
          <w:rFonts w:ascii="Times New Roman" w:hAnsi="Times New Roman" w:cs="Times New Roman"/>
          <w:sz w:val="24"/>
          <w:szCs w:val="24"/>
          <w:lang w:val="kk-KZ"/>
        </w:rPr>
        <w:t>реакция</w:t>
      </w:r>
      <w:r>
        <w:rPr>
          <w:rFonts w:ascii="Times New Roman" w:hAnsi="Times New Roman"/>
          <w:sz w:val="24"/>
          <w:szCs w:val="24"/>
          <w:lang w:val="kk-KZ"/>
        </w:rPr>
        <w:t xml:space="preserve">, </w:t>
      </w:r>
      <w:r>
        <w:rPr>
          <w:rFonts w:ascii="Times New Roman" w:hAnsi="Times New Roman" w:cs="Times New Roman"/>
          <w:sz w:val="24"/>
          <w:szCs w:val="24"/>
          <w:lang w:val="kk-KZ"/>
        </w:rPr>
        <w:t>организм</w:t>
      </w:r>
      <w:r>
        <w:rPr>
          <w:rFonts w:ascii="Times New Roman" w:hAnsi="Times New Roman"/>
          <w:sz w:val="24"/>
          <w:szCs w:val="24"/>
          <w:lang w:val="kk-KZ"/>
        </w:rPr>
        <w:t xml:space="preserve">, </w:t>
      </w:r>
      <w:r>
        <w:rPr>
          <w:rFonts w:ascii="Times New Roman" w:hAnsi="Times New Roman" w:cs="Times New Roman"/>
          <w:sz w:val="24"/>
          <w:szCs w:val="24"/>
          <w:lang w:val="kk-KZ"/>
        </w:rPr>
        <w:t>Жер</w:t>
      </w:r>
      <w:r>
        <w:rPr>
          <w:rFonts w:ascii="Times New Roman" w:hAnsi="Times New Roman"/>
          <w:sz w:val="24"/>
          <w:szCs w:val="24"/>
          <w:lang w:val="kk-KZ"/>
        </w:rPr>
        <w:t xml:space="preserve">, </w:t>
      </w:r>
      <w:r>
        <w:rPr>
          <w:rFonts w:ascii="Times New Roman" w:hAnsi="Times New Roman" w:cs="Times New Roman"/>
          <w:sz w:val="24"/>
          <w:szCs w:val="24"/>
          <w:lang w:val="kk-KZ"/>
        </w:rPr>
        <w:t>табигый</w:t>
      </w:r>
      <w:r>
        <w:rPr>
          <w:rFonts w:ascii="Times New Roman" w:hAnsi="Times New Roman"/>
          <w:sz w:val="24"/>
          <w:szCs w:val="24"/>
          <w:lang w:val="kk-KZ"/>
        </w:rPr>
        <w:t xml:space="preserve"> </w:t>
      </w:r>
      <w:r>
        <w:rPr>
          <w:rFonts w:ascii="Times New Roman" w:hAnsi="Times New Roman" w:cs="Times New Roman"/>
          <w:sz w:val="24"/>
          <w:szCs w:val="24"/>
          <w:lang w:val="kk-KZ"/>
        </w:rPr>
        <w:t>ресурстар</w:t>
      </w:r>
      <w:r>
        <w:rPr>
          <w:rFonts w:ascii="Times New Roman" w:hAnsi="Times New Roman"/>
          <w:sz w:val="24"/>
          <w:szCs w:val="24"/>
          <w:lang w:val="kk-KZ"/>
        </w:rPr>
        <w:t xml:space="preserve">, </w:t>
      </w:r>
      <w:r>
        <w:rPr>
          <w:rFonts w:ascii="Times New Roman" w:hAnsi="Times New Roman" w:cs="Times New Roman"/>
          <w:sz w:val="24"/>
          <w:szCs w:val="24"/>
          <w:lang w:val="kk-KZ"/>
        </w:rPr>
        <w:t>энергия</w:t>
      </w:r>
      <w:r>
        <w:rPr>
          <w:rFonts w:ascii="Times New Roman" w:hAnsi="Times New Roman"/>
          <w:sz w:val="24"/>
          <w:szCs w:val="24"/>
          <w:lang w:val="kk-KZ"/>
        </w:rPr>
        <w:t xml:space="preserve">, </w:t>
      </w:r>
      <w:r>
        <w:rPr>
          <w:rFonts w:ascii="Times New Roman" w:hAnsi="Times New Roman" w:cs="Times New Roman"/>
          <w:sz w:val="24"/>
          <w:szCs w:val="24"/>
          <w:lang w:val="kk-KZ"/>
        </w:rPr>
        <w:t>табигый</w:t>
      </w:r>
      <w:r>
        <w:rPr>
          <w:rFonts w:ascii="Times New Roman" w:hAnsi="Times New Roman"/>
          <w:sz w:val="24"/>
          <w:szCs w:val="24"/>
          <w:lang w:val="kk-KZ"/>
        </w:rPr>
        <w:t xml:space="preserve"> </w:t>
      </w:r>
      <w:r>
        <w:rPr>
          <w:rFonts w:ascii="Times New Roman" w:hAnsi="Times New Roman" w:cs="Times New Roman"/>
          <w:sz w:val="24"/>
          <w:szCs w:val="24"/>
          <w:lang w:val="kk-KZ"/>
        </w:rPr>
        <w:t>билимдерди</w:t>
      </w:r>
      <w:r>
        <w:rPr>
          <w:rFonts w:ascii="Times New Roman" w:hAnsi="Times New Roman"/>
          <w:sz w:val="24"/>
          <w:szCs w:val="24"/>
          <w:lang w:val="kk-KZ"/>
        </w:rPr>
        <w:t xml:space="preserve"> </w:t>
      </w:r>
      <w:r>
        <w:rPr>
          <w:rFonts w:ascii="Times New Roman" w:hAnsi="Times New Roman" w:cs="Times New Roman"/>
          <w:sz w:val="24"/>
          <w:szCs w:val="24"/>
          <w:lang w:val="kk-KZ"/>
        </w:rPr>
        <w:t>колдонуу</w:t>
      </w:r>
      <w:r>
        <w:rPr>
          <w:rFonts w:ascii="Times New Roman" w:hAnsi="Times New Roman"/>
          <w:sz w:val="24"/>
          <w:szCs w:val="24"/>
          <w:lang w:val="kk-KZ"/>
        </w:rPr>
        <w:t xml:space="preserve"> </w:t>
      </w:r>
      <w:r>
        <w:rPr>
          <w:rFonts w:ascii="Times New Roman" w:hAnsi="Times New Roman" w:cs="Times New Roman"/>
          <w:sz w:val="24"/>
          <w:szCs w:val="24"/>
          <w:lang w:val="kk-KZ"/>
        </w:rPr>
        <w:t>технологиялары</w:t>
      </w:r>
      <w:r>
        <w:rPr>
          <w:rFonts w:ascii="Times New Roman" w:hAnsi="Times New Roman"/>
          <w:sz w:val="24"/>
          <w:szCs w:val="24"/>
          <w:lang w:val="kk-KZ"/>
        </w:rPr>
        <w:t xml:space="preserve">, </w:t>
      </w:r>
      <w:r>
        <w:rPr>
          <w:rFonts w:ascii="Times New Roman" w:hAnsi="Times New Roman" w:cs="Times New Roman"/>
          <w:sz w:val="24"/>
          <w:szCs w:val="24"/>
          <w:lang w:val="kk-KZ"/>
        </w:rPr>
        <w:t>илим</w:t>
      </w:r>
      <w:r>
        <w:rPr>
          <w:rFonts w:ascii="Times New Roman" w:hAnsi="Times New Roman"/>
          <w:sz w:val="24"/>
          <w:szCs w:val="24"/>
          <w:lang w:val="kk-KZ"/>
        </w:rPr>
        <w:t xml:space="preserve"> </w:t>
      </w:r>
      <w:r>
        <w:rPr>
          <w:rFonts w:ascii="Times New Roman" w:hAnsi="Times New Roman" w:cs="Times New Roman"/>
          <w:sz w:val="24"/>
          <w:szCs w:val="24"/>
          <w:lang w:val="kk-KZ"/>
        </w:rPr>
        <w:t>изилд</w:t>
      </w:r>
      <w:r>
        <w:rPr>
          <w:rFonts w:ascii="Cambria Math" w:hAnsi="Cambria Math" w:cs="Cambria Math"/>
          <w:sz w:val="24"/>
          <w:szCs w:val="24"/>
          <w:lang w:val="kk-KZ"/>
        </w:rPr>
        <w:t>ѳѳ</w:t>
      </w:r>
      <w:r>
        <w:rPr>
          <w:rFonts w:ascii="Times New Roman" w:hAnsi="Times New Roman"/>
          <w:sz w:val="24"/>
          <w:szCs w:val="24"/>
          <w:lang w:val="kk-KZ"/>
        </w:rPr>
        <w:t xml:space="preserve"> </w:t>
      </w:r>
      <w:r>
        <w:rPr>
          <w:rFonts w:ascii="Times New Roman" w:hAnsi="Times New Roman" w:cs="Times New Roman"/>
          <w:sz w:val="24"/>
          <w:szCs w:val="24"/>
          <w:lang w:val="kk-KZ"/>
        </w:rPr>
        <w:t>методдору</w:t>
      </w:r>
      <w:r>
        <w:rPr>
          <w:rFonts w:ascii="Times New Roman" w:hAnsi="Times New Roman"/>
          <w:sz w:val="24"/>
          <w:szCs w:val="24"/>
          <w:lang w:val="kk-KZ"/>
        </w:rPr>
        <w:t xml:space="preserve"> </w:t>
      </w:r>
      <w:r>
        <w:rPr>
          <w:rFonts w:ascii="Times New Roman" w:hAnsi="Times New Roman" w:cs="Times New Roman"/>
          <w:sz w:val="24"/>
          <w:szCs w:val="24"/>
          <w:lang w:val="kk-KZ"/>
        </w:rPr>
        <w:t>жана</w:t>
      </w:r>
      <w:r>
        <w:rPr>
          <w:rFonts w:ascii="Times New Roman" w:hAnsi="Times New Roman"/>
          <w:sz w:val="24"/>
          <w:szCs w:val="24"/>
          <w:lang w:val="kk-KZ"/>
        </w:rPr>
        <w:t xml:space="preserve"> </w:t>
      </w:r>
      <w:r>
        <w:rPr>
          <w:rFonts w:ascii="Times New Roman" w:hAnsi="Times New Roman" w:cs="Times New Roman"/>
          <w:sz w:val="24"/>
          <w:szCs w:val="24"/>
          <w:lang w:val="kk-KZ"/>
        </w:rPr>
        <w:t>башкаларды</w:t>
      </w:r>
      <w:r>
        <w:rPr>
          <w:rFonts w:ascii="Times New Roman" w:hAnsi="Times New Roman"/>
          <w:sz w:val="24"/>
          <w:szCs w:val="24"/>
          <w:lang w:val="kk-KZ"/>
        </w:rPr>
        <w:t xml:space="preserve"> </w:t>
      </w:r>
      <w:r>
        <w:rPr>
          <w:rFonts w:ascii="Times New Roman" w:hAnsi="Times New Roman" w:cs="Times New Roman"/>
          <w:sz w:val="24"/>
          <w:szCs w:val="24"/>
          <w:lang w:val="kk-KZ"/>
        </w:rPr>
        <w:t>кароого</w:t>
      </w:r>
      <w:r>
        <w:rPr>
          <w:rFonts w:ascii="Times New Roman" w:hAnsi="Times New Roman"/>
          <w:sz w:val="24"/>
          <w:szCs w:val="24"/>
          <w:lang w:val="kk-KZ"/>
        </w:rPr>
        <w:t xml:space="preserve"> </w:t>
      </w:r>
      <w:r>
        <w:rPr>
          <w:rFonts w:ascii="Times New Roman" w:hAnsi="Times New Roman" w:cs="Times New Roman"/>
          <w:sz w:val="24"/>
          <w:szCs w:val="24"/>
          <w:lang w:val="kk-KZ"/>
        </w:rPr>
        <w:t>болот</w:t>
      </w:r>
      <w:r>
        <w:rPr>
          <w:rFonts w:ascii="Times New Roman" w:hAnsi="Times New Roman"/>
          <w:sz w:val="24"/>
          <w:szCs w:val="24"/>
          <w:lang w:val="kk-KZ"/>
        </w:rPr>
        <w:t>.</w:t>
      </w:r>
    </w:p>
    <w:p w:rsidR="008C3BB9" w:rsidRDefault="008C3BB9" w:rsidP="008C3BB9">
      <w:pPr>
        <w:ind w:firstLine="567"/>
        <w:jc w:val="both"/>
        <w:rPr>
          <w:rFonts w:ascii="Times New Roman" w:hAnsi="Times New Roman"/>
          <w:sz w:val="24"/>
          <w:szCs w:val="24"/>
          <w:lang w:val="kk-KZ"/>
        </w:rPr>
      </w:pPr>
      <w:r>
        <w:rPr>
          <w:rFonts w:ascii="Times New Roman" w:hAnsi="Times New Roman"/>
          <w:sz w:val="24"/>
          <w:szCs w:val="24"/>
          <w:lang w:val="kk-KZ"/>
        </w:rPr>
        <w:t>Физиканы окутууда башка тектеш предметтердин материалдарын байланыштырууну ишке ашырууда т</w:t>
      </w:r>
      <w:r>
        <w:rPr>
          <w:rFonts w:ascii="Cambria Math" w:hAnsi="Cambria Math" w:cs="Cambria Math"/>
          <w:sz w:val="24"/>
          <w:szCs w:val="24"/>
          <w:lang w:val="kk-KZ"/>
        </w:rPr>
        <w:t>ѳ</w:t>
      </w:r>
      <w:r>
        <w:rPr>
          <w:rFonts w:ascii="Times New Roman" w:hAnsi="Times New Roman" w:cs="Times New Roman"/>
          <w:sz w:val="24"/>
          <w:szCs w:val="24"/>
          <w:lang w:val="kk-KZ"/>
        </w:rPr>
        <w:t>м</w:t>
      </w:r>
      <w:r>
        <w:rPr>
          <w:rFonts w:ascii="Cambria Math" w:hAnsi="Cambria Math" w:cs="Cambria Math"/>
          <w:sz w:val="24"/>
          <w:szCs w:val="24"/>
          <w:lang w:val="kk-KZ"/>
        </w:rPr>
        <w:t>ѳ</w:t>
      </w:r>
      <w:r>
        <w:rPr>
          <w:rFonts w:ascii="Times New Roman" w:hAnsi="Times New Roman" w:cs="Times New Roman"/>
          <w:sz w:val="24"/>
          <w:szCs w:val="24"/>
          <w:lang w:val="kk-KZ"/>
        </w:rPr>
        <w:t>нкүд</w:t>
      </w:r>
      <w:r>
        <w:rPr>
          <w:rFonts w:ascii="Cambria Math" w:hAnsi="Cambria Math" w:cs="Cambria Math"/>
          <w:sz w:val="24"/>
          <w:szCs w:val="24"/>
          <w:lang w:val="kk-KZ"/>
        </w:rPr>
        <w:t>ѳ</w:t>
      </w:r>
      <w:r>
        <w:rPr>
          <w:rFonts w:ascii="Times New Roman" w:hAnsi="Times New Roman" w:cs="Times New Roman"/>
          <w:sz w:val="24"/>
          <w:szCs w:val="24"/>
          <w:lang w:val="kk-KZ"/>
        </w:rPr>
        <w:t>й</w:t>
      </w:r>
      <w:r>
        <w:rPr>
          <w:rFonts w:ascii="Times New Roman" w:hAnsi="Times New Roman"/>
          <w:sz w:val="24"/>
          <w:szCs w:val="24"/>
          <w:lang w:val="kk-KZ"/>
        </w:rPr>
        <w:t xml:space="preserve"> </w:t>
      </w:r>
      <w:r>
        <w:rPr>
          <w:rFonts w:ascii="Times New Roman" w:hAnsi="Times New Roman" w:cs="Times New Roman"/>
          <w:sz w:val="24"/>
          <w:szCs w:val="24"/>
          <w:lang w:val="kk-KZ"/>
        </w:rPr>
        <w:t>матрица</w:t>
      </w:r>
      <w:r>
        <w:rPr>
          <w:rFonts w:ascii="Times New Roman" w:hAnsi="Times New Roman"/>
          <w:sz w:val="24"/>
          <w:szCs w:val="24"/>
          <w:lang w:val="kk-KZ"/>
        </w:rPr>
        <w:t xml:space="preserve"> </w:t>
      </w:r>
      <w:r>
        <w:rPr>
          <w:rFonts w:ascii="Times New Roman" w:hAnsi="Times New Roman" w:cs="Times New Roman"/>
          <w:sz w:val="24"/>
          <w:szCs w:val="24"/>
          <w:lang w:val="kk-KZ"/>
        </w:rPr>
        <w:t>сунушталат</w:t>
      </w:r>
      <w:r>
        <w:rPr>
          <w:rFonts w:ascii="Times New Roman" w:hAnsi="Times New Roman"/>
          <w:sz w:val="24"/>
          <w:szCs w:val="24"/>
          <w:lang w:val="kk-KZ"/>
        </w:rPr>
        <w:t>:</w:t>
      </w:r>
    </w:p>
    <w:p w:rsidR="008C3BB9" w:rsidRDefault="008C3BB9" w:rsidP="008C3BB9">
      <w:pPr>
        <w:ind w:firstLine="567"/>
        <w:jc w:val="both"/>
        <w:rPr>
          <w:rFonts w:ascii="Times New Roman" w:hAnsi="Times New Roman"/>
          <w:sz w:val="24"/>
          <w:szCs w:val="24"/>
          <w:lang w:val="kk-KZ"/>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1526"/>
        <w:gridCol w:w="1486"/>
        <w:gridCol w:w="1483"/>
        <w:gridCol w:w="1561"/>
        <w:gridCol w:w="1645"/>
        <w:gridCol w:w="1460"/>
      </w:tblGrid>
      <w:tr w:rsidR="008C3BB9" w:rsidTr="008C3BB9">
        <w:trPr>
          <w:trHeight w:val="538"/>
        </w:trPr>
        <w:tc>
          <w:tcPr>
            <w:tcW w:w="445" w:type="dxa"/>
            <w:vMerge w:val="restart"/>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w:t>
            </w:r>
          </w:p>
        </w:tc>
        <w:tc>
          <w:tcPr>
            <w:tcW w:w="3731" w:type="dxa"/>
            <w:vMerge w:val="restart"/>
            <w:tcBorders>
              <w:top w:val="single" w:sz="4" w:space="0" w:color="000000"/>
              <w:left w:val="single" w:sz="4" w:space="0" w:color="000000"/>
              <w:bottom w:val="single" w:sz="4" w:space="0" w:color="000000"/>
              <w:right w:val="single" w:sz="4" w:space="0" w:color="000000"/>
            </w:tcBorders>
          </w:tcPr>
          <w:p w:rsidR="008C3BB9" w:rsidRDefault="008C3BB9">
            <w:pPr>
              <w:jc w:val="center"/>
              <w:rPr>
                <w:rFonts w:ascii="Times New Roman" w:hAnsi="Times New Roman"/>
                <w:b/>
                <w:sz w:val="24"/>
                <w:szCs w:val="24"/>
                <w:lang w:val="kk-KZ"/>
              </w:rPr>
            </w:pPr>
            <w:r>
              <w:rPr>
                <w:rFonts w:ascii="Times New Roman" w:hAnsi="Times New Roman"/>
                <w:b/>
                <w:sz w:val="24"/>
                <w:szCs w:val="24"/>
                <w:lang w:val="kk-KZ"/>
              </w:rPr>
              <w:t>Предметтин б</w:t>
            </w:r>
            <w:r>
              <w:rPr>
                <w:rFonts w:ascii="Cambria Math" w:hAnsi="Cambria Math" w:cs="Cambria Math"/>
                <w:b/>
                <w:sz w:val="24"/>
                <w:szCs w:val="24"/>
                <w:lang w:val="kk-KZ"/>
              </w:rPr>
              <w:t>ѳ</w:t>
            </w:r>
            <w:r>
              <w:rPr>
                <w:rFonts w:ascii="Times New Roman" w:hAnsi="Times New Roman" w:cs="Times New Roman"/>
                <w:b/>
                <w:sz w:val="24"/>
                <w:szCs w:val="24"/>
                <w:lang w:val="kk-KZ"/>
              </w:rPr>
              <w:t>лүмү</w:t>
            </w:r>
            <w:r>
              <w:rPr>
                <w:rFonts w:ascii="Times New Roman" w:hAnsi="Times New Roman"/>
                <w:b/>
                <w:sz w:val="24"/>
                <w:szCs w:val="24"/>
                <w:lang w:val="kk-KZ"/>
              </w:rPr>
              <w:t xml:space="preserve">, </w:t>
            </w:r>
            <w:r>
              <w:rPr>
                <w:rFonts w:ascii="Times New Roman" w:hAnsi="Times New Roman" w:cs="Times New Roman"/>
                <w:b/>
                <w:sz w:val="24"/>
                <w:szCs w:val="24"/>
                <w:lang w:val="kk-KZ"/>
              </w:rPr>
              <w:t>темасы</w:t>
            </w:r>
            <w:r>
              <w:rPr>
                <w:rFonts w:ascii="Times New Roman" w:hAnsi="Times New Roman"/>
                <w:b/>
                <w:sz w:val="24"/>
                <w:szCs w:val="24"/>
                <w:lang w:val="kk-KZ"/>
              </w:rPr>
              <w:t>.</w:t>
            </w:r>
          </w:p>
          <w:p w:rsidR="008C3BB9" w:rsidRDefault="008C3BB9">
            <w:pPr>
              <w:jc w:val="center"/>
              <w:rPr>
                <w:rFonts w:ascii="Times New Roman" w:hAnsi="Times New Roman"/>
                <w:b/>
                <w:sz w:val="24"/>
                <w:szCs w:val="24"/>
                <w:lang w:val="kk-KZ"/>
              </w:rPr>
            </w:pPr>
            <w:r>
              <w:rPr>
                <w:rFonts w:ascii="Times New Roman" w:hAnsi="Times New Roman"/>
                <w:b/>
                <w:sz w:val="24"/>
                <w:szCs w:val="24"/>
                <w:lang w:val="kk-KZ"/>
              </w:rPr>
              <w:t>Мисалы, Физика, 7-класс боюнча</w:t>
            </w:r>
          </w:p>
          <w:p w:rsidR="008C3BB9" w:rsidRDefault="008C3BB9">
            <w:pPr>
              <w:overflowPunct w:val="0"/>
              <w:autoSpaceDE w:val="0"/>
              <w:autoSpaceDN w:val="0"/>
              <w:adjustRightInd w:val="0"/>
              <w:jc w:val="both"/>
              <w:rPr>
                <w:rFonts w:ascii="Times New Roman" w:hAnsi="Times New Roman"/>
                <w:sz w:val="24"/>
                <w:szCs w:val="24"/>
                <w:lang w:val="kk-KZ"/>
              </w:rPr>
            </w:pPr>
          </w:p>
        </w:tc>
        <w:tc>
          <w:tcPr>
            <w:tcW w:w="10869" w:type="dxa"/>
            <w:gridSpan w:val="5"/>
            <w:tcBorders>
              <w:top w:val="single" w:sz="4" w:space="0" w:color="000000"/>
              <w:left w:val="single" w:sz="4" w:space="0" w:color="000000"/>
              <w:bottom w:val="single" w:sz="4" w:space="0" w:color="auto"/>
              <w:right w:val="single" w:sz="4" w:space="0" w:color="000000"/>
            </w:tcBorders>
            <w:hideMark/>
          </w:tcPr>
          <w:p w:rsidR="008C3BB9" w:rsidRDefault="008C3BB9">
            <w:pPr>
              <w:overflowPunct w:val="0"/>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Тектеш предметтердин материалдары</w:t>
            </w:r>
          </w:p>
        </w:tc>
      </w:tr>
      <w:tr w:rsidR="008C3BB9" w:rsidTr="008C3BB9">
        <w:trPr>
          <w:trHeight w:val="6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sz w:val="24"/>
                <w:szCs w:val="24"/>
                <w:lang w:val="kk-K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sz w:val="24"/>
                <w:szCs w:val="24"/>
                <w:lang w:val="kk-KZ"/>
              </w:rPr>
            </w:pPr>
          </w:p>
        </w:tc>
        <w:tc>
          <w:tcPr>
            <w:tcW w:w="2274" w:type="dxa"/>
            <w:tcBorders>
              <w:top w:val="single" w:sz="4" w:space="0" w:color="auto"/>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Табият таануу</w:t>
            </w:r>
          </w:p>
        </w:tc>
        <w:tc>
          <w:tcPr>
            <w:tcW w:w="2275" w:type="dxa"/>
            <w:tcBorders>
              <w:top w:val="single" w:sz="4" w:space="0" w:color="auto"/>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Физикалык география</w:t>
            </w:r>
          </w:p>
        </w:tc>
        <w:tc>
          <w:tcPr>
            <w:tcW w:w="2275" w:type="dxa"/>
            <w:tcBorders>
              <w:top w:val="single" w:sz="4" w:space="0" w:color="auto"/>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Биология</w:t>
            </w:r>
          </w:p>
        </w:tc>
        <w:tc>
          <w:tcPr>
            <w:tcW w:w="2275" w:type="dxa"/>
            <w:tcBorders>
              <w:top w:val="single" w:sz="4" w:space="0" w:color="auto"/>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Химия</w:t>
            </w:r>
          </w:p>
        </w:tc>
        <w:tc>
          <w:tcPr>
            <w:tcW w:w="1770" w:type="dxa"/>
            <w:tcBorders>
              <w:top w:val="single" w:sz="4" w:space="0" w:color="auto"/>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Астрономия</w:t>
            </w:r>
          </w:p>
        </w:tc>
      </w:tr>
      <w:tr w:rsidR="008C3BB9" w:rsidTr="008C3BB9">
        <w:tc>
          <w:tcPr>
            <w:tcW w:w="445"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1</w:t>
            </w:r>
          </w:p>
        </w:tc>
        <w:tc>
          <w:tcPr>
            <w:tcW w:w="3731"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Физика жана турмуш</w:t>
            </w:r>
          </w:p>
        </w:tc>
        <w:tc>
          <w:tcPr>
            <w:tcW w:w="2274"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Табият таануунун методдору жана жансыз жаратылыш.</w:t>
            </w:r>
          </w:p>
        </w:tc>
        <w:tc>
          <w:tcPr>
            <w:tcW w:w="2275"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Жер. Материктер.</w:t>
            </w:r>
          </w:p>
        </w:tc>
        <w:tc>
          <w:tcPr>
            <w:tcW w:w="2275"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Жандуу жаратылыш. </w:t>
            </w:r>
            <w:r>
              <w:rPr>
                <w:rFonts w:ascii="Cambria Math" w:hAnsi="Cambria Math" w:cs="Cambria Math"/>
                <w:sz w:val="24"/>
                <w:szCs w:val="24"/>
                <w:lang w:val="kk-KZ"/>
              </w:rPr>
              <w:t>Ѳ</w:t>
            </w:r>
            <w:r>
              <w:rPr>
                <w:rFonts w:ascii="Times New Roman" w:hAnsi="Times New Roman" w:cs="Times New Roman"/>
                <w:sz w:val="24"/>
                <w:szCs w:val="24"/>
                <w:lang w:val="kk-KZ"/>
              </w:rPr>
              <w:t>сүмдүктор</w:t>
            </w:r>
            <w:r>
              <w:rPr>
                <w:rFonts w:ascii="Times New Roman" w:hAnsi="Times New Roman"/>
                <w:sz w:val="24"/>
                <w:szCs w:val="24"/>
                <w:lang w:val="kk-KZ"/>
              </w:rPr>
              <w:t xml:space="preserve">. </w:t>
            </w:r>
            <w:r>
              <w:rPr>
                <w:rFonts w:ascii="Times New Roman" w:hAnsi="Times New Roman" w:cs="Times New Roman"/>
                <w:sz w:val="24"/>
                <w:szCs w:val="24"/>
                <w:lang w:val="kk-KZ"/>
              </w:rPr>
              <w:t>Жаныбарлар</w:t>
            </w:r>
            <w:r>
              <w:rPr>
                <w:rFonts w:ascii="Times New Roman" w:hAnsi="Times New Roman"/>
                <w:sz w:val="24"/>
                <w:szCs w:val="24"/>
                <w:lang w:val="kk-KZ"/>
              </w:rPr>
              <w:t xml:space="preserve">. </w:t>
            </w:r>
            <w:r>
              <w:rPr>
                <w:rFonts w:ascii="Times New Roman" w:hAnsi="Times New Roman" w:cs="Times New Roman"/>
                <w:sz w:val="24"/>
                <w:szCs w:val="24"/>
                <w:lang w:val="kk-KZ"/>
              </w:rPr>
              <w:t>Адам</w:t>
            </w:r>
            <w:r>
              <w:rPr>
                <w:rFonts w:ascii="Times New Roman" w:hAnsi="Times New Roman"/>
                <w:sz w:val="24"/>
                <w:szCs w:val="24"/>
                <w:lang w:val="kk-KZ"/>
              </w:rPr>
              <w:t>.</w:t>
            </w:r>
          </w:p>
        </w:tc>
        <w:tc>
          <w:tcPr>
            <w:tcW w:w="2275"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Зат. Табигый жана жасалма заттар. Заттардын колдонулушу.</w:t>
            </w:r>
          </w:p>
        </w:tc>
        <w:tc>
          <w:tcPr>
            <w:tcW w:w="1770"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Аалам. Планеталар. Жер ж.б.</w:t>
            </w:r>
          </w:p>
        </w:tc>
      </w:tr>
      <w:tr w:rsidR="008C3BB9" w:rsidTr="008C3BB9">
        <w:tc>
          <w:tcPr>
            <w:tcW w:w="445"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2</w:t>
            </w:r>
          </w:p>
        </w:tc>
        <w:tc>
          <w:tcPr>
            <w:tcW w:w="3731" w:type="dxa"/>
            <w:tcBorders>
              <w:top w:val="single" w:sz="4" w:space="0" w:color="000000"/>
              <w:left w:val="single" w:sz="4" w:space="0" w:color="000000"/>
              <w:bottom w:val="single" w:sz="4" w:space="0" w:color="000000"/>
              <w:right w:val="single" w:sz="4" w:space="0" w:color="000000"/>
            </w:tcBorders>
          </w:tcPr>
          <w:p w:rsidR="008C3BB9" w:rsidRDefault="008C3BB9">
            <w:pPr>
              <w:overflowPunct w:val="0"/>
              <w:autoSpaceDE w:val="0"/>
              <w:autoSpaceDN w:val="0"/>
              <w:adjustRightInd w:val="0"/>
              <w:jc w:val="both"/>
              <w:rPr>
                <w:rFonts w:ascii="Times New Roman" w:hAnsi="Times New Roman"/>
                <w:sz w:val="24"/>
                <w:szCs w:val="24"/>
                <w:lang w:val="kk-KZ"/>
              </w:rPr>
            </w:pPr>
          </w:p>
        </w:tc>
        <w:tc>
          <w:tcPr>
            <w:tcW w:w="2274" w:type="dxa"/>
            <w:tcBorders>
              <w:top w:val="single" w:sz="4" w:space="0" w:color="000000"/>
              <w:left w:val="single" w:sz="4" w:space="0" w:color="000000"/>
              <w:bottom w:val="single" w:sz="4" w:space="0" w:color="000000"/>
              <w:right w:val="single" w:sz="4" w:space="0" w:color="000000"/>
            </w:tcBorders>
          </w:tcPr>
          <w:p w:rsidR="008C3BB9" w:rsidRDefault="008C3BB9">
            <w:pPr>
              <w:overflowPunct w:val="0"/>
              <w:autoSpaceDE w:val="0"/>
              <w:autoSpaceDN w:val="0"/>
              <w:adjustRightInd w:val="0"/>
              <w:jc w:val="both"/>
              <w:rPr>
                <w:rFonts w:ascii="Times New Roman" w:hAnsi="Times New Roman"/>
                <w:sz w:val="24"/>
                <w:szCs w:val="24"/>
                <w:lang w:val="kk-KZ"/>
              </w:rPr>
            </w:pPr>
          </w:p>
        </w:tc>
        <w:tc>
          <w:tcPr>
            <w:tcW w:w="2275" w:type="dxa"/>
            <w:tcBorders>
              <w:top w:val="single" w:sz="4" w:space="0" w:color="000000"/>
              <w:left w:val="single" w:sz="4" w:space="0" w:color="000000"/>
              <w:bottom w:val="single" w:sz="4" w:space="0" w:color="000000"/>
              <w:right w:val="single" w:sz="4" w:space="0" w:color="000000"/>
            </w:tcBorders>
          </w:tcPr>
          <w:p w:rsidR="008C3BB9" w:rsidRDefault="008C3BB9">
            <w:pPr>
              <w:overflowPunct w:val="0"/>
              <w:autoSpaceDE w:val="0"/>
              <w:autoSpaceDN w:val="0"/>
              <w:adjustRightInd w:val="0"/>
              <w:jc w:val="both"/>
              <w:rPr>
                <w:rFonts w:ascii="Times New Roman" w:hAnsi="Times New Roman"/>
                <w:sz w:val="24"/>
                <w:szCs w:val="24"/>
                <w:lang w:val="kk-KZ"/>
              </w:rPr>
            </w:pPr>
          </w:p>
        </w:tc>
        <w:tc>
          <w:tcPr>
            <w:tcW w:w="2275" w:type="dxa"/>
            <w:tcBorders>
              <w:top w:val="single" w:sz="4" w:space="0" w:color="000000"/>
              <w:left w:val="single" w:sz="4" w:space="0" w:color="000000"/>
              <w:bottom w:val="single" w:sz="4" w:space="0" w:color="000000"/>
              <w:right w:val="single" w:sz="4" w:space="0" w:color="000000"/>
            </w:tcBorders>
          </w:tcPr>
          <w:p w:rsidR="008C3BB9" w:rsidRDefault="008C3BB9">
            <w:pPr>
              <w:overflowPunct w:val="0"/>
              <w:autoSpaceDE w:val="0"/>
              <w:autoSpaceDN w:val="0"/>
              <w:adjustRightInd w:val="0"/>
              <w:jc w:val="both"/>
              <w:rPr>
                <w:rFonts w:ascii="Times New Roman" w:hAnsi="Times New Roman"/>
                <w:sz w:val="24"/>
                <w:szCs w:val="24"/>
                <w:lang w:val="kk-KZ"/>
              </w:rPr>
            </w:pPr>
          </w:p>
        </w:tc>
        <w:tc>
          <w:tcPr>
            <w:tcW w:w="2275" w:type="dxa"/>
            <w:tcBorders>
              <w:top w:val="single" w:sz="4" w:space="0" w:color="000000"/>
              <w:left w:val="single" w:sz="4" w:space="0" w:color="000000"/>
              <w:bottom w:val="single" w:sz="4" w:space="0" w:color="000000"/>
              <w:right w:val="single" w:sz="4" w:space="0" w:color="000000"/>
            </w:tcBorders>
          </w:tcPr>
          <w:p w:rsidR="008C3BB9" w:rsidRDefault="008C3BB9">
            <w:pPr>
              <w:overflowPunct w:val="0"/>
              <w:autoSpaceDE w:val="0"/>
              <w:autoSpaceDN w:val="0"/>
              <w:adjustRightInd w:val="0"/>
              <w:jc w:val="both"/>
              <w:rPr>
                <w:rFonts w:ascii="Times New Roman" w:hAnsi="Times New Roman"/>
                <w:sz w:val="24"/>
                <w:szCs w:val="24"/>
                <w:lang w:val="kk-KZ"/>
              </w:rPr>
            </w:pPr>
          </w:p>
        </w:tc>
        <w:tc>
          <w:tcPr>
            <w:tcW w:w="1770" w:type="dxa"/>
            <w:tcBorders>
              <w:top w:val="single" w:sz="4" w:space="0" w:color="000000"/>
              <w:left w:val="single" w:sz="4" w:space="0" w:color="000000"/>
              <w:bottom w:val="single" w:sz="4" w:space="0" w:color="000000"/>
              <w:right w:val="single" w:sz="4" w:space="0" w:color="000000"/>
            </w:tcBorders>
          </w:tcPr>
          <w:p w:rsidR="008C3BB9" w:rsidRDefault="008C3BB9">
            <w:pPr>
              <w:overflowPunct w:val="0"/>
              <w:autoSpaceDE w:val="0"/>
              <w:autoSpaceDN w:val="0"/>
              <w:adjustRightInd w:val="0"/>
              <w:jc w:val="both"/>
              <w:rPr>
                <w:rFonts w:ascii="Times New Roman" w:hAnsi="Times New Roman"/>
                <w:sz w:val="24"/>
                <w:szCs w:val="24"/>
                <w:lang w:val="kk-KZ"/>
              </w:rPr>
            </w:pPr>
          </w:p>
        </w:tc>
      </w:tr>
    </w:tbl>
    <w:p w:rsidR="008C3BB9" w:rsidRDefault="008C3BB9" w:rsidP="008C3BB9">
      <w:pPr>
        <w:ind w:firstLine="567"/>
        <w:jc w:val="both"/>
        <w:rPr>
          <w:rFonts w:ascii="Times New Roman" w:hAnsi="Times New Roman"/>
          <w:sz w:val="24"/>
          <w:szCs w:val="24"/>
          <w:lang w:val="kk-KZ"/>
        </w:rPr>
      </w:pPr>
    </w:p>
    <w:p w:rsidR="008C3BB9" w:rsidRDefault="008C3BB9" w:rsidP="008C3BB9">
      <w:pPr>
        <w:shd w:val="clear" w:color="auto" w:fill="FFFFFF"/>
        <w:tabs>
          <w:tab w:val="left" w:pos="0"/>
          <w:tab w:val="left" w:pos="4253"/>
        </w:tabs>
        <w:ind w:left="567"/>
        <w:jc w:val="center"/>
        <w:rPr>
          <w:rFonts w:ascii="Times New Roman" w:hAnsi="Times New Roman"/>
          <w:b/>
          <w:sz w:val="24"/>
          <w:szCs w:val="24"/>
        </w:rPr>
      </w:pPr>
      <w:r>
        <w:rPr>
          <w:rFonts w:ascii="Times New Roman" w:hAnsi="Times New Roman"/>
          <w:b/>
          <w:sz w:val="24"/>
          <w:szCs w:val="24"/>
        </w:rPr>
        <w:t>3. Физика боюнча билим берүүнү</w:t>
      </w:r>
      <w:proofErr w:type="gramStart"/>
      <w:r>
        <w:rPr>
          <w:rFonts w:ascii="Times New Roman" w:hAnsi="Times New Roman"/>
          <w:b/>
          <w:sz w:val="24"/>
          <w:szCs w:val="24"/>
        </w:rPr>
        <w:t>н</w:t>
      </w:r>
      <w:proofErr w:type="gramEnd"/>
      <w:r>
        <w:rPr>
          <w:rFonts w:ascii="Times New Roman" w:hAnsi="Times New Roman"/>
          <w:b/>
          <w:sz w:val="24"/>
          <w:szCs w:val="24"/>
        </w:rPr>
        <w:t xml:space="preserve"> натыйжалары жана баалоо</w:t>
      </w:r>
    </w:p>
    <w:p w:rsidR="008C3BB9" w:rsidRDefault="008C3BB9" w:rsidP="008C3BB9">
      <w:pPr>
        <w:shd w:val="clear" w:color="auto" w:fill="FFFFFF"/>
        <w:ind w:firstLine="567"/>
        <w:jc w:val="center"/>
        <w:rPr>
          <w:rFonts w:ascii="Calibri" w:hAnsi="Calibri"/>
          <w:b/>
          <w:spacing w:val="2"/>
          <w:sz w:val="24"/>
          <w:szCs w:val="24"/>
          <w:lang w:val="ky-KG"/>
        </w:rPr>
      </w:pPr>
      <w:r>
        <w:rPr>
          <w:rFonts w:ascii="Times New Roman" w:hAnsi="Times New Roman"/>
          <w:b/>
          <w:sz w:val="24"/>
          <w:szCs w:val="24"/>
        </w:rPr>
        <w:t>3.1.</w:t>
      </w:r>
      <w:r>
        <w:rPr>
          <w:rFonts w:ascii="Times New Roman" w:hAnsi="Times New Roman"/>
          <w:sz w:val="24"/>
          <w:szCs w:val="24"/>
        </w:rPr>
        <w:t xml:space="preserve"> </w:t>
      </w:r>
      <w:r>
        <w:rPr>
          <w:rFonts w:ascii="Times New Roman" w:hAnsi="Times New Roman"/>
          <w:b/>
          <w:spacing w:val="2"/>
          <w:sz w:val="24"/>
          <w:szCs w:val="24"/>
          <w:lang w:val="ky-KG"/>
        </w:rPr>
        <w:t>Негизги мектепте физиканы</w:t>
      </w:r>
      <w:r>
        <w:rPr>
          <w:rFonts w:ascii="Times New Roman" w:hAnsi="Times New Roman"/>
          <w:b/>
          <w:sz w:val="24"/>
          <w:szCs w:val="24"/>
          <w:lang w:val="ky-KG"/>
        </w:rPr>
        <w:t xml:space="preserve"> окутуудан күтүлгөн натыйжалар (класстар боюнча) </w:t>
      </w:r>
    </w:p>
    <w:p w:rsidR="008C3BB9" w:rsidRDefault="008C3BB9" w:rsidP="008C3BB9">
      <w:pPr>
        <w:shd w:val="clear" w:color="auto" w:fill="FFFFFF"/>
        <w:ind w:firstLine="567"/>
        <w:jc w:val="both"/>
        <w:rPr>
          <w:rFonts w:ascii="Times New Roman" w:hAnsi="Times New Roman"/>
          <w:spacing w:val="2"/>
          <w:sz w:val="24"/>
          <w:szCs w:val="24"/>
          <w:lang w:val="ky-KG"/>
        </w:rPr>
      </w:pPr>
      <w:r>
        <w:rPr>
          <w:rFonts w:ascii="Times New Roman" w:hAnsi="Times New Roman"/>
          <w:spacing w:val="2"/>
          <w:sz w:val="24"/>
          <w:szCs w:val="24"/>
          <w:lang w:val="ky-KG"/>
        </w:rPr>
        <w:lastRenderedPageBreak/>
        <w:t xml:space="preserve">Компетенттүүлүк негизде билим берүүнүн натыйжалары катары билим берүү процессинин белгилүү этабында окуучулар ээ болгон </w:t>
      </w:r>
      <w:r>
        <w:rPr>
          <w:sz w:val="24"/>
          <w:szCs w:val="24"/>
          <w:lang w:val="ky-KG"/>
        </w:rPr>
        <w:t>негизги</w:t>
      </w:r>
      <w:r>
        <w:rPr>
          <w:rFonts w:ascii="Times New Roman" w:hAnsi="Times New Roman"/>
          <w:spacing w:val="2"/>
          <w:sz w:val="24"/>
          <w:szCs w:val="24"/>
          <w:lang w:val="ky-KG"/>
        </w:rPr>
        <w:t xml:space="preserve"> жана предметтик компетенттүүлүкт</w:t>
      </w:r>
      <w:r>
        <w:rPr>
          <w:rFonts w:ascii="Cambria Math" w:hAnsi="Cambria Math" w:cs="Cambria Math"/>
          <w:spacing w:val="2"/>
          <w:sz w:val="24"/>
          <w:szCs w:val="24"/>
          <w:lang w:val="ky-KG"/>
        </w:rPr>
        <w:t>ѳ</w:t>
      </w:r>
      <w:r>
        <w:rPr>
          <w:rFonts w:ascii="Times New Roman" w:hAnsi="Times New Roman" w:cs="Times New Roman"/>
          <w:spacing w:val="2"/>
          <w:sz w:val="24"/>
          <w:szCs w:val="24"/>
          <w:lang w:val="ky-KG"/>
        </w:rPr>
        <w:t>рдүн</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деңгээли</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менен</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көрсөтүлгөн</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билим</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жетишкендиктеринин</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топтому</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алынат</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Билим</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берүү</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процессинде</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окуучуларда</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калыптанган</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баалуулуктар</w:t>
      </w:r>
      <w:r>
        <w:rPr>
          <w:rFonts w:ascii="Times New Roman" w:hAnsi="Times New Roman"/>
          <w:spacing w:val="2"/>
          <w:sz w:val="24"/>
          <w:szCs w:val="24"/>
          <w:lang w:val="ky-KG"/>
        </w:rPr>
        <w:t>, бүтүрүүчүл</w:t>
      </w:r>
      <w:r>
        <w:rPr>
          <w:rFonts w:ascii="Cambria Math" w:hAnsi="Cambria Math" w:cs="Cambria Math"/>
          <w:spacing w:val="2"/>
          <w:sz w:val="24"/>
          <w:szCs w:val="24"/>
          <w:lang w:val="ky-KG"/>
        </w:rPr>
        <w:t>ѳ</w:t>
      </w:r>
      <w:r>
        <w:rPr>
          <w:rFonts w:ascii="Times New Roman" w:hAnsi="Times New Roman" w:cs="Times New Roman"/>
          <w:spacing w:val="2"/>
          <w:sz w:val="24"/>
          <w:szCs w:val="24"/>
          <w:lang w:val="ky-KG"/>
        </w:rPr>
        <w:t>рдүн</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жеке</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жарандык</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жана</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кесиптик</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керектөөлөрүн</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камсыз</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кылган</w:t>
      </w:r>
      <w:r>
        <w:rPr>
          <w:rFonts w:ascii="Times New Roman" w:hAnsi="Times New Roman"/>
          <w:spacing w:val="2"/>
          <w:sz w:val="24"/>
          <w:szCs w:val="24"/>
          <w:lang w:val="ky-KG"/>
        </w:rPr>
        <w:t xml:space="preserve"> </w:t>
      </w:r>
      <w:r>
        <w:rPr>
          <w:sz w:val="24"/>
          <w:szCs w:val="24"/>
          <w:lang w:val="ky-KG"/>
        </w:rPr>
        <w:t>негизги</w:t>
      </w:r>
      <w:r>
        <w:rPr>
          <w:rFonts w:ascii="Times New Roman" w:hAnsi="Times New Roman"/>
          <w:spacing w:val="2"/>
          <w:sz w:val="24"/>
          <w:szCs w:val="24"/>
          <w:lang w:val="ky-KG"/>
        </w:rPr>
        <w:t xml:space="preserve"> жана предметтик компетенттүүлүкт</w:t>
      </w:r>
      <w:r>
        <w:rPr>
          <w:rFonts w:ascii="Cambria Math" w:hAnsi="Cambria Math" w:cs="Cambria Math"/>
          <w:spacing w:val="2"/>
          <w:sz w:val="24"/>
          <w:szCs w:val="24"/>
          <w:lang w:val="ky-KG"/>
        </w:rPr>
        <w:t>ѳ</w:t>
      </w:r>
      <w:r>
        <w:rPr>
          <w:rFonts w:ascii="Times New Roman" w:hAnsi="Times New Roman" w:cs="Times New Roman"/>
          <w:spacing w:val="2"/>
          <w:sz w:val="24"/>
          <w:szCs w:val="24"/>
          <w:lang w:val="ky-KG"/>
        </w:rPr>
        <w:t>рүнүн</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ар</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бир</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окуучу</w:t>
      </w:r>
      <w:r>
        <w:rPr>
          <w:rFonts w:ascii="Times New Roman" w:hAnsi="Times New Roman"/>
          <w:spacing w:val="2"/>
          <w:sz w:val="24"/>
          <w:szCs w:val="24"/>
          <w:lang w:val="ky-KG"/>
        </w:rPr>
        <w:t xml:space="preserve"> </w:t>
      </w:r>
      <w:r>
        <w:rPr>
          <w:rFonts w:ascii="Cambria Math" w:hAnsi="Cambria Math" w:cs="Cambria Math"/>
          <w:spacing w:val="2"/>
          <w:sz w:val="24"/>
          <w:szCs w:val="24"/>
          <w:lang w:val="ky-KG"/>
        </w:rPr>
        <w:t>ѳ</w:t>
      </w:r>
      <w:r>
        <w:rPr>
          <w:rFonts w:ascii="Times New Roman" w:hAnsi="Times New Roman" w:cs="Times New Roman"/>
          <w:spacing w:val="2"/>
          <w:sz w:val="24"/>
          <w:szCs w:val="24"/>
          <w:lang w:val="ky-KG"/>
        </w:rPr>
        <w:t>зүнч</w:t>
      </w:r>
      <w:r>
        <w:rPr>
          <w:rFonts w:ascii="Cambria Math" w:hAnsi="Cambria Math" w:cs="Cambria Math"/>
          <w:spacing w:val="2"/>
          <w:sz w:val="24"/>
          <w:szCs w:val="24"/>
          <w:lang w:val="ky-KG"/>
        </w:rPr>
        <w:t>ѳ</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ээ</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болгон</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де</w:t>
      </w:r>
      <w:r>
        <w:rPr>
          <w:rFonts w:ascii="Cambria Math" w:hAnsi="Cambria Math" w:cs="Cambria Math"/>
          <w:spacing w:val="2"/>
          <w:sz w:val="24"/>
          <w:szCs w:val="24"/>
          <w:lang w:val="ky-KG"/>
        </w:rPr>
        <w:t>ӊ</w:t>
      </w:r>
      <w:r>
        <w:rPr>
          <w:rFonts w:ascii="Times New Roman" w:hAnsi="Times New Roman" w:cs="Times New Roman"/>
          <w:spacing w:val="2"/>
          <w:sz w:val="24"/>
          <w:szCs w:val="24"/>
          <w:lang w:val="ky-KG"/>
        </w:rPr>
        <w:t>гээлдери</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билим</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берүүнүн</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натыйжалары</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болуп</w:t>
      </w:r>
      <w:r>
        <w:rPr>
          <w:rFonts w:ascii="Times New Roman" w:hAnsi="Times New Roman"/>
          <w:spacing w:val="2"/>
          <w:sz w:val="24"/>
          <w:szCs w:val="24"/>
          <w:lang w:val="ky-KG"/>
        </w:rPr>
        <w:t xml:space="preserve"> </w:t>
      </w:r>
      <w:r>
        <w:rPr>
          <w:rFonts w:ascii="Times New Roman" w:hAnsi="Times New Roman" w:cs="Times New Roman"/>
          <w:spacing w:val="2"/>
          <w:sz w:val="24"/>
          <w:szCs w:val="24"/>
          <w:lang w:val="ky-KG"/>
        </w:rPr>
        <w:t>эсептелишет</w:t>
      </w:r>
      <w:r>
        <w:rPr>
          <w:rFonts w:ascii="Times New Roman" w:hAnsi="Times New Roman"/>
          <w:spacing w:val="2"/>
          <w:sz w:val="24"/>
          <w:szCs w:val="24"/>
          <w:lang w:val="ky-KG"/>
        </w:rPr>
        <w:t xml:space="preserve">. </w:t>
      </w:r>
    </w:p>
    <w:p w:rsidR="008C3BB9" w:rsidRDefault="008C3BB9" w:rsidP="008C3BB9">
      <w:pPr>
        <w:shd w:val="clear" w:color="auto" w:fill="FFFFFF"/>
        <w:ind w:firstLine="397"/>
        <w:jc w:val="both"/>
        <w:rPr>
          <w:rFonts w:ascii="Times New Roman" w:hAnsi="Times New Roman"/>
          <w:color w:val="2B2B2B"/>
          <w:spacing w:val="2"/>
          <w:sz w:val="24"/>
          <w:szCs w:val="24"/>
          <w:lang w:val="ky-KG"/>
        </w:rPr>
      </w:pPr>
      <w:r>
        <w:rPr>
          <w:rFonts w:ascii="Times New Roman" w:hAnsi="Times New Roman"/>
          <w:color w:val="2B2B2B"/>
          <w:sz w:val="24"/>
          <w:szCs w:val="24"/>
          <w:lang w:val="ky-KG"/>
        </w:rPr>
        <w:t xml:space="preserve"> Физика боюнча билим берүүд</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н</w:t>
      </w:r>
      <w:r>
        <w:rPr>
          <w:rFonts w:ascii="Arial" w:hAnsi="Arial" w:cs="Arial"/>
          <w:color w:val="2B2B2B"/>
          <w:sz w:val="24"/>
          <w:szCs w:val="24"/>
          <w:lang w:val="ky-KG"/>
        </w:rPr>
        <w:t xml:space="preserve"> </w:t>
      </w:r>
      <w:r>
        <w:rPr>
          <w:rFonts w:ascii="Times New Roman" w:hAnsi="Times New Roman"/>
          <w:color w:val="2B2B2B"/>
          <w:spacing w:val="2"/>
          <w:sz w:val="24"/>
          <w:szCs w:val="24"/>
          <w:lang w:val="ky-KG"/>
        </w:rPr>
        <w:t>Мамлекеттик стандарттын 13-пунктунда к</w:t>
      </w:r>
      <w:r>
        <w:rPr>
          <w:rFonts w:ascii="Cambria Math" w:hAnsi="Cambria Math" w:cs="Cambria Math"/>
          <w:color w:val="2B2B2B"/>
          <w:spacing w:val="2"/>
          <w:sz w:val="24"/>
          <w:szCs w:val="24"/>
          <w:lang w:val="ky-KG"/>
        </w:rPr>
        <w:t>ѳ</w:t>
      </w:r>
      <w:r>
        <w:rPr>
          <w:rFonts w:ascii="Times New Roman" w:hAnsi="Times New Roman" w:cs="Times New Roman"/>
          <w:color w:val="2B2B2B"/>
          <w:spacing w:val="2"/>
          <w:sz w:val="24"/>
          <w:szCs w:val="24"/>
          <w:lang w:val="ky-KG"/>
        </w:rPr>
        <w:t>рс</w:t>
      </w:r>
      <w:r>
        <w:rPr>
          <w:rFonts w:ascii="Cambria Math" w:hAnsi="Cambria Math" w:cs="Cambria Math"/>
          <w:color w:val="2B2B2B"/>
          <w:spacing w:val="2"/>
          <w:sz w:val="24"/>
          <w:szCs w:val="24"/>
          <w:lang w:val="ky-KG"/>
        </w:rPr>
        <w:t>ѳ</w:t>
      </w:r>
      <w:r>
        <w:rPr>
          <w:rFonts w:ascii="Times New Roman" w:hAnsi="Times New Roman" w:cs="Times New Roman"/>
          <w:color w:val="2B2B2B"/>
          <w:spacing w:val="2"/>
          <w:sz w:val="24"/>
          <w:szCs w:val="24"/>
          <w:lang w:val="ky-KG"/>
        </w:rPr>
        <w:t>түлг</w:t>
      </w:r>
      <w:r>
        <w:rPr>
          <w:rFonts w:ascii="Cambria Math" w:hAnsi="Cambria Math" w:cs="Cambria Math"/>
          <w:color w:val="2B2B2B"/>
          <w:spacing w:val="2"/>
          <w:sz w:val="24"/>
          <w:szCs w:val="24"/>
          <w:lang w:val="ky-KG"/>
        </w:rPr>
        <w:t>ѳ</w:t>
      </w:r>
      <w:r>
        <w:rPr>
          <w:rFonts w:ascii="Times New Roman" w:hAnsi="Times New Roman" w:cs="Times New Roman"/>
          <w:color w:val="2B2B2B"/>
          <w:spacing w:val="2"/>
          <w:sz w:val="24"/>
          <w:szCs w:val="24"/>
          <w:lang w:val="ky-KG"/>
        </w:rPr>
        <w:t>н</w:t>
      </w:r>
      <w:r>
        <w:rPr>
          <w:rFonts w:ascii="Times New Roman" w:hAnsi="Times New Roman"/>
          <w:color w:val="2B2B2B"/>
          <w:spacing w:val="2"/>
          <w:sz w:val="24"/>
          <w:szCs w:val="24"/>
          <w:lang w:val="ky-KG"/>
        </w:rPr>
        <w:t xml:space="preserve"> </w:t>
      </w:r>
      <w:r>
        <w:rPr>
          <w:rFonts w:ascii="Times New Roman" w:hAnsi="Times New Roman" w:cs="Times New Roman"/>
          <w:color w:val="2B2B2B"/>
          <w:spacing w:val="2"/>
          <w:sz w:val="24"/>
          <w:szCs w:val="24"/>
          <w:lang w:val="ky-KG"/>
        </w:rPr>
        <w:t>баалуулуктардын</w:t>
      </w:r>
      <w:r>
        <w:rPr>
          <w:rFonts w:ascii="Times New Roman" w:hAnsi="Times New Roman"/>
          <w:color w:val="2B2B2B"/>
          <w:spacing w:val="2"/>
          <w:sz w:val="24"/>
          <w:szCs w:val="24"/>
          <w:lang w:val="ky-KG"/>
        </w:rPr>
        <w:t xml:space="preserve"> </w:t>
      </w:r>
      <w:r>
        <w:rPr>
          <w:rFonts w:ascii="Times New Roman" w:hAnsi="Times New Roman" w:cs="Times New Roman"/>
          <w:color w:val="2B2B2B"/>
          <w:spacing w:val="2"/>
          <w:sz w:val="24"/>
          <w:szCs w:val="24"/>
          <w:lang w:val="ky-KG"/>
        </w:rPr>
        <w:t>калыптандырылышы</w:t>
      </w:r>
      <w:r>
        <w:rPr>
          <w:rFonts w:ascii="Times New Roman" w:hAnsi="Times New Roman"/>
          <w:color w:val="2B2B2B"/>
          <w:spacing w:val="2"/>
          <w:sz w:val="24"/>
          <w:szCs w:val="24"/>
          <w:lang w:val="ky-KG"/>
        </w:rPr>
        <w:t xml:space="preserve"> </w:t>
      </w:r>
      <w:r>
        <w:rPr>
          <w:rFonts w:ascii="Times New Roman" w:hAnsi="Times New Roman" w:cs="Times New Roman"/>
          <w:color w:val="2B2B2B"/>
          <w:spacing w:val="2"/>
          <w:sz w:val="24"/>
          <w:szCs w:val="24"/>
          <w:lang w:val="ky-KG"/>
        </w:rPr>
        <w:t>менен</w:t>
      </w:r>
      <w:r>
        <w:rPr>
          <w:rFonts w:ascii="Times New Roman" w:hAnsi="Times New Roman"/>
          <w:color w:val="2B2B2B"/>
          <w:spacing w:val="2"/>
          <w:sz w:val="24"/>
          <w:szCs w:val="24"/>
          <w:lang w:val="ky-KG"/>
        </w:rPr>
        <w:t xml:space="preserve"> </w:t>
      </w:r>
      <w:r>
        <w:rPr>
          <w:rFonts w:ascii="Times New Roman" w:hAnsi="Times New Roman" w:cs="Times New Roman"/>
          <w:color w:val="2B2B2B"/>
          <w:spacing w:val="2"/>
          <w:sz w:val="24"/>
          <w:szCs w:val="24"/>
          <w:lang w:val="ky-KG"/>
        </w:rPr>
        <w:t>бирге</w:t>
      </w:r>
      <w:r>
        <w:rPr>
          <w:rFonts w:ascii="Times New Roman" w:hAnsi="Times New Roman"/>
          <w:color w:val="2B2B2B"/>
          <w:spacing w:val="2"/>
          <w:sz w:val="24"/>
          <w:szCs w:val="24"/>
          <w:lang w:val="ky-KG"/>
        </w:rPr>
        <w:t xml:space="preserve"> </w:t>
      </w:r>
      <w:r>
        <w:rPr>
          <w:rFonts w:ascii="Times New Roman" w:hAnsi="Times New Roman" w:cs="Times New Roman"/>
          <w:color w:val="2B2B2B"/>
          <w:spacing w:val="2"/>
          <w:sz w:val="24"/>
          <w:szCs w:val="24"/>
          <w:lang w:val="ky-KG"/>
        </w:rPr>
        <w:t>т</w:t>
      </w:r>
      <w:r>
        <w:rPr>
          <w:rFonts w:ascii="Cambria Math" w:hAnsi="Cambria Math" w:cs="Cambria Math"/>
          <w:color w:val="2B2B2B"/>
          <w:spacing w:val="2"/>
          <w:sz w:val="24"/>
          <w:szCs w:val="24"/>
          <w:lang w:val="ky-KG"/>
        </w:rPr>
        <w:t>ѳ</w:t>
      </w:r>
      <w:r>
        <w:rPr>
          <w:rFonts w:ascii="Times New Roman" w:hAnsi="Times New Roman" w:cs="Times New Roman"/>
          <w:color w:val="2B2B2B"/>
          <w:spacing w:val="2"/>
          <w:sz w:val="24"/>
          <w:szCs w:val="24"/>
          <w:lang w:val="ky-KG"/>
        </w:rPr>
        <w:t>м</w:t>
      </w:r>
      <w:r>
        <w:rPr>
          <w:rFonts w:ascii="Cambria Math" w:hAnsi="Cambria Math" w:cs="Cambria Math"/>
          <w:color w:val="2B2B2B"/>
          <w:spacing w:val="2"/>
          <w:sz w:val="24"/>
          <w:szCs w:val="24"/>
          <w:lang w:val="ky-KG"/>
        </w:rPr>
        <w:t>ѳ</w:t>
      </w:r>
      <w:r>
        <w:rPr>
          <w:rFonts w:ascii="Times New Roman" w:hAnsi="Times New Roman" w:cs="Times New Roman"/>
          <w:color w:val="2B2B2B"/>
          <w:spacing w:val="2"/>
          <w:sz w:val="24"/>
          <w:szCs w:val="24"/>
          <w:lang w:val="ky-KG"/>
        </w:rPr>
        <w:t>нкүд</w:t>
      </w:r>
      <w:r>
        <w:rPr>
          <w:rFonts w:ascii="Cambria Math" w:hAnsi="Cambria Math" w:cs="Cambria Math"/>
          <w:color w:val="2B2B2B"/>
          <w:spacing w:val="2"/>
          <w:sz w:val="24"/>
          <w:szCs w:val="24"/>
          <w:lang w:val="ky-KG"/>
        </w:rPr>
        <w:t>ѳ</w:t>
      </w:r>
      <w:r>
        <w:rPr>
          <w:rFonts w:ascii="Times New Roman" w:hAnsi="Times New Roman" w:cs="Times New Roman"/>
          <w:color w:val="2B2B2B"/>
          <w:spacing w:val="2"/>
          <w:sz w:val="24"/>
          <w:szCs w:val="24"/>
          <w:lang w:val="ky-KG"/>
        </w:rPr>
        <w:t>й</w:t>
      </w:r>
      <w:r>
        <w:rPr>
          <w:rFonts w:ascii="Times New Roman" w:hAnsi="Times New Roman"/>
          <w:color w:val="2B2B2B"/>
          <w:spacing w:val="2"/>
          <w:sz w:val="24"/>
          <w:szCs w:val="24"/>
          <w:lang w:val="ky-KG"/>
        </w:rPr>
        <w:t xml:space="preserve"> </w:t>
      </w:r>
      <w:r>
        <w:rPr>
          <w:rFonts w:ascii="Times New Roman" w:hAnsi="Times New Roman" w:cs="Times New Roman"/>
          <w:color w:val="2B2B2B"/>
          <w:spacing w:val="2"/>
          <w:sz w:val="24"/>
          <w:szCs w:val="24"/>
          <w:lang w:val="ky-KG"/>
        </w:rPr>
        <w:t>билим</w:t>
      </w:r>
      <w:r>
        <w:rPr>
          <w:rFonts w:ascii="Times New Roman" w:hAnsi="Times New Roman"/>
          <w:color w:val="2B2B2B"/>
          <w:spacing w:val="2"/>
          <w:sz w:val="24"/>
          <w:szCs w:val="24"/>
          <w:lang w:val="ky-KG"/>
        </w:rPr>
        <w:t xml:space="preserve"> </w:t>
      </w:r>
      <w:r>
        <w:rPr>
          <w:rFonts w:ascii="Times New Roman" w:hAnsi="Times New Roman" w:cs="Times New Roman"/>
          <w:color w:val="2B2B2B"/>
          <w:spacing w:val="2"/>
          <w:sz w:val="24"/>
          <w:szCs w:val="24"/>
          <w:lang w:val="ky-KG"/>
        </w:rPr>
        <w:t>натыйжалары</w:t>
      </w:r>
      <w:r>
        <w:rPr>
          <w:rFonts w:ascii="Times New Roman" w:hAnsi="Times New Roman"/>
          <w:color w:val="2B2B2B"/>
          <w:spacing w:val="2"/>
          <w:sz w:val="24"/>
          <w:szCs w:val="24"/>
          <w:lang w:val="ky-KG"/>
        </w:rPr>
        <w:t xml:space="preserve"> </w:t>
      </w:r>
      <w:r>
        <w:rPr>
          <w:rFonts w:ascii="Times New Roman" w:hAnsi="Times New Roman" w:cs="Times New Roman"/>
          <w:color w:val="2B2B2B"/>
          <w:spacing w:val="2"/>
          <w:sz w:val="24"/>
          <w:szCs w:val="24"/>
          <w:lang w:val="ky-KG"/>
        </w:rPr>
        <w:t>күтүл</w:t>
      </w:r>
      <w:r>
        <w:rPr>
          <w:rFonts w:ascii="Cambria Math" w:hAnsi="Cambria Math" w:cs="Cambria Math"/>
          <w:color w:val="2B2B2B"/>
          <w:spacing w:val="2"/>
          <w:sz w:val="24"/>
          <w:szCs w:val="24"/>
          <w:lang w:val="ky-KG"/>
        </w:rPr>
        <w:t>ѳ</w:t>
      </w:r>
      <w:r>
        <w:rPr>
          <w:rFonts w:ascii="Times New Roman" w:hAnsi="Times New Roman" w:cs="Times New Roman"/>
          <w:color w:val="2B2B2B"/>
          <w:spacing w:val="2"/>
          <w:sz w:val="24"/>
          <w:szCs w:val="24"/>
          <w:lang w:val="ky-KG"/>
        </w:rPr>
        <w:t>т</w:t>
      </w:r>
      <w:r>
        <w:rPr>
          <w:rFonts w:ascii="Times New Roman" w:hAnsi="Times New Roman"/>
          <w:color w:val="2B2B2B"/>
          <w:spacing w:val="2"/>
          <w:sz w:val="24"/>
          <w:szCs w:val="24"/>
          <w:lang w:val="ky-KG"/>
        </w:rPr>
        <w:t xml:space="preserve">. </w:t>
      </w:r>
    </w:p>
    <w:p w:rsidR="008C3BB9" w:rsidRDefault="008C3BB9" w:rsidP="008C3BB9">
      <w:pPr>
        <w:shd w:val="clear" w:color="auto" w:fill="FFFFFF"/>
        <w:ind w:firstLine="397"/>
        <w:jc w:val="both"/>
        <w:rPr>
          <w:rFonts w:ascii="Arial" w:hAnsi="Arial" w:cs="Arial"/>
          <w:color w:val="2B2B2B"/>
          <w:sz w:val="24"/>
          <w:szCs w:val="24"/>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2130"/>
        <w:gridCol w:w="2103"/>
        <w:gridCol w:w="1921"/>
        <w:gridCol w:w="2128"/>
      </w:tblGrid>
      <w:tr w:rsidR="008C3BB9" w:rsidTr="008C3BB9">
        <w:tc>
          <w:tcPr>
            <w:tcW w:w="2019" w:type="dxa"/>
            <w:vMerge w:val="restart"/>
            <w:tcBorders>
              <w:top w:val="single" w:sz="4" w:space="0" w:color="000000"/>
              <w:left w:val="single" w:sz="4" w:space="0" w:color="000000"/>
              <w:bottom w:val="single" w:sz="4" w:space="0" w:color="000000"/>
              <w:right w:val="single" w:sz="4" w:space="0" w:color="000000"/>
            </w:tcBorders>
            <w:hideMark/>
          </w:tcPr>
          <w:p w:rsidR="008C3BB9" w:rsidRDefault="008C3BB9">
            <w:pPr>
              <w:jc w:val="center"/>
              <w:rPr>
                <w:rFonts w:ascii="Times New Roman" w:hAnsi="Times New Roman"/>
                <w:b/>
                <w:sz w:val="24"/>
                <w:szCs w:val="24"/>
              </w:rPr>
            </w:pPr>
            <w:r>
              <w:rPr>
                <w:rFonts w:ascii="Times New Roman" w:hAnsi="Times New Roman"/>
                <w:b/>
                <w:sz w:val="24"/>
                <w:szCs w:val="24"/>
              </w:rPr>
              <w:t xml:space="preserve">Мазмундук </w:t>
            </w:r>
          </w:p>
          <w:p w:rsidR="008C3BB9" w:rsidRDefault="008C3BB9">
            <w:pPr>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багыттар</w:t>
            </w:r>
          </w:p>
        </w:tc>
        <w:tc>
          <w:tcPr>
            <w:tcW w:w="2691" w:type="dxa"/>
            <w:vMerge w:val="restart"/>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Предметтик компетенттүүлүкт</w:t>
            </w:r>
            <w:r>
              <w:rPr>
                <w:rFonts w:ascii="Cambria Math" w:hAnsi="Cambria Math" w:cs="Cambria Math"/>
                <w:b/>
                <w:sz w:val="24"/>
                <w:szCs w:val="24"/>
              </w:rPr>
              <w:t>ѳ</w:t>
            </w:r>
            <w:proofErr w:type="gramStart"/>
            <w:r>
              <w:rPr>
                <w:rFonts w:ascii="Times New Roman" w:hAnsi="Times New Roman"/>
                <w:b/>
                <w:sz w:val="24"/>
                <w:szCs w:val="24"/>
              </w:rPr>
              <w:t>р</w:t>
            </w:r>
            <w:proofErr w:type="gramEnd"/>
          </w:p>
        </w:tc>
        <w:tc>
          <w:tcPr>
            <w:tcW w:w="11210" w:type="dxa"/>
            <w:gridSpan w:val="3"/>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Окутуунун натыйжалары</w:t>
            </w:r>
          </w:p>
        </w:tc>
      </w:tr>
      <w:tr w:rsidR="008C3BB9" w:rsidTr="008C3B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b/>
                <w:sz w:val="24"/>
                <w:szCs w:val="24"/>
              </w:rPr>
            </w:pPr>
          </w:p>
        </w:tc>
        <w:tc>
          <w:tcPr>
            <w:tcW w:w="3620"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7 класс</w:t>
            </w:r>
          </w:p>
        </w:tc>
        <w:tc>
          <w:tcPr>
            <w:tcW w:w="3685"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8 класс</w:t>
            </w:r>
          </w:p>
        </w:tc>
        <w:tc>
          <w:tcPr>
            <w:tcW w:w="3905"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sz w:val="24"/>
                <w:szCs w:val="24"/>
              </w:rPr>
            </w:pPr>
            <w:r>
              <w:rPr>
                <w:rFonts w:ascii="Times New Roman" w:hAnsi="Times New Roman"/>
                <w:b/>
                <w:sz w:val="24"/>
                <w:szCs w:val="24"/>
              </w:rPr>
              <w:t>9 класс</w:t>
            </w:r>
          </w:p>
        </w:tc>
      </w:tr>
      <w:tr w:rsidR="008C3BB9" w:rsidRPr="008C3BB9" w:rsidTr="008C3BB9">
        <w:trPr>
          <w:trHeight w:val="2917"/>
        </w:trPr>
        <w:tc>
          <w:tcPr>
            <w:tcW w:w="2019" w:type="dxa"/>
            <w:tcBorders>
              <w:top w:val="single" w:sz="4" w:space="0" w:color="000000"/>
              <w:left w:val="single" w:sz="4" w:space="0" w:color="auto"/>
              <w:bottom w:val="single" w:sz="4" w:space="0" w:color="auto"/>
              <w:right w:val="single" w:sz="4" w:space="0" w:color="000000"/>
            </w:tcBorders>
          </w:tcPr>
          <w:p w:rsidR="008C3BB9" w:rsidRDefault="008C3BB9" w:rsidP="00CF4C05">
            <w:pPr>
              <w:pStyle w:val="a3"/>
              <w:numPr>
                <w:ilvl w:val="0"/>
                <w:numId w:val="88"/>
              </w:numPr>
              <w:tabs>
                <w:tab w:val="left" w:pos="426"/>
              </w:tabs>
              <w:spacing w:line="240" w:lineRule="auto"/>
              <w:ind w:left="0" w:firstLine="0"/>
              <w:jc w:val="both"/>
              <w:rPr>
                <w:rFonts w:ascii="Times New Roman" w:hAnsi="Times New Roman"/>
                <w:b/>
                <w:sz w:val="24"/>
                <w:szCs w:val="24"/>
              </w:rPr>
            </w:pPr>
            <w:r>
              <w:rPr>
                <w:rFonts w:ascii="Times New Roman" w:hAnsi="Times New Roman"/>
                <w:b/>
                <w:sz w:val="24"/>
                <w:szCs w:val="24"/>
              </w:rPr>
              <w:t xml:space="preserve">Физика илимин таанып-билүү методдору </w:t>
            </w:r>
          </w:p>
          <w:p w:rsidR="008C3BB9" w:rsidRDefault="008C3BB9">
            <w:pPr>
              <w:pStyle w:val="a3"/>
              <w:tabs>
                <w:tab w:val="left" w:pos="426"/>
              </w:tabs>
              <w:ind w:left="142"/>
              <w:rPr>
                <w:rFonts w:ascii="Times New Roman" w:hAnsi="Times New Roman"/>
                <w:b/>
                <w:sz w:val="24"/>
                <w:szCs w:val="24"/>
              </w:rPr>
            </w:pPr>
          </w:p>
        </w:tc>
        <w:tc>
          <w:tcPr>
            <w:tcW w:w="2691" w:type="dxa"/>
            <w:tcBorders>
              <w:top w:val="single" w:sz="4" w:space="0" w:color="000000"/>
              <w:left w:val="single" w:sz="4" w:space="0" w:color="000000"/>
              <w:bottom w:val="single" w:sz="4" w:space="0" w:color="auto"/>
              <w:right w:val="single" w:sz="4" w:space="0" w:color="000000"/>
            </w:tcBorders>
          </w:tcPr>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1"/>
                <w:numId w:val="89"/>
              </w:numPr>
              <w:tabs>
                <w:tab w:val="left" w:pos="435"/>
                <w:tab w:val="left" w:pos="577"/>
              </w:tabs>
              <w:ind w:left="-35" w:firstLine="0"/>
              <w:jc w:val="both"/>
              <w:rPr>
                <w:rFonts w:ascii="Times New Roman" w:hAnsi="Times New Roman"/>
                <w:b/>
                <w:sz w:val="24"/>
                <w:szCs w:val="24"/>
              </w:rPr>
            </w:pPr>
            <w:r>
              <w:rPr>
                <w:rFonts w:ascii="Times New Roman" w:hAnsi="Times New Roman"/>
                <w:b/>
                <w:bCs/>
                <w:sz w:val="24"/>
                <w:szCs w:val="24"/>
              </w:rPr>
              <w:t>Илимий маселелерди түшүнүү жана аныктай билүү.</w:t>
            </w:r>
            <w:r>
              <w:rPr>
                <w:rFonts w:ascii="Times New Roman" w:hAnsi="Times New Roman"/>
                <w:b/>
                <w:sz w:val="24"/>
                <w:szCs w:val="24"/>
              </w:rPr>
              <w:t xml:space="preserve"> </w:t>
            </w:r>
          </w:p>
          <w:p w:rsidR="008C3BB9" w:rsidRDefault="008C3BB9">
            <w:pPr>
              <w:pStyle w:val="a3"/>
              <w:tabs>
                <w:tab w:val="left" w:pos="435"/>
                <w:tab w:val="left" w:pos="577"/>
              </w:tabs>
              <w:ind w:left="-35"/>
              <w:rPr>
                <w:rFonts w:ascii="Times New Roman" w:hAnsi="Times New Roman"/>
                <w:b/>
                <w:sz w:val="24"/>
                <w:szCs w:val="24"/>
              </w:rPr>
            </w:pPr>
          </w:p>
        </w:tc>
        <w:tc>
          <w:tcPr>
            <w:tcW w:w="3620" w:type="dxa"/>
            <w:tcBorders>
              <w:top w:val="single" w:sz="4" w:space="0" w:color="000000"/>
              <w:left w:val="single" w:sz="4" w:space="0" w:color="000000"/>
              <w:bottom w:val="single" w:sz="4" w:space="0" w:color="auto"/>
              <w:right w:val="single" w:sz="4" w:space="0" w:color="000000"/>
            </w:tcBorders>
            <w:hideMark/>
          </w:tcPr>
          <w:p w:rsidR="008C3BB9" w:rsidRDefault="008C3BB9">
            <w:pPr>
              <w:jc w:val="both"/>
              <w:rPr>
                <w:rFonts w:ascii="Times New Roman" w:hAnsi="Times New Roman"/>
                <w:sz w:val="24"/>
                <w:szCs w:val="24"/>
                <w:lang w:val="kk-KZ"/>
              </w:rPr>
            </w:pPr>
            <w:r>
              <w:rPr>
                <w:rFonts w:ascii="Times New Roman" w:hAnsi="Times New Roman"/>
                <w:b/>
                <w:sz w:val="24"/>
                <w:szCs w:val="24"/>
                <w:lang w:val="kk-KZ"/>
              </w:rPr>
              <w:t>7.1.1.1.</w:t>
            </w:r>
            <w:r>
              <w:rPr>
                <w:rFonts w:ascii="Times New Roman" w:hAnsi="Times New Roman"/>
                <w:sz w:val="24"/>
                <w:szCs w:val="24"/>
                <w:lang w:val="kk-KZ"/>
              </w:rPr>
              <w:t xml:space="preserve"> Байкоо жүргүзөт жана байкаганын сүрөттөп жазып алат, өлчөөлөрдү жүргүзөт, ченөөчү куралдын бөлүгүнүн баасын аныктап алат, өлчөөнүн жыйынтыгын жазып, эсептейт.</w:t>
            </w:r>
          </w:p>
          <w:p w:rsidR="008C3BB9" w:rsidRDefault="008C3BB9">
            <w:pPr>
              <w:jc w:val="both"/>
              <w:rPr>
                <w:rFonts w:ascii="Times New Roman" w:hAnsi="Times New Roman"/>
                <w:sz w:val="24"/>
                <w:szCs w:val="24"/>
                <w:lang w:val="kk-KZ"/>
              </w:rPr>
            </w:pPr>
            <w:r>
              <w:rPr>
                <w:rFonts w:ascii="Times New Roman" w:hAnsi="Times New Roman"/>
                <w:sz w:val="24"/>
                <w:szCs w:val="24"/>
                <w:lang w:val="kk-KZ"/>
              </w:rPr>
              <w:t>Эсептөөнүн жыйынтыгын</w:t>
            </w:r>
          </w:p>
          <w:p w:rsidR="008C3BB9" w:rsidRDefault="008C3BB9">
            <w:pPr>
              <w:jc w:val="both"/>
              <w:rPr>
                <w:rFonts w:ascii="Times New Roman" w:hAnsi="Times New Roman"/>
                <w:sz w:val="24"/>
                <w:szCs w:val="24"/>
                <w:lang w:val="kk-KZ"/>
              </w:rPr>
            </w:pPr>
            <w:r>
              <w:rPr>
                <w:rFonts w:ascii="Times New Roman" w:hAnsi="Times New Roman"/>
                <w:sz w:val="24"/>
                <w:szCs w:val="24"/>
                <w:lang w:val="kk-KZ"/>
              </w:rPr>
              <w:t>таблицага жазып, таблицаны</w:t>
            </w:r>
          </w:p>
          <w:p w:rsidR="008C3BB9" w:rsidRDefault="008C3BB9">
            <w:pPr>
              <w:overflowPunct w:val="0"/>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толтурат. Өлчөөнүн катасын табат.</w:t>
            </w:r>
          </w:p>
        </w:tc>
        <w:tc>
          <w:tcPr>
            <w:tcW w:w="3685" w:type="dxa"/>
            <w:tcBorders>
              <w:top w:val="single" w:sz="4" w:space="0" w:color="000000"/>
              <w:left w:val="single" w:sz="4" w:space="0" w:color="000000"/>
              <w:bottom w:val="single" w:sz="4" w:space="0" w:color="auto"/>
              <w:right w:val="single" w:sz="4" w:space="0" w:color="000000"/>
            </w:tcBorders>
          </w:tcPr>
          <w:p w:rsidR="008C3BB9" w:rsidRDefault="008C3BB9">
            <w:pPr>
              <w:rPr>
                <w:rFonts w:ascii="Times New Roman" w:hAnsi="Times New Roman"/>
                <w:sz w:val="24"/>
                <w:szCs w:val="24"/>
                <w:lang w:val="kk-KZ"/>
              </w:rPr>
            </w:pPr>
            <w:r>
              <w:rPr>
                <w:rFonts w:ascii="Times New Roman" w:hAnsi="Times New Roman"/>
                <w:b/>
                <w:sz w:val="24"/>
                <w:szCs w:val="24"/>
                <w:lang w:val="kk-KZ"/>
              </w:rPr>
              <w:t>8.1.1.1.</w:t>
            </w:r>
            <w:r>
              <w:rPr>
                <w:rFonts w:ascii="Times New Roman" w:hAnsi="Times New Roman"/>
                <w:sz w:val="24"/>
                <w:szCs w:val="24"/>
                <w:lang w:val="kk-KZ"/>
              </w:rPr>
              <w:t xml:space="preserve"> Физикалык чо</w:t>
            </w:r>
            <w:r>
              <w:rPr>
                <w:rFonts w:ascii="Cambria Math" w:hAnsi="Cambria Math" w:cs="Cambria Math"/>
                <w:sz w:val="24"/>
                <w:szCs w:val="24"/>
                <w:lang w:val="kk-KZ"/>
              </w:rPr>
              <w:t>ӊ</w:t>
            </w:r>
            <w:r>
              <w:rPr>
                <w:rFonts w:ascii="Times New Roman" w:hAnsi="Times New Roman" w:cs="Times New Roman"/>
                <w:sz w:val="24"/>
                <w:szCs w:val="24"/>
                <w:lang w:val="kk-KZ"/>
              </w:rPr>
              <w:t>дуктарды</w:t>
            </w:r>
            <w:r>
              <w:rPr>
                <w:rFonts w:ascii="Times New Roman" w:hAnsi="Times New Roman"/>
                <w:sz w:val="24"/>
                <w:szCs w:val="24"/>
                <w:lang w:val="kk-KZ"/>
              </w:rPr>
              <w:t>: температураны, абанын нымдуулугун, ток күчүн, чы</w:t>
            </w:r>
            <w:r>
              <w:rPr>
                <w:rFonts w:ascii="Cambria Math" w:hAnsi="Cambria Math" w:cs="Cambria Math"/>
                <w:sz w:val="24"/>
                <w:szCs w:val="24"/>
                <w:lang w:val="kk-KZ"/>
              </w:rPr>
              <w:t>ӊ</w:t>
            </w:r>
            <w:r>
              <w:rPr>
                <w:rFonts w:ascii="Times New Roman" w:hAnsi="Times New Roman" w:cs="Times New Roman"/>
                <w:sz w:val="24"/>
                <w:szCs w:val="24"/>
                <w:lang w:val="kk-KZ"/>
              </w:rPr>
              <w:t>алууну</w:t>
            </w:r>
            <w:r>
              <w:rPr>
                <w:rFonts w:ascii="Times New Roman" w:hAnsi="Times New Roman"/>
                <w:sz w:val="24"/>
                <w:szCs w:val="24"/>
                <w:lang w:val="kk-KZ"/>
              </w:rPr>
              <w:t xml:space="preserve">, </w:t>
            </w:r>
            <w:r>
              <w:rPr>
                <w:rFonts w:ascii="Times New Roman" w:hAnsi="Times New Roman" w:cs="Times New Roman"/>
                <w:sz w:val="24"/>
                <w:szCs w:val="24"/>
                <w:lang w:val="kk-KZ"/>
              </w:rPr>
              <w:t>электрдик</w:t>
            </w:r>
            <w:r>
              <w:rPr>
                <w:rFonts w:ascii="Times New Roman" w:hAnsi="Times New Roman"/>
                <w:sz w:val="24"/>
                <w:szCs w:val="24"/>
                <w:lang w:val="kk-KZ"/>
              </w:rPr>
              <w:t xml:space="preserve"> каршылыкты, электр тогунун жумушун жана кубаттуулугун </w:t>
            </w:r>
            <w:r>
              <w:rPr>
                <w:rFonts w:ascii="Cambria Math" w:hAnsi="Cambria Math" w:cs="Cambria Math"/>
                <w:sz w:val="24"/>
                <w:szCs w:val="24"/>
                <w:lang w:val="kk-KZ"/>
              </w:rPr>
              <w:t>ѳ</w:t>
            </w:r>
            <w:r>
              <w:rPr>
                <w:rFonts w:ascii="Times New Roman" w:hAnsi="Times New Roman" w:cs="Times New Roman"/>
                <w:sz w:val="24"/>
                <w:szCs w:val="24"/>
                <w:lang w:val="kk-KZ"/>
              </w:rPr>
              <w:t>лч</w:t>
            </w:r>
            <w:r>
              <w:rPr>
                <w:rFonts w:ascii="Cambria Math" w:hAnsi="Cambria Math" w:cs="Cambria Math"/>
                <w:sz w:val="24"/>
                <w:szCs w:val="24"/>
                <w:lang w:val="kk-KZ"/>
              </w:rPr>
              <w:t>ѳѳ</w:t>
            </w:r>
            <w:r>
              <w:rPr>
                <w:rFonts w:ascii="Times New Roman" w:hAnsi="Times New Roman" w:cs="Times New Roman"/>
                <w:sz w:val="24"/>
                <w:szCs w:val="24"/>
                <w:lang w:val="kk-KZ"/>
              </w:rPr>
              <w:t>г</w:t>
            </w:r>
            <w:r>
              <w:rPr>
                <w:rFonts w:ascii="Cambria Math" w:hAnsi="Cambria Math" w:cs="Cambria Math"/>
                <w:sz w:val="24"/>
                <w:szCs w:val="24"/>
                <w:lang w:val="kk-KZ"/>
              </w:rPr>
              <w:t>ѳ</w:t>
            </w:r>
            <w:r>
              <w:rPr>
                <w:rFonts w:ascii="Times New Roman" w:hAnsi="Times New Roman"/>
                <w:sz w:val="24"/>
                <w:szCs w:val="24"/>
                <w:lang w:val="kk-KZ"/>
              </w:rPr>
              <w:t xml:space="preserve"> </w:t>
            </w:r>
            <w:r>
              <w:rPr>
                <w:rFonts w:ascii="Times New Roman" w:hAnsi="Times New Roman" w:cs="Times New Roman"/>
                <w:sz w:val="24"/>
                <w:szCs w:val="24"/>
                <w:lang w:val="kk-KZ"/>
              </w:rPr>
              <w:t>керек</w:t>
            </w:r>
            <w:r>
              <w:rPr>
                <w:rFonts w:ascii="Times New Roman" w:hAnsi="Times New Roman"/>
                <w:sz w:val="24"/>
                <w:szCs w:val="24"/>
                <w:lang w:val="kk-KZ"/>
              </w:rPr>
              <w:t xml:space="preserve"> </w:t>
            </w:r>
            <w:r>
              <w:rPr>
                <w:rFonts w:ascii="Times New Roman" w:hAnsi="Times New Roman" w:cs="Times New Roman"/>
                <w:sz w:val="24"/>
                <w:szCs w:val="24"/>
                <w:lang w:val="kk-KZ"/>
              </w:rPr>
              <w:t>болгон</w:t>
            </w:r>
            <w:r>
              <w:rPr>
                <w:rFonts w:ascii="Times New Roman" w:hAnsi="Times New Roman"/>
                <w:sz w:val="24"/>
                <w:szCs w:val="24"/>
                <w:lang w:val="kk-KZ"/>
              </w:rPr>
              <w:t xml:space="preserve"> физикалык куралдарды тааныйт.</w:t>
            </w:r>
          </w:p>
          <w:p w:rsidR="008C3BB9" w:rsidRPr="008C3BB9" w:rsidRDefault="008C3BB9">
            <w:pPr>
              <w:rPr>
                <w:rFonts w:ascii="Times New Roman" w:hAnsi="Times New Roman"/>
                <w:b/>
                <w:sz w:val="24"/>
                <w:szCs w:val="24"/>
                <w:lang w:val="kk-KZ"/>
              </w:rPr>
            </w:pPr>
          </w:p>
          <w:p w:rsidR="008C3BB9" w:rsidRPr="008C3BB9" w:rsidRDefault="008C3BB9">
            <w:pPr>
              <w:overflowPunct w:val="0"/>
              <w:autoSpaceDE w:val="0"/>
              <w:autoSpaceDN w:val="0"/>
              <w:adjustRightInd w:val="0"/>
              <w:rPr>
                <w:rFonts w:ascii="Times New Roman" w:hAnsi="Times New Roman"/>
                <w:sz w:val="24"/>
                <w:szCs w:val="24"/>
                <w:lang w:val="kk-KZ"/>
              </w:rPr>
            </w:pPr>
          </w:p>
        </w:tc>
        <w:tc>
          <w:tcPr>
            <w:tcW w:w="3905" w:type="dxa"/>
            <w:tcBorders>
              <w:top w:val="single" w:sz="4" w:space="0" w:color="000000"/>
              <w:left w:val="single" w:sz="4" w:space="0" w:color="000000"/>
              <w:bottom w:val="single" w:sz="4" w:space="0" w:color="auto"/>
              <w:right w:val="single" w:sz="4" w:space="0" w:color="000000"/>
            </w:tcBorders>
          </w:tcPr>
          <w:p w:rsidR="008C3BB9" w:rsidRPr="008C3BB9" w:rsidRDefault="008C3BB9">
            <w:pPr>
              <w:ind w:left="34"/>
              <w:jc w:val="both"/>
              <w:rPr>
                <w:rFonts w:ascii="Times New Roman" w:hAnsi="Times New Roman"/>
                <w:color w:val="000000"/>
                <w:sz w:val="24"/>
                <w:szCs w:val="24"/>
                <w:lang w:val="kk-KZ"/>
              </w:rPr>
            </w:pPr>
            <w:r w:rsidRPr="008C3BB9">
              <w:rPr>
                <w:rFonts w:ascii="Times New Roman" w:hAnsi="Times New Roman"/>
                <w:b/>
                <w:color w:val="000000"/>
                <w:sz w:val="24"/>
                <w:szCs w:val="24"/>
                <w:lang w:val="kk-KZ"/>
              </w:rPr>
              <w:t>9.1.1.1.</w:t>
            </w:r>
            <w:r w:rsidRPr="008C3BB9">
              <w:rPr>
                <w:rFonts w:ascii="Times New Roman" w:hAnsi="Times New Roman"/>
                <w:color w:val="000000"/>
                <w:sz w:val="24"/>
                <w:szCs w:val="24"/>
                <w:lang w:val="kk-KZ"/>
              </w:rPr>
              <w:t xml:space="preserve"> Жаратылыш кубулуштарын изилд</w:t>
            </w:r>
            <w:r w:rsidRPr="008C3BB9">
              <w:rPr>
                <w:rFonts w:ascii="Cambria Math" w:hAnsi="Cambria Math" w:cs="Cambria Math"/>
                <w:color w:val="000000"/>
                <w:sz w:val="24"/>
                <w:szCs w:val="24"/>
                <w:lang w:val="kk-KZ"/>
              </w:rPr>
              <w:t>ѳѳ</w:t>
            </w:r>
            <w:r w:rsidRPr="008C3BB9">
              <w:rPr>
                <w:rFonts w:ascii="Times New Roman" w:hAnsi="Times New Roman" w:cs="Times New Roman"/>
                <w:color w:val="000000"/>
                <w:sz w:val="24"/>
                <w:szCs w:val="24"/>
                <w:lang w:val="kk-KZ"/>
              </w:rPr>
              <w:t>нүн</w:t>
            </w:r>
            <w:r w:rsidRPr="008C3BB9">
              <w:rPr>
                <w:rFonts w:ascii="Times New Roman" w:hAnsi="Times New Roman"/>
                <w:color w:val="000000"/>
                <w:sz w:val="24"/>
                <w:szCs w:val="24"/>
                <w:lang w:val="kk-KZ"/>
              </w:rPr>
              <w:t xml:space="preserve"> </w:t>
            </w:r>
            <w:r w:rsidRPr="008C3BB9">
              <w:rPr>
                <w:rFonts w:ascii="Times New Roman" w:hAnsi="Times New Roman" w:cs="Times New Roman"/>
                <w:color w:val="000000"/>
                <w:sz w:val="24"/>
                <w:szCs w:val="24"/>
                <w:lang w:val="kk-KZ"/>
              </w:rPr>
              <w:t>илимий</w:t>
            </w:r>
            <w:r w:rsidRPr="008C3BB9">
              <w:rPr>
                <w:rFonts w:ascii="Times New Roman" w:hAnsi="Times New Roman"/>
                <w:color w:val="000000"/>
                <w:sz w:val="24"/>
                <w:szCs w:val="24"/>
                <w:lang w:val="kk-KZ"/>
              </w:rPr>
              <w:t xml:space="preserve"> </w:t>
            </w:r>
            <w:r w:rsidRPr="008C3BB9">
              <w:rPr>
                <w:rFonts w:ascii="Times New Roman" w:hAnsi="Times New Roman" w:cs="Times New Roman"/>
                <w:color w:val="000000"/>
                <w:sz w:val="24"/>
                <w:szCs w:val="24"/>
                <w:lang w:val="kk-KZ"/>
              </w:rPr>
              <w:t>методдорун</w:t>
            </w:r>
            <w:r w:rsidRPr="008C3BB9">
              <w:rPr>
                <w:rFonts w:ascii="Times New Roman" w:hAnsi="Times New Roman"/>
                <w:color w:val="000000"/>
                <w:sz w:val="24"/>
                <w:szCs w:val="24"/>
                <w:lang w:val="kk-KZ"/>
              </w:rPr>
              <w:t xml:space="preserve"> </w:t>
            </w:r>
            <w:r w:rsidRPr="008C3BB9">
              <w:rPr>
                <w:rFonts w:ascii="Times New Roman" w:hAnsi="Times New Roman" w:cs="Times New Roman"/>
                <w:color w:val="000000"/>
                <w:sz w:val="24"/>
                <w:szCs w:val="24"/>
                <w:lang w:val="kk-KZ"/>
              </w:rPr>
              <w:t>колдоно</w:t>
            </w:r>
            <w:r w:rsidRPr="008C3BB9">
              <w:rPr>
                <w:rFonts w:ascii="Times New Roman" w:hAnsi="Times New Roman"/>
                <w:color w:val="000000"/>
                <w:sz w:val="24"/>
                <w:szCs w:val="24"/>
                <w:lang w:val="kk-KZ"/>
              </w:rPr>
              <w:t xml:space="preserve"> </w:t>
            </w:r>
            <w:r w:rsidRPr="008C3BB9">
              <w:rPr>
                <w:rFonts w:ascii="Times New Roman" w:hAnsi="Times New Roman" w:cs="Times New Roman"/>
                <w:color w:val="000000"/>
                <w:sz w:val="24"/>
                <w:szCs w:val="24"/>
                <w:lang w:val="kk-KZ"/>
              </w:rPr>
              <w:t>алат</w:t>
            </w:r>
            <w:r w:rsidRPr="008C3BB9">
              <w:rPr>
                <w:rFonts w:ascii="Times New Roman" w:hAnsi="Times New Roman"/>
                <w:color w:val="000000"/>
                <w:sz w:val="24"/>
                <w:szCs w:val="24"/>
                <w:lang w:val="kk-KZ"/>
              </w:rPr>
              <w:t xml:space="preserve">: </w:t>
            </w:r>
            <w:r w:rsidRPr="008C3BB9">
              <w:rPr>
                <w:rFonts w:ascii="Times New Roman" w:hAnsi="Times New Roman" w:cs="Times New Roman"/>
                <w:color w:val="000000"/>
                <w:sz w:val="24"/>
                <w:szCs w:val="24"/>
                <w:lang w:val="kk-KZ"/>
              </w:rPr>
              <w:t>байкоо</w:t>
            </w:r>
            <w:r w:rsidRPr="008C3BB9">
              <w:rPr>
                <w:rFonts w:ascii="Times New Roman" w:hAnsi="Times New Roman"/>
                <w:color w:val="000000"/>
                <w:sz w:val="24"/>
                <w:szCs w:val="24"/>
                <w:lang w:val="kk-KZ"/>
              </w:rPr>
              <w:t xml:space="preserve"> жүргүз</w:t>
            </w:r>
            <w:r w:rsidRPr="008C3BB9">
              <w:rPr>
                <w:rFonts w:ascii="Cambria Math" w:hAnsi="Cambria Math" w:cs="Cambria Math"/>
                <w:color w:val="000000"/>
                <w:sz w:val="24"/>
                <w:szCs w:val="24"/>
                <w:lang w:val="kk-KZ"/>
              </w:rPr>
              <w:t>ѳ</w:t>
            </w:r>
            <w:r w:rsidRPr="008C3BB9">
              <w:rPr>
                <w:rFonts w:ascii="Times New Roman" w:hAnsi="Times New Roman" w:cs="Times New Roman"/>
                <w:color w:val="000000"/>
                <w:sz w:val="24"/>
                <w:szCs w:val="24"/>
                <w:lang w:val="kk-KZ"/>
              </w:rPr>
              <w:t>т</w:t>
            </w:r>
            <w:r w:rsidRPr="008C3BB9">
              <w:rPr>
                <w:rFonts w:ascii="Times New Roman" w:hAnsi="Times New Roman"/>
                <w:color w:val="000000"/>
                <w:sz w:val="24"/>
                <w:szCs w:val="24"/>
                <w:lang w:val="kk-KZ"/>
              </w:rPr>
              <w:t xml:space="preserve">, </w:t>
            </w:r>
            <w:r w:rsidRPr="008C3BB9">
              <w:rPr>
                <w:rFonts w:ascii="Times New Roman" w:hAnsi="Times New Roman" w:cs="Times New Roman"/>
                <w:color w:val="000000"/>
                <w:sz w:val="24"/>
                <w:szCs w:val="24"/>
                <w:lang w:val="kk-KZ"/>
              </w:rPr>
              <w:t>экспериментти</w:t>
            </w:r>
            <w:r w:rsidRPr="008C3BB9">
              <w:rPr>
                <w:rFonts w:ascii="Times New Roman" w:hAnsi="Times New Roman"/>
                <w:color w:val="000000"/>
                <w:sz w:val="24"/>
                <w:szCs w:val="24"/>
                <w:lang w:val="kk-KZ"/>
              </w:rPr>
              <w:t xml:space="preserve"> </w:t>
            </w:r>
            <w:r w:rsidRPr="008C3BB9">
              <w:rPr>
                <w:rFonts w:ascii="Times New Roman" w:hAnsi="Times New Roman" w:cs="Times New Roman"/>
                <w:color w:val="000000"/>
                <w:sz w:val="24"/>
                <w:szCs w:val="24"/>
                <w:lang w:val="kk-KZ"/>
              </w:rPr>
              <w:t>пландаштырат</w:t>
            </w:r>
            <w:r w:rsidRPr="008C3BB9">
              <w:rPr>
                <w:rFonts w:ascii="Times New Roman" w:hAnsi="Times New Roman"/>
                <w:color w:val="000000"/>
                <w:sz w:val="24"/>
                <w:szCs w:val="24"/>
                <w:lang w:val="kk-KZ"/>
              </w:rPr>
              <w:t xml:space="preserve"> </w:t>
            </w:r>
            <w:r w:rsidRPr="008C3BB9">
              <w:rPr>
                <w:rFonts w:ascii="Times New Roman" w:hAnsi="Times New Roman" w:cs="Times New Roman"/>
                <w:color w:val="000000"/>
                <w:sz w:val="24"/>
                <w:szCs w:val="24"/>
                <w:lang w:val="kk-KZ"/>
              </w:rPr>
              <w:t>жана</w:t>
            </w:r>
            <w:r w:rsidRPr="008C3BB9">
              <w:rPr>
                <w:rFonts w:ascii="Times New Roman" w:hAnsi="Times New Roman"/>
                <w:color w:val="000000"/>
                <w:sz w:val="24"/>
                <w:szCs w:val="24"/>
                <w:lang w:val="kk-KZ"/>
              </w:rPr>
              <w:t xml:space="preserve"> </w:t>
            </w:r>
            <w:r w:rsidRPr="008C3BB9">
              <w:rPr>
                <w:rFonts w:ascii="Times New Roman" w:hAnsi="Times New Roman" w:cs="Times New Roman"/>
                <w:color w:val="000000"/>
                <w:sz w:val="24"/>
                <w:szCs w:val="24"/>
                <w:lang w:val="kk-KZ"/>
              </w:rPr>
              <w:t>жүргүз</w:t>
            </w:r>
            <w:r w:rsidRPr="008C3BB9">
              <w:rPr>
                <w:rFonts w:ascii="Cambria Math" w:hAnsi="Cambria Math" w:cs="Cambria Math"/>
                <w:color w:val="000000"/>
                <w:sz w:val="24"/>
                <w:szCs w:val="24"/>
                <w:lang w:val="kk-KZ"/>
              </w:rPr>
              <w:t>ѳ</w:t>
            </w:r>
            <w:r w:rsidRPr="008C3BB9">
              <w:rPr>
                <w:rFonts w:ascii="Times New Roman" w:hAnsi="Times New Roman" w:cs="Times New Roman"/>
                <w:color w:val="000000"/>
                <w:sz w:val="24"/>
                <w:szCs w:val="24"/>
                <w:lang w:val="kk-KZ"/>
              </w:rPr>
              <w:t>т</w:t>
            </w:r>
            <w:r w:rsidRPr="008C3BB9">
              <w:rPr>
                <w:rFonts w:ascii="Times New Roman" w:hAnsi="Times New Roman"/>
                <w:color w:val="000000"/>
                <w:sz w:val="24"/>
                <w:szCs w:val="24"/>
                <w:lang w:val="kk-KZ"/>
              </w:rPr>
              <w:t xml:space="preserve">, </w:t>
            </w:r>
            <w:r w:rsidRPr="008C3BB9">
              <w:rPr>
                <w:rFonts w:ascii="Cambria Math" w:hAnsi="Cambria Math" w:cs="Cambria Math"/>
                <w:color w:val="000000"/>
                <w:sz w:val="24"/>
                <w:szCs w:val="24"/>
                <w:lang w:val="kk-KZ"/>
              </w:rPr>
              <w:t>ѳ</w:t>
            </w:r>
            <w:r w:rsidRPr="008C3BB9">
              <w:rPr>
                <w:rFonts w:ascii="Times New Roman" w:hAnsi="Times New Roman" w:cs="Times New Roman"/>
                <w:color w:val="000000"/>
                <w:sz w:val="24"/>
                <w:szCs w:val="24"/>
                <w:lang w:val="kk-KZ"/>
              </w:rPr>
              <w:t>лч</w:t>
            </w:r>
            <w:r w:rsidRPr="008C3BB9">
              <w:rPr>
                <w:rFonts w:ascii="Cambria Math" w:hAnsi="Cambria Math" w:cs="Cambria Math"/>
                <w:color w:val="000000"/>
                <w:sz w:val="24"/>
                <w:szCs w:val="24"/>
                <w:lang w:val="kk-KZ"/>
              </w:rPr>
              <w:t>ѳѳ</w:t>
            </w:r>
            <w:r w:rsidRPr="008C3BB9">
              <w:rPr>
                <w:rFonts w:ascii="Times New Roman" w:hAnsi="Times New Roman" w:cs="Times New Roman"/>
                <w:color w:val="000000"/>
                <w:sz w:val="24"/>
                <w:szCs w:val="24"/>
                <w:lang w:val="kk-KZ"/>
              </w:rPr>
              <w:t>л</w:t>
            </w:r>
            <w:r w:rsidRPr="008C3BB9">
              <w:rPr>
                <w:rFonts w:ascii="Cambria Math" w:hAnsi="Cambria Math" w:cs="Cambria Math"/>
                <w:color w:val="000000"/>
                <w:sz w:val="24"/>
                <w:szCs w:val="24"/>
                <w:lang w:val="kk-KZ"/>
              </w:rPr>
              <w:t>ѳ</w:t>
            </w:r>
            <w:r w:rsidRPr="008C3BB9">
              <w:rPr>
                <w:rFonts w:ascii="Times New Roman" w:hAnsi="Times New Roman" w:cs="Times New Roman"/>
                <w:color w:val="000000"/>
                <w:sz w:val="24"/>
                <w:szCs w:val="24"/>
                <w:lang w:val="kk-KZ"/>
              </w:rPr>
              <w:t>рдүн</w:t>
            </w:r>
            <w:r w:rsidRPr="008C3BB9">
              <w:rPr>
                <w:rFonts w:ascii="Times New Roman" w:hAnsi="Times New Roman"/>
                <w:color w:val="000000"/>
                <w:sz w:val="24"/>
                <w:szCs w:val="24"/>
                <w:lang w:val="kk-KZ"/>
              </w:rPr>
              <w:t xml:space="preserve"> </w:t>
            </w:r>
            <w:r w:rsidRPr="008C3BB9">
              <w:rPr>
                <w:rFonts w:ascii="Times New Roman" w:hAnsi="Times New Roman" w:cs="Times New Roman"/>
                <w:color w:val="000000"/>
                <w:sz w:val="24"/>
                <w:szCs w:val="24"/>
                <w:lang w:val="kk-KZ"/>
              </w:rPr>
              <w:t>жы</w:t>
            </w:r>
            <w:r w:rsidRPr="008C3BB9">
              <w:rPr>
                <w:rFonts w:ascii="Times New Roman" w:hAnsi="Times New Roman"/>
                <w:color w:val="000000"/>
                <w:sz w:val="24"/>
                <w:szCs w:val="24"/>
                <w:lang w:val="kk-KZ"/>
              </w:rPr>
              <w:t xml:space="preserve">йынтыктарын иштеп чыга алат, таблицалардын, графиктердин жана формулалардын жардамы менен </w:t>
            </w:r>
            <w:r w:rsidRPr="008C3BB9">
              <w:rPr>
                <w:rFonts w:ascii="Cambria Math" w:hAnsi="Cambria Math" w:cs="Cambria Math"/>
                <w:color w:val="000000"/>
                <w:sz w:val="24"/>
                <w:szCs w:val="24"/>
                <w:lang w:val="kk-KZ"/>
              </w:rPr>
              <w:t>ѳ</w:t>
            </w:r>
            <w:r w:rsidRPr="008C3BB9">
              <w:rPr>
                <w:rFonts w:ascii="Times New Roman" w:hAnsi="Times New Roman" w:cs="Times New Roman"/>
                <w:color w:val="000000"/>
                <w:sz w:val="24"/>
                <w:szCs w:val="24"/>
                <w:lang w:val="kk-KZ"/>
              </w:rPr>
              <w:t>лч</w:t>
            </w:r>
            <w:r w:rsidRPr="008C3BB9">
              <w:rPr>
                <w:rFonts w:ascii="Cambria Math" w:hAnsi="Cambria Math" w:cs="Cambria Math"/>
                <w:color w:val="000000"/>
                <w:sz w:val="24"/>
                <w:szCs w:val="24"/>
                <w:lang w:val="kk-KZ"/>
              </w:rPr>
              <w:t>ѳѳ</w:t>
            </w:r>
            <w:r w:rsidRPr="008C3BB9">
              <w:rPr>
                <w:rFonts w:ascii="Times New Roman" w:hAnsi="Times New Roman" w:cs="Times New Roman"/>
                <w:color w:val="000000"/>
                <w:sz w:val="24"/>
                <w:szCs w:val="24"/>
                <w:lang w:val="kk-KZ"/>
              </w:rPr>
              <w:t>л</w:t>
            </w:r>
            <w:r w:rsidRPr="008C3BB9">
              <w:rPr>
                <w:rFonts w:ascii="Cambria Math" w:hAnsi="Cambria Math" w:cs="Cambria Math"/>
                <w:color w:val="000000"/>
                <w:sz w:val="24"/>
                <w:szCs w:val="24"/>
                <w:lang w:val="kk-KZ"/>
              </w:rPr>
              <w:t>ѳ</w:t>
            </w:r>
            <w:r w:rsidRPr="008C3BB9">
              <w:rPr>
                <w:rFonts w:ascii="Times New Roman" w:hAnsi="Times New Roman" w:cs="Times New Roman"/>
                <w:color w:val="000000"/>
                <w:sz w:val="24"/>
                <w:szCs w:val="24"/>
                <w:lang w:val="kk-KZ"/>
              </w:rPr>
              <w:t>рдүн</w:t>
            </w:r>
            <w:r w:rsidRPr="008C3BB9">
              <w:rPr>
                <w:rFonts w:ascii="Times New Roman" w:hAnsi="Times New Roman"/>
                <w:color w:val="000000"/>
                <w:sz w:val="24"/>
                <w:szCs w:val="24"/>
                <w:lang w:val="kk-KZ"/>
              </w:rPr>
              <w:t xml:space="preserve"> </w:t>
            </w:r>
            <w:r w:rsidRPr="008C3BB9">
              <w:rPr>
                <w:rFonts w:ascii="Times New Roman" w:hAnsi="Times New Roman" w:cs="Times New Roman"/>
                <w:color w:val="000000"/>
                <w:sz w:val="24"/>
                <w:szCs w:val="24"/>
                <w:lang w:val="kk-KZ"/>
              </w:rPr>
              <w:t>жыйынтыктарын</w:t>
            </w:r>
            <w:r w:rsidRPr="008C3BB9">
              <w:rPr>
                <w:rFonts w:ascii="Times New Roman" w:hAnsi="Times New Roman"/>
                <w:color w:val="000000"/>
                <w:sz w:val="24"/>
                <w:szCs w:val="24"/>
                <w:lang w:val="kk-KZ"/>
              </w:rPr>
              <w:t xml:space="preserve"> </w:t>
            </w:r>
          </w:p>
          <w:p w:rsidR="008C3BB9" w:rsidRPr="008C3BB9" w:rsidRDefault="008C3BB9">
            <w:pPr>
              <w:overflowPunct w:val="0"/>
              <w:autoSpaceDE w:val="0"/>
              <w:autoSpaceDN w:val="0"/>
              <w:adjustRightInd w:val="0"/>
              <w:ind w:left="34"/>
              <w:jc w:val="both"/>
              <w:rPr>
                <w:rFonts w:ascii="Times New Roman" w:hAnsi="Times New Roman"/>
                <w:color w:val="000000"/>
                <w:sz w:val="24"/>
                <w:szCs w:val="24"/>
                <w:lang w:val="kk-KZ"/>
              </w:rPr>
            </w:pPr>
          </w:p>
        </w:tc>
      </w:tr>
      <w:tr w:rsidR="008C3BB9" w:rsidRPr="008C3BB9" w:rsidTr="008C3BB9">
        <w:trPr>
          <w:trHeight w:val="2188"/>
        </w:trPr>
        <w:tc>
          <w:tcPr>
            <w:tcW w:w="2019" w:type="dxa"/>
            <w:vMerge w:val="restart"/>
            <w:tcBorders>
              <w:top w:val="single" w:sz="4" w:space="0" w:color="auto"/>
              <w:left w:val="single" w:sz="4" w:space="0" w:color="auto"/>
              <w:bottom w:val="single" w:sz="4" w:space="0" w:color="000000"/>
              <w:right w:val="single" w:sz="4" w:space="0" w:color="000000"/>
            </w:tcBorders>
          </w:tcPr>
          <w:p w:rsidR="008C3BB9" w:rsidRPr="008C3BB9" w:rsidRDefault="008C3BB9">
            <w:pPr>
              <w:pStyle w:val="a3"/>
              <w:tabs>
                <w:tab w:val="left" w:pos="426"/>
              </w:tabs>
              <w:ind w:left="142"/>
              <w:rPr>
                <w:rFonts w:ascii="Times New Roman" w:hAnsi="Times New Roman"/>
                <w:b/>
                <w:sz w:val="24"/>
                <w:szCs w:val="24"/>
                <w:lang w:val="kk-KZ"/>
              </w:rPr>
            </w:pPr>
          </w:p>
        </w:tc>
        <w:tc>
          <w:tcPr>
            <w:tcW w:w="2691" w:type="dxa"/>
            <w:tcBorders>
              <w:top w:val="single" w:sz="4" w:space="0" w:color="auto"/>
              <w:left w:val="single" w:sz="4" w:space="0" w:color="000000"/>
              <w:bottom w:val="single" w:sz="4" w:space="0" w:color="000000"/>
              <w:right w:val="single" w:sz="4" w:space="0" w:color="000000"/>
            </w:tcBorders>
          </w:tcPr>
          <w:p w:rsidR="008C3BB9" w:rsidRPr="008C3BB9" w:rsidRDefault="008C3BB9">
            <w:pPr>
              <w:pStyle w:val="a3"/>
              <w:tabs>
                <w:tab w:val="left" w:pos="435"/>
                <w:tab w:val="left" w:pos="577"/>
              </w:tabs>
              <w:ind w:left="360"/>
              <w:rPr>
                <w:rFonts w:ascii="Times New Roman" w:hAnsi="Times New Roman"/>
                <w:b/>
                <w:bCs/>
                <w:sz w:val="24"/>
                <w:szCs w:val="24"/>
                <w:lang w:val="kk-KZ"/>
              </w:rPr>
            </w:pPr>
          </w:p>
        </w:tc>
        <w:tc>
          <w:tcPr>
            <w:tcW w:w="3620" w:type="dxa"/>
            <w:tcBorders>
              <w:top w:val="single" w:sz="4" w:space="0" w:color="auto"/>
              <w:left w:val="single" w:sz="4" w:space="0" w:color="000000"/>
              <w:bottom w:val="single" w:sz="4" w:space="0" w:color="000000"/>
              <w:right w:val="single" w:sz="4" w:space="0" w:color="000000"/>
            </w:tcBorders>
          </w:tcPr>
          <w:p w:rsidR="008C3BB9" w:rsidRDefault="008C3BB9">
            <w:pPr>
              <w:rPr>
                <w:rFonts w:ascii="Times New Roman" w:hAnsi="Times New Roman"/>
                <w:sz w:val="24"/>
                <w:szCs w:val="24"/>
                <w:lang w:val="kk-KZ"/>
              </w:rPr>
            </w:pPr>
            <w:r>
              <w:rPr>
                <w:rFonts w:ascii="Times New Roman" w:hAnsi="Times New Roman"/>
                <w:b/>
                <w:sz w:val="24"/>
                <w:szCs w:val="24"/>
                <w:lang w:val="kk-KZ"/>
              </w:rPr>
              <w:t>7.1.1.2.</w:t>
            </w:r>
            <w:r>
              <w:rPr>
                <w:rFonts w:ascii="Times New Roman" w:hAnsi="Times New Roman"/>
                <w:sz w:val="24"/>
                <w:szCs w:val="24"/>
                <w:lang w:val="kk-KZ"/>
              </w:rPr>
              <w:t xml:space="preserve"> Физикалык кубулуштар боюнча ж</w:t>
            </w:r>
            <w:r>
              <w:rPr>
                <w:rFonts w:ascii="Cambria Math" w:hAnsi="Cambria Math" w:cs="Cambria Math"/>
                <w:sz w:val="24"/>
                <w:szCs w:val="24"/>
                <w:lang w:val="kk-KZ"/>
              </w:rPr>
              <w:t>ѳ</w:t>
            </w:r>
            <w:r>
              <w:rPr>
                <w:rFonts w:ascii="Times New Roman" w:hAnsi="Times New Roman" w:cs="Times New Roman"/>
                <w:sz w:val="24"/>
                <w:szCs w:val="24"/>
                <w:lang w:val="kk-KZ"/>
              </w:rPr>
              <w:t>н</w:t>
            </w:r>
            <w:r>
              <w:rPr>
                <w:rFonts w:ascii="Cambria Math" w:hAnsi="Cambria Math" w:cs="Cambria Math"/>
                <w:sz w:val="24"/>
                <w:szCs w:val="24"/>
                <w:lang w:val="kk-KZ"/>
              </w:rPr>
              <w:t>ѳ</w:t>
            </w:r>
            <w:r>
              <w:rPr>
                <w:rFonts w:ascii="Times New Roman" w:hAnsi="Times New Roman" w:cs="Times New Roman"/>
                <w:sz w:val="24"/>
                <w:szCs w:val="24"/>
                <w:lang w:val="kk-KZ"/>
              </w:rPr>
              <w:t>к</w:t>
            </w:r>
            <w:r>
              <w:rPr>
                <w:rFonts w:ascii="Cambria Math" w:hAnsi="Cambria Math" w:cs="Cambria Math"/>
                <w:sz w:val="24"/>
                <w:szCs w:val="24"/>
                <w:lang w:val="kk-KZ"/>
              </w:rPr>
              <w:t>ѳ</w:t>
            </w:r>
            <w:r>
              <w:rPr>
                <w:rFonts w:ascii="Times New Roman" w:hAnsi="Times New Roman" w:cs="Times New Roman"/>
                <w:sz w:val="24"/>
                <w:szCs w:val="24"/>
                <w:lang w:val="kk-KZ"/>
              </w:rPr>
              <w:t>й</w:t>
            </w:r>
            <w:r>
              <w:rPr>
                <w:rFonts w:ascii="Times New Roman" w:hAnsi="Times New Roman"/>
                <w:sz w:val="24"/>
                <w:szCs w:val="24"/>
                <w:lang w:val="kk-KZ"/>
              </w:rPr>
              <w:t xml:space="preserve"> </w:t>
            </w:r>
            <w:r>
              <w:rPr>
                <w:rFonts w:ascii="Times New Roman" w:hAnsi="Times New Roman" w:cs="Times New Roman"/>
                <w:sz w:val="24"/>
                <w:szCs w:val="24"/>
                <w:lang w:val="kk-KZ"/>
              </w:rPr>
              <w:t>тажрыйбаларды</w:t>
            </w:r>
            <w:r>
              <w:rPr>
                <w:rFonts w:ascii="Times New Roman" w:hAnsi="Times New Roman"/>
                <w:sz w:val="24"/>
                <w:szCs w:val="24"/>
                <w:lang w:val="kk-KZ"/>
              </w:rPr>
              <w:t xml:space="preserve">, </w:t>
            </w:r>
            <w:r>
              <w:rPr>
                <w:rFonts w:ascii="Times New Roman" w:hAnsi="Times New Roman" w:cs="Times New Roman"/>
                <w:sz w:val="24"/>
                <w:szCs w:val="24"/>
                <w:lang w:val="kk-KZ"/>
              </w:rPr>
              <w:t>изилд</w:t>
            </w:r>
            <w:r>
              <w:rPr>
                <w:rFonts w:ascii="Cambria Math" w:hAnsi="Cambria Math" w:cs="Cambria Math"/>
                <w:sz w:val="24"/>
                <w:szCs w:val="24"/>
                <w:lang w:val="kk-KZ"/>
              </w:rPr>
              <w:t>ѳѳ</w:t>
            </w:r>
            <w:r>
              <w:rPr>
                <w:rFonts w:ascii="Times New Roman" w:hAnsi="Times New Roman" w:cs="Times New Roman"/>
                <w:sz w:val="24"/>
                <w:szCs w:val="24"/>
                <w:lang w:val="kk-KZ"/>
              </w:rPr>
              <w:t>л</w:t>
            </w:r>
            <w:r>
              <w:rPr>
                <w:rFonts w:ascii="Cambria Math" w:hAnsi="Cambria Math" w:cs="Cambria Math"/>
                <w:sz w:val="24"/>
                <w:szCs w:val="24"/>
                <w:lang w:val="kk-KZ"/>
              </w:rPr>
              <w:t>ѳ</w:t>
            </w:r>
            <w:r>
              <w:rPr>
                <w:rFonts w:ascii="Times New Roman" w:hAnsi="Times New Roman" w:cs="Times New Roman"/>
                <w:sz w:val="24"/>
                <w:szCs w:val="24"/>
                <w:lang w:val="kk-KZ"/>
              </w:rPr>
              <w:t>рдү</w:t>
            </w:r>
            <w:r>
              <w:rPr>
                <w:rFonts w:ascii="Times New Roman" w:hAnsi="Times New Roman"/>
                <w:sz w:val="24"/>
                <w:szCs w:val="24"/>
                <w:lang w:val="kk-KZ"/>
              </w:rPr>
              <w:t xml:space="preserve"> </w:t>
            </w:r>
            <w:r>
              <w:rPr>
                <w:rFonts w:ascii="Times New Roman" w:hAnsi="Times New Roman" w:cs="Times New Roman"/>
                <w:sz w:val="24"/>
                <w:szCs w:val="24"/>
                <w:lang w:val="kk-KZ"/>
              </w:rPr>
              <w:t>жүргүз</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w:t>
            </w:r>
          </w:p>
          <w:p w:rsidR="008C3BB9" w:rsidRDefault="008C3BB9">
            <w:pPr>
              <w:overflowPunct w:val="0"/>
              <w:autoSpaceDE w:val="0"/>
              <w:autoSpaceDN w:val="0"/>
              <w:adjustRightInd w:val="0"/>
              <w:rPr>
                <w:rFonts w:ascii="Times New Roman" w:hAnsi="Times New Roman"/>
                <w:b/>
                <w:sz w:val="24"/>
                <w:szCs w:val="24"/>
                <w:lang w:val="kk-KZ"/>
              </w:rPr>
            </w:pPr>
          </w:p>
        </w:tc>
        <w:tc>
          <w:tcPr>
            <w:tcW w:w="3685" w:type="dxa"/>
            <w:tcBorders>
              <w:top w:val="single" w:sz="4" w:space="0" w:color="auto"/>
              <w:left w:val="single" w:sz="4" w:space="0" w:color="000000"/>
              <w:bottom w:val="single" w:sz="4" w:space="0" w:color="000000"/>
              <w:right w:val="single" w:sz="4" w:space="0" w:color="000000"/>
            </w:tcBorders>
            <w:hideMark/>
          </w:tcPr>
          <w:p w:rsidR="008C3BB9" w:rsidRDefault="008C3BB9">
            <w:pPr>
              <w:rPr>
                <w:rFonts w:ascii="Times New Roman" w:hAnsi="Times New Roman"/>
                <w:sz w:val="24"/>
                <w:szCs w:val="24"/>
              </w:rPr>
            </w:pPr>
            <w:r>
              <w:rPr>
                <w:rFonts w:ascii="Times New Roman" w:hAnsi="Times New Roman"/>
                <w:b/>
                <w:sz w:val="24"/>
                <w:szCs w:val="24"/>
              </w:rPr>
              <w:t>8.1.1.2.</w:t>
            </w:r>
            <w:r>
              <w:rPr>
                <w:rFonts w:ascii="Times New Roman" w:hAnsi="Times New Roman"/>
                <w:sz w:val="24"/>
                <w:szCs w:val="24"/>
              </w:rPr>
              <w:t xml:space="preserve"> Аталган куралдарды жана аталган чо</w:t>
            </w:r>
            <w:r>
              <w:rPr>
                <w:rFonts w:ascii="Cambria Math" w:hAnsi="Cambria Math" w:cs="Cambria Math"/>
                <w:sz w:val="24"/>
                <w:szCs w:val="24"/>
              </w:rPr>
              <w:t>ӊ</w:t>
            </w:r>
            <w:r>
              <w:rPr>
                <w:rFonts w:ascii="Times New Roman" w:hAnsi="Times New Roman" w:cs="Times New Roman"/>
                <w:sz w:val="24"/>
                <w:szCs w:val="24"/>
              </w:rPr>
              <w:t>дуктарды</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лч</w:t>
            </w:r>
            <w:r>
              <w:rPr>
                <w:rFonts w:ascii="Cambria Math" w:hAnsi="Cambria Math" w:cs="Cambria Math"/>
                <w:sz w:val="24"/>
                <w:szCs w:val="24"/>
              </w:rPr>
              <w:t>ѳѳ</w:t>
            </w:r>
            <w:r>
              <w:rPr>
                <w:rFonts w:ascii="Times New Roman" w:hAnsi="Times New Roman" w:cs="Times New Roman"/>
                <w:sz w:val="24"/>
                <w:szCs w:val="24"/>
              </w:rPr>
              <w:t>чү</w:t>
            </w:r>
            <w:r>
              <w:rPr>
                <w:rFonts w:ascii="Times New Roman" w:hAnsi="Times New Roman"/>
                <w:sz w:val="24"/>
                <w:szCs w:val="24"/>
              </w:rPr>
              <w:t xml:space="preserve"> </w:t>
            </w:r>
            <w:proofErr w:type="gramStart"/>
            <w:r>
              <w:rPr>
                <w:rFonts w:ascii="Times New Roman" w:hAnsi="Times New Roman" w:cs="Times New Roman"/>
                <w:sz w:val="24"/>
                <w:szCs w:val="24"/>
              </w:rPr>
              <w:t>башка</w:t>
            </w:r>
            <w:proofErr w:type="gramEnd"/>
            <w:r>
              <w:rPr>
                <w:rFonts w:ascii="Times New Roman" w:hAnsi="Times New Roman"/>
                <w:sz w:val="24"/>
                <w:szCs w:val="24"/>
              </w:rPr>
              <w:t xml:space="preserve"> </w:t>
            </w:r>
            <w:r>
              <w:rPr>
                <w:rFonts w:ascii="Times New Roman" w:hAnsi="Times New Roman" w:cs="Times New Roman"/>
                <w:sz w:val="24"/>
                <w:szCs w:val="24"/>
              </w:rPr>
              <w:t>каражаттарды</w:t>
            </w:r>
            <w:r>
              <w:rPr>
                <w:rFonts w:ascii="Times New Roman" w:hAnsi="Times New Roman"/>
                <w:sz w:val="24"/>
                <w:szCs w:val="24"/>
              </w:rPr>
              <w:t xml:space="preserve"> </w:t>
            </w:r>
            <w:r>
              <w:rPr>
                <w:rFonts w:ascii="Times New Roman" w:hAnsi="Times New Roman" w:cs="Times New Roman"/>
                <w:sz w:val="24"/>
                <w:szCs w:val="24"/>
              </w:rPr>
              <w:t>колдоно</w:t>
            </w:r>
            <w:r>
              <w:rPr>
                <w:rFonts w:ascii="Times New Roman" w:hAnsi="Times New Roman"/>
                <w:sz w:val="24"/>
                <w:szCs w:val="24"/>
              </w:rPr>
              <w:t xml:space="preserve"> </w:t>
            </w:r>
            <w:r>
              <w:rPr>
                <w:rFonts w:ascii="Times New Roman" w:hAnsi="Times New Roman" w:cs="Times New Roman"/>
                <w:sz w:val="24"/>
                <w:szCs w:val="24"/>
              </w:rPr>
              <w:t>билет</w:t>
            </w:r>
            <w:r>
              <w:rPr>
                <w:rFonts w:ascii="Times New Roman" w:hAnsi="Times New Roman"/>
                <w:sz w:val="24"/>
                <w:szCs w:val="24"/>
              </w:rPr>
              <w:t>.</w:t>
            </w:r>
          </w:p>
          <w:p w:rsidR="008C3BB9" w:rsidRDefault="008C3BB9">
            <w:pPr>
              <w:overflowPunct w:val="0"/>
              <w:autoSpaceDE w:val="0"/>
              <w:autoSpaceDN w:val="0"/>
              <w:adjustRightInd w:val="0"/>
              <w:rPr>
                <w:rFonts w:ascii="Times New Roman" w:hAnsi="Times New Roman"/>
                <w:b/>
                <w:sz w:val="24"/>
                <w:szCs w:val="24"/>
                <w:lang w:val="kk-KZ"/>
              </w:rPr>
            </w:pPr>
            <w:r>
              <w:rPr>
                <w:rFonts w:ascii="Times New Roman" w:hAnsi="Times New Roman"/>
                <w:b/>
                <w:sz w:val="24"/>
                <w:szCs w:val="24"/>
              </w:rPr>
              <w:t>8.1.1.3.</w:t>
            </w:r>
            <w:r>
              <w:rPr>
                <w:rFonts w:ascii="Times New Roman" w:hAnsi="Times New Roman"/>
                <w:sz w:val="24"/>
                <w:szCs w:val="24"/>
              </w:rPr>
              <w:t xml:space="preserve"> </w:t>
            </w:r>
            <w:r>
              <w:rPr>
                <w:rFonts w:ascii="Cambria Math" w:hAnsi="Cambria Math" w:cs="Cambria Math"/>
                <w:sz w:val="24"/>
                <w:szCs w:val="24"/>
              </w:rPr>
              <w:t>Ѳ</w:t>
            </w:r>
            <w:r>
              <w:rPr>
                <w:rFonts w:ascii="Times New Roman" w:hAnsi="Times New Roman" w:cs="Times New Roman"/>
                <w:sz w:val="24"/>
                <w:szCs w:val="24"/>
              </w:rPr>
              <w:t>лч</w:t>
            </w:r>
            <w:r>
              <w:rPr>
                <w:rFonts w:ascii="Cambria Math" w:hAnsi="Cambria Math" w:cs="Cambria Math"/>
                <w:sz w:val="24"/>
                <w:szCs w:val="24"/>
              </w:rPr>
              <w:t>ѳѳ</w:t>
            </w:r>
            <w:r>
              <w:rPr>
                <w:rFonts w:ascii="Times New Roman" w:hAnsi="Times New Roman" w:cs="Times New Roman"/>
                <w:sz w:val="24"/>
                <w:szCs w:val="24"/>
              </w:rPr>
              <w:t>л</w:t>
            </w:r>
            <w:r>
              <w:rPr>
                <w:rFonts w:ascii="Cambria Math" w:hAnsi="Cambria Math" w:cs="Cambria Math"/>
                <w:sz w:val="24"/>
                <w:szCs w:val="24"/>
              </w:rPr>
              <w:t>ѳ</w:t>
            </w:r>
            <w:r>
              <w:rPr>
                <w:rFonts w:ascii="Times New Roman" w:hAnsi="Times New Roman" w:cs="Times New Roman"/>
                <w:sz w:val="24"/>
                <w:szCs w:val="24"/>
              </w:rPr>
              <w:t>рдүн</w:t>
            </w:r>
            <w:r>
              <w:rPr>
                <w:rFonts w:ascii="Times New Roman" w:hAnsi="Times New Roman"/>
                <w:sz w:val="24"/>
                <w:szCs w:val="24"/>
              </w:rPr>
              <w:t xml:space="preserve"> жана аларды эсепт</w:t>
            </w:r>
            <w:r>
              <w:rPr>
                <w:rFonts w:ascii="Cambria Math" w:hAnsi="Cambria Math" w:cs="Cambria Math"/>
                <w:sz w:val="24"/>
                <w:szCs w:val="24"/>
              </w:rPr>
              <w:t>ѳѳ</w:t>
            </w:r>
            <w:r>
              <w:rPr>
                <w:rFonts w:ascii="Times New Roman" w:hAnsi="Times New Roman" w:cs="Times New Roman"/>
                <w:sz w:val="24"/>
                <w:szCs w:val="24"/>
              </w:rPr>
              <w:t>л</w:t>
            </w:r>
            <w:r>
              <w:rPr>
                <w:rFonts w:ascii="Cambria Math" w:hAnsi="Cambria Math" w:cs="Cambria Math"/>
                <w:sz w:val="24"/>
                <w:szCs w:val="24"/>
              </w:rPr>
              <w:t>ѳ</w:t>
            </w:r>
            <w:r>
              <w:rPr>
                <w:rFonts w:ascii="Times New Roman" w:hAnsi="Times New Roman" w:cs="Times New Roman"/>
                <w:sz w:val="24"/>
                <w:szCs w:val="24"/>
              </w:rPr>
              <w:t>рдүн</w:t>
            </w:r>
            <w:r>
              <w:rPr>
                <w:rFonts w:ascii="Times New Roman" w:hAnsi="Times New Roman"/>
                <w:sz w:val="24"/>
                <w:szCs w:val="24"/>
              </w:rPr>
              <w:t xml:space="preserve"> </w:t>
            </w:r>
            <w:r>
              <w:rPr>
                <w:rFonts w:ascii="Times New Roman" w:hAnsi="Times New Roman" w:cs="Times New Roman"/>
                <w:sz w:val="24"/>
                <w:szCs w:val="24"/>
              </w:rPr>
              <w:t>жыйынтыктарын</w:t>
            </w:r>
            <w:r>
              <w:rPr>
                <w:rFonts w:ascii="Times New Roman" w:hAnsi="Times New Roman"/>
                <w:sz w:val="24"/>
                <w:szCs w:val="24"/>
              </w:rPr>
              <w:t xml:space="preserve"> </w:t>
            </w:r>
            <w:r>
              <w:rPr>
                <w:rFonts w:ascii="Times New Roman" w:hAnsi="Times New Roman" w:cs="Times New Roman"/>
                <w:sz w:val="24"/>
                <w:szCs w:val="24"/>
              </w:rPr>
              <w:t>бирдиктердин</w:t>
            </w:r>
            <w:r>
              <w:rPr>
                <w:rFonts w:ascii="Times New Roman" w:hAnsi="Times New Roman"/>
                <w:sz w:val="24"/>
                <w:szCs w:val="24"/>
              </w:rPr>
              <w:t xml:space="preserve"> </w:t>
            </w:r>
            <w:r>
              <w:rPr>
                <w:rFonts w:ascii="Times New Roman" w:hAnsi="Times New Roman" w:cs="Times New Roman"/>
                <w:sz w:val="24"/>
                <w:szCs w:val="24"/>
              </w:rPr>
              <w:t>Эл</w:t>
            </w:r>
            <w:r>
              <w:rPr>
                <w:rFonts w:ascii="Times New Roman" w:hAnsi="Times New Roman"/>
                <w:sz w:val="24"/>
                <w:szCs w:val="24"/>
              </w:rPr>
              <w:t xml:space="preserve"> </w:t>
            </w:r>
            <w:r>
              <w:rPr>
                <w:rFonts w:ascii="Times New Roman" w:hAnsi="Times New Roman" w:cs="Times New Roman"/>
                <w:sz w:val="24"/>
                <w:szCs w:val="24"/>
              </w:rPr>
              <w:t>аралык</w:t>
            </w:r>
            <w:r>
              <w:rPr>
                <w:rFonts w:ascii="Times New Roman" w:hAnsi="Times New Roman"/>
                <w:sz w:val="24"/>
                <w:szCs w:val="24"/>
              </w:rPr>
              <w:t xml:space="preserve"> </w:t>
            </w:r>
            <w:r>
              <w:rPr>
                <w:rFonts w:ascii="Times New Roman" w:hAnsi="Times New Roman" w:cs="Times New Roman"/>
                <w:sz w:val="24"/>
                <w:szCs w:val="24"/>
              </w:rPr>
              <w:t>системасында</w:t>
            </w:r>
            <w:r>
              <w:rPr>
                <w:rFonts w:ascii="Times New Roman" w:hAnsi="Times New Roman"/>
                <w:sz w:val="24"/>
                <w:szCs w:val="24"/>
              </w:rPr>
              <w:t xml:space="preserve"> туюнта алат.</w:t>
            </w:r>
          </w:p>
        </w:tc>
        <w:tc>
          <w:tcPr>
            <w:tcW w:w="3905" w:type="dxa"/>
            <w:tcBorders>
              <w:top w:val="single" w:sz="4" w:space="0" w:color="auto"/>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ind w:left="34"/>
              <w:jc w:val="both"/>
              <w:rPr>
                <w:rFonts w:ascii="Times New Roman" w:hAnsi="Times New Roman"/>
                <w:b/>
                <w:color w:val="000000"/>
                <w:sz w:val="24"/>
                <w:szCs w:val="24"/>
                <w:lang w:val="kk-KZ"/>
              </w:rPr>
            </w:pPr>
            <w:r>
              <w:rPr>
                <w:rFonts w:ascii="Times New Roman" w:hAnsi="Times New Roman"/>
                <w:color w:val="000000"/>
                <w:sz w:val="24"/>
                <w:szCs w:val="24"/>
                <w:lang w:val="kk-KZ"/>
              </w:rPr>
              <w:t>к</w:t>
            </w:r>
            <w:r>
              <w:rPr>
                <w:rFonts w:ascii="Cambria Math" w:hAnsi="Cambria Math" w:cs="Cambria Math"/>
                <w:color w:val="000000"/>
                <w:sz w:val="24"/>
                <w:szCs w:val="24"/>
                <w:lang w:val="kk-KZ"/>
              </w:rPr>
              <w:t>ѳ</w:t>
            </w:r>
            <w:r>
              <w:rPr>
                <w:rFonts w:ascii="Times New Roman" w:hAnsi="Times New Roman" w:cs="Times New Roman"/>
                <w:color w:val="000000"/>
                <w:sz w:val="24"/>
                <w:szCs w:val="24"/>
                <w:lang w:val="kk-KZ"/>
              </w:rPr>
              <w:t>рс</w:t>
            </w:r>
            <w:r>
              <w:rPr>
                <w:rFonts w:ascii="Cambria Math" w:hAnsi="Cambria Math" w:cs="Cambria Math"/>
                <w:color w:val="000000"/>
                <w:sz w:val="24"/>
                <w:szCs w:val="24"/>
                <w:lang w:val="kk-KZ"/>
              </w:rPr>
              <w:t>ѳ</w:t>
            </w:r>
            <w:r>
              <w:rPr>
                <w:rFonts w:ascii="Times New Roman" w:hAnsi="Times New Roman" w:cs="Times New Roman"/>
                <w:color w:val="000000"/>
                <w:sz w:val="24"/>
                <w:szCs w:val="24"/>
                <w:lang w:val="kk-KZ"/>
              </w:rPr>
              <w:t>т</w:t>
            </w:r>
            <w:r>
              <w:rPr>
                <w:rFonts w:ascii="Cambria Math" w:hAnsi="Cambria Math" w:cs="Cambria Math"/>
                <w:color w:val="000000"/>
                <w:sz w:val="24"/>
                <w:szCs w:val="24"/>
                <w:lang w:val="kk-KZ"/>
              </w:rPr>
              <w:t>ѳ</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алат</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физикалык</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чо</w:t>
            </w:r>
            <w:r>
              <w:rPr>
                <w:rFonts w:ascii="Cambria Math" w:hAnsi="Cambria Math" w:cs="Cambria Math"/>
                <w:color w:val="000000"/>
                <w:sz w:val="24"/>
                <w:szCs w:val="24"/>
                <w:lang w:val="kk-KZ"/>
              </w:rPr>
              <w:t>ӊ</w:t>
            </w:r>
            <w:r>
              <w:rPr>
                <w:rFonts w:ascii="Times New Roman" w:hAnsi="Times New Roman" w:cs="Times New Roman"/>
                <w:color w:val="000000"/>
                <w:sz w:val="24"/>
                <w:szCs w:val="24"/>
                <w:lang w:val="kk-KZ"/>
              </w:rPr>
              <w:t>дуктардын</w:t>
            </w:r>
            <w:r>
              <w:rPr>
                <w:rFonts w:ascii="Times New Roman" w:hAnsi="Times New Roman"/>
                <w:color w:val="000000"/>
                <w:sz w:val="24"/>
                <w:szCs w:val="24"/>
                <w:lang w:val="kk-KZ"/>
              </w:rPr>
              <w:t xml:space="preserve"> ортосундагы к</w:t>
            </w:r>
            <w:r>
              <w:rPr>
                <w:rFonts w:ascii="Cambria Math" w:hAnsi="Cambria Math" w:cs="Cambria Math"/>
                <w:color w:val="000000"/>
                <w:sz w:val="24"/>
                <w:szCs w:val="24"/>
                <w:lang w:val="kk-KZ"/>
              </w:rPr>
              <w:t>ѳ</w:t>
            </w:r>
            <w:r>
              <w:rPr>
                <w:rFonts w:ascii="Times New Roman" w:hAnsi="Times New Roman" w:cs="Times New Roman"/>
                <w:color w:val="000000"/>
                <w:sz w:val="24"/>
                <w:szCs w:val="24"/>
                <w:lang w:val="kk-KZ"/>
              </w:rPr>
              <w:t>з</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карандылыкты</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аныктай</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алат</w:t>
            </w:r>
            <w:r>
              <w:rPr>
                <w:rFonts w:ascii="Times New Roman" w:hAnsi="Times New Roman"/>
                <w:color w:val="000000"/>
                <w:sz w:val="24"/>
                <w:szCs w:val="24"/>
                <w:lang w:val="kk-KZ"/>
              </w:rPr>
              <w:t>, алынган жыйынтыктарды түшүндүр</w:t>
            </w:r>
            <w:r>
              <w:rPr>
                <w:rFonts w:ascii="Cambria Math" w:hAnsi="Cambria Math" w:cs="Cambria Math"/>
                <w:color w:val="000000"/>
                <w:sz w:val="24"/>
                <w:szCs w:val="24"/>
                <w:lang w:val="kk-KZ"/>
              </w:rPr>
              <w:t>ѳ</w:t>
            </w:r>
            <w:r>
              <w:rPr>
                <w:rFonts w:ascii="Times New Roman" w:hAnsi="Times New Roman" w:cs="Times New Roman"/>
                <w:color w:val="000000"/>
                <w:sz w:val="24"/>
                <w:szCs w:val="24"/>
                <w:lang w:val="kk-KZ"/>
              </w:rPr>
              <w:t>т</w:t>
            </w:r>
            <w:r>
              <w:rPr>
                <w:rFonts w:ascii="Times New Roman" w:hAnsi="Times New Roman"/>
                <w:color w:val="000000"/>
                <w:sz w:val="24"/>
                <w:szCs w:val="24"/>
                <w:lang w:val="kk-KZ"/>
              </w:rPr>
              <w:t xml:space="preserve"> жана тыянак чыгарат, </w:t>
            </w:r>
            <w:r>
              <w:rPr>
                <w:rFonts w:ascii="Cambria Math" w:hAnsi="Cambria Math" w:cs="Cambria Math"/>
                <w:color w:val="000000"/>
                <w:sz w:val="24"/>
                <w:szCs w:val="24"/>
                <w:lang w:val="kk-KZ"/>
              </w:rPr>
              <w:t>ѳ</w:t>
            </w:r>
            <w:r>
              <w:rPr>
                <w:rFonts w:ascii="Times New Roman" w:hAnsi="Times New Roman" w:cs="Times New Roman"/>
                <w:color w:val="000000"/>
                <w:sz w:val="24"/>
                <w:szCs w:val="24"/>
                <w:lang w:val="kk-KZ"/>
              </w:rPr>
              <w:t>лч</w:t>
            </w:r>
            <w:r>
              <w:rPr>
                <w:rFonts w:ascii="Cambria Math" w:hAnsi="Cambria Math" w:cs="Cambria Math"/>
                <w:color w:val="000000"/>
                <w:sz w:val="24"/>
                <w:szCs w:val="24"/>
                <w:lang w:val="kk-KZ"/>
              </w:rPr>
              <w:t>ѳѳ</w:t>
            </w:r>
            <w:r>
              <w:rPr>
                <w:rFonts w:ascii="Times New Roman" w:hAnsi="Times New Roman" w:cs="Times New Roman"/>
                <w:color w:val="000000"/>
                <w:sz w:val="24"/>
                <w:szCs w:val="24"/>
                <w:lang w:val="kk-KZ"/>
              </w:rPr>
              <w:t>нүн</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жыйынтыктарындагы</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каталыктын</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чегин</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баалай</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алат</w:t>
            </w:r>
            <w:r>
              <w:rPr>
                <w:rFonts w:ascii="Times New Roman" w:hAnsi="Times New Roman"/>
                <w:color w:val="000000"/>
                <w:sz w:val="24"/>
                <w:szCs w:val="24"/>
                <w:lang w:val="kk-KZ"/>
              </w:rPr>
              <w:t>.</w:t>
            </w:r>
          </w:p>
        </w:tc>
      </w:tr>
      <w:tr w:rsidR="008C3BB9" w:rsidTr="008C3BB9">
        <w:tc>
          <w:tcPr>
            <w:tcW w:w="0" w:type="auto"/>
            <w:vMerge/>
            <w:tcBorders>
              <w:top w:val="single" w:sz="4" w:space="0" w:color="auto"/>
              <w:left w:val="single" w:sz="4" w:space="0" w:color="auto"/>
              <w:bottom w:val="single" w:sz="4" w:space="0" w:color="000000"/>
              <w:right w:val="single" w:sz="4" w:space="0" w:color="000000"/>
            </w:tcBorders>
            <w:vAlign w:val="center"/>
            <w:hideMark/>
          </w:tcPr>
          <w:p w:rsidR="008C3BB9" w:rsidRPr="008C3BB9" w:rsidRDefault="008C3BB9">
            <w:pPr>
              <w:rPr>
                <w:rFonts w:ascii="Times New Roman" w:hAnsi="Times New Roman"/>
                <w:b/>
                <w:sz w:val="24"/>
                <w:szCs w:val="24"/>
                <w:lang w:val="kk-KZ"/>
              </w:rPr>
            </w:pPr>
          </w:p>
        </w:tc>
        <w:tc>
          <w:tcPr>
            <w:tcW w:w="2691" w:type="dxa"/>
            <w:tcBorders>
              <w:top w:val="single" w:sz="4" w:space="0" w:color="000000"/>
              <w:left w:val="single" w:sz="4" w:space="0" w:color="000000"/>
              <w:bottom w:val="single" w:sz="4" w:space="0" w:color="000000"/>
              <w:right w:val="single" w:sz="4" w:space="0" w:color="000000"/>
            </w:tcBorders>
            <w:hideMark/>
          </w:tcPr>
          <w:p w:rsidR="008C3BB9" w:rsidRPr="008C3BB9" w:rsidRDefault="008C3BB9" w:rsidP="00CF4C05">
            <w:pPr>
              <w:pStyle w:val="a3"/>
              <w:numPr>
                <w:ilvl w:val="1"/>
                <w:numId w:val="89"/>
              </w:numPr>
              <w:tabs>
                <w:tab w:val="left" w:pos="435"/>
                <w:tab w:val="left" w:pos="577"/>
              </w:tabs>
              <w:ind w:left="-35" w:firstLine="0"/>
              <w:jc w:val="both"/>
              <w:rPr>
                <w:rFonts w:ascii="Times New Roman" w:hAnsi="Times New Roman"/>
                <w:b/>
                <w:bCs/>
                <w:sz w:val="24"/>
                <w:szCs w:val="24"/>
                <w:lang w:val="kk-KZ"/>
              </w:rPr>
            </w:pPr>
            <w:r w:rsidRPr="008C3BB9">
              <w:rPr>
                <w:rFonts w:ascii="Times New Roman" w:hAnsi="Times New Roman"/>
                <w:b/>
                <w:bCs/>
                <w:sz w:val="24"/>
                <w:szCs w:val="24"/>
                <w:lang w:val="kk-KZ"/>
              </w:rPr>
              <w:t>Кубулуштарды илимий негизде түшүндүрүү (чечмел</w:t>
            </w:r>
            <w:r w:rsidRPr="008C3BB9">
              <w:rPr>
                <w:rFonts w:ascii="Cambria Math" w:hAnsi="Cambria Math" w:cs="Cambria Math"/>
                <w:b/>
                <w:bCs/>
                <w:sz w:val="24"/>
                <w:szCs w:val="24"/>
                <w:lang w:val="kk-KZ"/>
              </w:rPr>
              <w:t>ѳѳ</w:t>
            </w:r>
            <w:r w:rsidRPr="008C3BB9">
              <w:rPr>
                <w:rFonts w:ascii="Times New Roman" w:hAnsi="Times New Roman"/>
                <w:b/>
                <w:bCs/>
                <w:sz w:val="24"/>
                <w:szCs w:val="24"/>
                <w:lang w:val="kk-KZ"/>
              </w:rPr>
              <w:t>)</w:t>
            </w:r>
          </w:p>
        </w:tc>
        <w:tc>
          <w:tcPr>
            <w:tcW w:w="3620" w:type="dxa"/>
            <w:tcBorders>
              <w:top w:val="single" w:sz="4" w:space="0" w:color="000000"/>
              <w:left w:val="single" w:sz="4" w:space="0" w:color="000000"/>
              <w:bottom w:val="single" w:sz="4" w:space="0" w:color="000000"/>
              <w:right w:val="single" w:sz="4" w:space="0" w:color="000000"/>
            </w:tcBorders>
            <w:hideMark/>
          </w:tcPr>
          <w:p w:rsidR="008C3BB9" w:rsidRPr="008C3BB9" w:rsidRDefault="008C3BB9">
            <w:pPr>
              <w:overflowPunct w:val="0"/>
              <w:autoSpaceDE w:val="0"/>
              <w:autoSpaceDN w:val="0"/>
              <w:adjustRightInd w:val="0"/>
              <w:rPr>
                <w:rFonts w:ascii="Times New Roman" w:hAnsi="Times New Roman"/>
                <w:sz w:val="24"/>
                <w:szCs w:val="24"/>
                <w:lang w:val="kk-KZ"/>
              </w:rPr>
            </w:pPr>
            <w:r w:rsidRPr="008C3BB9">
              <w:rPr>
                <w:rFonts w:ascii="Times New Roman" w:hAnsi="Times New Roman"/>
                <w:b/>
                <w:sz w:val="24"/>
                <w:szCs w:val="24"/>
                <w:lang w:val="kk-KZ"/>
              </w:rPr>
              <w:t xml:space="preserve">7.1.2.1. </w:t>
            </w:r>
            <w:r w:rsidRPr="008C3BB9">
              <w:rPr>
                <w:rFonts w:ascii="Times New Roman" w:hAnsi="Times New Roman"/>
                <w:sz w:val="24"/>
                <w:szCs w:val="24"/>
                <w:lang w:val="kk-KZ"/>
              </w:rPr>
              <w:t>Механикалык кубулуш-тардын табиятын илимий негизде түшүндүр</w:t>
            </w:r>
            <w:r w:rsidRPr="008C3BB9">
              <w:rPr>
                <w:rFonts w:ascii="Cambria Math" w:hAnsi="Cambria Math" w:cs="Cambria Math"/>
                <w:sz w:val="24"/>
                <w:szCs w:val="24"/>
                <w:lang w:val="kk-KZ"/>
              </w:rPr>
              <w:t>ѳ</w:t>
            </w:r>
            <w:r w:rsidRPr="008C3BB9">
              <w:rPr>
                <w:rFonts w:ascii="Times New Roman" w:hAnsi="Times New Roman" w:cs="Times New Roman"/>
                <w:sz w:val="24"/>
                <w:szCs w:val="24"/>
                <w:lang w:val="kk-KZ"/>
              </w:rPr>
              <w:t>т</w:t>
            </w:r>
            <w:r w:rsidRPr="008C3BB9">
              <w:rPr>
                <w:rFonts w:ascii="Times New Roman" w:hAnsi="Times New Roman"/>
                <w:sz w:val="24"/>
                <w:szCs w:val="24"/>
                <w:lang w:val="kk-KZ"/>
              </w:rPr>
              <w:t>.</w:t>
            </w:r>
          </w:p>
        </w:tc>
        <w:tc>
          <w:tcPr>
            <w:tcW w:w="3685" w:type="dxa"/>
            <w:tcBorders>
              <w:top w:val="single" w:sz="4" w:space="0" w:color="000000"/>
              <w:left w:val="single" w:sz="4" w:space="0" w:color="000000"/>
              <w:bottom w:val="single" w:sz="4" w:space="0" w:color="000000"/>
              <w:right w:val="single" w:sz="4" w:space="0" w:color="000000"/>
            </w:tcBorders>
          </w:tcPr>
          <w:p w:rsidR="008C3BB9" w:rsidRPr="008C3BB9" w:rsidRDefault="008C3BB9">
            <w:pPr>
              <w:rPr>
                <w:rFonts w:ascii="Times New Roman" w:hAnsi="Times New Roman"/>
                <w:sz w:val="24"/>
                <w:szCs w:val="24"/>
                <w:lang w:val="kk-KZ"/>
              </w:rPr>
            </w:pPr>
            <w:r w:rsidRPr="008C3BB9">
              <w:rPr>
                <w:rFonts w:ascii="Times New Roman" w:hAnsi="Times New Roman"/>
                <w:b/>
                <w:sz w:val="24"/>
                <w:szCs w:val="24"/>
                <w:lang w:val="kk-KZ"/>
              </w:rPr>
              <w:t>8.1.2.1.</w:t>
            </w:r>
            <w:r w:rsidRPr="008C3BB9">
              <w:rPr>
                <w:rFonts w:ascii="Times New Roman" w:hAnsi="Times New Roman"/>
                <w:sz w:val="24"/>
                <w:szCs w:val="24"/>
                <w:lang w:val="kk-KZ"/>
              </w:rPr>
              <w:t xml:space="preserve">  Физикалык чо</w:t>
            </w:r>
            <w:r w:rsidRPr="008C3BB9">
              <w:rPr>
                <w:rFonts w:ascii="Cambria Math" w:hAnsi="Cambria Math" w:cs="Cambria Math"/>
                <w:sz w:val="24"/>
                <w:szCs w:val="24"/>
                <w:lang w:val="kk-KZ"/>
              </w:rPr>
              <w:t>ӊ</w:t>
            </w:r>
            <w:r w:rsidRPr="008C3BB9">
              <w:rPr>
                <w:rFonts w:ascii="Times New Roman" w:hAnsi="Times New Roman" w:cs="Times New Roman"/>
                <w:sz w:val="24"/>
                <w:szCs w:val="24"/>
                <w:lang w:val="kk-KZ"/>
              </w:rPr>
              <w:t>дуктардын</w:t>
            </w:r>
            <w:r w:rsidRPr="008C3BB9">
              <w:rPr>
                <w:rFonts w:ascii="Times New Roman" w:hAnsi="Times New Roman"/>
                <w:sz w:val="24"/>
                <w:szCs w:val="24"/>
                <w:lang w:val="kk-KZ"/>
              </w:rPr>
              <w:t xml:space="preserve"> </w:t>
            </w:r>
            <w:r w:rsidRPr="008C3BB9">
              <w:rPr>
                <w:rFonts w:ascii="Times New Roman" w:hAnsi="Times New Roman" w:cs="Times New Roman"/>
                <w:sz w:val="24"/>
                <w:szCs w:val="24"/>
                <w:lang w:val="kk-KZ"/>
              </w:rPr>
              <w:t>арасындагы</w:t>
            </w:r>
            <w:r w:rsidRPr="008C3BB9">
              <w:rPr>
                <w:rFonts w:ascii="Times New Roman" w:hAnsi="Times New Roman"/>
                <w:sz w:val="24"/>
                <w:szCs w:val="24"/>
                <w:lang w:val="kk-KZ"/>
              </w:rPr>
              <w:t xml:space="preserve"> </w:t>
            </w:r>
            <w:r w:rsidRPr="008C3BB9">
              <w:rPr>
                <w:rFonts w:ascii="Times New Roman" w:hAnsi="Times New Roman" w:cs="Times New Roman"/>
                <w:sz w:val="24"/>
                <w:szCs w:val="24"/>
                <w:lang w:val="kk-KZ"/>
              </w:rPr>
              <w:t>к</w:t>
            </w:r>
            <w:r w:rsidRPr="008C3BB9">
              <w:rPr>
                <w:rFonts w:ascii="Cambria Math" w:hAnsi="Cambria Math" w:cs="Cambria Math"/>
                <w:sz w:val="24"/>
                <w:szCs w:val="24"/>
                <w:lang w:val="kk-KZ"/>
              </w:rPr>
              <w:t>ѳ</w:t>
            </w:r>
            <w:r w:rsidRPr="008C3BB9">
              <w:rPr>
                <w:rFonts w:ascii="Times New Roman" w:hAnsi="Times New Roman" w:cs="Times New Roman"/>
                <w:sz w:val="24"/>
                <w:szCs w:val="24"/>
                <w:lang w:val="kk-KZ"/>
              </w:rPr>
              <w:t>з</w:t>
            </w:r>
            <w:r w:rsidRPr="008C3BB9">
              <w:rPr>
                <w:rFonts w:ascii="Times New Roman" w:hAnsi="Times New Roman"/>
                <w:sz w:val="24"/>
                <w:szCs w:val="24"/>
                <w:lang w:val="kk-KZ"/>
              </w:rPr>
              <w:t xml:space="preserve"> карандылыктарды таблица, график түрүнд</w:t>
            </w:r>
            <w:r w:rsidRPr="008C3BB9">
              <w:rPr>
                <w:rFonts w:ascii="Cambria Math" w:hAnsi="Cambria Math" w:cs="Cambria Math"/>
                <w:sz w:val="24"/>
                <w:szCs w:val="24"/>
                <w:lang w:val="kk-KZ"/>
              </w:rPr>
              <w:t>ѳ</w:t>
            </w:r>
            <w:r w:rsidRPr="008C3BB9">
              <w:rPr>
                <w:rFonts w:ascii="Times New Roman" w:hAnsi="Times New Roman"/>
                <w:sz w:val="24"/>
                <w:szCs w:val="24"/>
                <w:lang w:val="kk-KZ"/>
              </w:rPr>
              <w:t xml:space="preserve"> </w:t>
            </w:r>
            <w:r w:rsidRPr="008C3BB9">
              <w:rPr>
                <w:rFonts w:ascii="Times New Roman" w:hAnsi="Times New Roman" w:cs="Times New Roman"/>
                <w:sz w:val="24"/>
                <w:szCs w:val="24"/>
                <w:lang w:val="kk-KZ"/>
              </w:rPr>
              <w:t>к</w:t>
            </w:r>
            <w:r w:rsidRPr="008C3BB9">
              <w:rPr>
                <w:rFonts w:ascii="Cambria Math" w:hAnsi="Cambria Math" w:cs="Cambria Math"/>
                <w:sz w:val="24"/>
                <w:szCs w:val="24"/>
                <w:lang w:val="kk-KZ"/>
              </w:rPr>
              <w:t>ѳ</w:t>
            </w:r>
            <w:r w:rsidRPr="008C3BB9">
              <w:rPr>
                <w:rFonts w:ascii="Times New Roman" w:hAnsi="Times New Roman" w:cs="Times New Roman"/>
                <w:sz w:val="24"/>
                <w:szCs w:val="24"/>
                <w:lang w:val="kk-KZ"/>
              </w:rPr>
              <w:t>рс</w:t>
            </w:r>
            <w:r w:rsidRPr="008C3BB9">
              <w:rPr>
                <w:rFonts w:ascii="Cambria Math" w:hAnsi="Cambria Math" w:cs="Cambria Math"/>
                <w:sz w:val="24"/>
                <w:szCs w:val="24"/>
                <w:lang w:val="kk-KZ"/>
              </w:rPr>
              <w:t>ѳ</w:t>
            </w:r>
            <w:r w:rsidRPr="008C3BB9">
              <w:rPr>
                <w:rFonts w:ascii="Times New Roman" w:hAnsi="Times New Roman" w:cs="Times New Roman"/>
                <w:sz w:val="24"/>
                <w:szCs w:val="24"/>
                <w:lang w:val="kk-KZ"/>
              </w:rPr>
              <w:t>т</w:t>
            </w:r>
            <w:r w:rsidRPr="008C3BB9">
              <w:rPr>
                <w:rFonts w:ascii="Cambria Math" w:hAnsi="Cambria Math" w:cs="Cambria Math"/>
                <w:sz w:val="24"/>
                <w:szCs w:val="24"/>
                <w:lang w:val="kk-KZ"/>
              </w:rPr>
              <w:t>ѳ</w:t>
            </w:r>
            <w:r w:rsidRPr="008C3BB9">
              <w:rPr>
                <w:rFonts w:ascii="Times New Roman" w:hAnsi="Times New Roman"/>
                <w:sz w:val="24"/>
                <w:szCs w:val="24"/>
                <w:lang w:val="kk-KZ"/>
              </w:rPr>
              <w:t xml:space="preserve"> </w:t>
            </w:r>
            <w:r w:rsidRPr="008C3BB9">
              <w:rPr>
                <w:rFonts w:ascii="Times New Roman" w:hAnsi="Times New Roman" w:cs="Times New Roman"/>
                <w:sz w:val="24"/>
                <w:szCs w:val="24"/>
                <w:lang w:val="kk-KZ"/>
              </w:rPr>
              <w:t>жана</w:t>
            </w:r>
            <w:r w:rsidRPr="008C3BB9">
              <w:rPr>
                <w:rFonts w:ascii="Times New Roman" w:hAnsi="Times New Roman"/>
                <w:sz w:val="24"/>
                <w:szCs w:val="24"/>
                <w:lang w:val="kk-KZ"/>
              </w:rPr>
              <w:t xml:space="preserve"> </w:t>
            </w:r>
            <w:r w:rsidRPr="008C3BB9">
              <w:rPr>
                <w:rFonts w:ascii="Times New Roman" w:hAnsi="Times New Roman" w:cs="Times New Roman"/>
                <w:sz w:val="24"/>
                <w:szCs w:val="24"/>
                <w:lang w:val="kk-KZ"/>
              </w:rPr>
              <w:t>түшүндүр</w:t>
            </w:r>
            <w:r w:rsidRPr="008C3BB9">
              <w:rPr>
                <w:rFonts w:ascii="Cambria Math" w:hAnsi="Cambria Math" w:cs="Cambria Math"/>
                <w:sz w:val="24"/>
                <w:szCs w:val="24"/>
                <w:lang w:val="kk-KZ"/>
              </w:rPr>
              <w:t>ѳ</w:t>
            </w:r>
            <w:r w:rsidRPr="008C3BB9">
              <w:rPr>
                <w:rFonts w:ascii="Times New Roman" w:hAnsi="Times New Roman"/>
                <w:sz w:val="24"/>
                <w:szCs w:val="24"/>
                <w:lang w:val="kk-KZ"/>
              </w:rPr>
              <w:t xml:space="preserve"> </w:t>
            </w:r>
            <w:r w:rsidRPr="008C3BB9">
              <w:rPr>
                <w:rFonts w:ascii="Times New Roman" w:hAnsi="Times New Roman" w:cs="Times New Roman"/>
                <w:sz w:val="24"/>
                <w:szCs w:val="24"/>
                <w:lang w:val="kk-KZ"/>
              </w:rPr>
              <w:t>алат</w:t>
            </w:r>
            <w:r w:rsidRPr="008C3BB9">
              <w:rPr>
                <w:rFonts w:ascii="Times New Roman" w:hAnsi="Times New Roman"/>
                <w:sz w:val="24"/>
                <w:szCs w:val="24"/>
                <w:lang w:val="kk-KZ"/>
              </w:rPr>
              <w:t xml:space="preserve">. </w:t>
            </w:r>
          </w:p>
          <w:p w:rsidR="008C3BB9" w:rsidRPr="008C3BB9" w:rsidRDefault="008C3BB9">
            <w:pPr>
              <w:overflowPunct w:val="0"/>
              <w:autoSpaceDE w:val="0"/>
              <w:autoSpaceDN w:val="0"/>
              <w:adjustRightInd w:val="0"/>
              <w:rPr>
                <w:rFonts w:ascii="Times New Roman" w:hAnsi="Times New Roman"/>
                <w:sz w:val="24"/>
                <w:szCs w:val="24"/>
                <w:lang w:val="kk-KZ"/>
              </w:rPr>
            </w:pPr>
          </w:p>
        </w:tc>
        <w:tc>
          <w:tcPr>
            <w:tcW w:w="3905" w:type="dxa"/>
            <w:tcBorders>
              <w:top w:val="single" w:sz="4" w:space="0" w:color="000000"/>
              <w:left w:val="single" w:sz="4" w:space="0" w:color="000000"/>
              <w:bottom w:val="single" w:sz="4" w:space="0" w:color="000000"/>
              <w:right w:val="single" w:sz="4" w:space="0" w:color="000000"/>
            </w:tcBorders>
            <w:hideMark/>
          </w:tcPr>
          <w:p w:rsidR="008C3BB9" w:rsidRPr="008C3BB9" w:rsidRDefault="008C3BB9">
            <w:pPr>
              <w:rPr>
                <w:rFonts w:ascii="Times New Roman" w:hAnsi="Times New Roman"/>
                <w:sz w:val="24"/>
                <w:szCs w:val="24"/>
                <w:lang w:val="kk-KZ"/>
              </w:rPr>
            </w:pPr>
            <w:r w:rsidRPr="008C3BB9">
              <w:rPr>
                <w:rFonts w:ascii="Times New Roman" w:hAnsi="Times New Roman"/>
                <w:b/>
                <w:sz w:val="24"/>
                <w:szCs w:val="24"/>
                <w:lang w:val="kk-KZ"/>
              </w:rPr>
              <w:t>9.1.2.1.</w:t>
            </w:r>
            <w:r w:rsidRPr="008C3BB9">
              <w:rPr>
                <w:rFonts w:ascii="Times New Roman" w:hAnsi="Times New Roman"/>
                <w:sz w:val="24"/>
                <w:szCs w:val="24"/>
                <w:lang w:val="kk-KZ"/>
              </w:rPr>
              <w:t xml:space="preserve"> Окуп үйр</w:t>
            </w:r>
            <w:r w:rsidRPr="008C3BB9">
              <w:rPr>
                <w:rFonts w:ascii="Cambria Math" w:hAnsi="Cambria Math" w:cs="Cambria Math"/>
                <w:sz w:val="24"/>
                <w:szCs w:val="24"/>
                <w:lang w:val="kk-KZ"/>
              </w:rPr>
              <w:t>ѳ</w:t>
            </w:r>
            <w:r w:rsidRPr="008C3BB9">
              <w:rPr>
                <w:rFonts w:ascii="Times New Roman" w:hAnsi="Times New Roman" w:cs="Times New Roman"/>
                <w:sz w:val="24"/>
                <w:szCs w:val="24"/>
                <w:lang w:val="kk-KZ"/>
              </w:rPr>
              <w:t>нүлг</w:t>
            </w:r>
            <w:r w:rsidRPr="008C3BB9">
              <w:rPr>
                <w:rFonts w:ascii="Cambria Math" w:hAnsi="Cambria Math" w:cs="Cambria Math"/>
                <w:sz w:val="24"/>
                <w:szCs w:val="24"/>
                <w:lang w:val="kk-KZ"/>
              </w:rPr>
              <w:t>ѳ</w:t>
            </w:r>
            <w:r w:rsidRPr="008C3BB9">
              <w:rPr>
                <w:rFonts w:ascii="Times New Roman" w:hAnsi="Times New Roman" w:cs="Times New Roman"/>
                <w:sz w:val="24"/>
                <w:szCs w:val="24"/>
                <w:lang w:val="kk-KZ"/>
              </w:rPr>
              <w:t>н</w:t>
            </w:r>
            <w:r w:rsidRPr="008C3BB9">
              <w:rPr>
                <w:rFonts w:ascii="Times New Roman" w:hAnsi="Times New Roman"/>
                <w:sz w:val="24"/>
                <w:szCs w:val="24"/>
                <w:lang w:val="kk-KZ"/>
              </w:rPr>
              <w:t xml:space="preserve"> физикалык моделдердин (атомдун планетардык модели, атомдун ядролук модели) негизги белгилерин айырмалайт. </w:t>
            </w:r>
          </w:p>
          <w:p w:rsidR="008C3BB9" w:rsidRDefault="008C3BB9">
            <w:pPr>
              <w:tabs>
                <w:tab w:val="left" w:pos="175"/>
              </w:tabs>
              <w:overflowPunct w:val="0"/>
              <w:autoSpaceDE w:val="0"/>
              <w:autoSpaceDN w:val="0"/>
              <w:adjustRightInd w:val="0"/>
              <w:ind w:left="33"/>
              <w:jc w:val="both"/>
              <w:rPr>
                <w:rFonts w:ascii="Times New Roman" w:hAnsi="Times New Roman"/>
                <w:sz w:val="24"/>
                <w:szCs w:val="24"/>
                <w:lang w:val="kk-KZ"/>
              </w:rPr>
            </w:pPr>
            <w:r>
              <w:rPr>
                <w:rFonts w:ascii="Times New Roman" w:hAnsi="Times New Roman"/>
                <w:b/>
                <w:sz w:val="24"/>
                <w:szCs w:val="24"/>
              </w:rPr>
              <w:t>9.1.2.2.</w:t>
            </w:r>
            <w:r>
              <w:rPr>
                <w:rFonts w:ascii="Times New Roman" w:hAnsi="Times New Roman"/>
                <w:sz w:val="24"/>
                <w:szCs w:val="24"/>
              </w:rPr>
              <w:t xml:space="preserve"> Квант физикасынын пайда болуу тарыхын, атомду изилд</w:t>
            </w:r>
            <w:r>
              <w:rPr>
                <w:rFonts w:ascii="Cambria Math" w:hAnsi="Cambria Math" w:cs="Cambria Math"/>
                <w:sz w:val="24"/>
                <w:szCs w:val="24"/>
              </w:rPr>
              <w:t>ѳѳ</w:t>
            </w:r>
            <w:r>
              <w:rPr>
                <w:rFonts w:ascii="Times New Roman" w:hAnsi="Times New Roman" w:cs="Times New Roman"/>
                <w:sz w:val="24"/>
                <w:szCs w:val="24"/>
              </w:rPr>
              <w:t>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тарыхын</w:t>
            </w:r>
            <w:r>
              <w:rPr>
                <w:rFonts w:ascii="Times New Roman" w:hAnsi="Times New Roman"/>
                <w:sz w:val="24"/>
                <w:szCs w:val="24"/>
              </w:rPr>
              <w:t xml:space="preserve"> </w:t>
            </w:r>
            <w:r>
              <w:rPr>
                <w:rFonts w:ascii="Times New Roman" w:hAnsi="Times New Roman" w:cs="Times New Roman"/>
                <w:sz w:val="24"/>
                <w:szCs w:val="24"/>
              </w:rPr>
              <w:t>билет</w:t>
            </w:r>
            <w:r>
              <w:rPr>
                <w:rFonts w:ascii="Times New Roman" w:hAnsi="Times New Roman"/>
                <w:sz w:val="24"/>
                <w:szCs w:val="24"/>
              </w:rPr>
              <w:t xml:space="preserve">. </w:t>
            </w:r>
          </w:p>
        </w:tc>
      </w:tr>
      <w:tr w:rsidR="008C3BB9" w:rsidTr="008C3BB9">
        <w:tc>
          <w:tcPr>
            <w:tcW w:w="0" w:type="auto"/>
            <w:vMerge/>
            <w:tcBorders>
              <w:top w:val="single" w:sz="4" w:space="0" w:color="auto"/>
              <w:left w:val="single" w:sz="4" w:space="0" w:color="auto"/>
              <w:bottom w:val="single" w:sz="4" w:space="0" w:color="000000"/>
              <w:right w:val="single" w:sz="4" w:space="0" w:color="000000"/>
            </w:tcBorders>
            <w:vAlign w:val="center"/>
            <w:hideMark/>
          </w:tcPr>
          <w:p w:rsidR="008C3BB9" w:rsidRDefault="008C3BB9">
            <w:pPr>
              <w:rPr>
                <w:rFonts w:ascii="Times New Roman" w:hAnsi="Times New Roman"/>
                <w:b/>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8C3BB9" w:rsidRDefault="008C3BB9" w:rsidP="00CF4C05">
            <w:pPr>
              <w:pStyle w:val="a3"/>
              <w:numPr>
                <w:ilvl w:val="1"/>
                <w:numId w:val="89"/>
              </w:numPr>
              <w:tabs>
                <w:tab w:val="left" w:pos="435"/>
                <w:tab w:val="left" w:pos="577"/>
              </w:tabs>
              <w:ind w:left="-35" w:firstLine="0"/>
              <w:jc w:val="both"/>
              <w:rPr>
                <w:rFonts w:ascii="Times New Roman" w:hAnsi="Times New Roman"/>
                <w:b/>
                <w:bCs/>
                <w:sz w:val="24"/>
                <w:szCs w:val="24"/>
              </w:rPr>
            </w:pPr>
            <w:r>
              <w:rPr>
                <w:rFonts w:ascii="Times New Roman" w:hAnsi="Times New Roman"/>
                <w:b/>
                <w:bCs/>
                <w:sz w:val="24"/>
                <w:szCs w:val="24"/>
              </w:rPr>
              <w:t>Илимий билимдерди колдонуу</w:t>
            </w:r>
          </w:p>
          <w:p w:rsidR="008C3BB9" w:rsidRDefault="008C3BB9">
            <w:pPr>
              <w:pStyle w:val="a3"/>
              <w:tabs>
                <w:tab w:val="left" w:pos="435"/>
                <w:tab w:val="left" w:pos="577"/>
              </w:tabs>
              <w:ind w:left="-35"/>
              <w:rPr>
                <w:rFonts w:ascii="Times New Roman" w:hAnsi="Times New Roman"/>
                <w:b/>
                <w:bCs/>
                <w:sz w:val="24"/>
                <w:szCs w:val="24"/>
              </w:rPr>
            </w:pPr>
          </w:p>
        </w:tc>
        <w:tc>
          <w:tcPr>
            <w:tcW w:w="3620"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sz w:val="24"/>
                <w:szCs w:val="24"/>
              </w:rPr>
            </w:pPr>
            <w:r>
              <w:rPr>
                <w:rFonts w:ascii="Times New Roman" w:hAnsi="Times New Roman"/>
                <w:b/>
                <w:sz w:val="24"/>
                <w:szCs w:val="24"/>
              </w:rPr>
              <w:t>7.1.3.1.</w:t>
            </w:r>
            <w:r>
              <w:rPr>
                <w:rFonts w:ascii="Times New Roman" w:hAnsi="Times New Roman"/>
                <w:sz w:val="24"/>
                <w:szCs w:val="24"/>
              </w:rPr>
              <w:t xml:space="preserve"> Алган билимдерин колдонуп, механикалык кубулуштар боюнча маселелерди </w:t>
            </w:r>
            <w:r>
              <w:rPr>
                <w:rFonts w:ascii="Times New Roman" w:hAnsi="Times New Roman"/>
                <w:sz w:val="24"/>
                <w:szCs w:val="24"/>
              </w:rPr>
              <w:lastRenderedPageBreak/>
              <w:t>чыгара алат.</w:t>
            </w:r>
          </w:p>
        </w:tc>
        <w:tc>
          <w:tcPr>
            <w:tcW w:w="3685" w:type="dxa"/>
            <w:tcBorders>
              <w:top w:val="single" w:sz="4" w:space="0" w:color="000000"/>
              <w:left w:val="single" w:sz="4" w:space="0" w:color="000000"/>
              <w:bottom w:val="single" w:sz="4" w:space="0" w:color="000000"/>
              <w:right w:val="single" w:sz="4" w:space="0" w:color="000000"/>
            </w:tcBorders>
          </w:tcPr>
          <w:p w:rsidR="008C3BB9" w:rsidRDefault="008C3BB9">
            <w:pPr>
              <w:rPr>
                <w:rFonts w:ascii="Times New Roman" w:hAnsi="Times New Roman"/>
                <w:sz w:val="24"/>
                <w:szCs w:val="24"/>
              </w:rPr>
            </w:pPr>
            <w:r>
              <w:rPr>
                <w:rFonts w:ascii="Times New Roman" w:hAnsi="Times New Roman"/>
                <w:b/>
                <w:sz w:val="24"/>
                <w:szCs w:val="24"/>
              </w:rPr>
              <w:lastRenderedPageBreak/>
              <w:t>8.1.3.1.</w:t>
            </w:r>
            <w:r>
              <w:rPr>
                <w:rFonts w:ascii="Times New Roman" w:hAnsi="Times New Roman"/>
                <w:sz w:val="24"/>
                <w:szCs w:val="24"/>
              </w:rPr>
              <w:t xml:space="preserve"> Алган билимдерин колдонуп, механикалык кубулуштар боюнча маселелерди </w:t>
            </w:r>
            <w:r>
              <w:rPr>
                <w:rFonts w:ascii="Times New Roman" w:hAnsi="Times New Roman"/>
                <w:sz w:val="24"/>
                <w:szCs w:val="24"/>
              </w:rPr>
              <w:lastRenderedPageBreak/>
              <w:t>чыгара алат.</w:t>
            </w:r>
          </w:p>
          <w:p w:rsidR="008C3BB9" w:rsidRDefault="008C3BB9">
            <w:pPr>
              <w:overflowPunct w:val="0"/>
              <w:autoSpaceDE w:val="0"/>
              <w:autoSpaceDN w:val="0"/>
              <w:adjustRightInd w:val="0"/>
              <w:rPr>
                <w:rFonts w:ascii="Times New Roman" w:hAnsi="Times New Roman"/>
                <w:sz w:val="24"/>
                <w:szCs w:val="24"/>
              </w:rPr>
            </w:pPr>
          </w:p>
        </w:tc>
        <w:tc>
          <w:tcPr>
            <w:tcW w:w="3905" w:type="dxa"/>
            <w:tcBorders>
              <w:top w:val="single" w:sz="4" w:space="0" w:color="000000"/>
              <w:left w:val="single" w:sz="4" w:space="0" w:color="000000"/>
              <w:bottom w:val="single" w:sz="4" w:space="0" w:color="000000"/>
              <w:right w:val="single" w:sz="4" w:space="0" w:color="000000"/>
            </w:tcBorders>
          </w:tcPr>
          <w:p w:rsidR="008C3BB9" w:rsidRDefault="008C3BB9">
            <w:pPr>
              <w:rPr>
                <w:rFonts w:ascii="Calibri" w:hAnsi="Calibri" w:cs="Calibri"/>
                <w:color w:val="000000"/>
                <w:sz w:val="28"/>
                <w:lang w:val="kk-KZ"/>
              </w:rPr>
            </w:pPr>
            <w:r>
              <w:rPr>
                <w:rFonts w:ascii="Times New Roman" w:hAnsi="Times New Roman"/>
                <w:b/>
                <w:sz w:val="24"/>
                <w:szCs w:val="24"/>
              </w:rPr>
              <w:lastRenderedPageBreak/>
              <w:t>9.1.3.1.</w:t>
            </w:r>
            <w:r>
              <w:rPr>
                <w:rFonts w:ascii="Times New Roman" w:hAnsi="Times New Roman"/>
                <w:sz w:val="24"/>
                <w:szCs w:val="24"/>
              </w:rPr>
              <w:t xml:space="preserve"> </w:t>
            </w:r>
            <w:r>
              <w:rPr>
                <w:rFonts w:ascii="Times New Roman" w:hAnsi="Times New Roman"/>
                <w:sz w:val="24"/>
                <w:szCs w:val="24"/>
                <w:lang w:val="kk-KZ"/>
              </w:rPr>
              <w:t xml:space="preserve">Физикалык закондорду (импульстун сакталуу закону, механикалык энергиянын </w:t>
            </w:r>
            <w:r>
              <w:rPr>
                <w:rFonts w:ascii="Times New Roman" w:hAnsi="Times New Roman"/>
                <w:sz w:val="24"/>
                <w:szCs w:val="24"/>
                <w:lang w:val="kk-KZ"/>
              </w:rPr>
              <w:lastRenderedPageBreak/>
              <w:t xml:space="preserve">сакталуу жана айлануу закону, фотоэффект,) жана физикалык чоңдуктарды (масса, ылдамдык, ылдамдануу, импулс, фотоэффекттин кызыл чеги ж.б.) байланыштырган формулаларды пайдаланып, маселе чыгарышат.  </w:t>
            </w:r>
          </w:p>
          <w:p w:rsidR="008C3BB9" w:rsidRDefault="008C3BB9">
            <w:pPr>
              <w:overflowPunct w:val="0"/>
              <w:autoSpaceDE w:val="0"/>
              <w:autoSpaceDN w:val="0"/>
              <w:adjustRightInd w:val="0"/>
              <w:spacing w:after="40"/>
              <w:rPr>
                <w:rFonts w:ascii="Times New Roman" w:hAnsi="Times New Roman"/>
                <w:color w:val="000000"/>
                <w:sz w:val="20"/>
              </w:rPr>
            </w:pPr>
          </w:p>
        </w:tc>
      </w:tr>
      <w:tr w:rsidR="008C3BB9" w:rsidRPr="008C3BB9" w:rsidTr="008C3BB9">
        <w:tc>
          <w:tcPr>
            <w:tcW w:w="2019" w:type="dxa"/>
            <w:vMerge w:val="restart"/>
            <w:tcBorders>
              <w:top w:val="single" w:sz="4" w:space="0" w:color="000000"/>
              <w:left w:val="single" w:sz="4" w:space="0" w:color="000000"/>
              <w:bottom w:val="single" w:sz="4" w:space="0" w:color="000000"/>
              <w:right w:val="single" w:sz="4" w:space="0" w:color="000000"/>
            </w:tcBorders>
          </w:tcPr>
          <w:p w:rsidR="008C3BB9" w:rsidRDefault="008C3BB9" w:rsidP="00CF4C05">
            <w:pPr>
              <w:pStyle w:val="a3"/>
              <w:numPr>
                <w:ilvl w:val="0"/>
                <w:numId w:val="89"/>
              </w:numPr>
              <w:tabs>
                <w:tab w:val="left" w:pos="284"/>
              </w:tabs>
              <w:jc w:val="center"/>
              <w:rPr>
                <w:rFonts w:ascii="Times New Roman" w:hAnsi="Times New Roman"/>
                <w:b/>
                <w:sz w:val="24"/>
                <w:szCs w:val="24"/>
              </w:rPr>
            </w:pPr>
            <w:r>
              <w:rPr>
                <w:rFonts w:ascii="Times New Roman" w:hAnsi="Times New Roman"/>
                <w:b/>
                <w:color w:val="000000"/>
                <w:sz w:val="24"/>
                <w:szCs w:val="24"/>
              </w:rPr>
              <w:lastRenderedPageBreak/>
              <w:t>Материя  жана анын түрл</w:t>
            </w:r>
            <w:r>
              <w:rPr>
                <w:rFonts w:ascii="Cambria Math" w:hAnsi="Cambria Math" w:cs="Cambria Math"/>
                <w:b/>
                <w:color w:val="000000"/>
                <w:sz w:val="24"/>
                <w:szCs w:val="24"/>
              </w:rPr>
              <w:t>ѳ</w:t>
            </w:r>
            <w:proofErr w:type="gramStart"/>
            <w:r>
              <w:rPr>
                <w:rFonts w:ascii="Times New Roman" w:hAnsi="Times New Roman"/>
                <w:b/>
                <w:color w:val="000000"/>
                <w:sz w:val="24"/>
                <w:szCs w:val="24"/>
              </w:rPr>
              <w:t>р</w:t>
            </w:r>
            <w:proofErr w:type="gramEnd"/>
            <w:r>
              <w:rPr>
                <w:rFonts w:ascii="Times New Roman" w:hAnsi="Times New Roman"/>
                <w:b/>
                <w:color w:val="000000"/>
                <w:sz w:val="24"/>
                <w:szCs w:val="24"/>
              </w:rPr>
              <w:t>ү</w:t>
            </w:r>
            <w:r>
              <w:rPr>
                <w:rFonts w:ascii="Times New Roman" w:hAnsi="Times New Roman"/>
                <w:b/>
                <w:sz w:val="24"/>
                <w:szCs w:val="24"/>
              </w:rPr>
              <w:t>, түзүлүшү жана касиеттери.</w:t>
            </w:r>
          </w:p>
          <w:p w:rsidR="008C3BB9" w:rsidRDefault="008C3BB9">
            <w:pPr>
              <w:pStyle w:val="a3"/>
              <w:tabs>
                <w:tab w:val="left" w:pos="284"/>
              </w:tabs>
              <w:ind w:left="0"/>
              <w:rPr>
                <w:rFonts w:ascii="Times New Roman" w:hAnsi="Times New Roman"/>
                <w:b/>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9"/>
              </w:numPr>
              <w:tabs>
                <w:tab w:val="left" w:pos="435"/>
                <w:tab w:val="left" w:pos="577"/>
              </w:tabs>
              <w:jc w:val="both"/>
              <w:rPr>
                <w:rFonts w:ascii="Times New Roman" w:eastAsia="Calibri" w:hAnsi="Times New Roman"/>
                <w:b/>
                <w:bCs/>
                <w:vanish/>
                <w:sz w:val="24"/>
                <w:szCs w:val="24"/>
              </w:rPr>
            </w:pPr>
          </w:p>
          <w:p w:rsidR="008C3BB9" w:rsidRDefault="008C3BB9">
            <w:pPr>
              <w:pStyle w:val="a3"/>
              <w:tabs>
                <w:tab w:val="left" w:pos="-34"/>
                <w:tab w:val="left" w:pos="391"/>
                <w:tab w:val="left" w:pos="435"/>
              </w:tabs>
              <w:ind w:left="0"/>
              <w:rPr>
                <w:rFonts w:ascii="Times New Roman" w:hAnsi="Times New Roman"/>
                <w:b/>
                <w:sz w:val="24"/>
                <w:szCs w:val="24"/>
              </w:rPr>
            </w:pPr>
            <w:r>
              <w:rPr>
                <w:rFonts w:ascii="Times New Roman" w:hAnsi="Times New Roman"/>
                <w:b/>
                <w:bCs/>
                <w:sz w:val="24"/>
                <w:szCs w:val="24"/>
              </w:rPr>
              <w:t>2.1. Илимий маселелерди түшүнүү жана аныктай билүү.</w:t>
            </w:r>
            <w:r>
              <w:rPr>
                <w:rFonts w:ascii="Times New Roman" w:hAnsi="Times New Roman"/>
                <w:b/>
                <w:sz w:val="24"/>
                <w:szCs w:val="24"/>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8C3BB9" w:rsidRDefault="008C3BB9">
            <w:pPr>
              <w:jc w:val="both"/>
              <w:rPr>
                <w:rFonts w:ascii="Times New Roman" w:hAnsi="Times New Roman"/>
                <w:sz w:val="24"/>
                <w:szCs w:val="24"/>
                <w:lang w:val="kk-KZ"/>
              </w:rPr>
            </w:pPr>
            <w:r>
              <w:rPr>
                <w:rFonts w:ascii="Times New Roman" w:hAnsi="Times New Roman"/>
                <w:b/>
                <w:sz w:val="24"/>
                <w:szCs w:val="24"/>
                <w:lang w:val="kk-KZ"/>
              </w:rPr>
              <w:t>7.2.1.1.</w:t>
            </w:r>
            <w:r>
              <w:rPr>
                <w:rFonts w:ascii="Times New Roman" w:hAnsi="Times New Roman"/>
                <w:sz w:val="24"/>
                <w:szCs w:val="24"/>
                <w:lang w:val="kk-KZ"/>
              </w:rPr>
              <w:t xml:space="preserve"> Майда телолордун өлчөмүн  тажрыйбада аныкташат.</w:t>
            </w:r>
          </w:p>
          <w:p w:rsidR="008C3BB9" w:rsidRDefault="008C3BB9">
            <w:pPr>
              <w:jc w:val="both"/>
              <w:rPr>
                <w:rFonts w:ascii="Times New Roman" w:hAnsi="Times New Roman"/>
                <w:sz w:val="24"/>
                <w:szCs w:val="24"/>
                <w:lang w:val="kk-KZ"/>
              </w:rPr>
            </w:pPr>
            <w:r>
              <w:rPr>
                <w:rFonts w:ascii="Times New Roman" w:hAnsi="Times New Roman"/>
                <w:sz w:val="24"/>
                <w:szCs w:val="24"/>
                <w:lang w:val="kk-KZ"/>
              </w:rPr>
              <w:t>Молекула, зат, нерсе жөнүндө</w:t>
            </w:r>
          </w:p>
          <w:p w:rsidR="008C3BB9" w:rsidRDefault="008C3BB9">
            <w:pPr>
              <w:jc w:val="both"/>
              <w:rPr>
                <w:rFonts w:ascii="Times New Roman" w:hAnsi="Times New Roman"/>
                <w:sz w:val="24"/>
                <w:szCs w:val="24"/>
                <w:lang w:val="kk-KZ"/>
              </w:rPr>
            </w:pPr>
            <w:r>
              <w:rPr>
                <w:rFonts w:ascii="Times New Roman" w:hAnsi="Times New Roman"/>
                <w:sz w:val="24"/>
                <w:szCs w:val="24"/>
                <w:lang w:val="kk-KZ"/>
              </w:rPr>
              <w:t xml:space="preserve">түшүнүк алып, молекулалардын ортосунда өз ара тартышуу жана түртүшүү күчүнүн бар экендигин </w:t>
            </w:r>
          </w:p>
          <w:p w:rsidR="008C3BB9" w:rsidRDefault="008C3BB9">
            <w:pPr>
              <w:jc w:val="both"/>
              <w:rPr>
                <w:rFonts w:ascii="Times New Roman" w:hAnsi="Times New Roman"/>
                <w:sz w:val="24"/>
                <w:szCs w:val="24"/>
                <w:lang w:val="kk-KZ"/>
              </w:rPr>
            </w:pPr>
            <w:r>
              <w:rPr>
                <w:rFonts w:ascii="Times New Roman" w:hAnsi="Times New Roman"/>
                <w:sz w:val="24"/>
                <w:szCs w:val="24"/>
                <w:lang w:val="kk-KZ"/>
              </w:rPr>
              <w:t>тажрыйбанын негизинде аныкташат.</w:t>
            </w:r>
          </w:p>
          <w:p w:rsidR="008C3BB9" w:rsidRDefault="008C3BB9">
            <w:pPr>
              <w:jc w:val="both"/>
              <w:rPr>
                <w:rFonts w:ascii="Times New Roman" w:hAnsi="Times New Roman"/>
                <w:sz w:val="24"/>
                <w:szCs w:val="24"/>
                <w:lang w:val="kk-KZ"/>
              </w:rPr>
            </w:pPr>
            <w:r>
              <w:rPr>
                <w:rFonts w:ascii="Times New Roman" w:hAnsi="Times New Roman"/>
                <w:b/>
                <w:sz w:val="24"/>
                <w:szCs w:val="24"/>
                <w:lang w:val="kk-KZ"/>
              </w:rPr>
              <w:t>7.2.1.2.</w:t>
            </w:r>
            <w:r>
              <w:rPr>
                <w:rFonts w:ascii="Times New Roman" w:hAnsi="Times New Roman"/>
                <w:sz w:val="24"/>
                <w:szCs w:val="24"/>
                <w:lang w:val="kk-KZ"/>
              </w:rPr>
              <w:t xml:space="preserve"> Диффузия кубулушун,</w:t>
            </w:r>
          </w:p>
          <w:p w:rsidR="008C3BB9" w:rsidRDefault="008C3BB9">
            <w:pPr>
              <w:jc w:val="both"/>
              <w:rPr>
                <w:rFonts w:ascii="Times New Roman" w:hAnsi="Times New Roman"/>
                <w:sz w:val="24"/>
                <w:szCs w:val="24"/>
                <w:lang w:val="kk-KZ"/>
              </w:rPr>
            </w:pPr>
            <w:r>
              <w:rPr>
                <w:rFonts w:ascii="Times New Roman" w:hAnsi="Times New Roman"/>
                <w:sz w:val="24"/>
                <w:szCs w:val="24"/>
                <w:lang w:val="kk-KZ"/>
              </w:rPr>
              <w:t xml:space="preserve">нымдоо, нымдабоо кубулушун, катуулануунун </w:t>
            </w:r>
            <w:r>
              <w:rPr>
                <w:rFonts w:ascii="Times New Roman" w:hAnsi="Times New Roman"/>
                <w:sz w:val="24"/>
                <w:szCs w:val="24"/>
                <w:lang w:val="kk-KZ"/>
              </w:rPr>
              <w:lastRenderedPageBreak/>
              <w:t>пайда болушун байкашат. Алган билиминин жыйынтыгын таблица түрүндө көрсөтүшөт, отчет түзүшөт.</w:t>
            </w:r>
          </w:p>
          <w:p w:rsidR="008C3BB9" w:rsidRDefault="008C3BB9">
            <w:pPr>
              <w:overflowPunct w:val="0"/>
              <w:autoSpaceDE w:val="0"/>
              <w:autoSpaceDN w:val="0"/>
              <w:adjustRightInd w:val="0"/>
              <w:rPr>
                <w:rFonts w:ascii="Times New Roman" w:hAnsi="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hideMark/>
          </w:tcPr>
          <w:p w:rsidR="008C3BB9" w:rsidRDefault="008C3BB9">
            <w:pPr>
              <w:spacing w:before="60"/>
              <w:jc w:val="both"/>
              <w:rPr>
                <w:rFonts w:ascii="Times New Roman" w:hAnsi="Times New Roman"/>
                <w:sz w:val="24"/>
                <w:szCs w:val="24"/>
                <w:lang w:val="kk-KZ"/>
              </w:rPr>
            </w:pPr>
            <w:r>
              <w:rPr>
                <w:rFonts w:ascii="Times New Roman" w:hAnsi="Times New Roman"/>
                <w:b/>
                <w:sz w:val="24"/>
                <w:szCs w:val="24"/>
                <w:lang w:val="kk-KZ"/>
              </w:rPr>
              <w:lastRenderedPageBreak/>
              <w:t>8.2.1.1.</w:t>
            </w:r>
            <w:r>
              <w:rPr>
                <w:rFonts w:ascii="Times New Roman" w:hAnsi="Times New Roman"/>
                <w:sz w:val="24"/>
                <w:szCs w:val="24"/>
                <w:lang w:val="kk-KZ"/>
              </w:rPr>
              <w:t xml:space="preserve"> Диффузия кубулушун, броун кыймылын, заттардын агрегаттык абалдарынын </w:t>
            </w:r>
            <w:r>
              <w:rPr>
                <w:rFonts w:ascii="Cambria Math" w:hAnsi="Cambria Math" w:cs="Cambria Math"/>
                <w:sz w:val="24"/>
                <w:szCs w:val="24"/>
                <w:lang w:val="kk-KZ"/>
              </w:rPr>
              <w:t>ѳ</w:t>
            </w:r>
            <w:r>
              <w:rPr>
                <w:rFonts w:ascii="Times New Roman" w:hAnsi="Times New Roman" w:cs="Times New Roman"/>
                <w:sz w:val="24"/>
                <w:szCs w:val="24"/>
                <w:lang w:val="kk-KZ"/>
              </w:rPr>
              <w:t>зг</w:t>
            </w:r>
            <w:r>
              <w:rPr>
                <w:rFonts w:ascii="Cambria Math" w:hAnsi="Cambria Math" w:cs="Cambria Math"/>
                <w:sz w:val="24"/>
                <w:szCs w:val="24"/>
                <w:lang w:val="kk-KZ"/>
              </w:rPr>
              <w:t>ѳ</w:t>
            </w:r>
            <w:r>
              <w:rPr>
                <w:rFonts w:ascii="Times New Roman" w:hAnsi="Times New Roman" w:cs="Times New Roman"/>
                <w:sz w:val="24"/>
                <w:szCs w:val="24"/>
                <w:lang w:val="kk-KZ"/>
              </w:rPr>
              <w:t>рүшүн</w:t>
            </w:r>
            <w:r>
              <w:rPr>
                <w:rFonts w:ascii="Times New Roman" w:hAnsi="Times New Roman"/>
                <w:sz w:val="24"/>
                <w:szCs w:val="24"/>
                <w:lang w:val="kk-KZ"/>
              </w:rPr>
              <w:t xml:space="preserve">, </w:t>
            </w:r>
            <w:r>
              <w:rPr>
                <w:rFonts w:ascii="Times New Roman" w:hAnsi="Times New Roman" w:cs="Times New Roman"/>
                <w:sz w:val="24"/>
                <w:szCs w:val="24"/>
                <w:lang w:val="kk-KZ"/>
              </w:rPr>
              <w:t>жылуулук</w:t>
            </w:r>
            <w:r>
              <w:rPr>
                <w:rFonts w:ascii="Times New Roman" w:hAnsi="Times New Roman"/>
                <w:sz w:val="24"/>
                <w:szCs w:val="24"/>
                <w:lang w:val="kk-KZ"/>
              </w:rPr>
              <w:t xml:space="preserve"> </w:t>
            </w:r>
            <w:r>
              <w:rPr>
                <w:rFonts w:ascii="Times New Roman" w:hAnsi="Times New Roman" w:cs="Times New Roman"/>
                <w:sz w:val="24"/>
                <w:szCs w:val="24"/>
                <w:lang w:val="kk-KZ"/>
              </w:rPr>
              <w:t>берүүнүн</w:t>
            </w:r>
            <w:r>
              <w:rPr>
                <w:rFonts w:ascii="Times New Roman" w:hAnsi="Times New Roman"/>
                <w:sz w:val="24"/>
                <w:szCs w:val="24"/>
                <w:lang w:val="kk-KZ"/>
              </w:rPr>
              <w:t xml:space="preserve"> </w:t>
            </w:r>
            <w:r>
              <w:rPr>
                <w:rFonts w:ascii="Times New Roman" w:hAnsi="Times New Roman" w:cs="Times New Roman"/>
                <w:sz w:val="24"/>
                <w:szCs w:val="24"/>
                <w:lang w:val="kk-KZ"/>
              </w:rPr>
              <w:t>ар</w:t>
            </w:r>
            <w:r>
              <w:rPr>
                <w:rFonts w:ascii="Times New Roman" w:hAnsi="Times New Roman"/>
                <w:sz w:val="24"/>
                <w:szCs w:val="24"/>
                <w:lang w:val="kk-KZ"/>
              </w:rPr>
              <w:t xml:space="preserve"> </w:t>
            </w:r>
            <w:r>
              <w:rPr>
                <w:rFonts w:ascii="Times New Roman" w:hAnsi="Times New Roman" w:cs="Times New Roman"/>
                <w:sz w:val="24"/>
                <w:szCs w:val="24"/>
                <w:lang w:val="kk-KZ"/>
              </w:rPr>
              <w:t>кандай</w:t>
            </w:r>
            <w:r>
              <w:rPr>
                <w:rFonts w:ascii="Times New Roman" w:hAnsi="Times New Roman"/>
                <w:sz w:val="24"/>
                <w:szCs w:val="24"/>
                <w:lang w:val="kk-KZ"/>
              </w:rPr>
              <w:t xml:space="preserve"> </w:t>
            </w:r>
            <w:r>
              <w:rPr>
                <w:rFonts w:ascii="Times New Roman" w:hAnsi="Times New Roman" w:cs="Times New Roman"/>
                <w:sz w:val="24"/>
                <w:szCs w:val="24"/>
                <w:lang w:val="kk-KZ"/>
              </w:rPr>
              <w:t>жолдорун</w:t>
            </w:r>
            <w:r>
              <w:rPr>
                <w:rFonts w:ascii="Times New Roman" w:hAnsi="Times New Roman"/>
                <w:sz w:val="24"/>
                <w:szCs w:val="24"/>
                <w:lang w:val="kk-KZ"/>
              </w:rPr>
              <w:t>, нерселердин электрленишин, жарыктын чагылуусун, сынуусун жана дисперсиясын байкап, сүр</w:t>
            </w:r>
            <w:r>
              <w:rPr>
                <w:rFonts w:ascii="Cambria Math" w:hAnsi="Cambria Math" w:cs="Cambria Math"/>
                <w:sz w:val="24"/>
                <w:szCs w:val="24"/>
                <w:lang w:val="kk-KZ"/>
              </w:rPr>
              <w:t>ѳ</w:t>
            </w:r>
            <w:r>
              <w:rPr>
                <w:rFonts w:ascii="Times New Roman" w:hAnsi="Times New Roman" w:cs="Times New Roman"/>
                <w:sz w:val="24"/>
                <w:szCs w:val="24"/>
                <w:lang w:val="kk-KZ"/>
              </w:rPr>
              <w:t>тт</w:t>
            </w:r>
            <w:r>
              <w:rPr>
                <w:rFonts w:ascii="Cambria Math" w:hAnsi="Cambria Math" w:cs="Cambria Math"/>
                <w:sz w:val="24"/>
                <w:szCs w:val="24"/>
                <w:lang w:val="kk-KZ"/>
              </w:rPr>
              <w:t>ѳ</w:t>
            </w:r>
            <w:r>
              <w:rPr>
                <w:rFonts w:ascii="Times New Roman" w:hAnsi="Times New Roman" w:cs="Times New Roman"/>
                <w:sz w:val="24"/>
                <w:szCs w:val="24"/>
                <w:lang w:val="kk-KZ"/>
              </w:rPr>
              <w:t>п</w:t>
            </w:r>
            <w:r>
              <w:rPr>
                <w:rFonts w:ascii="Times New Roman" w:hAnsi="Times New Roman"/>
                <w:sz w:val="24"/>
                <w:szCs w:val="24"/>
                <w:lang w:val="kk-KZ"/>
              </w:rPr>
              <w:t xml:space="preserve"> </w:t>
            </w:r>
            <w:r>
              <w:rPr>
                <w:rFonts w:ascii="Times New Roman" w:hAnsi="Times New Roman" w:cs="Times New Roman"/>
                <w:sz w:val="24"/>
                <w:szCs w:val="24"/>
                <w:lang w:val="kk-KZ"/>
              </w:rPr>
              <w:t>жаза</w:t>
            </w:r>
            <w:r>
              <w:rPr>
                <w:rFonts w:ascii="Times New Roman" w:hAnsi="Times New Roman"/>
                <w:sz w:val="24"/>
                <w:szCs w:val="24"/>
                <w:lang w:val="kk-KZ"/>
              </w:rPr>
              <w:t xml:space="preserve"> </w:t>
            </w:r>
            <w:r>
              <w:rPr>
                <w:rFonts w:ascii="Times New Roman" w:hAnsi="Times New Roman" w:cs="Times New Roman"/>
                <w:sz w:val="24"/>
                <w:szCs w:val="24"/>
                <w:lang w:val="kk-KZ"/>
              </w:rPr>
              <w:t>жана</w:t>
            </w:r>
            <w:r>
              <w:rPr>
                <w:rFonts w:ascii="Times New Roman" w:hAnsi="Times New Roman"/>
                <w:sz w:val="24"/>
                <w:szCs w:val="24"/>
                <w:lang w:val="kk-KZ"/>
              </w:rPr>
              <w:t xml:space="preserve"> </w:t>
            </w:r>
            <w:r>
              <w:rPr>
                <w:rFonts w:ascii="Times New Roman" w:hAnsi="Times New Roman" w:cs="Times New Roman"/>
                <w:sz w:val="24"/>
                <w:szCs w:val="24"/>
                <w:lang w:val="kk-KZ"/>
              </w:rPr>
              <w:t>мүн</w:t>
            </w:r>
            <w:r>
              <w:rPr>
                <w:rFonts w:ascii="Cambria Math" w:hAnsi="Cambria Math" w:cs="Cambria Math"/>
                <w:sz w:val="24"/>
                <w:szCs w:val="24"/>
                <w:lang w:val="kk-KZ"/>
              </w:rPr>
              <w:t>ѳ</w:t>
            </w:r>
            <w:r>
              <w:rPr>
                <w:rFonts w:ascii="Times New Roman" w:hAnsi="Times New Roman" w:cs="Times New Roman"/>
                <w:sz w:val="24"/>
                <w:szCs w:val="24"/>
                <w:lang w:val="kk-KZ"/>
              </w:rPr>
              <w:t>зд</w:t>
            </w:r>
            <w:r>
              <w:rPr>
                <w:rFonts w:ascii="Cambria Math" w:hAnsi="Cambria Math" w:cs="Cambria Math"/>
                <w:sz w:val="24"/>
                <w:szCs w:val="24"/>
                <w:lang w:val="kk-KZ"/>
              </w:rPr>
              <w:t>ѳ</w:t>
            </w:r>
            <w:r>
              <w:rPr>
                <w:rFonts w:ascii="Times New Roman" w:hAnsi="Times New Roman" w:cs="Times New Roman"/>
                <w:sz w:val="24"/>
                <w:szCs w:val="24"/>
                <w:lang w:val="kk-KZ"/>
              </w:rPr>
              <w:t>й</w:t>
            </w:r>
            <w:r>
              <w:rPr>
                <w:rFonts w:ascii="Times New Roman" w:hAnsi="Times New Roman"/>
                <w:sz w:val="24"/>
                <w:szCs w:val="24"/>
                <w:lang w:val="kk-KZ"/>
              </w:rPr>
              <w:t xml:space="preserve"> </w:t>
            </w:r>
            <w:r>
              <w:rPr>
                <w:rFonts w:ascii="Times New Roman" w:hAnsi="Times New Roman" w:cs="Times New Roman"/>
                <w:sz w:val="24"/>
                <w:szCs w:val="24"/>
                <w:lang w:val="kk-KZ"/>
              </w:rPr>
              <w:t>алат</w:t>
            </w:r>
            <w:r>
              <w:rPr>
                <w:rFonts w:ascii="Times New Roman" w:hAnsi="Times New Roman"/>
                <w:sz w:val="24"/>
                <w:szCs w:val="24"/>
                <w:lang w:val="kk-KZ"/>
              </w:rPr>
              <w:t xml:space="preserve">.  </w:t>
            </w:r>
          </w:p>
          <w:p w:rsidR="008C3BB9" w:rsidRDefault="008C3BB9">
            <w:pPr>
              <w:spacing w:before="60"/>
              <w:jc w:val="both"/>
              <w:rPr>
                <w:rFonts w:ascii="Times New Roman" w:hAnsi="Times New Roman"/>
                <w:sz w:val="24"/>
                <w:szCs w:val="24"/>
                <w:lang w:val="kk-KZ"/>
              </w:rPr>
            </w:pPr>
            <w:r>
              <w:rPr>
                <w:rFonts w:ascii="Times New Roman" w:hAnsi="Times New Roman"/>
                <w:b/>
                <w:sz w:val="24"/>
                <w:szCs w:val="24"/>
                <w:lang w:val="kk-KZ"/>
              </w:rPr>
              <w:t>8.2.1.2.</w:t>
            </w:r>
            <w:r>
              <w:rPr>
                <w:rFonts w:ascii="Times New Roman" w:hAnsi="Times New Roman"/>
                <w:sz w:val="24"/>
                <w:szCs w:val="24"/>
                <w:lang w:val="kk-KZ"/>
              </w:rPr>
              <w:t xml:space="preserve"> Т</w:t>
            </w:r>
            <w:r>
              <w:rPr>
                <w:rFonts w:ascii="Cambria Math" w:hAnsi="Cambria Math" w:cs="Cambria Math"/>
                <w:sz w:val="24"/>
                <w:szCs w:val="24"/>
                <w:lang w:val="kk-KZ"/>
              </w:rPr>
              <w:t>ѳ</w:t>
            </w:r>
            <w:r>
              <w:rPr>
                <w:rFonts w:ascii="Times New Roman" w:hAnsi="Times New Roman" w:cs="Times New Roman"/>
                <w:sz w:val="24"/>
                <w:szCs w:val="24"/>
                <w:lang w:val="kk-KZ"/>
              </w:rPr>
              <w:t>м</w:t>
            </w:r>
            <w:r>
              <w:rPr>
                <w:rFonts w:ascii="Cambria Math" w:hAnsi="Cambria Math" w:cs="Cambria Math"/>
                <w:sz w:val="24"/>
                <w:szCs w:val="24"/>
                <w:lang w:val="kk-KZ"/>
              </w:rPr>
              <w:t>ѳ</w:t>
            </w:r>
            <w:r>
              <w:rPr>
                <w:rFonts w:ascii="Times New Roman" w:hAnsi="Times New Roman" w:cs="Times New Roman"/>
                <w:sz w:val="24"/>
                <w:szCs w:val="24"/>
                <w:lang w:val="kk-KZ"/>
              </w:rPr>
              <w:t>нкү</w:t>
            </w:r>
            <w:r>
              <w:rPr>
                <w:rFonts w:ascii="Times New Roman" w:hAnsi="Times New Roman"/>
                <w:sz w:val="24"/>
                <w:szCs w:val="24"/>
                <w:lang w:val="kk-KZ"/>
              </w:rPr>
              <w:t xml:space="preserve"> </w:t>
            </w:r>
            <w:r>
              <w:rPr>
                <w:rFonts w:ascii="Times New Roman" w:hAnsi="Times New Roman" w:cs="Times New Roman"/>
                <w:sz w:val="24"/>
                <w:szCs w:val="24"/>
                <w:lang w:val="kk-KZ"/>
              </w:rPr>
              <w:t>эмпирикалык</w:t>
            </w:r>
            <w:r>
              <w:rPr>
                <w:rFonts w:ascii="Times New Roman" w:hAnsi="Times New Roman"/>
                <w:sz w:val="24"/>
                <w:szCs w:val="24"/>
                <w:lang w:val="kk-KZ"/>
              </w:rPr>
              <w:t xml:space="preserve"> </w:t>
            </w:r>
            <w:r>
              <w:rPr>
                <w:rFonts w:ascii="Times New Roman" w:hAnsi="Times New Roman" w:cs="Times New Roman"/>
                <w:sz w:val="24"/>
                <w:szCs w:val="24"/>
                <w:lang w:val="kk-KZ"/>
              </w:rPr>
              <w:lastRenderedPageBreak/>
              <w:t>к</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карандылыктардын</w:t>
            </w:r>
            <w:r>
              <w:rPr>
                <w:rFonts w:ascii="Times New Roman" w:hAnsi="Times New Roman"/>
                <w:sz w:val="24"/>
                <w:szCs w:val="24"/>
                <w:lang w:val="kk-KZ"/>
              </w:rPr>
              <w:t xml:space="preserve"> </w:t>
            </w:r>
            <w:r>
              <w:rPr>
                <w:rFonts w:ascii="Times New Roman" w:hAnsi="Times New Roman" w:cs="Times New Roman"/>
                <w:sz w:val="24"/>
                <w:szCs w:val="24"/>
                <w:lang w:val="kk-KZ"/>
              </w:rPr>
              <w:t>ма</w:t>
            </w:r>
            <w:r>
              <w:rPr>
                <w:rFonts w:ascii="Cambria Math" w:hAnsi="Cambria Math" w:cs="Cambria Math"/>
                <w:sz w:val="24"/>
                <w:szCs w:val="24"/>
                <w:lang w:val="kk-KZ"/>
              </w:rPr>
              <w:t>ӊ</w:t>
            </w:r>
            <w:r>
              <w:rPr>
                <w:rFonts w:ascii="Times New Roman" w:hAnsi="Times New Roman" w:cs="Times New Roman"/>
                <w:sz w:val="24"/>
                <w:szCs w:val="24"/>
                <w:lang w:val="kk-KZ"/>
              </w:rPr>
              <w:t>ызын</w:t>
            </w:r>
            <w:r>
              <w:rPr>
                <w:rFonts w:ascii="Times New Roman" w:hAnsi="Times New Roman"/>
                <w:sz w:val="24"/>
                <w:szCs w:val="24"/>
                <w:lang w:val="kk-KZ"/>
              </w:rPr>
              <w:t xml:space="preserve"> түшүн</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 xml:space="preserve">: </w:t>
            </w:r>
            <w:r>
              <w:rPr>
                <w:rFonts w:ascii="Times New Roman" w:hAnsi="Times New Roman" w:cs="Times New Roman"/>
                <w:sz w:val="24"/>
                <w:szCs w:val="24"/>
                <w:lang w:val="kk-KZ"/>
              </w:rPr>
              <w:t>муздап</w:t>
            </w:r>
            <w:r>
              <w:rPr>
                <w:rFonts w:ascii="Times New Roman" w:hAnsi="Times New Roman"/>
                <w:sz w:val="24"/>
                <w:szCs w:val="24"/>
                <w:lang w:val="kk-KZ"/>
              </w:rPr>
              <w:t xml:space="preserve"> </w:t>
            </w:r>
            <w:r>
              <w:rPr>
                <w:rFonts w:ascii="Times New Roman" w:hAnsi="Times New Roman" w:cs="Times New Roman"/>
                <w:sz w:val="24"/>
                <w:szCs w:val="24"/>
                <w:lang w:val="kk-KZ"/>
              </w:rPr>
              <w:t>бараткан</w:t>
            </w:r>
            <w:r>
              <w:rPr>
                <w:rFonts w:ascii="Times New Roman" w:hAnsi="Times New Roman"/>
                <w:sz w:val="24"/>
                <w:szCs w:val="24"/>
                <w:lang w:val="kk-KZ"/>
              </w:rPr>
              <w:t xml:space="preserve"> </w:t>
            </w:r>
            <w:r>
              <w:rPr>
                <w:rFonts w:ascii="Times New Roman" w:hAnsi="Times New Roman" w:cs="Times New Roman"/>
                <w:sz w:val="24"/>
                <w:szCs w:val="24"/>
                <w:lang w:val="kk-KZ"/>
              </w:rPr>
              <w:t>нерсенин</w:t>
            </w:r>
            <w:r>
              <w:rPr>
                <w:rFonts w:ascii="Times New Roman" w:hAnsi="Times New Roman"/>
                <w:sz w:val="24"/>
                <w:szCs w:val="24"/>
                <w:lang w:val="kk-KZ"/>
              </w:rPr>
              <w:t xml:space="preserve"> </w:t>
            </w:r>
            <w:r>
              <w:rPr>
                <w:rFonts w:ascii="Times New Roman" w:hAnsi="Times New Roman" w:cs="Times New Roman"/>
                <w:sz w:val="24"/>
                <w:szCs w:val="24"/>
                <w:lang w:val="kk-KZ"/>
              </w:rPr>
              <w:t>температурасынын</w:t>
            </w:r>
            <w:r>
              <w:rPr>
                <w:rFonts w:ascii="Times New Roman" w:hAnsi="Times New Roman"/>
                <w:sz w:val="24"/>
                <w:szCs w:val="24"/>
                <w:lang w:val="kk-KZ"/>
              </w:rPr>
              <w:t xml:space="preserve"> </w:t>
            </w:r>
            <w:r>
              <w:rPr>
                <w:rFonts w:ascii="Times New Roman" w:hAnsi="Times New Roman" w:cs="Times New Roman"/>
                <w:sz w:val="24"/>
                <w:szCs w:val="24"/>
                <w:lang w:val="kk-KZ"/>
              </w:rPr>
              <w:t>убакыттан</w:t>
            </w:r>
            <w:r>
              <w:rPr>
                <w:rFonts w:ascii="Times New Roman" w:hAnsi="Times New Roman"/>
                <w:sz w:val="24"/>
                <w:szCs w:val="24"/>
                <w:lang w:val="kk-KZ"/>
              </w:rPr>
              <w:t xml:space="preserve"> </w:t>
            </w:r>
            <w:r>
              <w:rPr>
                <w:rFonts w:ascii="Times New Roman" w:hAnsi="Times New Roman" w:cs="Times New Roman"/>
                <w:sz w:val="24"/>
                <w:szCs w:val="24"/>
                <w:lang w:val="kk-KZ"/>
              </w:rPr>
              <w:t>к</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карандылыгы</w:t>
            </w:r>
            <w:r>
              <w:rPr>
                <w:rFonts w:ascii="Times New Roman" w:hAnsi="Times New Roman"/>
                <w:sz w:val="24"/>
                <w:szCs w:val="24"/>
                <w:lang w:val="kk-KZ"/>
              </w:rPr>
              <w:t>, чынжырдын б</w:t>
            </w:r>
            <w:r>
              <w:rPr>
                <w:rFonts w:ascii="Cambria Math" w:hAnsi="Cambria Math" w:cs="Cambria Math"/>
                <w:sz w:val="24"/>
                <w:szCs w:val="24"/>
                <w:lang w:val="kk-KZ"/>
              </w:rPr>
              <w:t>ѳ</w:t>
            </w:r>
            <w:r>
              <w:rPr>
                <w:rFonts w:ascii="Times New Roman" w:hAnsi="Times New Roman" w:cs="Times New Roman"/>
                <w:sz w:val="24"/>
                <w:szCs w:val="24"/>
                <w:lang w:val="kk-KZ"/>
              </w:rPr>
              <w:t>лүгүнд</w:t>
            </w:r>
            <w:r>
              <w:rPr>
                <w:rFonts w:ascii="Cambria Math" w:hAnsi="Cambria Math" w:cs="Cambria Math"/>
                <w:sz w:val="24"/>
                <w:szCs w:val="24"/>
                <w:lang w:val="kk-KZ"/>
              </w:rPr>
              <w:t>ѳ</w:t>
            </w:r>
            <w:r>
              <w:rPr>
                <w:rFonts w:ascii="Times New Roman" w:hAnsi="Times New Roman" w:cs="Times New Roman"/>
                <w:sz w:val="24"/>
                <w:szCs w:val="24"/>
                <w:lang w:val="kk-KZ"/>
              </w:rPr>
              <w:t>гү</w:t>
            </w:r>
            <w:r>
              <w:rPr>
                <w:rFonts w:ascii="Times New Roman" w:hAnsi="Times New Roman"/>
                <w:sz w:val="24"/>
                <w:szCs w:val="24"/>
                <w:lang w:val="kk-KZ"/>
              </w:rPr>
              <w:t xml:space="preserve"> </w:t>
            </w:r>
            <w:r>
              <w:rPr>
                <w:rFonts w:ascii="Times New Roman" w:hAnsi="Times New Roman" w:cs="Times New Roman"/>
                <w:sz w:val="24"/>
                <w:szCs w:val="24"/>
                <w:lang w:val="kk-KZ"/>
              </w:rPr>
              <w:t>ток</w:t>
            </w:r>
            <w:r>
              <w:rPr>
                <w:rFonts w:ascii="Times New Roman" w:hAnsi="Times New Roman"/>
                <w:sz w:val="24"/>
                <w:szCs w:val="24"/>
                <w:lang w:val="kk-KZ"/>
              </w:rPr>
              <w:t xml:space="preserve"> </w:t>
            </w:r>
            <w:r>
              <w:rPr>
                <w:rFonts w:ascii="Times New Roman" w:hAnsi="Times New Roman" w:cs="Times New Roman"/>
                <w:sz w:val="24"/>
                <w:szCs w:val="24"/>
                <w:lang w:val="kk-KZ"/>
              </w:rPr>
              <w:t>күчүнүн</w:t>
            </w:r>
            <w:r>
              <w:rPr>
                <w:rFonts w:ascii="Times New Roman" w:hAnsi="Times New Roman"/>
                <w:sz w:val="24"/>
                <w:szCs w:val="24"/>
                <w:lang w:val="kk-KZ"/>
              </w:rPr>
              <w:t xml:space="preserve"> </w:t>
            </w:r>
            <w:r>
              <w:rPr>
                <w:rFonts w:ascii="Times New Roman" w:hAnsi="Times New Roman" w:cs="Times New Roman"/>
                <w:sz w:val="24"/>
                <w:szCs w:val="24"/>
                <w:lang w:val="kk-KZ"/>
              </w:rPr>
              <w:t>чы</w:t>
            </w:r>
            <w:r>
              <w:rPr>
                <w:rFonts w:ascii="Cambria Math" w:hAnsi="Cambria Math" w:cs="Cambria Math"/>
                <w:sz w:val="24"/>
                <w:szCs w:val="24"/>
                <w:lang w:val="kk-KZ"/>
              </w:rPr>
              <w:t>ӊ</w:t>
            </w:r>
            <w:r>
              <w:rPr>
                <w:rFonts w:ascii="Times New Roman" w:hAnsi="Times New Roman" w:cs="Times New Roman"/>
                <w:sz w:val="24"/>
                <w:szCs w:val="24"/>
                <w:lang w:val="kk-KZ"/>
              </w:rPr>
              <w:t>алуудан</w:t>
            </w:r>
            <w:r>
              <w:rPr>
                <w:rFonts w:ascii="Times New Roman" w:hAnsi="Times New Roman"/>
                <w:sz w:val="24"/>
                <w:szCs w:val="24"/>
                <w:lang w:val="kk-KZ"/>
              </w:rPr>
              <w:t xml:space="preserve"> </w:t>
            </w:r>
            <w:r>
              <w:rPr>
                <w:rFonts w:ascii="Times New Roman" w:hAnsi="Times New Roman" w:cs="Times New Roman"/>
                <w:sz w:val="24"/>
                <w:szCs w:val="24"/>
                <w:lang w:val="kk-KZ"/>
              </w:rPr>
              <w:t>к</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карандылыгы</w:t>
            </w:r>
            <w:r>
              <w:rPr>
                <w:rFonts w:ascii="Times New Roman" w:hAnsi="Times New Roman"/>
                <w:sz w:val="24"/>
                <w:szCs w:val="24"/>
                <w:lang w:val="kk-KZ"/>
              </w:rPr>
              <w:t xml:space="preserve">, </w:t>
            </w:r>
            <w:r>
              <w:rPr>
                <w:rFonts w:ascii="Times New Roman" w:hAnsi="Times New Roman" w:cs="Times New Roman"/>
                <w:sz w:val="24"/>
                <w:szCs w:val="24"/>
                <w:lang w:val="kk-KZ"/>
              </w:rPr>
              <w:t>жарыктын</w:t>
            </w:r>
            <w:r>
              <w:rPr>
                <w:rFonts w:ascii="Times New Roman" w:hAnsi="Times New Roman"/>
                <w:sz w:val="24"/>
                <w:szCs w:val="24"/>
                <w:lang w:val="kk-KZ"/>
              </w:rPr>
              <w:t xml:space="preserve"> чагылуу бурчунун түшүү бурчунан к</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карандылыгы</w:t>
            </w:r>
            <w:r>
              <w:rPr>
                <w:rFonts w:ascii="Times New Roman" w:hAnsi="Times New Roman"/>
                <w:sz w:val="24"/>
                <w:szCs w:val="24"/>
                <w:lang w:val="kk-KZ"/>
              </w:rPr>
              <w:t xml:space="preserve"> </w:t>
            </w:r>
            <w:r>
              <w:rPr>
                <w:rFonts w:ascii="Times New Roman" w:hAnsi="Times New Roman" w:cs="Times New Roman"/>
                <w:sz w:val="24"/>
                <w:szCs w:val="24"/>
                <w:lang w:val="kk-KZ"/>
              </w:rPr>
              <w:t>ж</w:t>
            </w:r>
            <w:r>
              <w:rPr>
                <w:rFonts w:ascii="Times New Roman" w:hAnsi="Times New Roman"/>
                <w:sz w:val="24"/>
                <w:szCs w:val="24"/>
                <w:lang w:val="kk-KZ"/>
              </w:rPr>
              <w:t>.</w:t>
            </w:r>
            <w:r>
              <w:rPr>
                <w:rFonts w:ascii="Times New Roman" w:hAnsi="Times New Roman" w:cs="Times New Roman"/>
                <w:sz w:val="24"/>
                <w:szCs w:val="24"/>
                <w:lang w:val="kk-KZ"/>
              </w:rPr>
              <w:t>б</w:t>
            </w:r>
            <w:r>
              <w:rPr>
                <w:rFonts w:ascii="Times New Roman" w:hAnsi="Times New Roman"/>
                <w:sz w:val="24"/>
                <w:szCs w:val="24"/>
                <w:lang w:val="kk-KZ"/>
              </w:rPr>
              <w:t>.</w:t>
            </w:r>
          </w:p>
          <w:p w:rsidR="008C3BB9" w:rsidRDefault="008C3BB9">
            <w:pPr>
              <w:overflowPunct w:val="0"/>
              <w:autoSpaceDE w:val="0"/>
              <w:autoSpaceDN w:val="0"/>
              <w:adjustRightInd w:val="0"/>
              <w:spacing w:before="60"/>
              <w:jc w:val="both"/>
              <w:rPr>
                <w:rFonts w:ascii="Times New Roman" w:hAnsi="Times New Roman"/>
                <w:sz w:val="24"/>
                <w:szCs w:val="24"/>
                <w:lang w:val="kk-KZ"/>
              </w:rPr>
            </w:pPr>
            <w:r>
              <w:rPr>
                <w:rFonts w:ascii="Times New Roman" w:hAnsi="Times New Roman"/>
                <w:b/>
                <w:sz w:val="24"/>
                <w:szCs w:val="24"/>
                <w:lang w:val="kk-KZ"/>
              </w:rPr>
              <w:t>8.2.1.3.</w:t>
            </w:r>
            <w:r>
              <w:rPr>
                <w:rFonts w:ascii="Times New Roman" w:hAnsi="Times New Roman"/>
                <w:sz w:val="24"/>
                <w:szCs w:val="24"/>
                <w:lang w:val="kk-KZ"/>
              </w:rPr>
              <w:t xml:space="preserve"> </w:t>
            </w:r>
            <w:r>
              <w:rPr>
                <w:rFonts w:ascii="Cambria Math" w:hAnsi="Cambria Math" w:cs="Cambria Math"/>
                <w:sz w:val="24"/>
                <w:szCs w:val="24"/>
                <w:lang w:val="kk-KZ"/>
              </w:rPr>
              <w:t>Ѳ</w:t>
            </w:r>
            <w:r>
              <w:rPr>
                <w:rFonts w:ascii="Times New Roman" w:hAnsi="Times New Roman" w:cs="Times New Roman"/>
                <w:sz w:val="24"/>
                <w:szCs w:val="24"/>
                <w:lang w:val="kk-KZ"/>
              </w:rPr>
              <w:t>лч</w:t>
            </w:r>
            <w:r>
              <w:rPr>
                <w:rFonts w:ascii="Cambria Math" w:hAnsi="Cambria Math" w:cs="Cambria Math"/>
                <w:sz w:val="24"/>
                <w:szCs w:val="24"/>
                <w:lang w:val="kk-KZ"/>
              </w:rPr>
              <w:t>ѳѳ</w:t>
            </w:r>
            <w:r>
              <w:rPr>
                <w:rFonts w:ascii="Times New Roman" w:hAnsi="Times New Roman" w:cs="Times New Roman"/>
                <w:sz w:val="24"/>
                <w:szCs w:val="24"/>
                <w:lang w:val="kk-KZ"/>
              </w:rPr>
              <w:t>л</w:t>
            </w:r>
            <w:r>
              <w:rPr>
                <w:rFonts w:ascii="Cambria Math" w:hAnsi="Cambria Math" w:cs="Cambria Math"/>
                <w:sz w:val="24"/>
                <w:szCs w:val="24"/>
                <w:lang w:val="kk-KZ"/>
              </w:rPr>
              <w:t>ѳ</w:t>
            </w:r>
            <w:r>
              <w:rPr>
                <w:rFonts w:ascii="Times New Roman" w:hAnsi="Times New Roman" w:cs="Times New Roman"/>
                <w:sz w:val="24"/>
                <w:szCs w:val="24"/>
                <w:lang w:val="kk-KZ"/>
              </w:rPr>
              <w:t>рдүн</w:t>
            </w:r>
            <w:r>
              <w:rPr>
                <w:rFonts w:ascii="Times New Roman" w:hAnsi="Times New Roman"/>
                <w:sz w:val="24"/>
                <w:szCs w:val="24"/>
                <w:lang w:val="kk-KZ"/>
              </w:rPr>
              <w:t xml:space="preserve"> </w:t>
            </w:r>
            <w:r>
              <w:rPr>
                <w:rFonts w:ascii="Times New Roman" w:hAnsi="Times New Roman" w:cs="Times New Roman"/>
                <w:sz w:val="24"/>
                <w:szCs w:val="24"/>
                <w:lang w:val="kk-KZ"/>
              </w:rPr>
              <w:t>жана</w:t>
            </w:r>
            <w:r>
              <w:rPr>
                <w:rFonts w:ascii="Times New Roman" w:hAnsi="Times New Roman"/>
                <w:sz w:val="24"/>
                <w:szCs w:val="24"/>
                <w:lang w:val="kk-KZ"/>
              </w:rPr>
              <w:t xml:space="preserve"> </w:t>
            </w:r>
            <w:r>
              <w:rPr>
                <w:rFonts w:ascii="Times New Roman" w:hAnsi="Times New Roman" w:cs="Times New Roman"/>
                <w:sz w:val="24"/>
                <w:szCs w:val="24"/>
                <w:lang w:val="kk-KZ"/>
              </w:rPr>
              <w:t>эсепт</w:t>
            </w:r>
            <w:r>
              <w:rPr>
                <w:rFonts w:ascii="Cambria Math" w:hAnsi="Cambria Math" w:cs="Cambria Math"/>
                <w:sz w:val="24"/>
                <w:szCs w:val="24"/>
                <w:lang w:val="kk-KZ"/>
              </w:rPr>
              <w:t>ѳѳ</w:t>
            </w:r>
            <w:r>
              <w:rPr>
                <w:rFonts w:ascii="Times New Roman" w:hAnsi="Times New Roman" w:cs="Times New Roman"/>
                <w:sz w:val="24"/>
                <w:szCs w:val="24"/>
                <w:lang w:val="kk-KZ"/>
              </w:rPr>
              <w:t>л</w:t>
            </w:r>
            <w:r>
              <w:rPr>
                <w:rFonts w:ascii="Cambria Math" w:hAnsi="Cambria Math" w:cs="Cambria Math"/>
                <w:sz w:val="24"/>
                <w:szCs w:val="24"/>
                <w:lang w:val="kk-KZ"/>
              </w:rPr>
              <w:t>ѳ</w:t>
            </w:r>
            <w:r>
              <w:rPr>
                <w:rFonts w:ascii="Times New Roman" w:hAnsi="Times New Roman" w:cs="Times New Roman"/>
                <w:sz w:val="24"/>
                <w:szCs w:val="24"/>
                <w:lang w:val="kk-KZ"/>
              </w:rPr>
              <w:t>рдүн</w:t>
            </w:r>
            <w:r>
              <w:rPr>
                <w:rFonts w:ascii="Times New Roman" w:hAnsi="Times New Roman"/>
                <w:sz w:val="24"/>
                <w:szCs w:val="24"/>
                <w:lang w:val="kk-KZ"/>
              </w:rPr>
              <w:t xml:space="preserve"> </w:t>
            </w:r>
            <w:r>
              <w:rPr>
                <w:rFonts w:ascii="Times New Roman" w:hAnsi="Times New Roman" w:cs="Times New Roman"/>
                <w:sz w:val="24"/>
                <w:szCs w:val="24"/>
                <w:lang w:val="kk-KZ"/>
              </w:rPr>
              <w:t>жыйынтыктарын</w:t>
            </w:r>
            <w:r>
              <w:rPr>
                <w:rFonts w:ascii="Times New Roman" w:hAnsi="Times New Roman"/>
                <w:sz w:val="24"/>
                <w:szCs w:val="24"/>
                <w:lang w:val="kk-KZ"/>
              </w:rPr>
              <w:t xml:space="preserve"> бирдиктердин Эл аралык системасында туюнта алат.</w:t>
            </w:r>
          </w:p>
        </w:tc>
        <w:tc>
          <w:tcPr>
            <w:tcW w:w="3905" w:type="dxa"/>
            <w:tcBorders>
              <w:top w:val="single" w:sz="4" w:space="0" w:color="000000"/>
              <w:left w:val="single" w:sz="4" w:space="0" w:color="000000"/>
              <w:bottom w:val="single" w:sz="4" w:space="0" w:color="000000"/>
              <w:right w:val="single" w:sz="4" w:space="0" w:color="000000"/>
            </w:tcBorders>
            <w:hideMark/>
          </w:tcPr>
          <w:p w:rsidR="008C3BB9" w:rsidRDefault="008C3BB9">
            <w:pPr>
              <w:tabs>
                <w:tab w:val="left" w:pos="426"/>
              </w:tabs>
              <w:overflowPunct w:val="0"/>
              <w:autoSpaceDE w:val="0"/>
              <w:autoSpaceDN w:val="0"/>
              <w:adjustRightInd w:val="0"/>
              <w:jc w:val="both"/>
              <w:rPr>
                <w:rFonts w:ascii="Times New Roman" w:hAnsi="Times New Roman"/>
                <w:iCs/>
                <w:sz w:val="24"/>
                <w:szCs w:val="24"/>
                <w:lang w:val="kk-KZ"/>
              </w:rPr>
            </w:pPr>
            <w:r>
              <w:rPr>
                <w:rFonts w:ascii="Times New Roman" w:hAnsi="Times New Roman"/>
                <w:b/>
                <w:sz w:val="24"/>
                <w:szCs w:val="24"/>
                <w:lang w:val="kk-KZ"/>
              </w:rPr>
              <w:lastRenderedPageBreak/>
              <w:t>9.2.1.2.</w:t>
            </w:r>
            <w:r>
              <w:rPr>
                <w:rFonts w:ascii="Times New Roman" w:hAnsi="Times New Roman"/>
                <w:sz w:val="24"/>
                <w:szCs w:val="24"/>
                <w:lang w:val="kk-KZ"/>
              </w:rPr>
              <w:t xml:space="preserve"> Кванттык кубулуштарды тааныйт, алган билимдеринин негизинде кванттык кубулуштардын жүрүшүн жана табиятын түшүндүр</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  нурдануунун сызыктуу спектринин келип чыгышы</w:t>
            </w:r>
            <w:r>
              <w:rPr>
                <w:rFonts w:ascii="Times New Roman" w:hAnsi="Times New Roman"/>
                <w:iCs/>
                <w:sz w:val="24"/>
                <w:szCs w:val="24"/>
                <w:lang w:val="kk-KZ"/>
              </w:rPr>
              <w:t xml:space="preserve">. </w:t>
            </w:r>
            <w:r>
              <w:rPr>
                <w:rFonts w:ascii="Times New Roman" w:hAnsi="Times New Roman"/>
                <w:sz w:val="24"/>
                <w:szCs w:val="24"/>
                <w:lang w:val="kk-KZ"/>
              </w:rPr>
              <w:t xml:space="preserve">Фотоэлектрдик эффект кубулушун, табигый жана жасалма радиоактивдүүлүктү тааныйт жана алган билимдерин пайдаланып, бул кубулуштардын жүрүшүн </w:t>
            </w:r>
            <w:r>
              <w:rPr>
                <w:rFonts w:ascii="Times New Roman" w:hAnsi="Times New Roman"/>
                <w:sz w:val="24"/>
                <w:szCs w:val="24"/>
                <w:lang w:val="kk-KZ"/>
              </w:rPr>
              <w:lastRenderedPageBreak/>
              <w:t>түшүндүр</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 xml:space="preserve">.   </w:t>
            </w:r>
          </w:p>
        </w:tc>
      </w:tr>
      <w:tr w:rsidR="008C3BB9" w:rsidTr="008C3B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hAnsi="Times New Roman"/>
                <w:b/>
                <w:sz w:val="24"/>
                <w:szCs w:val="24"/>
                <w:lang w:val="kk-KZ"/>
              </w:rPr>
            </w:pPr>
          </w:p>
        </w:tc>
        <w:tc>
          <w:tcPr>
            <w:tcW w:w="2691" w:type="dxa"/>
            <w:tcBorders>
              <w:top w:val="single" w:sz="4" w:space="0" w:color="000000"/>
              <w:left w:val="single" w:sz="4" w:space="0" w:color="000000"/>
              <w:bottom w:val="single" w:sz="4" w:space="0" w:color="000000"/>
              <w:right w:val="single" w:sz="4" w:space="0" w:color="000000"/>
            </w:tcBorders>
            <w:hideMark/>
          </w:tcPr>
          <w:p w:rsidR="008C3BB9" w:rsidRDefault="008C3BB9">
            <w:pPr>
              <w:pStyle w:val="a3"/>
              <w:tabs>
                <w:tab w:val="left" w:pos="-34"/>
                <w:tab w:val="left" w:pos="391"/>
                <w:tab w:val="left" w:pos="435"/>
              </w:tabs>
              <w:ind w:left="0"/>
              <w:rPr>
                <w:rFonts w:ascii="Times New Roman" w:hAnsi="Times New Roman"/>
                <w:b/>
                <w:bCs/>
                <w:sz w:val="24"/>
                <w:szCs w:val="24"/>
                <w:lang w:val="kk-KZ"/>
              </w:rPr>
            </w:pPr>
            <w:r>
              <w:rPr>
                <w:rFonts w:ascii="Times New Roman" w:hAnsi="Times New Roman"/>
                <w:b/>
                <w:bCs/>
                <w:sz w:val="24"/>
                <w:szCs w:val="24"/>
                <w:lang w:val="kk-KZ"/>
              </w:rPr>
              <w:t xml:space="preserve"> 2.2. Кубулуштарды илимий негизде түшүндүрүү (чечмел</w:t>
            </w:r>
            <w:r>
              <w:rPr>
                <w:rFonts w:ascii="Cambria Math" w:hAnsi="Cambria Math" w:cs="Cambria Math"/>
                <w:b/>
                <w:bCs/>
                <w:sz w:val="24"/>
                <w:szCs w:val="24"/>
                <w:lang w:val="kk-KZ"/>
              </w:rPr>
              <w:t>ѳѳ</w:t>
            </w:r>
            <w:r>
              <w:rPr>
                <w:rFonts w:ascii="Times New Roman" w:hAnsi="Times New Roman"/>
                <w:b/>
                <w:bCs/>
                <w:sz w:val="24"/>
                <w:szCs w:val="24"/>
                <w:lang w:val="kk-KZ"/>
              </w:rPr>
              <w:t>)</w:t>
            </w:r>
          </w:p>
        </w:tc>
        <w:tc>
          <w:tcPr>
            <w:tcW w:w="3620" w:type="dxa"/>
            <w:tcBorders>
              <w:top w:val="single" w:sz="4" w:space="0" w:color="000000"/>
              <w:left w:val="single" w:sz="4" w:space="0" w:color="000000"/>
              <w:bottom w:val="single" w:sz="4" w:space="0" w:color="000000"/>
              <w:right w:val="single" w:sz="4" w:space="0" w:color="000000"/>
            </w:tcBorders>
            <w:hideMark/>
          </w:tcPr>
          <w:p w:rsidR="008C3BB9" w:rsidRDefault="008C3BB9">
            <w:pPr>
              <w:pStyle w:val="aa"/>
              <w:rPr>
                <w:lang w:val="kk-KZ" w:eastAsia="ru-RU"/>
              </w:rPr>
            </w:pPr>
            <w:r>
              <w:rPr>
                <w:b/>
                <w:lang w:val="kk-KZ" w:eastAsia="ru-RU"/>
              </w:rPr>
              <w:t>7.2.2.1.</w:t>
            </w:r>
            <w:r>
              <w:rPr>
                <w:lang w:val="kk-KZ" w:eastAsia="ru-RU"/>
              </w:rPr>
              <w:t xml:space="preserve"> Алган билимдеринин негизинде газдардагы суюктуктардагы жана катуу нерселердеги диффузия деген физикалык кубулуштун табиятын жана келип чыгыш шарттарын </w:t>
            </w:r>
            <w:r>
              <w:rPr>
                <w:lang w:val="kk-KZ" w:eastAsia="ru-RU"/>
              </w:rPr>
              <w:lastRenderedPageBreak/>
              <w:t>түшүндүрүп бере алат.</w:t>
            </w:r>
          </w:p>
        </w:tc>
        <w:tc>
          <w:tcPr>
            <w:tcW w:w="3685" w:type="dxa"/>
            <w:tcBorders>
              <w:top w:val="single" w:sz="4" w:space="0" w:color="000000"/>
              <w:left w:val="single" w:sz="4" w:space="0" w:color="000000"/>
              <w:bottom w:val="single" w:sz="4" w:space="0" w:color="000000"/>
              <w:right w:val="single" w:sz="4" w:space="0" w:color="000000"/>
            </w:tcBorders>
            <w:hideMark/>
          </w:tcPr>
          <w:p w:rsidR="008C3BB9" w:rsidRDefault="008C3BB9">
            <w:pPr>
              <w:pStyle w:val="13"/>
              <w:spacing w:before="120" w:line="240" w:lineRule="auto"/>
              <w:ind w:firstLine="0"/>
              <w:rPr>
                <w:szCs w:val="24"/>
                <w:lang w:val="kk-KZ"/>
              </w:rPr>
            </w:pPr>
            <w:r>
              <w:rPr>
                <w:b/>
                <w:szCs w:val="24"/>
                <w:lang w:val="kk-KZ"/>
              </w:rPr>
              <w:lastRenderedPageBreak/>
              <w:t>8.2.2.1.</w:t>
            </w:r>
            <w:r>
              <w:rPr>
                <w:szCs w:val="24"/>
                <w:lang w:val="kk-KZ"/>
              </w:rPr>
              <w:t xml:space="preserve"> Диффузия кубулушун, броун кыймылын, заттардын агрегаттык абалдарынын </w:t>
            </w:r>
            <w:r>
              <w:rPr>
                <w:rFonts w:ascii="Cambria Math" w:hAnsi="Cambria Math" w:cs="Cambria Math"/>
                <w:szCs w:val="24"/>
                <w:lang w:val="kk-KZ"/>
              </w:rPr>
              <w:t>ѳ</w:t>
            </w:r>
            <w:r>
              <w:rPr>
                <w:szCs w:val="24"/>
                <w:lang w:val="kk-KZ"/>
              </w:rPr>
              <w:t>зг</w:t>
            </w:r>
            <w:r>
              <w:rPr>
                <w:rFonts w:ascii="Cambria Math" w:hAnsi="Cambria Math" w:cs="Cambria Math"/>
                <w:szCs w:val="24"/>
                <w:lang w:val="kk-KZ"/>
              </w:rPr>
              <w:t>ѳ</w:t>
            </w:r>
            <w:r>
              <w:rPr>
                <w:szCs w:val="24"/>
                <w:lang w:val="kk-KZ"/>
              </w:rPr>
              <w:t xml:space="preserve">рүшүн, жылуулук берүүнүн ар кандай </w:t>
            </w:r>
            <w:r>
              <w:rPr>
                <w:szCs w:val="24"/>
                <w:lang w:val="kk-KZ"/>
              </w:rPr>
              <w:lastRenderedPageBreak/>
              <w:t>жолдорун заттардын түзүлүшү ж</w:t>
            </w:r>
            <w:r>
              <w:rPr>
                <w:rFonts w:ascii="Cambria Math" w:hAnsi="Cambria Math" w:cs="Cambria Math"/>
                <w:szCs w:val="24"/>
                <w:lang w:val="kk-KZ"/>
              </w:rPr>
              <w:t>ѳ</w:t>
            </w:r>
            <w:r>
              <w:rPr>
                <w:szCs w:val="24"/>
                <w:lang w:val="kk-KZ"/>
              </w:rPr>
              <w:t>нүнд</w:t>
            </w:r>
            <w:r>
              <w:rPr>
                <w:rFonts w:ascii="Cambria Math" w:hAnsi="Cambria Math" w:cs="Cambria Math"/>
                <w:szCs w:val="24"/>
                <w:lang w:val="kk-KZ"/>
              </w:rPr>
              <w:t>ѳ</w:t>
            </w:r>
            <w:r>
              <w:rPr>
                <w:szCs w:val="24"/>
                <w:lang w:val="kk-KZ"/>
              </w:rPr>
              <w:t>гү атомдук-молекулалык окуунун негизинде түшүндүр</w:t>
            </w:r>
            <w:r>
              <w:rPr>
                <w:rFonts w:ascii="Cambria Math" w:hAnsi="Cambria Math" w:cs="Cambria Math"/>
                <w:szCs w:val="24"/>
                <w:lang w:val="kk-KZ"/>
              </w:rPr>
              <w:t>ѳ</w:t>
            </w:r>
            <w:r>
              <w:rPr>
                <w:szCs w:val="24"/>
                <w:lang w:val="kk-KZ"/>
              </w:rPr>
              <w:t xml:space="preserve"> алат.</w:t>
            </w:r>
          </w:p>
        </w:tc>
        <w:tc>
          <w:tcPr>
            <w:tcW w:w="3905" w:type="dxa"/>
            <w:tcBorders>
              <w:top w:val="single" w:sz="4" w:space="0" w:color="000000"/>
              <w:left w:val="single" w:sz="4" w:space="0" w:color="000000"/>
              <w:bottom w:val="single" w:sz="4" w:space="0" w:color="000000"/>
              <w:right w:val="single" w:sz="4" w:space="0" w:color="000000"/>
            </w:tcBorders>
            <w:hideMark/>
          </w:tcPr>
          <w:p w:rsidR="008C3BB9" w:rsidRDefault="008C3BB9">
            <w:pPr>
              <w:pStyle w:val="a3"/>
              <w:spacing w:after="0"/>
              <w:ind w:left="33"/>
              <w:rPr>
                <w:rFonts w:ascii="Times New Roman" w:hAnsi="Times New Roman"/>
                <w:iCs/>
                <w:sz w:val="24"/>
                <w:szCs w:val="24"/>
                <w:lang w:val="kk-KZ"/>
              </w:rPr>
            </w:pPr>
            <w:r>
              <w:rPr>
                <w:rFonts w:ascii="Times New Roman" w:hAnsi="Times New Roman"/>
                <w:b/>
                <w:sz w:val="24"/>
                <w:szCs w:val="24"/>
                <w:lang w:val="kk-KZ"/>
              </w:rPr>
              <w:lastRenderedPageBreak/>
              <w:t>9.2.2.1.</w:t>
            </w:r>
            <w:r>
              <w:rPr>
                <w:rFonts w:ascii="Times New Roman" w:hAnsi="Times New Roman"/>
                <w:sz w:val="24"/>
                <w:szCs w:val="24"/>
                <w:lang w:val="kk-KZ"/>
              </w:rPr>
              <w:t xml:space="preserve"> Физикалык чо</w:t>
            </w:r>
            <w:r>
              <w:rPr>
                <w:rFonts w:ascii="Cambria Math" w:hAnsi="Cambria Math" w:cs="Cambria Math"/>
                <w:sz w:val="24"/>
                <w:szCs w:val="24"/>
                <w:lang w:val="kk-KZ"/>
              </w:rPr>
              <w:t>ӊ</w:t>
            </w:r>
            <w:r>
              <w:rPr>
                <w:rFonts w:ascii="Times New Roman" w:hAnsi="Times New Roman"/>
                <w:sz w:val="24"/>
                <w:szCs w:val="24"/>
                <w:lang w:val="kk-KZ"/>
              </w:rPr>
              <w:t>дуктарды пайдаланып, окуп-үйр</w:t>
            </w:r>
            <w:r>
              <w:rPr>
                <w:rFonts w:ascii="Cambria Math" w:hAnsi="Cambria Math" w:cs="Cambria Math"/>
                <w:sz w:val="24"/>
                <w:szCs w:val="24"/>
                <w:lang w:val="kk-KZ"/>
              </w:rPr>
              <w:t>ѳ</w:t>
            </w:r>
            <w:r>
              <w:rPr>
                <w:rFonts w:ascii="Times New Roman" w:hAnsi="Times New Roman"/>
                <w:sz w:val="24"/>
                <w:szCs w:val="24"/>
                <w:lang w:val="kk-KZ"/>
              </w:rPr>
              <w:t>нүлг</w:t>
            </w:r>
            <w:r>
              <w:rPr>
                <w:rFonts w:ascii="Cambria Math" w:hAnsi="Cambria Math" w:cs="Cambria Math"/>
                <w:sz w:val="24"/>
                <w:szCs w:val="24"/>
                <w:lang w:val="kk-KZ"/>
              </w:rPr>
              <w:t>ѳ</w:t>
            </w:r>
            <w:r>
              <w:rPr>
                <w:rFonts w:ascii="Times New Roman" w:hAnsi="Times New Roman"/>
                <w:sz w:val="24"/>
                <w:szCs w:val="24"/>
                <w:lang w:val="kk-KZ"/>
              </w:rPr>
              <w:t>н кванттык кубулуштарды сүр</w:t>
            </w:r>
            <w:r>
              <w:rPr>
                <w:rFonts w:ascii="Cambria Math" w:hAnsi="Cambria Math" w:cs="Cambria Math"/>
                <w:sz w:val="24"/>
                <w:szCs w:val="24"/>
                <w:lang w:val="kk-KZ"/>
              </w:rPr>
              <w:t>ѳ</w:t>
            </w:r>
            <w:r>
              <w:rPr>
                <w:rFonts w:ascii="Times New Roman" w:hAnsi="Times New Roman"/>
                <w:sz w:val="24"/>
                <w:szCs w:val="24"/>
                <w:lang w:val="kk-KZ"/>
              </w:rPr>
              <w:t>тт</w:t>
            </w:r>
            <w:r>
              <w:rPr>
                <w:rFonts w:ascii="Cambria Math" w:hAnsi="Cambria Math" w:cs="Cambria Math"/>
                <w:sz w:val="24"/>
                <w:szCs w:val="24"/>
                <w:lang w:val="kk-KZ"/>
              </w:rPr>
              <w:t>ѳ</w:t>
            </w:r>
            <w:r>
              <w:rPr>
                <w:rFonts w:ascii="Times New Roman" w:hAnsi="Times New Roman"/>
                <w:sz w:val="24"/>
                <w:szCs w:val="24"/>
                <w:lang w:val="kk-KZ"/>
              </w:rPr>
              <w:t>й алат: сүр</w:t>
            </w:r>
            <w:r>
              <w:rPr>
                <w:rFonts w:ascii="Cambria Math" w:hAnsi="Cambria Math" w:cs="Cambria Math"/>
                <w:sz w:val="24"/>
                <w:szCs w:val="24"/>
                <w:lang w:val="kk-KZ"/>
              </w:rPr>
              <w:t>ѳ</w:t>
            </w:r>
            <w:r>
              <w:rPr>
                <w:rFonts w:ascii="Times New Roman" w:hAnsi="Times New Roman"/>
                <w:sz w:val="24"/>
                <w:szCs w:val="24"/>
                <w:lang w:val="kk-KZ"/>
              </w:rPr>
              <w:t>тт</w:t>
            </w:r>
            <w:r>
              <w:rPr>
                <w:rFonts w:ascii="Cambria Math" w:hAnsi="Cambria Math" w:cs="Cambria Math"/>
                <w:sz w:val="24"/>
                <w:szCs w:val="24"/>
                <w:lang w:val="kk-KZ"/>
              </w:rPr>
              <w:t>ѳѳ</w:t>
            </w:r>
            <w:r>
              <w:rPr>
                <w:rFonts w:ascii="Times New Roman" w:hAnsi="Times New Roman"/>
                <w:sz w:val="24"/>
                <w:szCs w:val="24"/>
                <w:lang w:val="kk-KZ"/>
              </w:rPr>
              <w:t>д</w:t>
            </w:r>
            <w:r>
              <w:rPr>
                <w:rFonts w:ascii="Cambria Math" w:hAnsi="Cambria Math" w:cs="Cambria Math"/>
                <w:sz w:val="24"/>
                <w:szCs w:val="24"/>
                <w:lang w:val="kk-KZ"/>
              </w:rPr>
              <w:t>ѳ</w:t>
            </w:r>
            <w:r>
              <w:rPr>
                <w:rFonts w:ascii="Times New Roman" w:hAnsi="Times New Roman"/>
                <w:sz w:val="24"/>
                <w:szCs w:val="24"/>
                <w:lang w:val="kk-KZ"/>
              </w:rPr>
              <w:t xml:space="preserve"> колдонулган чо</w:t>
            </w:r>
            <w:r>
              <w:rPr>
                <w:rFonts w:ascii="Cambria Math" w:hAnsi="Cambria Math" w:cs="Cambria Math"/>
                <w:sz w:val="24"/>
                <w:szCs w:val="24"/>
                <w:lang w:val="kk-KZ"/>
              </w:rPr>
              <w:t>ӊ</w:t>
            </w:r>
            <w:r>
              <w:rPr>
                <w:rFonts w:ascii="Times New Roman" w:hAnsi="Times New Roman"/>
                <w:sz w:val="24"/>
                <w:szCs w:val="24"/>
                <w:lang w:val="kk-KZ"/>
              </w:rPr>
              <w:t xml:space="preserve">дуктардын </w:t>
            </w:r>
            <w:r>
              <w:rPr>
                <w:rFonts w:ascii="Times New Roman" w:hAnsi="Times New Roman"/>
                <w:sz w:val="24"/>
                <w:szCs w:val="24"/>
                <w:lang w:val="kk-KZ"/>
              </w:rPr>
              <w:lastRenderedPageBreak/>
              <w:t>физикалык маанисин, алардын белгиленишин жана чен бирдигин туура к</w:t>
            </w:r>
            <w:r>
              <w:rPr>
                <w:rFonts w:ascii="Cambria Math" w:hAnsi="Cambria Math" w:cs="Cambria Math"/>
                <w:sz w:val="24"/>
                <w:szCs w:val="24"/>
                <w:lang w:val="kk-KZ"/>
              </w:rPr>
              <w:t>ѳ</w:t>
            </w:r>
            <w:r>
              <w:rPr>
                <w:rFonts w:ascii="Times New Roman" w:hAnsi="Times New Roman"/>
                <w:sz w:val="24"/>
                <w:szCs w:val="24"/>
                <w:lang w:val="kk-KZ"/>
              </w:rPr>
              <w:t>рс</w:t>
            </w:r>
            <w:r>
              <w:rPr>
                <w:rFonts w:ascii="Cambria Math" w:hAnsi="Cambria Math" w:cs="Cambria Math"/>
                <w:sz w:val="24"/>
                <w:szCs w:val="24"/>
                <w:lang w:val="kk-KZ"/>
              </w:rPr>
              <w:t>ѳ</w:t>
            </w:r>
            <w:r>
              <w:rPr>
                <w:rFonts w:ascii="Times New Roman" w:hAnsi="Times New Roman"/>
                <w:sz w:val="24"/>
                <w:szCs w:val="24"/>
                <w:lang w:val="kk-KZ"/>
              </w:rPr>
              <w:t>т</w:t>
            </w:r>
            <w:r>
              <w:rPr>
                <w:rFonts w:ascii="Cambria Math" w:hAnsi="Cambria Math" w:cs="Cambria Math"/>
                <w:sz w:val="24"/>
                <w:szCs w:val="24"/>
                <w:lang w:val="kk-KZ"/>
              </w:rPr>
              <w:t>ѳ</w:t>
            </w:r>
            <w:r>
              <w:rPr>
                <w:rFonts w:ascii="Times New Roman" w:hAnsi="Times New Roman"/>
                <w:sz w:val="24"/>
                <w:szCs w:val="24"/>
                <w:lang w:val="kk-KZ"/>
              </w:rPr>
              <w:t>т</w:t>
            </w:r>
            <w:r>
              <w:rPr>
                <w:rFonts w:ascii="Times New Roman" w:hAnsi="Times New Roman"/>
                <w:iCs/>
                <w:sz w:val="24"/>
                <w:szCs w:val="24"/>
                <w:lang w:val="kk-KZ"/>
              </w:rPr>
              <w:t>; ал чо</w:t>
            </w:r>
            <w:r>
              <w:rPr>
                <w:rFonts w:ascii="Cambria Math" w:hAnsi="Cambria Math" w:cs="Cambria Math"/>
                <w:iCs/>
                <w:sz w:val="24"/>
                <w:szCs w:val="24"/>
                <w:lang w:val="kk-KZ"/>
              </w:rPr>
              <w:t>ӊ</w:t>
            </w:r>
            <w:r>
              <w:rPr>
                <w:rFonts w:ascii="Times New Roman" w:hAnsi="Times New Roman"/>
                <w:iCs/>
                <w:sz w:val="24"/>
                <w:szCs w:val="24"/>
                <w:lang w:val="kk-KZ"/>
              </w:rPr>
              <w:t>дуктарды башка физикалык чо</w:t>
            </w:r>
            <w:r>
              <w:rPr>
                <w:rFonts w:ascii="Cambria Math" w:hAnsi="Cambria Math" w:cs="Cambria Math"/>
                <w:iCs/>
                <w:sz w:val="24"/>
                <w:szCs w:val="24"/>
                <w:lang w:val="kk-KZ"/>
              </w:rPr>
              <w:t>ӊ</w:t>
            </w:r>
            <w:r>
              <w:rPr>
                <w:rFonts w:ascii="Times New Roman" w:hAnsi="Times New Roman"/>
                <w:iCs/>
                <w:sz w:val="24"/>
                <w:szCs w:val="24"/>
                <w:lang w:val="kk-KZ"/>
              </w:rPr>
              <w:t>дуктар менен байланыштыруучу формулаларды к</w:t>
            </w:r>
            <w:r>
              <w:rPr>
                <w:rFonts w:ascii="Cambria Math" w:hAnsi="Cambria Math" w:cs="Cambria Math"/>
                <w:iCs/>
                <w:sz w:val="24"/>
                <w:szCs w:val="24"/>
                <w:lang w:val="kk-KZ"/>
              </w:rPr>
              <w:t>ѳ</w:t>
            </w:r>
            <w:r>
              <w:rPr>
                <w:rFonts w:ascii="Times New Roman" w:hAnsi="Times New Roman"/>
                <w:iCs/>
                <w:sz w:val="24"/>
                <w:szCs w:val="24"/>
                <w:lang w:val="kk-KZ"/>
              </w:rPr>
              <w:t>рс</w:t>
            </w:r>
            <w:r>
              <w:rPr>
                <w:rFonts w:ascii="Cambria Math" w:hAnsi="Cambria Math" w:cs="Cambria Math"/>
                <w:iCs/>
                <w:sz w:val="24"/>
                <w:szCs w:val="24"/>
                <w:lang w:val="kk-KZ"/>
              </w:rPr>
              <w:t>ѳ</w:t>
            </w:r>
            <w:r>
              <w:rPr>
                <w:rFonts w:ascii="Times New Roman" w:hAnsi="Times New Roman"/>
                <w:iCs/>
                <w:sz w:val="24"/>
                <w:szCs w:val="24"/>
                <w:lang w:val="kk-KZ"/>
              </w:rPr>
              <w:t>т</w:t>
            </w:r>
            <w:r>
              <w:rPr>
                <w:rFonts w:ascii="Cambria Math" w:hAnsi="Cambria Math" w:cs="Cambria Math"/>
                <w:iCs/>
                <w:sz w:val="24"/>
                <w:szCs w:val="24"/>
                <w:lang w:val="kk-KZ"/>
              </w:rPr>
              <w:t>ѳ</w:t>
            </w:r>
            <w:r>
              <w:rPr>
                <w:rFonts w:ascii="Times New Roman" w:hAnsi="Times New Roman"/>
                <w:iCs/>
                <w:sz w:val="24"/>
                <w:szCs w:val="24"/>
                <w:lang w:val="kk-KZ"/>
              </w:rPr>
              <w:t>т, физикалык чо</w:t>
            </w:r>
            <w:r>
              <w:rPr>
                <w:rFonts w:ascii="Cambria Math" w:hAnsi="Cambria Math" w:cs="Cambria Math"/>
                <w:iCs/>
                <w:sz w:val="24"/>
                <w:szCs w:val="24"/>
                <w:lang w:val="kk-KZ"/>
              </w:rPr>
              <w:t>ӊ</w:t>
            </w:r>
            <w:r>
              <w:rPr>
                <w:rFonts w:ascii="Times New Roman" w:hAnsi="Times New Roman"/>
                <w:iCs/>
                <w:sz w:val="24"/>
                <w:szCs w:val="24"/>
                <w:lang w:val="kk-KZ"/>
              </w:rPr>
              <w:t xml:space="preserve">дуктун маанисин эсептейт. </w:t>
            </w:r>
          </w:p>
          <w:p w:rsidR="008C3BB9" w:rsidRDefault="008C3BB9">
            <w:pPr>
              <w:pStyle w:val="a3"/>
              <w:spacing w:after="0"/>
              <w:ind w:left="33"/>
              <w:rPr>
                <w:rFonts w:ascii="Times New Roman" w:hAnsi="Times New Roman"/>
                <w:sz w:val="24"/>
                <w:szCs w:val="24"/>
                <w:lang w:val="kk-KZ"/>
              </w:rPr>
            </w:pPr>
            <w:r>
              <w:rPr>
                <w:rFonts w:ascii="Times New Roman" w:hAnsi="Times New Roman"/>
                <w:b/>
                <w:iCs/>
                <w:sz w:val="24"/>
                <w:szCs w:val="24"/>
                <w:lang w:val="kk-KZ"/>
              </w:rPr>
              <w:t>9.2.2.2.</w:t>
            </w:r>
            <w:r>
              <w:rPr>
                <w:rFonts w:ascii="Times New Roman" w:hAnsi="Times New Roman"/>
                <w:sz w:val="24"/>
                <w:szCs w:val="24"/>
                <w:lang w:val="kk-KZ"/>
              </w:rPr>
              <w:t xml:space="preserve"> Фотондун касиетин, фотоэффект кубулушун, радиоактивдүүлүктү, </w:t>
            </w:r>
            <w:r>
              <w:rPr>
                <w:rFonts w:ascii="Times New Roman" w:hAnsi="Times New Roman"/>
                <w:sz w:val="24"/>
                <w:szCs w:val="24"/>
              </w:rPr>
              <w:t>α</w:t>
            </w:r>
            <w:r>
              <w:rPr>
                <w:rFonts w:ascii="Times New Roman" w:hAnsi="Times New Roman"/>
                <w:sz w:val="24"/>
                <w:szCs w:val="24"/>
                <w:lang w:val="kk-KZ"/>
              </w:rPr>
              <w:t xml:space="preserve">-, </w:t>
            </w:r>
            <w:r>
              <w:rPr>
                <w:rFonts w:ascii="Times New Roman" w:hAnsi="Times New Roman"/>
                <w:sz w:val="24"/>
                <w:szCs w:val="24"/>
              </w:rPr>
              <w:t>β</w:t>
            </w:r>
            <w:r>
              <w:rPr>
                <w:rFonts w:ascii="Times New Roman" w:hAnsi="Times New Roman"/>
                <w:sz w:val="24"/>
                <w:szCs w:val="24"/>
                <w:lang w:val="kk-KZ"/>
              </w:rPr>
              <w:t xml:space="preserve">-, </w:t>
            </w:r>
            <w:r>
              <w:rPr>
                <w:rFonts w:ascii="Times New Roman" w:hAnsi="Times New Roman"/>
                <w:sz w:val="24"/>
                <w:szCs w:val="24"/>
              </w:rPr>
              <w:t>γ</w:t>
            </w:r>
            <w:r>
              <w:rPr>
                <w:rFonts w:ascii="Times New Roman" w:hAnsi="Times New Roman"/>
                <w:sz w:val="24"/>
                <w:szCs w:val="24"/>
                <w:lang w:val="kk-KZ"/>
              </w:rPr>
              <w:t>-нурларынын табиятын физикалык чо</w:t>
            </w:r>
            <w:r>
              <w:rPr>
                <w:rFonts w:ascii="Cambria Math" w:hAnsi="Cambria Math" w:cs="Cambria Math"/>
                <w:sz w:val="24"/>
                <w:szCs w:val="24"/>
                <w:lang w:val="kk-KZ"/>
              </w:rPr>
              <w:t>ӊ</w:t>
            </w:r>
            <w:r>
              <w:rPr>
                <w:rFonts w:ascii="Times New Roman" w:hAnsi="Times New Roman"/>
                <w:sz w:val="24"/>
                <w:szCs w:val="24"/>
                <w:lang w:val="kk-KZ"/>
              </w:rPr>
              <w:t>дуктарды пайдаланып түшүндүр</w:t>
            </w:r>
            <w:r>
              <w:rPr>
                <w:rFonts w:ascii="Cambria Math" w:hAnsi="Cambria Math" w:cs="Cambria Math"/>
                <w:sz w:val="24"/>
                <w:szCs w:val="24"/>
                <w:lang w:val="kk-KZ"/>
              </w:rPr>
              <w:t>ѳ</w:t>
            </w:r>
            <w:r>
              <w:rPr>
                <w:rFonts w:ascii="Times New Roman" w:hAnsi="Times New Roman"/>
                <w:sz w:val="24"/>
                <w:szCs w:val="24"/>
                <w:lang w:val="kk-KZ"/>
              </w:rPr>
              <w:t xml:space="preserve"> алат. </w:t>
            </w:r>
          </w:p>
          <w:p w:rsidR="008C3BB9" w:rsidRDefault="008C3BB9">
            <w:pPr>
              <w:tabs>
                <w:tab w:val="num" w:pos="426"/>
              </w:tabs>
              <w:jc w:val="both"/>
              <w:rPr>
                <w:rFonts w:ascii="Times New Roman" w:hAnsi="Times New Roman"/>
                <w:iCs/>
                <w:sz w:val="24"/>
                <w:szCs w:val="24"/>
                <w:lang w:val="kk-KZ"/>
              </w:rPr>
            </w:pPr>
            <w:r>
              <w:rPr>
                <w:rFonts w:ascii="Times New Roman" w:hAnsi="Times New Roman"/>
                <w:b/>
                <w:bCs/>
                <w:iCs/>
                <w:sz w:val="24"/>
                <w:szCs w:val="24"/>
                <w:lang w:val="kk-KZ"/>
              </w:rPr>
              <w:t xml:space="preserve">9.2.2.3. </w:t>
            </w:r>
            <w:r>
              <w:rPr>
                <w:rFonts w:ascii="Times New Roman" w:hAnsi="Times New Roman"/>
                <w:bCs/>
                <w:iCs/>
                <w:sz w:val="24"/>
                <w:szCs w:val="24"/>
                <w:lang w:val="kk-KZ"/>
              </w:rPr>
              <w:t>Ф</w:t>
            </w:r>
            <w:r>
              <w:rPr>
                <w:rFonts w:ascii="Times New Roman" w:hAnsi="Times New Roman"/>
                <w:iCs/>
                <w:sz w:val="24"/>
                <w:szCs w:val="24"/>
                <w:lang w:val="kk-KZ"/>
              </w:rPr>
              <w:t xml:space="preserve">изикалык закондорду жана постулаттарды колдонуу менен кванттык кубулуштарды: энергиянын сакталуу законун, электр заряддарынын сакталуу законун, массалык сандын </w:t>
            </w:r>
            <w:r>
              <w:rPr>
                <w:rFonts w:ascii="Times New Roman" w:hAnsi="Times New Roman"/>
                <w:iCs/>
                <w:sz w:val="24"/>
                <w:szCs w:val="24"/>
                <w:lang w:val="kk-KZ"/>
              </w:rPr>
              <w:lastRenderedPageBreak/>
              <w:t xml:space="preserve">сакталуу законун, жарыктын атом тарабынан нурдануусунун жана жутулуусунун закон-ченемдүүлүгүн талдайт. </w:t>
            </w:r>
          </w:p>
          <w:p w:rsidR="008C3BB9" w:rsidRDefault="008C3BB9">
            <w:pPr>
              <w:tabs>
                <w:tab w:val="left" w:pos="426"/>
              </w:tabs>
              <w:overflowPunct w:val="0"/>
              <w:autoSpaceDE w:val="0"/>
              <w:autoSpaceDN w:val="0"/>
              <w:adjustRightInd w:val="0"/>
              <w:jc w:val="both"/>
              <w:rPr>
                <w:rFonts w:ascii="Times New Roman" w:hAnsi="Times New Roman"/>
                <w:iCs/>
                <w:sz w:val="24"/>
                <w:szCs w:val="24"/>
              </w:rPr>
            </w:pPr>
            <w:r>
              <w:rPr>
                <w:rFonts w:ascii="Times New Roman" w:hAnsi="Times New Roman"/>
                <w:b/>
                <w:bCs/>
                <w:iCs/>
                <w:sz w:val="24"/>
                <w:szCs w:val="24"/>
              </w:rPr>
              <w:t xml:space="preserve">9.2.2.4. </w:t>
            </w:r>
            <w:r>
              <w:rPr>
                <w:rFonts w:ascii="Times New Roman" w:hAnsi="Times New Roman"/>
                <w:sz w:val="24"/>
                <w:szCs w:val="24"/>
              </w:rPr>
              <w:t>Дүйн</w:t>
            </w:r>
            <w:r>
              <w:rPr>
                <w:rFonts w:ascii="Cambria Math" w:hAnsi="Cambria Math" w:cs="Cambria Math"/>
                <w:sz w:val="24"/>
                <w:szCs w:val="24"/>
              </w:rPr>
              <w:t>ѳ</w:t>
            </w:r>
            <w:r>
              <w:rPr>
                <w:rFonts w:ascii="Times New Roman" w:hAnsi="Times New Roman" w:cs="Times New Roman"/>
                <w:sz w:val="24"/>
                <w:szCs w:val="24"/>
              </w:rPr>
              <w:t>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заманбап физикалык картинасын билет.</w:t>
            </w:r>
            <w:r>
              <w:rPr>
                <w:rFonts w:ascii="Times New Roman" w:hAnsi="Times New Roman"/>
                <w:b/>
                <w:sz w:val="24"/>
                <w:szCs w:val="24"/>
              </w:rPr>
              <w:t xml:space="preserve"> </w:t>
            </w:r>
          </w:p>
        </w:tc>
      </w:tr>
      <w:tr w:rsidR="008C3BB9" w:rsidRPr="008C3BB9" w:rsidTr="008C3BB9">
        <w:trPr>
          <w:trHeight w:val="6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b/>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8C3BB9" w:rsidRDefault="008C3BB9">
            <w:pPr>
              <w:pStyle w:val="a3"/>
              <w:tabs>
                <w:tab w:val="left" w:pos="-34"/>
                <w:tab w:val="left" w:pos="391"/>
                <w:tab w:val="left" w:pos="435"/>
              </w:tabs>
              <w:ind w:left="0"/>
              <w:rPr>
                <w:rFonts w:ascii="Times New Roman" w:hAnsi="Times New Roman"/>
                <w:b/>
                <w:bCs/>
                <w:sz w:val="24"/>
                <w:szCs w:val="24"/>
              </w:rPr>
            </w:pPr>
            <w:r>
              <w:rPr>
                <w:rFonts w:ascii="Times New Roman" w:hAnsi="Times New Roman"/>
                <w:b/>
                <w:bCs/>
                <w:sz w:val="24"/>
                <w:szCs w:val="24"/>
              </w:rPr>
              <w:t xml:space="preserve"> 2.3. Илимий билимдерди колдонуу</w:t>
            </w:r>
          </w:p>
        </w:tc>
        <w:tc>
          <w:tcPr>
            <w:tcW w:w="3620" w:type="dxa"/>
            <w:tcBorders>
              <w:top w:val="single" w:sz="4" w:space="0" w:color="000000"/>
              <w:left w:val="single" w:sz="4" w:space="0" w:color="000000"/>
              <w:bottom w:val="single" w:sz="4" w:space="0" w:color="000000"/>
              <w:right w:val="single" w:sz="4" w:space="0" w:color="000000"/>
            </w:tcBorders>
          </w:tcPr>
          <w:p w:rsidR="008C3BB9" w:rsidRDefault="008C3BB9">
            <w:pPr>
              <w:overflowPunct w:val="0"/>
              <w:autoSpaceDE w:val="0"/>
              <w:autoSpaceDN w:val="0"/>
              <w:adjustRightInd w:val="0"/>
              <w:rPr>
                <w:rFonts w:ascii="Times New Roman" w:hAnsi="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hideMark/>
          </w:tcPr>
          <w:p w:rsidR="008C3BB9" w:rsidRDefault="008C3BB9">
            <w:pPr>
              <w:pStyle w:val="aa"/>
              <w:rPr>
                <w:lang w:val="kk-KZ" w:eastAsia="ru-RU"/>
              </w:rPr>
            </w:pPr>
            <w:r>
              <w:rPr>
                <w:b/>
                <w:lang w:val="kk-KZ" w:eastAsia="ru-RU"/>
              </w:rPr>
              <w:t>8.2.3.1.</w:t>
            </w:r>
            <w:r>
              <w:rPr>
                <w:lang w:val="kk-KZ" w:eastAsia="ru-RU"/>
              </w:rPr>
              <w:t xml:space="preserve"> Т</w:t>
            </w:r>
            <w:r>
              <w:rPr>
                <w:rFonts w:ascii="Cambria Math" w:hAnsi="Cambria Math" w:cs="Cambria Math"/>
                <w:lang w:val="kk-KZ" w:eastAsia="ru-RU"/>
              </w:rPr>
              <w:t>ѳ</w:t>
            </w:r>
            <w:r>
              <w:rPr>
                <w:lang w:val="kk-KZ" w:eastAsia="ru-RU"/>
              </w:rPr>
              <w:t>м</w:t>
            </w:r>
            <w:r>
              <w:rPr>
                <w:rFonts w:ascii="Cambria Math" w:hAnsi="Cambria Math" w:cs="Cambria Math"/>
                <w:lang w:val="kk-KZ" w:eastAsia="ru-RU"/>
              </w:rPr>
              <w:t>ѳ</w:t>
            </w:r>
            <w:r>
              <w:rPr>
                <w:lang w:val="kk-KZ" w:eastAsia="ru-RU"/>
              </w:rPr>
              <w:t>нкү физикалык чо</w:t>
            </w:r>
            <w:r>
              <w:rPr>
                <w:rFonts w:ascii="Cambria Math" w:hAnsi="Cambria Math" w:cs="Cambria Math"/>
                <w:lang w:val="kk-KZ" w:eastAsia="ru-RU"/>
              </w:rPr>
              <w:t>ӊ</w:t>
            </w:r>
            <w:r>
              <w:rPr>
                <w:lang w:val="kk-KZ" w:eastAsia="ru-RU"/>
              </w:rPr>
              <w:t xml:space="preserve">дуктарды </w:t>
            </w:r>
            <w:r>
              <w:rPr>
                <w:rFonts w:ascii="Cambria Math" w:hAnsi="Cambria Math" w:cs="Cambria Math"/>
                <w:lang w:val="kk-KZ" w:eastAsia="ru-RU"/>
              </w:rPr>
              <w:t>ѳ</w:t>
            </w:r>
            <w:r>
              <w:rPr>
                <w:lang w:val="kk-KZ" w:eastAsia="ru-RU"/>
              </w:rPr>
              <w:t>лч</w:t>
            </w:r>
            <w:r>
              <w:rPr>
                <w:rFonts w:ascii="Cambria Math" w:hAnsi="Cambria Math" w:cs="Cambria Math"/>
                <w:lang w:val="kk-KZ" w:eastAsia="ru-RU"/>
              </w:rPr>
              <w:t>ѳ</w:t>
            </w:r>
            <w:r>
              <w:rPr>
                <w:lang w:val="kk-KZ" w:eastAsia="ru-RU"/>
              </w:rPr>
              <w:t>й алат: ток күчүн, чы</w:t>
            </w:r>
            <w:r>
              <w:rPr>
                <w:rFonts w:ascii="Cambria Math" w:hAnsi="Cambria Math" w:cs="Cambria Math"/>
                <w:lang w:val="kk-KZ" w:eastAsia="ru-RU"/>
              </w:rPr>
              <w:t>ӊ</w:t>
            </w:r>
            <w:r>
              <w:rPr>
                <w:lang w:val="kk-KZ" w:eastAsia="ru-RU"/>
              </w:rPr>
              <w:t xml:space="preserve">алууну, электрдик каршылыкты, токтун жумушу менен кубаттуулугун, топтоочу линзанын фокус аралыгын. </w:t>
            </w:r>
          </w:p>
          <w:p w:rsidR="008C3BB9" w:rsidRDefault="008C3BB9">
            <w:pPr>
              <w:pStyle w:val="aa"/>
              <w:rPr>
                <w:lang w:val="kk-KZ" w:eastAsia="ru-RU"/>
              </w:rPr>
            </w:pPr>
            <w:r>
              <w:rPr>
                <w:b/>
                <w:lang w:val="kk-KZ" w:eastAsia="ru-RU"/>
              </w:rPr>
              <w:t>8.2.3.2.</w:t>
            </w:r>
            <w:r>
              <w:rPr>
                <w:lang w:val="kk-KZ" w:eastAsia="ru-RU"/>
              </w:rPr>
              <w:t xml:space="preserve"> Электрдик схемаларды түз</w:t>
            </w:r>
            <w:r>
              <w:rPr>
                <w:rFonts w:ascii="Cambria Math" w:hAnsi="Cambria Math" w:cs="Cambria Math"/>
                <w:lang w:val="kk-KZ" w:eastAsia="ru-RU"/>
              </w:rPr>
              <w:t>ѳ</w:t>
            </w:r>
            <w:r>
              <w:rPr>
                <w:lang w:val="kk-KZ" w:eastAsia="ru-RU"/>
              </w:rPr>
              <w:t xml:space="preserve"> алат, эсепт</w:t>
            </w:r>
            <w:r>
              <w:rPr>
                <w:rFonts w:ascii="Cambria Math" w:hAnsi="Cambria Math" w:cs="Cambria Math"/>
                <w:lang w:val="kk-KZ" w:eastAsia="ru-RU"/>
              </w:rPr>
              <w:t>ѳѳ</w:t>
            </w:r>
            <w:r>
              <w:rPr>
                <w:lang w:val="kk-KZ" w:eastAsia="ru-RU"/>
              </w:rPr>
              <w:t>л</w:t>
            </w:r>
            <w:r>
              <w:rPr>
                <w:rFonts w:ascii="Cambria Math" w:hAnsi="Cambria Math" w:cs="Cambria Math"/>
                <w:lang w:val="kk-KZ" w:eastAsia="ru-RU"/>
              </w:rPr>
              <w:t>ѳ</w:t>
            </w:r>
            <w:r>
              <w:rPr>
                <w:lang w:val="kk-KZ" w:eastAsia="ru-RU"/>
              </w:rPr>
              <w:t xml:space="preserve">рдү, </w:t>
            </w:r>
            <w:r>
              <w:rPr>
                <w:rFonts w:ascii="Cambria Math" w:hAnsi="Cambria Math" w:cs="Cambria Math"/>
                <w:lang w:val="kk-KZ" w:eastAsia="ru-RU"/>
              </w:rPr>
              <w:t>ѳ</w:t>
            </w:r>
            <w:r>
              <w:rPr>
                <w:lang w:val="kk-KZ" w:eastAsia="ru-RU"/>
              </w:rPr>
              <w:t>лч</w:t>
            </w:r>
            <w:r>
              <w:rPr>
                <w:rFonts w:ascii="Cambria Math" w:hAnsi="Cambria Math" w:cs="Cambria Math"/>
                <w:lang w:val="kk-KZ" w:eastAsia="ru-RU"/>
              </w:rPr>
              <w:t>ѳѳ</w:t>
            </w:r>
            <w:r>
              <w:rPr>
                <w:lang w:val="kk-KZ" w:eastAsia="ru-RU"/>
              </w:rPr>
              <w:t>л</w:t>
            </w:r>
            <w:r>
              <w:rPr>
                <w:rFonts w:ascii="Cambria Math" w:hAnsi="Cambria Math" w:cs="Cambria Math"/>
                <w:lang w:val="kk-KZ" w:eastAsia="ru-RU"/>
              </w:rPr>
              <w:t>ѳ</w:t>
            </w:r>
            <w:r>
              <w:rPr>
                <w:lang w:val="kk-KZ" w:eastAsia="ru-RU"/>
              </w:rPr>
              <w:t xml:space="preserve">рдү жүргүзүп, электр чынжырынын негизги параметрлеринен алынган жыйынтыктарды талдай алат. </w:t>
            </w:r>
          </w:p>
        </w:tc>
        <w:tc>
          <w:tcPr>
            <w:tcW w:w="3905" w:type="dxa"/>
            <w:tcBorders>
              <w:top w:val="single" w:sz="4" w:space="0" w:color="000000"/>
              <w:left w:val="single" w:sz="4" w:space="0" w:color="000000"/>
              <w:bottom w:val="single" w:sz="4" w:space="0" w:color="000000"/>
              <w:right w:val="single" w:sz="4" w:space="0" w:color="000000"/>
            </w:tcBorders>
            <w:hideMark/>
          </w:tcPr>
          <w:p w:rsidR="008C3BB9" w:rsidRDefault="008C3BB9">
            <w:pPr>
              <w:spacing w:after="40"/>
              <w:rPr>
                <w:rFonts w:ascii="Times New Roman" w:hAnsi="Times New Roman"/>
                <w:sz w:val="24"/>
                <w:szCs w:val="24"/>
                <w:lang w:val="kk-KZ"/>
              </w:rPr>
            </w:pPr>
            <w:r>
              <w:rPr>
                <w:rFonts w:ascii="Times New Roman" w:hAnsi="Times New Roman"/>
                <w:b/>
                <w:sz w:val="24"/>
                <w:szCs w:val="24"/>
                <w:lang w:val="kk-KZ"/>
              </w:rPr>
              <w:t>9.2.3.1.</w:t>
            </w:r>
            <w:r>
              <w:rPr>
                <w:rFonts w:ascii="Times New Roman" w:hAnsi="Times New Roman"/>
                <w:sz w:val="24"/>
                <w:szCs w:val="24"/>
                <w:lang w:val="kk-KZ"/>
              </w:rPr>
              <w:t xml:space="preserve"> Планктын гипотезасын, фотоэлектрдик эффект законун, фотоэффект үчүн Эйнштейндин те</w:t>
            </w:r>
            <w:r>
              <w:rPr>
                <w:rFonts w:ascii="Cambria Math" w:hAnsi="Cambria Math" w:cs="Cambria Math"/>
                <w:sz w:val="24"/>
                <w:szCs w:val="24"/>
                <w:lang w:val="kk-KZ"/>
              </w:rPr>
              <w:t>ӊ</w:t>
            </w:r>
            <w:r>
              <w:rPr>
                <w:rFonts w:ascii="Times New Roman" w:hAnsi="Times New Roman" w:cs="Times New Roman"/>
                <w:sz w:val="24"/>
                <w:szCs w:val="24"/>
                <w:lang w:val="kk-KZ"/>
              </w:rPr>
              <w:t>демесин</w:t>
            </w:r>
            <w:r>
              <w:rPr>
                <w:rFonts w:ascii="Times New Roman" w:hAnsi="Times New Roman"/>
                <w:sz w:val="24"/>
                <w:szCs w:val="24"/>
                <w:lang w:val="kk-KZ"/>
              </w:rPr>
              <w:t xml:space="preserve">, </w:t>
            </w:r>
            <w:r>
              <w:rPr>
                <w:rFonts w:ascii="Times New Roman" w:hAnsi="Times New Roman" w:cs="Times New Roman"/>
                <w:sz w:val="24"/>
                <w:szCs w:val="24"/>
                <w:lang w:val="kk-KZ"/>
              </w:rPr>
              <w:t>радиоакти</w:t>
            </w:r>
            <w:r>
              <w:rPr>
                <w:rFonts w:ascii="Times New Roman" w:hAnsi="Times New Roman"/>
                <w:sz w:val="24"/>
                <w:szCs w:val="24"/>
                <w:lang w:val="kk-KZ"/>
              </w:rPr>
              <w:t xml:space="preserve">вдүү ажыроодогу жылышуу эрежесин пайдаланып, физикалык маселелерди чыгара алат. </w:t>
            </w:r>
          </w:p>
          <w:p w:rsidR="008C3BB9" w:rsidRDefault="008C3BB9">
            <w:pPr>
              <w:spacing w:after="40"/>
              <w:rPr>
                <w:rFonts w:ascii="Times New Roman" w:hAnsi="Times New Roman"/>
                <w:sz w:val="20"/>
                <w:szCs w:val="20"/>
                <w:lang w:val="kk-KZ"/>
              </w:rPr>
            </w:pPr>
            <w:r>
              <w:rPr>
                <w:rFonts w:ascii="Times New Roman" w:hAnsi="Times New Roman"/>
                <w:b/>
                <w:sz w:val="24"/>
                <w:szCs w:val="24"/>
                <w:lang w:val="kk-KZ"/>
              </w:rPr>
              <w:t>9.2.3.2.</w:t>
            </w:r>
            <w:r>
              <w:rPr>
                <w:rFonts w:ascii="Times New Roman" w:hAnsi="Times New Roman"/>
                <w:sz w:val="24"/>
                <w:szCs w:val="24"/>
                <w:lang w:val="kk-KZ"/>
              </w:rPr>
              <w:t xml:space="preserve"> Маселенин шартын талдап, аны чыгарууга, эсепт</w:t>
            </w:r>
            <w:r>
              <w:rPr>
                <w:rFonts w:ascii="Cambria Math" w:hAnsi="Cambria Math" w:cs="Cambria Math"/>
                <w:sz w:val="24"/>
                <w:szCs w:val="24"/>
                <w:lang w:val="kk-KZ"/>
              </w:rPr>
              <w:t>ѳѳ</w:t>
            </w:r>
            <w:r>
              <w:rPr>
                <w:rFonts w:ascii="Times New Roman" w:hAnsi="Times New Roman" w:cs="Times New Roman"/>
                <w:sz w:val="24"/>
                <w:szCs w:val="24"/>
                <w:lang w:val="kk-KZ"/>
              </w:rPr>
              <w:t>г</w:t>
            </w:r>
            <w:r>
              <w:rPr>
                <w:rFonts w:ascii="Cambria Math" w:hAnsi="Cambria Math" w:cs="Cambria Math"/>
                <w:sz w:val="24"/>
                <w:szCs w:val="24"/>
                <w:lang w:val="kk-KZ"/>
              </w:rPr>
              <w:t>ѳ</w:t>
            </w:r>
            <w:r>
              <w:rPr>
                <w:rFonts w:ascii="Times New Roman" w:hAnsi="Times New Roman"/>
                <w:sz w:val="24"/>
                <w:szCs w:val="24"/>
                <w:lang w:val="kk-KZ"/>
              </w:rPr>
              <w:t xml:space="preserve"> </w:t>
            </w:r>
            <w:r>
              <w:rPr>
                <w:rFonts w:ascii="Times New Roman" w:hAnsi="Times New Roman" w:cs="Times New Roman"/>
                <w:sz w:val="24"/>
                <w:szCs w:val="24"/>
                <w:lang w:val="kk-KZ"/>
              </w:rPr>
              <w:t>керек</w:t>
            </w:r>
            <w:r>
              <w:rPr>
                <w:rFonts w:ascii="Times New Roman" w:hAnsi="Times New Roman"/>
                <w:sz w:val="24"/>
                <w:szCs w:val="24"/>
                <w:lang w:val="kk-KZ"/>
              </w:rPr>
              <w:t xml:space="preserve"> </w:t>
            </w:r>
            <w:r>
              <w:rPr>
                <w:rFonts w:ascii="Times New Roman" w:hAnsi="Times New Roman" w:cs="Times New Roman"/>
                <w:sz w:val="24"/>
                <w:szCs w:val="24"/>
                <w:lang w:val="kk-KZ"/>
              </w:rPr>
              <w:t>болгон</w:t>
            </w:r>
            <w:r>
              <w:rPr>
                <w:rFonts w:ascii="Times New Roman" w:hAnsi="Times New Roman"/>
                <w:sz w:val="24"/>
                <w:szCs w:val="24"/>
                <w:lang w:val="kk-KZ"/>
              </w:rPr>
              <w:t xml:space="preserve"> </w:t>
            </w:r>
            <w:r>
              <w:rPr>
                <w:rFonts w:ascii="Times New Roman" w:hAnsi="Times New Roman" w:cs="Times New Roman"/>
                <w:sz w:val="24"/>
                <w:szCs w:val="24"/>
                <w:lang w:val="kk-KZ"/>
              </w:rPr>
              <w:t>физикалык</w:t>
            </w:r>
            <w:r>
              <w:rPr>
                <w:rFonts w:ascii="Times New Roman" w:hAnsi="Times New Roman"/>
                <w:sz w:val="24"/>
                <w:szCs w:val="24"/>
                <w:lang w:val="kk-KZ"/>
              </w:rPr>
              <w:t xml:space="preserve"> </w:t>
            </w:r>
            <w:r>
              <w:rPr>
                <w:rFonts w:ascii="Times New Roman" w:hAnsi="Times New Roman" w:cs="Times New Roman"/>
                <w:sz w:val="24"/>
                <w:szCs w:val="24"/>
                <w:lang w:val="kk-KZ"/>
              </w:rPr>
              <w:t>чо</w:t>
            </w:r>
            <w:r>
              <w:rPr>
                <w:rFonts w:ascii="Cambria Math" w:hAnsi="Cambria Math" w:cs="Cambria Math"/>
                <w:sz w:val="24"/>
                <w:szCs w:val="24"/>
                <w:lang w:val="kk-KZ"/>
              </w:rPr>
              <w:t>ӊ</w:t>
            </w:r>
            <w:r>
              <w:rPr>
                <w:rFonts w:ascii="Times New Roman" w:hAnsi="Times New Roman" w:cs="Times New Roman"/>
                <w:sz w:val="24"/>
                <w:szCs w:val="24"/>
                <w:lang w:val="kk-KZ"/>
              </w:rPr>
              <w:t>дуктарды</w:t>
            </w:r>
            <w:r>
              <w:rPr>
                <w:rFonts w:ascii="Times New Roman" w:hAnsi="Times New Roman"/>
                <w:sz w:val="24"/>
                <w:szCs w:val="24"/>
                <w:lang w:val="kk-KZ"/>
              </w:rPr>
              <w:t xml:space="preserve">, формулаларды аныктай алат. </w:t>
            </w:r>
          </w:p>
          <w:p w:rsidR="008C3BB9" w:rsidRDefault="008C3BB9">
            <w:pPr>
              <w:rPr>
                <w:rFonts w:ascii="Times New Roman" w:hAnsi="Times New Roman"/>
                <w:sz w:val="24"/>
                <w:szCs w:val="24"/>
                <w:lang w:val="kk-KZ"/>
              </w:rPr>
            </w:pPr>
            <w:r>
              <w:rPr>
                <w:rFonts w:ascii="Times New Roman" w:hAnsi="Times New Roman"/>
                <w:b/>
                <w:bCs/>
                <w:iCs/>
                <w:sz w:val="24"/>
                <w:szCs w:val="24"/>
                <w:lang w:val="kk-KZ"/>
              </w:rPr>
              <w:t xml:space="preserve">9.2.3.3. </w:t>
            </w:r>
            <w:r>
              <w:rPr>
                <w:rFonts w:ascii="Times New Roman" w:hAnsi="Times New Roman"/>
                <w:bCs/>
                <w:iCs/>
                <w:sz w:val="24"/>
                <w:szCs w:val="24"/>
                <w:lang w:val="kk-KZ"/>
              </w:rPr>
              <w:t xml:space="preserve">Фотоэффект законун жана жылышуу </w:t>
            </w:r>
            <w:r>
              <w:rPr>
                <w:rFonts w:ascii="Times New Roman" w:hAnsi="Times New Roman"/>
                <w:bCs/>
                <w:iCs/>
                <w:sz w:val="24"/>
                <w:szCs w:val="24"/>
                <w:lang w:val="kk-KZ"/>
              </w:rPr>
              <w:lastRenderedPageBreak/>
              <w:t>эрежесин колдонуу менен</w:t>
            </w:r>
            <w:r>
              <w:rPr>
                <w:rFonts w:ascii="Times New Roman" w:hAnsi="Times New Roman"/>
                <w:b/>
                <w:bCs/>
                <w:iCs/>
                <w:sz w:val="24"/>
                <w:szCs w:val="24"/>
                <w:lang w:val="kk-KZ"/>
              </w:rPr>
              <w:t xml:space="preserve"> </w:t>
            </w:r>
            <w:r>
              <w:rPr>
                <w:rFonts w:ascii="Times New Roman" w:hAnsi="Times New Roman"/>
                <w:sz w:val="24"/>
                <w:szCs w:val="24"/>
                <w:lang w:val="kk-KZ"/>
              </w:rPr>
              <w:t xml:space="preserve">фотондордун касиетин, фотоэффект кубулушун жана радиоактивдүүлүктү талдайт.  </w:t>
            </w:r>
          </w:p>
          <w:p w:rsidR="008C3BB9" w:rsidRDefault="008C3BB9">
            <w:pPr>
              <w:ind w:left="33"/>
              <w:rPr>
                <w:rFonts w:ascii="Times New Roman" w:hAnsi="Times New Roman"/>
                <w:color w:val="000000"/>
                <w:sz w:val="24"/>
                <w:szCs w:val="24"/>
                <w:lang w:val="kk-KZ"/>
              </w:rPr>
            </w:pPr>
            <w:r>
              <w:rPr>
                <w:rFonts w:ascii="Times New Roman" w:hAnsi="Times New Roman"/>
                <w:b/>
                <w:color w:val="000000"/>
                <w:sz w:val="24"/>
                <w:szCs w:val="24"/>
                <w:lang w:val="kk-KZ"/>
              </w:rPr>
              <w:t>9.2.3.4.</w:t>
            </w:r>
            <w:r>
              <w:rPr>
                <w:rFonts w:ascii="Times New Roman" w:hAnsi="Times New Roman"/>
                <w:color w:val="000000"/>
                <w:sz w:val="24"/>
                <w:szCs w:val="24"/>
                <w:lang w:val="kk-KZ"/>
              </w:rPr>
              <w:t xml:space="preserve"> Алган билимдерин колдонуп, фотоэлементтин, Гейгер эсептегичинин, Вильсон камерасынын, к</w:t>
            </w:r>
            <w:r>
              <w:rPr>
                <w:rFonts w:ascii="Cambria Math" w:hAnsi="Cambria Math" w:cs="Cambria Math"/>
                <w:color w:val="000000"/>
                <w:sz w:val="24"/>
                <w:szCs w:val="24"/>
                <w:lang w:val="kk-KZ"/>
              </w:rPr>
              <w:t>ѳ</w:t>
            </w:r>
            <w:r>
              <w:rPr>
                <w:rFonts w:ascii="Times New Roman" w:hAnsi="Times New Roman" w:cs="Times New Roman"/>
                <w:color w:val="000000"/>
                <w:sz w:val="24"/>
                <w:szCs w:val="24"/>
                <w:lang w:val="kk-KZ"/>
              </w:rPr>
              <w:t>бүктүү</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камеранын</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калы</w:t>
            </w:r>
            <w:r>
              <w:rPr>
                <w:rFonts w:ascii="Cambria Math" w:hAnsi="Cambria Math" w:cs="Cambria Math"/>
                <w:color w:val="000000"/>
                <w:sz w:val="24"/>
                <w:szCs w:val="24"/>
                <w:lang w:val="kk-KZ"/>
              </w:rPr>
              <w:t>ӊ</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катмарлуу</w:t>
            </w:r>
            <w:r>
              <w:rPr>
                <w:rFonts w:ascii="Times New Roman" w:hAnsi="Times New Roman"/>
                <w:color w:val="000000"/>
                <w:sz w:val="24"/>
                <w:szCs w:val="24"/>
                <w:lang w:val="kk-KZ"/>
              </w:rPr>
              <w:t xml:space="preserve"> фотоэмульсия методунун, ядролук реактордун ишт</w:t>
            </w:r>
            <w:r>
              <w:rPr>
                <w:rFonts w:ascii="Cambria Math" w:hAnsi="Cambria Math" w:cs="Cambria Math"/>
                <w:color w:val="000000"/>
                <w:sz w:val="24"/>
                <w:szCs w:val="24"/>
                <w:lang w:val="kk-KZ"/>
              </w:rPr>
              <w:t>ѳѳ</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принциптерин</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түшүндүр</w:t>
            </w:r>
            <w:r>
              <w:rPr>
                <w:rFonts w:ascii="Cambria Math" w:hAnsi="Cambria Math" w:cs="Cambria Math"/>
                <w:color w:val="000000"/>
                <w:sz w:val="24"/>
                <w:szCs w:val="24"/>
                <w:lang w:val="kk-KZ"/>
              </w:rPr>
              <w:t>ѳ</w:t>
            </w:r>
            <w:r>
              <w:rPr>
                <w:rFonts w:ascii="Times New Roman" w:hAnsi="Times New Roman" w:cs="Times New Roman"/>
                <w:color w:val="000000"/>
                <w:sz w:val="24"/>
                <w:szCs w:val="24"/>
                <w:lang w:val="kk-KZ"/>
              </w:rPr>
              <w:t>т</w:t>
            </w:r>
            <w:r>
              <w:rPr>
                <w:rFonts w:ascii="Times New Roman" w:hAnsi="Times New Roman"/>
                <w:color w:val="000000"/>
                <w:sz w:val="24"/>
                <w:szCs w:val="24"/>
                <w:lang w:val="kk-KZ"/>
              </w:rPr>
              <w:t xml:space="preserve">. </w:t>
            </w:r>
          </w:p>
          <w:p w:rsidR="008C3BB9" w:rsidRDefault="008C3BB9">
            <w:pPr>
              <w:overflowPunct w:val="0"/>
              <w:autoSpaceDE w:val="0"/>
              <w:autoSpaceDN w:val="0"/>
              <w:adjustRightInd w:val="0"/>
              <w:ind w:left="33"/>
              <w:rPr>
                <w:rFonts w:ascii="Calibri" w:hAnsi="Calibri" w:cs="Calibri"/>
                <w:color w:val="000000"/>
                <w:sz w:val="28"/>
                <w:lang w:val="kk-KZ"/>
              </w:rPr>
            </w:pPr>
            <w:r>
              <w:rPr>
                <w:rFonts w:ascii="Cambria Math" w:hAnsi="Cambria Math" w:cs="Cambria Math"/>
                <w:color w:val="000000"/>
                <w:sz w:val="24"/>
                <w:szCs w:val="24"/>
                <w:lang w:val="kk-KZ"/>
              </w:rPr>
              <w:t>Ѳ</w:t>
            </w:r>
            <w:r>
              <w:rPr>
                <w:rFonts w:ascii="Times New Roman" w:hAnsi="Times New Roman" w:cs="Times New Roman"/>
                <w:color w:val="000000"/>
                <w:sz w:val="24"/>
                <w:szCs w:val="24"/>
                <w:lang w:val="kk-KZ"/>
              </w:rPr>
              <w:t>з</w:t>
            </w:r>
            <w:r>
              <w:rPr>
                <w:rFonts w:ascii="Times New Roman" w:hAnsi="Times New Roman"/>
                <w:color w:val="000000"/>
                <w:sz w:val="24"/>
                <w:szCs w:val="24"/>
                <w:lang w:val="kk-KZ"/>
              </w:rPr>
              <w:t xml:space="preserve"> </w:t>
            </w:r>
            <w:r>
              <w:rPr>
                <w:rFonts w:ascii="Cambria Math" w:hAnsi="Cambria Math" w:cs="Cambria Math"/>
                <w:color w:val="000000"/>
                <w:sz w:val="24"/>
                <w:szCs w:val="24"/>
                <w:lang w:val="kk-KZ"/>
              </w:rPr>
              <w:t>ѳ</w:t>
            </w:r>
            <w:r>
              <w:rPr>
                <w:rFonts w:ascii="Times New Roman" w:hAnsi="Times New Roman" w:cs="Times New Roman"/>
                <w:color w:val="000000"/>
                <w:sz w:val="24"/>
                <w:szCs w:val="24"/>
                <w:lang w:val="kk-KZ"/>
              </w:rPr>
              <w:t>мүрүнүн</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коопсуздугун</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жаратылышты</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рационалдуу</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пайдаланууну</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жана</w:t>
            </w:r>
            <w:r>
              <w:rPr>
                <w:rFonts w:ascii="Times New Roman" w:hAnsi="Times New Roman"/>
                <w:color w:val="000000"/>
                <w:sz w:val="24"/>
                <w:szCs w:val="24"/>
                <w:lang w:val="kk-KZ"/>
              </w:rPr>
              <w:t xml:space="preserve"> курчаган ч</w:t>
            </w:r>
            <w:r>
              <w:rPr>
                <w:rFonts w:ascii="Cambria Math" w:hAnsi="Cambria Math" w:cs="Cambria Math"/>
                <w:color w:val="000000"/>
                <w:sz w:val="24"/>
                <w:szCs w:val="24"/>
                <w:lang w:val="kk-KZ"/>
              </w:rPr>
              <w:t>ѳ</w:t>
            </w:r>
            <w:r>
              <w:rPr>
                <w:rFonts w:ascii="Times New Roman" w:hAnsi="Times New Roman" w:cs="Times New Roman"/>
                <w:color w:val="000000"/>
                <w:sz w:val="24"/>
                <w:szCs w:val="24"/>
                <w:lang w:val="kk-KZ"/>
              </w:rPr>
              <w:t>йр</w:t>
            </w:r>
            <w:r>
              <w:rPr>
                <w:rFonts w:ascii="Cambria Math" w:hAnsi="Cambria Math" w:cs="Cambria Math"/>
                <w:color w:val="000000"/>
                <w:sz w:val="24"/>
                <w:szCs w:val="24"/>
                <w:lang w:val="kk-KZ"/>
              </w:rPr>
              <w:t>ѳ</w:t>
            </w:r>
            <w:r>
              <w:rPr>
                <w:rFonts w:ascii="Times New Roman" w:hAnsi="Times New Roman" w:cs="Times New Roman"/>
                <w:color w:val="000000"/>
                <w:sz w:val="24"/>
                <w:szCs w:val="24"/>
                <w:lang w:val="kk-KZ"/>
              </w:rPr>
              <w:t>нү</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коргоону</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камсыз</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кылуу</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менен</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күнд</w:t>
            </w:r>
            <w:r>
              <w:rPr>
                <w:rFonts w:ascii="Cambria Math" w:hAnsi="Cambria Math" w:cs="Cambria Math"/>
                <w:color w:val="000000"/>
                <w:sz w:val="24"/>
                <w:szCs w:val="24"/>
                <w:lang w:val="kk-KZ"/>
              </w:rPr>
              <w:t>ѳ</w:t>
            </w:r>
            <w:r>
              <w:rPr>
                <w:rFonts w:ascii="Times New Roman" w:hAnsi="Times New Roman" w:cs="Times New Roman"/>
                <w:color w:val="000000"/>
                <w:sz w:val="24"/>
                <w:szCs w:val="24"/>
                <w:lang w:val="kk-KZ"/>
              </w:rPr>
              <w:t>лүк</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турмуштагы</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практикалык</w:t>
            </w:r>
            <w:r>
              <w:rPr>
                <w:rFonts w:ascii="Times New Roman" w:hAnsi="Times New Roman"/>
                <w:color w:val="000000"/>
                <w:sz w:val="24"/>
                <w:szCs w:val="24"/>
                <w:lang w:val="kk-KZ"/>
              </w:rPr>
              <w:t xml:space="preserve"> маселелерди чечет.</w:t>
            </w:r>
          </w:p>
        </w:tc>
      </w:tr>
      <w:tr w:rsidR="008C3BB9" w:rsidRPr="008C3BB9" w:rsidTr="008C3BB9">
        <w:tc>
          <w:tcPr>
            <w:tcW w:w="2019" w:type="dxa"/>
            <w:vMerge w:val="restart"/>
            <w:tcBorders>
              <w:top w:val="single" w:sz="4" w:space="0" w:color="000000"/>
              <w:left w:val="single" w:sz="4" w:space="0" w:color="000000"/>
              <w:bottom w:val="single" w:sz="4" w:space="0" w:color="000000"/>
              <w:right w:val="single" w:sz="4" w:space="0" w:color="000000"/>
            </w:tcBorders>
          </w:tcPr>
          <w:p w:rsidR="008C3BB9" w:rsidRDefault="008C3BB9" w:rsidP="00CF4C05">
            <w:pPr>
              <w:pStyle w:val="a3"/>
              <w:numPr>
                <w:ilvl w:val="0"/>
                <w:numId w:val="90"/>
              </w:numPr>
              <w:tabs>
                <w:tab w:val="left" w:pos="426"/>
              </w:tabs>
              <w:spacing w:line="240" w:lineRule="auto"/>
              <w:ind w:left="0" w:firstLine="0"/>
              <w:jc w:val="center"/>
              <w:rPr>
                <w:rFonts w:ascii="Times New Roman" w:hAnsi="Times New Roman"/>
                <w:b/>
                <w:sz w:val="24"/>
                <w:szCs w:val="24"/>
              </w:rPr>
            </w:pPr>
            <w:r>
              <w:rPr>
                <w:rFonts w:ascii="Times New Roman" w:hAnsi="Times New Roman"/>
                <w:b/>
                <w:sz w:val="24"/>
                <w:szCs w:val="24"/>
              </w:rPr>
              <w:lastRenderedPageBreak/>
              <w:t xml:space="preserve">Кыймыл </w:t>
            </w:r>
            <w:r>
              <w:rPr>
                <w:rFonts w:ascii="Times New Roman" w:hAnsi="Times New Roman"/>
                <w:b/>
                <w:sz w:val="24"/>
                <w:szCs w:val="24"/>
              </w:rPr>
              <w:lastRenderedPageBreak/>
              <w:t xml:space="preserve">жана </w:t>
            </w:r>
            <w:r>
              <w:rPr>
                <w:rFonts w:ascii="Cambria Math" w:hAnsi="Cambria Math" w:cs="Cambria Math"/>
                <w:b/>
                <w:sz w:val="24"/>
                <w:szCs w:val="24"/>
              </w:rPr>
              <w:t>ѳ</w:t>
            </w:r>
            <w:r>
              <w:rPr>
                <w:rFonts w:ascii="Times New Roman" w:hAnsi="Times New Roman"/>
                <w:b/>
                <w:sz w:val="24"/>
                <w:szCs w:val="24"/>
              </w:rPr>
              <w:t>з ара аракеттешүү</w:t>
            </w:r>
          </w:p>
          <w:p w:rsidR="008C3BB9" w:rsidRDefault="008C3BB9">
            <w:pPr>
              <w:pStyle w:val="a3"/>
              <w:tabs>
                <w:tab w:val="left" w:pos="3828"/>
              </w:tabs>
              <w:ind w:left="0"/>
              <w:rPr>
                <w:rFonts w:ascii="Times New Roman" w:hAnsi="Times New Roman"/>
                <w:b/>
                <w:sz w:val="24"/>
                <w:szCs w:val="24"/>
              </w:rPr>
            </w:pPr>
          </w:p>
        </w:tc>
        <w:tc>
          <w:tcPr>
            <w:tcW w:w="2691" w:type="dxa"/>
            <w:tcBorders>
              <w:top w:val="single" w:sz="4" w:space="0" w:color="000000"/>
              <w:left w:val="single" w:sz="4" w:space="0" w:color="000000"/>
              <w:bottom w:val="single" w:sz="4" w:space="0" w:color="000000"/>
              <w:right w:val="single" w:sz="4" w:space="0" w:color="000000"/>
            </w:tcBorders>
          </w:tcPr>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91"/>
              </w:numPr>
              <w:tabs>
                <w:tab w:val="left" w:pos="435"/>
                <w:tab w:val="left" w:pos="577"/>
              </w:tabs>
              <w:jc w:val="both"/>
              <w:rPr>
                <w:rFonts w:ascii="Times New Roman" w:eastAsia="Calibri" w:hAnsi="Times New Roman"/>
                <w:b/>
                <w:bCs/>
                <w:vanish/>
                <w:sz w:val="24"/>
                <w:szCs w:val="24"/>
              </w:rPr>
            </w:pPr>
          </w:p>
          <w:p w:rsidR="008C3BB9" w:rsidRDefault="008C3BB9" w:rsidP="00CF4C05">
            <w:pPr>
              <w:pStyle w:val="a3"/>
              <w:numPr>
                <w:ilvl w:val="1"/>
                <w:numId w:val="90"/>
              </w:numPr>
              <w:tabs>
                <w:tab w:val="left" w:pos="435"/>
                <w:tab w:val="left" w:pos="577"/>
              </w:tabs>
              <w:ind w:left="-35" w:firstLine="0"/>
              <w:jc w:val="both"/>
              <w:rPr>
                <w:rFonts w:ascii="Times New Roman" w:hAnsi="Times New Roman"/>
                <w:b/>
                <w:sz w:val="24"/>
                <w:szCs w:val="24"/>
              </w:rPr>
            </w:pPr>
            <w:r>
              <w:rPr>
                <w:rFonts w:ascii="Times New Roman" w:hAnsi="Times New Roman"/>
                <w:b/>
                <w:bCs/>
                <w:sz w:val="24"/>
                <w:szCs w:val="24"/>
              </w:rPr>
              <w:t xml:space="preserve"> Илимий маселелерди түшүнүү жана аныктай билүү.</w:t>
            </w:r>
            <w:r>
              <w:rPr>
                <w:rFonts w:ascii="Times New Roman" w:hAnsi="Times New Roman"/>
                <w:b/>
                <w:sz w:val="24"/>
                <w:szCs w:val="24"/>
              </w:rPr>
              <w:t xml:space="preserve"> </w:t>
            </w:r>
          </w:p>
        </w:tc>
        <w:tc>
          <w:tcPr>
            <w:tcW w:w="3620" w:type="dxa"/>
            <w:tcBorders>
              <w:top w:val="single" w:sz="4" w:space="0" w:color="000000"/>
              <w:left w:val="single" w:sz="4" w:space="0" w:color="000000"/>
              <w:bottom w:val="single" w:sz="4" w:space="0" w:color="000000"/>
              <w:right w:val="single" w:sz="4" w:space="0" w:color="000000"/>
            </w:tcBorders>
          </w:tcPr>
          <w:p w:rsidR="008C3BB9" w:rsidRDefault="008C3BB9">
            <w:pPr>
              <w:rPr>
                <w:rFonts w:ascii="Times New Roman" w:hAnsi="Times New Roman"/>
                <w:sz w:val="24"/>
                <w:szCs w:val="24"/>
                <w:lang w:val="kk-KZ"/>
              </w:rPr>
            </w:pPr>
            <w:r>
              <w:rPr>
                <w:rFonts w:ascii="Times New Roman" w:hAnsi="Times New Roman"/>
                <w:b/>
                <w:sz w:val="24"/>
                <w:szCs w:val="24"/>
                <w:lang w:val="kk-KZ"/>
              </w:rPr>
              <w:lastRenderedPageBreak/>
              <w:t>7.3.1.1.</w:t>
            </w:r>
            <w:r>
              <w:rPr>
                <w:rFonts w:ascii="Times New Roman" w:hAnsi="Times New Roman"/>
                <w:sz w:val="24"/>
                <w:szCs w:val="24"/>
                <w:lang w:val="kk-KZ"/>
              </w:rPr>
              <w:t xml:space="preserve"> </w:t>
            </w:r>
            <w:r>
              <w:rPr>
                <w:rFonts w:ascii="Times New Roman" w:hAnsi="Times New Roman"/>
                <w:sz w:val="24"/>
                <w:szCs w:val="24"/>
                <w:lang w:val="kk-KZ"/>
              </w:rPr>
              <w:lastRenderedPageBreak/>
              <w:t>Механикалык кубулуштарды</w:t>
            </w:r>
          </w:p>
          <w:p w:rsidR="008C3BB9" w:rsidRDefault="008C3BB9">
            <w:pPr>
              <w:rPr>
                <w:rFonts w:ascii="Times New Roman" w:hAnsi="Times New Roman"/>
                <w:sz w:val="24"/>
                <w:szCs w:val="24"/>
                <w:lang w:val="kk-KZ"/>
              </w:rPr>
            </w:pPr>
            <w:r>
              <w:rPr>
                <w:rFonts w:ascii="Times New Roman" w:hAnsi="Times New Roman"/>
                <w:sz w:val="24"/>
                <w:szCs w:val="24"/>
                <w:lang w:val="kk-KZ"/>
              </w:rPr>
              <w:t>таанып билишет.</w:t>
            </w:r>
          </w:p>
          <w:p w:rsidR="008C3BB9" w:rsidRDefault="008C3BB9">
            <w:pPr>
              <w:rPr>
                <w:rFonts w:ascii="Times New Roman" w:hAnsi="Times New Roman"/>
                <w:sz w:val="24"/>
                <w:szCs w:val="24"/>
                <w:lang w:val="kk-KZ"/>
              </w:rPr>
            </w:pPr>
            <w:r>
              <w:rPr>
                <w:rFonts w:ascii="Times New Roman" w:hAnsi="Times New Roman"/>
                <w:sz w:val="24"/>
                <w:szCs w:val="24"/>
                <w:lang w:val="kk-KZ"/>
              </w:rPr>
              <w:t>Механикалык кыймылдын түрлөрү: бир калыптагы, бир калыптагы эмес, бир</w:t>
            </w:r>
          </w:p>
          <w:p w:rsidR="008C3BB9" w:rsidRDefault="008C3BB9">
            <w:pPr>
              <w:rPr>
                <w:rFonts w:ascii="Times New Roman" w:hAnsi="Times New Roman"/>
                <w:sz w:val="24"/>
                <w:szCs w:val="24"/>
                <w:lang w:val="kk-KZ"/>
              </w:rPr>
            </w:pPr>
            <w:r>
              <w:rPr>
                <w:rFonts w:ascii="Times New Roman" w:hAnsi="Times New Roman"/>
                <w:sz w:val="24"/>
                <w:szCs w:val="24"/>
                <w:lang w:val="kk-KZ"/>
              </w:rPr>
              <w:t xml:space="preserve">калыптагы ылдамдатылган түз сызыктуу кыймылдар менен </w:t>
            </w:r>
          </w:p>
          <w:p w:rsidR="008C3BB9" w:rsidRDefault="008C3BB9">
            <w:pPr>
              <w:rPr>
                <w:rFonts w:ascii="Times New Roman" w:hAnsi="Times New Roman"/>
                <w:sz w:val="24"/>
                <w:szCs w:val="24"/>
                <w:lang w:val="kk-KZ"/>
              </w:rPr>
            </w:pPr>
            <w:r>
              <w:rPr>
                <w:rFonts w:ascii="Times New Roman" w:hAnsi="Times New Roman"/>
                <w:sz w:val="24"/>
                <w:szCs w:val="24"/>
                <w:lang w:val="kk-KZ"/>
              </w:rPr>
              <w:t>таанышышат, нерсенин</w:t>
            </w:r>
          </w:p>
          <w:p w:rsidR="008C3BB9" w:rsidRDefault="008C3BB9">
            <w:pPr>
              <w:rPr>
                <w:rFonts w:ascii="Times New Roman" w:hAnsi="Times New Roman"/>
                <w:sz w:val="24"/>
                <w:szCs w:val="24"/>
                <w:lang w:val="kk-KZ"/>
              </w:rPr>
            </w:pPr>
            <w:r>
              <w:rPr>
                <w:rFonts w:ascii="Times New Roman" w:hAnsi="Times New Roman"/>
                <w:sz w:val="24"/>
                <w:szCs w:val="24"/>
                <w:lang w:val="kk-KZ"/>
              </w:rPr>
              <w:t>эркин түшүүсүн, ийри сызыктуу кыймыл, термелүү кыймылы менен таанышышат. Инерция, нерселердин өз ара аракеттешүүсү,</w:t>
            </w:r>
          </w:p>
          <w:p w:rsidR="008C3BB9" w:rsidRDefault="008C3BB9">
            <w:pPr>
              <w:rPr>
                <w:rFonts w:ascii="Times New Roman" w:hAnsi="Times New Roman"/>
                <w:sz w:val="24"/>
                <w:szCs w:val="24"/>
                <w:lang w:val="kk-KZ"/>
              </w:rPr>
            </w:pPr>
            <w:r>
              <w:rPr>
                <w:rFonts w:ascii="Times New Roman" w:hAnsi="Times New Roman"/>
                <w:sz w:val="24"/>
                <w:szCs w:val="24"/>
                <w:lang w:val="kk-KZ"/>
              </w:rPr>
              <w:t>басым катуу телолордун басымы, суюктуктарга жана газдарга басымдын берилиши, атмосфералык басым, телонун сүзүшү.</w:t>
            </w:r>
          </w:p>
          <w:p w:rsidR="008C3BB9" w:rsidRDefault="008C3BB9">
            <w:pPr>
              <w:rPr>
                <w:rFonts w:ascii="Times New Roman" w:hAnsi="Times New Roman"/>
                <w:sz w:val="24"/>
                <w:szCs w:val="24"/>
                <w:lang w:val="kk-KZ"/>
              </w:rPr>
            </w:pPr>
            <w:r>
              <w:rPr>
                <w:rFonts w:ascii="Times New Roman" w:hAnsi="Times New Roman"/>
                <w:b/>
                <w:sz w:val="24"/>
                <w:szCs w:val="24"/>
                <w:lang w:val="kk-KZ"/>
              </w:rPr>
              <w:t>7.3.1.2.</w:t>
            </w:r>
            <w:r>
              <w:rPr>
                <w:rFonts w:ascii="Times New Roman" w:hAnsi="Times New Roman"/>
                <w:sz w:val="24"/>
                <w:szCs w:val="24"/>
                <w:lang w:val="kk-KZ"/>
              </w:rPr>
              <w:t xml:space="preserve"> Материалык чекит, эсептөө </w:t>
            </w:r>
            <w:r>
              <w:rPr>
                <w:rFonts w:ascii="Times New Roman" w:hAnsi="Times New Roman"/>
                <w:sz w:val="24"/>
                <w:szCs w:val="24"/>
                <w:lang w:val="kk-KZ"/>
              </w:rPr>
              <w:lastRenderedPageBreak/>
              <w:t>системасы деген түшүнүктөрдүн негизги белгилерин билет, айырмалайт.</w:t>
            </w:r>
          </w:p>
          <w:p w:rsidR="008C3BB9" w:rsidRDefault="008C3BB9">
            <w:pPr>
              <w:rPr>
                <w:rFonts w:ascii="Times New Roman" w:hAnsi="Times New Roman"/>
                <w:sz w:val="24"/>
                <w:szCs w:val="24"/>
                <w:lang w:val="kk-KZ"/>
              </w:rPr>
            </w:pPr>
          </w:p>
          <w:p w:rsidR="008C3BB9" w:rsidRDefault="008C3BB9">
            <w:pPr>
              <w:pStyle w:val="aa"/>
              <w:rPr>
                <w:lang w:val="kk-KZ"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8C3BB9" w:rsidRDefault="008C3BB9">
            <w:pPr>
              <w:pStyle w:val="aa"/>
              <w:rPr>
                <w:lang w:val="kk-KZ" w:eastAsia="ru-RU"/>
              </w:rPr>
            </w:pPr>
            <w:r>
              <w:rPr>
                <w:b/>
                <w:lang w:val="kk-KZ" w:eastAsia="ru-RU"/>
              </w:rPr>
              <w:lastRenderedPageBreak/>
              <w:t>8.3.1.1.</w:t>
            </w:r>
            <w:r>
              <w:rPr>
                <w:lang w:val="kk-KZ" w:eastAsia="ru-RU"/>
              </w:rPr>
              <w:t xml:space="preserve"> Заряддалган </w:t>
            </w:r>
            <w:r>
              <w:rPr>
                <w:lang w:val="kk-KZ" w:eastAsia="ru-RU"/>
              </w:rPr>
              <w:lastRenderedPageBreak/>
              <w:t xml:space="preserve">нерселердин электростатикалык </w:t>
            </w:r>
            <w:r>
              <w:rPr>
                <w:rFonts w:ascii="Cambria Math" w:hAnsi="Cambria Math" w:cs="Cambria Math"/>
                <w:lang w:val="kk-KZ" w:eastAsia="ru-RU"/>
              </w:rPr>
              <w:t>ѳ</w:t>
            </w:r>
            <w:r>
              <w:rPr>
                <w:lang w:val="kk-KZ" w:eastAsia="ru-RU"/>
              </w:rPr>
              <w:t>з ара аракеттешүүл</w:t>
            </w:r>
            <w:r>
              <w:rPr>
                <w:rFonts w:ascii="Cambria Math" w:hAnsi="Cambria Math" w:cs="Cambria Math"/>
                <w:lang w:val="kk-KZ" w:eastAsia="ru-RU"/>
              </w:rPr>
              <w:t>ѳ</w:t>
            </w:r>
            <w:r>
              <w:rPr>
                <w:lang w:val="kk-KZ" w:eastAsia="ru-RU"/>
              </w:rPr>
              <w:t xml:space="preserve">рүн, тогу бар </w:t>
            </w:r>
            <w:r>
              <w:rPr>
                <w:rFonts w:ascii="Cambria Math" w:hAnsi="Cambria Math" w:cs="Cambria Math"/>
                <w:lang w:val="kk-KZ" w:eastAsia="ru-RU"/>
              </w:rPr>
              <w:t>ѳ</w:t>
            </w:r>
            <w:r>
              <w:rPr>
                <w:lang w:val="kk-KZ" w:eastAsia="ru-RU"/>
              </w:rPr>
              <w:t>тк</w:t>
            </w:r>
            <w:r>
              <w:rPr>
                <w:rFonts w:ascii="Cambria Math" w:hAnsi="Cambria Math" w:cs="Cambria Math"/>
                <w:lang w:val="kk-KZ" w:eastAsia="ru-RU"/>
              </w:rPr>
              <w:t>ѳ</w:t>
            </w:r>
            <w:r>
              <w:rPr>
                <w:lang w:val="kk-KZ" w:eastAsia="ru-RU"/>
              </w:rPr>
              <w:t>ргүчк</w:t>
            </w:r>
            <w:r>
              <w:rPr>
                <w:rFonts w:ascii="Cambria Math" w:hAnsi="Cambria Math" w:cs="Cambria Math"/>
                <w:lang w:val="kk-KZ" w:eastAsia="ru-RU"/>
              </w:rPr>
              <w:t>ѳ</w:t>
            </w:r>
            <w:r>
              <w:rPr>
                <w:lang w:val="kk-KZ" w:eastAsia="ru-RU"/>
              </w:rPr>
              <w:t xml:space="preserve"> магнит талаасынын таасирин, </w:t>
            </w:r>
            <w:r>
              <w:rPr>
                <w:rFonts w:ascii="Cambria Math" w:hAnsi="Cambria Math" w:cs="Cambria Math"/>
                <w:lang w:val="kk-KZ" w:eastAsia="ru-RU"/>
              </w:rPr>
              <w:t>ѳ</w:t>
            </w:r>
            <w:r>
              <w:rPr>
                <w:lang w:val="kk-KZ" w:eastAsia="ru-RU"/>
              </w:rPr>
              <w:t>тк</w:t>
            </w:r>
            <w:r>
              <w:rPr>
                <w:rFonts w:ascii="Cambria Math" w:hAnsi="Cambria Math" w:cs="Cambria Math"/>
                <w:lang w:val="kk-KZ" w:eastAsia="ru-RU"/>
              </w:rPr>
              <w:t>ѳ</w:t>
            </w:r>
            <w:r>
              <w:rPr>
                <w:lang w:val="kk-KZ" w:eastAsia="ru-RU"/>
              </w:rPr>
              <w:t>ргүчт</w:t>
            </w:r>
            <w:r>
              <w:rPr>
                <w:rFonts w:ascii="Cambria Math" w:hAnsi="Cambria Math" w:cs="Cambria Math"/>
                <w:lang w:val="kk-KZ" w:eastAsia="ru-RU"/>
              </w:rPr>
              <w:t>ѳ</w:t>
            </w:r>
            <w:r>
              <w:rPr>
                <w:lang w:val="kk-KZ" w:eastAsia="ru-RU"/>
              </w:rPr>
              <w:t>рдү удаалаш жана жарыш туташтырууну, чынжырдын б</w:t>
            </w:r>
            <w:r>
              <w:rPr>
                <w:rFonts w:ascii="Cambria Math" w:hAnsi="Cambria Math" w:cs="Cambria Math"/>
                <w:lang w:val="kk-KZ" w:eastAsia="ru-RU"/>
              </w:rPr>
              <w:t>ѳ</w:t>
            </w:r>
            <w:r>
              <w:rPr>
                <w:lang w:val="kk-KZ" w:eastAsia="ru-RU"/>
              </w:rPr>
              <w:t>лүгүнд</w:t>
            </w:r>
            <w:r>
              <w:rPr>
                <w:rFonts w:ascii="Cambria Math" w:hAnsi="Cambria Math" w:cs="Cambria Math"/>
                <w:lang w:val="kk-KZ" w:eastAsia="ru-RU"/>
              </w:rPr>
              <w:t>ѳ</w:t>
            </w:r>
            <w:r>
              <w:rPr>
                <w:lang w:val="kk-KZ" w:eastAsia="ru-RU"/>
              </w:rPr>
              <w:t>гү ток күчүнүн чы</w:t>
            </w:r>
            <w:r>
              <w:rPr>
                <w:rFonts w:ascii="Cambria Math" w:hAnsi="Cambria Math" w:cs="Cambria Math"/>
                <w:lang w:val="kk-KZ" w:eastAsia="ru-RU"/>
              </w:rPr>
              <w:t>ӊ</w:t>
            </w:r>
            <w:r>
              <w:rPr>
                <w:lang w:val="kk-KZ" w:eastAsia="ru-RU"/>
              </w:rPr>
              <w:t>алуудан к</w:t>
            </w:r>
            <w:r>
              <w:rPr>
                <w:rFonts w:ascii="Cambria Math" w:hAnsi="Cambria Math" w:cs="Cambria Math"/>
                <w:lang w:val="kk-KZ" w:eastAsia="ru-RU"/>
              </w:rPr>
              <w:t>ѳ</w:t>
            </w:r>
            <w:r>
              <w:rPr>
                <w:lang w:val="kk-KZ" w:eastAsia="ru-RU"/>
              </w:rPr>
              <w:t>з карандылыгын, жарыктын чагылуу бурчунун түшүү бурчунан, сынуу бурчунун түшүү бурчунан к</w:t>
            </w:r>
            <w:r>
              <w:rPr>
                <w:rFonts w:ascii="Cambria Math" w:hAnsi="Cambria Math" w:cs="Cambria Math"/>
                <w:lang w:val="kk-KZ" w:eastAsia="ru-RU"/>
              </w:rPr>
              <w:t>ѳ</w:t>
            </w:r>
            <w:r>
              <w:rPr>
                <w:lang w:val="kk-KZ" w:eastAsia="ru-RU"/>
              </w:rPr>
              <w:t>з карандылыгын  окуп үйр</w:t>
            </w:r>
            <w:r>
              <w:rPr>
                <w:rFonts w:ascii="Cambria Math" w:hAnsi="Cambria Math" w:cs="Cambria Math"/>
                <w:lang w:val="kk-KZ" w:eastAsia="ru-RU"/>
              </w:rPr>
              <w:t>ѳ</w:t>
            </w:r>
            <w:r>
              <w:rPr>
                <w:lang w:val="kk-KZ" w:eastAsia="ru-RU"/>
              </w:rPr>
              <w:t>нүү  үчүн ж</w:t>
            </w:r>
            <w:r>
              <w:rPr>
                <w:rFonts w:ascii="Cambria Math" w:hAnsi="Cambria Math" w:cs="Cambria Math"/>
                <w:lang w:val="kk-KZ" w:eastAsia="ru-RU"/>
              </w:rPr>
              <w:t>ѳ</w:t>
            </w:r>
            <w:r>
              <w:rPr>
                <w:lang w:val="kk-KZ" w:eastAsia="ru-RU"/>
              </w:rPr>
              <w:t>н</w:t>
            </w:r>
            <w:r>
              <w:rPr>
                <w:rFonts w:ascii="Cambria Math" w:hAnsi="Cambria Math" w:cs="Cambria Math"/>
                <w:lang w:val="kk-KZ" w:eastAsia="ru-RU"/>
              </w:rPr>
              <w:t>ѳ</w:t>
            </w:r>
            <w:r>
              <w:rPr>
                <w:lang w:val="kk-KZ" w:eastAsia="ru-RU"/>
              </w:rPr>
              <w:t>к</w:t>
            </w:r>
            <w:r>
              <w:rPr>
                <w:rFonts w:ascii="Cambria Math" w:hAnsi="Cambria Math" w:cs="Cambria Math"/>
                <w:lang w:val="kk-KZ" w:eastAsia="ru-RU"/>
              </w:rPr>
              <w:t>ѳ</w:t>
            </w:r>
            <w:r>
              <w:rPr>
                <w:lang w:val="kk-KZ" w:eastAsia="ru-RU"/>
              </w:rPr>
              <w:t>й физикалык тажрыйбаларды жана эксперименталдык изилд</w:t>
            </w:r>
            <w:r>
              <w:rPr>
                <w:rFonts w:ascii="Cambria Math" w:hAnsi="Cambria Math" w:cs="Cambria Math"/>
                <w:lang w:val="kk-KZ" w:eastAsia="ru-RU"/>
              </w:rPr>
              <w:t>ѳѳ</w:t>
            </w:r>
            <w:r>
              <w:rPr>
                <w:lang w:val="kk-KZ" w:eastAsia="ru-RU"/>
              </w:rPr>
              <w:t>л</w:t>
            </w:r>
            <w:r>
              <w:rPr>
                <w:rFonts w:ascii="Cambria Math" w:hAnsi="Cambria Math" w:cs="Cambria Math"/>
                <w:lang w:val="kk-KZ" w:eastAsia="ru-RU"/>
              </w:rPr>
              <w:t>ѳ</w:t>
            </w:r>
            <w:r>
              <w:rPr>
                <w:lang w:val="kk-KZ" w:eastAsia="ru-RU"/>
              </w:rPr>
              <w:t>рдү жүргүз</w:t>
            </w:r>
            <w:r>
              <w:rPr>
                <w:rFonts w:ascii="Cambria Math" w:hAnsi="Cambria Math" w:cs="Cambria Math"/>
                <w:lang w:val="kk-KZ" w:eastAsia="ru-RU"/>
              </w:rPr>
              <w:t>ѳ</w:t>
            </w:r>
            <w:r>
              <w:rPr>
                <w:lang w:val="kk-KZ" w:eastAsia="ru-RU"/>
              </w:rPr>
              <w:t xml:space="preserve"> алат: </w:t>
            </w:r>
          </w:p>
        </w:tc>
        <w:tc>
          <w:tcPr>
            <w:tcW w:w="3905" w:type="dxa"/>
            <w:tcBorders>
              <w:top w:val="single" w:sz="4" w:space="0" w:color="000000"/>
              <w:left w:val="single" w:sz="4" w:space="0" w:color="000000"/>
              <w:bottom w:val="single" w:sz="4" w:space="0" w:color="000000"/>
              <w:right w:val="single" w:sz="4" w:space="0" w:color="000000"/>
            </w:tcBorders>
            <w:hideMark/>
          </w:tcPr>
          <w:p w:rsidR="008C3BB9" w:rsidRDefault="008C3BB9">
            <w:pPr>
              <w:rPr>
                <w:rFonts w:ascii="Times New Roman" w:hAnsi="Times New Roman"/>
                <w:sz w:val="24"/>
                <w:szCs w:val="24"/>
                <w:lang w:val="kk-KZ"/>
              </w:rPr>
            </w:pPr>
            <w:r>
              <w:rPr>
                <w:rFonts w:ascii="Times New Roman" w:hAnsi="Times New Roman"/>
                <w:b/>
                <w:sz w:val="24"/>
                <w:szCs w:val="24"/>
                <w:lang w:val="kk-KZ"/>
              </w:rPr>
              <w:lastRenderedPageBreak/>
              <w:t>9.3.1.1.</w:t>
            </w:r>
            <w:r>
              <w:rPr>
                <w:rFonts w:ascii="Times New Roman" w:hAnsi="Times New Roman"/>
                <w:sz w:val="24"/>
                <w:szCs w:val="24"/>
                <w:lang w:val="kk-KZ"/>
              </w:rPr>
              <w:t xml:space="preserve"> Таанып </w:t>
            </w:r>
            <w:r>
              <w:rPr>
                <w:rFonts w:ascii="Times New Roman" w:hAnsi="Times New Roman"/>
                <w:sz w:val="24"/>
                <w:szCs w:val="24"/>
                <w:lang w:val="kk-KZ"/>
              </w:rPr>
              <w:lastRenderedPageBreak/>
              <w:t>билүүнүн илимий методдорун колдонот: механикалык кыймылдын түрл</w:t>
            </w:r>
            <w:r>
              <w:rPr>
                <w:rFonts w:ascii="Cambria Math" w:hAnsi="Cambria Math" w:cs="Cambria Math"/>
                <w:sz w:val="24"/>
                <w:szCs w:val="24"/>
                <w:lang w:val="kk-KZ"/>
              </w:rPr>
              <w:t>ѳ</w:t>
            </w:r>
            <w:r>
              <w:rPr>
                <w:rFonts w:ascii="Times New Roman" w:hAnsi="Times New Roman" w:cs="Times New Roman"/>
                <w:sz w:val="24"/>
                <w:szCs w:val="24"/>
                <w:lang w:val="kk-KZ"/>
              </w:rPr>
              <w:t>рүн</w:t>
            </w:r>
            <w:r>
              <w:rPr>
                <w:rFonts w:ascii="Times New Roman" w:hAnsi="Times New Roman"/>
                <w:sz w:val="24"/>
                <w:szCs w:val="24"/>
                <w:lang w:val="kk-KZ"/>
              </w:rPr>
              <w:t xml:space="preserve">, </w:t>
            </w:r>
            <w:r>
              <w:rPr>
                <w:rFonts w:ascii="Times New Roman" w:hAnsi="Times New Roman" w:cs="Times New Roman"/>
                <w:sz w:val="24"/>
                <w:szCs w:val="24"/>
                <w:lang w:val="kk-KZ"/>
              </w:rPr>
              <w:t>кыймылдын</w:t>
            </w:r>
            <w:r>
              <w:rPr>
                <w:rFonts w:ascii="Times New Roman" w:hAnsi="Times New Roman"/>
                <w:sz w:val="24"/>
                <w:szCs w:val="24"/>
                <w:lang w:val="kk-KZ"/>
              </w:rPr>
              <w:t xml:space="preserve"> </w:t>
            </w:r>
            <w:r>
              <w:rPr>
                <w:rFonts w:ascii="Times New Roman" w:hAnsi="Times New Roman" w:cs="Times New Roman"/>
                <w:sz w:val="24"/>
                <w:szCs w:val="24"/>
                <w:lang w:val="kk-KZ"/>
              </w:rPr>
              <w:t>ар</w:t>
            </w:r>
            <w:r>
              <w:rPr>
                <w:rFonts w:ascii="Times New Roman" w:hAnsi="Times New Roman"/>
                <w:sz w:val="24"/>
                <w:szCs w:val="24"/>
                <w:lang w:val="kk-KZ"/>
              </w:rPr>
              <w:t xml:space="preserve"> </w:t>
            </w:r>
            <w:r>
              <w:rPr>
                <w:rFonts w:ascii="Times New Roman" w:hAnsi="Times New Roman" w:cs="Times New Roman"/>
                <w:sz w:val="24"/>
                <w:szCs w:val="24"/>
                <w:lang w:val="kk-KZ"/>
              </w:rPr>
              <w:t>кандай</w:t>
            </w:r>
            <w:r>
              <w:rPr>
                <w:rFonts w:ascii="Times New Roman" w:hAnsi="Times New Roman"/>
                <w:sz w:val="24"/>
                <w:szCs w:val="24"/>
                <w:lang w:val="kk-KZ"/>
              </w:rPr>
              <w:t xml:space="preserve"> түрл</w:t>
            </w:r>
            <w:r>
              <w:rPr>
                <w:rFonts w:ascii="Cambria Math" w:hAnsi="Cambria Math" w:cs="Cambria Math"/>
                <w:sz w:val="24"/>
                <w:szCs w:val="24"/>
                <w:lang w:val="kk-KZ"/>
              </w:rPr>
              <w:t>ѳ</w:t>
            </w:r>
            <w:r>
              <w:rPr>
                <w:rFonts w:ascii="Times New Roman" w:hAnsi="Times New Roman" w:cs="Times New Roman"/>
                <w:sz w:val="24"/>
                <w:szCs w:val="24"/>
                <w:lang w:val="kk-KZ"/>
              </w:rPr>
              <w:t>рүнд</w:t>
            </w:r>
            <w:r>
              <w:rPr>
                <w:rFonts w:ascii="Cambria Math" w:hAnsi="Cambria Math" w:cs="Cambria Math"/>
                <w:sz w:val="24"/>
                <w:szCs w:val="24"/>
                <w:lang w:val="kk-KZ"/>
              </w:rPr>
              <w:t>ѳ</w:t>
            </w:r>
            <w:r>
              <w:rPr>
                <w:rFonts w:ascii="Times New Roman" w:hAnsi="Times New Roman"/>
                <w:sz w:val="24"/>
                <w:szCs w:val="24"/>
                <w:lang w:val="kk-KZ"/>
              </w:rPr>
              <w:t xml:space="preserve"> </w:t>
            </w:r>
            <w:r>
              <w:rPr>
                <w:rFonts w:ascii="Times New Roman" w:hAnsi="Times New Roman" w:cs="Times New Roman"/>
                <w:sz w:val="24"/>
                <w:szCs w:val="24"/>
                <w:lang w:val="kk-KZ"/>
              </w:rPr>
              <w:t>нерсенин</w:t>
            </w:r>
            <w:r>
              <w:rPr>
                <w:rFonts w:ascii="Times New Roman" w:hAnsi="Times New Roman"/>
                <w:sz w:val="24"/>
                <w:szCs w:val="24"/>
                <w:lang w:val="kk-KZ"/>
              </w:rPr>
              <w:t xml:space="preserve"> </w:t>
            </w:r>
            <w:r>
              <w:rPr>
                <w:rFonts w:ascii="Times New Roman" w:hAnsi="Times New Roman" w:cs="Times New Roman"/>
                <w:sz w:val="24"/>
                <w:szCs w:val="24"/>
                <w:lang w:val="kk-KZ"/>
              </w:rPr>
              <w:t>которулушун</w:t>
            </w:r>
            <w:r>
              <w:rPr>
                <w:rFonts w:ascii="Times New Roman" w:hAnsi="Times New Roman"/>
                <w:sz w:val="24"/>
                <w:szCs w:val="24"/>
                <w:lang w:val="kk-KZ"/>
              </w:rPr>
              <w:t>,  нерселердин эркин түшүшүн, оордук күчүнүн, серпилгич күчүнүн, сүрүлүү күчүнүн таасири астындагы кыймылды, нерсе аркылуу импульстун берилишин, реактивдүү кыймылды;  эркин жана аргасыз термелүүнү, суунун бетиндеги толкундарды, механикалык резонанс кубулушун байкайт.</w:t>
            </w:r>
          </w:p>
          <w:p w:rsidR="008C3BB9" w:rsidRDefault="008C3BB9">
            <w:pPr>
              <w:rPr>
                <w:rFonts w:ascii="Times New Roman" w:hAnsi="Times New Roman"/>
                <w:sz w:val="24"/>
                <w:szCs w:val="24"/>
                <w:lang w:val="kk-KZ"/>
              </w:rPr>
            </w:pPr>
            <w:r>
              <w:rPr>
                <w:rFonts w:ascii="Times New Roman" w:hAnsi="Times New Roman"/>
                <w:b/>
                <w:sz w:val="24"/>
                <w:szCs w:val="24"/>
                <w:lang w:val="kk-KZ"/>
              </w:rPr>
              <w:t>9.3.1.2.</w:t>
            </w:r>
            <w:r>
              <w:rPr>
                <w:rFonts w:ascii="Times New Roman" w:hAnsi="Times New Roman"/>
                <w:sz w:val="24"/>
                <w:szCs w:val="24"/>
                <w:lang w:val="kk-KZ"/>
              </w:rPr>
              <w:t xml:space="preserve"> Жогоруда аталган чо</w:t>
            </w:r>
            <w:r>
              <w:rPr>
                <w:rFonts w:ascii="Cambria Math" w:hAnsi="Cambria Math" w:cs="Cambria Math"/>
                <w:sz w:val="24"/>
                <w:szCs w:val="24"/>
                <w:lang w:val="kk-KZ"/>
              </w:rPr>
              <w:t>ӊ</w:t>
            </w:r>
            <w:r>
              <w:rPr>
                <w:rFonts w:ascii="Times New Roman" w:hAnsi="Times New Roman" w:cs="Times New Roman"/>
                <w:sz w:val="24"/>
                <w:szCs w:val="24"/>
                <w:lang w:val="kk-KZ"/>
              </w:rPr>
              <w:t>дуктарды</w:t>
            </w:r>
            <w:r>
              <w:rPr>
                <w:rFonts w:ascii="Times New Roman" w:hAnsi="Times New Roman"/>
                <w:sz w:val="24"/>
                <w:szCs w:val="24"/>
                <w:lang w:val="kk-KZ"/>
              </w:rPr>
              <w:t xml:space="preserve"> аналогиялуу же цифралык </w:t>
            </w:r>
            <w:r>
              <w:rPr>
                <w:rFonts w:ascii="Cambria Math" w:hAnsi="Cambria Math" w:cs="Cambria Math"/>
                <w:sz w:val="24"/>
                <w:szCs w:val="24"/>
                <w:lang w:val="kk-KZ"/>
              </w:rPr>
              <w:t>ѳ</w:t>
            </w:r>
            <w:r>
              <w:rPr>
                <w:rFonts w:ascii="Times New Roman" w:hAnsi="Times New Roman" w:cs="Times New Roman"/>
                <w:sz w:val="24"/>
                <w:szCs w:val="24"/>
                <w:lang w:val="kk-KZ"/>
              </w:rPr>
              <w:t>лч</w:t>
            </w:r>
            <w:r>
              <w:rPr>
                <w:rFonts w:ascii="Cambria Math" w:hAnsi="Cambria Math" w:cs="Cambria Math"/>
                <w:sz w:val="24"/>
                <w:szCs w:val="24"/>
                <w:lang w:val="kk-KZ"/>
              </w:rPr>
              <w:t>ѳѳ</w:t>
            </w:r>
            <w:r>
              <w:rPr>
                <w:rFonts w:ascii="Times New Roman" w:hAnsi="Times New Roman"/>
                <w:sz w:val="24"/>
                <w:szCs w:val="24"/>
                <w:lang w:val="kk-KZ"/>
              </w:rPr>
              <w:t xml:space="preserve"> </w:t>
            </w:r>
            <w:r>
              <w:rPr>
                <w:rFonts w:ascii="Times New Roman" w:hAnsi="Times New Roman" w:cs="Times New Roman"/>
                <w:sz w:val="24"/>
                <w:szCs w:val="24"/>
                <w:lang w:val="kk-KZ"/>
              </w:rPr>
              <w:t>куралдары</w:t>
            </w:r>
            <w:r>
              <w:rPr>
                <w:rFonts w:ascii="Times New Roman" w:hAnsi="Times New Roman"/>
                <w:sz w:val="24"/>
                <w:szCs w:val="24"/>
                <w:lang w:val="kk-KZ"/>
              </w:rPr>
              <w:t xml:space="preserve"> </w:t>
            </w:r>
            <w:r>
              <w:rPr>
                <w:rFonts w:ascii="Times New Roman" w:hAnsi="Times New Roman" w:cs="Times New Roman"/>
                <w:sz w:val="24"/>
                <w:szCs w:val="24"/>
                <w:lang w:val="kk-KZ"/>
              </w:rPr>
              <w:t>менен</w:t>
            </w:r>
            <w:r>
              <w:rPr>
                <w:rFonts w:ascii="Times New Roman" w:hAnsi="Times New Roman"/>
                <w:sz w:val="24"/>
                <w:szCs w:val="24"/>
                <w:lang w:val="kk-KZ"/>
              </w:rPr>
              <w:t xml:space="preserve"> </w:t>
            </w:r>
            <w:r>
              <w:rPr>
                <w:rFonts w:ascii="Cambria Math" w:hAnsi="Cambria Math" w:cs="Cambria Math"/>
                <w:sz w:val="24"/>
                <w:szCs w:val="24"/>
                <w:lang w:val="kk-KZ"/>
              </w:rPr>
              <w:t>ѳ</w:t>
            </w:r>
            <w:r>
              <w:rPr>
                <w:rFonts w:ascii="Times New Roman" w:hAnsi="Times New Roman" w:cs="Times New Roman"/>
                <w:sz w:val="24"/>
                <w:szCs w:val="24"/>
                <w:lang w:val="kk-KZ"/>
              </w:rPr>
              <w:t>лч</w:t>
            </w:r>
            <w:r>
              <w:rPr>
                <w:rFonts w:ascii="Cambria Math" w:hAnsi="Cambria Math" w:cs="Cambria Math"/>
                <w:sz w:val="24"/>
                <w:szCs w:val="24"/>
                <w:lang w:val="kk-KZ"/>
              </w:rPr>
              <w:t>ѳ</w:t>
            </w:r>
            <w:r>
              <w:rPr>
                <w:rFonts w:ascii="Times New Roman" w:hAnsi="Times New Roman" w:cs="Times New Roman"/>
                <w:sz w:val="24"/>
                <w:szCs w:val="24"/>
                <w:lang w:val="kk-KZ"/>
              </w:rPr>
              <w:t>й</w:t>
            </w:r>
            <w:r>
              <w:rPr>
                <w:rFonts w:ascii="Times New Roman" w:hAnsi="Times New Roman"/>
                <w:sz w:val="24"/>
                <w:szCs w:val="24"/>
                <w:lang w:val="kk-KZ"/>
              </w:rPr>
              <w:t xml:space="preserve"> </w:t>
            </w:r>
            <w:r>
              <w:rPr>
                <w:rFonts w:ascii="Times New Roman" w:hAnsi="Times New Roman" w:cs="Times New Roman"/>
                <w:sz w:val="24"/>
                <w:szCs w:val="24"/>
                <w:lang w:val="kk-KZ"/>
              </w:rPr>
              <w:t>алат</w:t>
            </w:r>
            <w:r>
              <w:rPr>
                <w:rFonts w:ascii="Times New Roman" w:hAnsi="Times New Roman"/>
                <w:sz w:val="24"/>
                <w:szCs w:val="24"/>
                <w:lang w:val="kk-KZ"/>
              </w:rPr>
              <w:t xml:space="preserve">, </w:t>
            </w:r>
            <w:r>
              <w:rPr>
                <w:rFonts w:ascii="Cambria Math" w:hAnsi="Cambria Math" w:cs="Cambria Math"/>
                <w:sz w:val="24"/>
                <w:szCs w:val="24"/>
                <w:lang w:val="kk-KZ"/>
              </w:rPr>
              <w:t>ѳ</w:t>
            </w:r>
            <w:r>
              <w:rPr>
                <w:rFonts w:ascii="Times New Roman" w:hAnsi="Times New Roman" w:cs="Times New Roman"/>
                <w:sz w:val="24"/>
                <w:szCs w:val="24"/>
                <w:lang w:val="kk-KZ"/>
              </w:rPr>
              <w:t>лч</w:t>
            </w:r>
            <w:r>
              <w:rPr>
                <w:rFonts w:ascii="Cambria Math" w:hAnsi="Cambria Math" w:cs="Cambria Math"/>
                <w:sz w:val="24"/>
                <w:szCs w:val="24"/>
                <w:lang w:val="kk-KZ"/>
              </w:rPr>
              <w:t>ѳѳ</w:t>
            </w:r>
            <w:r>
              <w:rPr>
                <w:rFonts w:ascii="Times New Roman" w:hAnsi="Times New Roman" w:cs="Times New Roman"/>
                <w:sz w:val="24"/>
                <w:szCs w:val="24"/>
                <w:lang w:val="kk-KZ"/>
              </w:rPr>
              <w:t>нүн</w:t>
            </w:r>
            <w:r>
              <w:rPr>
                <w:rFonts w:ascii="Times New Roman" w:hAnsi="Times New Roman"/>
                <w:sz w:val="24"/>
                <w:szCs w:val="24"/>
                <w:lang w:val="kk-KZ"/>
              </w:rPr>
              <w:t xml:space="preserve"> каталыктарын баалайт, ж</w:t>
            </w:r>
            <w:r>
              <w:rPr>
                <w:rFonts w:ascii="Cambria Math" w:hAnsi="Cambria Math" w:cs="Cambria Math"/>
                <w:sz w:val="24"/>
                <w:szCs w:val="24"/>
                <w:lang w:val="kk-KZ"/>
              </w:rPr>
              <w:t>ѳ</w:t>
            </w:r>
            <w:r>
              <w:rPr>
                <w:rFonts w:ascii="Times New Roman" w:hAnsi="Times New Roman" w:cs="Times New Roman"/>
                <w:sz w:val="24"/>
                <w:szCs w:val="24"/>
                <w:lang w:val="kk-KZ"/>
              </w:rPr>
              <w:t>н</w:t>
            </w:r>
            <w:r>
              <w:rPr>
                <w:rFonts w:ascii="Cambria Math" w:hAnsi="Cambria Math" w:cs="Cambria Math"/>
                <w:sz w:val="24"/>
                <w:szCs w:val="24"/>
                <w:lang w:val="kk-KZ"/>
              </w:rPr>
              <w:t>ѳ</w:t>
            </w:r>
            <w:r>
              <w:rPr>
                <w:rFonts w:ascii="Times New Roman" w:hAnsi="Times New Roman" w:cs="Times New Roman"/>
                <w:sz w:val="24"/>
                <w:szCs w:val="24"/>
                <w:lang w:val="kk-KZ"/>
              </w:rPr>
              <w:t>к</w:t>
            </w:r>
            <w:r>
              <w:rPr>
                <w:rFonts w:ascii="Cambria Math" w:hAnsi="Cambria Math" w:cs="Cambria Math"/>
                <w:sz w:val="24"/>
                <w:szCs w:val="24"/>
                <w:lang w:val="kk-KZ"/>
              </w:rPr>
              <w:t>ѳ</w:t>
            </w:r>
            <w:r>
              <w:rPr>
                <w:rFonts w:ascii="Times New Roman" w:hAnsi="Times New Roman" w:cs="Times New Roman"/>
                <w:sz w:val="24"/>
                <w:szCs w:val="24"/>
                <w:lang w:val="kk-KZ"/>
              </w:rPr>
              <w:t>й</w:t>
            </w:r>
            <w:r>
              <w:rPr>
                <w:rFonts w:ascii="Times New Roman" w:hAnsi="Times New Roman"/>
                <w:sz w:val="24"/>
                <w:szCs w:val="24"/>
                <w:lang w:val="kk-KZ"/>
              </w:rPr>
              <w:t xml:space="preserve"> </w:t>
            </w:r>
            <w:r>
              <w:rPr>
                <w:rFonts w:ascii="Times New Roman" w:hAnsi="Times New Roman" w:cs="Times New Roman"/>
                <w:sz w:val="24"/>
                <w:szCs w:val="24"/>
                <w:lang w:val="kk-KZ"/>
              </w:rPr>
              <w:lastRenderedPageBreak/>
              <w:t>эксперименталдык</w:t>
            </w:r>
            <w:r>
              <w:rPr>
                <w:rFonts w:ascii="Times New Roman" w:hAnsi="Times New Roman"/>
                <w:sz w:val="24"/>
                <w:szCs w:val="24"/>
                <w:lang w:val="kk-KZ"/>
              </w:rPr>
              <w:t xml:space="preserve"> </w:t>
            </w:r>
            <w:r>
              <w:rPr>
                <w:rFonts w:ascii="Times New Roman" w:hAnsi="Times New Roman" w:cs="Times New Roman"/>
                <w:sz w:val="24"/>
                <w:szCs w:val="24"/>
                <w:lang w:val="kk-KZ"/>
              </w:rPr>
              <w:t>изилд</w:t>
            </w:r>
            <w:r>
              <w:rPr>
                <w:rFonts w:ascii="Cambria Math" w:hAnsi="Cambria Math" w:cs="Cambria Math"/>
                <w:sz w:val="24"/>
                <w:szCs w:val="24"/>
                <w:lang w:val="kk-KZ"/>
              </w:rPr>
              <w:t>ѳѳ</w:t>
            </w:r>
            <w:r>
              <w:rPr>
                <w:rFonts w:ascii="Times New Roman" w:hAnsi="Times New Roman" w:cs="Times New Roman"/>
                <w:sz w:val="24"/>
                <w:szCs w:val="24"/>
                <w:lang w:val="kk-KZ"/>
              </w:rPr>
              <w:t>л</w:t>
            </w:r>
            <w:r>
              <w:rPr>
                <w:rFonts w:ascii="Cambria Math" w:hAnsi="Cambria Math" w:cs="Cambria Math"/>
                <w:sz w:val="24"/>
                <w:szCs w:val="24"/>
                <w:lang w:val="kk-KZ"/>
              </w:rPr>
              <w:t>ѳ</w:t>
            </w:r>
            <w:r>
              <w:rPr>
                <w:rFonts w:ascii="Times New Roman" w:hAnsi="Times New Roman" w:cs="Times New Roman"/>
                <w:sz w:val="24"/>
                <w:szCs w:val="24"/>
                <w:lang w:val="kk-KZ"/>
              </w:rPr>
              <w:t>рдү</w:t>
            </w:r>
            <w:r>
              <w:rPr>
                <w:rFonts w:ascii="Times New Roman" w:hAnsi="Times New Roman"/>
                <w:sz w:val="24"/>
                <w:szCs w:val="24"/>
                <w:lang w:val="kk-KZ"/>
              </w:rPr>
              <w:t xml:space="preserve"> </w:t>
            </w:r>
            <w:r>
              <w:rPr>
                <w:rFonts w:ascii="Times New Roman" w:hAnsi="Times New Roman" w:cs="Times New Roman"/>
                <w:sz w:val="24"/>
                <w:szCs w:val="24"/>
                <w:lang w:val="kk-KZ"/>
              </w:rPr>
              <w:t>жүргүз</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 xml:space="preserve">.  </w:t>
            </w:r>
          </w:p>
          <w:p w:rsidR="008C3BB9" w:rsidRDefault="008C3BB9">
            <w:pPr>
              <w:rPr>
                <w:rFonts w:ascii="Times New Roman" w:hAnsi="Times New Roman"/>
                <w:sz w:val="24"/>
                <w:szCs w:val="24"/>
                <w:lang w:val="kk-KZ"/>
              </w:rPr>
            </w:pPr>
            <w:r>
              <w:rPr>
                <w:rFonts w:ascii="Times New Roman" w:hAnsi="Times New Roman"/>
                <w:b/>
                <w:sz w:val="24"/>
                <w:szCs w:val="24"/>
                <w:lang w:val="kk-KZ"/>
              </w:rPr>
              <w:t>9.3.1.3.</w:t>
            </w:r>
            <w:r>
              <w:rPr>
                <w:rFonts w:ascii="Times New Roman" w:hAnsi="Times New Roman"/>
                <w:sz w:val="24"/>
                <w:szCs w:val="24"/>
                <w:lang w:val="kk-KZ"/>
              </w:rPr>
              <w:t xml:space="preserve"> Кыймылдын, механикалык термелүүл</w:t>
            </w:r>
            <w:r>
              <w:rPr>
                <w:rFonts w:ascii="Cambria Math" w:hAnsi="Cambria Math" w:cs="Cambria Math"/>
                <w:sz w:val="24"/>
                <w:szCs w:val="24"/>
                <w:lang w:val="kk-KZ"/>
              </w:rPr>
              <w:t>ѳ</w:t>
            </w:r>
            <w:r>
              <w:rPr>
                <w:rFonts w:ascii="Times New Roman" w:hAnsi="Times New Roman" w:cs="Times New Roman"/>
                <w:sz w:val="24"/>
                <w:szCs w:val="24"/>
                <w:lang w:val="kk-KZ"/>
              </w:rPr>
              <w:t>рдүн</w:t>
            </w:r>
            <w:r>
              <w:rPr>
                <w:rFonts w:ascii="Times New Roman" w:hAnsi="Times New Roman"/>
                <w:sz w:val="24"/>
                <w:szCs w:val="24"/>
                <w:lang w:val="kk-KZ"/>
              </w:rPr>
              <w:t xml:space="preserve"> </w:t>
            </w:r>
            <w:r>
              <w:rPr>
                <w:rFonts w:ascii="Times New Roman" w:hAnsi="Times New Roman" w:cs="Times New Roman"/>
                <w:sz w:val="24"/>
                <w:szCs w:val="24"/>
                <w:lang w:val="kk-KZ"/>
              </w:rPr>
              <w:t>түрл</w:t>
            </w:r>
            <w:r>
              <w:rPr>
                <w:rFonts w:ascii="Cambria Math" w:hAnsi="Cambria Math" w:cs="Cambria Math"/>
                <w:sz w:val="24"/>
                <w:szCs w:val="24"/>
                <w:lang w:val="kk-KZ"/>
              </w:rPr>
              <w:t>ѳ</w:t>
            </w:r>
            <w:r>
              <w:rPr>
                <w:rFonts w:ascii="Times New Roman" w:hAnsi="Times New Roman" w:cs="Times New Roman"/>
                <w:sz w:val="24"/>
                <w:szCs w:val="24"/>
                <w:lang w:val="kk-KZ"/>
              </w:rPr>
              <w:t>рүн</w:t>
            </w:r>
            <w:r>
              <w:rPr>
                <w:rFonts w:ascii="Times New Roman" w:hAnsi="Times New Roman"/>
                <w:sz w:val="24"/>
                <w:szCs w:val="24"/>
                <w:lang w:val="kk-KZ"/>
              </w:rPr>
              <w:t xml:space="preserve"> </w:t>
            </w:r>
            <w:r>
              <w:rPr>
                <w:rFonts w:ascii="Times New Roman" w:hAnsi="Times New Roman" w:cs="Times New Roman"/>
                <w:sz w:val="24"/>
                <w:szCs w:val="24"/>
                <w:lang w:val="kk-KZ"/>
              </w:rPr>
              <w:t>айырмалайт</w:t>
            </w:r>
            <w:r>
              <w:rPr>
                <w:rFonts w:ascii="Times New Roman" w:hAnsi="Times New Roman"/>
                <w:sz w:val="24"/>
                <w:szCs w:val="24"/>
                <w:lang w:val="kk-KZ"/>
              </w:rPr>
              <w:t xml:space="preserve">, </w:t>
            </w:r>
            <w:r>
              <w:rPr>
                <w:rFonts w:ascii="Times New Roman" w:hAnsi="Times New Roman" w:cs="Times New Roman"/>
                <w:sz w:val="24"/>
                <w:szCs w:val="24"/>
                <w:lang w:val="kk-KZ"/>
              </w:rPr>
              <w:t>алардын</w:t>
            </w:r>
            <w:r>
              <w:rPr>
                <w:rFonts w:ascii="Times New Roman" w:hAnsi="Times New Roman"/>
                <w:sz w:val="24"/>
                <w:szCs w:val="24"/>
                <w:lang w:val="kk-KZ"/>
              </w:rPr>
              <w:t xml:space="preserve"> </w:t>
            </w:r>
            <w:r>
              <w:rPr>
                <w:rFonts w:ascii="Times New Roman" w:hAnsi="Times New Roman" w:cs="Times New Roman"/>
                <w:sz w:val="24"/>
                <w:szCs w:val="24"/>
                <w:lang w:val="kk-KZ"/>
              </w:rPr>
              <w:t>белгилерин</w:t>
            </w:r>
            <w:r>
              <w:rPr>
                <w:rFonts w:ascii="Times New Roman" w:hAnsi="Times New Roman"/>
                <w:sz w:val="24"/>
                <w:szCs w:val="24"/>
                <w:lang w:val="kk-KZ"/>
              </w:rPr>
              <w:t xml:space="preserve"> </w:t>
            </w:r>
            <w:r>
              <w:rPr>
                <w:rFonts w:ascii="Times New Roman" w:hAnsi="Times New Roman" w:cs="Times New Roman"/>
                <w:sz w:val="24"/>
                <w:szCs w:val="24"/>
                <w:lang w:val="kk-KZ"/>
              </w:rPr>
              <w:t>алган</w:t>
            </w:r>
            <w:r>
              <w:rPr>
                <w:rFonts w:ascii="Times New Roman" w:hAnsi="Times New Roman"/>
                <w:sz w:val="24"/>
                <w:szCs w:val="24"/>
                <w:lang w:val="kk-KZ"/>
              </w:rPr>
              <w:t xml:space="preserve"> </w:t>
            </w:r>
            <w:r>
              <w:rPr>
                <w:rFonts w:ascii="Times New Roman" w:hAnsi="Times New Roman" w:cs="Times New Roman"/>
                <w:sz w:val="24"/>
                <w:szCs w:val="24"/>
                <w:lang w:val="kk-KZ"/>
              </w:rPr>
              <w:t>билимдерине</w:t>
            </w:r>
            <w:r>
              <w:rPr>
                <w:rFonts w:ascii="Times New Roman" w:hAnsi="Times New Roman"/>
                <w:sz w:val="24"/>
                <w:szCs w:val="24"/>
                <w:lang w:val="kk-KZ"/>
              </w:rPr>
              <w:t xml:space="preserve"> таянып түшүндүр</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w:t>
            </w:r>
          </w:p>
          <w:p w:rsidR="008C3BB9" w:rsidRDefault="008C3BB9">
            <w:pPr>
              <w:overflowPunct w:val="0"/>
              <w:autoSpaceDE w:val="0"/>
              <w:autoSpaceDN w:val="0"/>
              <w:adjustRightInd w:val="0"/>
              <w:rPr>
                <w:rFonts w:ascii="Times New Roman" w:hAnsi="Times New Roman"/>
                <w:sz w:val="24"/>
                <w:szCs w:val="24"/>
                <w:lang w:val="kk-KZ"/>
              </w:rPr>
            </w:pPr>
            <w:r>
              <w:rPr>
                <w:rFonts w:ascii="Times New Roman" w:hAnsi="Times New Roman"/>
                <w:b/>
                <w:sz w:val="24"/>
                <w:szCs w:val="24"/>
                <w:lang w:val="kk-KZ"/>
              </w:rPr>
              <w:t>9.3.1.4.</w:t>
            </w:r>
            <w:r>
              <w:rPr>
                <w:rFonts w:ascii="Times New Roman" w:hAnsi="Times New Roman"/>
                <w:sz w:val="24"/>
                <w:szCs w:val="24"/>
                <w:lang w:val="kk-KZ"/>
              </w:rPr>
              <w:t xml:space="preserve"> Окуп-үйр</w:t>
            </w:r>
            <w:r>
              <w:rPr>
                <w:rFonts w:ascii="Cambria Math" w:hAnsi="Cambria Math" w:cs="Cambria Math"/>
                <w:sz w:val="24"/>
                <w:szCs w:val="24"/>
                <w:lang w:val="kk-KZ"/>
              </w:rPr>
              <w:t>ѳ</w:t>
            </w:r>
            <w:r>
              <w:rPr>
                <w:rFonts w:ascii="Times New Roman" w:hAnsi="Times New Roman" w:cs="Times New Roman"/>
                <w:sz w:val="24"/>
                <w:szCs w:val="24"/>
                <w:lang w:val="kk-KZ"/>
              </w:rPr>
              <w:t>нүлг</w:t>
            </w:r>
            <w:r>
              <w:rPr>
                <w:rFonts w:ascii="Cambria Math" w:hAnsi="Cambria Math" w:cs="Cambria Math"/>
                <w:sz w:val="24"/>
                <w:szCs w:val="24"/>
                <w:lang w:val="kk-KZ"/>
              </w:rPr>
              <w:t>ѳ</w:t>
            </w:r>
            <w:r>
              <w:rPr>
                <w:rFonts w:ascii="Times New Roman" w:hAnsi="Times New Roman" w:cs="Times New Roman"/>
                <w:sz w:val="24"/>
                <w:szCs w:val="24"/>
                <w:lang w:val="kk-KZ"/>
              </w:rPr>
              <w:t>н</w:t>
            </w:r>
            <w:r>
              <w:rPr>
                <w:rFonts w:ascii="Times New Roman" w:hAnsi="Times New Roman"/>
                <w:sz w:val="24"/>
                <w:szCs w:val="24"/>
                <w:lang w:val="kk-KZ"/>
              </w:rPr>
              <w:t xml:space="preserve"> </w:t>
            </w:r>
            <w:r>
              <w:rPr>
                <w:rFonts w:ascii="Times New Roman" w:hAnsi="Times New Roman" w:cs="Times New Roman"/>
                <w:sz w:val="24"/>
                <w:szCs w:val="24"/>
                <w:lang w:val="kk-KZ"/>
              </w:rPr>
              <w:t>физикалык</w:t>
            </w:r>
            <w:r>
              <w:rPr>
                <w:rFonts w:ascii="Times New Roman" w:hAnsi="Times New Roman"/>
                <w:sz w:val="24"/>
                <w:szCs w:val="24"/>
                <w:lang w:val="kk-KZ"/>
              </w:rPr>
              <w:t xml:space="preserve"> моделдердин (материалдык чекит, эсепт</w:t>
            </w:r>
            <w:r>
              <w:rPr>
                <w:rFonts w:ascii="Cambria Math" w:hAnsi="Cambria Math" w:cs="Cambria Math"/>
                <w:sz w:val="24"/>
                <w:szCs w:val="24"/>
                <w:lang w:val="kk-KZ"/>
              </w:rPr>
              <w:t>ѳѳ</w:t>
            </w:r>
            <w:r>
              <w:rPr>
                <w:rFonts w:ascii="Times New Roman" w:hAnsi="Times New Roman"/>
                <w:sz w:val="24"/>
                <w:szCs w:val="24"/>
                <w:lang w:val="kk-KZ"/>
              </w:rPr>
              <w:t xml:space="preserve"> </w:t>
            </w:r>
            <w:r>
              <w:rPr>
                <w:rFonts w:ascii="Times New Roman" w:hAnsi="Times New Roman" w:cs="Times New Roman"/>
                <w:sz w:val="24"/>
                <w:szCs w:val="24"/>
                <w:lang w:val="kk-KZ"/>
              </w:rPr>
              <w:t>системасы</w:t>
            </w:r>
            <w:r>
              <w:rPr>
                <w:rFonts w:ascii="Times New Roman" w:hAnsi="Times New Roman"/>
                <w:sz w:val="24"/>
                <w:szCs w:val="24"/>
                <w:lang w:val="kk-KZ"/>
              </w:rPr>
              <w:t xml:space="preserve">) </w:t>
            </w:r>
            <w:r>
              <w:rPr>
                <w:rFonts w:ascii="Times New Roman" w:hAnsi="Times New Roman" w:cs="Times New Roman"/>
                <w:sz w:val="24"/>
                <w:szCs w:val="24"/>
                <w:lang w:val="kk-KZ"/>
              </w:rPr>
              <w:t>негизги</w:t>
            </w:r>
            <w:r>
              <w:rPr>
                <w:rFonts w:ascii="Times New Roman" w:hAnsi="Times New Roman"/>
                <w:sz w:val="24"/>
                <w:szCs w:val="24"/>
                <w:lang w:val="kk-KZ"/>
              </w:rPr>
              <w:t xml:space="preserve"> </w:t>
            </w:r>
            <w:r>
              <w:rPr>
                <w:rFonts w:ascii="Times New Roman" w:hAnsi="Times New Roman" w:cs="Times New Roman"/>
                <w:sz w:val="24"/>
                <w:szCs w:val="24"/>
                <w:lang w:val="kk-KZ"/>
              </w:rPr>
              <w:t>белгилерин</w:t>
            </w:r>
            <w:r>
              <w:rPr>
                <w:rFonts w:ascii="Times New Roman" w:hAnsi="Times New Roman"/>
                <w:sz w:val="24"/>
                <w:szCs w:val="24"/>
                <w:lang w:val="kk-KZ"/>
              </w:rPr>
              <w:t xml:space="preserve"> айырмалайт. </w:t>
            </w:r>
          </w:p>
        </w:tc>
      </w:tr>
      <w:tr w:rsidR="008C3BB9" w:rsidRPr="008C3BB9" w:rsidTr="008C3B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hAnsi="Times New Roman"/>
                <w:b/>
                <w:sz w:val="24"/>
                <w:szCs w:val="24"/>
                <w:lang w:val="kk-KZ"/>
              </w:rPr>
            </w:pPr>
          </w:p>
        </w:tc>
        <w:tc>
          <w:tcPr>
            <w:tcW w:w="2691" w:type="dxa"/>
            <w:tcBorders>
              <w:top w:val="single" w:sz="4" w:space="0" w:color="000000"/>
              <w:left w:val="single" w:sz="4" w:space="0" w:color="000000"/>
              <w:bottom w:val="single" w:sz="4" w:space="0" w:color="000000"/>
              <w:right w:val="single" w:sz="4" w:space="0" w:color="000000"/>
            </w:tcBorders>
            <w:hideMark/>
          </w:tcPr>
          <w:p w:rsidR="008C3BB9" w:rsidRDefault="008C3BB9" w:rsidP="00CF4C05">
            <w:pPr>
              <w:pStyle w:val="a3"/>
              <w:numPr>
                <w:ilvl w:val="1"/>
                <w:numId w:val="90"/>
              </w:numPr>
              <w:tabs>
                <w:tab w:val="left" w:pos="435"/>
                <w:tab w:val="left" w:pos="577"/>
              </w:tabs>
              <w:ind w:left="-35" w:firstLine="0"/>
              <w:jc w:val="both"/>
              <w:rPr>
                <w:rFonts w:ascii="Times New Roman" w:hAnsi="Times New Roman"/>
                <w:b/>
                <w:bCs/>
                <w:sz w:val="24"/>
                <w:szCs w:val="24"/>
                <w:lang w:val="kk-KZ"/>
              </w:rPr>
            </w:pPr>
            <w:r>
              <w:rPr>
                <w:rFonts w:ascii="Times New Roman" w:hAnsi="Times New Roman"/>
                <w:b/>
                <w:bCs/>
                <w:sz w:val="24"/>
                <w:szCs w:val="24"/>
                <w:lang w:val="kk-KZ"/>
              </w:rPr>
              <w:t>Кубулуштарды илимий негизде түшүндүрүү (чечмел</w:t>
            </w:r>
            <w:r>
              <w:rPr>
                <w:rFonts w:ascii="Cambria Math" w:hAnsi="Cambria Math" w:cs="Cambria Math"/>
                <w:b/>
                <w:bCs/>
                <w:sz w:val="24"/>
                <w:szCs w:val="24"/>
                <w:lang w:val="kk-KZ"/>
              </w:rPr>
              <w:t>ѳѳ</w:t>
            </w:r>
            <w:r>
              <w:rPr>
                <w:rFonts w:ascii="Times New Roman" w:hAnsi="Times New Roman"/>
                <w:b/>
                <w:bCs/>
                <w:sz w:val="24"/>
                <w:szCs w:val="24"/>
                <w:lang w:val="kk-KZ"/>
              </w:rPr>
              <w:t>)</w:t>
            </w:r>
          </w:p>
        </w:tc>
        <w:tc>
          <w:tcPr>
            <w:tcW w:w="3620" w:type="dxa"/>
            <w:tcBorders>
              <w:top w:val="single" w:sz="4" w:space="0" w:color="000000"/>
              <w:left w:val="single" w:sz="4" w:space="0" w:color="000000"/>
              <w:bottom w:val="single" w:sz="4" w:space="0" w:color="000000"/>
              <w:right w:val="single" w:sz="4" w:space="0" w:color="000000"/>
            </w:tcBorders>
          </w:tcPr>
          <w:p w:rsidR="008C3BB9" w:rsidRDefault="008C3BB9">
            <w:pPr>
              <w:rPr>
                <w:rFonts w:ascii="Times New Roman" w:hAnsi="Times New Roman"/>
                <w:sz w:val="24"/>
                <w:szCs w:val="24"/>
                <w:lang w:val="kk-KZ"/>
              </w:rPr>
            </w:pPr>
            <w:r>
              <w:rPr>
                <w:rFonts w:ascii="Times New Roman" w:hAnsi="Times New Roman"/>
                <w:b/>
                <w:sz w:val="24"/>
                <w:szCs w:val="24"/>
                <w:lang w:val="kk-KZ"/>
              </w:rPr>
              <w:t>7.3.2.1.</w:t>
            </w:r>
            <w:r>
              <w:rPr>
                <w:rFonts w:ascii="Times New Roman" w:hAnsi="Times New Roman"/>
                <w:sz w:val="24"/>
                <w:szCs w:val="24"/>
                <w:lang w:val="kk-KZ"/>
              </w:rPr>
              <w:t xml:space="preserve"> Механикалык</w:t>
            </w:r>
          </w:p>
          <w:p w:rsidR="008C3BB9" w:rsidRDefault="008C3BB9">
            <w:pPr>
              <w:rPr>
                <w:rFonts w:ascii="Times New Roman" w:hAnsi="Times New Roman"/>
                <w:sz w:val="24"/>
                <w:szCs w:val="24"/>
                <w:lang w:val="kk-KZ"/>
              </w:rPr>
            </w:pPr>
            <w:r>
              <w:rPr>
                <w:rFonts w:ascii="Times New Roman" w:hAnsi="Times New Roman"/>
                <w:sz w:val="24"/>
                <w:szCs w:val="24"/>
                <w:lang w:val="kk-KZ"/>
              </w:rPr>
              <w:t xml:space="preserve">кубулуштарды мүнөздөөчү чоңдуктар: жол, которулуш, ылдамдык, ылдамдануу, нерсенин массасы, заттын тыгыздыгы, күч, басым, сүрүлүү күчү, серпилгич күчү, оордук күчү, термелүүнүн </w:t>
            </w:r>
            <w:r>
              <w:rPr>
                <w:rFonts w:ascii="Times New Roman" w:hAnsi="Times New Roman"/>
                <w:sz w:val="24"/>
                <w:szCs w:val="24"/>
                <w:lang w:val="kk-KZ"/>
              </w:rPr>
              <w:lastRenderedPageBreak/>
              <w:t>амплитудасы, мезгили, жыштыгы</w:t>
            </w:r>
          </w:p>
          <w:p w:rsidR="008C3BB9" w:rsidRDefault="008C3BB9">
            <w:pPr>
              <w:rPr>
                <w:rFonts w:ascii="Times New Roman" w:hAnsi="Times New Roman"/>
                <w:sz w:val="24"/>
                <w:szCs w:val="24"/>
                <w:lang w:val="kk-KZ"/>
              </w:rPr>
            </w:pPr>
            <w:r>
              <w:rPr>
                <w:rFonts w:ascii="Times New Roman" w:hAnsi="Times New Roman"/>
                <w:sz w:val="24"/>
                <w:szCs w:val="24"/>
                <w:lang w:val="kk-KZ"/>
              </w:rPr>
              <w:t xml:space="preserve">деген чоңдуктардын физикалык маанисин түшүнөт, талкуулашат, пикир алмашышат. </w:t>
            </w:r>
          </w:p>
          <w:p w:rsidR="008C3BB9" w:rsidRDefault="008C3BB9">
            <w:pPr>
              <w:rPr>
                <w:rFonts w:ascii="Times New Roman" w:hAnsi="Times New Roman"/>
                <w:sz w:val="24"/>
                <w:szCs w:val="24"/>
                <w:lang w:val="kk-KZ"/>
              </w:rPr>
            </w:pPr>
            <w:r>
              <w:rPr>
                <w:rFonts w:ascii="Times New Roman" w:hAnsi="Times New Roman"/>
                <w:b/>
                <w:sz w:val="24"/>
                <w:szCs w:val="24"/>
                <w:lang w:val="kk-KZ"/>
              </w:rPr>
              <w:t>7.3.2.2.</w:t>
            </w:r>
            <w:r>
              <w:rPr>
                <w:rFonts w:ascii="Times New Roman" w:hAnsi="Times New Roman"/>
                <w:sz w:val="24"/>
                <w:szCs w:val="24"/>
                <w:lang w:val="kk-KZ"/>
              </w:rPr>
              <w:t xml:space="preserve"> Чоңдуктардын белгиленишин билишет,</w:t>
            </w:r>
          </w:p>
          <w:p w:rsidR="008C3BB9" w:rsidRDefault="008C3BB9">
            <w:pPr>
              <w:rPr>
                <w:rFonts w:ascii="Times New Roman" w:hAnsi="Times New Roman"/>
                <w:sz w:val="24"/>
                <w:szCs w:val="24"/>
                <w:lang w:val="kk-KZ"/>
              </w:rPr>
            </w:pPr>
            <w:r>
              <w:rPr>
                <w:rFonts w:ascii="Times New Roman" w:hAnsi="Times New Roman"/>
                <w:sz w:val="24"/>
                <w:szCs w:val="24"/>
                <w:lang w:val="kk-KZ"/>
              </w:rPr>
              <w:t>формуласын жазышат, формуладагы чоңдуктарды башка чоңдуктар менен байланыштырат.</w:t>
            </w:r>
          </w:p>
          <w:p w:rsidR="008C3BB9" w:rsidRDefault="008C3BB9">
            <w:pPr>
              <w:rPr>
                <w:rFonts w:ascii="Times New Roman" w:hAnsi="Times New Roman"/>
                <w:sz w:val="24"/>
                <w:szCs w:val="24"/>
                <w:lang w:val="kk-KZ"/>
              </w:rPr>
            </w:pPr>
            <w:r>
              <w:rPr>
                <w:rFonts w:ascii="Times New Roman" w:hAnsi="Times New Roman"/>
                <w:b/>
                <w:sz w:val="24"/>
                <w:szCs w:val="24"/>
                <w:lang w:val="kk-KZ"/>
              </w:rPr>
              <w:t>7.3.2.3.</w:t>
            </w:r>
            <w:r>
              <w:rPr>
                <w:rFonts w:ascii="Times New Roman" w:hAnsi="Times New Roman"/>
                <w:sz w:val="24"/>
                <w:szCs w:val="24"/>
                <w:lang w:val="kk-KZ"/>
              </w:rPr>
              <w:t xml:space="preserve"> Тең аракет этүүчү күч, Ньютондун 1,2,3- закондорун, Гуктун законун, Паскаль законун, Архимед күчүн формулировкалайт жана математикалык эсептөөнү жүргүзүп, түшүндүрүп ,айтып берет. </w:t>
            </w:r>
          </w:p>
          <w:p w:rsidR="008C3BB9" w:rsidRDefault="008C3BB9">
            <w:pPr>
              <w:rPr>
                <w:rFonts w:ascii="Times New Roman" w:hAnsi="Times New Roman"/>
                <w:sz w:val="24"/>
                <w:szCs w:val="24"/>
                <w:lang w:val="kk-KZ"/>
              </w:rPr>
            </w:pPr>
            <w:r>
              <w:rPr>
                <w:rFonts w:ascii="Times New Roman" w:hAnsi="Times New Roman"/>
                <w:b/>
                <w:sz w:val="24"/>
                <w:szCs w:val="24"/>
                <w:lang w:val="kk-KZ"/>
              </w:rPr>
              <w:t>7.3.2.4</w:t>
            </w:r>
            <w:r>
              <w:rPr>
                <w:rFonts w:ascii="Times New Roman" w:hAnsi="Times New Roman"/>
                <w:sz w:val="24"/>
                <w:szCs w:val="24"/>
                <w:lang w:val="kk-KZ"/>
              </w:rPr>
              <w:t xml:space="preserve">.Теориялык билимдерди, гипотезаларды </w:t>
            </w:r>
            <w:r>
              <w:rPr>
                <w:rFonts w:ascii="Times New Roman" w:hAnsi="Times New Roman"/>
                <w:sz w:val="24"/>
                <w:szCs w:val="24"/>
                <w:lang w:val="kk-KZ"/>
              </w:rPr>
              <w:lastRenderedPageBreak/>
              <w:t xml:space="preserve">тажрыйбанын негизинде фактыга таянып далилдешет. </w:t>
            </w:r>
          </w:p>
          <w:p w:rsidR="008C3BB9" w:rsidRDefault="008C3BB9">
            <w:pPr>
              <w:rPr>
                <w:rFonts w:ascii="Times New Roman" w:hAnsi="Times New Roman"/>
                <w:sz w:val="24"/>
                <w:szCs w:val="24"/>
                <w:lang w:val="kk-KZ"/>
              </w:rPr>
            </w:pPr>
          </w:p>
          <w:p w:rsidR="008C3BB9" w:rsidRDefault="008C3BB9">
            <w:pPr>
              <w:overflowPunct w:val="0"/>
              <w:autoSpaceDE w:val="0"/>
              <w:autoSpaceDN w:val="0"/>
              <w:adjustRightInd w:val="0"/>
              <w:rPr>
                <w:rFonts w:ascii="Times New Roman" w:hAnsi="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tcPr>
          <w:p w:rsidR="008C3BB9" w:rsidRDefault="008C3BB9">
            <w:pPr>
              <w:jc w:val="both"/>
              <w:rPr>
                <w:rFonts w:ascii="Times New Roman" w:hAnsi="Times New Roman"/>
                <w:sz w:val="24"/>
                <w:szCs w:val="24"/>
                <w:lang w:val="kk-KZ"/>
              </w:rPr>
            </w:pPr>
            <w:r>
              <w:rPr>
                <w:rFonts w:ascii="Times New Roman" w:hAnsi="Times New Roman"/>
                <w:b/>
                <w:sz w:val="24"/>
                <w:szCs w:val="24"/>
                <w:lang w:val="kk-KZ"/>
              </w:rPr>
              <w:lastRenderedPageBreak/>
              <w:t>8.3.2.1.</w:t>
            </w:r>
            <w:r>
              <w:rPr>
                <w:rFonts w:ascii="Times New Roman" w:hAnsi="Times New Roman"/>
                <w:sz w:val="24"/>
                <w:szCs w:val="24"/>
                <w:lang w:val="kk-KZ"/>
              </w:rPr>
              <w:t xml:space="preserve"> Б</w:t>
            </w:r>
            <w:r>
              <w:rPr>
                <w:rFonts w:ascii="Cambria Math" w:hAnsi="Cambria Math" w:cs="Cambria Math"/>
                <w:sz w:val="24"/>
                <w:szCs w:val="24"/>
                <w:lang w:val="kk-KZ"/>
              </w:rPr>
              <w:t>ѳ</w:t>
            </w:r>
            <w:r>
              <w:rPr>
                <w:rFonts w:ascii="Times New Roman" w:hAnsi="Times New Roman" w:cs="Times New Roman"/>
                <w:sz w:val="24"/>
                <w:szCs w:val="24"/>
                <w:lang w:val="kk-KZ"/>
              </w:rPr>
              <w:t>лүкч</w:t>
            </w:r>
            <w:r>
              <w:rPr>
                <w:rFonts w:ascii="Cambria Math" w:hAnsi="Cambria Math" w:cs="Cambria Math"/>
                <w:sz w:val="24"/>
                <w:szCs w:val="24"/>
                <w:lang w:val="kk-KZ"/>
              </w:rPr>
              <w:t>ѳ</w:t>
            </w:r>
            <w:r>
              <w:rPr>
                <w:rFonts w:ascii="Times New Roman" w:hAnsi="Times New Roman" w:cs="Times New Roman"/>
                <w:sz w:val="24"/>
                <w:szCs w:val="24"/>
                <w:lang w:val="kk-KZ"/>
              </w:rPr>
              <w:t>л</w:t>
            </w:r>
            <w:r>
              <w:rPr>
                <w:rFonts w:ascii="Cambria Math" w:hAnsi="Cambria Math" w:cs="Cambria Math"/>
                <w:sz w:val="24"/>
                <w:szCs w:val="24"/>
                <w:lang w:val="kk-KZ"/>
              </w:rPr>
              <w:t>ѳ</w:t>
            </w:r>
            <w:r>
              <w:rPr>
                <w:rFonts w:ascii="Times New Roman" w:hAnsi="Times New Roman" w:cs="Times New Roman"/>
                <w:sz w:val="24"/>
                <w:szCs w:val="24"/>
                <w:lang w:val="kk-KZ"/>
              </w:rPr>
              <w:t>рдүн</w:t>
            </w:r>
            <w:r>
              <w:rPr>
                <w:rFonts w:ascii="Times New Roman" w:hAnsi="Times New Roman"/>
                <w:sz w:val="24"/>
                <w:szCs w:val="24"/>
                <w:lang w:val="kk-KZ"/>
              </w:rPr>
              <w:t xml:space="preserve"> жылуулук кыймылын, диффузияны, броун кыймылын молекулалык-кинетикалык теориянын к</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карашында</w:t>
            </w:r>
            <w:r>
              <w:rPr>
                <w:rFonts w:ascii="Times New Roman" w:hAnsi="Times New Roman"/>
                <w:sz w:val="24"/>
                <w:szCs w:val="24"/>
                <w:lang w:val="kk-KZ"/>
              </w:rPr>
              <w:t xml:space="preserve"> </w:t>
            </w:r>
            <w:r>
              <w:rPr>
                <w:sz w:val="24"/>
                <w:szCs w:val="24"/>
                <w:lang w:val="kk-KZ"/>
              </w:rPr>
              <w:t>түшүндүр</w:t>
            </w:r>
            <w:r>
              <w:rPr>
                <w:rFonts w:ascii="Cambria Math" w:hAnsi="Cambria Math" w:cs="Cambria Math"/>
                <w:sz w:val="24"/>
                <w:szCs w:val="24"/>
                <w:lang w:val="kk-KZ"/>
              </w:rPr>
              <w:t>ѳ</w:t>
            </w:r>
            <w:r>
              <w:rPr>
                <w:sz w:val="24"/>
                <w:szCs w:val="24"/>
                <w:lang w:val="kk-KZ"/>
              </w:rPr>
              <w:t xml:space="preserve"> </w:t>
            </w:r>
            <w:r>
              <w:rPr>
                <w:rFonts w:ascii="Times New Roman" w:hAnsi="Times New Roman" w:cs="Times New Roman"/>
                <w:sz w:val="24"/>
                <w:szCs w:val="24"/>
                <w:lang w:val="kk-KZ"/>
              </w:rPr>
              <w:t>алат</w:t>
            </w:r>
            <w:r>
              <w:rPr>
                <w:sz w:val="24"/>
                <w:szCs w:val="24"/>
                <w:lang w:val="kk-KZ"/>
              </w:rPr>
              <w:t xml:space="preserve">. </w:t>
            </w:r>
          </w:p>
          <w:p w:rsidR="008C3BB9" w:rsidRDefault="008C3BB9">
            <w:pPr>
              <w:spacing w:before="60"/>
              <w:jc w:val="both"/>
              <w:rPr>
                <w:rFonts w:ascii="Times New Roman" w:hAnsi="Times New Roman"/>
                <w:sz w:val="24"/>
                <w:szCs w:val="24"/>
                <w:lang w:val="kk-KZ"/>
              </w:rPr>
            </w:pPr>
            <w:r>
              <w:rPr>
                <w:rFonts w:ascii="Times New Roman" w:hAnsi="Times New Roman"/>
                <w:b/>
                <w:sz w:val="24"/>
                <w:szCs w:val="24"/>
                <w:lang w:val="kk-KZ"/>
              </w:rPr>
              <w:t>8.3.2.2.</w:t>
            </w:r>
            <w:r>
              <w:rPr>
                <w:rFonts w:ascii="Times New Roman" w:hAnsi="Times New Roman"/>
                <w:sz w:val="24"/>
                <w:szCs w:val="24"/>
                <w:lang w:val="kk-KZ"/>
              </w:rPr>
              <w:t xml:space="preserve"> Т</w:t>
            </w:r>
            <w:r>
              <w:rPr>
                <w:rFonts w:ascii="Cambria Math" w:hAnsi="Cambria Math" w:cs="Cambria Math"/>
                <w:sz w:val="24"/>
                <w:szCs w:val="24"/>
                <w:lang w:val="kk-KZ"/>
              </w:rPr>
              <w:t>ѳ</w:t>
            </w:r>
            <w:r>
              <w:rPr>
                <w:rFonts w:ascii="Times New Roman" w:hAnsi="Times New Roman" w:cs="Times New Roman"/>
                <w:sz w:val="24"/>
                <w:szCs w:val="24"/>
                <w:lang w:val="kk-KZ"/>
              </w:rPr>
              <w:t>м</w:t>
            </w:r>
            <w:r>
              <w:rPr>
                <w:rFonts w:ascii="Cambria Math" w:hAnsi="Cambria Math" w:cs="Cambria Math"/>
                <w:sz w:val="24"/>
                <w:szCs w:val="24"/>
                <w:lang w:val="kk-KZ"/>
              </w:rPr>
              <w:t>ѳ</w:t>
            </w:r>
            <w:r>
              <w:rPr>
                <w:rFonts w:ascii="Times New Roman" w:hAnsi="Times New Roman" w:cs="Times New Roman"/>
                <w:sz w:val="24"/>
                <w:szCs w:val="24"/>
                <w:lang w:val="kk-KZ"/>
              </w:rPr>
              <w:t>нкү</w:t>
            </w:r>
            <w:r>
              <w:rPr>
                <w:rFonts w:ascii="Times New Roman" w:hAnsi="Times New Roman"/>
                <w:sz w:val="24"/>
                <w:szCs w:val="24"/>
                <w:lang w:val="kk-KZ"/>
              </w:rPr>
              <w:t xml:space="preserve"> </w:t>
            </w:r>
            <w:r>
              <w:rPr>
                <w:rFonts w:ascii="Times New Roman" w:hAnsi="Times New Roman" w:cs="Times New Roman"/>
                <w:sz w:val="24"/>
                <w:szCs w:val="24"/>
                <w:lang w:val="kk-KZ"/>
              </w:rPr>
              <w:t>физикалык</w:t>
            </w:r>
            <w:r>
              <w:rPr>
                <w:rFonts w:ascii="Times New Roman" w:hAnsi="Times New Roman"/>
                <w:sz w:val="24"/>
                <w:szCs w:val="24"/>
                <w:lang w:val="kk-KZ"/>
              </w:rPr>
              <w:t xml:space="preserve"> </w:t>
            </w:r>
            <w:r>
              <w:rPr>
                <w:rFonts w:ascii="Times New Roman" w:hAnsi="Times New Roman" w:cs="Times New Roman"/>
                <w:sz w:val="24"/>
                <w:szCs w:val="24"/>
                <w:lang w:val="kk-KZ"/>
              </w:rPr>
              <w:t>кубулуштарды</w:t>
            </w:r>
            <w:r>
              <w:rPr>
                <w:rFonts w:ascii="Times New Roman" w:hAnsi="Times New Roman"/>
                <w:sz w:val="24"/>
                <w:szCs w:val="24"/>
                <w:lang w:val="kk-KZ"/>
              </w:rPr>
              <w:t xml:space="preserve"> </w:t>
            </w:r>
            <w:r>
              <w:rPr>
                <w:rFonts w:ascii="Times New Roman" w:hAnsi="Times New Roman" w:cs="Times New Roman"/>
                <w:sz w:val="24"/>
                <w:szCs w:val="24"/>
                <w:lang w:val="kk-KZ"/>
              </w:rPr>
              <w:lastRenderedPageBreak/>
              <w:t>сүр</w:t>
            </w:r>
            <w:r>
              <w:rPr>
                <w:rFonts w:ascii="Cambria Math" w:hAnsi="Cambria Math" w:cs="Cambria Math"/>
                <w:sz w:val="24"/>
                <w:szCs w:val="24"/>
                <w:lang w:val="kk-KZ"/>
              </w:rPr>
              <w:t>ѳ</w:t>
            </w:r>
            <w:r>
              <w:rPr>
                <w:rFonts w:ascii="Times New Roman" w:hAnsi="Times New Roman" w:cs="Times New Roman"/>
                <w:sz w:val="24"/>
                <w:szCs w:val="24"/>
                <w:lang w:val="kk-KZ"/>
              </w:rPr>
              <w:t>тт</w:t>
            </w:r>
            <w:r>
              <w:rPr>
                <w:rFonts w:ascii="Cambria Math" w:hAnsi="Cambria Math" w:cs="Cambria Math"/>
                <w:sz w:val="24"/>
                <w:szCs w:val="24"/>
                <w:lang w:val="kk-KZ"/>
              </w:rPr>
              <w:t>ѳ</w:t>
            </w:r>
            <w:r>
              <w:rPr>
                <w:rFonts w:ascii="Times New Roman" w:hAnsi="Times New Roman" w:cs="Times New Roman"/>
                <w:sz w:val="24"/>
                <w:szCs w:val="24"/>
                <w:lang w:val="kk-KZ"/>
              </w:rPr>
              <w:t>й</w:t>
            </w:r>
            <w:r>
              <w:rPr>
                <w:rFonts w:ascii="Times New Roman" w:hAnsi="Times New Roman"/>
                <w:sz w:val="24"/>
                <w:szCs w:val="24"/>
                <w:lang w:val="kk-KZ"/>
              </w:rPr>
              <w:t xml:space="preserve"> </w:t>
            </w:r>
            <w:r>
              <w:rPr>
                <w:rFonts w:ascii="Times New Roman" w:hAnsi="Times New Roman" w:cs="Times New Roman"/>
                <w:sz w:val="24"/>
                <w:szCs w:val="24"/>
                <w:lang w:val="kk-KZ"/>
              </w:rPr>
              <w:t>жана</w:t>
            </w:r>
            <w:r>
              <w:rPr>
                <w:rFonts w:ascii="Times New Roman" w:hAnsi="Times New Roman"/>
                <w:sz w:val="24"/>
                <w:szCs w:val="24"/>
                <w:lang w:val="kk-KZ"/>
              </w:rPr>
              <w:t xml:space="preserve"> </w:t>
            </w:r>
            <w:r>
              <w:rPr>
                <w:rFonts w:ascii="Times New Roman" w:hAnsi="Times New Roman" w:cs="Times New Roman"/>
                <w:sz w:val="24"/>
                <w:szCs w:val="24"/>
                <w:lang w:val="kk-KZ"/>
              </w:rPr>
              <w:t>түшүндүр</w:t>
            </w:r>
            <w:r>
              <w:rPr>
                <w:rFonts w:ascii="Cambria Math" w:hAnsi="Cambria Math" w:cs="Cambria Math"/>
                <w:sz w:val="24"/>
                <w:szCs w:val="24"/>
                <w:lang w:val="kk-KZ"/>
              </w:rPr>
              <w:t>ѳ</w:t>
            </w:r>
            <w:r>
              <w:rPr>
                <w:rFonts w:ascii="Times New Roman" w:hAnsi="Times New Roman"/>
                <w:sz w:val="24"/>
                <w:szCs w:val="24"/>
                <w:lang w:val="kk-KZ"/>
              </w:rPr>
              <w:t xml:space="preserve"> алат: электр заряддарынын  жана магниттердин </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ара</w:t>
            </w:r>
            <w:r>
              <w:rPr>
                <w:rFonts w:ascii="Times New Roman" w:hAnsi="Times New Roman"/>
                <w:sz w:val="24"/>
                <w:szCs w:val="24"/>
                <w:lang w:val="kk-KZ"/>
              </w:rPr>
              <w:t xml:space="preserve"> </w:t>
            </w:r>
            <w:r>
              <w:rPr>
                <w:rFonts w:ascii="Times New Roman" w:hAnsi="Times New Roman" w:cs="Times New Roman"/>
                <w:sz w:val="24"/>
                <w:szCs w:val="24"/>
                <w:lang w:val="kk-KZ"/>
              </w:rPr>
              <w:t>аркеттешүүсүн</w:t>
            </w:r>
            <w:r>
              <w:rPr>
                <w:rFonts w:ascii="Times New Roman" w:hAnsi="Times New Roman"/>
                <w:sz w:val="24"/>
                <w:szCs w:val="24"/>
                <w:lang w:val="kk-KZ"/>
              </w:rPr>
              <w:t xml:space="preserve">, </w:t>
            </w:r>
            <w:r>
              <w:rPr>
                <w:rFonts w:ascii="Times New Roman" w:hAnsi="Times New Roman" w:cs="Times New Roman"/>
                <w:sz w:val="24"/>
                <w:szCs w:val="24"/>
                <w:lang w:val="kk-KZ"/>
              </w:rPr>
              <w:t>магнит</w:t>
            </w:r>
            <w:r>
              <w:rPr>
                <w:rFonts w:ascii="Times New Roman" w:hAnsi="Times New Roman"/>
                <w:sz w:val="24"/>
                <w:szCs w:val="24"/>
                <w:lang w:val="kk-KZ"/>
              </w:rPr>
              <w:t xml:space="preserve"> </w:t>
            </w:r>
            <w:r>
              <w:rPr>
                <w:rFonts w:ascii="Times New Roman" w:hAnsi="Times New Roman" w:cs="Times New Roman"/>
                <w:sz w:val="24"/>
                <w:szCs w:val="24"/>
                <w:lang w:val="kk-KZ"/>
              </w:rPr>
              <w:t>талаасынын</w:t>
            </w:r>
            <w:r>
              <w:rPr>
                <w:rFonts w:ascii="Times New Roman" w:hAnsi="Times New Roman"/>
                <w:sz w:val="24"/>
                <w:szCs w:val="24"/>
                <w:lang w:val="kk-KZ"/>
              </w:rPr>
              <w:t xml:space="preserve"> </w:t>
            </w:r>
            <w:r>
              <w:rPr>
                <w:rFonts w:ascii="Times New Roman" w:hAnsi="Times New Roman" w:cs="Times New Roman"/>
                <w:sz w:val="24"/>
                <w:szCs w:val="24"/>
                <w:lang w:val="kk-KZ"/>
              </w:rPr>
              <w:t>тогу</w:t>
            </w:r>
            <w:r>
              <w:rPr>
                <w:rFonts w:ascii="Times New Roman" w:hAnsi="Times New Roman"/>
                <w:sz w:val="24"/>
                <w:szCs w:val="24"/>
                <w:lang w:val="kk-KZ"/>
              </w:rPr>
              <w:t xml:space="preserve"> </w:t>
            </w:r>
            <w:r>
              <w:rPr>
                <w:rFonts w:ascii="Times New Roman" w:hAnsi="Times New Roman" w:cs="Times New Roman"/>
                <w:sz w:val="24"/>
                <w:szCs w:val="24"/>
                <w:lang w:val="kk-KZ"/>
              </w:rPr>
              <w:t>бар</w:t>
            </w:r>
            <w:r>
              <w:rPr>
                <w:rFonts w:ascii="Times New Roman" w:hAnsi="Times New Roman"/>
                <w:sz w:val="24"/>
                <w:szCs w:val="24"/>
                <w:lang w:val="kk-KZ"/>
              </w:rPr>
              <w:t xml:space="preserve"> </w:t>
            </w:r>
            <w:r>
              <w:rPr>
                <w:rFonts w:ascii="Cambria Math" w:hAnsi="Cambria Math" w:cs="Cambria Math"/>
                <w:sz w:val="24"/>
                <w:szCs w:val="24"/>
                <w:lang w:val="kk-KZ"/>
              </w:rPr>
              <w:t>ѳ</w:t>
            </w:r>
            <w:r>
              <w:rPr>
                <w:rFonts w:ascii="Times New Roman" w:hAnsi="Times New Roman" w:cs="Times New Roman"/>
                <w:sz w:val="24"/>
                <w:szCs w:val="24"/>
                <w:lang w:val="kk-KZ"/>
              </w:rPr>
              <w:t>тк</w:t>
            </w:r>
            <w:r>
              <w:rPr>
                <w:rFonts w:ascii="Cambria Math" w:hAnsi="Cambria Math" w:cs="Cambria Math"/>
                <w:sz w:val="24"/>
                <w:szCs w:val="24"/>
                <w:lang w:val="kk-KZ"/>
              </w:rPr>
              <w:t>ѳ</w:t>
            </w:r>
            <w:r>
              <w:rPr>
                <w:rFonts w:ascii="Times New Roman" w:hAnsi="Times New Roman" w:cs="Times New Roman"/>
                <w:sz w:val="24"/>
                <w:szCs w:val="24"/>
                <w:lang w:val="kk-KZ"/>
              </w:rPr>
              <w:t>ргүчк</w:t>
            </w:r>
            <w:r>
              <w:rPr>
                <w:rFonts w:ascii="Cambria Math" w:hAnsi="Cambria Math" w:cs="Cambria Math"/>
                <w:sz w:val="24"/>
                <w:szCs w:val="24"/>
                <w:lang w:val="kk-KZ"/>
              </w:rPr>
              <w:t>ѳ</w:t>
            </w:r>
            <w:r>
              <w:rPr>
                <w:rFonts w:ascii="Times New Roman" w:hAnsi="Times New Roman"/>
                <w:sz w:val="24"/>
                <w:szCs w:val="24"/>
                <w:lang w:val="kk-KZ"/>
              </w:rPr>
              <w:t xml:space="preserve"> жасаган таасирин. </w:t>
            </w:r>
          </w:p>
          <w:p w:rsidR="008C3BB9" w:rsidRDefault="008C3BB9">
            <w:pPr>
              <w:overflowPunct w:val="0"/>
              <w:autoSpaceDE w:val="0"/>
              <w:autoSpaceDN w:val="0"/>
              <w:adjustRightInd w:val="0"/>
              <w:spacing w:before="60"/>
              <w:jc w:val="both"/>
              <w:rPr>
                <w:rFonts w:ascii="Times New Roman" w:hAnsi="Times New Roman"/>
                <w:sz w:val="24"/>
                <w:szCs w:val="24"/>
                <w:lang w:val="kk-KZ"/>
              </w:rPr>
            </w:pPr>
          </w:p>
        </w:tc>
        <w:tc>
          <w:tcPr>
            <w:tcW w:w="3905" w:type="dxa"/>
            <w:tcBorders>
              <w:top w:val="single" w:sz="4" w:space="0" w:color="000000"/>
              <w:left w:val="single" w:sz="4" w:space="0" w:color="000000"/>
              <w:bottom w:val="single" w:sz="4" w:space="0" w:color="000000"/>
              <w:right w:val="single" w:sz="4" w:space="0" w:color="000000"/>
            </w:tcBorders>
            <w:hideMark/>
          </w:tcPr>
          <w:p w:rsidR="008C3BB9" w:rsidRDefault="008C3BB9">
            <w:pPr>
              <w:rPr>
                <w:rFonts w:ascii="Times New Roman" w:hAnsi="Times New Roman"/>
                <w:sz w:val="24"/>
                <w:szCs w:val="24"/>
                <w:lang w:val="kk-KZ"/>
              </w:rPr>
            </w:pPr>
            <w:r>
              <w:rPr>
                <w:rFonts w:ascii="Times New Roman" w:hAnsi="Times New Roman"/>
                <w:b/>
                <w:sz w:val="24"/>
                <w:szCs w:val="24"/>
                <w:lang w:val="kk-KZ"/>
              </w:rPr>
              <w:lastRenderedPageBreak/>
              <w:t>9.3.2.1.</w:t>
            </w:r>
            <w:r>
              <w:rPr>
                <w:rFonts w:ascii="Times New Roman" w:hAnsi="Times New Roman"/>
                <w:sz w:val="24"/>
                <w:szCs w:val="24"/>
                <w:lang w:val="kk-KZ"/>
              </w:rPr>
              <w:t xml:space="preserve"> Физикалык чо</w:t>
            </w:r>
            <w:r>
              <w:rPr>
                <w:rFonts w:ascii="Cambria Math" w:hAnsi="Cambria Math" w:cs="Cambria Math"/>
                <w:sz w:val="24"/>
                <w:szCs w:val="24"/>
                <w:lang w:val="kk-KZ"/>
              </w:rPr>
              <w:t>ӊ</w:t>
            </w:r>
            <w:r>
              <w:rPr>
                <w:rFonts w:ascii="Times New Roman" w:hAnsi="Times New Roman" w:cs="Times New Roman"/>
                <w:sz w:val="24"/>
                <w:szCs w:val="24"/>
                <w:lang w:val="kk-KZ"/>
              </w:rPr>
              <w:t>дуктарды</w:t>
            </w:r>
            <w:r>
              <w:rPr>
                <w:rFonts w:ascii="Times New Roman" w:hAnsi="Times New Roman"/>
                <w:sz w:val="24"/>
                <w:szCs w:val="24"/>
                <w:lang w:val="kk-KZ"/>
              </w:rPr>
              <w:t xml:space="preserve"> пайдаланып, механикалык кыймылды, анын салыштырмалуулугун түшүндүр</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 Түшүндүрүүд</w:t>
            </w:r>
            <w:r>
              <w:rPr>
                <w:rFonts w:ascii="Cambria Math" w:hAnsi="Cambria Math" w:cs="Cambria Math"/>
                <w:sz w:val="24"/>
                <w:szCs w:val="24"/>
                <w:lang w:val="kk-KZ"/>
              </w:rPr>
              <w:t>ѳ</w:t>
            </w:r>
            <w:r>
              <w:rPr>
                <w:rFonts w:ascii="Times New Roman" w:hAnsi="Times New Roman"/>
                <w:sz w:val="24"/>
                <w:szCs w:val="24"/>
                <w:lang w:val="kk-KZ"/>
              </w:rPr>
              <w:t xml:space="preserve"> </w:t>
            </w:r>
            <w:r>
              <w:rPr>
                <w:rFonts w:ascii="Times New Roman" w:hAnsi="Times New Roman" w:cs="Times New Roman"/>
                <w:sz w:val="24"/>
                <w:szCs w:val="24"/>
                <w:lang w:val="kk-KZ"/>
              </w:rPr>
              <w:t>колдонулуучу</w:t>
            </w:r>
            <w:r>
              <w:rPr>
                <w:rFonts w:ascii="Times New Roman" w:hAnsi="Times New Roman"/>
                <w:sz w:val="24"/>
                <w:szCs w:val="24"/>
                <w:lang w:val="kk-KZ"/>
              </w:rPr>
              <w:t xml:space="preserve"> </w:t>
            </w:r>
            <w:r>
              <w:rPr>
                <w:rFonts w:ascii="Times New Roman" w:hAnsi="Times New Roman" w:cs="Times New Roman"/>
                <w:sz w:val="24"/>
                <w:szCs w:val="24"/>
                <w:lang w:val="kk-KZ"/>
              </w:rPr>
              <w:t>чо</w:t>
            </w:r>
            <w:r>
              <w:rPr>
                <w:rFonts w:ascii="Cambria Math" w:hAnsi="Cambria Math" w:cs="Cambria Math"/>
                <w:sz w:val="24"/>
                <w:szCs w:val="24"/>
                <w:lang w:val="kk-KZ"/>
              </w:rPr>
              <w:t>ӊ</w:t>
            </w:r>
            <w:r>
              <w:rPr>
                <w:rFonts w:ascii="Times New Roman" w:hAnsi="Times New Roman" w:cs="Times New Roman"/>
                <w:sz w:val="24"/>
                <w:szCs w:val="24"/>
                <w:lang w:val="kk-KZ"/>
              </w:rPr>
              <w:t>дуктардын</w:t>
            </w:r>
            <w:r>
              <w:rPr>
                <w:rFonts w:ascii="Times New Roman" w:hAnsi="Times New Roman"/>
                <w:sz w:val="24"/>
                <w:szCs w:val="24"/>
                <w:lang w:val="kk-KZ"/>
              </w:rPr>
              <w:t xml:space="preserve"> </w:t>
            </w:r>
            <w:r>
              <w:rPr>
                <w:rFonts w:ascii="Times New Roman" w:hAnsi="Times New Roman" w:cs="Times New Roman"/>
                <w:sz w:val="24"/>
                <w:szCs w:val="24"/>
                <w:lang w:val="kk-KZ"/>
              </w:rPr>
              <w:t>физикалык</w:t>
            </w:r>
            <w:r>
              <w:rPr>
                <w:rFonts w:ascii="Times New Roman" w:hAnsi="Times New Roman"/>
                <w:sz w:val="24"/>
                <w:szCs w:val="24"/>
                <w:lang w:val="kk-KZ"/>
              </w:rPr>
              <w:t xml:space="preserve"> </w:t>
            </w:r>
            <w:r>
              <w:rPr>
                <w:rFonts w:ascii="Times New Roman" w:hAnsi="Times New Roman" w:cs="Times New Roman"/>
                <w:sz w:val="24"/>
                <w:szCs w:val="24"/>
                <w:lang w:val="kk-KZ"/>
              </w:rPr>
              <w:t>маанилерин</w:t>
            </w:r>
            <w:r>
              <w:rPr>
                <w:rFonts w:ascii="Times New Roman" w:hAnsi="Times New Roman"/>
                <w:sz w:val="24"/>
                <w:szCs w:val="24"/>
                <w:lang w:val="kk-KZ"/>
              </w:rPr>
              <w:t xml:space="preserve">, </w:t>
            </w:r>
            <w:r>
              <w:rPr>
                <w:rFonts w:ascii="Times New Roman" w:hAnsi="Times New Roman" w:cs="Times New Roman"/>
                <w:sz w:val="24"/>
                <w:szCs w:val="24"/>
                <w:lang w:val="kk-KZ"/>
              </w:rPr>
              <w:t>белгиленишин</w:t>
            </w:r>
            <w:r>
              <w:rPr>
                <w:rFonts w:ascii="Times New Roman" w:hAnsi="Times New Roman"/>
                <w:sz w:val="24"/>
                <w:szCs w:val="24"/>
                <w:lang w:val="kk-KZ"/>
              </w:rPr>
              <w:t xml:space="preserve"> жана </w:t>
            </w:r>
            <w:r>
              <w:rPr>
                <w:rFonts w:ascii="Cambria Math" w:hAnsi="Cambria Math" w:cs="Cambria Math"/>
                <w:sz w:val="24"/>
                <w:szCs w:val="24"/>
                <w:lang w:val="kk-KZ"/>
              </w:rPr>
              <w:t>ѳ</w:t>
            </w:r>
            <w:r>
              <w:rPr>
                <w:rFonts w:ascii="Times New Roman" w:hAnsi="Times New Roman" w:cs="Times New Roman"/>
                <w:sz w:val="24"/>
                <w:szCs w:val="24"/>
                <w:lang w:val="kk-KZ"/>
              </w:rPr>
              <w:t>лч</w:t>
            </w:r>
            <w:r>
              <w:rPr>
                <w:rFonts w:ascii="Cambria Math" w:hAnsi="Cambria Math" w:cs="Cambria Math"/>
                <w:sz w:val="24"/>
                <w:szCs w:val="24"/>
                <w:lang w:val="kk-KZ"/>
              </w:rPr>
              <w:t>ѳѳ</w:t>
            </w:r>
            <w:r>
              <w:rPr>
                <w:rFonts w:ascii="Times New Roman" w:hAnsi="Times New Roman"/>
                <w:sz w:val="24"/>
                <w:szCs w:val="24"/>
                <w:lang w:val="kk-KZ"/>
              </w:rPr>
              <w:t xml:space="preserve"> </w:t>
            </w:r>
            <w:r>
              <w:rPr>
                <w:rFonts w:ascii="Times New Roman" w:hAnsi="Times New Roman" w:cs="Times New Roman"/>
                <w:sz w:val="24"/>
                <w:szCs w:val="24"/>
                <w:lang w:val="kk-KZ"/>
              </w:rPr>
              <w:t>бирдиктерин</w:t>
            </w:r>
            <w:r>
              <w:rPr>
                <w:rFonts w:ascii="Times New Roman" w:hAnsi="Times New Roman"/>
                <w:sz w:val="24"/>
                <w:szCs w:val="24"/>
                <w:lang w:val="kk-KZ"/>
              </w:rPr>
              <w:t xml:space="preserve">  </w:t>
            </w:r>
            <w:r>
              <w:rPr>
                <w:rFonts w:ascii="Times New Roman" w:hAnsi="Times New Roman"/>
                <w:sz w:val="24"/>
                <w:szCs w:val="24"/>
                <w:lang w:val="kk-KZ"/>
              </w:rPr>
              <w:lastRenderedPageBreak/>
              <w:t>туура аныктайт, аларды байланыштырган формулаларды колдонот. Жердин жасалма спутниктеринин кыймылын сүр</w:t>
            </w:r>
            <w:r>
              <w:rPr>
                <w:rFonts w:ascii="Cambria Math" w:hAnsi="Cambria Math" w:cs="Cambria Math"/>
                <w:sz w:val="24"/>
                <w:szCs w:val="24"/>
                <w:lang w:val="kk-KZ"/>
              </w:rPr>
              <w:t>ѳ</w:t>
            </w:r>
            <w:r>
              <w:rPr>
                <w:rFonts w:ascii="Times New Roman" w:hAnsi="Times New Roman" w:cs="Times New Roman"/>
                <w:sz w:val="24"/>
                <w:szCs w:val="24"/>
                <w:lang w:val="kk-KZ"/>
              </w:rPr>
              <w:t>тт</w:t>
            </w:r>
            <w:r>
              <w:rPr>
                <w:rFonts w:ascii="Cambria Math" w:hAnsi="Cambria Math" w:cs="Cambria Math"/>
                <w:sz w:val="24"/>
                <w:szCs w:val="24"/>
                <w:lang w:val="kk-KZ"/>
              </w:rPr>
              <w:t>ѳ</w:t>
            </w:r>
            <w:r>
              <w:rPr>
                <w:rFonts w:ascii="Times New Roman" w:hAnsi="Times New Roman" w:cs="Times New Roman"/>
                <w:sz w:val="24"/>
                <w:szCs w:val="24"/>
                <w:lang w:val="kk-KZ"/>
              </w:rPr>
              <w:t>йт</w:t>
            </w:r>
            <w:r>
              <w:rPr>
                <w:rFonts w:ascii="Times New Roman" w:hAnsi="Times New Roman"/>
                <w:sz w:val="24"/>
                <w:szCs w:val="24"/>
                <w:lang w:val="kk-KZ"/>
              </w:rPr>
              <w:t xml:space="preserve">.  </w:t>
            </w:r>
          </w:p>
          <w:p w:rsidR="008C3BB9" w:rsidRDefault="008C3BB9">
            <w:pPr>
              <w:rPr>
                <w:rFonts w:ascii="Times New Roman" w:hAnsi="Times New Roman"/>
                <w:sz w:val="24"/>
                <w:szCs w:val="24"/>
                <w:lang w:val="kk-KZ"/>
              </w:rPr>
            </w:pPr>
            <w:r>
              <w:rPr>
                <w:rFonts w:ascii="Times New Roman" w:hAnsi="Times New Roman"/>
                <w:b/>
                <w:sz w:val="24"/>
                <w:szCs w:val="24"/>
                <w:lang w:val="kk-KZ"/>
              </w:rPr>
              <w:t>9.3.2.2.</w:t>
            </w:r>
            <w:r>
              <w:rPr>
                <w:rFonts w:ascii="Times New Roman" w:hAnsi="Times New Roman"/>
                <w:sz w:val="24"/>
                <w:szCs w:val="24"/>
                <w:lang w:val="kk-KZ"/>
              </w:rPr>
              <w:t xml:space="preserve"> Физикалык чоңдуктарды (жол, которулуш, убакыт, сызыктуу жана бурчтук ылдамдык, ылдамдануу) байланыштырган формулаларды, графикалык , аналитикалык ыкмаларды пайдаланып, нерсенин импульсун аныктоо, космостук ылдамдыктарды, толкун узундугун табуу,  термелүүнүн жыштыгын жана мезгилин аныктоо боюнча маселе чыгарышат.  </w:t>
            </w:r>
          </w:p>
          <w:p w:rsidR="008C3BB9" w:rsidRDefault="008C3BB9">
            <w:pPr>
              <w:rPr>
                <w:rFonts w:ascii="Times New Roman" w:hAnsi="Times New Roman"/>
                <w:sz w:val="24"/>
                <w:szCs w:val="24"/>
                <w:lang w:val="kk-KZ"/>
              </w:rPr>
            </w:pPr>
            <w:r>
              <w:rPr>
                <w:rFonts w:ascii="Times New Roman" w:hAnsi="Times New Roman"/>
                <w:b/>
                <w:sz w:val="24"/>
                <w:szCs w:val="24"/>
                <w:lang w:val="kk-KZ"/>
              </w:rPr>
              <w:t>9.3.2.3.</w:t>
            </w:r>
            <w:r>
              <w:rPr>
                <w:rFonts w:ascii="Times New Roman" w:hAnsi="Times New Roman"/>
                <w:sz w:val="24"/>
                <w:szCs w:val="24"/>
                <w:lang w:val="kk-KZ"/>
              </w:rPr>
              <w:t xml:space="preserve"> Ньютондун закондорун колдонуп, бүткүл дүйн</w:t>
            </w:r>
            <w:r>
              <w:rPr>
                <w:rFonts w:ascii="Cambria Math" w:hAnsi="Cambria Math" w:cs="Cambria Math"/>
                <w:sz w:val="24"/>
                <w:szCs w:val="24"/>
                <w:lang w:val="kk-KZ"/>
              </w:rPr>
              <w:t>ѳ</w:t>
            </w:r>
            <w:r>
              <w:rPr>
                <w:rFonts w:ascii="Times New Roman" w:hAnsi="Times New Roman" w:cs="Times New Roman"/>
                <w:sz w:val="24"/>
                <w:szCs w:val="24"/>
                <w:lang w:val="kk-KZ"/>
              </w:rPr>
              <w:t>лүк</w:t>
            </w:r>
            <w:r>
              <w:rPr>
                <w:rFonts w:ascii="Times New Roman" w:hAnsi="Times New Roman"/>
                <w:sz w:val="24"/>
                <w:szCs w:val="24"/>
                <w:lang w:val="kk-KZ"/>
              </w:rPr>
              <w:t xml:space="preserve"> </w:t>
            </w:r>
            <w:r>
              <w:rPr>
                <w:rFonts w:ascii="Times New Roman" w:hAnsi="Times New Roman" w:cs="Times New Roman"/>
                <w:sz w:val="24"/>
                <w:szCs w:val="24"/>
                <w:lang w:val="kk-KZ"/>
              </w:rPr>
              <w:t>тартылуу</w:t>
            </w:r>
            <w:r>
              <w:rPr>
                <w:rFonts w:ascii="Times New Roman" w:hAnsi="Times New Roman"/>
                <w:sz w:val="24"/>
                <w:szCs w:val="24"/>
                <w:lang w:val="kk-KZ"/>
              </w:rPr>
              <w:t xml:space="preserve"> </w:t>
            </w:r>
            <w:r>
              <w:rPr>
                <w:rFonts w:ascii="Times New Roman" w:hAnsi="Times New Roman" w:cs="Times New Roman"/>
                <w:sz w:val="24"/>
                <w:szCs w:val="24"/>
                <w:lang w:val="kk-KZ"/>
              </w:rPr>
              <w:t>боюнча</w:t>
            </w:r>
            <w:r>
              <w:rPr>
                <w:rFonts w:ascii="Times New Roman" w:hAnsi="Times New Roman"/>
                <w:sz w:val="24"/>
                <w:szCs w:val="24"/>
                <w:lang w:val="kk-KZ"/>
              </w:rPr>
              <w:t xml:space="preserve"> </w:t>
            </w:r>
            <w:r>
              <w:rPr>
                <w:rFonts w:ascii="Times New Roman" w:hAnsi="Times New Roman" w:cs="Times New Roman"/>
                <w:sz w:val="24"/>
                <w:szCs w:val="24"/>
                <w:lang w:val="kk-KZ"/>
              </w:rPr>
              <w:lastRenderedPageBreak/>
              <w:t>маселелерди</w:t>
            </w:r>
            <w:r>
              <w:rPr>
                <w:rFonts w:ascii="Times New Roman" w:hAnsi="Times New Roman"/>
                <w:sz w:val="24"/>
                <w:szCs w:val="24"/>
                <w:lang w:val="kk-KZ"/>
              </w:rPr>
              <w:t xml:space="preserve"> </w:t>
            </w:r>
            <w:r>
              <w:rPr>
                <w:rFonts w:ascii="Times New Roman" w:hAnsi="Times New Roman" w:cs="Times New Roman"/>
                <w:sz w:val="24"/>
                <w:szCs w:val="24"/>
                <w:lang w:val="kk-KZ"/>
              </w:rPr>
              <w:t>жана</w:t>
            </w:r>
            <w:r>
              <w:rPr>
                <w:rFonts w:ascii="Times New Roman" w:hAnsi="Times New Roman"/>
                <w:sz w:val="24"/>
                <w:szCs w:val="24"/>
                <w:lang w:val="kk-KZ"/>
              </w:rPr>
              <w:t xml:space="preserve"> </w:t>
            </w:r>
            <w:r>
              <w:rPr>
                <w:rFonts w:ascii="Times New Roman" w:hAnsi="Times New Roman" w:cs="Times New Roman"/>
                <w:sz w:val="24"/>
                <w:szCs w:val="24"/>
                <w:lang w:val="kk-KZ"/>
              </w:rPr>
              <w:t>тийиштүү</w:t>
            </w:r>
            <w:r>
              <w:rPr>
                <w:rFonts w:ascii="Times New Roman" w:hAnsi="Times New Roman"/>
                <w:sz w:val="24"/>
                <w:szCs w:val="24"/>
                <w:lang w:val="kk-KZ"/>
              </w:rPr>
              <w:t xml:space="preserve"> </w:t>
            </w:r>
            <w:r>
              <w:rPr>
                <w:rFonts w:ascii="Times New Roman" w:hAnsi="Times New Roman" w:cs="Times New Roman"/>
                <w:sz w:val="24"/>
                <w:szCs w:val="24"/>
                <w:lang w:val="kk-KZ"/>
              </w:rPr>
              <w:t>чоңдуктарды</w:t>
            </w:r>
            <w:r>
              <w:rPr>
                <w:rFonts w:ascii="Times New Roman" w:hAnsi="Times New Roman"/>
                <w:sz w:val="24"/>
                <w:szCs w:val="24"/>
                <w:lang w:val="kk-KZ"/>
              </w:rPr>
              <w:t xml:space="preserve"> байланыштырган формулаларды чыгарышат.  Маселенин шартын талдоонун негизинде физикалык чо</w:t>
            </w:r>
            <w:r>
              <w:rPr>
                <w:rFonts w:ascii="Cambria Math" w:hAnsi="Cambria Math" w:cs="Cambria Math"/>
                <w:sz w:val="24"/>
                <w:szCs w:val="24"/>
                <w:lang w:val="kk-KZ"/>
              </w:rPr>
              <w:t>ӊ</w:t>
            </w:r>
            <w:r>
              <w:rPr>
                <w:rFonts w:ascii="Times New Roman" w:hAnsi="Times New Roman" w:cs="Times New Roman"/>
                <w:sz w:val="24"/>
                <w:szCs w:val="24"/>
                <w:lang w:val="kk-KZ"/>
              </w:rPr>
              <w:t>дуктарды</w:t>
            </w:r>
            <w:r>
              <w:rPr>
                <w:rFonts w:ascii="Times New Roman" w:hAnsi="Times New Roman"/>
                <w:sz w:val="24"/>
                <w:szCs w:val="24"/>
                <w:lang w:val="kk-KZ"/>
              </w:rPr>
              <w:t xml:space="preserve"> </w:t>
            </w:r>
            <w:r>
              <w:rPr>
                <w:rFonts w:ascii="Times New Roman" w:hAnsi="Times New Roman" w:cs="Times New Roman"/>
                <w:sz w:val="24"/>
                <w:szCs w:val="24"/>
                <w:lang w:val="kk-KZ"/>
              </w:rPr>
              <w:t>жана</w:t>
            </w:r>
            <w:r>
              <w:rPr>
                <w:rFonts w:ascii="Times New Roman" w:hAnsi="Times New Roman"/>
                <w:sz w:val="24"/>
                <w:szCs w:val="24"/>
                <w:lang w:val="kk-KZ"/>
              </w:rPr>
              <w:t xml:space="preserve"> формулаларды б</w:t>
            </w:r>
            <w:r>
              <w:rPr>
                <w:rFonts w:ascii="Cambria Math" w:hAnsi="Cambria Math" w:cs="Cambria Math"/>
                <w:sz w:val="24"/>
                <w:szCs w:val="24"/>
                <w:lang w:val="kk-KZ"/>
              </w:rPr>
              <w:t>ѳ</w:t>
            </w:r>
            <w:r>
              <w:rPr>
                <w:rFonts w:ascii="Times New Roman" w:hAnsi="Times New Roman" w:cs="Times New Roman"/>
                <w:sz w:val="24"/>
                <w:szCs w:val="24"/>
                <w:lang w:val="kk-KZ"/>
              </w:rPr>
              <w:t>лүп</w:t>
            </w:r>
            <w:r>
              <w:rPr>
                <w:rFonts w:ascii="Times New Roman" w:hAnsi="Times New Roman"/>
                <w:sz w:val="24"/>
                <w:szCs w:val="24"/>
                <w:lang w:val="kk-KZ"/>
              </w:rPr>
              <w:t xml:space="preserve"> </w:t>
            </w:r>
            <w:r>
              <w:rPr>
                <w:rFonts w:ascii="Times New Roman" w:hAnsi="Times New Roman" w:cs="Times New Roman"/>
                <w:sz w:val="24"/>
                <w:szCs w:val="24"/>
                <w:lang w:val="kk-KZ"/>
              </w:rPr>
              <w:t>алат</w:t>
            </w:r>
            <w:r>
              <w:rPr>
                <w:rFonts w:ascii="Times New Roman" w:hAnsi="Times New Roman"/>
                <w:sz w:val="24"/>
                <w:szCs w:val="24"/>
                <w:lang w:val="kk-KZ"/>
              </w:rPr>
              <w:t xml:space="preserve">, </w:t>
            </w:r>
            <w:r>
              <w:rPr>
                <w:rFonts w:ascii="Times New Roman" w:hAnsi="Times New Roman" w:cs="Times New Roman"/>
                <w:sz w:val="24"/>
                <w:szCs w:val="24"/>
                <w:lang w:val="kk-KZ"/>
              </w:rPr>
              <w:t>эсепт</w:t>
            </w:r>
            <w:r>
              <w:rPr>
                <w:rFonts w:ascii="Cambria Math" w:hAnsi="Cambria Math" w:cs="Cambria Math"/>
                <w:sz w:val="24"/>
                <w:szCs w:val="24"/>
                <w:lang w:val="kk-KZ"/>
              </w:rPr>
              <w:t>ѳѳ</w:t>
            </w:r>
            <w:r>
              <w:rPr>
                <w:rFonts w:ascii="Times New Roman" w:hAnsi="Times New Roman" w:cs="Times New Roman"/>
                <w:sz w:val="24"/>
                <w:szCs w:val="24"/>
                <w:lang w:val="kk-KZ"/>
              </w:rPr>
              <w:t>л</w:t>
            </w:r>
            <w:r>
              <w:rPr>
                <w:rFonts w:ascii="Cambria Math" w:hAnsi="Cambria Math" w:cs="Cambria Math"/>
                <w:sz w:val="24"/>
                <w:szCs w:val="24"/>
                <w:lang w:val="kk-KZ"/>
              </w:rPr>
              <w:t>ѳ</w:t>
            </w:r>
            <w:r>
              <w:rPr>
                <w:rFonts w:ascii="Times New Roman" w:hAnsi="Times New Roman" w:cs="Times New Roman"/>
                <w:sz w:val="24"/>
                <w:szCs w:val="24"/>
                <w:lang w:val="kk-KZ"/>
              </w:rPr>
              <w:t>рдү</w:t>
            </w:r>
            <w:r>
              <w:rPr>
                <w:rFonts w:ascii="Times New Roman" w:hAnsi="Times New Roman"/>
                <w:sz w:val="24"/>
                <w:szCs w:val="24"/>
                <w:lang w:val="kk-KZ"/>
              </w:rPr>
              <w:t xml:space="preserve"> </w:t>
            </w:r>
            <w:r>
              <w:rPr>
                <w:rFonts w:ascii="Times New Roman" w:hAnsi="Times New Roman" w:cs="Times New Roman"/>
                <w:sz w:val="24"/>
                <w:szCs w:val="24"/>
                <w:lang w:val="kk-KZ"/>
              </w:rPr>
              <w:t>жүргүз</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 xml:space="preserve">. </w:t>
            </w:r>
          </w:p>
          <w:p w:rsidR="008C3BB9" w:rsidRDefault="008C3BB9">
            <w:pPr>
              <w:overflowPunct w:val="0"/>
              <w:autoSpaceDE w:val="0"/>
              <w:autoSpaceDN w:val="0"/>
              <w:adjustRightInd w:val="0"/>
              <w:rPr>
                <w:rFonts w:ascii="Times New Roman" w:hAnsi="Times New Roman"/>
                <w:sz w:val="24"/>
                <w:szCs w:val="24"/>
                <w:lang w:val="kk-KZ"/>
              </w:rPr>
            </w:pPr>
            <w:r>
              <w:rPr>
                <w:rFonts w:ascii="Times New Roman" w:hAnsi="Times New Roman"/>
                <w:b/>
                <w:sz w:val="24"/>
                <w:szCs w:val="24"/>
                <w:lang w:val="kk-KZ"/>
              </w:rPr>
              <w:t>9.3.2.4.</w:t>
            </w:r>
            <w:r>
              <w:rPr>
                <w:rFonts w:ascii="Times New Roman" w:hAnsi="Times New Roman"/>
                <w:sz w:val="24"/>
                <w:szCs w:val="24"/>
                <w:lang w:val="kk-KZ"/>
              </w:rPr>
              <w:t xml:space="preserve"> Бүткүл дүйн</w:t>
            </w:r>
            <w:r>
              <w:rPr>
                <w:rFonts w:ascii="Cambria Math" w:hAnsi="Cambria Math" w:cs="Cambria Math"/>
                <w:sz w:val="24"/>
                <w:szCs w:val="24"/>
                <w:lang w:val="kk-KZ"/>
              </w:rPr>
              <w:t>ѳ</w:t>
            </w:r>
            <w:r>
              <w:rPr>
                <w:rFonts w:ascii="Times New Roman" w:hAnsi="Times New Roman" w:cs="Times New Roman"/>
                <w:sz w:val="24"/>
                <w:szCs w:val="24"/>
                <w:lang w:val="kk-KZ"/>
              </w:rPr>
              <w:t>лүк</w:t>
            </w:r>
            <w:r>
              <w:rPr>
                <w:rFonts w:ascii="Times New Roman" w:hAnsi="Times New Roman"/>
                <w:sz w:val="24"/>
                <w:szCs w:val="24"/>
                <w:lang w:val="kk-KZ"/>
              </w:rPr>
              <w:t xml:space="preserve"> </w:t>
            </w:r>
            <w:r>
              <w:rPr>
                <w:rFonts w:ascii="Times New Roman" w:hAnsi="Times New Roman" w:cs="Times New Roman"/>
                <w:sz w:val="24"/>
                <w:szCs w:val="24"/>
                <w:lang w:val="kk-KZ"/>
              </w:rPr>
              <w:t>тартылуу</w:t>
            </w:r>
            <w:r>
              <w:rPr>
                <w:rFonts w:ascii="Times New Roman" w:hAnsi="Times New Roman"/>
                <w:sz w:val="24"/>
                <w:szCs w:val="24"/>
                <w:lang w:val="kk-KZ"/>
              </w:rPr>
              <w:t xml:space="preserve"> законунун колдонулуу чегин айырмалайт. </w:t>
            </w:r>
          </w:p>
        </w:tc>
      </w:tr>
      <w:tr w:rsidR="008C3BB9" w:rsidTr="008C3B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hAnsi="Times New Roman"/>
                <w:b/>
                <w:sz w:val="24"/>
                <w:szCs w:val="24"/>
                <w:lang w:val="kk-KZ"/>
              </w:rPr>
            </w:pPr>
          </w:p>
        </w:tc>
        <w:tc>
          <w:tcPr>
            <w:tcW w:w="2691" w:type="dxa"/>
            <w:tcBorders>
              <w:top w:val="single" w:sz="4" w:space="0" w:color="000000"/>
              <w:left w:val="single" w:sz="4" w:space="0" w:color="000000"/>
              <w:bottom w:val="single" w:sz="4" w:space="0" w:color="000000"/>
              <w:right w:val="single" w:sz="4" w:space="0" w:color="000000"/>
            </w:tcBorders>
            <w:hideMark/>
          </w:tcPr>
          <w:p w:rsidR="008C3BB9" w:rsidRDefault="008C3BB9" w:rsidP="00CF4C05">
            <w:pPr>
              <w:pStyle w:val="a3"/>
              <w:numPr>
                <w:ilvl w:val="1"/>
                <w:numId w:val="90"/>
              </w:numPr>
              <w:tabs>
                <w:tab w:val="left" w:pos="435"/>
                <w:tab w:val="left" w:pos="577"/>
              </w:tabs>
              <w:ind w:left="-35" w:firstLine="0"/>
              <w:jc w:val="both"/>
              <w:rPr>
                <w:rFonts w:ascii="Times New Roman" w:hAnsi="Times New Roman"/>
                <w:b/>
                <w:bCs/>
                <w:sz w:val="24"/>
                <w:szCs w:val="24"/>
              </w:rPr>
            </w:pPr>
            <w:r>
              <w:rPr>
                <w:rFonts w:ascii="Times New Roman" w:hAnsi="Times New Roman"/>
                <w:b/>
                <w:bCs/>
                <w:sz w:val="24"/>
                <w:szCs w:val="24"/>
              </w:rPr>
              <w:t>Илимий билимдерди колдонуу</w:t>
            </w:r>
          </w:p>
        </w:tc>
        <w:tc>
          <w:tcPr>
            <w:tcW w:w="3620" w:type="dxa"/>
            <w:tcBorders>
              <w:top w:val="single" w:sz="4" w:space="0" w:color="000000"/>
              <w:left w:val="single" w:sz="4" w:space="0" w:color="000000"/>
              <w:bottom w:val="single" w:sz="4" w:space="0" w:color="000000"/>
              <w:right w:val="single" w:sz="4" w:space="0" w:color="000000"/>
            </w:tcBorders>
            <w:hideMark/>
          </w:tcPr>
          <w:p w:rsidR="008C3BB9" w:rsidRDefault="008C3BB9">
            <w:pPr>
              <w:rPr>
                <w:rFonts w:ascii="Times New Roman" w:hAnsi="Times New Roman"/>
                <w:sz w:val="24"/>
                <w:szCs w:val="24"/>
                <w:lang w:val="kk-KZ"/>
              </w:rPr>
            </w:pPr>
            <w:r>
              <w:rPr>
                <w:rFonts w:ascii="Times New Roman" w:hAnsi="Times New Roman"/>
                <w:b/>
                <w:sz w:val="24"/>
                <w:szCs w:val="24"/>
                <w:lang w:val="kk-KZ"/>
              </w:rPr>
              <w:t>7.3.3.1.</w:t>
            </w:r>
            <w:r>
              <w:rPr>
                <w:rFonts w:ascii="Times New Roman" w:hAnsi="Times New Roman"/>
                <w:sz w:val="24"/>
                <w:szCs w:val="24"/>
                <w:lang w:val="kk-KZ"/>
              </w:rPr>
              <w:t xml:space="preserve"> Физикалык закондорду</w:t>
            </w:r>
          </w:p>
          <w:p w:rsidR="008C3BB9" w:rsidRDefault="008C3BB9">
            <w:pPr>
              <w:rPr>
                <w:rFonts w:ascii="Times New Roman" w:hAnsi="Times New Roman"/>
                <w:sz w:val="24"/>
                <w:szCs w:val="24"/>
                <w:lang w:val="kk-KZ"/>
              </w:rPr>
            </w:pPr>
            <w:r>
              <w:rPr>
                <w:rFonts w:ascii="Times New Roman" w:hAnsi="Times New Roman"/>
                <w:sz w:val="24"/>
                <w:szCs w:val="24"/>
                <w:lang w:val="kk-KZ"/>
              </w:rPr>
              <w:t xml:space="preserve">колдонуу менен  механикалык </w:t>
            </w:r>
          </w:p>
          <w:p w:rsidR="008C3BB9" w:rsidRDefault="008C3BB9">
            <w:pPr>
              <w:rPr>
                <w:rFonts w:ascii="Times New Roman" w:hAnsi="Times New Roman"/>
                <w:sz w:val="24"/>
                <w:szCs w:val="24"/>
                <w:lang w:val="kk-KZ"/>
              </w:rPr>
            </w:pPr>
            <w:r>
              <w:rPr>
                <w:rFonts w:ascii="Times New Roman" w:hAnsi="Times New Roman"/>
                <w:sz w:val="24"/>
                <w:szCs w:val="24"/>
                <w:lang w:val="kk-KZ"/>
              </w:rPr>
              <w:t>кубулушту, процессти талдай алат.</w:t>
            </w:r>
          </w:p>
          <w:p w:rsidR="008C3BB9" w:rsidRDefault="008C3BB9">
            <w:pPr>
              <w:rPr>
                <w:rFonts w:ascii="Times New Roman" w:hAnsi="Times New Roman"/>
                <w:sz w:val="24"/>
                <w:szCs w:val="24"/>
                <w:lang w:val="kk-KZ"/>
              </w:rPr>
            </w:pPr>
            <w:r>
              <w:rPr>
                <w:rFonts w:ascii="Times New Roman" w:hAnsi="Times New Roman"/>
                <w:b/>
                <w:sz w:val="24"/>
                <w:szCs w:val="24"/>
                <w:lang w:val="kk-KZ"/>
              </w:rPr>
              <w:t>7.3.3.2.</w:t>
            </w:r>
            <w:r>
              <w:rPr>
                <w:rFonts w:ascii="Times New Roman" w:hAnsi="Times New Roman"/>
                <w:sz w:val="24"/>
                <w:szCs w:val="24"/>
                <w:lang w:val="kk-KZ"/>
              </w:rPr>
              <w:t xml:space="preserve"> Физикалык закондорду (Ньютондун </w:t>
            </w:r>
            <w:r>
              <w:rPr>
                <w:rFonts w:cs="Calibri"/>
                <w:sz w:val="24"/>
                <w:szCs w:val="24"/>
                <w:lang w:val="kk-KZ"/>
              </w:rPr>
              <w:t xml:space="preserve">I, II и III </w:t>
            </w:r>
            <w:r>
              <w:rPr>
                <w:rFonts w:ascii="Times New Roman" w:hAnsi="Times New Roman"/>
                <w:sz w:val="24"/>
                <w:szCs w:val="24"/>
                <w:lang w:val="kk-KZ"/>
              </w:rPr>
              <w:t xml:space="preserve">закону, күчтөрдү кошуунун суперпозиция </w:t>
            </w:r>
            <w:r>
              <w:rPr>
                <w:rFonts w:ascii="Times New Roman" w:hAnsi="Times New Roman"/>
                <w:sz w:val="24"/>
                <w:szCs w:val="24"/>
                <w:lang w:val="kk-KZ"/>
              </w:rPr>
              <w:lastRenderedPageBreak/>
              <w:t xml:space="preserve">принциби, Гуктун закону, Паскаль закону, Архимед закону) жана физикалык чоңдуктарды (жол, ылдамдык, ылдамдануу, нерсенин массасы, заттын тыгыздыгы, күч, басым) байланыштырган формулаларды пайдаланып, маселе чыгарышат.  </w:t>
            </w:r>
          </w:p>
          <w:p w:rsidR="008C3BB9" w:rsidRDefault="008C3BB9">
            <w:pPr>
              <w:rPr>
                <w:rFonts w:ascii="Times New Roman" w:hAnsi="Times New Roman"/>
                <w:sz w:val="24"/>
                <w:szCs w:val="24"/>
                <w:lang w:val="kk-KZ"/>
              </w:rPr>
            </w:pPr>
            <w:r>
              <w:rPr>
                <w:rFonts w:ascii="Times New Roman" w:hAnsi="Times New Roman"/>
                <w:b/>
                <w:sz w:val="24"/>
                <w:szCs w:val="24"/>
                <w:lang w:val="kk-KZ"/>
              </w:rPr>
              <w:t>7.3.3.3.</w:t>
            </w:r>
            <w:r>
              <w:rPr>
                <w:rFonts w:ascii="Times New Roman" w:hAnsi="Times New Roman"/>
                <w:sz w:val="24"/>
                <w:szCs w:val="24"/>
                <w:lang w:val="kk-KZ"/>
              </w:rPr>
              <w:t xml:space="preserve"> Маселенин шартын талдоонун негизинде физикалык чо</w:t>
            </w:r>
            <w:r>
              <w:rPr>
                <w:rFonts w:ascii="Cambria Math" w:hAnsi="Cambria Math" w:cs="Cambria Math"/>
                <w:sz w:val="24"/>
                <w:szCs w:val="24"/>
                <w:lang w:val="kk-KZ"/>
              </w:rPr>
              <w:t>ӊ</w:t>
            </w:r>
            <w:r>
              <w:rPr>
                <w:rFonts w:ascii="Times New Roman" w:hAnsi="Times New Roman" w:cs="Times New Roman"/>
                <w:sz w:val="24"/>
                <w:szCs w:val="24"/>
                <w:lang w:val="kk-KZ"/>
              </w:rPr>
              <w:t>дуктарды</w:t>
            </w:r>
            <w:r>
              <w:rPr>
                <w:rFonts w:ascii="Times New Roman" w:hAnsi="Times New Roman"/>
                <w:sz w:val="24"/>
                <w:szCs w:val="24"/>
                <w:lang w:val="kk-KZ"/>
              </w:rPr>
              <w:t xml:space="preserve"> </w:t>
            </w:r>
            <w:r>
              <w:rPr>
                <w:rFonts w:ascii="Times New Roman" w:hAnsi="Times New Roman" w:cs="Times New Roman"/>
                <w:sz w:val="24"/>
                <w:szCs w:val="24"/>
                <w:lang w:val="kk-KZ"/>
              </w:rPr>
              <w:t>жана</w:t>
            </w:r>
            <w:r>
              <w:rPr>
                <w:rFonts w:ascii="Times New Roman" w:hAnsi="Times New Roman"/>
                <w:sz w:val="24"/>
                <w:szCs w:val="24"/>
                <w:lang w:val="kk-KZ"/>
              </w:rPr>
              <w:t xml:space="preserve"> </w:t>
            </w:r>
            <w:r>
              <w:rPr>
                <w:rFonts w:ascii="Times New Roman" w:hAnsi="Times New Roman" w:cs="Times New Roman"/>
                <w:sz w:val="24"/>
                <w:szCs w:val="24"/>
                <w:lang w:val="kk-KZ"/>
              </w:rPr>
              <w:t>формулаларды</w:t>
            </w:r>
            <w:r>
              <w:rPr>
                <w:rFonts w:ascii="Times New Roman" w:hAnsi="Times New Roman"/>
                <w:sz w:val="24"/>
                <w:szCs w:val="24"/>
                <w:lang w:val="kk-KZ"/>
              </w:rPr>
              <w:t xml:space="preserve"> </w:t>
            </w:r>
            <w:r>
              <w:rPr>
                <w:rFonts w:ascii="Times New Roman" w:hAnsi="Times New Roman" w:cs="Times New Roman"/>
                <w:sz w:val="24"/>
                <w:szCs w:val="24"/>
                <w:lang w:val="kk-KZ"/>
              </w:rPr>
              <w:t>б</w:t>
            </w:r>
            <w:r>
              <w:rPr>
                <w:rFonts w:ascii="Cambria Math" w:hAnsi="Cambria Math" w:cs="Cambria Math"/>
                <w:sz w:val="24"/>
                <w:szCs w:val="24"/>
                <w:lang w:val="kk-KZ"/>
              </w:rPr>
              <w:t>ѳ</w:t>
            </w:r>
            <w:r>
              <w:rPr>
                <w:rFonts w:ascii="Times New Roman" w:hAnsi="Times New Roman" w:cs="Times New Roman"/>
                <w:sz w:val="24"/>
                <w:szCs w:val="24"/>
                <w:lang w:val="kk-KZ"/>
              </w:rPr>
              <w:t>лүп</w:t>
            </w:r>
            <w:r>
              <w:rPr>
                <w:rFonts w:ascii="Times New Roman" w:hAnsi="Times New Roman"/>
                <w:sz w:val="24"/>
                <w:szCs w:val="24"/>
                <w:lang w:val="kk-KZ"/>
              </w:rPr>
              <w:t xml:space="preserve"> </w:t>
            </w:r>
            <w:r>
              <w:rPr>
                <w:rFonts w:ascii="Times New Roman" w:hAnsi="Times New Roman" w:cs="Times New Roman"/>
                <w:sz w:val="24"/>
                <w:szCs w:val="24"/>
                <w:lang w:val="kk-KZ"/>
              </w:rPr>
              <w:t>алат</w:t>
            </w:r>
            <w:r>
              <w:rPr>
                <w:rFonts w:ascii="Times New Roman" w:hAnsi="Times New Roman"/>
                <w:sz w:val="24"/>
                <w:szCs w:val="24"/>
                <w:lang w:val="kk-KZ"/>
              </w:rPr>
              <w:t xml:space="preserve">, </w:t>
            </w:r>
            <w:r>
              <w:rPr>
                <w:rFonts w:ascii="Times New Roman" w:hAnsi="Times New Roman" w:cs="Times New Roman"/>
                <w:sz w:val="24"/>
                <w:szCs w:val="24"/>
                <w:lang w:val="kk-KZ"/>
              </w:rPr>
              <w:t>эсепт</w:t>
            </w:r>
            <w:r>
              <w:rPr>
                <w:rFonts w:ascii="Cambria Math" w:hAnsi="Cambria Math" w:cs="Cambria Math"/>
                <w:sz w:val="24"/>
                <w:szCs w:val="24"/>
                <w:lang w:val="kk-KZ"/>
              </w:rPr>
              <w:t>ѳѳ</w:t>
            </w:r>
            <w:r>
              <w:rPr>
                <w:rFonts w:ascii="Times New Roman" w:hAnsi="Times New Roman" w:cs="Times New Roman"/>
                <w:sz w:val="24"/>
                <w:szCs w:val="24"/>
                <w:lang w:val="kk-KZ"/>
              </w:rPr>
              <w:t>л</w:t>
            </w:r>
            <w:r>
              <w:rPr>
                <w:rFonts w:ascii="Cambria Math" w:hAnsi="Cambria Math" w:cs="Cambria Math"/>
                <w:sz w:val="24"/>
                <w:szCs w:val="24"/>
                <w:lang w:val="kk-KZ"/>
              </w:rPr>
              <w:t>ѳ</w:t>
            </w:r>
            <w:r>
              <w:rPr>
                <w:rFonts w:ascii="Times New Roman" w:hAnsi="Times New Roman" w:cs="Times New Roman"/>
                <w:sz w:val="24"/>
                <w:szCs w:val="24"/>
                <w:lang w:val="kk-KZ"/>
              </w:rPr>
              <w:t>рдү</w:t>
            </w:r>
            <w:r>
              <w:rPr>
                <w:rFonts w:ascii="Times New Roman" w:hAnsi="Times New Roman"/>
                <w:sz w:val="24"/>
                <w:szCs w:val="24"/>
                <w:lang w:val="kk-KZ"/>
              </w:rPr>
              <w:t xml:space="preserve"> жүргүз</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 xml:space="preserve">. </w:t>
            </w:r>
          </w:p>
          <w:p w:rsidR="008C3BB9" w:rsidRDefault="008C3BB9">
            <w:pPr>
              <w:overflowPunct w:val="0"/>
              <w:autoSpaceDE w:val="0"/>
              <w:autoSpaceDN w:val="0"/>
              <w:adjustRightInd w:val="0"/>
              <w:rPr>
                <w:rFonts w:ascii="Times New Roman" w:hAnsi="Times New Roman"/>
                <w:sz w:val="24"/>
                <w:szCs w:val="24"/>
                <w:lang w:val="kk-KZ"/>
              </w:rPr>
            </w:pPr>
            <w:r>
              <w:rPr>
                <w:rFonts w:ascii="Times New Roman" w:hAnsi="Times New Roman"/>
                <w:b/>
                <w:sz w:val="24"/>
                <w:szCs w:val="24"/>
                <w:lang w:val="kk-KZ"/>
              </w:rPr>
              <w:t>7.3.3.4</w:t>
            </w:r>
            <w:r>
              <w:rPr>
                <w:rFonts w:ascii="Times New Roman" w:hAnsi="Times New Roman"/>
                <w:sz w:val="24"/>
                <w:szCs w:val="24"/>
                <w:lang w:val="kk-KZ"/>
              </w:rPr>
              <w:t xml:space="preserve">. Физикалык закондорду (Ньютондун </w:t>
            </w:r>
            <w:r>
              <w:rPr>
                <w:rFonts w:cs="Calibri"/>
                <w:sz w:val="24"/>
                <w:szCs w:val="24"/>
                <w:lang w:val="kk-KZ"/>
              </w:rPr>
              <w:t xml:space="preserve">I, II и III </w:t>
            </w:r>
            <w:r>
              <w:rPr>
                <w:rFonts w:ascii="Times New Roman" w:hAnsi="Times New Roman"/>
                <w:sz w:val="24"/>
                <w:szCs w:val="24"/>
                <w:lang w:val="kk-KZ"/>
              </w:rPr>
              <w:t>закону, Архимед законун, Паскаль закону) колдонуунун чегин  билишет.</w:t>
            </w:r>
          </w:p>
        </w:tc>
        <w:tc>
          <w:tcPr>
            <w:tcW w:w="3685" w:type="dxa"/>
            <w:tcBorders>
              <w:top w:val="single" w:sz="4" w:space="0" w:color="000000"/>
              <w:left w:val="single" w:sz="4" w:space="0" w:color="000000"/>
              <w:bottom w:val="single" w:sz="4" w:space="0" w:color="000000"/>
              <w:right w:val="single" w:sz="4" w:space="0" w:color="000000"/>
            </w:tcBorders>
          </w:tcPr>
          <w:p w:rsidR="008C3BB9" w:rsidRDefault="008C3BB9">
            <w:pPr>
              <w:overflowPunct w:val="0"/>
              <w:autoSpaceDE w:val="0"/>
              <w:autoSpaceDN w:val="0"/>
              <w:adjustRightInd w:val="0"/>
              <w:spacing w:before="60"/>
              <w:rPr>
                <w:rFonts w:ascii="Times New Roman" w:hAnsi="Times New Roman"/>
                <w:sz w:val="24"/>
                <w:szCs w:val="24"/>
                <w:lang w:val="kk-KZ"/>
              </w:rPr>
            </w:pPr>
          </w:p>
        </w:tc>
        <w:tc>
          <w:tcPr>
            <w:tcW w:w="3905" w:type="dxa"/>
            <w:tcBorders>
              <w:top w:val="single" w:sz="4" w:space="0" w:color="000000"/>
              <w:left w:val="single" w:sz="4" w:space="0" w:color="000000"/>
              <w:bottom w:val="single" w:sz="4" w:space="0" w:color="000000"/>
              <w:right w:val="single" w:sz="4" w:space="0" w:color="000000"/>
            </w:tcBorders>
            <w:hideMark/>
          </w:tcPr>
          <w:p w:rsidR="008C3BB9" w:rsidRDefault="008C3BB9">
            <w:pPr>
              <w:rPr>
                <w:rFonts w:ascii="Times New Roman" w:hAnsi="Times New Roman"/>
                <w:sz w:val="24"/>
                <w:szCs w:val="24"/>
                <w:lang w:val="kk-KZ"/>
              </w:rPr>
            </w:pPr>
            <w:r>
              <w:rPr>
                <w:rFonts w:ascii="Times New Roman" w:hAnsi="Times New Roman"/>
                <w:b/>
                <w:sz w:val="24"/>
                <w:szCs w:val="24"/>
                <w:lang w:val="kk-KZ"/>
              </w:rPr>
              <w:t>9.3.3.1.</w:t>
            </w:r>
            <w:r>
              <w:rPr>
                <w:rFonts w:ascii="Times New Roman" w:hAnsi="Times New Roman"/>
                <w:sz w:val="24"/>
                <w:szCs w:val="24"/>
                <w:lang w:val="kk-KZ"/>
              </w:rPr>
              <w:t xml:space="preserve"> Ньютондун закондорунун жана бүткүл дүйн</w:t>
            </w:r>
            <w:r>
              <w:rPr>
                <w:rFonts w:ascii="Cambria Math" w:hAnsi="Cambria Math" w:cs="Cambria Math"/>
                <w:sz w:val="24"/>
                <w:szCs w:val="24"/>
                <w:lang w:val="kk-KZ"/>
              </w:rPr>
              <w:t>ѳ</w:t>
            </w:r>
            <w:r>
              <w:rPr>
                <w:rFonts w:ascii="Times New Roman" w:hAnsi="Times New Roman" w:cs="Times New Roman"/>
                <w:sz w:val="24"/>
                <w:szCs w:val="24"/>
                <w:lang w:val="kk-KZ"/>
              </w:rPr>
              <w:t>лүк</w:t>
            </w:r>
            <w:r>
              <w:rPr>
                <w:rFonts w:ascii="Times New Roman" w:hAnsi="Times New Roman"/>
                <w:sz w:val="24"/>
                <w:szCs w:val="24"/>
                <w:lang w:val="kk-KZ"/>
              </w:rPr>
              <w:t xml:space="preserve"> </w:t>
            </w:r>
            <w:r>
              <w:rPr>
                <w:rFonts w:ascii="Times New Roman" w:hAnsi="Times New Roman" w:cs="Times New Roman"/>
                <w:sz w:val="24"/>
                <w:szCs w:val="24"/>
                <w:lang w:val="kk-KZ"/>
              </w:rPr>
              <w:t>тартылуу</w:t>
            </w:r>
            <w:r>
              <w:rPr>
                <w:rFonts w:ascii="Times New Roman" w:hAnsi="Times New Roman"/>
                <w:sz w:val="24"/>
                <w:szCs w:val="24"/>
                <w:lang w:val="kk-KZ"/>
              </w:rPr>
              <w:t xml:space="preserve"> </w:t>
            </w:r>
            <w:r>
              <w:rPr>
                <w:rFonts w:ascii="Times New Roman" w:hAnsi="Times New Roman" w:cs="Times New Roman"/>
                <w:sz w:val="24"/>
                <w:szCs w:val="24"/>
                <w:lang w:val="kk-KZ"/>
              </w:rPr>
              <w:t>законунун</w:t>
            </w:r>
            <w:r>
              <w:rPr>
                <w:rFonts w:ascii="Times New Roman" w:hAnsi="Times New Roman"/>
                <w:sz w:val="24"/>
                <w:szCs w:val="24"/>
                <w:lang w:val="kk-KZ"/>
              </w:rPr>
              <w:t xml:space="preserve">, </w:t>
            </w:r>
            <w:r>
              <w:rPr>
                <w:rFonts w:ascii="Times New Roman" w:hAnsi="Times New Roman" w:cs="Times New Roman"/>
                <w:sz w:val="24"/>
                <w:szCs w:val="24"/>
                <w:lang w:val="kk-KZ"/>
              </w:rPr>
              <w:t>импульстун</w:t>
            </w:r>
            <w:r>
              <w:rPr>
                <w:rFonts w:ascii="Times New Roman" w:hAnsi="Times New Roman"/>
                <w:sz w:val="24"/>
                <w:szCs w:val="24"/>
                <w:lang w:val="kk-KZ"/>
              </w:rPr>
              <w:t xml:space="preserve"> </w:t>
            </w:r>
            <w:r>
              <w:rPr>
                <w:rFonts w:ascii="Times New Roman" w:hAnsi="Times New Roman" w:cs="Times New Roman"/>
                <w:sz w:val="24"/>
                <w:szCs w:val="24"/>
                <w:lang w:val="kk-KZ"/>
              </w:rPr>
              <w:t>сакталуу</w:t>
            </w:r>
            <w:r>
              <w:rPr>
                <w:rFonts w:ascii="Times New Roman" w:hAnsi="Times New Roman"/>
                <w:sz w:val="24"/>
                <w:szCs w:val="24"/>
                <w:lang w:val="kk-KZ"/>
              </w:rPr>
              <w:t xml:space="preserve"> </w:t>
            </w:r>
            <w:r>
              <w:rPr>
                <w:rFonts w:ascii="Times New Roman" w:hAnsi="Times New Roman" w:cs="Times New Roman"/>
                <w:sz w:val="24"/>
                <w:szCs w:val="24"/>
                <w:lang w:val="kk-KZ"/>
              </w:rPr>
              <w:t>законунун</w:t>
            </w:r>
            <w:r>
              <w:rPr>
                <w:rFonts w:ascii="Times New Roman" w:hAnsi="Times New Roman"/>
                <w:sz w:val="24"/>
                <w:szCs w:val="24"/>
                <w:lang w:val="kk-KZ"/>
              </w:rPr>
              <w:t xml:space="preserve">, </w:t>
            </w:r>
            <w:r>
              <w:rPr>
                <w:rFonts w:ascii="Times New Roman" w:hAnsi="Times New Roman" w:cs="Times New Roman"/>
                <w:sz w:val="24"/>
                <w:szCs w:val="24"/>
                <w:lang w:val="kk-KZ"/>
              </w:rPr>
              <w:t>реактивдүү</w:t>
            </w:r>
            <w:r>
              <w:rPr>
                <w:rFonts w:ascii="Times New Roman" w:hAnsi="Times New Roman"/>
                <w:sz w:val="24"/>
                <w:szCs w:val="24"/>
                <w:lang w:val="kk-KZ"/>
              </w:rPr>
              <w:t xml:space="preserve"> кыймылдын, ультра үндүү изилд</w:t>
            </w:r>
            <w:r>
              <w:rPr>
                <w:rFonts w:ascii="Cambria Math" w:hAnsi="Cambria Math" w:cs="Cambria Math"/>
                <w:sz w:val="24"/>
                <w:szCs w:val="24"/>
                <w:lang w:val="kk-KZ"/>
              </w:rPr>
              <w:t>ѳѳ</w:t>
            </w:r>
            <w:r>
              <w:rPr>
                <w:rFonts w:ascii="Times New Roman" w:hAnsi="Times New Roman" w:cs="Times New Roman"/>
                <w:sz w:val="24"/>
                <w:szCs w:val="24"/>
                <w:lang w:val="kk-KZ"/>
              </w:rPr>
              <w:t>л</w:t>
            </w:r>
            <w:r>
              <w:rPr>
                <w:rFonts w:ascii="Cambria Math" w:hAnsi="Cambria Math" w:cs="Cambria Math"/>
                <w:sz w:val="24"/>
                <w:szCs w:val="24"/>
                <w:lang w:val="kk-KZ"/>
              </w:rPr>
              <w:t>ѳ</w:t>
            </w:r>
            <w:r>
              <w:rPr>
                <w:rFonts w:ascii="Times New Roman" w:hAnsi="Times New Roman" w:cs="Times New Roman"/>
                <w:sz w:val="24"/>
                <w:szCs w:val="24"/>
                <w:lang w:val="kk-KZ"/>
              </w:rPr>
              <w:t>рдүн</w:t>
            </w:r>
            <w:r>
              <w:rPr>
                <w:rFonts w:ascii="Times New Roman" w:hAnsi="Times New Roman"/>
                <w:sz w:val="24"/>
                <w:szCs w:val="24"/>
                <w:lang w:val="kk-KZ"/>
              </w:rPr>
              <w:t xml:space="preserve"> </w:t>
            </w:r>
            <w:r>
              <w:rPr>
                <w:rFonts w:ascii="Times New Roman" w:hAnsi="Times New Roman" w:cs="Times New Roman"/>
                <w:sz w:val="24"/>
                <w:szCs w:val="24"/>
                <w:lang w:val="kk-KZ"/>
              </w:rPr>
              <w:t>практикалык</w:t>
            </w:r>
            <w:r>
              <w:rPr>
                <w:rFonts w:ascii="Times New Roman" w:hAnsi="Times New Roman"/>
                <w:sz w:val="24"/>
                <w:szCs w:val="24"/>
                <w:lang w:val="kk-KZ"/>
              </w:rPr>
              <w:t xml:space="preserve"> </w:t>
            </w:r>
            <w:r>
              <w:rPr>
                <w:rFonts w:ascii="Times New Roman" w:hAnsi="Times New Roman" w:cs="Times New Roman"/>
                <w:sz w:val="24"/>
                <w:szCs w:val="24"/>
                <w:lang w:val="kk-KZ"/>
              </w:rPr>
              <w:t>колдонулушуна</w:t>
            </w:r>
            <w:r>
              <w:rPr>
                <w:rFonts w:ascii="Times New Roman" w:hAnsi="Times New Roman"/>
                <w:sz w:val="24"/>
                <w:szCs w:val="24"/>
                <w:lang w:val="kk-KZ"/>
              </w:rPr>
              <w:t xml:space="preserve"> </w:t>
            </w:r>
            <w:r>
              <w:rPr>
                <w:rFonts w:ascii="Times New Roman" w:hAnsi="Times New Roman" w:cs="Times New Roman"/>
                <w:sz w:val="24"/>
                <w:szCs w:val="24"/>
                <w:lang w:val="kk-KZ"/>
              </w:rPr>
              <w:t>мисалдарды</w:t>
            </w:r>
            <w:r>
              <w:rPr>
                <w:rFonts w:ascii="Times New Roman" w:hAnsi="Times New Roman"/>
                <w:sz w:val="24"/>
                <w:szCs w:val="24"/>
                <w:lang w:val="kk-KZ"/>
              </w:rPr>
              <w:t xml:space="preserve"> </w:t>
            </w:r>
            <w:r>
              <w:rPr>
                <w:rFonts w:ascii="Times New Roman" w:hAnsi="Times New Roman"/>
                <w:sz w:val="24"/>
                <w:szCs w:val="24"/>
                <w:lang w:val="kk-KZ"/>
              </w:rPr>
              <w:lastRenderedPageBreak/>
              <w:t>келтирет. 1</w:t>
            </w:r>
          </w:p>
          <w:p w:rsidR="008C3BB9" w:rsidRDefault="008C3BB9">
            <w:pPr>
              <w:rPr>
                <w:rFonts w:ascii="Times New Roman" w:hAnsi="Times New Roman"/>
                <w:sz w:val="24"/>
                <w:szCs w:val="24"/>
                <w:lang w:val="kk-KZ"/>
              </w:rPr>
            </w:pPr>
            <w:r>
              <w:rPr>
                <w:rFonts w:ascii="Times New Roman" w:hAnsi="Times New Roman"/>
                <w:b/>
                <w:sz w:val="24"/>
                <w:szCs w:val="24"/>
                <w:lang w:val="kk-KZ"/>
              </w:rPr>
              <w:t xml:space="preserve">9.3.3.1. </w:t>
            </w:r>
            <w:r>
              <w:rPr>
                <w:rFonts w:ascii="Times New Roman" w:hAnsi="Times New Roman"/>
                <w:sz w:val="24"/>
                <w:szCs w:val="24"/>
                <w:lang w:val="kk-KZ"/>
              </w:rPr>
              <w:t>Закондорду жана принциптерди колдонуп, механикалык кыймылды талдайт, Ньютондун закондорунун, бүткүл дүйн</w:t>
            </w:r>
            <w:r>
              <w:rPr>
                <w:rFonts w:ascii="Cambria Math" w:hAnsi="Cambria Math" w:cs="Cambria Math"/>
                <w:sz w:val="24"/>
                <w:szCs w:val="24"/>
                <w:lang w:val="kk-KZ"/>
              </w:rPr>
              <w:t>ѳ</w:t>
            </w:r>
            <w:r>
              <w:rPr>
                <w:rFonts w:ascii="Times New Roman" w:hAnsi="Times New Roman" w:cs="Times New Roman"/>
                <w:sz w:val="24"/>
                <w:szCs w:val="24"/>
                <w:lang w:val="kk-KZ"/>
              </w:rPr>
              <w:t>лүк</w:t>
            </w:r>
            <w:r>
              <w:rPr>
                <w:rFonts w:ascii="Times New Roman" w:hAnsi="Times New Roman"/>
                <w:sz w:val="24"/>
                <w:szCs w:val="24"/>
                <w:lang w:val="kk-KZ"/>
              </w:rPr>
              <w:t xml:space="preserve"> </w:t>
            </w:r>
            <w:r>
              <w:rPr>
                <w:rFonts w:ascii="Times New Roman" w:hAnsi="Times New Roman" w:cs="Times New Roman"/>
                <w:sz w:val="24"/>
                <w:szCs w:val="24"/>
                <w:lang w:val="kk-KZ"/>
              </w:rPr>
              <w:t>тартылуу</w:t>
            </w:r>
            <w:r>
              <w:rPr>
                <w:rFonts w:ascii="Times New Roman" w:hAnsi="Times New Roman"/>
                <w:sz w:val="24"/>
                <w:szCs w:val="24"/>
                <w:lang w:val="kk-KZ"/>
              </w:rPr>
              <w:t xml:space="preserve"> </w:t>
            </w:r>
            <w:r>
              <w:rPr>
                <w:rFonts w:ascii="Times New Roman" w:hAnsi="Times New Roman" w:cs="Times New Roman"/>
                <w:sz w:val="24"/>
                <w:szCs w:val="24"/>
                <w:lang w:val="kk-KZ"/>
              </w:rPr>
              <w:t>законунун</w:t>
            </w:r>
            <w:r>
              <w:rPr>
                <w:rFonts w:ascii="Times New Roman" w:hAnsi="Times New Roman"/>
                <w:sz w:val="24"/>
                <w:szCs w:val="24"/>
                <w:lang w:val="kk-KZ"/>
              </w:rPr>
              <w:t xml:space="preserve"> </w:t>
            </w:r>
            <w:r>
              <w:rPr>
                <w:rFonts w:ascii="Times New Roman" w:hAnsi="Times New Roman" w:cs="Times New Roman"/>
                <w:sz w:val="24"/>
                <w:szCs w:val="24"/>
                <w:lang w:val="kk-KZ"/>
              </w:rPr>
              <w:t>аныктамаларын</w:t>
            </w:r>
            <w:r>
              <w:rPr>
                <w:rFonts w:ascii="Times New Roman" w:hAnsi="Times New Roman"/>
                <w:sz w:val="24"/>
                <w:szCs w:val="24"/>
                <w:lang w:val="kk-KZ"/>
              </w:rPr>
              <w:t xml:space="preserve">, </w:t>
            </w:r>
            <w:r>
              <w:rPr>
                <w:rFonts w:ascii="Times New Roman" w:hAnsi="Times New Roman" w:cs="Times New Roman"/>
                <w:sz w:val="24"/>
                <w:szCs w:val="24"/>
                <w:lang w:val="kk-KZ"/>
              </w:rPr>
              <w:t>алардын</w:t>
            </w:r>
            <w:r>
              <w:rPr>
                <w:rFonts w:ascii="Times New Roman" w:hAnsi="Times New Roman"/>
                <w:sz w:val="24"/>
                <w:szCs w:val="24"/>
                <w:lang w:val="kk-KZ"/>
              </w:rPr>
              <w:t xml:space="preserve"> </w:t>
            </w:r>
            <w:r>
              <w:rPr>
                <w:rFonts w:ascii="Times New Roman" w:hAnsi="Times New Roman" w:cs="Times New Roman"/>
                <w:sz w:val="24"/>
                <w:szCs w:val="24"/>
                <w:lang w:val="kk-KZ"/>
              </w:rPr>
              <w:t>математик</w:t>
            </w:r>
            <w:r>
              <w:rPr>
                <w:rFonts w:ascii="Times New Roman" w:hAnsi="Times New Roman"/>
                <w:sz w:val="24"/>
                <w:szCs w:val="24"/>
                <w:lang w:val="kk-KZ"/>
              </w:rPr>
              <w:t>алык туюниулушун талдай алат, илимий фактыларды интерпретациялап, тыянак чыгарат.</w:t>
            </w:r>
          </w:p>
          <w:p w:rsidR="008C3BB9" w:rsidRDefault="008C3BB9">
            <w:pPr>
              <w:jc w:val="both"/>
              <w:rPr>
                <w:rFonts w:ascii="Calibri" w:hAnsi="Calibri" w:cs="Calibri"/>
                <w:color w:val="000000"/>
                <w:sz w:val="28"/>
                <w:szCs w:val="20"/>
                <w:lang w:val="kk-KZ"/>
              </w:rPr>
            </w:pPr>
            <w:r>
              <w:rPr>
                <w:rFonts w:ascii="Times New Roman" w:hAnsi="Times New Roman"/>
                <w:b/>
                <w:color w:val="000000"/>
                <w:sz w:val="24"/>
                <w:szCs w:val="24"/>
                <w:lang w:val="kk-KZ"/>
              </w:rPr>
              <w:t xml:space="preserve">9.3.3.2. </w:t>
            </w:r>
            <w:r>
              <w:rPr>
                <w:rFonts w:ascii="Times New Roman" w:hAnsi="Times New Roman"/>
                <w:color w:val="000000"/>
                <w:sz w:val="24"/>
                <w:szCs w:val="24"/>
                <w:lang w:val="kk-KZ"/>
              </w:rPr>
              <w:t>Алган билимдерин</w:t>
            </w:r>
            <w:r>
              <w:rPr>
                <w:rFonts w:ascii="Times New Roman" w:hAnsi="Times New Roman"/>
                <w:b/>
                <w:color w:val="000000"/>
                <w:sz w:val="24"/>
                <w:szCs w:val="24"/>
                <w:lang w:val="kk-KZ"/>
              </w:rPr>
              <w:t xml:space="preserve"> </w:t>
            </w:r>
            <w:r>
              <w:rPr>
                <w:rFonts w:ascii="Times New Roman" w:hAnsi="Times New Roman"/>
                <w:color w:val="000000"/>
                <w:sz w:val="24"/>
                <w:szCs w:val="24"/>
                <w:lang w:val="kk-KZ"/>
              </w:rPr>
              <w:t>нерселердин эркин түшүүсүн, оордук күчүнүн таасири астындагы кыймылды, механикалык термелүүл</w:t>
            </w:r>
            <w:r>
              <w:rPr>
                <w:rFonts w:ascii="Cambria Math" w:hAnsi="Cambria Math" w:cs="Cambria Math"/>
                <w:color w:val="000000"/>
                <w:sz w:val="24"/>
                <w:szCs w:val="24"/>
                <w:lang w:val="kk-KZ"/>
              </w:rPr>
              <w:t>ѳ</w:t>
            </w:r>
            <w:r>
              <w:rPr>
                <w:rFonts w:ascii="Times New Roman" w:hAnsi="Times New Roman" w:cs="Times New Roman"/>
                <w:color w:val="000000"/>
                <w:sz w:val="24"/>
                <w:szCs w:val="24"/>
                <w:lang w:val="kk-KZ"/>
              </w:rPr>
              <w:t>рдү</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реактивдүү</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кыймылды</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резонансты</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туурасынан</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жана</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у</w:t>
            </w:r>
            <w:r>
              <w:rPr>
                <w:rFonts w:ascii="Times New Roman" w:hAnsi="Times New Roman"/>
                <w:color w:val="000000"/>
                <w:sz w:val="24"/>
                <w:szCs w:val="24"/>
                <w:lang w:val="kk-KZ"/>
              </w:rPr>
              <w:t xml:space="preserve">затасынан кеткен толкундардын пайда болу механизмдерин, термелүү </w:t>
            </w:r>
            <w:r>
              <w:rPr>
                <w:rFonts w:ascii="Times New Roman" w:hAnsi="Times New Roman"/>
                <w:color w:val="000000"/>
                <w:sz w:val="24"/>
                <w:szCs w:val="24"/>
                <w:lang w:val="kk-KZ"/>
              </w:rPr>
              <w:lastRenderedPageBreak/>
              <w:t>контурунда жүрүүчү процесстерди түшүндүрүүд</w:t>
            </w:r>
            <w:r>
              <w:rPr>
                <w:rFonts w:ascii="Cambria Math" w:hAnsi="Cambria Math" w:cs="Cambria Math"/>
                <w:color w:val="000000"/>
                <w:sz w:val="24"/>
                <w:szCs w:val="24"/>
                <w:lang w:val="kk-KZ"/>
              </w:rPr>
              <w:t>ѳ</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практикалык</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маселелерди</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чечүүд</w:t>
            </w:r>
            <w:r>
              <w:rPr>
                <w:rFonts w:ascii="Cambria Math" w:hAnsi="Cambria Math" w:cs="Cambria Math"/>
                <w:color w:val="000000"/>
                <w:sz w:val="24"/>
                <w:szCs w:val="24"/>
                <w:lang w:val="kk-KZ"/>
              </w:rPr>
              <w:t>ѳ</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жаратылышты</w:t>
            </w:r>
            <w:r>
              <w:rPr>
                <w:rFonts w:ascii="Times New Roman" w:hAnsi="Times New Roman"/>
                <w:color w:val="000000"/>
                <w:sz w:val="24"/>
                <w:szCs w:val="24"/>
                <w:lang w:val="kk-KZ"/>
              </w:rPr>
              <w:t xml:space="preserve"> рационалдуу пайдаланууда жана айлана ч</w:t>
            </w:r>
            <w:r>
              <w:rPr>
                <w:rFonts w:ascii="Cambria Math" w:hAnsi="Cambria Math" w:cs="Cambria Math"/>
                <w:color w:val="000000"/>
                <w:sz w:val="24"/>
                <w:szCs w:val="24"/>
                <w:lang w:val="kk-KZ"/>
              </w:rPr>
              <w:t>ѳ</w:t>
            </w:r>
            <w:r>
              <w:rPr>
                <w:rFonts w:ascii="Times New Roman" w:hAnsi="Times New Roman" w:cs="Times New Roman"/>
                <w:color w:val="000000"/>
                <w:sz w:val="24"/>
                <w:szCs w:val="24"/>
                <w:lang w:val="kk-KZ"/>
              </w:rPr>
              <w:t>йр</w:t>
            </w:r>
            <w:r>
              <w:rPr>
                <w:rFonts w:ascii="Cambria Math" w:hAnsi="Cambria Math" w:cs="Cambria Math"/>
                <w:color w:val="000000"/>
                <w:sz w:val="24"/>
                <w:szCs w:val="24"/>
                <w:lang w:val="kk-KZ"/>
              </w:rPr>
              <w:t>ѳ</w:t>
            </w:r>
            <w:r>
              <w:rPr>
                <w:rFonts w:ascii="Times New Roman" w:hAnsi="Times New Roman" w:cs="Times New Roman"/>
                <w:color w:val="000000"/>
                <w:sz w:val="24"/>
                <w:szCs w:val="24"/>
                <w:lang w:val="kk-KZ"/>
              </w:rPr>
              <w:t>нү</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коргоодо</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пайдалана</w:t>
            </w:r>
            <w:r>
              <w:rPr>
                <w:rFonts w:ascii="Times New Roman" w:hAnsi="Times New Roman"/>
                <w:color w:val="000000"/>
                <w:sz w:val="24"/>
                <w:szCs w:val="24"/>
                <w:lang w:val="kk-KZ"/>
              </w:rPr>
              <w:t xml:space="preserve"> </w:t>
            </w:r>
            <w:r>
              <w:rPr>
                <w:rFonts w:ascii="Times New Roman" w:hAnsi="Times New Roman" w:cs="Times New Roman"/>
                <w:color w:val="000000"/>
                <w:sz w:val="24"/>
                <w:szCs w:val="24"/>
                <w:lang w:val="kk-KZ"/>
              </w:rPr>
              <w:t>алат</w:t>
            </w:r>
            <w:r>
              <w:rPr>
                <w:rFonts w:ascii="Times New Roman" w:hAnsi="Times New Roman"/>
                <w:color w:val="000000"/>
                <w:sz w:val="24"/>
                <w:szCs w:val="24"/>
                <w:lang w:val="kk-KZ"/>
              </w:rPr>
              <w:t>.</w:t>
            </w:r>
          </w:p>
          <w:p w:rsidR="008C3BB9" w:rsidRDefault="008C3BB9">
            <w:pPr>
              <w:overflowPunct w:val="0"/>
              <w:autoSpaceDE w:val="0"/>
              <w:autoSpaceDN w:val="0"/>
              <w:adjustRightInd w:val="0"/>
              <w:jc w:val="both"/>
              <w:rPr>
                <w:rFonts w:ascii="Calibri" w:hAnsi="Calibri" w:cs="Calibri"/>
                <w:color w:val="000000"/>
                <w:sz w:val="28"/>
              </w:rPr>
            </w:pPr>
            <w:r>
              <w:rPr>
                <w:rFonts w:ascii="Times New Roman" w:hAnsi="Times New Roman"/>
                <w:b/>
                <w:color w:val="000000"/>
                <w:sz w:val="24"/>
                <w:szCs w:val="24"/>
              </w:rPr>
              <w:t>9.3.3.3.</w:t>
            </w:r>
            <w:r>
              <w:rPr>
                <w:rFonts w:ascii="Times New Roman" w:hAnsi="Times New Roman"/>
                <w:color w:val="000000"/>
                <w:sz w:val="24"/>
                <w:szCs w:val="24"/>
              </w:rPr>
              <w:t xml:space="preserve"> Космос техникаларын колдонуунун натыйжаларын баалай алат.</w:t>
            </w:r>
          </w:p>
        </w:tc>
      </w:tr>
      <w:tr w:rsidR="008C3BB9" w:rsidTr="008C3BB9">
        <w:tc>
          <w:tcPr>
            <w:tcW w:w="2019" w:type="dxa"/>
            <w:vMerge w:val="restart"/>
            <w:tcBorders>
              <w:top w:val="single" w:sz="4" w:space="0" w:color="000000"/>
              <w:left w:val="single" w:sz="4" w:space="0" w:color="000000"/>
              <w:bottom w:val="single" w:sz="4" w:space="0" w:color="000000"/>
              <w:right w:val="single" w:sz="4" w:space="0" w:color="000000"/>
            </w:tcBorders>
            <w:hideMark/>
          </w:tcPr>
          <w:p w:rsidR="008C3BB9" w:rsidRDefault="008C3BB9" w:rsidP="00CF4C05">
            <w:pPr>
              <w:pStyle w:val="a3"/>
              <w:numPr>
                <w:ilvl w:val="0"/>
                <w:numId w:val="90"/>
              </w:numPr>
              <w:tabs>
                <w:tab w:val="left" w:pos="426"/>
              </w:tabs>
              <w:spacing w:line="240" w:lineRule="auto"/>
              <w:ind w:left="0" w:firstLine="142"/>
              <w:jc w:val="center"/>
              <w:rPr>
                <w:rFonts w:ascii="Times New Roman" w:hAnsi="Times New Roman"/>
                <w:b/>
                <w:sz w:val="24"/>
                <w:szCs w:val="24"/>
              </w:rPr>
            </w:pPr>
            <w:r>
              <w:rPr>
                <w:rFonts w:ascii="Times New Roman" w:hAnsi="Times New Roman"/>
                <w:b/>
                <w:sz w:val="24"/>
                <w:szCs w:val="24"/>
              </w:rPr>
              <w:lastRenderedPageBreak/>
              <w:t>Энергия</w:t>
            </w:r>
          </w:p>
        </w:tc>
        <w:tc>
          <w:tcPr>
            <w:tcW w:w="2691" w:type="dxa"/>
            <w:tcBorders>
              <w:top w:val="single" w:sz="4" w:space="0" w:color="000000"/>
              <w:left w:val="single" w:sz="4" w:space="0" w:color="000000"/>
              <w:bottom w:val="single" w:sz="4" w:space="0" w:color="000000"/>
              <w:right w:val="single" w:sz="4" w:space="0" w:color="000000"/>
            </w:tcBorders>
            <w:hideMark/>
          </w:tcPr>
          <w:p w:rsidR="008C3BB9" w:rsidRDefault="008C3BB9" w:rsidP="00CF4C05">
            <w:pPr>
              <w:pStyle w:val="a3"/>
              <w:numPr>
                <w:ilvl w:val="1"/>
                <w:numId w:val="92"/>
              </w:numPr>
              <w:tabs>
                <w:tab w:val="left" w:pos="435"/>
                <w:tab w:val="left" w:pos="577"/>
              </w:tabs>
              <w:ind w:left="-35" w:firstLine="0"/>
              <w:jc w:val="both"/>
              <w:rPr>
                <w:rFonts w:ascii="Times New Roman" w:hAnsi="Times New Roman"/>
                <w:b/>
                <w:bCs/>
                <w:sz w:val="24"/>
                <w:szCs w:val="24"/>
              </w:rPr>
            </w:pPr>
            <w:r>
              <w:rPr>
                <w:rFonts w:ascii="Times New Roman" w:hAnsi="Times New Roman"/>
                <w:b/>
                <w:bCs/>
                <w:sz w:val="24"/>
                <w:szCs w:val="24"/>
              </w:rPr>
              <w:t xml:space="preserve">Илимий маселелерди түшүнүү жана аныктай билүү. </w:t>
            </w:r>
          </w:p>
        </w:tc>
        <w:tc>
          <w:tcPr>
            <w:tcW w:w="3620" w:type="dxa"/>
            <w:tcBorders>
              <w:top w:val="single" w:sz="4" w:space="0" w:color="000000"/>
              <w:left w:val="single" w:sz="4" w:space="0" w:color="000000"/>
              <w:bottom w:val="single" w:sz="4" w:space="0" w:color="000000"/>
              <w:right w:val="single" w:sz="4" w:space="0" w:color="000000"/>
            </w:tcBorders>
          </w:tcPr>
          <w:p w:rsidR="008C3BB9" w:rsidRDefault="008C3BB9">
            <w:pPr>
              <w:rPr>
                <w:rFonts w:ascii="Times New Roman" w:hAnsi="Times New Roman"/>
                <w:sz w:val="24"/>
                <w:szCs w:val="24"/>
                <w:lang w:val="kk-KZ"/>
              </w:rPr>
            </w:pPr>
            <w:r>
              <w:rPr>
                <w:rFonts w:ascii="Times New Roman" w:hAnsi="Times New Roman"/>
                <w:b/>
                <w:sz w:val="24"/>
                <w:szCs w:val="24"/>
                <w:lang w:val="kk-KZ"/>
              </w:rPr>
              <w:t>7.4.1.1.</w:t>
            </w:r>
            <w:r>
              <w:rPr>
                <w:rFonts w:ascii="Times New Roman" w:hAnsi="Times New Roman"/>
                <w:sz w:val="24"/>
                <w:szCs w:val="24"/>
                <w:lang w:val="kk-KZ"/>
              </w:rPr>
              <w:t xml:space="preserve"> Физикалык чоңдуктардын (кинетикалык, потенциалдык энергиялар, механикалык жумуш, кубаттуулук, жөнөкөй механизмдин ПАКи) маани-ма</w:t>
            </w:r>
            <w:r>
              <w:rPr>
                <w:rFonts w:ascii="Cambria Math" w:hAnsi="Cambria Math" w:cs="Cambria Math"/>
                <w:sz w:val="24"/>
                <w:szCs w:val="24"/>
                <w:lang w:val="kk-KZ"/>
              </w:rPr>
              <w:t>ӊ</w:t>
            </w:r>
            <w:r>
              <w:rPr>
                <w:rFonts w:ascii="Times New Roman" w:hAnsi="Times New Roman" w:cs="Times New Roman"/>
                <w:sz w:val="24"/>
                <w:szCs w:val="24"/>
                <w:lang w:val="kk-KZ"/>
              </w:rPr>
              <w:t>ызын</w:t>
            </w:r>
            <w:r>
              <w:rPr>
                <w:rFonts w:ascii="Times New Roman" w:hAnsi="Times New Roman"/>
                <w:sz w:val="24"/>
                <w:szCs w:val="24"/>
                <w:lang w:val="kk-KZ"/>
              </w:rPr>
              <w:t xml:space="preserve">, </w:t>
            </w:r>
            <w:r>
              <w:rPr>
                <w:rFonts w:ascii="Times New Roman" w:hAnsi="Times New Roman" w:cs="Times New Roman"/>
                <w:sz w:val="24"/>
                <w:szCs w:val="24"/>
                <w:lang w:val="kk-KZ"/>
              </w:rPr>
              <w:t>аныктамасын</w:t>
            </w:r>
            <w:r>
              <w:rPr>
                <w:rFonts w:ascii="Times New Roman" w:hAnsi="Times New Roman"/>
                <w:sz w:val="24"/>
                <w:szCs w:val="24"/>
                <w:lang w:val="kk-KZ"/>
              </w:rPr>
              <w:t xml:space="preserve"> </w:t>
            </w:r>
            <w:r>
              <w:rPr>
                <w:rFonts w:ascii="Times New Roman" w:hAnsi="Times New Roman" w:cs="Times New Roman"/>
                <w:sz w:val="24"/>
                <w:szCs w:val="24"/>
                <w:lang w:val="kk-KZ"/>
              </w:rPr>
              <w:t>түшүн</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w:t>
            </w:r>
          </w:p>
          <w:p w:rsidR="008C3BB9" w:rsidRDefault="008C3BB9">
            <w:pPr>
              <w:overflowPunct w:val="0"/>
              <w:autoSpaceDE w:val="0"/>
              <w:autoSpaceDN w:val="0"/>
              <w:adjustRightInd w:val="0"/>
              <w:rPr>
                <w:rFonts w:ascii="Times New Roman" w:hAnsi="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rPr>
                <w:rFonts w:ascii="Times New Roman" w:hAnsi="Times New Roman"/>
                <w:sz w:val="24"/>
                <w:szCs w:val="24"/>
                <w:lang w:val="kk-KZ"/>
              </w:rPr>
            </w:pPr>
            <w:r>
              <w:rPr>
                <w:rFonts w:ascii="Times New Roman" w:hAnsi="Times New Roman"/>
                <w:b/>
                <w:sz w:val="24"/>
                <w:szCs w:val="24"/>
                <w:lang w:val="kk-KZ"/>
              </w:rPr>
              <w:t>8.4.1.1.</w:t>
            </w:r>
            <w:r>
              <w:rPr>
                <w:rFonts w:ascii="Times New Roman" w:hAnsi="Times New Roman"/>
                <w:sz w:val="24"/>
                <w:szCs w:val="24"/>
                <w:lang w:val="kk-KZ"/>
              </w:rPr>
              <w:t xml:space="preserve"> Заттын агрегаттык абалынын </w:t>
            </w:r>
            <w:r>
              <w:rPr>
                <w:rFonts w:ascii="Cambria Math" w:hAnsi="Cambria Math" w:cs="Cambria Math"/>
                <w:sz w:val="24"/>
                <w:szCs w:val="24"/>
                <w:lang w:val="kk-KZ"/>
              </w:rPr>
              <w:t>ѳ</w:t>
            </w:r>
            <w:r>
              <w:rPr>
                <w:rFonts w:ascii="Times New Roman" w:hAnsi="Times New Roman" w:cs="Times New Roman"/>
                <w:sz w:val="24"/>
                <w:szCs w:val="24"/>
                <w:lang w:val="kk-KZ"/>
              </w:rPr>
              <w:t>зг</w:t>
            </w:r>
            <w:r>
              <w:rPr>
                <w:rFonts w:ascii="Cambria Math" w:hAnsi="Cambria Math" w:cs="Cambria Math"/>
                <w:sz w:val="24"/>
                <w:szCs w:val="24"/>
                <w:lang w:val="kk-KZ"/>
              </w:rPr>
              <w:t>ѳ</w:t>
            </w:r>
            <w:r>
              <w:rPr>
                <w:rFonts w:ascii="Times New Roman" w:hAnsi="Times New Roman" w:cs="Times New Roman"/>
                <w:sz w:val="24"/>
                <w:szCs w:val="24"/>
                <w:lang w:val="kk-KZ"/>
              </w:rPr>
              <w:t>рүүл</w:t>
            </w:r>
            <w:r>
              <w:rPr>
                <w:rFonts w:ascii="Cambria Math" w:hAnsi="Cambria Math" w:cs="Cambria Math"/>
                <w:sz w:val="24"/>
                <w:szCs w:val="24"/>
                <w:lang w:val="kk-KZ"/>
              </w:rPr>
              <w:t>ѳ</w:t>
            </w:r>
            <w:r>
              <w:rPr>
                <w:rFonts w:ascii="Times New Roman" w:hAnsi="Times New Roman" w:cs="Times New Roman"/>
                <w:sz w:val="24"/>
                <w:szCs w:val="24"/>
                <w:lang w:val="kk-KZ"/>
              </w:rPr>
              <w:t>рүнд</w:t>
            </w:r>
            <w:r>
              <w:rPr>
                <w:rFonts w:ascii="Cambria Math" w:hAnsi="Cambria Math" w:cs="Cambria Math"/>
                <w:sz w:val="24"/>
                <w:szCs w:val="24"/>
                <w:lang w:val="kk-KZ"/>
              </w:rPr>
              <w:t>ѳ</w:t>
            </w:r>
            <w:r>
              <w:rPr>
                <w:rFonts w:ascii="Times New Roman" w:hAnsi="Times New Roman"/>
                <w:sz w:val="24"/>
                <w:szCs w:val="24"/>
                <w:lang w:val="kk-KZ"/>
              </w:rPr>
              <w:t xml:space="preserve"> </w:t>
            </w:r>
            <w:r>
              <w:rPr>
                <w:rFonts w:ascii="Times New Roman" w:hAnsi="Times New Roman" w:cs="Times New Roman"/>
                <w:sz w:val="24"/>
                <w:szCs w:val="24"/>
                <w:lang w:val="kk-KZ"/>
              </w:rPr>
              <w:t>муздап</w:t>
            </w:r>
            <w:r>
              <w:rPr>
                <w:rFonts w:ascii="Times New Roman" w:hAnsi="Times New Roman"/>
                <w:sz w:val="24"/>
                <w:szCs w:val="24"/>
                <w:lang w:val="kk-KZ"/>
              </w:rPr>
              <w:t xml:space="preserve"> </w:t>
            </w:r>
            <w:r>
              <w:rPr>
                <w:rFonts w:ascii="Times New Roman" w:hAnsi="Times New Roman" w:cs="Times New Roman"/>
                <w:sz w:val="24"/>
                <w:szCs w:val="24"/>
                <w:lang w:val="kk-KZ"/>
              </w:rPr>
              <w:t>бараткан</w:t>
            </w:r>
            <w:r>
              <w:rPr>
                <w:rFonts w:ascii="Times New Roman" w:hAnsi="Times New Roman"/>
                <w:sz w:val="24"/>
                <w:szCs w:val="24"/>
                <w:lang w:val="kk-KZ"/>
              </w:rPr>
              <w:t xml:space="preserve"> </w:t>
            </w:r>
            <w:r>
              <w:rPr>
                <w:rFonts w:ascii="Times New Roman" w:hAnsi="Times New Roman" w:cs="Times New Roman"/>
                <w:sz w:val="24"/>
                <w:szCs w:val="24"/>
                <w:lang w:val="kk-KZ"/>
              </w:rPr>
              <w:t>суунун</w:t>
            </w:r>
            <w:r>
              <w:rPr>
                <w:rFonts w:ascii="Times New Roman" w:hAnsi="Times New Roman"/>
                <w:sz w:val="24"/>
                <w:szCs w:val="24"/>
                <w:lang w:val="kk-KZ"/>
              </w:rPr>
              <w:t xml:space="preserve"> </w:t>
            </w:r>
            <w:r>
              <w:rPr>
                <w:rFonts w:ascii="Times New Roman" w:hAnsi="Times New Roman" w:cs="Times New Roman"/>
                <w:sz w:val="24"/>
                <w:szCs w:val="24"/>
                <w:lang w:val="kk-KZ"/>
              </w:rPr>
              <w:t>жана</w:t>
            </w:r>
            <w:r>
              <w:rPr>
                <w:rFonts w:ascii="Times New Roman" w:hAnsi="Times New Roman"/>
                <w:sz w:val="24"/>
                <w:szCs w:val="24"/>
                <w:lang w:val="kk-KZ"/>
              </w:rPr>
              <w:t xml:space="preserve"> </w:t>
            </w:r>
            <w:r>
              <w:rPr>
                <w:rFonts w:ascii="Times New Roman" w:hAnsi="Times New Roman" w:cs="Times New Roman"/>
                <w:sz w:val="24"/>
                <w:szCs w:val="24"/>
                <w:lang w:val="kk-KZ"/>
              </w:rPr>
              <w:t>башка</w:t>
            </w:r>
            <w:r>
              <w:rPr>
                <w:rFonts w:ascii="Times New Roman" w:hAnsi="Times New Roman"/>
                <w:sz w:val="24"/>
                <w:szCs w:val="24"/>
                <w:lang w:val="kk-KZ"/>
              </w:rPr>
              <w:t xml:space="preserve"> </w:t>
            </w:r>
            <w:r>
              <w:rPr>
                <w:rFonts w:ascii="Times New Roman" w:hAnsi="Times New Roman" w:cs="Times New Roman"/>
                <w:sz w:val="24"/>
                <w:szCs w:val="24"/>
                <w:lang w:val="kk-KZ"/>
              </w:rPr>
              <w:t>нерсенин</w:t>
            </w:r>
            <w:r>
              <w:rPr>
                <w:rFonts w:ascii="Times New Roman" w:hAnsi="Times New Roman"/>
                <w:sz w:val="24"/>
                <w:szCs w:val="24"/>
                <w:lang w:val="kk-KZ"/>
              </w:rPr>
              <w:t xml:space="preserve"> </w:t>
            </w:r>
            <w:r>
              <w:rPr>
                <w:rFonts w:ascii="Times New Roman" w:hAnsi="Times New Roman" w:cs="Times New Roman"/>
                <w:sz w:val="24"/>
                <w:szCs w:val="24"/>
                <w:lang w:val="kk-KZ"/>
              </w:rPr>
              <w:t>температурасынын</w:t>
            </w:r>
            <w:r>
              <w:rPr>
                <w:rFonts w:ascii="Times New Roman" w:hAnsi="Times New Roman"/>
                <w:sz w:val="24"/>
                <w:szCs w:val="24"/>
                <w:lang w:val="kk-KZ"/>
              </w:rPr>
              <w:t xml:space="preserve"> убакыттан к</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карандылыгын</w:t>
            </w:r>
            <w:r>
              <w:rPr>
                <w:rFonts w:ascii="Times New Roman" w:hAnsi="Times New Roman"/>
                <w:sz w:val="24"/>
                <w:szCs w:val="24"/>
                <w:lang w:val="kk-KZ"/>
              </w:rPr>
              <w:t xml:space="preserve">  к</w:t>
            </w:r>
            <w:r>
              <w:rPr>
                <w:rFonts w:ascii="Cambria Math" w:hAnsi="Cambria Math" w:cs="Cambria Math"/>
                <w:sz w:val="24"/>
                <w:szCs w:val="24"/>
                <w:lang w:val="kk-KZ"/>
              </w:rPr>
              <w:t>ѳ</w:t>
            </w:r>
            <w:r>
              <w:rPr>
                <w:rFonts w:ascii="Times New Roman" w:hAnsi="Times New Roman" w:cs="Times New Roman"/>
                <w:sz w:val="24"/>
                <w:szCs w:val="24"/>
                <w:lang w:val="kk-KZ"/>
              </w:rPr>
              <w:t>рс</w:t>
            </w:r>
            <w:r>
              <w:rPr>
                <w:rFonts w:ascii="Cambria Math" w:hAnsi="Cambria Math" w:cs="Cambria Math"/>
                <w:sz w:val="24"/>
                <w:szCs w:val="24"/>
                <w:lang w:val="kk-KZ"/>
              </w:rPr>
              <w:t>ѳ</w:t>
            </w:r>
            <w:r>
              <w:rPr>
                <w:rFonts w:ascii="Times New Roman" w:hAnsi="Times New Roman" w:cs="Times New Roman"/>
                <w:sz w:val="24"/>
                <w:szCs w:val="24"/>
                <w:lang w:val="kk-KZ"/>
              </w:rPr>
              <w:t>түү</w:t>
            </w:r>
            <w:r>
              <w:rPr>
                <w:rFonts w:ascii="Times New Roman" w:hAnsi="Times New Roman"/>
                <w:sz w:val="24"/>
                <w:szCs w:val="24"/>
                <w:lang w:val="kk-KZ"/>
              </w:rPr>
              <w:t xml:space="preserve"> үчүн ж</w:t>
            </w:r>
            <w:r>
              <w:rPr>
                <w:rFonts w:ascii="Cambria Math" w:hAnsi="Cambria Math" w:cs="Cambria Math"/>
                <w:sz w:val="24"/>
                <w:szCs w:val="24"/>
                <w:lang w:val="kk-KZ"/>
              </w:rPr>
              <w:t>ѳ</w:t>
            </w:r>
            <w:r>
              <w:rPr>
                <w:rFonts w:ascii="Times New Roman" w:hAnsi="Times New Roman" w:cs="Times New Roman"/>
                <w:sz w:val="24"/>
                <w:szCs w:val="24"/>
                <w:lang w:val="kk-KZ"/>
              </w:rPr>
              <w:t>н</w:t>
            </w:r>
            <w:r>
              <w:rPr>
                <w:rFonts w:ascii="Cambria Math" w:hAnsi="Cambria Math" w:cs="Cambria Math"/>
                <w:sz w:val="24"/>
                <w:szCs w:val="24"/>
                <w:lang w:val="kk-KZ"/>
              </w:rPr>
              <w:t>ѳ</w:t>
            </w:r>
            <w:r>
              <w:rPr>
                <w:rFonts w:ascii="Times New Roman" w:hAnsi="Times New Roman" w:cs="Times New Roman"/>
                <w:sz w:val="24"/>
                <w:szCs w:val="24"/>
                <w:lang w:val="kk-KZ"/>
              </w:rPr>
              <w:t>к</w:t>
            </w:r>
            <w:r>
              <w:rPr>
                <w:rFonts w:ascii="Cambria Math" w:hAnsi="Cambria Math" w:cs="Cambria Math"/>
                <w:sz w:val="24"/>
                <w:szCs w:val="24"/>
                <w:lang w:val="kk-KZ"/>
              </w:rPr>
              <w:t>ѳ</w:t>
            </w:r>
            <w:r>
              <w:rPr>
                <w:rFonts w:ascii="Times New Roman" w:hAnsi="Times New Roman" w:cs="Times New Roman"/>
                <w:sz w:val="24"/>
                <w:szCs w:val="24"/>
                <w:lang w:val="kk-KZ"/>
              </w:rPr>
              <w:t>й</w:t>
            </w:r>
            <w:r>
              <w:rPr>
                <w:rFonts w:ascii="Times New Roman" w:hAnsi="Times New Roman"/>
                <w:sz w:val="24"/>
                <w:szCs w:val="24"/>
                <w:lang w:val="kk-KZ"/>
              </w:rPr>
              <w:t xml:space="preserve"> </w:t>
            </w:r>
            <w:r>
              <w:rPr>
                <w:rFonts w:ascii="Times New Roman" w:hAnsi="Times New Roman" w:cs="Times New Roman"/>
                <w:sz w:val="24"/>
                <w:szCs w:val="24"/>
                <w:lang w:val="kk-KZ"/>
              </w:rPr>
              <w:t>физикалык</w:t>
            </w:r>
            <w:r>
              <w:rPr>
                <w:rFonts w:ascii="Times New Roman" w:hAnsi="Times New Roman"/>
                <w:sz w:val="24"/>
                <w:szCs w:val="24"/>
                <w:lang w:val="kk-KZ"/>
              </w:rPr>
              <w:t xml:space="preserve"> </w:t>
            </w:r>
            <w:r>
              <w:rPr>
                <w:rFonts w:ascii="Times New Roman" w:hAnsi="Times New Roman" w:cs="Times New Roman"/>
                <w:sz w:val="24"/>
                <w:szCs w:val="24"/>
                <w:lang w:val="kk-KZ"/>
              </w:rPr>
              <w:t>тажрыйбаларды</w:t>
            </w:r>
            <w:r>
              <w:rPr>
                <w:rFonts w:ascii="Times New Roman" w:hAnsi="Times New Roman"/>
                <w:sz w:val="24"/>
                <w:szCs w:val="24"/>
                <w:lang w:val="kk-KZ"/>
              </w:rPr>
              <w:t xml:space="preserve"> </w:t>
            </w:r>
            <w:r>
              <w:rPr>
                <w:rFonts w:ascii="Times New Roman" w:hAnsi="Times New Roman" w:cs="Times New Roman"/>
                <w:sz w:val="24"/>
                <w:szCs w:val="24"/>
                <w:lang w:val="kk-KZ"/>
              </w:rPr>
              <w:t>жана</w:t>
            </w:r>
            <w:r>
              <w:rPr>
                <w:rFonts w:ascii="Times New Roman" w:hAnsi="Times New Roman"/>
                <w:sz w:val="24"/>
                <w:szCs w:val="24"/>
                <w:lang w:val="kk-KZ"/>
              </w:rPr>
              <w:t xml:space="preserve"> </w:t>
            </w:r>
            <w:r>
              <w:rPr>
                <w:rFonts w:ascii="Times New Roman" w:hAnsi="Times New Roman" w:cs="Times New Roman"/>
                <w:sz w:val="24"/>
                <w:szCs w:val="24"/>
                <w:lang w:val="kk-KZ"/>
              </w:rPr>
              <w:t>эк</w:t>
            </w:r>
            <w:r>
              <w:rPr>
                <w:rFonts w:ascii="Times New Roman" w:hAnsi="Times New Roman"/>
                <w:sz w:val="24"/>
                <w:szCs w:val="24"/>
                <w:lang w:val="kk-KZ"/>
              </w:rPr>
              <w:t>сперименталдык изилд</w:t>
            </w:r>
            <w:r>
              <w:rPr>
                <w:rFonts w:ascii="Cambria Math" w:hAnsi="Cambria Math" w:cs="Cambria Math"/>
                <w:sz w:val="24"/>
                <w:szCs w:val="24"/>
                <w:lang w:val="kk-KZ"/>
              </w:rPr>
              <w:t>ѳѳ</w:t>
            </w:r>
            <w:r>
              <w:rPr>
                <w:rFonts w:ascii="Times New Roman" w:hAnsi="Times New Roman" w:cs="Times New Roman"/>
                <w:sz w:val="24"/>
                <w:szCs w:val="24"/>
                <w:lang w:val="kk-KZ"/>
              </w:rPr>
              <w:t>л</w:t>
            </w:r>
            <w:r>
              <w:rPr>
                <w:rFonts w:ascii="Cambria Math" w:hAnsi="Cambria Math" w:cs="Cambria Math"/>
                <w:sz w:val="24"/>
                <w:szCs w:val="24"/>
                <w:lang w:val="kk-KZ"/>
              </w:rPr>
              <w:t>ѳ</w:t>
            </w:r>
            <w:r>
              <w:rPr>
                <w:rFonts w:ascii="Times New Roman" w:hAnsi="Times New Roman" w:cs="Times New Roman"/>
                <w:sz w:val="24"/>
                <w:szCs w:val="24"/>
                <w:lang w:val="kk-KZ"/>
              </w:rPr>
              <w:t>рдү</w:t>
            </w:r>
            <w:r>
              <w:rPr>
                <w:rFonts w:ascii="Times New Roman" w:hAnsi="Times New Roman"/>
                <w:sz w:val="24"/>
                <w:szCs w:val="24"/>
                <w:lang w:val="kk-KZ"/>
              </w:rPr>
              <w:t xml:space="preserve"> жүргүз</w:t>
            </w:r>
            <w:r>
              <w:rPr>
                <w:rFonts w:ascii="Cambria Math" w:hAnsi="Cambria Math" w:cs="Cambria Math"/>
                <w:sz w:val="24"/>
                <w:szCs w:val="24"/>
                <w:lang w:val="kk-KZ"/>
              </w:rPr>
              <w:t>ѳ</w:t>
            </w:r>
            <w:r>
              <w:rPr>
                <w:rFonts w:ascii="Times New Roman" w:hAnsi="Times New Roman"/>
                <w:sz w:val="24"/>
                <w:szCs w:val="24"/>
                <w:lang w:val="kk-KZ"/>
              </w:rPr>
              <w:t xml:space="preserve"> </w:t>
            </w:r>
            <w:r>
              <w:rPr>
                <w:rFonts w:ascii="Times New Roman" w:hAnsi="Times New Roman" w:cs="Times New Roman"/>
                <w:sz w:val="24"/>
                <w:szCs w:val="24"/>
                <w:lang w:val="kk-KZ"/>
              </w:rPr>
              <w:t>алат</w:t>
            </w:r>
            <w:r>
              <w:rPr>
                <w:rFonts w:ascii="Times New Roman" w:hAnsi="Times New Roman"/>
                <w:sz w:val="24"/>
                <w:szCs w:val="24"/>
                <w:lang w:val="kk-KZ"/>
              </w:rPr>
              <w:t xml:space="preserve">. </w:t>
            </w:r>
          </w:p>
        </w:tc>
        <w:tc>
          <w:tcPr>
            <w:tcW w:w="3905" w:type="dxa"/>
            <w:tcBorders>
              <w:top w:val="single" w:sz="4" w:space="0" w:color="000000"/>
              <w:left w:val="single" w:sz="4" w:space="0" w:color="000000"/>
              <w:bottom w:val="single" w:sz="4" w:space="0" w:color="000000"/>
              <w:right w:val="single" w:sz="4" w:space="0" w:color="000000"/>
            </w:tcBorders>
            <w:hideMark/>
          </w:tcPr>
          <w:p w:rsidR="008C3BB9" w:rsidRDefault="008C3BB9">
            <w:pPr>
              <w:jc w:val="both"/>
              <w:rPr>
                <w:rFonts w:ascii="Times New Roman" w:hAnsi="Times New Roman"/>
                <w:sz w:val="24"/>
                <w:szCs w:val="24"/>
              </w:rPr>
            </w:pPr>
            <w:r>
              <w:rPr>
                <w:rFonts w:ascii="Times New Roman" w:hAnsi="Times New Roman"/>
                <w:b/>
                <w:color w:val="000000"/>
                <w:sz w:val="24"/>
                <w:szCs w:val="24"/>
              </w:rPr>
              <w:t>9.4.1.1.</w:t>
            </w:r>
            <w:r>
              <w:rPr>
                <w:rFonts w:ascii="Times New Roman" w:hAnsi="Times New Roman"/>
                <w:sz w:val="24"/>
                <w:szCs w:val="24"/>
              </w:rPr>
              <w:t xml:space="preserve"> Таанып билүүнү</w:t>
            </w:r>
            <w:proofErr w:type="gramStart"/>
            <w:r>
              <w:rPr>
                <w:rFonts w:ascii="Times New Roman" w:hAnsi="Times New Roman"/>
                <w:sz w:val="24"/>
                <w:szCs w:val="24"/>
              </w:rPr>
              <w:t>н</w:t>
            </w:r>
            <w:proofErr w:type="gramEnd"/>
            <w:r>
              <w:rPr>
                <w:rFonts w:ascii="Times New Roman" w:hAnsi="Times New Roman"/>
                <w:sz w:val="24"/>
                <w:szCs w:val="24"/>
              </w:rPr>
              <w:t xml:space="preserve"> илимий методдорун колдонот: энергиянын бир нерседен экинчи нерсеге берилишин байкайт. Нерселердин жана алардын системасынын энергиясын аныктоо үчүн ж</w:t>
            </w:r>
            <w:r>
              <w:rPr>
                <w:rFonts w:ascii="Cambria Math" w:hAnsi="Cambria Math" w:cs="Cambria Math"/>
                <w:sz w:val="24"/>
                <w:szCs w:val="24"/>
              </w:rPr>
              <w:t>ѳ</w:t>
            </w:r>
            <w:r>
              <w:rPr>
                <w:rFonts w:ascii="Times New Roman" w:hAnsi="Times New Roman" w:cs="Times New Roman"/>
                <w:sz w:val="24"/>
                <w:szCs w:val="24"/>
              </w:rPr>
              <w:t>н</w:t>
            </w:r>
            <w:r>
              <w:rPr>
                <w:rFonts w:ascii="Cambria Math" w:hAnsi="Cambria Math" w:cs="Cambria Math"/>
                <w:sz w:val="24"/>
                <w:szCs w:val="24"/>
              </w:rPr>
              <w:t>ѳ</w:t>
            </w:r>
            <w:r>
              <w:rPr>
                <w:rFonts w:ascii="Times New Roman" w:hAnsi="Times New Roman" w:cs="Times New Roman"/>
                <w:sz w:val="24"/>
                <w:szCs w:val="24"/>
              </w:rPr>
              <w:t>к</w:t>
            </w:r>
            <w:r>
              <w:rPr>
                <w:rFonts w:ascii="Cambria Math" w:hAnsi="Cambria Math" w:cs="Cambria Math"/>
                <w:sz w:val="24"/>
                <w:szCs w:val="24"/>
              </w:rPr>
              <w:t>ѳ</w:t>
            </w:r>
            <w:r>
              <w:rPr>
                <w:rFonts w:ascii="Times New Roman" w:hAnsi="Times New Roman" w:cs="Times New Roman"/>
                <w:sz w:val="24"/>
                <w:szCs w:val="24"/>
              </w:rPr>
              <w:t>й</w:t>
            </w:r>
            <w:r>
              <w:rPr>
                <w:rFonts w:ascii="Times New Roman" w:hAnsi="Times New Roman"/>
                <w:sz w:val="24"/>
                <w:szCs w:val="24"/>
              </w:rPr>
              <w:t xml:space="preserve"> </w:t>
            </w:r>
            <w:r>
              <w:rPr>
                <w:rFonts w:ascii="Times New Roman" w:hAnsi="Times New Roman"/>
                <w:color w:val="000000"/>
                <w:sz w:val="24"/>
                <w:szCs w:val="24"/>
              </w:rPr>
              <w:t>эксперименталдык изилд</w:t>
            </w:r>
            <w:r>
              <w:rPr>
                <w:rFonts w:ascii="Cambria Math" w:hAnsi="Cambria Math" w:cs="Cambria Math"/>
                <w:color w:val="000000"/>
                <w:sz w:val="24"/>
                <w:szCs w:val="24"/>
              </w:rPr>
              <w:t>ѳѳ</w:t>
            </w:r>
            <w:r>
              <w:rPr>
                <w:rFonts w:ascii="Times New Roman" w:hAnsi="Times New Roman" w:cs="Times New Roman"/>
                <w:color w:val="000000"/>
                <w:sz w:val="24"/>
                <w:szCs w:val="24"/>
              </w:rPr>
              <w:t>л</w:t>
            </w:r>
            <w:r>
              <w:rPr>
                <w:rFonts w:ascii="Cambria Math" w:hAnsi="Cambria Math" w:cs="Cambria Math"/>
                <w:color w:val="000000"/>
                <w:sz w:val="24"/>
                <w:szCs w:val="24"/>
              </w:rPr>
              <w:t>ѳ</w:t>
            </w:r>
            <w:r>
              <w:rPr>
                <w:rFonts w:ascii="Times New Roman" w:hAnsi="Times New Roman" w:cs="Times New Roman"/>
                <w:color w:val="000000"/>
                <w:sz w:val="24"/>
                <w:szCs w:val="24"/>
              </w:rPr>
              <w:t>рдү</w:t>
            </w:r>
            <w:r>
              <w:rPr>
                <w:rFonts w:ascii="Times New Roman" w:hAnsi="Times New Roman"/>
                <w:color w:val="000000"/>
                <w:sz w:val="24"/>
                <w:szCs w:val="24"/>
              </w:rPr>
              <w:t xml:space="preserve">, аналогдук жана цифралык </w:t>
            </w:r>
            <w:r>
              <w:rPr>
                <w:rFonts w:ascii="Cambria Math" w:hAnsi="Cambria Math" w:cs="Cambria Math"/>
                <w:color w:val="000000"/>
                <w:sz w:val="24"/>
                <w:szCs w:val="24"/>
              </w:rPr>
              <w:t>ѳ</w:t>
            </w:r>
            <w:r>
              <w:rPr>
                <w:rFonts w:ascii="Times New Roman" w:hAnsi="Times New Roman" w:cs="Times New Roman"/>
                <w:color w:val="000000"/>
                <w:sz w:val="24"/>
                <w:szCs w:val="24"/>
              </w:rPr>
              <w:t>лч</w:t>
            </w:r>
            <w:r>
              <w:rPr>
                <w:rFonts w:ascii="Cambria Math" w:hAnsi="Cambria Math" w:cs="Cambria Math"/>
                <w:color w:val="000000"/>
                <w:sz w:val="24"/>
                <w:szCs w:val="24"/>
              </w:rPr>
              <w:t>ѳѳ</w:t>
            </w:r>
            <w:r>
              <w:rPr>
                <w:rFonts w:ascii="Times New Roman" w:hAnsi="Times New Roman" w:cs="Times New Roman"/>
                <w:color w:val="000000"/>
                <w:sz w:val="24"/>
                <w:szCs w:val="24"/>
              </w:rPr>
              <w:t>чү</w:t>
            </w:r>
            <w:r>
              <w:rPr>
                <w:rFonts w:ascii="Times New Roman" w:hAnsi="Times New Roman"/>
                <w:color w:val="000000"/>
                <w:sz w:val="24"/>
                <w:szCs w:val="24"/>
              </w:rPr>
              <w:t xml:space="preserve"> </w:t>
            </w:r>
            <w:r>
              <w:rPr>
                <w:rFonts w:ascii="Times New Roman" w:hAnsi="Times New Roman" w:cs="Times New Roman"/>
                <w:color w:val="000000"/>
                <w:sz w:val="24"/>
                <w:szCs w:val="24"/>
              </w:rPr>
              <w:t>куралдардын</w:t>
            </w:r>
            <w:r>
              <w:rPr>
                <w:rFonts w:ascii="Times New Roman" w:hAnsi="Times New Roman"/>
                <w:color w:val="000000"/>
                <w:sz w:val="24"/>
                <w:szCs w:val="24"/>
              </w:rPr>
              <w:t xml:space="preserve"> </w:t>
            </w:r>
            <w:r>
              <w:rPr>
                <w:rFonts w:ascii="Times New Roman" w:hAnsi="Times New Roman" w:cs="Times New Roman"/>
                <w:color w:val="000000"/>
                <w:sz w:val="24"/>
                <w:szCs w:val="24"/>
              </w:rPr>
              <w:t>жардамы</w:t>
            </w:r>
            <w:r>
              <w:rPr>
                <w:rFonts w:ascii="Times New Roman" w:hAnsi="Times New Roman"/>
                <w:color w:val="000000"/>
                <w:sz w:val="24"/>
                <w:szCs w:val="24"/>
              </w:rPr>
              <w:t xml:space="preserve"> </w:t>
            </w:r>
            <w:r>
              <w:rPr>
                <w:rFonts w:ascii="Times New Roman" w:hAnsi="Times New Roman" w:cs="Times New Roman"/>
                <w:color w:val="000000"/>
                <w:sz w:val="24"/>
                <w:szCs w:val="24"/>
              </w:rPr>
              <w:t>менен</w:t>
            </w:r>
            <w:r>
              <w:rPr>
                <w:rFonts w:ascii="Times New Roman" w:hAnsi="Times New Roman"/>
                <w:color w:val="000000"/>
                <w:sz w:val="24"/>
                <w:szCs w:val="24"/>
              </w:rPr>
              <w:t xml:space="preserve"> </w:t>
            </w:r>
            <w:r>
              <w:rPr>
                <w:rFonts w:ascii="Times New Roman" w:hAnsi="Times New Roman" w:cs="Times New Roman"/>
                <w:color w:val="000000"/>
                <w:sz w:val="24"/>
                <w:szCs w:val="24"/>
              </w:rPr>
              <w:t>түз</w:t>
            </w:r>
            <w:r>
              <w:rPr>
                <w:rFonts w:ascii="Times New Roman" w:hAnsi="Times New Roman"/>
                <w:color w:val="000000"/>
                <w:sz w:val="24"/>
                <w:szCs w:val="24"/>
              </w:rPr>
              <w:t xml:space="preserve"> </w:t>
            </w:r>
            <w:r>
              <w:rPr>
                <w:rFonts w:ascii="Times New Roman" w:hAnsi="Times New Roman" w:cs="Times New Roman"/>
                <w:color w:val="000000"/>
                <w:sz w:val="24"/>
                <w:szCs w:val="24"/>
              </w:rPr>
              <w:t>жана</w:t>
            </w:r>
            <w:r>
              <w:rPr>
                <w:rFonts w:ascii="Times New Roman" w:hAnsi="Times New Roman"/>
                <w:color w:val="000000"/>
                <w:sz w:val="24"/>
                <w:szCs w:val="24"/>
              </w:rPr>
              <w:t xml:space="preserve"> кыйыр </w:t>
            </w:r>
            <w:r>
              <w:rPr>
                <w:rFonts w:ascii="Cambria Math" w:hAnsi="Cambria Math" w:cs="Cambria Math"/>
                <w:color w:val="000000"/>
                <w:sz w:val="24"/>
                <w:szCs w:val="24"/>
              </w:rPr>
              <w:lastRenderedPageBreak/>
              <w:t>ѳ</w:t>
            </w:r>
            <w:r>
              <w:rPr>
                <w:rFonts w:ascii="Times New Roman" w:hAnsi="Times New Roman" w:cs="Times New Roman"/>
                <w:color w:val="000000"/>
                <w:sz w:val="24"/>
                <w:szCs w:val="24"/>
              </w:rPr>
              <w:t>лч</w:t>
            </w:r>
            <w:r>
              <w:rPr>
                <w:rFonts w:ascii="Cambria Math" w:hAnsi="Cambria Math" w:cs="Cambria Math"/>
                <w:color w:val="000000"/>
                <w:sz w:val="24"/>
                <w:szCs w:val="24"/>
              </w:rPr>
              <w:t>ѳѳ</w:t>
            </w:r>
            <w:r>
              <w:rPr>
                <w:rFonts w:ascii="Times New Roman" w:hAnsi="Times New Roman" w:cs="Times New Roman"/>
                <w:color w:val="000000"/>
                <w:sz w:val="24"/>
                <w:szCs w:val="24"/>
              </w:rPr>
              <w:t>л</w:t>
            </w:r>
            <w:r>
              <w:rPr>
                <w:rFonts w:ascii="Cambria Math" w:hAnsi="Cambria Math" w:cs="Cambria Math"/>
                <w:color w:val="000000"/>
                <w:sz w:val="24"/>
                <w:szCs w:val="24"/>
              </w:rPr>
              <w:t>ѳ</w:t>
            </w:r>
            <w:r>
              <w:rPr>
                <w:rFonts w:ascii="Times New Roman" w:hAnsi="Times New Roman" w:cs="Times New Roman"/>
                <w:color w:val="000000"/>
                <w:sz w:val="24"/>
                <w:szCs w:val="24"/>
              </w:rPr>
              <w:t>рдү</w:t>
            </w:r>
            <w:r>
              <w:rPr>
                <w:rFonts w:ascii="Times New Roman" w:hAnsi="Times New Roman"/>
                <w:color w:val="000000"/>
                <w:sz w:val="24"/>
                <w:szCs w:val="24"/>
              </w:rPr>
              <w:t xml:space="preserve"> </w:t>
            </w:r>
            <w:r>
              <w:rPr>
                <w:rFonts w:ascii="Times New Roman" w:hAnsi="Times New Roman" w:cs="Times New Roman"/>
                <w:color w:val="000000"/>
                <w:sz w:val="24"/>
                <w:szCs w:val="24"/>
              </w:rPr>
              <w:t>жүргүз</w:t>
            </w:r>
            <w:r>
              <w:rPr>
                <w:rFonts w:ascii="Cambria Math" w:hAnsi="Cambria Math" w:cs="Cambria Math"/>
                <w:color w:val="000000"/>
                <w:sz w:val="24"/>
                <w:szCs w:val="24"/>
              </w:rPr>
              <w:t>ѳ</w:t>
            </w:r>
            <w:r>
              <w:rPr>
                <w:rFonts w:ascii="Times New Roman" w:hAnsi="Times New Roman" w:cs="Times New Roman"/>
                <w:color w:val="000000"/>
                <w:sz w:val="24"/>
                <w:szCs w:val="24"/>
              </w:rPr>
              <w:t>т</w:t>
            </w:r>
            <w:r>
              <w:rPr>
                <w:rFonts w:ascii="Times New Roman" w:hAnsi="Times New Roman"/>
                <w:color w:val="000000"/>
                <w:sz w:val="24"/>
                <w:szCs w:val="24"/>
              </w:rPr>
              <w:t xml:space="preserve">, </w:t>
            </w:r>
            <w:r>
              <w:rPr>
                <w:rFonts w:ascii="Cambria Math" w:hAnsi="Cambria Math" w:cs="Cambria Math"/>
                <w:color w:val="000000"/>
                <w:sz w:val="24"/>
                <w:szCs w:val="24"/>
              </w:rPr>
              <w:t>ѳ</w:t>
            </w:r>
            <w:r>
              <w:rPr>
                <w:rFonts w:ascii="Times New Roman" w:hAnsi="Times New Roman" w:cs="Times New Roman"/>
                <w:color w:val="000000"/>
                <w:sz w:val="24"/>
                <w:szCs w:val="24"/>
              </w:rPr>
              <w:t>лч</w:t>
            </w:r>
            <w:r>
              <w:rPr>
                <w:rFonts w:ascii="Cambria Math" w:hAnsi="Cambria Math" w:cs="Cambria Math"/>
                <w:color w:val="000000"/>
                <w:sz w:val="24"/>
                <w:szCs w:val="24"/>
              </w:rPr>
              <w:t>ѳѳ</w:t>
            </w:r>
            <w:r>
              <w:rPr>
                <w:rFonts w:ascii="Times New Roman" w:hAnsi="Times New Roman" w:cs="Times New Roman"/>
                <w:color w:val="000000"/>
                <w:sz w:val="24"/>
                <w:szCs w:val="24"/>
              </w:rPr>
              <w:t>нү</w:t>
            </w:r>
            <w:proofErr w:type="gramStart"/>
            <w:r>
              <w:rPr>
                <w:rFonts w:ascii="Times New Roman" w:hAnsi="Times New Roman" w:cs="Times New Roman"/>
                <w:color w:val="000000"/>
                <w:sz w:val="24"/>
                <w:szCs w:val="24"/>
              </w:rPr>
              <w:t>н</w:t>
            </w:r>
            <w:proofErr w:type="gramEnd"/>
            <w:r>
              <w:rPr>
                <w:rFonts w:ascii="Times New Roman" w:hAnsi="Times New Roman"/>
                <w:color w:val="000000"/>
                <w:sz w:val="24"/>
                <w:szCs w:val="24"/>
              </w:rPr>
              <w:t xml:space="preserve"> </w:t>
            </w:r>
            <w:r>
              <w:rPr>
                <w:rFonts w:ascii="Times New Roman" w:hAnsi="Times New Roman" w:cs="Times New Roman"/>
                <w:color w:val="000000"/>
                <w:sz w:val="24"/>
                <w:szCs w:val="24"/>
              </w:rPr>
              <w:t>жыйынтыктарындагы</w:t>
            </w:r>
            <w:r>
              <w:rPr>
                <w:rFonts w:ascii="Times New Roman" w:hAnsi="Times New Roman"/>
                <w:color w:val="000000"/>
                <w:sz w:val="24"/>
                <w:szCs w:val="24"/>
              </w:rPr>
              <w:t xml:space="preserve"> </w:t>
            </w:r>
            <w:r>
              <w:rPr>
                <w:rFonts w:ascii="Times New Roman" w:hAnsi="Times New Roman" w:cs="Times New Roman"/>
                <w:color w:val="000000"/>
                <w:sz w:val="24"/>
                <w:szCs w:val="24"/>
              </w:rPr>
              <w:t>каталыктын</w:t>
            </w:r>
            <w:r>
              <w:rPr>
                <w:rFonts w:ascii="Times New Roman" w:hAnsi="Times New Roman"/>
                <w:color w:val="000000"/>
                <w:sz w:val="24"/>
                <w:szCs w:val="24"/>
              </w:rPr>
              <w:t xml:space="preserve"> </w:t>
            </w:r>
            <w:r>
              <w:rPr>
                <w:rFonts w:ascii="Times New Roman" w:hAnsi="Times New Roman" w:cs="Times New Roman"/>
                <w:color w:val="000000"/>
                <w:sz w:val="24"/>
                <w:szCs w:val="24"/>
              </w:rPr>
              <w:t>чегин</w:t>
            </w:r>
            <w:r>
              <w:rPr>
                <w:rFonts w:ascii="Times New Roman" w:hAnsi="Times New Roman"/>
                <w:color w:val="000000"/>
                <w:sz w:val="24"/>
                <w:szCs w:val="24"/>
              </w:rPr>
              <w:t xml:space="preserve"> </w:t>
            </w:r>
            <w:r>
              <w:rPr>
                <w:rFonts w:ascii="Times New Roman" w:hAnsi="Times New Roman" w:cs="Times New Roman"/>
                <w:color w:val="000000"/>
                <w:sz w:val="24"/>
                <w:szCs w:val="24"/>
              </w:rPr>
              <w:t>баалай</w:t>
            </w:r>
            <w:r>
              <w:rPr>
                <w:rFonts w:ascii="Times New Roman" w:hAnsi="Times New Roman"/>
                <w:color w:val="000000"/>
                <w:sz w:val="24"/>
                <w:szCs w:val="24"/>
              </w:rPr>
              <w:t xml:space="preserve"> алат.</w:t>
            </w:r>
          </w:p>
          <w:p w:rsidR="008C3BB9" w:rsidRDefault="008C3BB9">
            <w:pPr>
              <w:overflowPunct w:val="0"/>
              <w:autoSpaceDE w:val="0"/>
              <w:autoSpaceDN w:val="0"/>
              <w:adjustRightInd w:val="0"/>
              <w:jc w:val="both"/>
              <w:rPr>
                <w:rFonts w:ascii="Times New Roman" w:hAnsi="Times New Roman"/>
                <w:sz w:val="24"/>
                <w:szCs w:val="24"/>
              </w:rPr>
            </w:pPr>
            <w:r>
              <w:rPr>
                <w:rFonts w:ascii="Times New Roman" w:hAnsi="Times New Roman"/>
                <w:b/>
                <w:sz w:val="24"/>
                <w:szCs w:val="24"/>
              </w:rPr>
              <w:t>9.4.1.2.</w:t>
            </w:r>
            <w:r>
              <w:rPr>
                <w:rFonts w:ascii="Times New Roman" w:hAnsi="Times New Roman"/>
                <w:sz w:val="24"/>
                <w:szCs w:val="24"/>
              </w:rPr>
              <w:t xml:space="preserve"> Энергиянын түрл</w:t>
            </w:r>
            <w:r>
              <w:rPr>
                <w:rFonts w:ascii="Cambria Math" w:hAnsi="Cambria Math" w:cs="Cambria Math"/>
                <w:sz w:val="24"/>
                <w:szCs w:val="24"/>
              </w:rPr>
              <w:t>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үн</w:t>
            </w:r>
            <w:r>
              <w:rPr>
                <w:rFonts w:ascii="Times New Roman" w:hAnsi="Times New Roman"/>
                <w:sz w:val="24"/>
                <w:szCs w:val="24"/>
              </w:rPr>
              <w:t xml:space="preserve"> </w:t>
            </w:r>
            <w:r>
              <w:rPr>
                <w:rFonts w:ascii="Times New Roman" w:hAnsi="Times New Roman" w:cs="Times New Roman"/>
                <w:sz w:val="24"/>
                <w:szCs w:val="24"/>
              </w:rPr>
              <w:t>тааныйт</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ээ</w:t>
            </w:r>
            <w:r>
              <w:rPr>
                <w:rFonts w:ascii="Times New Roman" w:hAnsi="Times New Roman"/>
                <w:sz w:val="24"/>
                <w:szCs w:val="24"/>
              </w:rPr>
              <w:t xml:space="preserve"> </w:t>
            </w:r>
            <w:r>
              <w:rPr>
                <w:rFonts w:ascii="Times New Roman" w:hAnsi="Times New Roman" w:cs="Times New Roman"/>
                <w:sz w:val="24"/>
                <w:szCs w:val="24"/>
              </w:rPr>
              <w:t>болгон</w:t>
            </w:r>
            <w:r>
              <w:rPr>
                <w:rFonts w:ascii="Times New Roman" w:hAnsi="Times New Roman"/>
                <w:sz w:val="24"/>
                <w:szCs w:val="24"/>
              </w:rPr>
              <w:t xml:space="preserve"> </w:t>
            </w:r>
            <w:r>
              <w:rPr>
                <w:rFonts w:ascii="Times New Roman" w:hAnsi="Times New Roman" w:cs="Times New Roman"/>
                <w:sz w:val="24"/>
                <w:szCs w:val="24"/>
              </w:rPr>
              <w:t>билимдерине</w:t>
            </w:r>
            <w:r>
              <w:rPr>
                <w:rFonts w:ascii="Times New Roman" w:hAnsi="Times New Roman"/>
                <w:sz w:val="24"/>
                <w:szCs w:val="24"/>
              </w:rPr>
              <w:t xml:space="preserve"> </w:t>
            </w:r>
            <w:r>
              <w:rPr>
                <w:rFonts w:ascii="Times New Roman" w:hAnsi="Times New Roman" w:cs="Times New Roman"/>
                <w:sz w:val="24"/>
                <w:szCs w:val="24"/>
              </w:rPr>
              <w:t>таянып</w:t>
            </w:r>
            <w:r>
              <w:rPr>
                <w:rFonts w:ascii="Times New Roman" w:hAnsi="Times New Roman"/>
                <w:sz w:val="24"/>
                <w:szCs w:val="24"/>
              </w:rPr>
              <w:t xml:space="preserve">, </w:t>
            </w:r>
            <w:r>
              <w:rPr>
                <w:rFonts w:ascii="Times New Roman" w:hAnsi="Times New Roman" w:cs="Times New Roman"/>
                <w:sz w:val="24"/>
                <w:szCs w:val="24"/>
              </w:rPr>
              <w:t>энергиянын</w:t>
            </w:r>
            <w:r>
              <w:rPr>
                <w:rFonts w:ascii="Times New Roman" w:hAnsi="Times New Roman"/>
                <w:sz w:val="24"/>
                <w:szCs w:val="24"/>
              </w:rPr>
              <w:t xml:space="preserve"> </w:t>
            </w:r>
            <w:r>
              <w:rPr>
                <w:rFonts w:ascii="Times New Roman" w:hAnsi="Times New Roman" w:cs="Times New Roman"/>
                <w:sz w:val="24"/>
                <w:szCs w:val="24"/>
              </w:rPr>
              <w:t>негизги</w:t>
            </w:r>
            <w:r>
              <w:rPr>
                <w:rFonts w:ascii="Times New Roman" w:hAnsi="Times New Roman"/>
                <w:sz w:val="24"/>
                <w:szCs w:val="24"/>
              </w:rPr>
              <w:t xml:space="preserve"> </w:t>
            </w:r>
            <w:r>
              <w:rPr>
                <w:rFonts w:ascii="Times New Roman" w:hAnsi="Times New Roman" w:cs="Times New Roman"/>
                <w:sz w:val="24"/>
                <w:szCs w:val="24"/>
              </w:rPr>
              <w:t>касиеттерин</w:t>
            </w:r>
            <w:r>
              <w:rPr>
                <w:rFonts w:ascii="Times New Roman" w:hAnsi="Times New Roman"/>
                <w:sz w:val="24"/>
                <w:szCs w:val="24"/>
              </w:rPr>
              <w:t xml:space="preserve"> түшүндүр</w:t>
            </w:r>
            <w:r>
              <w:rPr>
                <w:rFonts w:ascii="Cambria Math" w:hAnsi="Cambria Math" w:cs="Cambria Math"/>
                <w:sz w:val="24"/>
                <w:szCs w:val="24"/>
              </w:rPr>
              <w:t>ѳ</w:t>
            </w:r>
            <w:r>
              <w:rPr>
                <w:rFonts w:ascii="Times New Roman" w:hAnsi="Times New Roman" w:cs="Times New Roman"/>
                <w:sz w:val="24"/>
                <w:szCs w:val="24"/>
              </w:rPr>
              <w:t>т</w:t>
            </w:r>
            <w:r>
              <w:rPr>
                <w:rFonts w:ascii="Times New Roman" w:hAnsi="Times New Roman"/>
                <w:sz w:val="24"/>
                <w:szCs w:val="24"/>
              </w:rPr>
              <w:t xml:space="preserve">. </w:t>
            </w:r>
          </w:p>
        </w:tc>
      </w:tr>
      <w:tr w:rsidR="008C3BB9" w:rsidTr="008C3B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b/>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8C3BB9" w:rsidRDefault="008C3BB9" w:rsidP="00CF4C05">
            <w:pPr>
              <w:pStyle w:val="a3"/>
              <w:numPr>
                <w:ilvl w:val="1"/>
                <w:numId w:val="92"/>
              </w:numPr>
              <w:tabs>
                <w:tab w:val="left" w:pos="435"/>
                <w:tab w:val="left" w:pos="577"/>
              </w:tabs>
              <w:ind w:left="-35" w:firstLine="0"/>
              <w:jc w:val="both"/>
              <w:rPr>
                <w:rFonts w:ascii="Times New Roman" w:hAnsi="Times New Roman"/>
                <w:b/>
                <w:bCs/>
                <w:sz w:val="24"/>
                <w:szCs w:val="24"/>
              </w:rPr>
            </w:pPr>
            <w:r>
              <w:rPr>
                <w:rFonts w:ascii="Times New Roman" w:hAnsi="Times New Roman"/>
                <w:b/>
                <w:bCs/>
                <w:sz w:val="24"/>
                <w:szCs w:val="24"/>
              </w:rPr>
              <w:t>Кубулуштарды илимий негизде түшүндү</w:t>
            </w:r>
            <w:proofErr w:type="gramStart"/>
            <w:r>
              <w:rPr>
                <w:rFonts w:ascii="Times New Roman" w:hAnsi="Times New Roman"/>
                <w:b/>
                <w:bCs/>
                <w:sz w:val="24"/>
                <w:szCs w:val="24"/>
              </w:rPr>
              <w:t>р</w:t>
            </w:r>
            <w:proofErr w:type="gramEnd"/>
            <w:r>
              <w:rPr>
                <w:rFonts w:ascii="Times New Roman" w:hAnsi="Times New Roman"/>
                <w:b/>
                <w:bCs/>
                <w:sz w:val="24"/>
                <w:szCs w:val="24"/>
              </w:rPr>
              <w:t>үү (чечмел</w:t>
            </w:r>
            <w:r>
              <w:rPr>
                <w:rFonts w:ascii="Cambria Math" w:hAnsi="Cambria Math" w:cs="Cambria Math"/>
                <w:b/>
                <w:bCs/>
                <w:sz w:val="24"/>
                <w:szCs w:val="24"/>
              </w:rPr>
              <w:t>ѳѳ</w:t>
            </w:r>
            <w:r>
              <w:rPr>
                <w:rFonts w:ascii="Times New Roman" w:hAnsi="Times New Roman"/>
                <w:b/>
                <w:bCs/>
                <w:sz w:val="24"/>
                <w:szCs w:val="24"/>
              </w:rPr>
              <w:t>)</w:t>
            </w:r>
          </w:p>
        </w:tc>
        <w:tc>
          <w:tcPr>
            <w:tcW w:w="3620" w:type="dxa"/>
            <w:tcBorders>
              <w:top w:val="single" w:sz="4" w:space="0" w:color="000000"/>
              <w:left w:val="single" w:sz="4" w:space="0" w:color="000000"/>
              <w:bottom w:val="single" w:sz="4" w:space="0" w:color="000000"/>
              <w:right w:val="single" w:sz="4" w:space="0" w:color="000000"/>
            </w:tcBorders>
          </w:tcPr>
          <w:p w:rsidR="008C3BB9" w:rsidRDefault="008C3BB9">
            <w:pPr>
              <w:rPr>
                <w:rFonts w:ascii="Times New Roman" w:hAnsi="Times New Roman"/>
                <w:sz w:val="24"/>
                <w:szCs w:val="24"/>
                <w:lang w:val="kk-KZ"/>
              </w:rPr>
            </w:pPr>
            <w:r>
              <w:rPr>
                <w:rFonts w:ascii="Times New Roman" w:hAnsi="Times New Roman"/>
                <w:b/>
                <w:sz w:val="24"/>
                <w:szCs w:val="24"/>
                <w:lang w:val="kk-KZ"/>
              </w:rPr>
              <w:t>7.4.2.1.</w:t>
            </w:r>
            <w:r>
              <w:rPr>
                <w:rFonts w:ascii="Times New Roman" w:hAnsi="Times New Roman"/>
                <w:sz w:val="24"/>
                <w:szCs w:val="24"/>
                <w:lang w:val="kk-KZ"/>
              </w:rPr>
              <w:t xml:space="preserve"> Физикалык чоңдуктарды (кинетикалык, потенциалдык энергиялар, механикалык жумуш, кубаттуулук, жөнөкөй механизмдин ПАКи) колдонуп, каралып жаткан нерсенин касиетин ачып көрсөтөт, баяндайт.</w:t>
            </w:r>
          </w:p>
          <w:p w:rsidR="008C3BB9" w:rsidRDefault="008C3BB9">
            <w:pPr>
              <w:rPr>
                <w:rFonts w:ascii="Times New Roman" w:hAnsi="Times New Roman"/>
                <w:sz w:val="24"/>
                <w:szCs w:val="24"/>
                <w:lang w:val="kk-KZ"/>
              </w:rPr>
            </w:pPr>
            <w:r>
              <w:rPr>
                <w:rFonts w:ascii="Times New Roman" w:hAnsi="Times New Roman"/>
                <w:b/>
                <w:sz w:val="24"/>
                <w:szCs w:val="24"/>
                <w:lang w:val="kk-KZ"/>
              </w:rPr>
              <w:t xml:space="preserve">7.4.2.2. </w:t>
            </w:r>
            <w:r>
              <w:rPr>
                <w:rFonts w:ascii="Times New Roman" w:hAnsi="Times New Roman"/>
                <w:sz w:val="24"/>
                <w:szCs w:val="24"/>
                <w:lang w:val="kk-KZ"/>
              </w:rPr>
              <w:t xml:space="preserve">Теориялык билимдерди, гипотезаларды тажрыйбанын негизинде, фактыга таянып </w:t>
            </w:r>
            <w:r>
              <w:rPr>
                <w:rFonts w:ascii="Times New Roman" w:hAnsi="Times New Roman"/>
                <w:sz w:val="24"/>
                <w:szCs w:val="24"/>
                <w:lang w:val="kk-KZ"/>
              </w:rPr>
              <w:lastRenderedPageBreak/>
              <w:t xml:space="preserve">далилдешет. </w:t>
            </w:r>
          </w:p>
          <w:p w:rsidR="008C3BB9" w:rsidRDefault="008C3BB9">
            <w:pPr>
              <w:overflowPunct w:val="0"/>
              <w:autoSpaceDE w:val="0"/>
              <w:autoSpaceDN w:val="0"/>
              <w:adjustRightInd w:val="0"/>
              <w:rPr>
                <w:rFonts w:ascii="Times New Roman" w:hAnsi="Times New Roman"/>
                <w:sz w:val="24"/>
                <w:szCs w:val="24"/>
                <w:lang w:val="kk-KZ"/>
              </w:rPr>
            </w:pPr>
          </w:p>
        </w:tc>
        <w:tc>
          <w:tcPr>
            <w:tcW w:w="3685" w:type="dxa"/>
            <w:tcBorders>
              <w:top w:val="single" w:sz="4" w:space="0" w:color="000000"/>
              <w:left w:val="single" w:sz="4" w:space="0" w:color="000000"/>
              <w:bottom w:val="single" w:sz="4" w:space="0" w:color="000000"/>
              <w:right w:val="single" w:sz="4" w:space="0" w:color="000000"/>
            </w:tcBorders>
            <w:hideMark/>
          </w:tcPr>
          <w:p w:rsidR="008C3BB9" w:rsidRDefault="008C3BB9">
            <w:pPr>
              <w:spacing w:before="60"/>
              <w:rPr>
                <w:rFonts w:ascii="Times New Roman" w:hAnsi="Times New Roman"/>
                <w:sz w:val="24"/>
                <w:szCs w:val="24"/>
                <w:lang w:val="kk-KZ"/>
              </w:rPr>
            </w:pPr>
            <w:r>
              <w:rPr>
                <w:rFonts w:ascii="Times New Roman" w:hAnsi="Times New Roman"/>
                <w:b/>
                <w:sz w:val="24"/>
                <w:szCs w:val="24"/>
                <w:lang w:val="kk-KZ"/>
              </w:rPr>
              <w:lastRenderedPageBreak/>
              <w:t>8.4.2.1.</w:t>
            </w:r>
            <w:r>
              <w:rPr>
                <w:rFonts w:ascii="Times New Roman" w:hAnsi="Times New Roman"/>
                <w:sz w:val="24"/>
                <w:szCs w:val="24"/>
                <w:lang w:val="kk-KZ"/>
              </w:rPr>
              <w:t xml:space="preserve"> Т</w:t>
            </w:r>
            <w:r>
              <w:rPr>
                <w:rFonts w:ascii="Cambria Math" w:hAnsi="Cambria Math" w:cs="Cambria Math"/>
                <w:sz w:val="24"/>
                <w:szCs w:val="24"/>
                <w:lang w:val="kk-KZ"/>
              </w:rPr>
              <w:t>ѳ</w:t>
            </w:r>
            <w:r>
              <w:rPr>
                <w:rFonts w:ascii="Times New Roman" w:hAnsi="Times New Roman" w:cs="Times New Roman"/>
                <w:sz w:val="24"/>
                <w:szCs w:val="24"/>
                <w:lang w:val="kk-KZ"/>
              </w:rPr>
              <w:t>м</w:t>
            </w:r>
            <w:r>
              <w:rPr>
                <w:rFonts w:ascii="Cambria Math" w:hAnsi="Cambria Math" w:cs="Cambria Math"/>
                <w:sz w:val="24"/>
                <w:szCs w:val="24"/>
                <w:lang w:val="kk-KZ"/>
              </w:rPr>
              <w:t>ѳ</w:t>
            </w:r>
            <w:r>
              <w:rPr>
                <w:rFonts w:ascii="Times New Roman" w:hAnsi="Times New Roman" w:cs="Times New Roman"/>
                <w:sz w:val="24"/>
                <w:szCs w:val="24"/>
                <w:lang w:val="kk-KZ"/>
              </w:rPr>
              <w:t>нкү</w:t>
            </w:r>
            <w:r>
              <w:rPr>
                <w:rFonts w:ascii="Times New Roman" w:hAnsi="Times New Roman"/>
                <w:sz w:val="24"/>
                <w:szCs w:val="24"/>
                <w:lang w:val="kk-KZ"/>
              </w:rPr>
              <w:t xml:space="preserve"> физикалык закондордун ма</w:t>
            </w:r>
            <w:r>
              <w:rPr>
                <w:rFonts w:ascii="Cambria Math" w:hAnsi="Cambria Math" w:cs="Cambria Math"/>
                <w:sz w:val="24"/>
                <w:szCs w:val="24"/>
                <w:lang w:val="kk-KZ"/>
              </w:rPr>
              <w:t>ӊ</w:t>
            </w:r>
            <w:r>
              <w:rPr>
                <w:rFonts w:ascii="Times New Roman" w:hAnsi="Times New Roman" w:cs="Times New Roman"/>
                <w:sz w:val="24"/>
                <w:szCs w:val="24"/>
                <w:lang w:val="kk-KZ"/>
              </w:rPr>
              <w:t>ызын</w:t>
            </w:r>
            <w:r>
              <w:rPr>
                <w:rFonts w:ascii="Times New Roman" w:hAnsi="Times New Roman"/>
                <w:sz w:val="24"/>
                <w:szCs w:val="24"/>
                <w:lang w:val="kk-KZ"/>
              </w:rPr>
              <w:t xml:space="preserve"> </w:t>
            </w:r>
            <w:r>
              <w:rPr>
                <w:rFonts w:ascii="Times New Roman" w:hAnsi="Times New Roman" w:cs="Times New Roman"/>
                <w:sz w:val="24"/>
                <w:szCs w:val="24"/>
                <w:lang w:val="kk-KZ"/>
              </w:rPr>
              <w:t>түшүндүр</w:t>
            </w:r>
            <w:r>
              <w:rPr>
                <w:rFonts w:ascii="Cambria Math" w:hAnsi="Cambria Math" w:cs="Cambria Math"/>
                <w:sz w:val="24"/>
                <w:szCs w:val="24"/>
                <w:lang w:val="kk-KZ"/>
              </w:rPr>
              <w:t>ѳ</w:t>
            </w:r>
            <w:r>
              <w:rPr>
                <w:rFonts w:ascii="Times New Roman" w:hAnsi="Times New Roman"/>
                <w:sz w:val="24"/>
                <w:szCs w:val="24"/>
                <w:lang w:val="kk-KZ"/>
              </w:rPr>
              <w:t xml:space="preserve"> </w:t>
            </w:r>
            <w:r>
              <w:rPr>
                <w:rFonts w:ascii="Times New Roman" w:hAnsi="Times New Roman" w:cs="Times New Roman"/>
                <w:sz w:val="24"/>
                <w:szCs w:val="24"/>
                <w:lang w:val="kk-KZ"/>
              </w:rPr>
              <w:t>алат</w:t>
            </w:r>
            <w:r>
              <w:rPr>
                <w:rFonts w:ascii="Times New Roman" w:hAnsi="Times New Roman"/>
                <w:sz w:val="24"/>
                <w:szCs w:val="24"/>
                <w:lang w:val="kk-KZ"/>
              </w:rPr>
              <w:t xml:space="preserve">: </w:t>
            </w:r>
            <w:r>
              <w:rPr>
                <w:rFonts w:ascii="Times New Roman" w:hAnsi="Times New Roman" w:cs="Times New Roman"/>
                <w:sz w:val="24"/>
                <w:szCs w:val="24"/>
                <w:lang w:val="kk-KZ"/>
              </w:rPr>
              <w:t>жылуулук</w:t>
            </w:r>
            <w:r>
              <w:rPr>
                <w:rFonts w:ascii="Times New Roman" w:hAnsi="Times New Roman"/>
                <w:sz w:val="24"/>
                <w:szCs w:val="24"/>
                <w:lang w:val="kk-KZ"/>
              </w:rPr>
              <w:t xml:space="preserve"> </w:t>
            </w:r>
            <w:r>
              <w:rPr>
                <w:rFonts w:ascii="Times New Roman" w:hAnsi="Times New Roman" w:cs="Times New Roman"/>
                <w:sz w:val="24"/>
                <w:szCs w:val="24"/>
                <w:lang w:val="kk-KZ"/>
              </w:rPr>
              <w:t>процесстеринде</w:t>
            </w:r>
            <w:r>
              <w:rPr>
                <w:rFonts w:ascii="Times New Roman" w:hAnsi="Times New Roman"/>
                <w:sz w:val="24"/>
                <w:szCs w:val="24"/>
                <w:lang w:val="kk-KZ"/>
              </w:rPr>
              <w:t xml:space="preserve"> энергиянын сакталуу законун, электр заряддарынын  сакталуу законун , чынжырдын б</w:t>
            </w:r>
            <w:r>
              <w:rPr>
                <w:rFonts w:ascii="Cambria Math" w:hAnsi="Cambria Math" w:cs="Cambria Math"/>
                <w:sz w:val="24"/>
                <w:szCs w:val="24"/>
                <w:lang w:val="kk-KZ"/>
              </w:rPr>
              <w:t>ѳ</w:t>
            </w:r>
            <w:r>
              <w:rPr>
                <w:rFonts w:ascii="Times New Roman" w:hAnsi="Times New Roman" w:cs="Times New Roman"/>
                <w:sz w:val="24"/>
                <w:szCs w:val="24"/>
                <w:lang w:val="kk-KZ"/>
              </w:rPr>
              <w:t>лүгү</w:t>
            </w:r>
            <w:r>
              <w:rPr>
                <w:rFonts w:ascii="Times New Roman" w:hAnsi="Times New Roman"/>
                <w:sz w:val="24"/>
                <w:szCs w:val="24"/>
                <w:lang w:val="kk-KZ"/>
              </w:rPr>
              <w:t xml:space="preserve"> </w:t>
            </w:r>
            <w:r>
              <w:rPr>
                <w:rFonts w:ascii="Times New Roman" w:hAnsi="Times New Roman" w:cs="Times New Roman"/>
                <w:sz w:val="24"/>
                <w:szCs w:val="24"/>
                <w:lang w:val="kk-KZ"/>
              </w:rPr>
              <w:t>үчүн</w:t>
            </w:r>
            <w:r>
              <w:rPr>
                <w:rFonts w:ascii="Times New Roman" w:hAnsi="Times New Roman"/>
                <w:sz w:val="24"/>
                <w:szCs w:val="24"/>
                <w:lang w:val="kk-KZ"/>
              </w:rPr>
              <w:t xml:space="preserve"> Омдун законун, Джоуль-Ленц законун, жарыктын түз сызыктуу таралышын, жарыктын чагылуусун; </w:t>
            </w:r>
          </w:p>
          <w:p w:rsidR="008C3BB9" w:rsidRDefault="008C3BB9">
            <w:pPr>
              <w:overflowPunct w:val="0"/>
              <w:autoSpaceDE w:val="0"/>
              <w:autoSpaceDN w:val="0"/>
              <w:adjustRightInd w:val="0"/>
              <w:spacing w:before="60"/>
              <w:rPr>
                <w:rFonts w:ascii="Times New Roman" w:hAnsi="Times New Roman"/>
                <w:sz w:val="24"/>
                <w:szCs w:val="24"/>
              </w:rPr>
            </w:pPr>
            <w:r>
              <w:rPr>
                <w:rFonts w:ascii="Times New Roman" w:hAnsi="Times New Roman"/>
                <w:b/>
                <w:sz w:val="24"/>
                <w:szCs w:val="24"/>
              </w:rPr>
              <w:t>8.4.2.2.</w:t>
            </w:r>
            <w:r>
              <w:rPr>
                <w:rFonts w:ascii="Times New Roman" w:hAnsi="Times New Roman"/>
                <w:sz w:val="24"/>
                <w:szCs w:val="24"/>
              </w:rPr>
              <w:t xml:space="preserve"> Токтун </w:t>
            </w:r>
            <w:r>
              <w:rPr>
                <w:rFonts w:ascii="Times New Roman" w:hAnsi="Times New Roman"/>
                <w:sz w:val="24"/>
                <w:szCs w:val="24"/>
              </w:rPr>
              <w:lastRenderedPageBreak/>
              <w:t>жылуулук аракетин, электромагниттик индукцияны түшүндү</w:t>
            </w:r>
            <w:proofErr w:type="gramStart"/>
            <w:r>
              <w:rPr>
                <w:rFonts w:ascii="Times New Roman" w:hAnsi="Times New Roman"/>
                <w:sz w:val="24"/>
                <w:szCs w:val="24"/>
              </w:rPr>
              <w:t>р</w:t>
            </w:r>
            <w:proofErr w:type="gramEnd"/>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алат</w:t>
            </w:r>
            <w:r>
              <w:rPr>
                <w:rFonts w:ascii="Times New Roman" w:hAnsi="Times New Roman"/>
                <w:sz w:val="24"/>
                <w:szCs w:val="24"/>
              </w:rPr>
              <w:t>.</w:t>
            </w:r>
          </w:p>
        </w:tc>
        <w:tc>
          <w:tcPr>
            <w:tcW w:w="3905" w:type="dxa"/>
            <w:tcBorders>
              <w:top w:val="single" w:sz="4" w:space="0" w:color="000000"/>
              <w:left w:val="single" w:sz="4" w:space="0" w:color="000000"/>
              <w:bottom w:val="single" w:sz="4" w:space="0" w:color="000000"/>
              <w:right w:val="single" w:sz="4" w:space="0" w:color="000000"/>
            </w:tcBorders>
            <w:hideMark/>
          </w:tcPr>
          <w:p w:rsidR="008C3BB9" w:rsidRDefault="008C3BB9">
            <w:pPr>
              <w:pStyle w:val="a3"/>
              <w:spacing w:after="0"/>
              <w:ind w:left="33"/>
              <w:rPr>
                <w:rFonts w:ascii="Times New Roman" w:hAnsi="Times New Roman"/>
                <w:iCs/>
                <w:sz w:val="24"/>
                <w:szCs w:val="24"/>
              </w:rPr>
            </w:pPr>
            <w:r>
              <w:rPr>
                <w:rFonts w:ascii="Times New Roman" w:hAnsi="Times New Roman"/>
                <w:b/>
                <w:sz w:val="24"/>
                <w:szCs w:val="24"/>
              </w:rPr>
              <w:lastRenderedPageBreak/>
              <w:t>9.4.2.1.</w:t>
            </w:r>
            <w:r>
              <w:rPr>
                <w:rFonts w:ascii="Times New Roman" w:hAnsi="Times New Roman"/>
                <w:sz w:val="24"/>
                <w:szCs w:val="24"/>
              </w:rPr>
              <w:t xml:space="preserve"> Физикалык чоңдуктарды пайдаланып, механикалык жана электромагниттик </w:t>
            </w:r>
            <w:r>
              <w:rPr>
                <w:rFonts w:ascii="Times New Roman" w:hAnsi="Times New Roman"/>
                <w:spacing w:val="-4"/>
                <w:sz w:val="24"/>
                <w:szCs w:val="24"/>
              </w:rPr>
              <w:t>термелүүл</w:t>
            </w:r>
            <w:r>
              <w:rPr>
                <w:rFonts w:ascii="Cambria Math" w:hAnsi="Cambria Math" w:cs="Cambria Math"/>
                <w:spacing w:val="-4"/>
                <w:sz w:val="24"/>
                <w:szCs w:val="24"/>
              </w:rPr>
              <w:t>ѳ</w:t>
            </w:r>
            <w:r>
              <w:rPr>
                <w:rFonts w:ascii="Times New Roman" w:hAnsi="Times New Roman"/>
                <w:spacing w:val="-4"/>
                <w:sz w:val="24"/>
                <w:szCs w:val="24"/>
              </w:rPr>
              <w:t>рд</w:t>
            </w:r>
            <w:r>
              <w:rPr>
                <w:rFonts w:ascii="Cambria Math" w:hAnsi="Cambria Math" w:cs="Cambria Math"/>
                <w:spacing w:val="-4"/>
                <w:sz w:val="24"/>
                <w:szCs w:val="24"/>
              </w:rPr>
              <w:t>ѳ</w:t>
            </w:r>
            <w:r>
              <w:rPr>
                <w:rFonts w:ascii="Times New Roman" w:hAnsi="Times New Roman"/>
                <w:spacing w:val="-4"/>
                <w:sz w:val="24"/>
                <w:szCs w:val="24"/>
              </w:rPr>
              <w:t>гү</w:t>
            </w:r>
            <w:r>
              <w:rPr>
                <w:rFonts w:ascii="Times New Roman" w:hAnsi="Times New Roman"/>
                <w:spacing w:val="-2"/>
                <w:sz w:val="24"/>
                <w:szCs w:val="24"/>
              </w:rPr>
              <w:t xml:space="preserve"> </w:t>
            </w:r>
            <w:r>
              <w:rPr>
                <w:rFonts w:ascii="Times New Roman" w:hAnsi="Times New Roman"/>
                <w:sz w:val="24"/>
                <w:szCs w:val="24"/>
              </w:rPr>
              <w:t>энергиянын айлануусун сүр</w:t>
            </w:r>
            <w:r>
              <w:rPr>
                <w:rFonts w:ascii="Cambria Math" w:hAnsi="Cambria Math" w:cs="Cambria Math"/>
                <w:sz w:val="24"/>
                <w:szCs w:val="24"/>
              </w:rPr>
              <w:t>ѳ</w:t>
            </w:r>
            <w:r>
              <w:rPr>
                <w:rFonts w:ascii="Times New Roman" w:hAnsi="Times New Roman"/>
                <w:sz w:val="24"/>
                <w:szCs w:val="24"/>
              </w:rPr>
              <w:t>тт</w:t>
            </w:r>
            <w:r>
              <w:rPr>
                <w:rFonts w:ascii="Cambria Math" w:hAnsi="Cambria Math" w:cs="Cambria Math"/>
                <w:sz w:val="24"/>
                <w:szCs w:val="24"/>
              </w:rPr>
              <w:t>ѳ</w:t>
            </w:r>
            <w:r>
              <w:rPr>
                <w:rFonts w:ascii="Times New Roman" w:hAnsi="Times New Roman"/>
                <w:sz w:val="24"/>
                <w:szCs w:val="24"/>
              </w:rPr>
              <w:t>йт,  сүр</w:t>
            </w:r>
            <w:r>
              <w:rPr>
                <w:rFonts w:ascii="Cambria Math" w:hAnsi="Cambria Math" w:cs="Cambria Math"/>
                <w:sz w:val="24"/>
                <w:szCs w:val="24"/>
              </w:rPr>
              <w:t>ѳ</w:t>
            </w:r>
            <w:r>
              <w:rPr>
                <w:rFonts w:ascii="Times New Roman" w:hAnsi="Times New Roman"/>
                <w:sz w:val="24"/>
                <w:szCs w:val="24"/>
              </w:rPr>
              <w:t>тт</w:t>
            </w:r>
            <w:r>
              <w:rPr>
                <w:rFonts w:ascii="Cambria Math" w:hAnsi="Cambria Math" w:cs="Cambria Math"/>
                <w:sz w:val="24"/>
                <w:szCs w:val="24"/>
              </w:rPr>
              <w:t>ѳѳ</w:t>
            </w:r>
            <w:r>
              <w:rPr>
                <w:rFonts w:ascii="Times New Roman" w:hAnsi="Times New Roman"/>
                <w:sz w:val="24"/>
                <w:szCs w:val="24"/>
              </w:rPr>
              <w:t>д</w:t>
            </w:r>
            <w:r>
              <w:rPr>
                <w:rFonts w:ascii="Cambria Math" w:hAnsi="Cambria Math" w:cs="Cambria Math"/>
                <w:sz w:val="24"/>
                <w:szCs w:val="24"/>
              </w:rPr>
              <w:t>ѳ</w:t>
            </w:r>
            <w:r>
              <w:rPr>
                <w:rFonts w:ascii="Times New Roman" w:hAnsi="Times New Roman"/>
                <w:sz w:val="24"/>
                <w:szCs w:val="24"/>
              </w:rPr>
              <w:t xml:space="preserve"> колдонулган чо</w:t>
            </w:r>
            <w:r>
              <w:rPr>
                <w:rFonts w:ascii="Cambria Math" w:hAnsi="Cambria Math" w:cs="Cambria Math"/>
                <w:sz w:val="24"/>
                <w:szCs w:val="24"/>
              </w:rPr>
              <w:t>ӊ</w:t>
            </w:r>
            <w:r>
              <w:rPr>
                <w:rFonts w:ascii="Times New Roman" w:hAnsi="Times New Roman"/>
                <w:sz w:val="24"/>
                <w:szCs w:val="24"/>
              </w:rPr>
              <w:t>дуктардын физикалык маанисин, алардын белгиленишин жана чен бирдигин туура к</w:t>
            </w:r>
            <w:r>
              <w:rPr>
                <w:rFonts w:ascii="Cambria Math" w:hAnsi="Cambria Math" w:cs="Cambria Math"/>
                <w:sz w:val="24"/>
                <w:szCs w:val="24"/>
              </w:rPr>
              <w:t>ѳ</w:t>
            </w:r>
            <w:r>
              <w:rPr>
                <w:rFonts w:ascii="Times New Roman" w:hAnsi="Times New Roman"/>
                <w:sz w:val="24"/>
                <w:szCs w:val="24"/>
              </w:rPr>
              <w:t>рс</w:t>
            </w:r>
            <w:r>
              <w:rPr>
                <w:rFonts w:ascii="Cambria Math" w:hAnsi="Cambria Math" w:cs="Cambria Math"/>
                <w:sz w:val="24"/>
                <w:szCs w:val="24"/>
              </w:rPr>
              <w:t>ѳ</w:t>
            </w:r>
            <w:r>
              <w:rPr>
                <w:rFonts w:ascii="Times New Roman" w:hAnsi="Times New Roman"/>
                <w:sz w:val="24"/>
                <w:szCs w:val="24"/>
              </w:rPr>
              <w:t>т</w:t>
            </w:r>
            <w:r>
              <w:rPr>
                <w:rFonts w:ascii="Cambria Math" w:hAnsi="Cambria Math" w:cs="Cambria Math"/>
                <w:sz w:val="24"/>
                <w:szCs w:val="24"/>
              </w:rPr>
              <w:t>ѳ</w:t>
            </w:r>
            <w:proofErr w:type="gramStart"/>
            <w:r>
              <w:rPr>
                <w:rFonts w:ascii="Times New Roman" w:hAnsi="Times New Roman"/>
                <w:sz w:val="24"/>
                <w:szCs w:val="24"/>
              </w:rPr>
              <w:t>т</w:t>
            </w:r>
            <w:proofErr w:type="gramEnd"/>
            <w:r>
              <w:rPr>
                <w:rFonts w:ascii="Times New Roman" w:hAnsi="Times New Roman"/>
                <w:iCs/>
                <w:sz w:val="24"/>
                <w:szCs w:val="24"/>
              </w:rPr>
              <w:t>; энергияны башка физикалык чо</w:t>
            </w:r>
            <w:r>
              <w:rPr>
                <w:rFonts w:ascii="Cambria Math" w:hAnsi="Cambria Math" w:cs="Cambria Math"/>
                <w:iCs/>
                <w:sz w:val="24"/>
                <w:szCs w:val="24"/>
              </w:rPr>
              <w:t>ӊ</w:t>
            </w:r>
            <w:r>
              <w:rPr>
                <w:rFonts w:ascii="Times New Roman" w:hAnsi="Times New Roman"/>
                <w:iCs/>
                <w:sz w:val="24"/>
                <w:szCs w:val="24"/>
              </w:rPr>
              <w:t>дуктар менен байланыштырууч</w:t>
            </w:r>
            <w:r>
              <w:rPr>
                <w:rFonts w:ascii="Times New Roman" w:hAnsi="Times New Roman"/>
                <w:iCs/>
                <w:sz w:val="24"/>
                <w:szCs w:val="24"/>
              </w:rPr>
              <w:lastRenderedPageBreak/>
              <w:t>у формулаларды к</w:t>
            </w:r>
            <w:r>
              <w:rPr>
                <w:rFonts w:ascii="Cambria Math" w:hAnsi="Cambria Math" w:cs="Cambria Math"/>
                <w:iCs/>
                <w:sz w:val="24"/>
                <w:szCs w:val="24"/>
              </w:rPr>
              <w:t>ѳ</w:t>
            </w:r>
            <w:r>
              <w:rPr>
                <w:rFonts w:ascii="Times New Roman" w:hAnsi="Times New Roman"/>
                <w:iCs/>
                <w:sz w:val="24"/>
                <w:szCs w:val="24"/>
              </w:rPr>
              <w:t>рс</w:t>
            </w:r>
            <w:r>
              <w:rPr>
                <w:rFonts w:ascii="Cambria Math" w:hAnsi="Cambria Math" w:cs="Cambria Math"/>
                <w:iCs/>
                <w:sz w:val="24"/>
                <w:szCs w:val="24"/>
              </w:rPr>
              <w:t>ѳ</w:t>
            </w:r>
            <w:r>
              <w:rPr>
                <w:rFonts w:ascii="Times New Roman" w:hAnsi="Times New Roman"/>
                <w:iCs/>
                <w:sz w:val="24"/>
                <w:szCs w:val="24"/>
              </w:rPr>
              <w:t>т</w:t>
            </w:r>
            <w:r>
              <w:rPr>
                <w:rFonts w:ascii="Cambria Math" w:hAnsi="Cambria Math" w:cs="Cambria Math"/>
                <w:iCs/>
                <w:sz w:val="24"/>
                <w:szCs w:val="24"/>
              </w:rPr>
              <w:t>ѳ</w:t>
            </w:r>
            <w:r>
              <w:rPr>
                <w:rFonts w:ascii="Times New Roman" w:hAnsi="Times New Roman"/>
                <w:iCs/>
                <w:sz w:val="24"/>
                <w:szCs w:val="24"/>
              </w:rPr>
              <w:t>т, физикалык чо</w:t>
            </w:r>
            <w:r>
              <w:rPr>
                <w:rFonts w:ascii="Cambria Math" w:hAnsi="Cambria Math" w:cs="Cambria Math"/>
                <w:iCs/>
                <w:sz w:val="24"/>
                <w:szCs w:val="24"/>
              </w:rPr>
              <w:t>ӊ</w:t>
            </w:r>
            <w:r>
              <w:rPr>
                <w:rFonts w:ascii="Times New Roman" w:hAnsi="Times New Roman"/>
                <w:iCs/>
                <w:sz w:val="24"/>
                <w:szCs w:val="24"/>
              </w:rPr>
              <w:t xml:space="preserve">дуктун маанисин эсептейт. </w:t>
            </w:r>
          </w:p>
          <w:p w:rsidR="008C3BB9" w:rsidRDefault="008C3BB9">
            <w:pPr>
              <w:overflowPunct w:val="0"/>
              <w:autoSpaceDE w:val="0"/>
              <w:autoSpaceDN w:val="0"/>
              <w:adjustRightInd w:val="0"/>
              <w:jc w:val="both"/>
              <w:rPr>
                <w:rFonts w:ascii="Times New Roman" w:hAnsi="Times New Roman"/>
                <w:color w:val="000000"/>
                <w:sz w:val="20"/>
              </w:rPr>
            </w:pPr>
            <w:r>
              <w:rPr>
                <w:rFonts w:ascii="Times New Roman" w:hAnsi="Times New Roman"/>
                <w:b/>
                <w:sz w:val="24"/>
                <w:szCs w:val="24"/>
              </w:rPr>
              <w:t>9.4.2.2.</w:t>
            </w:r>
            <w:r>
              <w:rPr>
                <w:rFonts w:ascii="Times New Roman" w:hAnsi="Times New Roman"/>
                <w:sz w:val="24"/>
                <w:szCs w:val="24"/>
              </w:rPr>
              <w:t xml:space="preserve"> Энергияны </w:t>
            </w:r>
            <w:proofErr w:type="gramStart"/>
            <w:r>
              <w:rPr>
                <w:rFonts w:ascii="Times New Roman" w:hAnsi="Times New Roman"/>
                <w:sz w:val="24"/>
                <w:szCs w:val="24"/>
              </w:rPr>
              <w:t>башка</w:t>
            </w:r>
            <w:proofErr w:type="gramEnd"/>
            <w:r>
              <w:rPr>
                <w:rFonts w:ascii="Times New Roman" w:hAnsi="Times New Roman"/>
                <w:sz w:val="24"/>
                <w:szCs w:val="24"/>
              </w:rPr>
              <w:t xml:space="preserve"> физикалык чоңдуктар менен байланыштырган формулаларды колдонуу менен маселе чыгарат, ышат.  </w:t>
            </w:r>
            <w:r>
              <w:rPr>
                <w:rFonts w:ascii="Times New Roman" w:hAnsi="Times New Roman"/>
                <w:sz w:val="24"/>
                <w:szCs w:val="24"/>
                <w:lang w:val="kk-KZ"/>
              </w:rPr>
              <w:t>Маселенин шартын талдоонун негизинде физикалык чо</w:t>
            </w:r>
            <w:r>
              <w:rPr>
                <w:rFonts w:ascii="Cambria Math" w:hAnsi="Cambria Math" w:cs="Cambria Math"/>
                <w:sz w:val="24"/>
                <w:szCs w:val="24"/>
                <w:lang w:val="kk-KZ"/>
              </w:rPr>
              <w:t>ӊ</w:t>
            </w:r>
            <w:r>
              <w:rPr>
                <w:rFonts w:ascii="Times New Roman" w:hAnsi="Times New Roman" w:cs="Times New Roman"/>
                <w:sz w:val="24"/>
                <w:szCs w:val="24"/>
                <w:lang w:val="kk-KZ"/>
              </w:rPr>
              <w:t>дуктарды</w:t>
            </w:r>
            <w:r>
              <w:rPr>
                <w:rFonts w:ascii="Times New Roman" w:hAnsi="Times New Roman"/>
                <w:sz w:val="24"/>
                <w:szCs w:val="24"/>
                <w:lang w:val="kk-KZ"/>
              </w:rPr>
              <w:t xml:space="preserve"> </w:t>
            </w:r>
            <w:r>
              <w:rPr>
                <w:rFonts w:ascii="Times New Roman" w:hAnsi="Times New Roman" w:cs="Times New Roman"/>
                <w:sz w:val="24"/>
                <w:szCs w:val="24"/>
                <w:lang w:val="kk-KZ"/>
              </w:rPr>
              <w:t>жана</w:t>
            </w:r>
            <w:r>
              <w:rPr>
                <w:rFonts w:ascii="Times New Roman" w:hAnsi="Times New Roman"/>
                <w:sz w:val="24"/>
                <w:szCs w:val="24"/>
                <w:lang w:val="kk-KZ"/>
              </w:rPr>
              <w:t xml:space="preserve"> </w:t>
            </w:r>
            <w:r>
              <w:rPr>
                <w:rFonts w:ascii="Times New Roman" w:hAnsi="Times New Roman" w:cs="Times New Roman"/>
                <w:sz w:val="24"/>
                <w:szCs w:val="24"/>
                <w:lang w:val="kk-KZ"/>
              </w:rPr>
              <w:t>формулаларды</w:t>
            </w:r>
            <w:r>
              <w:rPr>
                <w:rFonts w:ascii="Times New Roman" w:hAnsi="Times New Roman"/>
                <w:sz w:val="24"/>
                <w:szCs w:val="24"/>
                <w:lang w:val="kk-KZ"/>
              </w:rPr>
              <w:t xml:space="preserve"> </w:t>
            </w:r>
            <w:r>
              <w:rPr>
                <w:rFonts w:ascii="Times New Roman" w:hAnsi="Times New Roman" w:cs="Times New Roman"/>
                <w:sz w:val="24"/>
                <w:szCs w:val="24"/>
                <w:lang w:val="kk-KZ"/>
              </w:rPr>
              <w:t>б</w:t>
            </w:r>
            <w:r>
              <w:rPr>
                <w:rFonts w:ascii="Cambria Math" w:hAnsi="Cambria Math" w:cs="Cambria Math"/>
                <w:sz w:val="24"/>
                <w:szCs w:val="24"/>
                <w:lang w:val="kk-KZ"/>
              </w:rPr>
              <w:t>ѳ</w:t>
            </w:r>
            <w:r>
              <w:rPr>
                <w:rFonts w:ascii="Times New Roman" w:hAnsi="Times New Roman" w:cs="Times New Roman"/>
                <w:sz w:val="24"/>
                <w:szCs w:val="24"/>
                <w:lang w:val="kk-KZ"/>
              </w:rPr>
              <w:t>лүп</w:t>
            </w:r>
            <w:r>
              <w:rPr>
                <w:rFonts w:ascii="Times New Roman" w:hAnsi="Times New Roman"/>
                <w:sz w:val="24"/>
                <w:szCs w:val="24"/>
                <w:lang w:val="kk-KZ"/>
              </w:rPr>
              <w:t xml:space="preserve"> </w:t>
            </w:r>
            <w:r>
              <w:rPr>
                <w:rFonts w:ascii="Times New Roman" w:hAnsi="Times New Roman" w:cs="Times New Roman"/>
                <w:sz w:val="24"/>
                <w:szCs w:val="24"/>
                <w:lang w:val="kk-KZ"/>
              </w:rPr>
              <w:t>алат</w:t>
            </w:r>
            <w:r>
              <w:rPr>
                <w:rFonts w:ascii="Times New Roman" w:hAnsi="Times New Roman"/>
                <w:sz w:val="24"/>
                <w:szCs w:val="24"/>
                <w:lang w:val="kk-KZ"/>
              </w:rPr>
              <w:t xml:space="preserve">, </w:t>
            </w:r>
            <w:r>
              <w:rPr>
                <w:rFonts w:ascii="Times New Roman" w:hAnsi="Times New Roman" w:cs="Times New Roman"/>
                <w:sz w:val="24"/>
                <w:szCs w:val="24"/>
                <w:lang w:val="kk-KZ"/>
              </w:rPr>
              <w:t>э</w:t>
            </w:r>
            <w:r>
              <w:rPr>
                <w:rFonts w:ascii="Times New Roman" w:hAnsi="Times New Roman"/>
                <w:sz w:val="24"/>
                <w:szCs w:val="24"/>
                <w:lang w:val="kk-KZ"/>
              </w:rPr>
              <w:t>септ</w:t>
            </w:r>
            <w:r>
              <w:rPr>
                <w:rFonts w:ascii="Cambria Math" w:hAnsi="Cambria Math" w:cs="Cambria Math"/>
                <w:sz w:val="24"/>
                <w:szCs w:val="24"/>
                <w:lang w:val="kk-KZ"/>
              </w:rPr>
              <w:t>ѳѳ</w:t>
            </w:r>
            <w:r>
              <w:rPr>
                <w:rFonts w:ascii="Times New Roman" w:hAnsi="Times New Roman" w:cs="Times New Roman"/>
                <w:sz w:val="24"/>
                <w:szCs w:val="24"/>
                <w:lang w:val="kk-KZ"/>
              </w:rPr>
              <w:t>л</w:t>
            </w:r>
            <w:r>
              <w:rPr>
                <w:rFonts w:ascii="Cambria Math" w:hAnsi="Cambria Math" w:cs="Cambria Math"/>
                <w:sz w:val="24"/>
                <w:szCs w:val="24"/>
                <w:lang w:val="kk-KZ"/>
              </w:rPr>
              <w:t>ѳ</w:t>
            </w:r>
            <w:r>
              <w:rPr>
                <w:rFonts w:ascii="Times New Roman" w:hAnsi="Times New Roman" w:cs="Times New Roman"/>
                <w:sz w:val="24"/>
                <w:szCs w:val="24"/>
                <w:lang w:val="kk-KZ"/>
              </w:rPr>
              <w:t>рдү</w:t>
            </w:r>
            <w:r>
              <w:rPr>
                <w:rFonts w:ascii="Times New Roman" w:hAnsi="Times New Roman"/>
                <w:sz w:val="24"/>
                <w:szCs w:val="24"/>
                <w:lang w:val="kk-KZ"/>
              </w:rPr>
              <w:t xml:space="preserve"> </w:t>
            </w:r>
            <w:r>
              <w:rPr>
                <w:rFonts w:ascii="Times New Roman" w:hAnsi="Times New Roman" w:cs="Times New Roman"/>
                <w:sz w:val="24"/>
                <w:szCs w:val="24"/>
                <w:lang w:val="kk-KZ"/>
              </w:rPr>
              <w:t>жүргүз</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 xml:space="preserve">. </w:t>
            </w:r>
          </w:p>
        </w:tc>
      </w:tr>
      <w:tr w:rsidR="008C3BB9" w:rsidTr="008C3B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b/>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8C3BB9" w:rsidRDefault="008C3BB9" w:rsidP="00CF4C05">
            <w:pPr>
              <w:pStyle w:val="a3"/>
              <w:numPr>
                <w:ilvl w:val="1"/>
                <w:numId w:val="92"/>
              </w:numPr>
              <w:tabs>
                <w:tab w:val="left" w:pos="435"/>
                <w:tab w:val="left" w:pos="577"/>
              </w:tabs>
              <w:ind w:left="-35" w:firstLine="0"/>
              <w:jc w:val="both"/>
              <w:rPr>
                <w:rFonts w:ascii="Times New Roman" w:hAnsi="Times New Roman"/>
                <w:b/>
                <w:bCs/>
                <w:sz w:val="24"/>
                <w:szCs w:val="24"/>
              </w:rPr>
            </w:pPr>
            <w:r>
              <w:rPr>
                <w:rFonts w:ascii="Times New Roman" w:hAnsi="Times New Roman"/>
                <w:b/>
                <w:bCs/>
                <w:sz w:val="24"/>
                <w:szCs w:val="24"/>
              </w:rPr>
              <w:t>Илимий билимдерди колдонуу</w:t>
            </w:r>
          </w:p>
        </w:tc>
        <w:tc>
          <w:tcPr>
            <w:tcW w:w="3620" w:type="dxa"/>
            <w:tcBorders>
              <w:top w:val="single" w:sz="4" w:space="0" w:color="000000"/>
              <w:left w:val="single" w:sz="4" w:space="0" w:color="000000"/>
              <w:bottom w:val="single" w:sz="4" w:space="0" w:color="000000"/>
              <w:right w:val="single" w:sz="4" w:space="0" w:color="000000"/>
            </w:tcBorders>
            <w:hideMark/>
          </w:tcPr>
          <w:p w:rsidR="008C3BB9" w:rsidRDefault="008C3BB9">
            <w:pPr>
              <w:jc w:val="both"/>
              <w:rPr>
                <w:rFonts w:ascii="Times New Roman" w:hAnsi="Times New Roman"/>
                <w:sz w:val="24"/>
                <w:szCs w:val="24"/>
                <w:lang w:val="kk-KZ"/>
              </w:rPr>
            </w:pPr>
            <w:r>
              <w:rPr>
                <w:rFonts w:ascii="Times New Roman" w:hAnsi="Times New Roman"/>
                <w:b/>
                <w:sz w:val="24"/>
                <w:szCs w:val="24"/>
              </w:rPr>
              <w:t>7.</w:t>
            </w:r>
            <w:r>
              <w:rPr>
                <w:rFonts w:ascii="Times New Roman" w:hAnsi="Times New Roman"/>
                <w:b/>
                <w:sz w:val="24"/>
                <w:szCs w:val="24"/>
                <w:lang w:val="kk-KZ"/>
              </w:rPr>
              <w:t>4.3.1.</w:t>
            </w:r>
            <w:r>
              <w:rPr>
                <w:rFonts w:ascii="Times New Roman" w:hAnsi="Times New Roman"/>
                <w:sz w:val="24"/>
                <w:szCs w:val="24"/>
                <w:lang w:val="kk-KZ"/>
              </w:rPr>
              <w:t xml:space="preserve"> Чоңдуктардын символикалык белгиленишин билишет, бирдиктерин билишет, чыгарышат, формуласын колдонууну билишет, башка чоңдуктар менен болгон байланышын карап, физикалык маанисин ачып </w:t>
            </w:r>
            <w:r>
              <w:rPr>
                <w:rFonts w:ascii="Times New Roman" w:hAnsi="Times New Roman"/>
                <w:sz w:val="24"/>
                <w:szCs w:val="24"/>
                <w:lang w:val="kk-KZ"/>
              </w:rPr>
              <w:lastRenderedPageBreak/>
              <w:t>көрсөтүшөт.</w:t>
            </w:r>
          </w:p>
          <w:p w:rsidR="008C3BB9" w:rsidRDefault="008C3BB9">
            <w:pPr>
              <w:jc w:val="both"/>
              <w:rPr>
                <w:rFonts w:ascii="Times New Roman" w:hAnsi="Times New Roman"/>
                <w:sz w:val="24"/>
                <w:szCs w:val="24"/>
                <w:lang w:val="kk-KZ"/>
              </w:rPr>
            </w:pPr>
            <w:r>
              <w:rPr>
                <w:rFonts w:ascii="Times New Roman" w:hAnsi="Times New Roman"/>
                <w:b/>
                <w:sz w:val="24"/>
                <w:szCs w:val="24"/>
                <w:lang w:val="kk-KZ"/>
              </w:rPr>
              <w:t>7.4.3.2.</w:t>
            </w:r>
            <w:r>
              <w:rPr>
                <w:rFonts w:ascii="Times New Roman" w:hAnsi="Times New Roman"/>
                <w:sz w:val="24"/>
                <w:szCs w:val="24"/>
                <w:lang w:val="kk-KZ"/>
              </w:rPr>
              <w:t xml:space="preserve"> Энергиянын айлануу жана сакталуу закондорун,  физикалык чоңдуктарды (кинетикалык, потенциалдык энергиялар, механикалык жумуш, кубаттуулук, жөнөкөй механизмдердин ПАКи) байланыштырган формулаларды колдонуп, маселелер чыгарышат.</w:t>
            </w:r>
          </w:p>
          <w:p w:rsidR="008C3BB9" w:rsidRDefault="008C3BB9">
            <w:pPr>
              <w:overflowPunct w:val="0"/>
              <w:autoSpaceDE w:val="0"/>
              <w:autoSpaceDN w:val="0"/>
              <w:adjustRightInd w:val="0"/>
              <w:rPr>
                <w:rFonts w:ascii="Times New Roman" w:hAnsi="Times New Roman"/>
                <w:sz w:val="24"/>
                <w:szCs w:val="24"/>
                <w:lang w:val="kk-KZ"/>
              </w:rPr>
            </w:pPr>
            <w:r>
              <w:rPr>
                <w:rFonts w:ascii="Times New Roman" w:hAnsi="Times New Roman"/>
                <w:b/>
                <w:sz w:val="24"/>
                <w:szCs w:val="24"/>
                <w:lang w:val="kk-KZ"/>
              </w:rPr>
              <w:t xml:space="preserve">7.4.3.3. </w:t>
            </w:r>
            <w:r>
              <w:rPr>
                <w:rFonts w:ascii="Times New Roman" w:hAnsi="Times New Roman"/>
                <w:sz w:val="24"/>
                <w:szCs w:val="24"/>
                <w:lang w:val="kk-KZ"/>
              </w:rPr>
              <w:t>Механикалык энергиянын айлануу сакталуу закондордун колдонулуш чегин билишет.</w:t>
            </w:r>
          </w:p>
        </w:tc>
        <w:tc>
          <w:tcPr>
            <w:tcW w:w="3685" w:type="dxa"/>
            <w:tcBorders>
              <w:top w:val="single" w:sz="4" w:space="0" w:color="000000"/>
              <w:left w:val="single" w:sz="4" w:space="0" w:color="000000"/>
              <w:bottom w:val="single" w:sz="4" w:space="0" w:color="000000"/>
              <w:right w:val="single" w:sz="4" w:space="0" w:color="000000"/>
            </w:tcBorders>
            <w:hideMark/>
          </w:tcPr>
          <w:p w:rsidR="008C3BB9" w:rsidRDefault="008C3BB9">
            <w:pPr>
              <w:pStyle w:val="13"/>
              <w:spacing w:line="240" w:lineRule="auto"/>
              <w:ind w:firstLine="0"/>
              <w:rPr>
                <w:szCs w:val="24"/>
                <w:lang w:val="kk-KZ"/>
              </w:rPr>
            </w:pPr>
            <w:r>
              <w:rPr>
                <w:b/>
                <w:szCs w:val="24"/>
                <w:lang w:val="kk-KZ"/>
              </w:rPr>
              <w:lastRenderedPageBreak/>
              <w:t>8.4.3.1.</w:t>
            </w:r>
            <w:r>
              <w:rPr>
                <w:szCs w:val="24"/>
                <w:lang w:val="kk-KZ"/>
              </w:rPr>
              <w:t xml:space="preserve"> Күнд</w:t>
            </w:r>
            <w:r>
              <w:rPr>
                <w:rFonts w:ascii="Cambria Math" w:hAnsi="Cambria Math" w:cs="Cambria Math"/>
                <w:szCs w:val="24"/>
                <w:lang w:val="kk-KZ"/>
              </w:rPr>
              <w:t>ѳ</w:t>
            </w:r>
            <w:r>
              <w:rPr>
                <w:szCs w:val="24"/>
                <w:lang w:val="kk-KZ"/>
              </w:rPr>
              <w:t xml:space="preserve">лүк турмушта түрдүү заттарды жылуулук </w:t>
            </w:r>
            <w:r>
              <w:rPr>
                <w:rFonts w:ascii="Cambria Math" w:hAnsi="Cambria Math" w:cs="Cambria Math"/>
                <w:spacing w:val="-2"/>
                <w:szCs w:val="24"/>
                <w:lang w:val="kk-KZ"/>
              </w:rPr>
              <w:t>ѳ</w:t>
            </w:r>
            <w:r>
              <w:rPr>
                <w:spacing w:val="-2"/>
                <w:szCs w:val="24"/>
                <w:lang w:val="kk-KZ"/>
              </w:rPr>
              <w:t>тк</w:t>
            </w:r>
            <w:r>
              <w:rPr>
                <w:rFonts w:ascii="Cambria Math" w:hAnsi="Cambria Math" w:cs="Cambria Math"/>
                <w:spacing w:val="-2"/>
                <w:szCs w:val="24"/>
                <w:lang w:val="kk-KZ"/>
              </w:rPr>
              <w:t>ѳ</w:t>
            </w:r>
            <w:r>
              <w:rPr>
                <w:spacing w:val="-2"/>
                <w:szCs w:val="24"/>
                <w:lang w:val="kk-KZ"/>
              </w:rPr>
              <w:t>рүмдүүлүгүн</w:t>
            </w:r>
            <w:r>
              <w:rPr>
                <w:rFonts w:ascii="Cambria Math" w:hAnsi="Cambria Math" w:cs="Cambria Math"/>
                <w:spacing w:val="-2"/>
                <w:szCs w:val="24"/>
                <w:lang w:val="kk-KZ"/>
              </w:rPr>
              <w:t>ѳ</w:t>
            </w:r>
            <w:r>
              <w:rPr>
                <w:szCs w:val="24"/>
                <w:lang w:val="kk-KZ"/>
              </w:rPr>
              <w:t xml:space="preserve"> жана жылуулук сыйымдуулугуна ка</w:t>
            </w:r>
            <w:r>
              <w:rPr>
                <w:szCs w:val="24"/>
                <w:lang w:val="kk-KZ"/>
              </w:rPr>
              <w:softHyphen/>
              <w:t>рап пайдалануу үчүн физикалык би</w:t>
            </w:r>
            <w:r>
              <w:rPr>
                <w:szCs w:val="24"/>
                <w:lang w:val="kk-KZ"/>
              </w:rPr>
              <w:softHyphen/>
              <w:t>лимдерди колдоно алат.</w:t>
            </w:r>
          </w:p>
        </w:tc>
        <w:tc>
          <w:tcPr>
            <w:tcW w:w="3905" w:type="dxa"/>
            <w:tcBorders>
              <w:top w:val="single" w:sz="4" w:space="0" w:color="000000"/>
              <w:left w:val="single" w:sz="4" w:space="0" w:color="000000"/>
              <w:bottom w:val="single" w:sz="4" w:space="0" w:color="000000"/>
              <w:right w:val="single" w:sz="4" w:space="0" w:color="000000"/>
            </w:tcBorders>
            <w:hideMark/>
          </w:tcPr>
          <w:p w:rsidR="008C3BB9" w:rsidRDefault="008C3BB9">
            <w:pPr>
              <w:rPr>
                <w:rFonts w:ascii="Times New Roman" w:hAnsi="Times New Roman"/>
                <w:sz w:val="24"/>
                <w:szCs w:val="24"/>
                <w:lang w:val="kk-KZ"/>
              </w:rPr>
            </w:pPr>
            <w:r>
              <w:rPr>
                <w:rFonts w:ascii="Times New Roman" w:hAnsi="Times New Roman"/>
                <w:b/>
                <w:sz w:val="24"/>
                <w:szCs w:val="24"/>
                <w:lang w:val="kk-KZ"/>
              </w:rPr>
              <w:t>9.4.3.1.</w:t>
            </w:r>
            <w:r>
              <w:rPr>
                <w:rFonts w:ascii="Times New Roman" w:hAnsi="Times New Roman"/>
                <w:sz w:val="24"/>
                <w:szCs w:val="24"/>
                <w:lang w:val="kk-KZ"/>
              </w:rPr>
              <w:t xml:space="preserve"> Энергиянын айлануу закондорун талдап, энергиянын сакталуу законун колдонуп, закондун формуласын жана анын математикалык туюнтулушун айырмалайт, илимий фактыларды интерпретациялап</w:t>
            </w:r>
            <w:r>
              <w:rPr>
                <w:rFonts w:ascii="Times New Roman" w:hAnsi="Times New Roman"/>
                <w:sz w:val="24"/>
                <w:szCs w:val="24"/>
                <w:lang w:val="kk-KZ"/>
              </w:rPr>
              <w:lastRenderedPageBreak/>
              <w:t>, тыянак чыгарат, фундаменталдык закондордун (энергиянын сакталуу законун) бардыгы үчүн жалпы мүн</w:t>
            </w:r>
            <w:r>
              <w:rPr>
                <w:rFonts w:ascii="Cambria Math" w:hAnsi="Cambria Math" w:cs="Cambria Math"/>
                <w:sz w:val="24"/>
                <w:szCs w:val="24"/>
                <w:lang w:val="kk-KZ"/>
              </w:rPr>
              <w:t>ѳ</w:t>
            </w:r>
            <w:r>
              <w:rPr>
                <w:rFonts w:ascii="Times New Roman" w:hAnsi="Times New Roman" w:cs="Times New Roman"/>
                <w:sz w:val="24"/>
                <w:szCs w:val="24"/>
                <w:lang w:val="kk-KZ"/>
              </w:rPr>
              <w:t>зүн</w:t>
            </w:r>
            <w:r>
              <w:rPr>
                <w:rFonts w:ascii="Times New Roman" w:hAnsi="Times New Roman"/>
                <w:sz w:val="24"/>
                <w:szCs w:val="24"/>
                <w:lang w:val="kk-KZ"/>
              </w:rPr>
              <w:t xml:space="preserve"> </w:t>
            </w:r>
            <w:r>
              <w:rPr>
                <w:rFonts w:ascii="Times New Roman" w:hAnsi="Times New Roman" w:cs="Times New Roman"/>
                <w:sz w:val="24"/>
                <w:szCs w:val="24"/>
                <w:lang w:val="kk-KZ"/>
              </w:rPr>
              <w:t>түшүн</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w:t>
            </w:r>
          </w:p>
          <w:p w:rsidR="008C3BB9" w:rsidRDefault="008C3BB9">
            <w:pPr>
              <w:overflowPunct w:val="0"/>
              <w:autoSpaceDE w:val="0"/>
              <w:autoSpaceDN w:val="0"/>
              <w:adjustRightInd w:val="0"/>
              <w:jc w:val="both"/>
              <w:rPr>
                <w:rFonts w:ascii="Calibri" w:hAnsi="Calibri" w:cs="Calibri"/>
                <w:color w:val="000000"/>
                <w:sz w:val="28"/>
              </w:rPr>
            </w:pPr>
            <w:r>
              <w:rPr>
                <w:rFonts w:ascii="Times New Roman" w:hAnsi="Times New Roman"/>
                <w:b/>
                <w:color w:val="000000"/>
                <w:sz w:val="24"/>
                <w:szCs w:val="24"/>
              </w:rPr>
              <w:t>9.4.3.2.</w:t>
            </w:r>
            <w:r>
              <w:rPr>
                <w:rFonts w:ascii="Times New Roman" w:hAnsi="Times New Roman"/>
                <w:color w:val="000000"/>
                <w:sz w:val="24"/>
                <w:szCs w:val="24"/>
              </w:rPr>
              <w:t xml:space="preserve"> Алган билимдерин ядролук реакторлорду колдонуунун натыйжаларына баа берүүд</w:t>
            </w:r>
            <w:r>
              <w:rPr>
                <w:rFonts w:ascii="Cambria Math" w:hAnsi="Cambria Math" w:cs="Cambria Math"/>
                <w:color w:val="000000"/>
                <w:sz w:val="24"/>
                <w:szCs w:val="24"/>
              </w:rPr>
              <w:t>ѳ</w:t>
            </w:r>
            <w:r>
              <w:rPr>
                <w:rFonts w:ascii="Times New Roman" w:hAnsi="Times New Roman"/>
                <w:color w:val="000000"/>
                <w:sz w:val="24"/>
                <w:szCs w:val="24"/>
              </w:rPr>
              <w:t xml:space="preserve">, </w:t>
            </w:r>
            <w:r>
              <w:rPr>
                <w:rFonts w:ascii="Times New Roman" w:hAnsi="Times New Roman" w:cs="Times New Roman"/>
                <w:color w:val="000000"/>
                <w:sz w:val="24"/>
                <w:szCs w:val="24"/>
              </w:rPr>
              <w:t>күнд</w:t>
            </w:r>
            <w:r>
              <w:rPr>
                <w:rFonts w:ascii="Cambria Math" w:hAnsi="Cambria Math" w:cs="Cambria Math"/>
                <w:color w:val="000000"/>
                <w:sz w:val="24"/>
                <w:szCs w:val="24"/>
              </w:rPr>
              <w:t>ѳ</w:t>
            </w:r>
            <w:r>
              <w:rPr>
                <w:rFonts w:ascii="Times New Roman" w:hAnsi="Times New Roman" w:cs="Times New Roman"/>
                <w:color w:val="000000"/>
                <w:sz w:val="24"/>
                <w:szCs w:val="24"/>
              </w:rPr>
              <w:t>лүк</w:t>
            </w:r>
            <w:r>
              <w:rPr>
                <w:rFonts w:ascii="Times New Roman" w:hAnsi="Times New Roman"/>
                <w:color w:val="000000"/>
                <w:sz w:val="24"/>
                <w:szCs w:val="24"/>
              </w:rPr>
              <w:t xml:space="preserve"> </w:t>
            </w:r>
            <w:r>
              <w:rPr>
                <w:rFonts w:ascii="Times New Roman" w:hAnsi="Times New Roman" w:cs="Times New Roman"/>
                <w:color w:val="000000"/>
                <w:sz w:val="24"/>
                <w:szCs w:val="24"/>
              </w:rPr>
              <w:t>турмуштагы</w:t>
            </w:r>
            <w:r>
              <w:rPr>
                <w:rFonts w:ascii="Times New Roman" w:hAnsi="Times New Roman"/>
                <w:color w:val="000000"/>
                <w:sz w:val="24"/>
                <w:szCs w:val="24"/>
              </w:rPr>
              <w:t xml:space="preserve"> </w:t>
            </w:r>
            <w:r>
              <w:rPr>
                <w:rFonts w:ascii="Times New Roman" w:hAnsi="Times New Roman" w:cs="Times New Roman"/>
                <w:color w:val="000000"/>
                <w:sz w:val="24"/>
                <w:szCs w:val="24"/>
              </w:rPr>
              <w:t>маселелерди</w:t>
            </w:r>
            <w:r>
              <w:rPr>
                <w:rFonts w:ascii="Times New Roman" w:hAnsi="Times New Roman"/>
                <w:color w:val="000000"/>
                <w:sz w:val="24"/>
                <w:szCs w:val="24"/>
              </w:rPr>
              <w:t xml:space="preserve"> </w:t>
            </w:r>
            <w:r>
              <w:rPr>
                <w:rFonts w:ascii="Times New Roman" w:hAnsi="Times New Roman" w:cs="Times New Roman"/>
                <w:color w:val="000000"/>
                <w:sz w:val="24"/>
                <w:szCs w:val="24"/>
              </w:rPr>
              <w:t>чечүү</w:t>
            </w:r>
            <w:r>
              <w:rPr>
                <w:rFonts w:ascii="Times New Roman" w:hAnsi="Times New Roman"/>
                <w:color w:val="000000"/>
                <w:sz w:val="24"/>
                <w:szCs w:val="24"/>
              </w:rPr>
              <w:t xml:space="preserve"> </w:t>
            </w:r>
            <w:r>
              <w:rPr>
                <w:rFonts w:ascii="Times New Roman" w:hAnsi="Times New Roman" w:cs="Times New Roman"/>
                <w:color w:val="000000"/>
                <w:sz w:val="24"/>
                <w:szCs w:val="24"/>
              </w:rPr>
              <w:t>үчүн</w:t>
            </w:r>
            <w:r>
              <w:rPr>
                <w:rFonts w:ascii="Times New Roman" w:hAnsi="Times New Roman"/>
                <w:color w:val="000000"/>
                <w:sz w:val="24"/>
                <w:szCs w:val="24"/>
              </w:rPr>
              <w:t xml:space="preserve"> жана практических задач повседневной жизни, обеспечения безопасности своей жизни, рационального природопользования и охраны окружающей среды.</w:t>
            </w:r>
          </w:p>
        </w:tc>
      </w:tr>
      <w:tr w:rsidR="008C3BB9" w:rsidTr="008C3BB9">
        <w:tc>
          <w:tcPr>
            <w:tcW w:w="2019" w:type="dxa"/>
            <w:vMerge w:val="restart"/>
            <w:tcBorders>
              <w:top w:val="single" w:sz="4" w:space="0" w:color="000000"/>
              <w:left w:val="single" w:sz="4" w:space="0" w:color="000000"/>
              <w:bottom w:val="single" w:sz="4" w:space="0" w:color="000000"/>
              <w:right w:val="single" w:sz="4" w:space="0" w:color="000000"/>
            </w:tcBorders>
            <w:hideMark/>
          </w:tcPr>
          <w:p w:rsidR="008C3BB9" w:rsidRDefault="008C3BB9" w:rsidP="00CF4C05">
            <w:pPr>
              <w:pStyle w:val="a3"/>
              <w:numPr>
                <w:ilvl w:val="0"/>
                <w:numId w:val="92"/>
              </w:numPr>
              <w:tabs>
                <w:tab w:val="left" w:pos="426"/>
              </w:tabs>
              <w:spacing w:line="240" w:lineRule="auto"/>
              <w:ind w:left="0" w:right="-33" w:firstLine="0"/>
              <w:jc w:val="center"/>
              <w:rPr>
                <w:rFonts w:ascii="Times New Roman" w:hAnsi="Times New Roman"/>
                <w:b/>
                <w:sz w:val="24"/>
                <w:szCs w:val="24"/>
              </w:rPr>
            </w:pPr>
            <w:r>
              <w:rPr>
                <w:rFonts w:ascii="Times New Roman" w:hAnsi="Times New Roman"/>
                <w:b/>
                <w:sz w:val="24"/>
                <w:szCs w:val="24"/>
              </w:rPr>
              <w:lastRenderedPageBreak/>
              <w:t>Физикалык билимдерди пайдалануу технологиялары</w:t>
            </w:r>
          </w:p>
        </w:tc>
        <w:tc>
          <w:tcPr>
            <w:tcW w:w="2691" w:type="dxa"/>
            <w:tcBorders>
              <w:top w:val="single" w:sz="4" w:space="0" w:color="000000"/>
              <w:left w:val="single" w:sz="4" w:space="0" w:color="000000"/>
              <w:bottom w:val="single" w:sz="4" w:space="0" w:color="000000"/>
              <w:right w:val="single" w:sz="4" w:space="0" w:color="000000"/>
            </w:tcBorders>
          </w:tcPr>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88"/>
              </w:numPr>
              <w:tabs>
                <w:tab w:val="left" w:pos="435"/>
              </w:tabs>
              <w:spacing w:line="240" w:lineRule="auto"/>
              <w:jc w:val="both"/>
              <w:rPr>
                <w:rFonts w:ascii="Times New Roman" w:hAnsi="Times New Roman"/>
                <w:b/>
                <w:vanish/>
                <w:sz w:val="24"/>
                <w:szCs w:val="24"/>
              </w:rPr>
            </w:pPr>
          </w:p>
          <w:p w:rsidR="008C3BB9" w:rsidRDefault="008C3BB9" w:rsidP="00CF4C05">
            <w:pPr>
              <w:pStyle w:val="a3"/>
              <w:numPr>
                <w:ilvl w:val="0"/>
                <w:numId w:val="92"/>
              </w:numPr>
              <w:tabs>
                <w:tab w:val="left" w:pos="435"/>
                <w:tab w:val="left" w:pos="577"/>
              </w:tabs>
              <w:jc w:val="both"/>
              <w:rPr>
                <w:rFonts w:ascii="Times New Roman" w:eastAsia="Calibri" w:hAnsi="Times New Roman"/>
                <w:b/>
                <w:bCs/>
                <w:vanish/>
                <w:sz w:val="24"/>
                <w:szCs w:val="24"/>
              </w:rPr>
            </w:pPr>
          </w:p>
          <w:p w:rsidR="008C3BB9" w:rsidRDefault="008C3BB9" w:rsidP="00CF4C05">
            <w:pPr>
              <w:pStyle w:val="a3"/>
              <w:numPr>
                <w:ilvl w:val="1"/>
                <w:numId w:val="93"/>
              </w:numPr>
              <w:tabs>
                <w:tab w:val="left" w:pos="435"/>
                <w:tab w:val="left" w:pos="577"/>
              </w:tabs>
              <w:ind w:left="-35" w:firstLine="0"/>
              <w:jc w:val="both"/>
              <w:rPr>
                <w:rFonts w:ascii="Times New Roman" w:hAnsi="Times New Roman"/>
                <w:b/>
                <w:sz w:val="24"/>
                <w:szCs w:val="24"/>
              </w:rPr>
            </w:pPr>
            <w:r>
              <w:rPr>
                <w:rFonts w:ascii="Times New Roman" w:hAnsi="Times New Roman"/>
                <w:b/>
                <w:bCs/>
                <w:sz w:val="24"/>
                <w:szCs w:val="24"/>
              </w:rPr>
              <w:t>Илимий маселе</w:t>
            </w:r>
            <w:r>
              <w:rPr>
                <w:rFonts w:ascii="Times New Roman" w:hAnsi="Times New Roman"/>
                <w:b/>
                <w:bCs/>
                <w:sz w:val="24"/>
                <w:szCs w:val="24"/>
              </w:rPr>
              <w:softHyphen/>
              <w:t xml:space="preserve">лерди түшүнүү жана </w:t>
            </w:r>
            <w:r>
              <w:rPr>
                <w:rFonts w:ascii="Times New Roman" w:hAnsi="Times New Roman"/>
                <w:b/>
                <w:bCs/>
                <w:sz w:val="24"/>
                <w:szCs w:val="24"/>
              </w:rPr>
              <w:lastRenderedPageBreak/>
              <w:t>аныктай билүү.</w:t>
            </w:r>
            <w:r>
              <w:rPr>
                <w:rFonts w:ascii="Times New Roman" w:hAnsi="Times New Roman"/>
                <w:b/>
                <w:sz w:val="24"/>
                <w:szCs w:val="24"/>
              </w:rPr>
              <w:t xml:space="preserve"> </w:t>
            </w:r>
          </w:p>
        </w:tc>
        <w:tc>
          <w:tcPr>
            <w:tcW w:w="3620"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rPr>
                <w:rFonts w:ascii="Times New Roman" w:hAnsi="Times New Roman"/>
                <w:sz w:val="24"/>
                <w:szCs w:val="24"/>
                <w:lang w:val="kk-KZ"/>
              </w:rPr>
            </w:pPr>
            <w:r>
              <w:rPr>
                <w:rFonts w:ascii="Times New Roman" w:hAnsi="Times New Roman"/>
                <w:b/>
                <w:sz w:val="24"/>
                <w:szCs w:val="24"/>
                <w:lang w:val="kk-KZ"/>
              </w:rPr>
              <w:lastRenderedPageBreak/>
              <w:t xml:space="preserve">7.5.1.1. </w:t>
            </w:r>
            <w:r>
              <w:rPr>
                <w:rFonts w:ascii="Times New Roman" w:hAnsi="Times New Roman"/>
                <w:sz w:val="24"/>
                <w:szCs w:val="24"/>
                <w:lang w:val="kk-KZ"/>
              </w:rPr>
              <w:t>Механикалык кубулуштардын мыйзам-ченемдүүлүкт</w:t>
            </w:r>
            <w:r>
              <w:rPr>
                <w:rFonts w:ascii="Cambria Math" w:hAnsi="Cambria Math" w:cs="Cambria Math"/>
                <w:sz w:val="24"/>
                <w:szCs w:val="24"/>
                <w:lang w:val="kk-KZ"/>
              </w:rPr>
              <w:t>ѳ</w:t>
            </w:r>
            <w:r>
              <w:rPr>
                <w:rFonts w:ascii="Times New Roman" w:hAnsi="Times New Roman" w:cs="Times New Roman"/>
                <w:sz w:val="24"/>
                <w:szCs w:val="24"/>
                <w:lang w:val="kk-KZ"/>
              </w:rPr>
              <w:t>рүн</w:t>
            </w:r>
            <w:r>
              <w:rPr>
                <w:rFonts w:ascii="Times New Roman" w:hAnsi="Times New Roman"/>
                <w:sz w:val="24"/>
                <w:szCs w:val="24"/>
                <w:lang w:val="kk-KZ"/>
              </w:rPr>
              <w:t xml:space="preserve">, </w:t>
            </w:r>
            <w:r>
              <w:rPr>
                <w:rFonts w:ascii="Times New Roman" w:hAnsi="Times New Roman" w:cs="Times New Roman"/>
                <w:sz w:val="24"/>
                <w:szCs w:val="24"/>
                <w:lang w:val="kk-KZ"/>
              </w:rPr>
              <w:t>физикалык</w:t>
            </w:r>
            <w:r>
              <w:rPr>
                <w:rFonts w:ascii="Times New Roman" w:hAnsi="Times New Roman"/>
                <w:sz w:val="24"/>
                <w:szCs w:val="24"/>
                <w:lang w:val="kk-KZ"/>
              </w:rPr>
              <w:t xml:space="preserve"> </w:t>
            </w:r>
            <w:r>
              <w:rPr>
                <w:rFonts w:ascii="Times New Roman" w:hAnsi="Times New Roman" w:cs="Times New Roman"/>
                <w:sz w:val="24"/>
                <w:szCs w:val="24"/>
                <w:lang w:val="kk-KZ"/>
              </w:rPr>
              <w:t>закондорду</w:t>
            </w:r>
            <w:r>
              <w:rPr>
                <w:rFonts w:ascii="Times New Roman" w:hAnsi="Times New Roman"/>
                <w:sz w:val="24"/>
                <w:szCs w:val="24"/>
                <w:lang w:val="kk-KZ"/>
              </w:rPr>
              <w:t xml:space="preserve"> </w:t>
            </w:r>
            <w:r>
              <w:rPr>
                <w:rFonts w:ascii="Times New Roman" w:hAnsi="Times New Roman" w:cs="Times New Roman"/>
                <w:sz w:val="24"/>
                <w:szCs w:val="24"/>
                <w:lang w:val="kk-KZ"/>
              </w:rPr>
              <w:t>турмушта</w:t>
            </w:r>
            <w:r>
              <w:rPr>
                <w:rFonts w:ascii="Times New Roman" w:hAnsi="Times New Roman"/>
                <w:sz w:val="24"/>
                <w:szCs w:val="24"/>
                <w:lang w:val="kk-KZ"/>
              </w:rPr>
              <w:t xml:space="preserve">, </w:t>
            </w:r>
            <w:r>
              <w:rPr>
                <w:rFonts w:ascii="Times New Roman" w:hAnsi="Times New Roman" w:cs="Times New Roman"/>
                <w:sz w:val="24"/>
                <w:szCs w:val="24"/>
                <w:lang w:val="kk-KZ"/>
              </w:rPr>
              <w:t>техникада</w:t>
            </w:r>
            <w:r>
              <w:rPr>
                <w:rFonts w:ascii="Times New Roman" w:hAnsi="Times New Roman"/>
                <w:sz w:val="24"/>
                <w:szCs w:val="24"/>
                <w:lang w:val="kk-KZ"/>
              </w:rPr>
              <w:t xml:space="preserve"> </w:t>
            </w:r>
            <w:r>
              <w:rPr>
                <w:rFonts w:ascii="Times New Roman" w:hAnsi="Times New Roman" w:cs="Times New Roman"/>
                <w:sz w:val="24"/>
                <w:szCs w:val="24"/>
                <w:lang w:val="kk-KZ"/>
              </w:rPr>
              <w:t>колдонууга</w:t>
            </w:r>
            <w:r>
              <w:rPr>
                <w:rFonts w:ascii="Times New Roman" w:hAnsi="Times New Roman"/>
                <w:sz w:val="24"/>
                <w:szCs w:val="24"/>
                <w:lang w:val="kk-KZ"/>
              </w:rPr>
              <w:t xml:space="preserve"> </w:t>
            </w:r>
            <w:r>
              <w:rPr>
                <w:rFonts w:ascii="Times New Roman" w:hAnsi="Times New Roman"/>
                <w:sz w:val="24"/>
                <w:szCs w:val="24"/>
                <w:lang w:val="kk-KZ"/>
              </w:rPr>
              <w:lastRenderedPageBreak/>
              <w:t xml:space="preserve">конкреттүү мисал келтиришет. </w:t>
            </w:r>
          </w:p>
        </w:tc>
        <w:tc>
          <w:tcPr>
            <w:tcW w:w="3685" w:type="dxa"/>
            <w:tcBorders>
              <w:top w:val="single" w:sz="4" w:space="0" w:color="000000"/>
              <w:left w:val="single" w:sz="4" w:space="0" w:color="000000"/>
              <w:bottom w:val="single" w:sz="4" w:space="0" w:color="000000"/>
              <w:right w:val="single" w:sz="4" w:space="0" w:color="000000"/>
            </w:tcBorders>
          </w:tcPr>
          <w:p w:rsidR="008C3BB9" w:rsidRDefault="008C3BB9">
            <w:pPr>
              <w:spacing w:before="60"/>
              <w:rPr>
                <w:rFonts w:ascii="Times New Roman" w:hAnsi="Times New Roman"/>
                <w:sz w:val="24"/>
                <w:szCs w:val="24"/>
              </w:rPr>
            </w:pPr>
            <w:r>
              <w:rPr>
                <w:rFonts w:ascii="Times New Roman" w:hAnsi="Times New Roman"/>
                <w:b/>
                <w:sz w:val="24"/>
                <w:szCs w:val="24"/>
              </w:rPr>
              <w:lastRenderedPageBreak/>
              <w:t>8.5.1.1.</w:t>
            </w:r>
            <w:r>
              <w:rPr>
                <w:rFonts w:ascii="Times New Roman" w:hAnsi="Times New Roman"/>
                <w:sz w:val="24"/>
                <w:szCs w:val="24"/>
              </w:rPr>
              <w:t xml:space="preserve"> Жылуулук, электрдик жана жарык кубулуштары ж</w:t>
            </w:r>
            <w:r>
              <w:rPr>
                <w:rFonts w:ascii="Cambria Math" w:hAnsi="Cambria Math" w:cs="Cambria Math"/>
                <w:sz w:val="24"/>
                <w:szCs w:val="24"/>
              </w:rPr>
              <w:t>ѳ</w:t>
            </w:r>
            <w:r>
              <w:rPr>
                <w:rFonts w:ascii="Times New Roman" w:hAnsi="Times New Roman" w:cs="Times New Roman"/>
                <w:sz w:val="24"/>
                <w:szCs w:val="24"/>
              </w:rPr>
              <w:t>нүнд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билим</w:t>
            </w:r>
            <w:r>
              <w:rPr>
                <w:rFonts w:ascii="Times New Roman" w:hAnsi="Times New Roman"/>
                <w:sz w:val="24"/>
                <w:szCs w:val="24"/>
              </w:rPr>
              <w:softHyphen/>
            </w:r>
            <w:r>
              <w:rPr>
                <w:rFonts w:ascii="Times New Roman" w:hAnsi="Times New Roman" w:cs="Times New Roman"/>
                <w:sz w:val="24"/>
                <w:szCs w:val="24"/>
              </w:rPr>
              <w:t>дердин</w:t>
            </w:r>
            <w:r>
              <w:rPr>
                <w:rFonts w:ascii="Times New Roman" w:hAnsi="Times New Roman"/>
                <w:sz w:val="24"/>
                <w:szCs w:val="24"/>
              </w:rPr>
              <w:t xml:space="preserve"> </w:t>
            </w:r>
            <w:r>
              <w:rPr>
                <w:rFonts w:ascii="Times New Roman" w:hAnsi="Times New Roman" w:cs="Times New Roman"/>
                <w:sz w:val="24"/>
                <w:szCs w:val="24"/>
              </w:rPr>
              <w:t>практикалык</w:t>
            </w:r>
            <w:r>
              <w:rPr>
                <w:rFonts w:ascii="Times New Roman" w:hAnsi="Times New Roman"/>
                <w:sz w:val="24"/>
                <w:szCs w:val="24"/>
              </w:rPr>
              <w:t xml:space="preserve"> </w:t>
            </w:r>
            <w:r>
              <w:rPr>
                <w:rFonts w:ascii="Times New Roman" w:hAnsi="Times New Roman" w:cs="Times New Roman"/>
                <w:sz w:val="24"/>
                <w:szCs w:val="24"/>
              </w:rPr>
              <w:t>колдонулуштарына</w:t>
            </w:r>
            <w:r>
              <w:rPr>
                <w:rFonts w:ascii="Times New Roman" w:hAnsi="Times New Roman"/>
                <w:sz w:val="24"/>
                <w:szCs w:val="24"/>
              </w:rPr>
              <w:t xml:space="preserve"> мисал </w:t>
            </w:r>
            <w:r>
              <w:rPr>
                <w:rFonts w:ascii="Times New Roman" w:hAnsi="Times New Roman"/>
                <w:sz w:val="24"/>
                <w:szCs w:val="24"/>
              </w:rPr>
              <w:lastRenderedPageBreak/>
              <w:t xml:space="preserve">келтире алат. </w:t>
            </w:r>
          </w:p>
          <w:p w:rsidR="008C3BB9" w:rsidRDefault="008C3BB9">
            <w:pPr>
              <w:overflowPunct w:val="0"/>
              <w:autoSpaceDE w:val="0"/>
              <w:autoSpaceDN w:val="0"/>
              <w:adjustRightInd w:val="0"/>
              <w:spacing w:before="60"/>
              <w:rPr>
                <w:rFonts w:ascii="Times New Roman" w:hAnsi="Times New Roman"/>
                <w:sz w:val="24"/>
                <w:szCs w:val="24"/>
              </w:rPr>
            </w:pPr>
          </w:p>
        </w:tc>
        <w:tc>
          <w:tcPr>
            <w:tcW w:w="3905" w:type="dxa"/>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both"/>
              <w:rPr>
                <w:rFonts w:ascii="Times New Roman" w:hAnsi="Times New Roman"/>
                <w:sz w:val="24"/>
                <w:szCs w:val="24"/>
              </w:rPr>
            </w:pPr>
            <w:r>
              <w:rPr>
                <w:rFonts w:ascii="Times New Roman" w:hAnsi="Times New Roman"/>
                <w:b/>
                <w:color w:val="000000"/>
                <w:sz w:val="24"/>
                <w:szCs w:val="24"/>
              </w:rPr>
              <w:lastRenderedPageBreak/>
              <w:t>9.5.1.1.</w:t>
            </w:r>
            <w:r>
              <w:rPr>
                <w:rFonts w:ascii="Times New Roman" w:hAnsi="Times New Roman"/>
                <w:color w:val="000000"/>
                <w:sz w:val="24"/>
                <w:szCs w:val="24"/>
              </w:rPr>
              <w:t xml:space="preserve"> Физика менен технологиянын жетишкендиктерин коомдо колдонуунун о</w:t>
            </w:r>
            <w:r>
              <w:rPr>
                <w:rFonts w:ascii="Cambria Math" w:hAnsi="Cambria Math" w:cs="Cambria Math"/>
                <w:color w:val="000000"/>
                <w:sz w:val="24"/>
                <w:szCs w:val="24"/>
              </w:rPr>
              <w:t>ӊ</w:t>
            </w:r>
            <w:r>
              <w:rPr>
                <w:rFonts w:ascii="Times New Roman" w:hAnsi="Times New Roman"/>
                <w:color w:val="000000"/>
                <w:sz w:val="24"/>
                <w:szCs w:val="24"/>
              </w:rPr>
              <w:t xml:space="preserve"> </w:t>
            </w:r>
            <w:r>
              <w:rPr>
                <w:rFonts w:ascii="Times New Roman" w:hAnsi="Times New Roman" w:cs="Times New Roman"/>
                <w:color w:val="000000"/>
                <w:sz w:val="24"/>
                <w:szCs w:val="24"/>
              </w:rPr>
              <w:t>жана</w:t>
            </w:r>
            <w:r>
              <w:rPr>
                <w:rFonts w:ascii="Times New Roman" w:hAnsi="Times New Roman"/>
                <w:color w:val="000000"/>
                <w:sz w:val="24"/>
                <w:szCs w:val="24"/>
              </w:rPr>
              <w:t xml:space="preserve"> </w:t>
            </w:r>
            <w:r>
              <w:rPr>
                <w:rFonts w:ascii="Times New Roman" w:hAnsi="Times New Roman" w:cs="Times New Roman"/>
                <w:color w:val="000000"/>
                <w:sz w:val="24"/>
                <w:szCs w:val="24"/>
              </w:rPr>
              <w:t>терс</w:t>
            </w:r>
            <w:r>
              <w:rPr>
                <w:rFonts w:ascii="Times New Roman" w:hAnsi="Times New Roman"/>
                <w:color w:val="000000"/>
                <w:sz w:val="24"/>
                <w:szCs w:val="24"/>
              </w:rPr>
              <w:t xml:space="preserve"> </w:t>
            </w:r>
            <w:r>
              <w:rPr>
                <w:rFonts w:ascii="Times New Roman" w:hAnsi="Times New Roman" w:cs="Times New Roman"/>
                <w:color w:val="000000"/>
                <w:sz w:val="24"/>
                <w:szCs w:val="24"/>
              </w:rPr>
              <w:t>таасирлерин</w:t>
            </w:r>
            <w:r>
              <w:rPr>
                <w:rFonts w:ascii="Times New Roman" w:hAnsi="Times New Roman"/>
                <w:color w:val="000000"/>
                <w:sz w:val="24"/>
                <w:szCs w:val="24"/>
              </w:rPr>
              <w:t xml:space="preserve"> </w:t>
            </w:r>
            <w:r>
              <w:rPr>
                <w:rFonts w:ascii="Times New Roman" w:hAnsi="Times New Roman" w:cs="Times New Roman"/>
                <w:color w:val="000000"/>
                <w:sz w:val="24"/>
                <w:szCs w:val="24"/>
              </w:rPr>
              <w:t>баалай</w:t>
            </w:r>
            <w:r>
              <w:rPr>
                <w:rFonts w:ascii="Times New Roman" w:hAnsi="Times New Roman"/>
                <w:color w:val="000000"/>
                <w:sz w:val="24"/>
                <w:szCs w:val="24"/>
              </w:rPr>
              <w:t xml:space="preserve"> алат.  </w:t>
            </w:r>
          </w:p>
        </w:tc>
      </w:tr>
      <w:tr w:rsidR="008C3BB9" w:rsidTr="008C3B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b/>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8C3BB9" w:rsidRDefault="008C3BB9" w:rsidP="00CF4C05">
            <w:pPr>
              <w:pStyle w:val="a3"/>
              <w:numPr>
                <w:ilvl w:val="1"/>
                <w:numId w:val="93"/>
              </w:numPr>
              <w:tabs>
                <w:tab w:val="left" w:pos="435"/>
                <w:tab w:val="left" w:pos="577"/>
              </w:tabs>
              <w:ind w:left="-35" w:firstLine="0"/>
              <w:jc w:val="both"/>
              <w:rPr>
                <w:rFonts w:ascii="Times New Roman" w:hAnsi="Times New Roman"/>
                <w:b/>
                <w:bCs/>
                <w:sz w:val="24"/>
                <w:szCs w:val="24"/>
              </w:rPr>
            </w:pPr>
            <w:r>
              <w:rPr>
                <w:rFonts w:ascii="Times New Roman" w:hAnsi="Times New Roman"/>
                <w:b/>
                <w:bCs/>
                <w:sz w:val="24"/>
                <w:szCs w:val="24"/>
              </w:rPr>
              <w:t>Кубулуштарды илимий негизде түшүндү</w:t>
            </w:r>
            <w:proofErr w:type="gramStart"/>
            <w:r>
              <w:rPr>
                <w:rFonts w:ascii="Times New Roman" w:hAnsi="Times New Roman"/>
                <w:b/>
                <w:bCs/>
                <w:sz w:val="24"/>
                <w:szCs w:val="24"/>
              </w:rPr>
              <w:t>р</w:t>
            </w:r>
            <w:proofErr w:type="gramEnd"/>
            <w:r>
              <w:rPr>
                <w:rFonts w:ascii="Times New Roman" w:hAnsi="Times New Roman"/>
                <w:b/>
                <w:bCs/>
                <w:sz w:val="24"/>
                <w:szCs w:val="24"/>
              </w:rPr>
              <w:t>үү (чечмел</w:t>
            </w:r>
            <w:r>
              <w:rPr>
                <w:rFonts w:ascii="Cambria Math" w:hAnsi="Cambria Math" w:cs="Cambria Math"/>
                <w:b/>
                <w:bCs/>
                <w:sz w:val="24"/>
                <w:szCs w:val="24"/>
              </w:rPr>
              <w:t>ѳѳ</w:t>
            </w:r>
            <w:r>
              <w:rPr>
                <w:rFonts w:ascii="Times New Roman" w:hAnsi="Times New Roman"/>
                <w:b/>
                <w:bCs/>
                <w:sz w:val="24"/>
                <w:szCs w:val="24"/>
              </w:rPr>
              <w:t>)</w:t>
            </w:r>
          </w:p>
        </w:tc>
        <w:tc>
          <w:tcPr>
            <w:tcW w:w="3620" w:type="dxa"/>
            <w:tcBorders>
              <w:top w:val="single" w:sz="4" w:space="0" w:color="000000"/>
              <w:left w:val="single" w:sz="4" w:space="0" w:color="000000"/>
              <w:bottom w:val="single" w:sz="4" w:space="0" w:color="000000"/>
              <w:right w:val="single" w:sz="4" w:space="0" w:color="000000"/>
            </w:tcBorders>
          </w:tcPr>
          <w:p w:rsidR="008C3BB9" w:rsidRDefault="008C3BB9">
            <w:pPr>
              <w:pStyle w:val="aa"/>
              <w:rPr>
                <w:lang w:val="kk-KZ" w:eastAsia="ru-RU"/>
              </w:rPr>
            </w:pPr>
            <w:r>
              <w:rPr>
                <w:lang w:val="ru-RU" w:eastAsia="ru-RU"/>
              </w:rPr>
              <w:t xml:space="preserve">7.5.2.1. </w:t>
            </w:r>
            <w:r>
              <w:rPr>
                <w:lang w:val="kk-KZ" w:eastAsia="ru-RU"/>
              </w:rPr>
              <w:t>Механикалык кубулуштардын мыйзам-ченемдүүлүкт</w:t>
            </w:r>
            <w:r>
              <w:rPr>
                <w:rFonts w:ascii="Cambria Math" w:hAnsi="Cambria Math" w:cs="Cambria Math"/>
                <w:lang w:val="kk-KZ" w:eastAsia="ru-RU"/>
              </w:rPr>
              <w:t>ѳ</w:t>
            </w:r>
            <w:r>
              <w:rPr>
                <w:lang w:val="kk-KZ" w:eastAsia="ru-RU"/>
              </w:rPr>
              <w:t>рүнүн, физикалык закондордун турмушта, техникада колдонулушуна  келтирилген конкреттүү мисалдарды илимий негизде түшүндүрүп бере алат.</w:t>
            </w:r>
          </w:p>
          <w:p w:rsidR="008C3BB9" w:rsidRDefault="008C3BB9">
            <w:pPr>
              <w:pStyle w:val="aa"/>
              <w:rPr>
                <w:lang w:val="ru-RU"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8C3BB9" w:rsidRDefault="008C3BB9">
            <w:pPr>
              <w:pStyle w:val="aa"/>
              <w:rPr>
                <w:lang w:val="ru-RU" w:eastAsia="ru-RU"/>
              </w:rPr>
            </w:pPr>
            <w:r>
              <w:rPr>
                <w:b/>
                <w:lang w:val="ru-RU" w:eastAsia="ru-RU"/>
              </w:rPr>
              <w:t>8.5.2.1.</w:t>
            </w:r>
            <w:r>
              <w:rPr>
                <w:lang w:val="ru-RU" w:eastAsia="ru-RU"/>
              </w:rPr>
              <w:t xml:space="preserve"> Т</w:t>
            </w:r>
            <w:r>
              <w:rPr>
                <w:rFonts w:ascii="Cambria Math" w:hAnsi="Cambria Math" w:cs="Cambria Math"/>
                <w:lang w:val="ru-RU" w:eastAsia="ru-RU"/>
              </w:rPr>
              <w:t>ѳ</w:t>
            </w:r>
            <w:r>
              <w:rPr>
                <w:lang w:val="ru-RU" w:eastAsia="ru-RU"/>
              </w:rPr>
              <w:t>м</w:t>
            </w:r>
            <w:r>
              <w:rPr>
                <w:rFonts w:ascii="Cambria Math" w:hAnsi="Cambria Math" w:cs="Cambria Math"/>
                <w:lang w:val="ru-RU" w:eastAsia="ru-RU"/>
              </w:rPr>
              <w:t>ѳ</w:t>
            </w:r>
            <w:r>
              <w:rPr>
                <w:lang w:val="ru-RU" w:eastAsia="ru-RU"/>
              </w:rPr>
              <w:t>нкү физикалык куралдардын жана техникалык объектилердин түзүлүшүн жана ишт</w:t>
            </w:r>
            <w:r>
              <w:rPr>
                <w:rFonts w:ascii="Cambria Math" w:hAnsi="Cambria Math" w:cs="Cambria Math"/>
                <w:lang w:val="ru-RU" w:eastAsia="ru-RU"/>
              </w:rPr>
              <w:t>ѳѳ</w:t>
            </w:r>
            <w:r>
              <w:rPr>
                <w:lang w:val="ru-RU" w:eastAsia="ru-RU"/>
              </w:rPr>
              <w:t xml:space="preserve"> принцибин түшүндү</w:t>
            </w:r>
            <w:proofErr w:type="gramStart"/>
            <w:r>
              <w:rPr>
                <w:lang w:val="ru-RU" w:eastAsia="ru-RU"/>
              </w:rPr>
              <w:t>р</w:t>
            </w:r>
            <w:proofErr w:type="gramEnd"/>
            <w:r>
              <w:rPr>
                <w:rFonts w:ascii="Cambria Math" w:hAnsi="Cambria Math" w:cs="Cambria Math"/>
                <w:lang w:val="ru-RU" w:eastAsia="ru-RU"/>
              </w:rPr>
              <w:t>ѳ</w:t>
            </w:r>
            <w:r>
              <w:rPr>
                <w:lang w:val="ru-RU" w:eastAsia="ru-RU"/>
              </w:rPr>
              <w:t xml:space="preserve"> алат: термометрдин, психрометрдин, буу турбинасынын, ичинен күйүүчү кыймылдаткычтын, муздаткычтын,  амперметрдин, вольтметрдин, үндү күч</w:t>
            </w:r>
            <w:r>
              <w:rPr>
                <w:rFonts w:ascii="Cambria Math" w:hAnsi="Cambria Math" w:cs="Cambria Math"/>
                <w:lang w:val="ru-RU" w:eastAsia="ru-RU"/>
              </w:rPr>
              <w:t>ѳ</w:t>
            </w:r>
            <w:r>
              <w:rPr>
                <w:lang w:val="ru-RU" w:eastAsia="ru-RU"/>
              </w:rPr>
              <w:t>ткүчтүн (динамик), микрофондун, электр генераторунун, электр-кыймылдаткычтын, к</w:t>
            </w:r>
            <w:r>
              <w:rPr>
                <w:rFonts w:ascii="Cambria Math" w:hAnsi="Cambria Math" w:cs="Cambria Math"/>
                <w:lang w:val="ru-RU" w:eastAsia="ru-RU"/>
              </w:rPr>
              <w:t>ѳ</w:t>
            </w:r>
            <w:r>
              <w:rPr>
                <w:lang w:val="ru-RU" w:eastAsia="ru-RU"/>
              </w:rPr>
              <w:t>з айнектердин, фотоаппараттын.</w:t>
            </w:r>
          </w:p>
        </w:tc>
        <w:tc>
          <w:tcPr>
            <w:tcW w:w="3905" w:type="dxa"/>
            <w:tcBorders>
              <w:top w:val="single" w:sz="4" w:space="0" w:color="000000"/>
              <w:left w:val="single" w:sz="4" w:space="0" w:color="000000"/>
              <w:bottom w:val="single" w:sz="4" w:space="0" w:color="000000"/>
              <w:right w:val="single" w:sz="4" w:space="0" w:color="000000"/>
            </w:tcBorders>
            <w:hideMark/>
          </w:tcPr>
          <w:p w:rsidR="008C3BB9" w:rsidRDefault="008C3BB9">
            <w:pPr>
              <w:tabs>
                <w:tab w:val="left" w:pos="426"/>
              </w:tabs>
              <w:jc w:val="both"/>
              <w:rPr>
                <w:rFonts w:ascii="Times New Roman" w:hAnsi="Times New Roman"/>
                <w:sz w:val="24"/>
                <w:szCs w:val="24"/>
              </w:rPr>
            </w:pPr>
            <w:r>
              <w:rPr>
                <w:rFonts w:ascii="Times New Roman" w:hAnsi="Times New Roman"/>
                <w:b/>
                <w:iCs/>
                <w:sz w:val="24"/>
                <w:szCs w:val="24"/>
              </w:rPr>
              <w:t>9.5.2.1.</w:t>
            </w:r>
            <w:r>
              <w:rPr>
                <w:rFonts w:ascii="Times New Roman" w:hAnsi="Times New Roman"/>
                <w:iCs/>
                <w:sz w:val="24"/>
                <w:szCs w:val="24"/>
              </w:rPr>
              <w:t xml:space="preserve"> Ф</w:t>
            </w:r>
            <w:r>
              <w:rPr>
                <w:rFonts w:ascii="Times New Roman" w:hAnsi="Times New Roman"/>
                <w:sz w:val="24"/>
                <w:szCs w:val="24"/>
              </w:rPr>
              <w:t>отоэлектрдик эффект, нурдануунун сызыктуу с</w:t>
            </w:r>
            <w:r>
              <w:rPr>
                <w:rFonts w:ascii="Times New Roman" w:hAnsi="Times New Roman"/>
                <w:iCs/>
                <w:sz w:val="24"/>
                <w:szCs w:val="24"/>
              </w:rPr>
              <w:t>пектрлери</w:t>
            </w:r>
            <w:r>
              <w:rPr>
                <w:rFonts w:ascii="Times New Roman" w:hAnsi="Times New Roman"/>
                <w:sz w:val="24"/>
                <w:szCs w:val="24"/>
              </w:rPr>
              <w:t>, радиоактивдүү нурдануулар жаратылышта байкалган же практикада колднулган учурларга мисал келтирет.</w:t>
            </w:r>
          </w:p>
          <w:p w:rsidR="008C3BB9" w:rsidRDefault="008C3BB9">
            <w:pPr>
              <w:jc w:val="both"/>
              <w:rPr>
                <w:rFonts w:ascii="Times New Roman" w:hAnsi="Times New Roman"/>
                <w:sz w:val="24"/>
                <w:szCs w:val="24"/>
              </w:rPr>
            </w:pPr>
            <w:r>
              <w:rPr>
                <w:rFonts w:ascii="Times New Roman" w:hAnsi="Times New Roman"/>
                <w:b/>
                <w:sz w:val="24"/>
                <w:szCs w:val="24"/>
              </w:rPr>
              <w:t>9.5.2.2.</w:t>
            </w:r>
            <w:r>
              <w:rPr>
                <w:rFonts w:ascii="Times New Roman" w:hAnsi="Times New Roman"/>
                <w:sz w:val="24"/>
                <w:szCs w:val="24"/>
              </w:rPr>
              <w:t xml:space="preserve"> Алган билимдерин пайдаланып, радиобайланыштын</w:t>
            </w:r>
          </w:p>
          <w:p w:rsidR="008C3BB9" w:rsidRDefault="008C3BB9">
            <w:pPr>
              <w:jc w:val="both"/>
              <w:rPr>
                <w:rFonts w:ascii="Calibri" w:hAnsi="Calibri" w:cs="Calibri"/>
                <w:color w:val="000000"/>
                <w:sz w:val="28"/>
                <w:szCs w:val="20"/>
              </w:rPr>
            </w:pPr>
            <w:r>
              <w:rPr>
                <w:rFonts w:ascii="Times New Roman" w:hAnsi="Times New Roman"/>
                <w:sz w:val="24"/>
                <w:szCs w:val="24"/>
              </w:rPr>
              <w:t xml:space="preserve"> телек</w:t>
            </w:r>
            <w:r>
              <w:rPr>
                <w:rFonts w:ascii="Cambria Math" w:hAnsi="Cambria Math" w:cs="Cambria Math"/>
                <w:sz w:val="24"/>
                <w:szCs w:val="24"/>
              </w:rPr>
              <w:t>ѳ</w:t>
            </w:r>
            <w:r>
              <w:rPr>
                <w:rFonts w:ascii="Times New Roman" w:hAnsi="Times New Roman" w:cs="Times New Roman"/>
                <w:sz w:val="24"/>
                <w:szCs w:val="24"/>
              </w:rPr>
              <w:t>рс</w:t>
            </w:r>
            <w:r>
              <w:rPr>
                <w:rFonts w:ascii="Cambria Math" w:hAnsi="Cambria Math" w:cs="Cambria Math"/>
                <w:sz w:val="24"/>
                <w:szCs w:val="24"/>
              </w:rPr>
              <w:t>ѳ</w:t>
            </w:r>
            <w:r>
              <w:rPr>
                <w:rFonts w:ascii="Times New Roman" w:hAnsi="Times New Roman" w:cs="Times New Roman"/>
                <w:sz w:val="24"/>
                <w:szCs w:val="24"/>
              </w:rPr>
              <w:t>түүн</w:t>
            </w:r>
            <w:r>
              <w:rPr>
                <w:rFonts w:ascii="Times New Roman" w:hAnsi="Times New Roman"/>
                <w:sz w:val="24"/>
                <w:szCs w:val="24"/>
              </w:rPr>
              <w:t>ү</w:t>
            </w:r>
            <w:proofErr w:type="gramStart"/>
            <w:r>
              <w:rPr>
                <w:rFonts w:ascii="Times New Roman" w:hAnsi="Times New Roman"/>
                <w:sz w:val="24"/>
                <w:szCs w:val="24"/>
              </w:rPr>
              <w:t>н</w:t>
            </w:r>
            <w:proofErr w:type="gramEnd"/>
            <w:r>
              <w:rPr>
                <w:rFonts w:ascii="Times New Roman" w:hAnsi="Times New Roman"/>
                <w:sz w:val="24"/>
                <w:szCs w:val="24"/>
              </w:rPr>
              <w:t>, радиолакациянын ишт</w:t>
            </w:r>
            <w:r>
              <w:rPr>
                <w:rFonts w:ascii="Cambria Math" w:hAnsi="Cambria Math" w:cs="Cambria Math"/>
                <w:sz w:val="24"/>
                <w:szCs w:val="24"/>
              </w:rPr>
              <w:t>ѳѳ</w:t>
            </w:r>
            <w:r>
              <w:rPr>
                <w:rFonts w:ascii="Times New Roman" w:hAnsi="Times New Roman"/>
                <w:sz w:val="24"/>
                <w:szCs w:val="24"/>
              </w:rPr>
              <w:t xml:space="preserve"> принцибин түшүндүр</w:t>
            </w:r>
            <w:r>
              <w:rPr>
                <w:rFonts w:ascii="Cambria Math" w:hAnsi="Cambria Math" w:cs="Cambria Math"/>
                <w:sz w:val="24"/>
                <w:szCs w:val="24"/>
              </w:rPr>
              <w:t>ѳ</w:t>
            </w:r>
            <w:r>
              <w:rPr>
                <w:rFonts w:ascii="Times New Roman" w:hAnsi="Times New Roman" w:cs="Times New Roman"/>
                <w:sz w:val="24"/>
                <w:szCs w:val="24"/>
              </w:rPr>
              <w:t>т</w:t>
            </w:r>
            <w:r>
              <w:rPr>
                <w:rFonts w:ascii="Times New Roman" w:hAnsi="Times New Roman"/>
                <w:sz w:val="24"/>
                <w:szCs w:val="24"/>
              </w:rPr>
              <w:t xml:space="preserve">, </w:t>
            </w:r>
            <w:r>
              <w:rPr>
                <w:rFonts w:ascii="Times New Roman" w:hAnsi="Times New Roman" w:cs="Times New Roman"/>
                <w:sz w:val="24"/>
                <w:szCs w:val="24"/>
              </w:rPr>
              <w:t>техникалык</w:t>
            </w:r>
            <w:r>
              <w:rPr>
                <w:rFonts w:ascii="Times New Roman" w:hAnsi="Times New Roman"/>
                <w:sz w:val="24"/>
                <w:szCs w:val="24"/>
              </w:rPr>
              <w:t xml:space="preserve"> </w:t>
            </w:r>
            <w:r>
              <w:rPr>
                <w:rFonts w:ascii="Times New Roman" w:hAnsi="Times New Roman" w:cs="Times New Roman"/>
                <w:sz w:val="24"/>
                <w:szCs w:val="24"/>
              </w:rPr>
              <w:t>коопсуздукту</w:t>
            </w:r>
            <w:r>
              <w:rPr>
                <w:rFonts w:ascii="Times New Roman" w:hAnsi="Times New Roman"/>
                <w:sz w:val="24"/>
                <w:szCs w:val="24"/>
              </w:rPr>
              <w:t xml:space="preserve"> </w:t>
            </w:r>
            <w:r>
              <w:rPr>
                <w:rFonts w:ascii="Times New Roman" w:hAnsi="Times New Roman" w:cs="Times New Roman"/>
                <w:sz w:val="24"/>
                <w:szCs w:val="24"/>
              </w:rPr>
              <w:t>сактоо</w:t>
            </w:r>
            <w:r>
              <w:rPr>
                <w:rFonts w:ascii="Times New Roman" w:hAnsi="Times New Roman"/>
                <w:sz w:val="24"/>
                <w:szCs w:val="24"/>
              </w:rPr>
              <w:t xml:space="preserve">, </w:t>
            </w:r>
            <w:r>
              <w:rPr>
                <w:rFonts w:ascii="Times New Roman" w:hAnsi="Times New Roman"/>
                <w:color w:val="000000"/>
                <w:sz w:val="24"/>
                <w:szCs w:val="24"/>
              </w:rPr>
              <w:t>жаратылышты рационалдуу пайдалануу жана айлана ч</w:t>
            </w:r>
            <w:r>
              <w:rPr>
                <w:rFonts w:ascii="Cambria Math" w:hAnsi="Cambria Math" w:cs="Cambria Math"/>
                <w:color w:val="000000"/>
                <w:sz w:val="24"/>
                <w:szCs w:val="24"/>
              </w:rPr>
              <w:t>ѳ</w:t>
            </w:r>
            <w:r>
              <w:rPr>
                <w:rFonts w:ascii="Times New Roman" w:hAnsi="Times New Roman" w:cs="Times New Roman"/>
                <w:color w:val="000000"/>
                <w:sz w:val="24"/>
                <w:szCs w:val="24"/>
              </w:rPr>
              <w:t>йр</w:t>
            </w:r>
            <w:r>
              <w:rPr>
                <w:rFonts w:ascii="Cambria Math" w:hAnsi="Cambria Math" w:cs="Cambria Math"/>
                <w:color w:val="000000"/>
                <w:sz w:val="24"/>
                <w:szCs w:val="24"/>
              </w:rPr>
              <w:t>ѳ</w:t>
            </w:r>
            <w:r>
              <w:rPr>
                <w:rFonts w:ascii="Times New Roman" w:hAnsi="Times New Roman" w:cs="Times New Roman"/>
                <w:color w:val="000000"/>
                <w:sz w:val="24"/>
                <w:szCs w:val="24"/>
              </w:rPr>
              <w:t>нү</w:t>
            </w:r>
            <w:r>
              <w:rPr>
                <w:rFonts w:ascii="Times New Roman" w:hAnsi="Times New Roman"/>
                <w:color w:val="000000"/>
                <w:sz w:val="24"/>
                <w:szCs w:val="24"/>
              </w:rPr>
              <w:t xml:space="preserve"> </w:t>
            </w:r>
            <w:r>
              <w:rPr>
                <w:rFonts w:ascii="Times New Roman" w:hAnsi="Times New Roman" w:cs="Times New Roman"/>
                <w:color w:val="000000"/>
                <w:sz w:val="24"/>
                <w:szCs w:val="24"/>
              </w:rPr>
              <w:t>коргоой</w:t>
            </w:r>
            <w:r>
              <w:rPr>
                <w:rFonts w:ascii="Times New Roman" w:hAnsi="Times New Roman"/>
                <w:color w:val="000000"/>
                <w:sz w:val="24"/>
                <w:szCs w:val="24"/>
              </w:rPr>
              <w:t xml:space="preserve"> </w:t>
            </w:r>
            <w:r>
              <w:rPr>
                <w:rFonts w:ascii="Times New Roman" w:hAnsi="Times New Roman" w:cs="Times New Roman"/>
                <w:color w:val="000000"/>
                <w:sz w:val="24"/>
                <w:szCs w:val="24"/>
              </w:rPr>
              <w:t>билүү</w:t>
            </w:r>
            <w:r>
              <w:rPr>
                <w:rFonts w:ascii="Times New Roman" w:hAnsi="Times New Roman"/>
                <w:color w:val="000000"/>
                <w:sz w:val="24"/>
                <w:szCs w:val="24"/>
              </w:rPr>
              <w:t xml:space="preserve"> үчүн</w:t>
            </w:r>
            <w:r>
              <w:rPr>
                <w:rFonts w:ascii="Times New Roman" w:hAnsi="Times New Roman"/>
                <w:sz w:val="24"/>
                <w:szCs w:val="24"/>
              </w:rPr>
              <w:t xml:space="preserve"> күнд</w:t>
            </w:r>
            <w:r>
              <w:rPr>
                <w:rFonts w:ascii="Cambria Math" w:hAnsi="Cambria Math" w:cs="Cambria Math"/>
                <w:sz w:val="24"/>
                <w:szCs w:val="24"/>
              </w:rPr>
              <w:t>ѳ</w:t>
            </w:r>
            <w:r>
              <w:rPr>
                <w:rFonts w:ascii="Times New Roman" w:hAnsi="Times New Roman" w:cs="Times New Roman"/>
                <w:sz w:val="24"/>
                <w:szCs w:val="24"/>
              </w:rPr>
              <w:t>лүк</w:t>
            </w:r>
            <w:r>
              <w:rPr>
                <w:rFonts w:ascii="Times New Roman" w:hAnsi="Times New Roman"/>
                <w:sz w:val="24"/>
                <w:szCs w:val="24"/>
              </w:rPr>
              <w:t xml:space="preserve"> </w:t>
            </w:r>
            <w:r>
              <w:rPr>
                <w:rFonts w:ascii="Times New Roman" w:hAnsi="Times New Roman" w:cs="Times New Roman"/>
                <w:sz w:val="24"/>
                <w:szCs w:val="24"/>
              </w:rPr>
              <w:t>турмуштагы</w:t>
            </w:r>
            <w:r>
              <w:rPr>
                <w:rFonts w:ascii="Times New Roman" w:hAnsi="Times New Roman"/>
                <w:sz w:val="24"/>
                <w:szCs w:val="24"/>
              </w:rPr>
              <w:t xml:space="preserve"> </w:t>
            </w:r>
            <w:r>
              <w:rPr>
                <w:rFonts w:ascii="Times New Roman" w:hAnsi="Times New Roman" w:cs="Times New Roman"/>
                <w:sz w:val="24"/>
                <w:szCs w:val="24"/>
              </w:rPr>
              <w:t>практикалык</w:t>
            </w:r>
            <w:r>
              <w:rPr>
                <w:rFonts w:ascii="Times New Roman" w:hAnsi="Times New Roman"/>
                <w:sz w:val="24"/>
                <w:szCs w:val="24"/>
              </w:rPr>
              <w:t xml:space="preserve"> </w:t>
            </w:r>
            <w:r>
              <w:rPr>
                <w:rFonts w:ascii="Times New Roman" w:hAnsi="Times New Roman" w:cs="Times New Roman"/>
                <w:sz w:val="24"/>
                <w:szCs w:val="24"/>
              </w:rPr>
              <w:t>маселелерди</w:t>
            </w:r>
            <w:r>
              <w:rPr>
                <w:rFonts w:ascii="Times New Roman" w:hAnsi="Times New Roman"/>
                <w:sz w:val="24"/>
                <w:szCs w:val="24"/>
              </w:rPr>
              <w:t xml:space="preserve"> </w:t>
            </w:r>
            <w:r>
              <w:rPr>
                <w:rFonts w:ascii="Times New Roman" w:hAnsi="Times New Roman" w:cs="Times New Roman"/>
                <w:sz w:val="24"/>
                <w:szCs w:val="24"/>
              </w:rPr>
              <w:t>чечет</w:t>
            </w:r>
            <w:r>
              <w:rPr>
                <w:rFonts w:ascii="Times New Roman" w:hAnsi="Times New Roman"/>
                <w:color w:val="000000"/>
                <w:sz w:val="24"/>
                <w:szCs w:val="24"/>
              </w:rPr>
              <w:t>.</w:t>
            </w:r>
          </w:p>
          <w:p w:rsidR="008C3BB9" w:rsidRDefault="008C3BB9">
            <w:pPr>
              <w:overflowPunct w:val="0"/>
              <w:autoSpaceDE w:val="0"/>
              <w:autoSpaceDN w:val="0"/>
              <w:adjustRightInd w:val="0"/>
              <w:jc w:val="both"/>
              <w:rPr>
                <w:rFonts w:ascii="Times New Roman" w:hAnsi="Times New Roman"/>
                <w:color w:val="000000"/>
                <w:sz w:val="20"/>
              </w:rPr>
            </w:pPr>
            <w:r>
              <w:rPr>
                <w:rFonts w:ascii="Times New Roman" w:hAnsi="Times New Roman"/>
                <w:sz w:val="24"/>
                <w:szCs w:val="24"/>
              </w:rPr>
              <w:t xml:space="preserve"> </w:t>
            </w:r>
            <w:r>
              <w:rPr>
                <w:rFonts w:ascii="Times New Roman" w:hAnsi="Times New Roman"/>
                <w:b/>
                <w:color w:val="000000"/>
                <w:sz w:val="24"/>
                <w:szCs w:val="24"/>
              </w:rPr>
              <w:t>9.5.2.3.</w:t>
            </w:r>
            <w:r>
              <w:rPr>
                <w:rFonts w:ascii="Times New Roman" w:hAnsi="Times New Roman"/>
                <w:sz w:val="24"/>
                <w:szCs w:val="24"/>
              </w:rPr>
              <w:t xml:space="preserve"> </w:t>
            </w:r>
            <w:r>
              <w:rPr>
                <w:rFonts w:ascii="Times New Roman" w:hAnsi="Times New Roman"/>
                <w:sz w:val="24"/>
                <w:szCs w:val="24"/>
              </w:rPr>
              <w:lastRenderedPageBreak/>
              <w:t>Лабораториялык иштерди аткаруу үчүн риборлор жана техникалык түзүлү</w:t>
            </w:r>
            <w:proofErr w:type="gramStart"/>
            <w:r>
              <w:rPr>
                <w:rFonts w:ascii="Times New Roman" w:hAnsi="Times New Roman"/>
                <w:sz w:val="24"/>
                <w:szCs w:val="24"/>
              </w:rPr>
              <w:t>шт</w:t>
            </w:r>
            <w:proofErr w:type="gramEnd"/>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 xml:space="preserve"> </w:t>
            </w:r>
            <w:r>
              <w:rPr>
                <w:rFonts w:ascii="Times New Roman" w:hAnsi="Times New Roman" w:cs="Times New Roman"/>
                <w:sz w:val="24"/>
                <w:szCs w:val="24"/>
              </w:rPr>
              <w:t>менен</w:t>
            </w:r>
            <w:r>
              <w:rPr>
                <w:rFonts w:ascii="Times New Roman" w:hAnsi="Times New Roman"/>
                <w:sz w:val="24"/>
                <w:szCs w:val="24"/>
              </w:rPr>
              <w:t xml:space="preserve"> </w:t>
            </w:r>
            <w:r>
              <w:rPr>
                <w:rFonts w:ascii="Times New Roman" w:hAnsi="Times New Roman" w:cs="Times New Roman"/>
                <w:sz w:val="24"/>
                <w:szCs w:val="24"/>
              </w:rPr>
              <w:t>ишт</w:t>
            </w:r>
            <w:r>
              <w:rPr>
                <w:rFonts w:ascii="Cambria Math" w:hAnsi="Cambria Math" w:cs="Cambria Math"/>
                <w:sz w:val="24"/>
                <w:szCs w:val="24"/>
              </w:rPr>
              <w:t>ѳѳ</w:t>
            </w:r>
            <w:r>
              <w:rPr>
                <w:rFonts w:ascii="Times New Roman" w:hAnsi="Times New Roman" w:cs="Times New Roman"/>
                <w:sz w:val="24"/>
                <w:szCs w:val="24"/>
              </w:rPr>
              <w:t>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коопсуздукту</w:t>
            </w:r>
            <w:r>
              <w:rPr>
                <w:rFonts w:ascii="Times New Roman" w:hAnsi="Times New Roman"/>
                <w:sz w:val="24"/>
                <w:szCs w:val="24"/>
              </w:rPr>
              <w:t xml:space="preserve"> </w:t>
            </w:r>
            <w:r>
              <w:rPr>
                <w:rFonts w:ascii="Times New Roman" w:hAnsi="Times New Roman" w:cs="Times New Roman"/>
                <w:sz w:val="24"/>
                <w:szCs w:val="24"/>
              </w:rPr>
              <w:t>сактайт</w:t>
            </w:r>
            <w:r>
              <w:rPr>
                <w:rFonts w:ascii="Times New Roman" w:hAnsi="Times New Roman"/>
                <w:sz w:val="24"/>
                <w:szCs w:val="24"/>
              </w:rPr>
              <w:t>, курчап турган ч</w:t>
            </w:r>
            <w:r>
              <w:rPr>
                <w:rFonts w:ascii="Cambria Math" w:hAnsi="Cambria Math" w:cs="Cambria Math"/>
                <w:sz w:val="24"/>
                <w:szCs w:val="24"/>
              </w:rPr>
              <w:t>ѳ</w:t>
            </w:r>
            <w:r>
              <w:rPr>
                <w:rFonts w:ascii="Times New Roman" w:hAnsi="Times New Roman" w:cs="Times New Roman"/>
                <w:sz w:val="24"/>
                <w:szCs w:val="24"/>
              </w:rPr>
              <w:t>йр</w:t>
            </w:r>
            <w:r>
              <w:rPr>
                <w:rFonts w:ascii="Cambria Math" w:hAnsi="Cambria Math" w:cs="Cambria Math"/>
                <w:sz w:val="24"/>
                <w:szCs w:val="24"/>
              </w:rPr>
              <w:t>ѳ</w:t>
            </w:r>
            <w:r>
              <w:rPr>
                <w:rFonts w:ascii="Times New Roman" w:hAnsi="Times New Roman" w:cs="Times New Roman"/>
                <w:sz w:val="24"/>
                <w:szCs w:val="24"/>
              </w:rPr>
              <w:t>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экологиялык</w:t>
            </w:r>
            <w:r>
              <w:rPr>
                <w:rFonts w:ascii="Times New Roman" w:hAnsi="Times New Roman"/>
                <w:sz w:val="24"/>
                <w:szCs w:val="24"/>
              </w:rPr>
              <w:t xml:space="preserve"> </w:t>
            </w:r>
            <w:r>
              <w:rPr>
                <w:rFonts w:ascii="Times New Roman" w:hAnsi="Times New Roman" w:cs="Times New Roman"/>
                <w:sz w:val="24"/>
                <w:szCs w:val="24"/>
              </w:rPr>
              <w:t>жүрүм</w:t>
            </w:r>
            <w:r>
              <w:rPr>
                <w:rFonts w:ascii="Times New Roman" w:hAnsi="Times New Roman"/>
                <w:sz w:val="24"/>
                <w:szCs w:val="24"/>
              </w:rPr>
              <w:t>-</w:t>
            </w:r>
            <w:r>
              <w:rPr>
                <w:rFonts w:ascii="Times New Roman" w:hAnsi="Times New Roman" w:cs="Times New Roman"/>
                <w:sz w:val="24"/>
                <w:szCs w:val="24"/>
              </w:rPr>
              <w:t>турумдардын</w:t>
            </w:r>
            <w:r>
              <w:rPr>
                <w:rFonts w:ascii="Times New Roman" w:hAnsi="Times New Roman"/>
                <w:sz w:val="24"/>
                <w:szCs w:val="24"/>
              </w:rPr>
              <w:t xml:space="preserve"> </w:t>
            </w:r>
            <w:r>
              <w:rPr>
                <w:rFonts w:ascii="Times New Roman" w:hAnsi="Times New Roman" w:cs="Times New Roman"/>
                <w:sz w:val="24"/>
                <w:szCs w:val="24"/>
              </w:rPr>
              <w:t>нормаларын</w:t>
            </w:r>
            <w:r>
              <w:rPr>
                <w:rFonts w:ascii="Times New Roman" w:hAnsi="Times New Roman"/>
                <w:sz w:val="24"/>
                <w:szCs w:val="24"/>
              </w:rPr>
              <w:t xml:space="preserve"> </w:t>
            </w:r>
            <w:r>
              <w:rPr>
                <w:rFonts w:ascii="Times New Roman" w:hAnsi="Times New Roman" w:cs="Times New Roman"/>
                <w:sz w:val="24"/>
                <w:szCs w:val="24"/>
              </w:rPr>
              <w:t>сактайт</w:t>
            </w:r>
            <w:r>
              <w:rPr>
                <w:rFonts w:ascii="Times New Roman" w:hAnsi="Times New Roman"/>
                <w:sz w:val="24"/>
                <w:szCs w:val="24"/>
              </w:rPr>
              <w:t>.</w:t>
            </w:r>
          </w:p>
        </w:tc>
      </w:tr>
      <w:tr w:rsidR="008C3BB9" w:rsidTr="008C3B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b/>
                <w:sz w:val="24"/>
                <w:szCs w:val="24"/>
              </w:rPr>
            </w:pPr>
          </w:p>
        </w:tc>
        <w:tc>
          <w:tcPr>
            <w:tcW w:w="2691" w:type="dxa"/>
            <w:tcBorders>
              <w:top w:val="single" w:sz="4" w:space="0" w:color="000000"/>
              <w:left w:val="single" w:sz="4" w:space="0" w:color="000000"/>
              <w:bottom w:val="single" w:sz="4" w:space="0" w:color="000000"/>
              <w:right w:val="single" w:sz="4" w:space="0" w:color="000000"/>
            </w:tcBorders>
            <w:hideMark/>
          </w:tcPr>
          <w:p w:rsidR="008C3BB9" w:rsidRDefault="008C3BB9" w:rsidP="00CF4C05">
            <w:pPr>
              <w:pStyle w:val="a3"/>
              <w:numPr>
                <w:ilvl w:val="1"/>
                <w:numId w:val="93"/>
              </w:numPr>
              <w:tabs>
                <w:tab w:val="left" w:pos="435"/>
                <w:tab w:val="left" w:pos="577"/>
              </w:tabs>
              <w:ind w:left="-35" w:firstLine="0"/>
              <w:jc w:val="both"/>
              <w:rPr>
                <w:rFonts w:ascii="Times New Roman" w:hAnsi="Times New Roman"/>
                <w:b/>
                <w:bCs/>
                <w:sz w:val="24"/>
                <w:szCs w:val="24"/>
              </w:rPr>
            </w:pPr>
            <w:r>
              <w:rPr>
                <w:rFonts w:ascii="Times New Roman" w:hAnsi="Times New Roman"/>
                <w:b/>
                <w:bCs/>
                <w:sz w:val="24"/>
                <w:szCs w:val="24"/>
              </w:rPr>
              <w:t>Илимий билимдерди колдонуу</w:t>
            </w:r>
          </w:p>
        </w:tc>
        <w:tc>
          <w:tcPr>
            <w:tcW w:w="3620" w:type="dxa"/>
            <w:tcBorders>
              <w:top w:val="single" w:sz="4" w:space="0" w:color="000000"/>
              <w:left w:val="single" w:sz="4" w:space="0" w:color="000000"/>
              <w:bottom w:val="single" w:sz="4" w:space="0" w:color="000000"/>
              <w:right w:val="single" w:sz="4" w:space="0" w:color="000000"/>
            </w:tcBorders>
            <w:hideMark/>
          </w:tcPr>
          <w:p w:rsidR="008C3BB9" w:rsidRDefault="008C3BB9">
            <w:pPr>
              <w:rPr>
                <w:rFonts w:ascii="Times New Roman" w:hAnsi="Times New Roman"/>
                <w:sz w:val="24"/>
                <w:szCs w:val="24"/>
                <w:lang w:val="kk-KZ"/>
              </w:rPr>
            </w:pPr>
            <w:r>
              <w:rPr>
                <w:rFonts w:ascii="Times New Roman" w:hAnsi="Times New Roman"/>
                <w:b/>
                <w:sz w:val="24"/>
                <w:szCs w:val="24"/>
                <w:lang w:val="kk-KZ"/>
              </w:rPr>
              <w:t xml:space="preserve">7.5.3.7. </w:t>
            </w:r>
            <w:r>
              <w:rPr>
                <w:rFonts w:ascii="Times New Roman" w:hAnsi="Times New Roman"/>
                <w:sz w:val="24"/>
                <w:szCs w:val="24"/>
                <w:lang w:val="kk-KZ"/>
              </w:rPr>
              <w:t xml:space="preserve">Приборлор менен иштөөдө </w:t>
            </w:r>
          </w:p>
          <w:p w:rsidR="008C3BB9" w:rsidRDefault="008C3BB9">
            <w:pPr>
              <w:overflowPunct w:val="0"/>
              <w:autoSpaceDE w:val="0"/>
              <w:autoSpaceDN w:val="0"/>
              <w:adjustRightInd w:val="0"/>
              <w:rPr>
                <w:rFonts w:ascii="Times New Roman" w:hAnsi="Times New Roman"/>
                <w:sz w:val="24"/>
                <w:szCs w:val="24"/>
              </w:rPr>
            </w:pPr>
            <w:r>
              <w:rPr>
                <w:rFonts w:ascii="Times New Roman" w:hAnsi="Times New Roman"/>
                <w:sz w:val="24"/>
                <w:szCs w:val="24"/>
                <w:lang w:val="kk-KZ"/>
              </w:rPr>
              <w:t>техникалык коопсуздук эрежелерин, экологиялык нормаларды сакташат.</w:t>
            </w:r>
          </w:p>
        </w:tc>
        <w:tc>
          <w:tcPr>
            <w:tcW w:w="3685" w:type="dxa"/>
            <w:tcBorders>
              <w:top w:val="single" w:sz="4" w:space="0" w:color="000000"/>
              <w:left w:val="single" w:sz="4" w:space="0" w:color="000000"/>
              <w:bottom w:val="single" w:sz="4" w:space="0" w:color="000000"/>
              <w:right w:val="single" w:sz="4" w:space="0" w:color="000000"/>
            </w:tcBorders>
            <w:hideMark/>
          </w:tcPr>
          <w:p w:rsidR="008C3BB9" w:rsidRDefault="008C3BB9">
            <w:pPr>
              <w:pStyle w:val="aa"/>
              <w:rPr>
                <w:lang w:val="ru-RU" w:eastAsia="ru-RU"/>
              </w:rPr>
            </w:pPr>
            <w:r>
              <w:rPr>
                <w:b/>
                <w:lang w:val="ru-RU" w:eastAsia="ru-RU"/>
              </w:rPr>
              <w:t>8.5.3.1.</w:t>
            </w:r>
            <w:r>
              <w:rPr>
                <w:lang w:val="ru-RU" w:eastAsia="ru-RU"/>
              </w:rPr>
              <w:t xml:space="preserve"> Электрдик тиричилик буюмдарын колдонууда коопсуздукту сактоо үчүн физикалык билимдерди пайдалана алат.</w:t>
            </w:r>
          </w:p>
          <w:p w:rsidR="008C3BB9" w:rsidRDefault="008C3BB9">
            <w:pPr>
              <w:pStyle w:val="aa"/>
              <w:rPr>
                <w:lang w:val="ru-RU" w:eastAsia="ru-RU"/>
              </w:rPr>
            </w:pPr>
            <w:r>
              <w:rPr>
                <w:b/>
                <w:lang w:val="ru-RU" w:eastAsia="ru-RU"/>
              </w:rPr>
              <w:t>8.5.3.2.</w:t>
            </w:r>
            <w:r>
              <w:rPr>
                <w:lang w:val="ru-RU" w:eastAsia="ru-RU"/>
              </w:rPr>
              <w:t xml:space="preserve"> Электр тогунун жана электромагниттик нурдануунун адамдын организмине карата коркунучтуу таасирин алдын алууну билет.</w:t>
            </w:r>
          </w:p>
          <w:p w:rsidR="008C3BB9" w:rsidRDefault="008C3BB9">
            <w:pPr>
              <w:overflowPunct w:val="0"/>
              <w:autoSpaceDE w:val="0"/>
              <w:autoSpaceDN w:val="0"/>
              <w:adjustRightInd w:val="0"/>
              <w:rPr>
                <w:rFonts w:ascii="Times New Roman" w:hAnsi="Times New Roman"/>
                <w:sz w:val="24"/>
                <w:szCs w:val="24"/>
              </w:rPr>
            </w:pPr>
            <w:r>
              <w:rPr>
                <w:rFonts w:ascii="Times New Roman" w:hAnsi="Times New Roman"/>
                <w:b/>
                <w:sz w:val="24"/>
                <w:szCs w:val="24"/>
              </w:rPr>
              <w:t>8.5.3.3.</w:t>
            </w:r>
            <w:r>
              <w:rPr>
                <w:rFonts w:ascii="Times New Roman" w:hAnsi="Times New Roman"/>
                <w:sz w:val="24"/>
                <w:szCs w:val="24"/>
              </w:rPr>
              <w:t xml:space="preserve"> Транспорт каражаттарын, электрдик тиричилик буюмдарын, электрондук техникаларды колдонуу учурунда </w:t>
            </w:r>
            <w:r>
              <w:rPr>
                <w:rFonts w:ascii="Times New Roman" w:hAnsi="Times New Roman"/>
                <w:sz w:val="24"/>
                <w:szCs w:val="24"/>
              </w:rPr>
              <w:lastRenderedPageBreak/>
              <w:t xml:space="preserve">коопсуздукту камсыз кылуу жана электр </w:t>
            </w:r>
            <w:r>
              <w:rPr>
                <w:rFonts w:ascii="Cambria Math" w:hAnsi="Cambria Math" w:cs="Cambria Math"/>
                <w:sz w:val="24"/>
                <w:szCs w:val="24"/>
              </w:rPr>
              <w:t>ѳ</w:t>
            </w:r>
            <w:r>
              <w:rPr>
                <w:rFonts w:ascii="Times New Roman" w:hAnsi="Times New Roman" w:cs="Times New Roman"/>
                <w:sz w:val="24"/>
                <w:szCs w:val="24"/>
              </w:rPr>
              <w:t>тк</w:t>
            </w:r>
            <w:r>
              <w:rPr>
                <w:rFonts w:ascii="Cambria Math" w:hAnsi="Cambria Math" w:cs="Cambria Math"/>
                <w:sz w:val="24"/>
                <w:szCs w:val="24"/>
              </w:rPr>
              <w:t>ѳ</w:t>
            </w:r>
            <w:r>
              <w:rPr>
                <w:rFonts w:ascii="Times New Roman" w:hAnsi="Times New Roman" w:cs="Times New Roman"/>
                <w:sz w:val="24"/>
                <w:szCs w:val="24"/>
              </w:rPr>
              <w:t>ргүчт</w:t>
            </w:r>
            <w:r>
              <w:rPr>
                <w:rFonts w:ascii="Cambria Math" w:hAnsi="Cambria Math" w:cs="Cambria Math"/>
                <w:sz w:val="24"/>
                <w:szCs w:val="24"/>
              </w:rPr>
              <w:t>ѳ</w:t>
            </w:r>
            <w:r>
              <w:rPr>
                <w:rFonts w:ascii="Times New Roman" w:hAnsi="Times New Roman" w:cs="Times New Roman"/>
                <w:sz w:val="24"/>
                <w:szCs w:val="24"/>
              </w:rPr>
              <w:t>рүнү</w:t>
            </w:r>
            <w:proofErr w:type="gramStart"/>
            <w:r>
              <w:rPr>
                <w:rFonts w:ascii="Times New Roman" w:hAnsi="Times New Roman" w:cs="Times New Roman"/>
                <w:sz w:val="24"/>
                <w:szCs w:val="24"/>
              </w:rPr>
              <w:t>н</w:t>
            </w:r>
            <w:proofErr w:type="gramEnd"/>
            <w:r>
              <w:rPr>
                <w:rFonts w:ascii="Times New Roman" w:hAnsi="Times New Roman"/>
                <w:sz w:val="24"/>
                <w:szCs w:val="24"/>
              </w:rPr>
              <w:t xml:space="preserve"> </w:t>
            </w:r>
            <w:r>
              <w:rPr>
                <w:rFonts w:ascii="Times New Roman" w:hAnsi="Times New Roman" w:cs="Times New Roman"/>
                <w:sz w:val="24"/>
                <w:szCs w:val="24"/>
              </w:rPr>
              <w:t>кынтыксыз</w:t>
            </w:r>
            <w:r>
              <w:rPr>
                <w:rFonts w:ascii="Times New Roman" w:hAnsi="Times New Roman"/>
                <w:sz w:val="24"/>
                <w:szCs w:val="24"/>
              </w:rPr>
              <w:t xml:space="preserve"> </w:t>
            </w:r>
            <w:r>
              <w:rPr>
                <w:rFonts w:ascii="Times New Roman" w:hAnsi="Times New Roman" w:cs="Times New Roman"/>
                <w:sz w:val="24"/>
                <w:szCs w:val="24"/>
              </w:rPr>
              <w:t>экендигин</w:t>
            </w:r>
            <w:r>
              <w:rPr>
                <w:rFonts w:ascii="Times New Roman" w:hAnsi="Times New Roman"/>
                <w:sz w:val="24"/>
                <w:szCs w:val="24"/>
              </w:rPr>
              <w:t xml:space="preserve"> текшерүү үчүн физикадан үйр</w:t>
            </w:r>
            <w:r>
              <w:rPr>
                <w:rFonts w:ascii="Cambria Math" w:hAnsi="Cambria Math" w:cs="Cambria Math"/>
                <w:sz w:val="24"/>
                <w:szCs w:val="24"/>
              </w:rPr>
              <w:t>ѳ</w:t>
            </w:r>
            <w:r>
              <w:rPr>
                <w:rFonts w:ascii="Times New Roman" w:hAnsi="Times New Roman" w:cs="Times New Roman"/>
                <w:sz w:val="24"/>
                <w:szCs w:val="24"/>
              </w:rPr>
              <w:t>нг</w:t>
            </w:r>
            <w:r>
              <w:rPr>
                <w:rFonts w:ascii="Cambria Math" w:hAnsi="Cambria Math" w:cs="Cambria Math"/>
                <w:sz w:val="24"/>
                <w:szCs w:val="24"/>
              </w:rPr>
              <w:t>ѳ</w:t>
            </w:r>
            <w:r>
              <w:rPr>
                <w:rFonts w:ascii="Times New Roman" w:hAnsi="Times New Roman" w:cs="Times New Roman"/>
                <w:sz w:val="24"/>
                <w:szCs w:val="24"/>
              </w:rPr>
              <w:t>н</w:t>
            </w:r>
            <w:r>
              <w:rPr>
                <w:rFonts w:ascii="Times New Roman" w:hAnsi="Times New Roman"/>
                <w:sz w:val="24"/>
                <w:szCs w:val="24"/>
              </w:rPr>
              <w:t xml:space="preserve"> </w:t>
            </w:r>
            <w:r>
              <w:rPr>
                <w:rFonts w:ascii="Times New Roman" w:hAnsi="Times New Roman" w:cs="Times New Roman"/>
                <w:sz w:val="24"/>
                <w:szCs w:val="24"/>
              </w:rPr>
              <w:t>күнүмдүк</w:t>
            </w:r>
            <w:r>
              <w:rPr>
                <w:rFonts w:ascii="Times New Roman" w:hAnsi="Times New Roman"/>
                <w:sz w:val="24"/>
                <w:szCs w:val="24"/>
              </w:rPr>
              <w:t xml:space="preserve"> </w:t>
            </w:r>
            <w:r>
              <w:rPr>
                <w:rFonts w:ascii="Times New Roman" w:hAnsi="Times New Roman" w:cs="Times New Roman"/>
                <w:sz w:val="24"/>
                <w:szCs w:val="24"/>
              </w:rPr>
              <w:t>турмушта</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практикалык</w:t>
            </w:r>
            <w:r>
              <w:rPr>
                <w:rFonts w:ascii="Times New Roman" w:hAnsi="Times New Roman"/>
                <w:sz w:val="24"/>
                <w:szCs w:val="24"/>
              </w:rPr>
              <w:t xml:space="preserve"> </w:t>
            </w:r>
            <w:r>
              <w:rPr>
                <w:rFonts w:ascii="Times New Roman" w:hAnsi="Times New Roman" w:cs="Times New Roman"/>
                <w:sz w:val="24"/>
                <w:szCs w:val="24"/>
              </w:rPr>
              <w:t>ишм</w:t>
            </w:r>
            <w:r>
              <w:rPr>
                <w:rFonts w:ascii="Times New Roman" w:hAnsi="Times New Roman"/>
                <w:sz w:val="24"/>
                <w:szCs w:val="24"/>
              </w:rPr>
              <w:t>ердүүлүкт</w:t>
            </w:r>
            <w:r>
              <w:rPr>
                <w:rFonts w:ascii="Cambria Math" w:hAnsi="Cambria Math" w:cs="Cambria Math"/>
                <w:sz w:val="24"/>
                <w:szCs w:val="24"/>
              </w:rPr>
              <w:t>ѳ</w:t>
            </w:r>
            <w:r>
              <w:rPr>
                <w:rFonts w:ascii="Times New Roman" w:hAnsi="Times New Roman"/>
                <w:sz w:val="24"/>
                <w:szCs w:val="24"/>
              </w:rPr>
              <w:t xml:space="preserve"> колдоно билет. </w:t>
            </w:r>
          </w:p>
        </w:tc>
        <w:tc>
          <w:tcPr>
            <w:tcW w:w="3905" w:type="dxa"/>
            <w:tcBorders>
              <w:top w:val="single" w:sz="4" w:space="0" w:color="000000"/>
              <w:left w:val="single" w:sz="4" w:space="0" w:color="000000"/>
              <w:bottom w:val="single" w:sz="4" w:space="0" w:color="000000"/>
              <w:right w:val="single" w:sz="4" w:space="0" w:color="000000"/>
            </w:tcBorders>
            <w:hideMark/>
          </w:tcPr>
          <w:p w:rsidR="008C3BB9" w:rsidRDefault="008C3BB9">
            <w:pPr>
              <w:pStyle w:val="a3"/>
              <w:spacing w:after="0"/>
              <w:ind w:left="0"/>
              <w:rPr>
                <w:rFonts w:ascii="Times New Roman" w:hAnsi="Times New Roman"/>
                <w:sz w:val="24"/>
                <w:szCs w:val="24"/>
              </w:rPr>
            </w:pPr>
            <w:r>
              <w:rPr>
                <w:rFonts w:ascii="Times New Roman" w:hAnsi="Times New Roman"/>
                <w:b/>
                <w:color w:val="000000"/>
                <w:sz w:val="24"/>
                <w:szCs w:val="24"/>
              </w:rPr>
              <w:lastRenderedPageBreak/>
              <w:t>9.5.3.1.</w:t>
            </w:r>
            <w:r>
              <w:rPr>
                <w:rFonts w:ascii="Times New Roman" w:hAnsi="Times New Roman"/>
                <w:color w:val="000000"/>
                <w:sz w:val="24"/>
                <w:szCs w:val="24"/>
              </w:rPr>
              <w:t xml:space="preserve"> Физика менен технологиянын жетишкендиктерин коомдо колдонуунун о</w:t>
            </w:r>
            <w:r>
              <w:rPr>
                <w:rFonts w:ascii="Cambria Math" w:hAnsi="Cambria Math" w:cs="Cambria Math"/>
                <w:color w:val="000000"/>
                <w:sz w:val="24"/>
                <w:szCs w:val="24"/>
              </w:rPr>
              <w:t>ӊ</w:t>
            </w:r>
            <w:r>
              <w:rPr>
                <w:rFonts w:ascii="Times New Roman" w:hAnsi="Times New Roman"/>
                <w:color w:val="000000"/>
                <w:sz w:val="24"/>
                <w:szCs w:val="24"/>
              </w:rPr>
              <w:t xml:space="preserve"> жана терс таасирлерин баалай алат. Күнд</w:t>
            </w:r>
            <w:r>
              <w:rPr>
                <w:rFonts w:ascii="Cambria Math" w:hAnsi="Cambria Math" w:cs="Cambria Math"/>
                <w:color w:val="000000"/>
                <w:sz w:val="24"/>
                <w:szCs w:val="24"/>
              </w:rPr>
              <w:t>ѳ</w:t>
            </w:r>
            <w:r>
              <w:rPr>
                <w:rFonts w:ascii="Times New Roman" w:hAnsi="Times New Roman"/>
                <w:color w:val="000000"/>
                <w:sz w:val="24"/>
                <w:szCs w:val="24"/>
              </w:rPr>
              <w:t>лүк турмушта техникалык куралдар (б</w:t>
            </w:r>
            <w:r>
              <w:rPr>
                <w:rFonts w:ascii="Cambria Math" w:hAnsi="Cambria Math" w:cs="Cambria Math"/>
                <w:color w:val="000000"/>
                <w:sz w:val="24"/>
                <w:szCs w:val="24"/>
              </w:rPr>
              <w:t>ѳ</w:t>
            </w:r>
            <w:r>
              <w:rPr>
                <w:rFonts w:ascii="Times New Roman" w:hAnsi="Times New Roman"/>
                <w:color w:val="000000"/>
                <w:sz w:val="24"/>
                <w:szCs w:val="24"/>
              </w:rPr>
              <w:t>лүкч</w:t>
            </w:r>
            <w:r>
              <w:rPr>
                <w:rFonts w:ascii="Cambria Math" w:hAnsi="Cambria Math" w:cs="Cambria Math"/>
                <w:color w:val="000000"/>
                <w:sz w:val="24"/>
                <w:szCs w:val="24"/>
              </w:rPr>
              <w:t>ѳ</w:t>
            </w:r>
            <w:r>
              <w:rPr>
                <w:rFonts w:ascii="Times New Roman" w:hAnsi="Times New Roman"/>
                <w:color w:val="000000"/>
                <w:sz w:val="24"/>
                <w:szCs w:val="24"/>
              </w:rPr>
              <w:t>л</w:t>
            </w:r>
            <w:r>
              <w:rPr>
                <w:rFonts w:ascii="Cambria Math" w:hAnsi="Cambria Math" w:cs="Cambria Math"/>
                <w:color w:val="000000"/>
                <w:sz w:val="24"/>
                <w:szCs w:val="24"/>
              </w:rPr>
              <w:t>ѳ</w:t>
            </w:r>
            <w:r>
              <w:rPr>
                <w:rFonts w:ascii="Times New Roman" w:hAnsi="Times New Roman"/>
                <w:color w:val="000000"/>
                <w:sz w:val="24"/>
                <w:szCs w:val="24"/>
              </w:rPr>
              <w:t>рдү иондоштуруучу эсептегич, дозиметр) менен ишт</w:t>
            </w:r>
            <w:r>
              <w:rPr>
                <w:rFonts w:ascii="Cambria Math" w:hAnsi="Cambria Math" w:cs="Cambria Math"/>
                <w:color w:val="000000"/>
                <w:sz w:val="24"/>
                <w:szCs w:val="24"/>
              </w:rPr>
              <w:t>ѳѳ</w:t>
            </w:r>
            <w:r>
              <w:rPr>
                <w:rFonts w:ascii="Times New Roman" w:hAnsi="Times New Roman"/>
                <w:color w:val="000000"/>
                <w:sz w:val="24"/>
                <w:szCs w:val="24"/>
              </w:rPr>
              <w:t>д</w:t>
            </w:r>
            <w:r>
              <w:rPr>
                <w:rFonts w:ascii="Cambria Math" w:hAnsi="Cambria Math" w:cs="Cambria Math"/>
                <w:color w:val="000000"/>
                <w:sz w:val="24"/>
                <w:szCs w:val="24"/>
              </w:rPr>
              <w:t>ѳ</w:t>
            </w:r>
            <w:r>
              <w:rPr>
                <w:rFonts w:ascii="Times New Roman" w:hAnsi="Times New Roman"/>
                <w:color w:val="000000"/>
                <w:sz w:val="24"/>
                <w:szCs w:val="24"/>
              </w:rPr>
              <w:t xml:space="preserve"> ден соолукту жана айлана ч</w:t>
            </w:r>
            <w:r>
              <w:rPr>
                <w:rFonts w:ascii="Cambria Math" w:hAnsi="Cambria Math" w:cs="Cambria Math"/>
                <w:color w:val="000000"/>
                <w:sz w:val="24"/>
                <w:szCs w:val="24"/>
              </w:rPr>
              <w:t>ѳ</w:t>
            </w:r>
            <w:r>
              <w:rPr>
                <w:rFonts w:ascii="Times New Roman" w:hAnsi="Times New Roman"/>
                <w:color w:val="000000"/>
                <w:sz w:val="24"/>
                <w:szCs w:val="24"/>
              </w:rPr>
              <w:t>йр</w:t>
            </w:r>
            <w:r>
              <w:rPr>
                <w:rFonts w:ascii="Cambria Math" w:hAnsi="Cambria Math" w:cs="Cambria Math"/>
                <w:color w:val="000000"/>
                <w:sz w:val="24"/>
                <w:szCs w:val="24"/>
              </w:rPr>
              <w:t>ѳ</w:t>
            </w:r>
            <w:r>
              <w:rPr>
                <w:rFonts w:ascii="Times New Roman" w:hAnsi="Times New Roman"/>
                <w:color w:val="000000"/>
                <w:sz w:val="24"/>
                <w:szCs w:val="24"/>
              </w:rPr>
              <w:t>нү</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 xml:space="preserve"> экологиялык нормаларын сактоо үчүн алган билимдерин колдоно алат</w:t>
            </w:r>
            <w:r>
              <w:rPr>
                <w:rFonts w:ascii="Times New Roman" w:hAnsi="Times New Roman"/>
                <w:sz w:val="24"/>
                <w:szCs w:val="24"/>
              </w:rPr>
              <w:t>;</w:t>
            </w:r>
          </w:p>
          <w:p w:rsidR="008C3BB9" w:rsidRDefault="008C3BB9">
            <w:pPr>
              <w:pStyle w:val="a3"/>
              <w:tabs>
                <w:tab w:val="left" w:pos="426"/>
              </w:tabs>
              <w:spacing w:after="0"/>
              <w:ind w:left="0"/>
              <w:rPr>
                <w:rFonts w:ascii="Times New Roman" w:hAnsi="Times New Roman"/>
                <w:color w:val="000000"/>
                <w:sz w:val="20"/>
              </w:rPr>
            </w:pPr>
            <w:r>
              <w:rPr>
                <w:rFonts w:ascii="Times New Roman" w:hAnsi="Times New Roman"/>
                <w:iCs/>
                <w:sz w:val="24"/>
                <w:szCs w:val="24"/>
              </w:rPr>
              <w:t xml:space="preserve">9.5.3.8. Радиоактивдүү </w:t>
            </w:r>
            <w:r>
              <w:rPr>
                <w:rFonts w:ascii="Times New Roman" w:hAnsi="Times New Roman"/>
                <w:iCs/>
                <w:sz w:val="24"/>
                <w:szCs w:val="24"/>
              </w:rPr>
              <w:lastRenderedPageBreak/>
              <w:t>нурдануулардын тирү организмдерге тийгизген таасирине мисалдарды келтирет, дозиметрдин ишт</w:t>
            </w:r>
            <w:r>
              <w:rPr>
                <w:rFonts w:ascii="Cambria Math" w:hAnsi="Cambria Math" w:cs="Cambria Math"/>
                <w:iCs/>
                <w:sz w:val="24"/>
                <w:szCs w:val="24"/>
              </w:rPr>
              <w:t>ѳѳ</w:t>
            </w:r>
            <w:r>
              <w:rPr>
                <w:rFonts w:ascii="Times New Roman" w:hAnsi="Times New Roman"/>
                <w:iCs/>
                <w:sz w:val="24"/>
                <w:szCs w:val="24"/>
              </w:rPr>
              <w:t xml:space="preserve"> принцибин түшүн</w:t>
            </w:r>
            <w:r>
              <w:rPr>
                <w:rFonts w:ascii="Cambria Math" w:hAnsi="Cambria Math" w:cs="Cambria Math"/>
                <w:iCs/>
                <w:sz w:val="24"/>
                <w:szCs w:val="24"/>
              </w:rPr>
              <w:t>ѳ</w:t>
            </w:r>
            <w:r>
              <w:rPr>
                <w:rFonts w:ascii="Times New Roman" w:hAnsi="Times New Roman"/>
                <w:iCs/>
                <w:sz w:val="24"/>
                <w:szCs w:val="24"/>
              </w:rPr>
              <w:t xml:space="preserve">т, </w:t>
            </w:r>
            <w:r>
              <w:rPr>
                <w:rFonts w:ascii="Times New Roman" w:hAnsi="Times New Roman"/>
                <w:sz w:val="24"/>
                <w:szCs w:val="24"/>
              </w:rPr>
              <w:t>атомдук электростанцияларды колдонуудан келип чыккан экологиялык проблемаларды жана аларды чечүүнү</w:t>
            </w:r>
            <w:proofErr w:type="gramStart"/>
            <w:r>
              <w:rPr>
                <w:rFonts w:ascii="Times New Roman" w:hAnsi="Times New Roman"/>
                <w:sz w:val="24"/>
                <w:szCs w:val="24"/>
              </w:rPr>
              <w:t>н</w:t>
            </w:r>
            <w:proofErr w:type="gramEnd"/>
            <w:r>
              <w:rPr>
                <w:rFonts w:ascii="Times New Roman" w:hAnsi="Times New Roman"/>
                <w:sz w:val="24"/>
                <w:szCs w:val="24"/>
              </w:rPr>
              <w:t xml:space="preserve"> жолдорун, башкарылуучу термоядролук синтезди колдонуунун келечегин түшүн</w:t>
            </w:r>
            <w:r>
              <w:rPr>
                <w:rFonts w:ascii="Cambria Math" w:hAnsi="Cambria Math" w:cs="Cambria Math"/>
                <w:sz w:val="24"/>
                <w:szCs w:val="24"/>
              </w:rPr>
              <w:t>ѳ</w:t>
            </w:r>
            <w:r>
              <w:rPr>
                <w:rFonts w:ascii="Times New Roman" w:hAnsi="Times New Roman"/>
                <w:sz w:val="24"/>
                <w:szCs w:val="24"/>
              </w:rPr>
              <w:t xml:space="preserve">т. </w:t>
            </w:r>
          </w:p>
        </w:tc>
      </w:tr>
    </w:tbl>
    <w:p w:rsidR="008C3BB9" w:rsidRDefault="008C3BB9" w:rsidP="008C3BB9">
      <w:pPr>
        <w:shd w:val="clear" w:color="auto" w:fill="FFFFFF"/>
        <w:ind w:left="567"/>
        <w:rPr>
          <w:rFonts w:ascii="Times New Roman" w:hAnsi="Times New Roman" w:cs="Times New Roman"/>
          <w:b/>
          <w:sz w:val="24"/>
          <w:szCs w:val="24"/>
        </w:rPr>
      </w:pPr>
    </w:p>
    <w:p w:rsidR="008C3BB9" w:rsidRDefault="008C3BB9" w:rsidP="008C3BB9">
      <w:pPr>
        <w:shd w:val="clear" w:color="auto" w:fill="FFFFFF"/>
        <w:ind w:firstLine="567"/>
        <w:jc w:val="center"/>
        <w:rPr>
          <w:rFonts w:ascii="Times New Roman" w:hAnsi="Times New Roman"/>
          <w:b/>
          <w:sz w:val="24"/>
          <w:szCs w:val="24"/>
        </w:rPr>
      </w:pPr>
      <w:r>
        <w:rPr>
          <w:rFonts w:ascii="Times New Roman" w:hAnsi="Times New Roman"/>
          <w:b/>
          <w:sz w:val="24"/>
          <w:szCs w:val="24"/>
        </w:rPr>
        <w:t>3.2. Оуучулардын окуу жетишкендиктерин баалоонун негизги стратегиялары</w:t>
      </w:r>
    </w:p>
    <w:p w:rsidR="008C3BB9" w:rsidRDefault="008C3BB9" w:rsidP="008C3BB9">
      <w:pPr>
        <w:shd w:val="clear" w:color="auto" w:fill="FFFFFF"/>
        <w:ind w:firstLine="567"/>
        <w:jc w:val="both"/>
        <w:rPr>
          <w:rFonts w:ascii="Times New Roman" w:hAnsi="Times New Roman"/>
          <w:color w:val="2B2B2B"/>
          <w:sz w:val="24"/>
          <w:szCs w:val="24"/>
          <w:lang w:val="ky-KG"/>
        </w:rPr>
      </w:pPr>
      <w:r>
        <w:rPr>
          <w:rFonts w:ascii="Times New Roman" w:hAnsi="Times New Roman"/>
          <w:color w:val="2B2B2B"/>
          <w:sz w:val="24"/>
          <w:szCs w:val="24"/>
          <w:lang w:val="ky-KG"/>
        </w:rPr>
        <w:t>Билим берүүнүн сапатына баа берүү окуучунун билим алуудагы жетишкендиктеринин, билим берүү программаларынын, билим берүү процессинин касиеттеринин жана билим берүү уюмдарында мамлекеттик билим берүү стандарттарынын ресурстук камсыз кылынышын жана билимдин сапатынын ченемдик-укуктук актыларда белгиленген башка талаптарга шайкеш келишин аныктоо максатында жүргүзүлөт.</w:t>
      </w:r>
    </w:p>
    <w:p w:rsidR="008C3BB9" w:rsidRDefault="008C3BB9" w:rsidP="008C3BB9">
      <w:pPr>
        <w:shd w:val="clear" w:color="auto" w:fill="FFFFFF"/>
        <w:ind w:firstLine="567"/>
        <w:jc w:val="both"/>
        <w:rPr>
          <w:rFonts w:ascii="Times New Roman" w:hAnsi="Times New Roman"/>
          <w:color w:val="2B2B2B"/>
          <w:sz w:val="24"/>
          <w:szCs w:val="24"/>
          <w:lang w:val="ky-KG"/>
        </w:rPr>
      </w:pPr>
      <w:r>
        <w:rPr>
          <w:rFonts w:ascii="Times New Roman" w:hAnsi="Times New Roman"/>
          <w:color w:val="2B2B2B"/>
          <w:sz w:val="24"/>
          <w:szCs w:val="24"/>
          <w:lang w:val="ky-KG"/>
        </w:rPr>
        <w:t xml:space="preserve">Окуучулардын физика боюнча жеке билимдик жетишкендиктерин жана прогрессин өлчөө үчүн баа берүүнүн </w:t>
      </w:r>
      <w:r>
        <w:rPr>
          <w:rFonts w:ascii="Times New Roman" w:hAnsi="Times New Roman"/>
          <w:b/>
          <w:color w:val="2B2B2B"/>
          <w:sz w:val="24"/>
          <w:szCs w:val="24"/>
          <w:lang w:val="ky-KG"/>
        </w:rPr>
        <w:t>диагностук, формативдик</w:t>
      </w:r>
      <w:r>
        <w:rPr>
          <w:rFonts w:ascii="Times New Roman" w:hAnsi="Times New Roman"/>
          <w:color w:val="2B2B2B"/>
          <w:sz w:val="24"/>
          <w:szCs w:val="24"/>
          <w:lang w:val="ky-KG"/>
        </w:rPr>
        <w:t xml:space="preserve"> жана </w:t>
      </w:r>
      <w:r>
        <w:rPr>
          <w:rFonts w:ascii="Times New Roman" w:hAnsi="Times New Roman"/>
          <w:b/>
          <w:color w:val="2B2B2B"/>
          <w:sz w:val="24"/>
          <w:szCs w:val="24"/>
          <w:lang w:val="ky-KG"/>
        </w:rPr>
        <w:t>сумматитвдик</w:t>
      </w:r>
      <w:r>
        <w:rPr>
          <w:rFonts w:ascii="Times New Roman" w:hAnsi="Times New Roman"/>
          <w:color w:val="2B2B2B"/>
          <w:sz w:val="24"/>
          <w:szCs w:val="24"/>
          <w:lang w:val="ky-KG"/>
        </w:rPr>
        <w:t xml:space="preserve"> деген үч түрү колдонулат.</w:t>
      </w:r>
    </w:p>
    <w:p w:rsidR="008C3BB9" w:rsidRDefault="008C3BB9" w:rsidP="008C3BB9">
      <w:pPr>
        <w:shd w:val="clear" w:color="auto" w:fill="FFFFFF"/>
        <w:ind w:firstLine="567"/>
        <w:jc w:val="both"/>
        <w:rPr>
          <w:rFonts w:ascii="Times New Roman" w:hAnsi="Times New Roman"/>
          <w:color w:val="2B2B2B"/>
          <w:sz w:val="24"/>
          <w:szCs w:val="24"/>
          <w:lang w:val="ky-KG"/>
        </w:rPr>
      </w:pPr>
      <w:r>
        <w:rPr>
          <w:rFonts w:ascii="Times New Roman" w:hAnsi="Times New Roman"/>
          <w:b/>
          <w:color w:val="2B2B2B"/>
          <w:sz w:val="24"/>
          <w:szCs w:val="24"/>
          <w:lang w:val="ky-KG"/>
        </w:rPr>
        <w:t>Диагностук</w:t>
      </w:r>
      <w:r>
        <w:rPr>
          <w:rFonts w:ascii="Times New Roman" w:hAnsi="Times New Roman"/>
          <w:color w:val="2B2B2B"/>
          <w:sz w:val="24"/>
          <w:szCs w:val="24"/>
          <w:lang w:val="ky-KG"/>
        </w:rPr>
        <w:t xml:space="preserve"> баа берүү окуучунун прогрессине баа берүү үчүн колдонулат – окуу жылынын ичинде мугалим окуучулардын компетенттүүлүгүнүн калыптанышынын баштапкы деңгээлин жетишилген натыйжалар менен салыштырууну жүргүзөт. Диагностук баа берүүнүн натыйжалары сыпаттама түрүндө катталат, алар жалпыланат жана мугалим үчүн окутуу милдеттерин жана окуучулар үчүн окуу милдеттерин коюу жолу менен окуу процессине түзөтүүлөрдү киргизүү жана өркүндөтүү үчүн негиз болуп, кызмат кылат.</w:t>
      </w:r>
    </w:p>
    <w:p w:rsidR="008C3BB9" w:rsidRDefault="008C3BB9" w:rsidP="008C3BB9">
      <w:pPr>
        <w:shd w:val="clear" w:color="auto" w:fill="FFFFFF"/>
        <w:ind w:firstLine="567"/>
        <w:jc w:val="both"/>
        <w:rPr>
          <w:rFonts w:ascii="Times New Roman" w:hAnsi="Times New Roman"/>
          <w:color w:val="2B2B2B"/>
          <w:sz w:val="24"/>
          <w:szCs w:val="24"/>
        </w:rPr>
      </w:pPr>
      <w:r>
        <w:rPr>
          <w:rFonts w:ascii="Times New Roman" w:hAnsi="Times New Roman"/>
          <w:b/>
          <w:color w:val="2B2B2B"/>
          <w:sz w:val="24"/>
          <w:szCs w:val="24"/>
          <w:lang w:val="ky-KG"/>
        </w:rPr>
        <w:lastRenderedPageBreak/>
        <w:t>Формативдик</w:t>
      </w:r>
      <w:r>
        <w:rPr>
          <w:rFonts w:ascii="Times New Roman" w:hAnsi="Times New Roman"/>
          <w:color w:val="2B2B2B"/>
          <w:sz w:val="24"/>
          <w:szCs w:val="24"/>
          <w:lang w:val="ky-KG"/>
        </w:rPr>
        <w:t xml:space="preserve"> баа берүү материалды өздөштүрүшүнүн жекече өзгөчөлүктөрүн (ишти аткаруу темпи, теманы өздөштүрүү ыкмалары ж.б.) эске алуу менен окуучунун прогрессин аныктоо, ошондой эле ийгиликтерге жетишүү үчүн рекомендацияларды иштеп чыгуу максатында колдонулат. Мугалим форматтык баа берүүнү окутууну өз убагында коррекциялоо, пландаштырууга өзгөртүүлөрдү киргизүү, ал эми окуучулар – алар аткарган иштин сапатын жакшыртуу үчүн пайдаланат. Окуучунун прогресси окуучу аткарган конкреттүү иштин негизинде билим берүү чөйрөсүнүн алкагында окутуу максаттарында түптөлгөн белгилүү натыйжаларга жетишүү катары аныкталат. </w:t>
      </w:r>
      <w:r>
        <w:rPr>
          <w:rFonts w:ascii="Times New Roman" w:hAnsi="Times New Roman"/>
          <w:color w:val="2B2B2B"/>
          <w:sz w:val="24"/>
          <w:szCs w:val="24"/>
        </w:rPr>
        <w:t>Журналга белги коюу менен мугалим окуучунун жекече прогрессине көз салууну белгилейт.</w:t>
      </w:r>
    </w:p>
    <w:p w:rsidR="008C3BB9" w:rsidRDefault="008C3BB9" w:rsidP="008C3BB9">
      <w:pPr>
        <w:shd w:val="clear" w:color="auto" w:fill="FFFFFF"/>
        <w:ind w:firstLine="567"/>
        <w:jc w:val="both"/>
        <w:rPr>
          <w:rFonts w:ascii="Times New Roman" w:hAnsi="Times New Roman"/>
          <w:color w:val="2B2B2B"/>
          <w:sz w:val="24"/>
          <w:szCs w:val="24"/>
        </w:rPr>
      </w:pPr>
      <w:r>
        <w:rPr>
          <w:rFonts w:ascii="Times New Roman" w:hAnsi="Times New Roman"/>
          <w:b/>
          <w:color w:val="2B2B2B"/>
          <w:sz w:val="24"/>
          <w:szCs w:val="24"/>
        </w:rPr>
        <w:t>Суммативдик</w:t>
      </w:r>
      <w:r>
        <w:rPr>
          <w:rFonts w:ascii="Times New Roman" w:hAnsi="Times New Roman"/>
          <w:color w:val="2B2B2B"/>
          <w:sz w:val="24"/>
          <w:szCs w:val="24"/>
        </w:rPr>
        <w:t xml:space="preserve"> (жыйынтык) баа берүү окутуунун ар бир баскычы үчүн пландаштырылган натыйжаларга окуучунун жетишүү даражасын аныктоо үчүн жардам берет жана учурдагы, аралык жана жыйынтыктоочу баа берүүдөн келип чыгат.</w:t>
      </w:r>
    </w:p>
    <w:p w:rsidR="008C3BB9" w:rsidRDefault="008C3BB9" w:rsidP="008C3BB9">
      <w:pPr>
        <w:shd w:val="clear" w:color="auto" w:fill="FFFFFF"/>
        <w:ind w:firstLine="567"/>
        <w:jc w:val="both"/>
        <w:rPr>
          <w:rFonts w:ascii="Times New Roman" w:hAnsi="Times New Roman"/>
          <w:color w:val="2B2B2B"/>
          <w:sz w:val="24"/>
          <w:szCs w:val="24"/>
        </w:rPr>
      </w:pPr>
      <w:r>
        <w:rPr>
          <w:rFonts w:ascii="Times New Roman" w:hAnsi="Times New Roman"/>
          <w:color w:val="2B2B2B"/>
          <w:sz w:val="24"/>
          <w:szCs w:val="24"/>
        </w:rPr>
        <w:t>Жекече аткарылган милдеттерге учурдагы баа берүү баа берүү ченемдерине (туура чечимдердин саны, жол берилген каталыктардын саны, тариздөө эрежелерин жолдоо ж.б.) жана мугалими жана/же окуучунун өзү берген айрым иштерди аткаруу критерийлерине жараша жүргүзүлөт. Мугалим окуу материалдарын өздө</w:t>
      </w:r>
      <w:proofErr w:type="gramStart"/>
      <w:r>
        <w:rPr>
          <w:rFonts w:ascii="Times New Roman" w:hAnsi="Times New Roman"/>
          <w:color w:val="2B2B2B"/>
          <w:sz w:val="24"/>
          <w:szCs w:val="24"/>
        </w:rPr>
        <w:t>шт</w:t>
      </w:r>
      <w:proofErr w:type="gramEnd"/>
      <w:r>
        <w:rPr>
          <w:rFonts w:ascii="Times New Roman" w:hAnsi="Times New Roman"/>
          <w:color w:val="2B2B2B"/>
          <w:sz w:val="24"/>
          <w:szCs w:val="24"/>
        </w:rPr>
        <w:t>үрүүдө окуучунун жекече өзгөчөлүктөрүнө учурдагы баа берүүнү жүргүзөт.</w:t>
      </w:r>
    </w:p>
    <w:p w:rsidR="008C3BB9" w:rsidRDefault="008C3BB9" w:rsidP="008C3BB9">
      <w:pPr>
        <w:shd w:val="clear" w:color="auto" w:fill="FFFFFF"/>
        <w:ind w:firstLine="567"/>
        <w:jc w:val="both"/>
        <w:rPr>
          <w:rFonts w:ascii="Times New Roman" w:hAnsi="Times New Roman"/>
          <w:color w:val="2B2B2B"/>
          <w:sz w:val="24"/>
          <w:szCs w:val="24"/>
        </w:rPr>
      </w:pPr>
      <w:r>
        <w:rPr>
          <w:rFonts w:ascii="Times New Roman" w:hAnsi="Times New Roman"/>
          <w:color w:val="2B2B2B"/>
          <w:sz w:val="24"/>
          <w:szCs w:val="24"/>
        </w:rPr>
        <w:t>Орто аралык баа берүү предметтик стандартта аныкталган иштин түрлөрүнү</w:t>
      </w:r>
      <w:proofErr w:type="gramStart"/>
      <w:r>
        <w:rPr>
          <w:rFonts w:ascii="Times New Roman" w:hAnsi="Times New Roman"/>
          <w:color w:val="2B2B2B"/>
          <w:sz w:val="24"/>
          <w:szCs w:val="24"/>
        </w:rPr>
        <w:t>н</w:t>
      </w:r>
      <w:proofErr w:type="gramEnd"/>
      <w:r>
        <w:rPr>
          <w:rFonts w:ascii="Times New Roman" w:hAnsi="Times New Roman"/>
          <w:color w:val="2B2B2B"/>
          <w:sz w:val="24"/>
          <w:szCs w:val="24"/>
        </w:rPr>
        <w:t xml:space="preserve"> негизинде жүргүзүлөт: жазуу жүзүндөгү иштер/булактары менен иштер; оозеки жооп/бет ачар; долбоор, изилдөө иштери, иштин өзгөчөлүү түрлөрү; портфолио (жетишкендиктердин папкасы) ж.б. Иштин бардык түрлө</w:t>
      </w:r>
      <w:proofErr w:type="gramStart"/>
      <w:r>
        <w:rPr>
          <w:rFonts w:ascii="Times New Roman" w:hAnsi="Times New Roman"/>
          <w:color w:val="2B2B2B"/>
          <w:sz w:val="24"/>
          <w:szCs w:val="24"/>
        </w:rPr>
        <w:t>р</w:t>
      </w:r>
      <w:proofErr w:type="gramEnd"/>
      <w:r>
        <w:rPr>
          <w:rFonts w:ascii="Times New Roman" w:hAnsi="Times New Roman"/>
          <w:color w:val="2B2B2B"/>
          <w:sz w:val="24"/>
          <w:szCs w:val="24"/>
        </w:rPr>
        <w:t>ү баа берүү критерийлеринин негизинде бааланат, милдеттүү болуп саналат жана мугалим тарабынан баа берүү планын иштеп чыгууда алдын-ала пландаштырылат.</w:t>
      </w:r>
    </w:p>
    <w:p w:rsidR="008C3BB9" w:rsidRDefault="008C3BB9" w:rsidP="008C3BB9">
      <w:pPr>
        <w:shd w:val="clear" w:color="auto" w:fill="FFFFFF"/>
        <w:ind w:firstLine="567"/>
        <w:jc w:val="both"/>
        <w:rPr>
          <w:rFonts w:ascii="Times New Roman" w:hAnsi="Times New Roman"/>
          <w:color w:val="2B2B2B"/>
          <w:sz w:val="24"/>
          <w:szCs w:val="24"/>
        </w:rPr>
      </w:pPr>
      <w:r>
        <w:rPr>
          <w:rFonts w:ascii="Times New Roman" w:hAnsi="Times New Roman"/>
          <w:color w:val="2B2B2B"/>
          <w:sz w:val="24"/>
          <w:szCs w:val="24"/>
        </w:rPr>
        <w:t>Жыйынтык баа берүү мектептин календарына (чейрек, жарым жылдык, окуу жылы) ылайык жүргүзүлөт жана колдонуудагы ченемдерге жана баа берүүнү</w:t>
      </w:r>
      <w:proofErr w:type="gramStart"/>
      <w:r>
        <w:rPr>
          <w:rFonts w:ascii="Times New Roman" w:hAnsi="Times New Roman"/>
          <w:color w:val="2B2B2B"/>
          <w:sz w:val="24"/>
          <w:szCs w:val="24"/>
        </w:rPr>
        <w:t>н</w:t>
      </w:r>
      <w:proofErr w:type="gramEnd"/>
      <w:r>
        <w:rPr>
          <w:rFonts w:ascii="Times New Roman" w:hAnsi="Times New Roman"/>
          <w:color w:val="2B2B2B"/>
          <w:sz w:val="24"/>
          <w:szCs w:val="24"/>
        </w:rPr>
        <w:t xml:space="preserve"> иштеп чыккан критерийлерине ылайык жазуу жүзүндө аткарылат. Милдеттүү иштердин түрлөрүнү</w:t>
      </w:r>
      <w:proofErr w:type="gramStart"/>
      <w:r>
        <w:rPr>
          <w:rFonts w:ascii="Times New Roman" w:hAnsi="Times New Roman"/>
          <w:color w:val="2B2B2B"/>
          <w:sz w:val="24"/>
          <w:szCs w:val="24"/>
        </w:rPr>
        <w:t>н</w:t>
      </w:r>
      <w:proofErr w:type="gramEnd"/>
      <w:r>
        <w:rPr>
          <w:rFonts w:ascii="Times New Roman" w:hAnsi="Times New Roman"/>
          <w:color w:val="2B2B2B"/>
          <w:sz w:val="24"/>
          <w:szCs w:val="24"/>
        </w:rPr>
        <w:t xml:space="preserve"> саны жана алардын жыйынтыктоочу баа берүүдөгү салыштырма салмагы окутуунун баскычтарын жана предметтердин өзгөчөлүгүн эске алуу менен предметтик стандарттар боюнча аныкталат. </w:t>
      </w:r>
    </w:p>
    <w:p w:rsidR="008C3BB9" w:rsidRDefault="008C3BB9" w:rsidP="008C3BB9">
      <w:pPr>
        <w:shd w:val="clear" w:color="auto" w:fill="FFFFFF"/>
        <w:ind w:firstLine="567"/>
        <w:jc w:val="both"/>
        <w:rPr>
          <w:rFonts w:ascii="Times New Roman" w:hAnsi="Times New Roman"/>
          <w:sz w:val="24"/>
          <w:szCs w:val="24"/>
          <w:lang w:val="ky-KG"/>
        </w:rPr>
      </w:pPr>
      <w:r>
        <w:rPr>
          <w:rFonts w:ascii="Times New Roman" w:hAnsi="Times New Roman"/>
          <w:sz w:val="24"/>
          <w:szCs w:val="24"/>
          <w:lang w:val="ky-KG"/>
        </w:rPr>
        <w:t>Ф</w:t>
      </w:r>
      <w:r>
        <w:rPr>
          <w:rFonts w:ascii="Times New Roman" w:hAnsi="Times New Roman"/>
          <w:spacing w:val="2"/>
          <w:sz w:val="24"/>
          <w:szCs w:val="24"/>
          <w:lang w:val="ky-KG"/>
        </w:rPr>
        <w:t>изиканы</w:t>
      </w:r>
      <w:r>
        <w:rPr>
          <w:rFonts w:ascii="Times New Roman" w:hAnsi="Times New Roman"/>
          <w:sz w:val="24"/>
          <w:szCs w:val="24"/>
          <w:lang w:val="ky-KG"/>
        </w:rPr>
        <w:t xml:space="preserve"> окутуудан күтүлг</w:t>
      </w:r>
      <w:r>
        <w:rPr>
          <w:rFonts w:ascii="Cambria Math" w:hAnsi="Cambria Math" w:cs="Cambria Math"/>
          <w:sz w:val="24"/>
          <w:szCs w:val="24"/>
          <w:lang w:val="ky-KG"/>
        </w:rPr>
        <w:t>ѳ</w:t>
      </w:r>
      <w:r>
        <w:rPr>
          <w:rFonts w:ascii="Times New Roman" w:hAnsi="Times New Roman" w:cs="Times New Roman"/>
          <w:sz w:val="24"/>
          <w:szCs w:val="24"/>
          <w:lang w:val="ky-KG"/>
        </w:rPr>
        <w:t>н</w:t>
      </w:r>
      <w:r>
        <w:rPr>
          <w:rFonts w:ascii="Times New Roman" w:hAnsi="Times New Roman"/>
          <w:sz w:val="24"/>
          <w:szCs w:val="24"/>
          <w:lang w:val="ky-KG"/>
        </w:rPr>
        <w:t xml:space="preserve"> </w:t>
      </w:r>
      <w:r>
        <w:rPr>
          <w:rFonts w:ascii="Times New Roman" w:hAnsi="Times New Roman" w:cs="Times New Roman"/>
          <w:sz w:val="24"/>
          <w:szCs w:val="24"/>
          <w:lang w:val="ky-KG"/>
        </w:rPr>
        <w:t>натыйжаларды</w:t>
      </w:r>
      <w:r>
        <w:rPr>
          <w:rFonts w:ascii="Times New Roman" w:hAnsi="Times New Roman"/>
          <w:sz w:val="24"/>
          <w:szCs w:val="24"/>
          <w:lang w:val="ky-KG"/>
        </w:rPr>
        <w:t xml:space="preserve"> </w:t>
      </w:r>
      <w:r>
        <w:rPr>
          <w:rFonts w:ascii="Cambria Math" w:hAnsi="Cambria Math" w:cs="Cambria Math"/>
          <w:sz w:val="24"/>
          <w:szCs w:val="24"/>
          <w:lang w:val="ky-KG"/>
        </w:rPr>
        <w:t>‒</w:t>
      </w:r>
      <w:r>
        <w:rPr>
          <w:rFonts w:ascii="Times New Roman" w:hAnsi="Times New Roman"/>
          <w:sz w:val="24"/>
          <w:szCs w:val="24"/>
          <w:lang w:val="ky-KG"/>
        </w:rPr>
        <w:t xml:space="preserve"> </w:t>
      </w:r>
      <w:r>
        <w:rPr>
          <w:rFonts w:ascii="Times New Roman" w:hAnsi="Times New Roman" w:cs="Times New Roman"/>
          <w:sz w:val="24"/>
          <w:szCs w:val="24"/>
          <w:lang w:val="ky-KG"/>
        </w:rPr>
        <w:t>окутууда</w:t>
      </w:r>
      <w:r>
        <w:rPr>
          <w:rFonts w:ascii="Times New Roman" w:hAnsi="Times New Roman"/>
          <w:sz w:val="24"/>
          <w:szCs w:val="24"/>
          <w:lang w:val="ky-KG"/>
        </w:rPr>
        <w:t xml:space="preserve"> </w:t>
      </w:r>
      <w:r>
        <w:rPr>
          <w:rFonts w:ascii="Times New Roman" w:hAnsi="Times New Roman" w:cs="Times New Roman"/>
          <w:sz w:val="24"/>
          <w:szCs w:val="24"/>
          <w:lang w:val="ky-KG"/>
        </w:rPr>
        <w:t>калыптандырылуучу</w:t>
      </w:r>
      <w:r>
        <w:rPr>
          <w:rFonts w:ascii="Times New Roman" w:hAnsi="Times New Roman"/>
          <w:sz w:val="24"/>
          <w:szCs w:val="24"/>
          <w:lang w:val="ky-KG"/>
        </w:rPr>
        <w:t xml:space="preserve"> </w:t>
      </w:r>
      <w:r>
        <w:rPr>
          <w:sz w:val="24"/>
          <w:szCs w:val="24"/>
          <w:lang w:val="ky-KG"/>
        </w:rPr>
        <w:t>негизги</w:t>
      </w:r>
      <w:r>
        <w:rPr>
          <w:rFonts w:ascii="Times New Roman" w:hAnsi="Times New Roman"/>
          <w:sz w:val="24"/>
          <w:szCs w:val="24"/>
          <w:lang w:val="ky-KG"/>
        </w:rPr>
        <w:t xml:space="preserve"> жана предметтик компетенттүүлүкт</w:t>
      </w:r>
      <w:r>
        <w:rPr>
          <w:rFonts w:ascii="Cambria Math" w:hAnsi="Cambria Math" w:cs="Cambria Math"/>
          <w:sz w:val="24"/>
          <w:szCs w:val="24"/>
          <w:lang w:val="ky-KG"/>
        </w:rPr>
        <w:t>ѳ</w:t>
      </w:r>
      <w:r>
        <w:rPr>
          <w:rFonts w:ascii="Times New Roman" w:hAnsi="Times New Roman" w:cs="Times New Roman"/>
          <w:sz w:val="24"/>
          <w:szCs w:val="24"/>
          <w:lang w:val="ky-KG"/>
        </w:rPr>
        <w:t>рдүн</w:t>
      </w:r>
      <w:r>
        <w:rPr>
          <w:rFonts w:ascii="Times New Roman" w:hAnsi="Times New Roman"/>
          <w:sz w:val="24"/>
          <w:szCs w:val="24"/>
          <w:lang w:val="ky-KG"/>
        </w:rPr>
        <w:t xml:space="preserve"> </w:t>
      </w:r>
      <w:r>
        <w:rPr>
          <w:rFonts w:ascii="Times New Roman" w:hAnsi="Times New Roman" w:cs="Times New Roman"/>
          <w:sz w:val="24"/>
          <w:szCs w:val="24"/>
          <w:lang w:val="ky-KG"/>
        </w:rPr>
        <w:t>калыптануу</w:t>
      </w:r>
      <w:r>
        <w:rPr>
          <w:rFonts w:ascii="Times New Roman" w:hAnsi="Times New Roman"/>
          <w:sz w:val="24"/>
          <w:szCs w:val="24"/>
          <w:lang w:val="ky-KG"/>
        </w:rPr>
        <w:t xml:space="preserve"> </w:t>
      </w:r>
      <w:r>
        <w:rPr>
          <w:rFonts w:ascii="Times New Roman" w:hAnsi="Times New Roman" w:cs="Times New Roman"/>
          <w:sz w:val="24"/>
          <w:szCs w:val="24"/>
          <w:lang w:val="ky-KG"/>
        </w:rPr>
        <w:t>де</w:t>
      </w:r>
      <w:r>
        <w:rPr>
          <w:rFonts w:ascii="Cambria Math" w:hAnsi="Cambria Math" w:cs="Cambria Math"/>
          <w:sz w:val="24"/>
          <w:szCs w:val="24"/>
          <w:lang w:val="ky-KG"/>
        </w:rPr>
        <w:t>ӊ</w:t>
      </w:r>
      <w:r>
        <w:rPr>
          <w:rFonts w:ascii="Times New Roman" w:hAnsi="Times New Roman" w:cs="Times New Roman"/>
          <w:sz w:val="24"/>
          <w:szCs w:val="24"/>
          <w:lang w:val="ky-KG"/>
        </w:rPr>
        <w:t>гээлдерин</w:t>
      </w:r>
      <w:r>
        <w:rPr>
          <w:rFonts w:ascii="Times New Roman" w:hAnsi="Times New Roman"/>
          <w:sz w:val="24"/>
          <w:szCs w:val="24"/>
          <w:lang w:val="ky-KG"/>
        </w:rPr>
        <w:t xml:space="preserve">, </w:t>
      </w:r>
      <w:r>
        <w:rPr>
          <w:rFonts w:ascii="Times New Roman" w:hAnsi="Times New Roman" w:cs="Times New Roman"/>
          <w:sz w:val="24"/>
          <w:szCs w:val="24"/>
          <w:lang w:val="ky-KG"/>
        </w:rPr>
        <w:t>баалоонун</w:t>
      </w:r>
      <w:r>
        <w:rPr>
          <w:rFonts w:ascii="Times New Roman" w:hAnsi="Times New Roman"/>
          <w:sz w:val="24"/>
          <w:szCs w:val="24"/>
          <w:lang w:val="ky-KG"/>
        </w:rPr>
        <w:t xml:space="preserve"> </w:t>
      </w:r>
      <w:r>
        <w:rPr>
          <w:rFonts w:ascii="Times New Roman" w:hAnsi="Times New Roman" w:cs="Times New Roman"/>
          <w:sz w:val="24"/>
          <w:szCs w:val="24"/>
          <w:lang w:val="ky-KG"/>
        </w:rPr>
        <w:t>критерийлерин</w:t>
      </w:r>
      <w:r>
        <w:rPr>
          <w:rFonts w:ascii="Times New Roman" w:hAnsi="Times New Roman"/>
          <w:sz w:val="24"/>
          <w:szCs w:val="24"/>
          <w:lang w:val="ky-KG"/>
        </w:rPr>
        <w:t xml:space="preserve"> </w:t>
      </w:r>
      <w:r>
        <w:rPr>
          <w:rFonts w:ascii="Times New Roman" w:hAnsi="Times New Roman" w:cs="Times New Roman"/>
          <w:sz w:val="24"/>
          <w:szCs w:val="24"/>
          <w:lang w:val="ky-KG"/>
        </w:rPr>
        <w:t>жана</w:t>
      </w:r>
      <w:r>
        <w:rPr>
          <w:rFonts w:ascii="Times New Roman" w:hAnsi="Times New Roman"/>
          <w:sz w:val="24"/>
          <w:szCs w:val="24"/>
          <w:lang w:val="ky-KG"/>
        </w:rPr>
        <w:t xml:space="preserve"> </w:t>
      </w:r>
      <w:r>
        <w:rPr>
          <w:rFonts w:ascii="Times New Roman" w:hAnsi="Times New Roman" w:cs="Times New Roman"/>
          <w:sz w:val="24"/>
          <w:szCs w:val="24"/>
          <w:lang w:val="ky-KG"/>
        </w:rPr>
        <w:t>индикаторлорун</w:t>
      </w:r>
      <w:r>
        <w:rPr>
          <w:rFonts w:ascii="Times New Roman" w:hAnsi="Times New Roman"/>
          <w:sz w:val="24"/>
          <w:szCs w:val="24"/>
          <w:lang w:val="ky-KG"/>
        </w:rPr>
        <w:t xml:space="preserve"> </w:t>
      </w:r>
      <w:r>
        <w:rPr>
          <w:rFonts w:ascii="Times New Roman" w:hAnsi="Times New Roman" w:cs="Times New Roman"/>
          <w:sz w:val="24"/>
          <w:szCs w:val="24"/>
          <w:lang w:val="ky-KG"/>
        </w:rPr>
        <w:t>т</w:t>
      </w:r>
      <w:r>
        <w:rPr>
          <w:rFonts w:ascii="Cambria Math" w:hAnsi="Cambria Math" w:cs="Cambria Math"/>
          <w:sz w:val="24"/>
          <w:szCs w:val="24"/>
          <w:lang w:val="ky-KG"/>
        </w:rPr>
        <w:t>ѳ</w:t>
      </w:r>
      <w:r>
        <w:rPr>
          <w:rFonts w:ascii="Times New Roman" w:hAnsi="Times New Roman" w:cs="Times New Roman"/>
          <w:sz w:val="24"/>
          <w:szCs w:val="24"/>
          <w:lang w:val="ky-KG"/>
        </w:rPr>
        <w:t>м</w:t>
      </w:r>
      <w:r>
        <w:rPr>
          <w:rFonts w:ascii="Cambria Math" w:hAnsi="Cambria Math" w:cs="Cambria Math"/>
          <w:sz w:val="24"/>
          <w:szCs w:val="24"/>
          <w:lang w:val="ky-KG"/>
        </w:rPr>
        <w:t>ѳ</w:t>
      </w:r>
      <w:r>
        <w:rPr>
          <w:rFonts w:ascii="Times New Roman" w:hAnsi="Times New Roman" w:cs="Times New Roman"/>
          <w:sz w:val="24"/>
          <w:szCs w:val="24"/>
          <w:lang w:val="ky-KG"/>
        </w:rPr>
        <w:t>нкү</w:t>
      </w:r>
      <w:r>
        <w:rPr>
          <w:rFonts w:ascii="Times New Roman" w:hAnsi="Times New Roman"/>
          <w:sz w:val="24"/>
          <w:szCs w:val="24"/>
          <w:lang w:val="ky-KG"/>
        </w:rPr>
        <w:t xml:space="preserve"> </w:t>
      </w:r>
      <w:r>
        <w:rPr>
          <w:rFonts w:ascii="Times New Roman" w:hAnsi="Times New Roman" w:cs="Times New Roman"/>
          <w:sz w:val="24"/>
          <w:szCs w:val="24"/>
          <w:lang w:val="ky-KG"/>
        </w:rPr>
        <w:t>таблицадан</w:t>
      </w:r>
      <w:r>
        <w:rPr>
          <w:rFonts w:ascii="Times New Roman" w:hAnsi="Times New Roman"/>
          <w:sz w:val="24"/>
          <w:szCs w:val="24"/>
          <w:lang w:val="ky-KG"/>
        </w:rPr>
        <w:t xml:space="preserve"> (</w:t>
      </w:r>
      <w:r>
        <w:rPr>
          <w:rFonts w:ascii="Times New Roman" w:hAnsi="Times New Roman" w:cs="Times New Roman"/>
          <w:sz w:val="24"/>
          <w:szCs w:val="24"/>
          <w:lang w:val="ky-KG"/>
        </w:rPr>
        <w:t>үлг</w:t>
      </w:r>
      <w:r>
        <w:rPr>
          <w:rFonts w:ascii="Times New Roman" w:hAnsi="Times New Roman"/>
          <w:sz w:val="24"/>
          <w:szCs w:val="24"/>
          <w:lang w:val="ky-KG"/>
        </w:rPr>
        <w:t>ү катары берилген) к</w:t>
      </w:r>
      <w:r>
        <w:rPr>
          <w:rFonts w:ascii="Cambria Math" w:hAnsi="Cambria Math" w:cs="Cambria Math"/>
          <w:sz w:val="24"/>
          <w:szCs w:val="24"/>
          <w:lang w:val="ky-KG"/>
        </w:rPr>
        <w:t>ѳ</w:t>
      </w:r>
      <w:r>
        <w:rPr>
          <w:rFonts w:ascii="Times New Roman" w:hAnsi="Times New Roman" w:cs="Times New Roman"/>
          <w:sz w:val="24"/>
          <w:szCs w:val="24"/>
          <w:lang w:val="ky-KG"/>
        </w:rPr>
        <w:t>рүүг</w:t>
      </w:r>
      <w:r>
        <w:rPr>
          <w:rFonts w:ascii="Cambria Math" w:hAnsi="Cambria Math" w:cs="Cambria Math"/>
          <w:sz w:val="24"/>
          <w:szCs w:val="24"/>
          <w:lang w:val="ky-KG"/>
        </w:rPr>
        <w:t>ѳ</w:t>
      </w:r>
      <w:r>
        <w:rPr>
          <w:rFonts w:ascii="Times New Roman" w:hAnsi="Times New Roman"/>
          <w:sz w:val="24"/>
          <w:szCs w:val="24"/>
          <w:lang w:val="ky-KG"/>
        </w:rPr>
        <w:t xml:space="preserve"> </w:t>
      </w:r>
      <w:r>
        <w:rPr>
          <w:rFonts w:ascii="Times New Roman" w:hAnsi="Times New Roman" w:cs="Times New Roman"/>
          <w:sz w:val="24"/>
          <w:szCs w:val="24"/>
          <w:lang w:val="ky-KG"/>
        </w:rPr>
        <w:t>болот</w:t>
      </w:r>
      <w:r>
        <w:rPr>
          <w:rFonts w:ascii="Times New Roman" w:hAnsi="Times New Roman"/>
          <w:sz w:val="24"/>
          <w:szCs w:val="24"/>
          <w:lang w:val="ky-KG"/>
        </w:rPr>
        <w:t>.</w:t>
      </w:r>
      <w:r>
        <w:rPr>
          <w:rFonts w:ascii="Times New Roman" w:hAnsi="Times New Roman"/>
          <w:color w:val="2B2B2B"/>
          <w:sz w:val="24"/>
          <w:szCs w:val="24"/>
          <w:lang w:val="ky-KG"/>
        </w:rPr>
        <w:t xml:space="preserve"> Ал толугу менен мугалимдер үчүн к</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рс</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тм</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д</w:t>
      </w:r>
      <w:r>
        <w:rPr>
          <w:rFonts w:ascii="Cambria Math" w:hAnsi="Cambria Math" w:cs="Cambria Math"/>
          <w:color w:val="2B2B2B"/>
          <w:sz w:val="24"/>
          <w:szCs w:val="24"/>
          <w:lang w:val="ky-KG"/>
        </w:rPr>
        <w:t>ѳ</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берилет</w:t>
      </w:r>
      <w:r>
        <w:rPr>
          <w:rFonts w:ascii="Times New Roman" w:hAnsi="Times New Roman"/>
          <w:color w:val="2B2B2B"/>
          <w:sz w:val="24"/>
          <w:szCs w:val="24"/>
          <w:lang w:val="ky-KG"/>
        </w:rPr>
        <w:t>.</w:t>
      </w:r>
    </w:p>
    <w:p w:rsidR="008C3BB9" w:rsidRDefault="008C3BB9" w:rsidP="008C3BB9">
      <w:pPr>
        <w:shd w:val="clear" w:color="auto" w:fill="FFFFFF"/>
        <w:ind w:firstLine="567"/>
        <w:jc w:val="both"/>
        <w:rPr>
          <w:rFonts w:ascii="Times New Roman" w:hAnsi="Times New Roman"/>
          <w:color w:val="2B2B2B"/>
          <w:sz w:val="24"/>
          <w:szCs w:val="24"/>
          <w:lang w:val="ky-KG"/>
        </w:rPr>
      </w:pPr>
      <w:r>
        <w:rPr>
          <w:rFonts w:ascii="Times New Roman" w:hAnsi="Times New Roman"/>
          <w:color w:val="2B2B2B"/>
          <w:sz w:val="24"/>
          <w:szCs w:val="24"/>
          <w:lang w:val="ky-KG"/>
        </w:rPr>
        <w:t>Мында 1-де</w:t>
      </w:r>
      <w:r>
        <w:rPr>
          <w:rFonts w:ascii="Cambria Math" w:hAnsi="Cambria Math" w:cs="Cambria Math"/>
          <w:color w:val="2B2B2B"/>
          <w:sz w:val="24"/>
          <w:szCs w:val="24"/>
          <w:lang w:val="ky-KG"/>
        </w:rPr>
        <w:t>ӊ</w:t>
      </w:r>
      <w:r>
        <w:rPr>
          <w:rFonts w:ascii="Times New Roman" w:hAnsi="Times New Roman" w:cs="Times New Roman"/>
          <w:color w:val="2B2B2B"/>
          <w:sz w:val="24"/>
          <w:szCs w:val="24"/>
          <w:lang w:val="ky-KG"/>
        </w:rPr>
        <w:t>гээлге</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туура</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келген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индикаторлор</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аткарылса</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w:t>
      </w:r>
      <w:r>
        <w:rPr>
          <w:rFonts w:ascii="Times New Roman" w:hAnsi="Times New Roman"/>
          <w:color w:val="2B2B2B"/>
          <w:sz w:val="24"/>
          <w:szCs w:val="24"/>
          <w:lang w:val="ky-KG"/>
        </w:rPr>
        <w:t>3</w:t>
      </w:r>
      <w:r>
        <w:rPr>
          <w:rFonts w:ascii="Times New Roman" w:hAnsi="Times New Roman" w:cs="Times New Roman"/>
          <w:color w:val="2B2B2B"/>
          <w:sz w:val="24"/>
          <w:szCs w:val="24"/>
          <w:lang w:val="ky-KG"/>
        </w:rPr>
        <w:t>”</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деген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баага</w:t>
      </w:r>
      <w:r>
        <w:rPr>
          <w:rFonts w:ascii="Times New Roman" w:hAnsi="Times New Roman"/>
          <w:color w:val="2B2B2B"/>
          <w:sz w:val="24"/>
          <w:szCs w:val="24"/>
          <w:lang w:val="ky-KG"/>
        </w:rPr>
        <w:t>, 2-</w:t>
      </w:r>
      <w:r>
        <w:rPr>
          <w:rFonts w:ascii="Times New Roman" w:hAnsi="Times New Roman" w:cs="Times New Roman"/>
          <w:color w:val="2B2B2B"/>
          <w:sz w:val="24"/>
          <w:szCs w:val="24"/>
          <w:lang w:val="ky-KG"/>
        </w:rPr>
        <w:t>де</w:t>
      </w:r>
      <w:r>
        <w:rPr>
          <w:rFonts w:ascii="Cambria Math" w:hAnsi="Cambria Math" w:cs="Cambria Math"/>
          <w:color w:val="2B2B2B"/>
          <w:sz w:val="24"/>
          <w:szCs w:val="24"/>
          <w:lang w:val="ky-KG"/>
        </w:rPr>
        <w:t>ӊ</w:t>
      </w:r>
      <w:r>
        <w:rPr>
          <w:rFonts w:ascii="Times New Roman" w:hAnsi="Times New Roman" w:cs="Times New Roman"/>
          <w:color w:val="2B2B2B"/>
          <w:sz w:val="24"/>
          <w:szCs w:val="24"/>
          <w:lang w:val="ky-KG"/>
        </w:rPr>
        <w:t>гээлдеги</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индикаторлор</w:t>
      </w:r>
      <w:r>
        <w:rPr>
          <w:rFonts w:ascii="Times New Roman" w:hAnsi="Times New Roman"/>
          <w:color w:val="2B2B2B"/>
          <w:sz w:val="24"/>
          <w:szCs w:val="24"/>
          <w:lang w:val="ky-KG"/>
        </w:rPr>
        <w:t xml:space="preserve"> аткарылса “4” деген баага, 3-де</w:t>
      </w:r>
      <w:r>
        <w:rPr>
          <w:rFonts w:ascii="Cambria Math" w:hAnsi="Cambria Math" w:cs="Cambria Math"/>
          <w:color w:val="2B2B2B"/>
          <w:sz w:val="24"/>
          <w:szCs w:val="24"/>
          <w:lang w:val="ky-KG"/>
        </w:rPr>
        <w:t>ӊ</w:t>
      </w:r>
      <w:r>
        <w:rPr>
          <w:rFonts w:ascii="Times New Roman" w:hAnsi="Times New Roman" w:cs="Times New Roman"/>
          <w:color w:val="2B2B2B"/>
          <w:sz w:val="24"/>
          <w:szCs w:val="24"/>
          <w:lang w:val="ky-KG"/>
        </w:rPr>
        <w:t>гээлдеги</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индикаторлордун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аткарылышы</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окуучунун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даярдыгынын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w:t>
      </w:r>
      <w:r>
        <w:rPr>
          <w:rFonts w:ascii="Times New Roman" w:hAnsi="Times New Roman"/>
          <w:color w:val="2B2B2B"/>
          <w:sz w:val="24"/>
          <w:szCs w:val="24"/>
          <w:lang w:val="ky-KG"/>
        </w:rPr>
        <w:t>5</w:t>
      </w:r>
      <w:r>
        <w:rPr>
          <w:rFonts w:ascii="Times New Roman" w:hAnsi="Times New Roman" w:cs="Times New Roman"/>
          <w:color w:val="2B2B2B"/>
          <w:sz w:val="24"/>
          <w:szCs w:val="24"/>
          <w:lang w:val="ky-KG"/>
        </w:rPr>
        <w:t>”</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деген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баагы</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ылайык</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келерин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билдирет</w:t>
      </w:r>
      <w:r>
        <w:rPr>
          <w:rFonts w:ascii="Times New Roman" w:hAnsi="Times New Roman"/>
          <w:color w:val="2B2B2B"/>
          <w:sz w:val="24"/>
          <w:szCs w:val="24"/>
          <w:lang w:val="ky-KG"/>
        </w:rPr>
        <w:t>. 1-</w:t>
      </w:r>
      <w:r>
        <w:rPr>
          <w:rFonts w:ascii="Times New Roman" w:hAnsi="Times New Roman" w:cs="Times New Roman"/>
          <w:color w:val="2B2B2B"/>
          <w:sz w:val="24"/>
          <w:szCs w:val="24"/>
          <w:lang w:val="ky-KG"/>
        </w:rPr>
        <w:t>де</w:t>
      </w:r>
      <w:r>
        <w:rPr>
          <w:rFonts w:ascii="Cambria Math" w:hAnsi="Cambria Math" w:cs="Cambria Math"/>
          <w:color w:val="2B2B2B"/>
          <w:sz w:val="24"/>
          <w:szCs w:val="24"/>
          <w:lang w:val="ky-KG"/>
        </w:rPr>
        <w:t>ӊ</w:t>
      </w:r>
      <w:r>
        <w:rPr>
          <w:rFonts w:ascii="Times New Roman" w:hAnsi="Times New Roman" w:cs="Times New Roman"/>
          <w:color w:val="2B2B2B"/>
          <w:sz w:val="24"/>
          <w:szCs w:val="24"/>
          <w:lang w:val="ky-KG"/>
        </w:rPr>
        <w:t>гээлде</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белгиленген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индикаторлор</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аткарылбай</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калган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учурда</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окуучу</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w:t>
      </w:r>
      <w:r>
        <w:rPr>
          <w:rFonts w:ascii="Times New Roman" w:hAnsi="Times New Roman"/>
          <w:color w:val="2B2B2B"/>
          <w:sz w:val="24"/>
          <w:szCs w:val="24"/>
          <w:lang w:val="ky-KG"/>
        </w:rPr>
        <w:t>2</w:t>
      </w:r>
      <w:r>
        <w:rPr>
          <w:rFonts w:ascii="Times New Roman" w:hAnsi="Times New Roman" w:cs="Times New Roman"/>
          <w:color w:val="2B2B2B"/>
          <w:sz w:val="24"/>
          <w:szCs w:val="24"/>
          <w:lang w:val="ky-KG"/>
        </w:rPr>
        <w:t>”</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же</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андан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т</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м</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баа</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алышы</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мүмкүн</w:t>
      </w:r>
      <w:r>
        <w:rPr>
          <w:rFonts w:ascii="Times New Roman" w:hAnsi="Times New Roman"/>
          <w:color w:val="2B2B2B"/>
          <w:sz w:val="24"/>
          <w:szCs w:val="24"/>
          <w:lang w:val="ky-KG"/>
        </w:rPr>
        <w:t>.</w:t>
      </w:r>
    </w:p>
    <w:p w:rsidR="008C3BB9" w:rsidRDefault="008C3BB9" w:rsidP="008C3BB9">
      <w:pPr>
        <w:shd w:val="clear" w:color="auto" w:fill="FFFFFF"/>
        <w:ind w:firstLine="567"/>
        <w:jc w:val="both"/>
        <w:rPr>
          <w:rFonts w:ascii="Times New Roman" w:hAnsi="Times New Roman"/>
          <w:color w:val="2B2B2B"/>
          <w:sz w:val="24"/>
          <w:szCs w:val="24"/>
          <w:lang w:val="ky-KG"/>
        </w:rPr>
      </w:pPr>
      <w:r>
        <w:rPr>
          <w:rFonts w:ascii="Times New Roman" w:hAnsi="Times New Roman"/>
          <w:color w:val="2B2B2B"/>
          <w:sz w:val="24"/>
          <w:szCs w:val="24"/>
          <w:lang w:val="ky-KG"/>
        </w:rPr>
        <w:t xml:space="preserve"> </w:t>
      </w:r>
    </w:p>
    <w:p w:rsidR="008C3BB9" w:rsidRDefault="008C3BB9" w:rsidP="008C3BB9">
      <w:pPr>
        <w:shd w:val="clear" w:color="auto" w:fill="FFFFFF"/>
        <w:ind w:firstLine="567"/>
        <w:jc w:val="center"/>
        <w:rPr>
          <w:rFonts w:ascii="Times New Roman" w:hAnsi="Times New Roman"/>
          <w:b/>
          <w:spacing w:val="2"/>
          <w:sz w:val="24"/>
          <w:szCs w:val="24"/>
          <w:lang w:val="ky-KG"/>
        </w:rPr>
      </w:pPr>
      <w:r>
        <w:rPr>
          <w:rFonts w:ascii="Times New Roman" w:hAnsi="Times New Roman"/>
          <w:b/>
          <w:sz w:val="24"/>
          <w:szCs w:val="24"/>
          <w:lang w:val="ky-KG"/>
        </w:rPr>
        <w:lastRenderedPageBreak/>
        <w:t>3.1.</w:t>
      </w:r>
      <w:r>
        <w:rPr>
          <w:rFonts w:ascii="Times New Roman" w:hAnsi="Times New Roman"/>
          <w:sz w:val="24"/>
          <w:szCs w:val="24"/>
          <w:lang w:val="ky-KG"/>
        </w:rPr>
        <w:t xml:space="preserve"> Ф</w:t>
      </w:r>
      <w:r>
        <w:rPr>
          <w:rFonts w:ascii="Times New Roman" w:hAnsi="Times New Roman"/>
          <w:b/>
          <w:spacing w:val="2"/>
          <w:sz w:val="24"/>
          <w:szCs w:val="24"/>
          <w:lang w:val="ky-KG"/>
        </w:rPr>
        <w:t>изиканы</w:t>
      </w:r>
      <w:r>
        <w:rPr>
          <w:rFonts w:ascii="Times New Roman" w:hAnsi="Times New Roman"/>
          <w:b/>
          <w:sz w:val="24"/>
          <w:szCs w:val="24"/>
          <w:lang w:val="ky-KG"/>
        </w:rPr>
        <w:t xml:space="preserve"> окутуудан күтүлг</w:t>
      </w:r>
      <w:r>
        <w:rPr>
          <w:rFonts w:ascii="Cambria Math" w:hAnsi="Cambria Math" w:cs="Cambria Math"/>
          <w:b/>
          <w:sz w:val="24"/>
          <w:szCs w:val="24"/>
          <w:lang w:val="ky-KG"/>
        </w:rPr>
        <w:t>ѳ</w:t>
      </w:r>
      <w:r>
        <w:rPr>
          <w:rFonts w:ascii="Times New Roman" w:hAnsi="Times New Roman" w:cs="Times New Roman"/>
          <w:b/>
          <w:sz w:val="24"/>
          <w:szCs w:val="24"/>
          <w:lang w:val="ky-KG"/>
        </w:rPr>
        <w:t>н</w:t>
      </w:r>
      <w:r>
        <w:rPr>
          <w:rFonts w:ascii="Times New Roman" w:hAnsi="Times New Roman"/>
          <w:b/>
          <w:sz w:val="24"/>
          <w:szCs w:val="24"/>
          <w:lang w:val="ky-KG"/>
        </w:rPr>
        <w:t xml:space="preserve"> </w:t>
      </w:r>
      <w:r>
        <w:rPr>
          <w:rFonts w:ascii="Times New Roman" w:hAnsi="Times New Roman" w:cs="Times New Roman"/>
          <w:b/>
          <w:sz w:val="24"/>
          <w:szCs w:val="24"/>
          <w:lang w:val="ky-KG"/>
        </w:rPr>
        <w:t>натыйжаларды</w:t>
      </w:r>
      <w:r>
        <w:rPr>
          <w:rFonts w:ascii="Times New Roman" w:hAnsi="Times New Roman"/>
          <w:b/>
          <w:sz w:val="24"/>
          <w:szCs w:val="24"/>
          <w:lang w:val="ky-KG"/>
        </w:rPr>
        <w:t xml:space="preserve"> </w:t>
      </w:r>
      <w:r>
        <w:rPr>
          <w:rFonts w:ascii="Cambria Math" w:hAnsi="Cambria Math" w:cs="Cambria Math"/>
          <w:b/>
          <w:sz w:val="24"/>
          <w:szCs w:val="24"/>
          <w:lang w:val="ky-KG"/>
        </w:rPr>
        <w:t>‒</w:t>
      </w:r>
      <w:r>
        <w:rPr>
          <w:rFonts w:ascii="Times New Roman" w:hAnsi="Times New Roman"/>
          <w:b/>
          <w:sz w:val="24"/>
          <w:szCs w:val="24"/>
          <w:lang w:val="ky-KG"/>
        </w:rPr>
        <w:t xml:space="preserve"> </w:t>
      </w:r>
      <w:r>
        <w:rPr>
          <w:rFonts w:ascii="Times New Roman" w:hAnsi="Times New Roman" w:cs="Times New Roman"/>
          <w:b/>
          <w:sz w:val="24"/>
          <w:szCs w:val="24"/>
          <w:lang w:val="ky-KG"/>
        </w:rPr>
        <w:t>окутууда</w:t>
      </w:r>
      <w:r>
        <w:rPr>
          <w:rFonts w:ascii="Times New Roman" w:hAnsi="Times New Roman"/>
          <w:b/>
          <w:sz w:val="24"/>
          <w:szCs w:val="24"/>
          <w:lang w:val="ky-KG"/>
        </w:rPr>
        <w:t xml:space="preserve"> </w:t>
      </w:r>
      <w:r>
        <w:rPr>
          <w:rFonts w:ascii="Times New Roman" w:hAnsi="Times New Roman" w:cs="Times New Roman"/>
          <w:b/>
          <w:sz w:val="24"/>
          <w:szCs w:val="24"/>
          <w:lang w:val="ky-KG"/>
        </w:rPr>
        <w:t>калыптандырылуучу</w:t>
      </w:r>
      <w:r>
        <w:rPr>
          <w:rFonts w:ascii="Times New Roman" w:hAnsi="Times New Roman"/>
          <w:b/>
          <w:sz w:val="24"/>
          <w:szCs w:val="24"/>
          <w:lang w:val="ky-KG"/>
        </w:rPr>
        <w:t xml:space="preserve"> </w:t>
      </w:r>
      <w:r>
        <w:rPr>
          <w:b/>
          <w:sz w:val="24"/>
          <w:szCs w:val="24"/>
          <w:lang w:val="ky-KG"/>
        </w:rPr>
        <w:t>негизги</w:t>
      </w:r>
      <w:r>
        <w:rPr>
          <w:rFonts w:ascii="Times New Roman" w:hAnsi="Times New Roman"/>
          <w:b/>
          <w:sz w:val="24"/>
          <w:szCs w:val="24"/>
          <w:lang w:val="ky-KG"/>
        </w:rPr>
        <w:t xml:space="preserve"> жана предметтик компетенттүүлүкт</w:t>
      </w:r>
      <w:r>
        <w:rPr>
          <w:rFonts w:ascii="Cambria Math" w:hAnsi="Cambria Math" w:cs="Cambria Math"/>
          <w:b/>
          <w:sz w:val="24"/>
          <w:szCs w:val="24"/>
          <w:lang w:val="ky-KG"/>
        </w:rPr>
        <w:t>ѳ</w:t>
      </w:r>
      <w:r>
        <w:rPr>
          <w:rFonts w:ascii="Times New Roman" w:hAnsi="Times New Roman" w:cs="Times New Roman"/>
          <w:b/>
          <w:sz w:val="24"/>
          <w:szCs w:val="24"/>
          <w:lang w:val="ky-KG"/>
        </w:rPr>
        <w:t>рдүн</w:t>
      </w:r>
      <w:r>
        <w:rPr>
          <w:rFonts w:ascii="Times New Roman" w:hAnsi="Times New Roman"/>
          <w:b/>
          <w:sz w:val="24"/>
          <w:szCs w:val="24"/>
          <w:lang w:val="ky-KG"/>
        </w:rPr>
        <w:t xml:space="preserve"> </w:t>
      </w:r>
      <w:r>
        <w:rPr>
          <w:rFonts w:ascii="Times New Roman" w:hAnsi="Times New Roman" w:cs="Times New Roman"/>
          <w:b/>
          <w:sz w:val="24"/>
          <w:szCs w:val="24"/>
          <w:lang w:val="ky-KG"/>
        </w:rPr>
        <w:t>калыптануу</w:t>
      </w:r>
      <w:r>
        <w:rPr>
          <w:rFonts w:ascii="Times New Roman" w:hAnsi="Times New Roman"/>
          <w:b/>
          <w:sz w:val="24"/>
          <w:szCs w:val="24"/>
          <w:lang w:val="ky-KG"/>
        </w:rPr>
        <w:t xml:space="preserve"> </w:t>
      </w:r>
      <w:r>
        <w:rPr>
          <w:rFonts w:ascii="Times New Roman" w:hAnsi="Times New Roman" w:cs="Times New Roman"/>
          <w:b/>
          <w:sz w:val="24"/>
          <w:szCs w:val="24"/>
          <w:lang w:val="ky-KG"/>
        </w:rPr>
        <w:t>де</w:t>
      </w:r>
      <w:r>
        <w:rPr>
          <w:rFonts w:ascii="Cambria Math" w:hAnsi="Cambria Math" w:cs="Cambria Math"/>
          <w:b/>
          <w:sz w:val="24"/>
          <w:szCs w:val="24"/>
          <w:lang w:val="ky-KG"/>
        </w:rPr>
        <w:t>ӊ</w:t>
      </w:r>
      <w:r>
        <w:rPr>
          <w:rFonts w:ascii="Times New Roman" w:hAnsi="Times New Roman" w:cs="Times New Roman"/>
          <w:b/>
          <w:sz w:val="24"/>
          <w:szCs w:val="24"/>
          <w:lang w:val="ky-KG"/>
        </w:rPr>
        <w:t>гээлдерин</w:t>
      </w:r>
      <w:r>
        <w:rPr>
          <w:rFonts w:ascii="Times New Roman" w:hAnsi="Times New Roman"/>
          <w:b/>
          <w:sz w:val="24"/>
          <w:szCs w:val="24"/>
          <w:lang w:val="ky-KG"/>
        </w:rPr>
        <w:t xml:space="preserve"> </w:t>
      </w:r>
      <w:r>
        <w:rPr>
          <w:rFonts w:ascii="Times New Roman" w:hAnsi="Times New Roman" w:cs="Times New Roman"/>
          <w:b/>
          <w:sz w:val="24"/>
          <w:szCs w:val="24"/>
          <w:lang w:val="ky-KG"/>
        </w:rPr>
        <w:t>баалоонун</w:t>
      </w:r>
      <w:r>
        <w:rPr>
          <w:rFonts w:ascii="Times New Roman" w:hAnsi="Times New Roman"/>
          <w:b/>
          <w:sz w:val="24"/>
          <w:szCs w:val="24"/>
          <w:lang w:val="ky-KG"/>
        </w:rPr>
        <w:t xml:space="preserve"> </w:t>
      </w:r>
      <w:r>
        <w:rPr>
          <w:rFonts w:ascii="Times New Roman" w:hAnsi="Times New Roman"/>
          <w:b/>
          <w:sz w:val="24"/>
          <w:szCs w:val="24"/>
          <w:u w:val="single"/>
          <w:lang w:val="ky-KG"/>
        </w:rPr>
        <w:t>индикаторлору</w:t>
      </w:r>
      <w:r>
        <w:rPr>
          <w:rFonts w:ascii="Times New Roman" w:hAnsi="Times New Roman"/>
          <w:b/>
          <w:sz w:val="24"/>
          <w:szCs w:val="24"/>
          <w:lang w:val="ky-KG"/>
        </w:rPr>
        <w:t xml:space="preserve">  (үлгү)</w:t>
      </w:r>
    </w:p>
    <w:p w:rsidR="008C3BB9" w:rsidRDefault="008C3BB9" w:rsidP="008C3BB9">
      <w:pPr>
        <w:shd w:val="clear" w:color="auto" w:fill="FFFFFF"/>
        <w:ind w:firstLine="567"/>
        <w:jc w:val="center"/>
        <w:rPr>
          <w:rFonts w:ascii="Times New Roman" w:hAnsi="Times New Roman"/>
          <w:b/>
          <w:caps/>
          <w:spacing w:val="2"/>
          <w:sz w:val="24"/>
          <w:szCs w:val="24"/>
          <w:lang w:val="ky-KG"/>
        </w:rPr>
      </w:pPr>
    </w:p>
    <w:p w:rsidR="008C3BB9" w:rsidRDefault="008C3BB9" w:rsidP="008C3BB9">
      <w:pPr>
        <w:shd w:val="clear" w:color="auto" w:fill="FFFFFF"/>
        <w:ind w:firstLine="567"/>
        <w:jc w:val="center"/>
        <w:rPr>
          <w:rFonts w:ascii="Times New Roman" w:hAnsi="Times New Roman"/>
          <w:b/>
          <w:caps/>
          <w:spacing w:val="2"/>
          <w:sz w:val="24"/>
          <w:szCs w:val="24"/>
          <w:lang w:val="ky-KG"/>
        </w:rPr>
      </w:pPr>
      <w:r>
        <w:rPr>
          <w:rFonts w:ascii="Times New Roman" w:hAnsi="Times New Roman"/>
          <w:b/>
          <w:caps/>
          <w:spacing w:val="2"/>
          <w:sz w:val="24"/>
          <w:szCs w:val="24"/>
          <w:lang w:val="ky-KG"/>
        </w:rPr>
        <w:t>7-класс</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552"/>
        <w:gridCol w:w="4677"/>
        <w:gridCol w:w="2835"/>
        <w:gridCol w:w="3544"/>
      </w:tblGrid>
      <w:tr w:rsidR="008C3BB9" w:rsidTr="008C3BB9">
        <w:tc>
          <w:tcPr>
            <w:tcW w:w="1951" w:type="dxa"/>
            <w:vMerge w:val="restart"/>
            <w:tcBorders>
              <w:top w:val="single" w:sz="4" w:space="0" w:color="000000"/>
              <w:left w:val="single" w:sz="4" w:space="0" w:color="000000"/>
              <w:bottom w:val="single" w:sz="4" w:space="0" w:color="000000"/>
              <w:right w:val="single" w:sz="4" w:space="0" w:color="000000"/>
            </w:tcBorders>
            <w:hideMark/>
          </w:tcPr>
          <w:p w:rsidR="008C3BB9" w:rsidRDefault="008C3BB9">
            <w:pPr>
              <w:jc w:val="center"/>
              <w:rPr>
                <w:rFonts w:ascii="Times New Roman" w:hAnsi="Times New Roman"/>
                <w:b/>
                <w:sz w:val="24"/>
                <w:szCs w:val="24"/>
              </w:rPr>
            </w:pPr>
            <w:r>
              <w:rPr>
                <w:rFonts w:ascii="Times New Roman" w:hAnsi="Times New Roman"/>
                <w:b/>
                <w:sz w:val="24"/>
                <w:szCs w:val="24"/>
              </w:rPr>
              <w:t xml:space="preserve">Мазмундук </w:t>
            </w:r>
          </w:p>
          <w:p w:rsidR="008C3BB9" w:rsidRDefault="008C3BB9">
            <w:pPr>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багыттар</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jc w:val="center"/>
              <w:rPr>
                <w:rFonts w:ascii="Times New Roman" w:hAnsi="Times New Roman"/>
                <w:b/>
                <w:sz w:val="24"/>
                <w:szCs w:val="24"/>
              </w:rPr>
            </w:pPr>
            <w:r>
              <w:rPr>
                <w:rFonts w:ascii="Times New Roman" w:hAnsi="Times New Roman"/>
                <w:b/>
                <w:sz w:val="24"/>
                <w:szCs w:val="24"/>
              </w:rPr>
              <w:t>Предметтик компетенттүүлүкт</w:t>
            </w:r>
            <w:r>
              <w:rPr>
                <w:rFonts w:ascii="Cambria Math" w:hAnsi="Cambria Math" w:cs="Cambria Math"/>
                <w:b/>
                <w:sz w:val="24"/>
                <w:szCs w:val="24"/>
              </w:rPr>
              <w:t>ѳ</w:t>
            </w:r>
            <w:proofErr w:type="gramStart"/>
            <w:r>
              <w:rPr>
                <w:rFonts w:ascii="Times New Roman" w:hAnsi="Times New Roman"/>
                <w:b/>
                <w:sz w:val="24"/>
                <w:szCs w:val="24"/>
              </w:rPr>
              <w:t>р</w:t>
            </w:r>
            <w:proofErr w:type="gramEnd"/>
          </w:p>
        </w:tc>
        <w:tc>
          <w:tcPr>
            <w:tcW w:w="11056" w:type="dxa"/>
            <w:gridSpan w:val="3"/>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ind w:firstLine="567"/>
              <w:jc w:val="center"/>
              <w:rPr>
                <w:rFonts w:ascii="Times New Roman" w:hAnsi="Times New Roman"/>
                <w:b/>
                <w:sz w:val="24"/>
                <w:szCs w:val="24"/>
              </w:rPr>
            </w:pPr>
            <w:r>
              <w:rPr>
                <w:rFonts w:ascii="Times New Roman" w:hAnsi="Times New Roman"/>
                <w:b/>
                <w:sz w:val="24"/>
                <w:szCs w:val="24"/>
              </w:rPr>
              <w:t>О</w:t>
            </w:r>
            <w:r>
              <w:rPr>
                <w:rFonts w:ascii="Times New Roman" w:hAnsi="Times New Roman"/>
                <w:b/>
                <w:sz w:val="24"/>
                <w:szCs w:val="24"/>
                <w:lang w:val="ky-KG"/>
              </w:rPr>
              <w:t>кутуудан күтүлг</w:t>
            </w:r>
            <w:r>
              <w:rPr>
                <w:rFonts w:ascii="Cambria Math" w:hAnsi="Cambria Math" w:cs="Cambria Math"/>
                <w:b/>
                <w:sz w:val="24"/>
                <w:szCs w:val="24"/>
                <w:lang w:val="ky-KG"/>
              </w:rPr>
              <w:t>ѳ</w:t>
            </w:r>
            <w:r>
              <w:rPr>
                <w:rFonts w:ascii="Times New Roman" w:hAnsi="Times New Roman" w:cs="Times New Roman"/>
                <w:b/>
                <w:sz w:val="24"/>
                <w:szCs w:val="24"/>
                <w:lang w:val="ky-KG"/>
              </w:rPr>
              <w:t>н</w:t>
            </w:r>
            <w:r>
              <w:rPr>
                <w:rFonts w:ascii="Times New Roman" w:hAnsi="Times New Roman"/>
                <w:b/>
                <w:sz w:val="24"/>
                <w:szCs w:val="24"/>
                <w:lang w:val="ky-KG"/>
              </w:rPr>
              <w:t xml:space="preserve"> </w:t>
            </w:r>
            <w:r>
              <w:rPr>
                <w:rFonts w:ascii="Times New Roman" w:hAnsi="Times New Roman" w:cs="Times New Roman"/>
                <w:b/>
                <w:sz w:val="24"/>
                <w:szCs w:val="24"/>
                <w:lang w:val="ky-KG"/>
              </w:rPr>
              <w:t>натыйжала</w:t>
            </w:r>
            <w:r>
              <w:rPr>
                <w:rFonts w:ascii="Times New Roman" w:hAnsi="Times New Roman"/>
                <w:b/>
                <w:sz w:val="24"/>
                <w:szCs w:val="24"/>
                <w:lang w:val="ky-KG"/>
              </w:rPr>
              <w:t>р</w:t>
            </w:r>
          </w:p>
        </w:tc>
      </w:tr>
      <w:tr w:rsidR="008C3BB9" w:rsidTr="008C3B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b/>
                <w:sz w:val="24"/>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8C3BB9" w:rsidRDefault="008C3BB9">
            <w:pPr>
              <w:ind w:firstLine="567"/>
              <w:jc w:val="center"/>
              <w:rPr>
                <w:rFonts w:ascii="Times New Roman" w:hAnsi="Times New Roman"/>
                <w:b/>
                <w:spacing w:val="2"/>
                <w:sz w:val="24"/>
                <w:szCs w:val="24"/>
                <w:lang w:val="ky-KG"/>
              </w:rPr>
            </w:pPr>
            <w:r>
              <w:rPr>
                <w:rFonts w:ascii="Times New Roman" w:hAnsi="Times New Roman"/>
                <w:b/>
                <w:spacing w:val="2"/>
                <w:sz w:val="24"/>
                <w:szCs w:val="24"/>
                <w:lang w:val="en-US"/>
              </w:rPr>
              <w:t xml:space="preserve">I </w:t>
            </w:r>
            <w:r>
              <w:rPr>
                <w:rFonts w:ascii="Times New Roman" w:hAnsi="Times New Roman"/>
                <w:b/>
                <w:spacing w:val="2"/>
                <w:sz w:val="24"/>
                <w:szCs w:val="24"/>
                <w:lang w:val="ky-KG"/>
              </w:rPr>
              <w:t>де</w:t>
            </w:r>
            <w:r>
              <w:rPr>
                <w:rFonts w:ascii="Cambria Math" w:hAnsi="Cambria Math" w:cs="Cambria Math"/>
                <w:b/>
                <w:spacing w:val="2"/>
                <w:sz w:val="24"/>
                <w:szCs w:val="24"/>
                <w:lang w:val="ky-KG"/>
              </w:rPr>
              <w:t>ӊ</w:t>
            </w:r>
            <w:r>
              <w:rPr>
                <w:rFonts w:ascii="Times New Roman" w:hAnsi="Times New Roman" w:cs="Times New Roman"/>
                <w:b/>
                <w:spacing w:val="2"/>
                <w:sz w:val="24"/>
                <w:szCs w:val="24"/>
                <w:lang w:val="ky-KG"/>
              </w:rPr>
              <w:t>гээл</w:t>
            </w:r>
            <w:r>
              <w:rPr>
                <w:rFonts w:ascii="Times New Roman" w:hAnsi="Times New Roman"/>
                <w:b/>
                <w:spacing w:val="2"/>
                <w:sz w:val="24"/>
                <w:szCs w:val="24"/>
                <w:lang w:val="ky-KG"/>
              </w:rPr>
              <w:t xml:space="preserve"> </w:t>
            </w:r>
          </w:p>
          <w:p w:rsidR="008C3BB9" w:rsidRDefault="008C3BB9">
            <w:pPr>
              <w:overflowPunct w:val="0"/>
              <w:autoSpaceDE w:val="0"/>
              <w:autoSpaceDN w:val="0"/>
              <w:adjustRightInd w:val="0"/>
              <w:ind w:firstLine="567"/>
              <w:jc w:val="center"/>
              <w:rPr>
                <w:rFonts w:ascii="Times New Roman" w:hAnsi="Times New Roman"/>
                <w:spacing w:val="2"/>
                <w:sz w:val="24"/>
                <w:szCs w:val="24"/>
                <w:lang w:val="ky-KG"/>
              </w:rPr>
            </w:pPr>
            <w:r>
              <w:rPr>
                <w:rFonts w:ascii="Times New Roman" w:hAnsi="Times New Roman"/>
                <w:b/>
                <w:spacing w:val="2"/>
                <w:sz w:val="24"/>
                <w:szCs w:val="24"/>
                <w:lang w:val="ky-KG"/>
              </w:rPr>
              <w:t>(репродуктивдүү)</w:t>
            </w:r>
          </w:p>
        </w:tc>
        <w:tc>
          <w:tcPr>
            <w:tcW w:w="2835" w:type="dxa"/>
            <w:tcBorders>
              <w:top w:val="single" w:sz="4" w:space="0" w:color="000000"/>
              <w:left w:val="single" w:sz="4" w:space="0" w:color="000000"/>
              <w:bottom w:val="single" w:sz="4" w:space="0" w:color="000000"/>
              <w:right w:val="single" w:sz="4" w:space="0" w:color="000000"/>
            </w:tcBorders>
            <w:hideMark/>
          </w:tcPr>
          <w:p w:rsidR="008C3BB9" w:rsidRDefault="008C3BB9">
            <w:pPr>
              <w:ind w:firstLine="567"/>
              <w:jc w:val="center"/>
              <w:rPr>
                <w:rFonts w:ascii="Times New Roman" w:hAnsi="Times New Roman"/>
                <w:b/>
                <w:spacing w:val="2"/>
                <w:sz w:val="24"/>
                <w:szCs w:val="24"/>
                <w:lang w:val="ky-KG"/>
              </w:rPr>
            </w:pPr>
            <w:r>
              <w:rPr>
                <w:rFonts w:ascii="Times New Roman" w:hAnsi="Times New Roman"/>
                <w:b/>
                <w:spacing w:val="2"/>
                <w:sz w:val="24"/>
                <w:szCs w:val="24"/>
                <w:lang w:val="en-US"/>
              </w:rPr>
              <w:t xml:space="preserve">II </w:t>
            </w:r>
            <w:r>
              <w:rPr>
                <w:rFonts w:ascii="Times New Roman" w:hAnsi="Times New Roman"/>
                <w:b/>
                <w:spacing w:val="2"/>
                <w:sz w:val="24"/>
                <w:szCs w:val="24"/>
                <w:lang w:val="ky-KG"/>
              </w:rPr>
              <w:t>де</w:t>
            </w:r>
            <w:r>
              <w:rPr>
                <w:rFonts w:ascii="Cambria Math" w:hAnsi="Cambria Math" w:cs="Cambria Math"/>
                <w:b/>
                <w:spacing w:val="2"/>
                <w:sz w:val="24"/>
                <w:szCs w:val="24"/>
                <w:lang w:val="ky-KG"/>
              </w:rPr>
              <w:t>ӊ</w:t>
            </w:r>
            <w:r>
              <w:rPr>
                <w:rFonts w:ascii="Times New Roman" w:hAnsi="Times New Roman" w:cs="Times New Roman"/>
                <w:b/>
                <w:spacing w:val="2"/>
                <w:sz w:val="24"/>
                <w:szCs w:val="24"/>
                <w:lang w:val="ky-KG"/>
              </w:rPr>
              <w:t>гээл</w:t>
            </w:r>
            <w:r>
              <w:rPr>
                <w:rFonts w:ascii="Times New Roman" w:hAnsi="Times New Roman"/>
                <w:b/>
                <w:spacing w:val="2"/>
                <w:sz w:val="24"/>
                <w:szCs w:val="24"/>
                <w:lang w:val="ky-KG"/>
              </w:rPr>
              <w:t xml:space="preserve"> </w:t>
            </w:r>
          </w:p>
          <w:p w:rsidR="008C3BB9" w:rsidRDefault="008C3BB9">
            <w:pPr>
              <w:overflowPunct w:val="0"/>
              <w:autoSpaceDE w:val="0"/>
              <w:autoSpaceDN w:val="0"/>
              <w:adjustRightInd w:val="0"/>
              <w:ind w:firstLine="567"/>
              <w:jc w:val="center"/>
              <w:rPr>
                <w:rFonts w:ascii="Times New Roman" w:hAnsi="Times New Roman"/>
                <w:spacing w:val="2"/>
                <w:sz w:val="24"/>
                <w:szCs w:val="24"/>
                <w:lang w:val="ky-KG"/>
              </w:rPr>
            </w:pPr>
            <w:r>
              <w:rPr>
                <w:rFonts w:ascii="Times New Roman" w:hAnsi="Times New Roman"/>
                <w:b/>
                <w:spacing w:val="2"/>
                <w:sz w:val="24"/>
                <w:szCs w:val="24"/>
                <w:lang w:val="ky-KG"/>
              </w:rPr>
              <w:t>(продуктивдүү)</w:t>
            </w:r>
          </w:p>
        </w:tc>
        <w:tc>
          <w:tcPr>
            <w:tcW w:w="3544" w:type="dxa"/>
            <w:tcBorders>
              <w:top w:val="single" w:sz="4" w:space="0" w:color="000000"/>
              <w:left w:val="single" w:sz="4" w:space="0" w:color="000000"/>
              <w:bottom w:val="single" w:sz="4" w:space="0" w:color="000000"/>
              <w:right w:val="single" w:sz="4" w:space="0" w:color="000000"/>
            </w:tcBorders>
            <w:hideMark/>
          </w:tcPr>
          <w:p w:rsidR="008C3BB9" w:rsidRDefault="008C3BB9">
            <w:pPr>
              <w:ind w:firstLine="567"/>
              <w:jc w:val="center"/>
              <w:rPr>
                <w:rFonts w:ascii="Times New Roman" w:hAnsi="Times New Roman"/>
                <w:b/>
                <w:spacing w:val="2"/>
                <w:sz w:val="24"/>
                <w:szCs w:val="24"/>
                <w:lang w:val="ky-KG"/>
              </w:rPr>
            </w:pPr>
            <w:r>
              <w:rPr>
                <w:rFonts w:ascii="Times New Roman" w:hAnsi="Times New Roman"/>
                <w:b/>
                <w:spacing w:val="2"/>
                <w:sz w:val="24"/>
                <w:szCs w:val="24"/>
                <w:lang w:val="en-US"/>
              </w:rPr>
              <w:t xml:space="preserve">III </w:t>
            </w:r>
            <w:r>
              <w:rPr>
                <w:rFonts w:ascii="Times New Roman" w:hAnsi="Times New Roman"/>
                <w:b/>
                <w:spacing w:val="2"/>
                <w:sz w:val="24"/>
                <w:szCs w:val="24"/>
                <w:lang w:val="ky-KG"/>
              </w:rPr>
              <w:t>де</w:t>
            </w:r>
            <w:r>
              <w:rPr>
                <w:rFonts w:ascii="Cambria Math" w:hAnsi="Cambria Math" w:cs="Cambria Math"/>
                <w:b/>
                <w:spacing w:val="2"/>
                <w:sz w:val="24"/>
                <w:szCs w:val="24"/>
                <w:lang w:val="ky-KG"/>
              </w:rPr>
              <w:t>ӊ</w:t>
            </w:r>
            <w:r>
              <w:rPr>
                <w:rFonts w:ascii="Times New Roman" w:hAnsi="Times New Roman" w:cs="Times New Roman"/>
                <w:b/>
                <w:spacing w:val="2"/>
                <w:sz w:val="24"/>
                <w:szCs w:val="24"/>
                <w:lang w:val="ky-KG"/>
              </w:rPr>
              <w:t>гээл</w:t>
            </w:r>
            <w:r>
              <w:rPr>
                <w:rFonts w:ascii="Times New Roman" w:hAnsi="Times New Roman"/>
                <w:b/>
                <w:spacing w:val="2"/>
                <w:sz w:val="24"/>
                <w:szCs w:val="24"/>
                <w:lang w:val="ky-KG"/>
              </w:rPr>
              <w:t xml:space="preserve"> </w:t>
            </w:r>
          </w:p>
          <w:p w:rsidR="008C3BB9" w:rsidRDefault="008C3BB9">
            <w:pPr>
              <w:overflowPunct w:val="0"/>
              <w:autoSpaceDE w:val="0"/>
              <w:autoSpaceDN w:val="0"/>
              <w:adjustRightInd w:val="0"/>
              <w:ind w:firstLine="567"/>
              <w:jc w:val="center"/>
              <w:rPr>
                <w:rFonts w:ascii="Times New Roman" w:hAnsi="Times New Roman"/>
                <w:spacing w:val="2"/>
                <w:sz w:val="24"/>
                <w:szCs w:val="24"/>
                <w:lang w:val="ky-KG"/>
              </w:rPr>
            </w:pPr>
            <w:r>
              <w:rPr>
                <w:rFonts w:ascii="Times New Roman" w:hAnsi="Times New Roman"/>
                <w:b/>
                <w:spacing w:val="2"/>
                <w:sz w:val="24"/>
                <w:szCs w:val="24"/>
                <w:lang w:val="ky-KG"/>
              </w:rPr>
              <w:t xml:space="preserve">(креативдүү) </w:t>
            </w:r>
          </w:p>
        </w:tc>
      </w:tr>
      <w:tr w:rsidR="008C3BB9" w:rsidTr="008C3BB9">
        <w:tc>
          <w:tcPr>
            <w:tcW w:w="1951" w:type="dxa"/>
            <w:vMerge w:val="restart"/>
            <w:tcBorders>
              <w:top w:val="single" w:sz="4" w:space="0" w:color="000000"/>
              <w:left w:val="single" w:sz="4" w:space="0" w:color="000000"/>
              <w:bottom w:val="single" w:sz="4" w:space="0" w:color="000000"/>
              <w:right w:val="single" w:sz="4" w:space="0" w:color="000000"/>
            </w:tcBorders>
          </w:tcPr>
          <w:p w:rsidR="008C3BB9" w:rsidRDefault="008C3BB9">
            <w:pPr>
              <w:pStyle w:val="a3"/>
              <w:tabs>
                <w:tab w:val="left" w:pos="426"/>
              </w:tabs>
              <w:ind w:left="0"/>
              <w:rPr>
                <w:rFonts w:ascii="Times New Roman" w:hAnsi="Times New Roman"/>
                <w:b/>
                <w:sz w:val="24"/>
                <w:szCs w:val="24"/>
              </w:rPr>
            </w:pPr>
          </w:p>
          <w:p w:rsidR="008C3BB9" w:rsidRDefault="008C3BB9" w:rsidP="00CF4C05">
            <w:pPr>
              <w:pStyle w:val="a3"/>
              <w:numPr>
                <w:ilvl w:val="0"/>
                <w:numId w:val="94"/>
              </w:numPr>
              <w:tabs>
                <w:tab w:val="left" w:pos="142"/>
                <w:tab w:val="left" w:pos="426"/>
              </w:tabs>
              <w:spacing w:line="240" w:lineRule="auto"/>
              <w:ind w:left="142" w:firstLine="0"/>
              <w:jc w:val="both"/>
              <w:rPr>
                <w:rFonts w:ascii="Times New Roman" w:hAnsi="Times New Roman"/>
                <w:b/>
                <w:sz w:val="24"/>
                <w:szCs w:val="24"/>
              </w:rPr>
            </w:pPr>
            <w:r>
              <w:rPr>
                <w:rFonts w:ascii="Times New Roman" w:hAnsi="Times New Roman"/>
                <w:b/>
                <w:sz w:val="24"/>
                <w:szCs w:val="24"/>
              </w:rPr>
              <w:t>Илимий таанып билүү методдору</w:t>
            </w:r>
          </w:p>
          <w:p w:rsidR="008C3BB9" w:rsidRDefault="008C3BB9">
            <w:pPr>
              <w:pStyle w:val="a3"/>
              <w:tabs>
                <w:tab w:val="left" w:pos="426"/>
              </w:tabs>
              <w:ind w:left="0"/>
              <w:rPr>
                <w:rFonts w:ascii="Times New Roman" w:hAnsi="Times New Roman"/>
                <w:b/>
                <w:sz w:val="24"/>
                <w:szCs w:val="24"/>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8C3BB9" w:rsidRDefault="008C3BB9" w:rsidP="00CF4C05">
            <w:pPr>
              <w:pStyle w:val="a3"/>
              <w:numPr>
                <w:ilvl w:val="1"/>
                <w:numId w:val="94"/>
              </w:numPr>
              <w:tabs>
                <w:tab w:val="left" w:pos="34"/>
                <w:tab w:val="left" w:pos="435"/>
              </w:tabs>
              <w:ind w:left="459" w:hanging="425"/>
              <w:jc w:val="both"/>
              <w:rPr>
                <w:rFonts w:ascii="Times New Roman" w:hAnsi="Times New Roman"/>
                <w:b/>
                <w:sz w:val="24"/>
                <w:szCs w:val="24"/>
              </w:rPr>
            </w:pPr>
            <w:r>
              <w:rPr>
                <w:rFonts w:ascii="Times New Roman" w:hAnsi="Times New Roman"/>
                <w:b/>
                <w:bCs/>
                <w:sz w:val="24"/>
                <w:szCs w:val="24"/>
              </w:rPr>
              <w:t>Илимий суроолорду коюу жана аны чечүүнү</w:t>
            </w:r>
            <w:proofErr w:type="gramStart"/>
            <w:r>
              <w:rPr>
                <w:rFonts w:ascii="Times New Roman" w:hAnsi="Times New Roman"/>
                <w:b/>
                <w:bCs/>
                <w:sz w:val="24"/>
                <w:szCs w:val="24"/>
              </w:rPr>
              <w:t>н</w:t>
            </w:r>
            <w:proofErr w:type="gramEnd"/>
            <w:r>
              <w:rPr>
                <w:rFonts w:ascii="Times New Roman" w:hAnsi="Times New Roman"/>
                <w:b/>
                <w:bCs/>
                <w:sz w:val="24"/>
                <w:szCs w:val="24"/>
              </w:rPr>
              <w:t xml:space="preserve"> жолун аныктай билүү.</w:t>
            </w:r>
          </w:p>
        </w:tc>
        <w:tc>
          <w:tcPr>
            <w:tcW w:w="11056" w:type="dxa"/>
            <w:gridSpan w:val="3"/>
            <w:tcBorders>
              <w:top w:val="single" w:sz="4" w:space="0" w:color="000000"/>
              <w:left w:val="single" w:sz="4" w:space="0" w:color="000000"/>
              <w:bottom w:val="single" w:sz="4" w:space="0" w:color="000000"/>
              <w:right w:val="single" w:sz="4" w:space="0" w:color="000000"/>
            </w:tcBorders>
            <w:hideMark/>
          </w:tcPr>
          <w:p w:rsidR="008C3BB9" w:rsidRDefault="008C3BB9">
            <w:pPr>
              <w:overflowPunct w:val="0"/>
              <w:autoSpaceDE w:val="0"/>
              <w:autoSpaceDN w:val="0"/>
              <w:adjustRightInd w:val="0"/>
              <w:ind w:firstLine="567"/>
              <w:jc w:val="center"/>
              <w:rPr>
                <w:rFonts w:ascii="Times New Roman" w:hAnsi="Times New Roman"/>
                <w:b/>
                <w:spacing w:val="2"/>
                <w:sz w:val="24"/>
                <w:szCs w:val="24"/>
              </w:rPr>
            </w:pPr>
            <w:r>
              <w:rPr>
                <w:rFonts w:ascii="Times New Roman" w:hAnsi="Times New Roman"/>
                <w:b/>
                <w:sz w:val="24"/>
                <w:szCs w:val="24"/>
                <w:lang w:val="kk-KZ"/>
              </w:rPr>
              <w:t xml:space="preserve">7.1.1.1. Байкоо жүргүзүү, </w:t>
            </w:r>
            <w:r>
              <w:rPr>
                <w:rFonts w:ascii="Cambria Math" w:hAnsi="Cambria Math" w:cs="Cambria Math"/>
                <w:b/>
                <w:sz w:val="24"/>
                <w:szCs w:val="24"/>
                <w:lang w:val="kk-KZ"/>
              </w:rPr>
              <w:t>ѳ</w:t>
            </w:r>
            <w:r>
              <w:rPr>
                <w:rFonts w:ascii="Times New Roman" w:hAnsi="Times New Roman" w:cs="Times New Roman"/>
                <w:b/>
                <w:sz w:val="24"/>
                <w:szCs w:val="24"/>
                <w:lang w:val="kk-KZ"/>
              </w:rPr>
              <w:t>лч</w:t>
            </w:r>
            <w:r>
              <w:rPr>
                <w:rFonts w:ascii="Cambria Math" w:hAnsi="Cambria Math" w:cs="Cambria Math"/>
                <w:b/>
                <w:sz w:val="24"/>
                <w:szCs w:val="24"/>
                <w:lang w:val="kk-KZ"/>
              </w:rPr>
              <w:t>ѳѳ</w:t>
            </w:r>
            <w:r>
              <w:rPr>
                <w:rFonts w:ascii="Times New Roman" w:hAnsi="Times New Roman"/>
                <w:b/>
                <w:sz w:val="24"/>
                <w:szCs w:val="24"/>
                <w:lang w:val="kk-KZ"/>
              </w:rPr>
              <w:t xml:space="preserve">, </w:t>
            </w:r>
            <w:r>
              <w:rPr>
                <w:rFonts w:ascii="Times New Roman" w:hAnsi="Times New Roman" w:cs="Times New Roman"/>
                <w:b/>
                <w:sz w:val="24"/>
                <w:szCs w:val="24"/>
                <w:lang w:val="kk-KZ"/>
              </w:rPr>
              <w:t>алардын</w:t>
            </w:r>
            <w:r>
              <w:rPr>
                <w:rFonts w:ascii="Times New Roman" w:hAnsi="Times New Roman"/>
                <w:b/>
                <w:sz w:val="24"/>
                <w:szCs w:val="24"/>
                <w:lang w:val="kk-KZ"/>
              </w:rPr>
              <w:t xml:space="preserve"> </w:t>
            </w:r>
            <w:r>
              <w:rPr>
                <w:rFonts w:ascii="Times New Roman" w:hAnsi="Times New Roman" w:cs="Times New Roman"/>
                <w:b/>
                <w:sz w:val="24"/>
                <w:szCs w:val="24"/>
                <w:lang w:val="kk-KZ"/>
              </w:rPr>
              <w:t>жыйынтыгын</w:t>
            </w:r>
            <w:r>
              <w:rPr>
                <w:rFonts w:ascii="Times New Roman" w:hAnsi="Times New Roman"/>
                <w:b/>
                <w:sz w:val="24"/>
                <w:szCs w:val="24"/>
                <w:lang w:val="kk-KZ"/>
              </w:rPr>
              <w:t xml:space="preserve"> </w:t>
            </w:r>
            <w:r>
              <w:rPr>
                <w:rFonts w:ascii="Times New Roman" w:hAnsi="Times New Roman" w:cs="Times New Roman"/>
                <w:b/>
                <w:sz w:val="24"/>
                <w:szCs w:val="24"/>
                <w:lang w:val="kk-KZ"/>
              </w:rPr>
              <w:t>чыгаруу</w:t>
            </w:r>
            <w:r>
              <w:rPr>
                <w:rFonts w:ascii="Times New Roman" w:hAnsi="Times New Roman"/>
                <w:b/>
                <w:sz w:val="24"/>
                <w:szCs w:val="24"/>
                <w:lang w:val="kk-KZ"/>
              </w:rPr>
              <w:t>.</w:t>
            </w:r>
          </w:p>
        </w:tc>
      </w:tr>
      <w:tr w:rsidR="008C3BB9" w:rsidRPr="008C3BB9" w:rsidTr="008C3BB9">
        <w:trPr>
          <w:trHeight w:val="23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eastAsia="Calibri"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eastAsia="Calibri" w:hAnsi="Times New Roman"/>
                <w:b/>
                <w:sz w:val="24"/>
                <w:szCs w:val="24"/>
              </w:rPr>
            </w:pPr>
          </w:p>
        </w:tc>
        <w:tc>
          <w:tcPr>
            <w:tcW w:w="4677" w:type="dxa"/>
            <w:tcBorders>
              <w:top w:val="single" w:sz="4" w:space="0" w:color="000000"/>
              <w:left w:val="single" w:sz="4" w:space="0" w:color="000000"/>
              <w:bottom w:val="single" w:sz="4" w:space="0" w:color="auto"/>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Мугалимдин жардамы менен айрым физикалык кубулуштарга байкоо жүргүзүп, байкоонун жана өлчөөл</w:t>
            </w:r>
            <w:r>
              <w:rPr>
                <w:rFonts w:ascii="Cambria Math" w:hAnsi="Cambria Math" w:cs="Cambria Math"/>
                <w:sz w:val="24"/>
                <w:szCs w:val="24"/>
                <w:lang w:val="kk-KZ"/>
              </w:rPr>
              <w:t>ѳ</w:t>
            </w:r>
            <w:r>
              <w:rPr>
                <w:rFonts w:ascii="Times New Roman" w:hAnsi="Times New Roman" w:cs="Times New Roman"/>
                <w:sz w:val="24"/>
                <w:szCs w:val="24"/>
                <w:lang w:val="kk-KZ"/>
              </w:rPr>
              <w:t>рдүн</w:t>
            </w:r>
            <w:r>
              <w:rPr>
                <w:rFonts w:ascii="Times New Roman" w:hAnsi="Times New Roman"/>
                <w:sz w:val="24"/>
                <w:szCs w:val="24"/>
                <w:lang w:val="kk-KZ"/>
              </w:rPr>
              <w:t xml:space="preserve"> жыйынтыгын жазып, эсептейт.</w:t>
            </w:r>
          </w:p>
          <w:p w:rsidR="008C3BB9" w:rsidRDefault="008C3BB9" w:rsidP="00CF4C05">
            <w:pPr>
              <w:numPr>
                <w:ilvl w:val="0"/>
                <w:numId w:val="95"/>
              </w:numPr>
              <w:tabs>
                <w:tab w:val="left" w:pos="393"/>
              </w:tabs>
              <w:overflowPunct w:val="0"/>
              <w:autoSpaceDE w:val="0"/>
              <w:autoSpaceDN w:val="0"/>
              <w:adjustRightInd w:val="0"/>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Эсептөөнүн жыйынтыгын таблицага жазып, таблицаны толтурат. Өлчөөнүн катасын табат.</w:t>
            </w:r>
          </w:p>
        </w:tc>
        <w:tc>
          <w:tcPr>
            <w:tcW w:w="2835" w:type="dxa"/>
            <w:tcBorders>
              <w:top w:val="single" w:sz="4" w:space="0" w:color="000000"/>
              <w:left w:val="single" w:sz="4" w:space="0" w:color="000000"/>
              <w:bottom w:val="single" w:sz="4" w:space="0" w:color="auto"/>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after="0" w:line="240" w:lineRule="auto"/>
              <w:ind w:left="0" w:firstLine="0"/>
              <w:jc w:val="both"/>
              <w:rPr>
                <w:rFonts w:ascii="Times New Roman" w:hAnsi="Times New Roman"/>
                <w:sz w:val="24"/>
                <w:szCs w:val="24"/>
                <w:lang w:val="kk-KZ"/>
              </w:rPr>
            </w:pP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алдынча</w:t>
            </w:r>
            <w:r>
              <w:rPr>
                <w:rFonts w:ascii="Times New Roman" w:hAnsi="Times New Roman"/>
                <w:sz w:val="24"/>
                <w:szCs w:val="24"/>
                <w:lang w:val="kk-KZ"/>
              </w:rPr>
              <w:t xml:space="preserve"> </w:t>
            </w:r>
            <w:r>
              <w:rPr>
                <w:rFonts w:ascii="Times New Roman" w:hAnsi="Times New Roman" w:cs="Times New Roman"/>
                <w:sz w:val="24"/>
                <w:szCs w:val="24"/>
                <w:lang w:val="kk-KZ"/>
              </w:rPr>
              <w:t>өлчөөлөрдү</w:t>
            </w:r>
            <w:r>
              <w:rPr>
                <w:rFonts w:ascii="Times New Roman" w:hAnsi="Times New Roman"/>
                <w:sz w:val="24"/>
                <w:szCs w:val="24"/>
                <w:lang w:val="kk-KZ"/>
              </w:rPr>
              <w:t xml:space="preserve"> жүргүзөт, ченөөчү куралдын бөлүгүнүн баасын аныктап алат, байкаганын сүрөттөп жазып алат, </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алдынча</w:t>
            </w:r>
            <w:r>
              <w:rPr>
                <w:rFonts w:ascii="Times New Roman" w:hAnsi="Times New Roman"/>
                <w:sz w:val="24"/>
                <w:szCs w:val="24"/>
                <w:lang w:val="kk-KZ"/>
              </w:rPr>
              <w:t xml:space="preserve"> </w:t>
            </w:r>
            <w:r>
              <w:rPr>
                <w:rFonts w:ascii="Times New Roman" w:hAnsi="Times New Roman" w:cs="Times New Roman"/>
                <w:sz w:val="24"/>
                <w:szCs w:val="24"/>
                <w:lang w:val="kk-KZ"/>
              </w:rPr>
              <w:t>жыйынтык</w:t>
            </w:r>
            <w:r>
              <w:rPr>
                <w:rFonts w:ascii="Times New Roman" w:hAnsi="Times New Roman"/>
                <w:sz w:val="24"/>
                <w:szCs w:val="24"/>
                <w:lang w:val="kk-KZ"/>
              </w:rPr>
              <w:t xml:space="preserve"> </w:t>
            </w:r>
            <w:r>
              <w:rPr>
                <w:rFonts w:ascii="Times New Roman" w:hAnsi="Times New Roman" w:cs="Times New Roman"/>
                <w:sz w:val="24"/>
                <w:szCs w:val="24"/>
                <w:lang w:val="kk-KZ"/>
              </w:rPr>
              <w:t>чыгарат</w:t>
            </w:r>
            <w:r>
              <w:rPr>
                <w:rFonts w:ascii="Times New Roman" w:hAnsi="Times New Roman"/>
                <w:sz w:val="24"/>
                <w:szCs w:val="24"/>
                <w:lang w:val="kk-KZ"/>
              </w:rPr>
              <w:t>.</w:t>
            </w:r>
          </w:p>
        </w:tc>
        <w:tc>
          <w:tcPr>
            <w:tcW w:w="3544" w:type="dxa"/>
            <w:tcBorders>
              <w:top w:val="single" w:sz="4" w:space="0" w:color="000000"/>
              <w:left w:val="single" w:sz="4" w:space="0" w:color="000000"/>
              <w:bottom w:val="single" w:sz="4" w:space="0" w:color="auto"/>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after="0" w:line="240" w:lineRule="auto"/>
              <w:ind w:left="0" w:firstLine="0"/>
              <w:jc w:val="both"/>
              <w:rPr>
                <w:rFonts w:ascii="Times New Roman" w:hAnsi="Times New Roman"/>
                <w:sz w:val="24"/>
                <w:szCs w:val="24"/>
                <w:lang w:val="kk-KZ"/>
              </w:rPr>
            </w:pP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алдынча</w:t>
            </w:r>
            <w:r>
              <w:rPr>
                <w:rFonts w:ascii="Times New Roman" w:hAnsi="Times New Roman"/>
                <w:sz w:val="24"/>
                <w:szCs w:val="24"/>
                <w:lang w:val="kk-KZ"/>
              </w:rPr>
              <w:t xml:space="preserve"> </w:t>
            </w:r>
            <w:r>
              <w:rPr>
                <w:rFonts w:ascii="Times New Roman" w:hAnsi="Times New Roman" w:cs="Times New Roman"/>
                <w:sz w:val="24"/>
                <w:szCs w:val="24"/>
                <w:lang w:val="kk-KZ"/>
              </w:rPr>
              <w:t>байкоо</w:t>
            </w:r>
            <w:r>
              <w:rPr>
                <w:rFonts w:ascii="Times New Roman" w:hAnsi="Times New Roman"/>
                <w:sz w:val="24"/>
                <w:szCs w:val="24"/>
                <w:lang w:val="kk-KZ"/>
              </w:rPr>
              <w:t xml:space="preserve"> жүргүзүп,. байкаганын сүрөттөп жазып алат.</w:t>
            </w:r>
          </w:p>
          <w:p w:rsidR="008C3BB9" w:rsidRDefault="008C3BB9" w:rsidP="00CF4C05">
            <w:pPr>
              <w:numPr>
                <w:ilvl w:val="0"/>
                <w:numId w:val="95"/>
              </w:numPr>
              <w:tabs>
                <w:tab w:val="left" w:pos="393"/>
              </w:tabs>
              <w:overflowPunct w:val="0"/>
              <w:autoSpaceDE w:val="0"/>
              <w:autoSpaceDN w:val="0"/>
              <w:adjustRightInd w:val="0"/>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Байкоону кененрирээк жүргүз</w:t>
            </w:r>
            <w:r>
              <w:rPr>
                <w:rFonts w:ascii="Cambria Math" w:hAnsi="Cambria Math" w:cs="Cambria Math"/>
                <w:sz w:val="24"/>
                <w:szCs w:val="24"/>
                <w:lang w:val="kk-KZ"/>
              </w:rPr>
              <w:t>ѳ</w:t>
            </w:r>
            <w:r>
              <w:rPr>
                <w:rFonts w:ascii="Times New Roman" w:hAnsi="Times New Roman"/>
                <w:sz w:val="24"/>
                <w:szCs w:val="24"/>
                <w:lang w:val="kk-KZ"/>
              </w:rPr>
              <w:t xml:space="preserve"> </w:t>
            </w:r>
            <w:r>
              <w:rPr>
                <w:rFonts w:ascii="Times New Roman" w:hAnsi="Times New Roman" w:cs="Times New Roman"/>
                <w:sz w:val="24"/>
                <w:szCs w:val="24"/>
                <w:lang w:val="kk-KZ"/>
              </w:rPr>
              <w:t>алат</w:t>
            </w:r>
            <w:r>
              <w:rPr>
                <w:rFonts w:ascii="Times New Roman" w:hAnsi="Times New Roman"/>
                <w:sz w:val="24"/>
                <w:szCs w:val="24"/>
                <w:lang w:val="kk-KZ"/>
              </w:rPr>
              <w:t xml:space="preserve">. </w:t>
            </w:r>
            <w:r>
              <w:rPr>
                <w:rFonts w:ascii="Times New Roman" w:hAnsi="Times New Roman" w:cs="Times New Roman"/>
                <w:sz w:val="24"/>
                <w:szCs w:val="24"/>
                <w:lang w:val="kk-KZ"/>
              </w:rPr>
              <w:t>Анын</w:t>
            </w:r>
            <w:r>
              <w:rPr>
                <w:rFonts w:ascii="Times New Roman" w:hAnsi="Times New Roman"/>
                <w:sz w:val="24"/>
                <w:szCs w:val="24"/>
                <w:lang w:val="kk-KZ"/>
              </w:rPr>
              <w:t xml:space="preserve"> </w:t>
            </w:r>
            <w:r>
              <w:rPr>
                <w:rFonts w:ascii="Times New Roman" w:hAnsi="Times New Roman" w:cs="Times New Roman"/>
                <w:sz w:val="24"/>
                <w:szCs w:val="24"/>
                <w:lang w:val="kk-KZ"/>
              </w:rPr>
              <w:t>жыйынтыгын</w:t>
            </w:r>
            <w:r>
              <w:rPr>
                <w:rFonts w:ascii="Times New Roman" w:hAnsi="Times New Roman"/>
                <w:sz w:val="24"/>
                <w:szCs w:val="24"/>
                <w:lang w:val="kk-KZ"/>
              </w:rPr>
              <w:t xml:space="preserve">  чыгаруу боюнча </w:t>
            </w:r>
            <w:r>
              <w:rPr>
                <w:rFonts w:ascii="Cambria Math" w:hAnsi="Cambria Math" w:cs="Cambria Math"/>
                <w:sz w:val="24"/>
                <w:szCs w:val="24"/>
                <w:lang w:val="kk-KZ"/>
              </w:rPr>
              <w:t>ѳ</w:t>
            </w:r>
            <w:r>
              <w:rPr>
                <w:rFonts w:ascii="Times New Roman" w:hAnsi="Times New Roman" w:cs="Times New Roman"/>
                <w:sz w:val="24"/>
                <w:szCs w:val="24"/>
                <w:lang w:val="kk-KZ"/>
              </w:rPr>
              <w:t>зүнүн</w:t>
            </w:r>
            <w:r>
              <w:rPr>
                <w:rFonts w:ascii="Times New Roman" w:hAnsi="Times New Roman"/>
                <w:sz w:val="24"/>
                <w:szCs w:val="24"/>
                <w:lang w:val="kk-KZ"/>
              </w:rPr>
              <w:t xml:space="preserve"> </w:t>
            </w:r>
            <w:r>
              <w:rPr>
                <w:rFonts w:ascii="Times New Roman" w:hAnsi="Times New Roman" w:cs="Times New Roman"/>
                <w:sz w:val="24"/>
                <w:szCs w:val="24"/>
                <w:lang w:val="kk-KZ"/>
              </w:rPr>
              <w:t>башка</w:t>
            </w:r>
            <w:r>
              <w:rPr>
                <w:rFonts w:ascii="Times New Roman" w:hAnsi="Times New Roman"/>
                <w:sz w:val="24"/>
                <w:szCs w:val="24"/>
                <w:lang w:val="kk-KZ"/>
              </w:rPr>
              <w:t xml:space="preserve"> </w:t>
            </w:r>
            <w:r>
              <w:rPr>
                <w:rFonts w:ascii="Times New Roman" w:hAnsi="Times New Roman" w:cs="Times New Roman"/>
                <w:sz w:val="24"/>
                <w:szCs w:val="24"/>
                <w:lang w:val="kk-KZ"/>
              </w:rPr>
              <w:t>сунуштарын</w:t>
            </w:r>
            <w:r>
              <w:rPr>
                <w:rFonts w:ascii="Times New Roman" w:hAnsi="Times New Roman"/>
                <w:sz w:val="24"/>
                <w:szCs w:val="24"/>
                <w:lang w:val="kk-KZ"/>
              </w:rPr>
              <w:t xml:space="preserve"> </w:t>
            </w:r>
            <w:r>
              <w:rPr>
                <w:rFonts w:ascii="Times New Roman" w:hAnsi="Times New Roman" w:cs="Times New Roman"/>
                <w:sz w:val="24"/>
                <w:szCs w:val="24"/>
                <w:lang w:val="kk-KZ"/>
              </w:rPr>
              <w:t>киргизет</w:t>
            </w:r>
            <w:r>
              <w:rPr>
                <w:rFonts w:ascii="Times New Roman" w:hAnsi="Times New Roman"/>
                <w:sz w:val="24"/>
                <w:szCs w:val="24"/>
                <w:lang w:val="kk-KZ"/>
              </w:rPr>
              <w:t>.</w:t>
            </w:r>
          </w:p>
        </w:tc>
      </w:tr>
      <w:tr w:rsidR="008C3BB9" w:rsidRPr="008C3BB9" w:rsidTr="008C3BB9">
        <w:trPr>
          <w:trHeight w:val="3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eastAsia="Calibri" w:hAnsi="Times New Roman"/>
                <w:b/>
                <w:sz w:val="24"/>
                <w:szCs w:val="24"/>
                <w:lang w:val="kk-K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eastAsia="Calibri" w:hAnsi="Times New Roman"/>
                <w:b/>
                <w:sz w:val="24"/>
                <w:szCs w:val="24"/>
                <w:lang w:val="kk-KZ"/>
              </w:rPr>
            </w:pPr>
          </w:p>
        </w:tc>
        <w:tc>
          <w:tcPr>
            <w:tcW w:w="11056" w:type="dxa"/>
            <w:gridSpan w:val="3"/>
            <w:tcBorders>
              <w:top w:val="single" w:sz="4" w:space="0" w:color="auto"/>
              <w:left w:val="single" w:sz="4" w:space="0" w:color="000000"/>
              <w:bottom w:val="single" w:sz="4" w:space="0" w:color="auto"/>
              <w:right w:val="single" w:sz="4" w:space="0" w:color="000000"/>
            </w:tcBorders>
            <w:hideMark/>
          </w:tcPr>
          <w:p w:rsidR="008C3BB9" w:rsidRDefault="008C3BB9">
            <w:pPr>
              <w:overflowPunct w:val="0"/>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7.1.1.2. Физикалык кубулуштар боюнча ж</w:t>
            </w:r>
            <w:r>
              <w:rPr>
                <w:rFonts w:ascii="Cambria Math" w:hAnsi="Cambria Math" w:cs="Cambria Math"/>
                <w:b/>
                <w:sz w:val="24"/>
                <w:szCs w:val="24"/>
                <w:lang w:val="kk-KZ"/>
              </w:rPr>
              <w:t>ѳ</w:t>
            </w:r>
            <w:r>
              <w:rPr>
                <w:rFonts w:ascii="Times New Roman" w:hAnsi="Times New Roman" w:cs="Times New Roman"/>
                <w:b/>
                <w:sz w:val="24"/>
                <w:szCs w:val="24"/>
                <w:lang w:val="kk-KZ"/>
              </w:rPr>
              <w:t>н</w:t>
            </w:r>
            <w:r>
              <w:rPr>
                <w:rFonts w:ascii="Cambria Math" w:hAnsi="Cambria Math" w:cs="Cambria Math"/>
                <w:b/>
                <w:sz w:val="24"/>
                <w:szCs w:val="24"/>
                <w:lang w:val="kk-KZ"/>
              </w:rPr>
              <w:t>ѳ</w:t>
            </w:r>
            <w:r>
              <w:rPr>
                <w:rFonts w:ascii="Times New Roman" w:hAnsi="Times New Roman" w:cs="Times New Roman"/>
                <w:b/>
                <w:sz w:val="24"/>
                <w:szCs w:val="24"/>
                <w:lang w:val="kk-KZ"/>
              </w:rPr>
              <w:t>к</w:t>
            </w:r>
            <w:r>
              <w:rPr>
                <w:rFonts w:ascii="Cambria Math" w:hAnsi="Cambria Math" w:cs="Cambria Math"/>
                <w:b/>
                <w:sz w:val="24"/>
                <w:szCs w:val="24"/>
                <w:lang w:val="kk-KZ"/>
              </w:rPr>
              <w:t>ѳ</w:t>
            </w:r>
            <w:r>
              <w:rPr>
                <w:rFonts w:ascii="Times New Roman" w:hAnsi="Times New Roman" w:cs="Times New Roman"/>
                <w:b/>
                <w:sz w:val="24"/>
                <w:szCs w:val="24"/>
                <w:lang w:val="kk-KZ"/>
              </w:rPr>
              <w:t>й</w:t>
            </w:r>
            <w:r>
              <w:rPr>
                <w:rFonts w:ascii="Times New Roman" w:hAnsi="Times New Roman"/>
                <w:b/>
                <w:sz w:val="24"/>
                <w:szCs w:val="24"/>
                <w:lang w:val="kk-KZ"/>
              </w:rPr>
              <w:t xml:space="preserve"> </w:t>
            </w:r>
            <w:r>
              <w:rPr>
                <w:rFonts w:ascii="Times New Roman" w:hAnsi="Times New Roman" w:cs="Times New Roman"/>
                <w:b/>
                <w:sz w:val="24"/>
                <w:szCs w:val="24"/>
                <w:lang w:val="kk-KZ"/>
              </w:rPr>
              <w:t>тажрыйбаларды</w:t>
            </w:r>
            <w:r>
              <w:rPr>
                <w:rFonts w:ascii="Times New Roman" w:hAnsi="Times New Roman"/>
                <w:b/>
                <w:sz w:val="24"/>
                <w:szCs w:val="24"/>
                <w:lang w:val="kk-KZ"/>
              </w:rPr>
              <w:t xml:space="preserve">, </w:t>
            </w:r>
            <w:r>
              <w:rPr>
                <w:rFonts w:ascii="Times New Roman" w:hAnsi="Times New Roman" w:cs="Times New Roman"/>
                <w:b/>
                <w:sz w:val="24"/>
                <w:szCs w:val="24"/>
                <w:lang w:val="kk-KZ"/>
              </w:rPr>
              <w:t>изилд</w:t>
            </w:r>
            <w:r>
              <w:rPr>
                <w:rFonts w:ascii="Cambria Math" w:hAnsi="Cambria Math" w:cs="Cambria Math"/>
                <w:b/>
                <w:sz w:val="24"/>
                <w:szCs w:val="24"/>
                <w:lang w:val="kk-KZ"/>
              </w:rPr>
              <w:t>ѳѳ</w:t>
            </w:r>
            <w:r>
              <w:rPr>
                <w:rFonts w:ascii="Times New Roman" w:hAnsi="Times New Roman" w:cs="Times New Roman"/>
                <w:b/>
                <w:sz w:val="24"/>
                <w:szCs w:val="24"/>
                <w:lang w:val="kk-KZ"/>
              </w:rPr>
              <w:t>л</w:t>
            </w:r>
            <w:r>
              <w:rPr>
                <w:rFonts w:ascii="Cambria Math" w:hAnsi="Cambria Math" w:cs="Cambria Math"/>
                <w:b/>
                <w:sz w:val="24"/>
                <w:szCs w:val="24"/>
                <w:lang w:val="kk-KZ"/>
              </w:rPr>
              <w:t>ѳ</w:t>
            </w:r>
            <w:r>
              <w:rPr>
                <w:rFonts w:ascii="Times New Roman" w:hAnsi="Times New Roman" w:cs="Times New Roman"/>
                <w:b/>
                <w:sz w:val="24"/>
                <w:szCs w:val="24"/>
                <w:lang w:val="kk-KZ"/>
              </w:rPr>
              <w:t>рдү</w:t>
            </w:r>
            <w:r>
              <w:rPr>
                <w:rFonts w:ascii="Times New Roman" w:hAnsi="Times New Roman"/>
                <w:b/>
                <w:sz w:val="24"/>
                <w:szCs w:val="24"/>
                <w:lang w:val="kk-KZ"/>
              </w:rPr>
              <w:t xml:space="preserve"> </w:t>
            </w:r>
            <w:r>
              <w:rPr>
                <w:rFonts w:ascii="Times New Roman" w:hAnsi="Times New Roman" w:cs="Times New Roman"/>
                <w:b/>
                <w:sz w:val="24"/>
                <w:szCs w:val="24"/>
                <w:lang w:val="kk-KZ"/>
              </w:rPr>
              <w:t>жүргүз</w:t>
            </w:r>
            <w:r>
              <w:rPr>
                <w:rFonts w:ascii="Cambria Math" w:hAnsi="Cambria Math" w:cs="Cambria Math"/>
                <w:b/>
                <w:sz w:val="24"/>
                <w:szCs w:val="24"/>
                <w:lang w:val="kk-KZ"/>
              </w:rPr>
              <w:t>ѳ</w:t>
            </w:r>
            <w:r>
              <w:rPr>
                <w:rFonts w:ascii="Times New Roman" w:hAnsi="Times New Roman" w:cs="Times New Roman"/>
                <w:b/>
                <w:sz w:val="24"/>
                <w:szCs w:val="24"/>
                <w:lang w:val="kk-KZ"/>
              </w:rPr>
              <w:t>т</w:t>
            </w:r>
            <w:r>
              <w:rPr>
                <w:rFonts w:ascii="Times New Roman" w:hAnsi="Times New Roman"/>
                <w:b/>
                <w:sz w:val="24"/>
                <w:szCs w:val="24"/>
                <w:lang w:val="kk-KZ"/>
              </w:rPr>
              <w:t>.</w:t>
            </w:r>
          </w:p>
        </w:tc>
      </w:tr>
      <w:tr w:rsidR="008C3BB9" w:rsidRPr="008C3BB9" w:rsidTr="008C3BB9">
        <w:trPr>
          <w:trHeight w:val="1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eastAsia="Calibri" w:hAnsi="Times New Roman"/>
                <w:b/>
                <w:sz w:val="24"/>
                <w:szCs w:val="24"/>
                <w:lang w:val="kk-K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eastAsia="Calibri" w:hAnsi="Times New Roman"/>
                <w:b/>
                <w:sz w:val="24"/>
                <w:szCs w:val="24"/>
                <w:lang w:val="kk-KZ"/>
              </w:rPr>
            </w:pPr>
          </w:p>
        </w:tc>
        <w:tc>
          <w:tcPr>
            <w:tcW w:w="4677" w:type="dxa"/>
            <w:tcBorders>
              <w:top w:val="single" w:sz="4" w:space="0" w:color="auto"/>
              <w:left w:val="single" w:sz="4" w:space="0" w:color="000000"/>
              <w:bottom w:val="single" w:sz="4" w:space="0" w:color="000000"/>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after="0" w:line="240" w:lineRule="auto"/>
              <w:ind w:left="0" w:firstLine="0"/>
              <w:jc w:val="both"/>
              <w:rPr>
                <w:rFonts w:ascii="Times New Roman" w:hAnsi="Times New Roman"/>
                <w:b/>
                <w:sz w:val="24"/>
                <w:szCs w:val="24"/>
                <w:lang w:val="kk-KZ"/>
              </w:rPr>
            </w:pPr>
            <w:r>
              <w:rPr>
                <w:rFonts w:ascii="Times New Roman" w:hAnsi="Times New Roman"/>
                <w:sz w:val="24"/>
                <w:szCs w:val="24"/>
                <w:lang w:val="kk-KZ"/>
              </w:rPr>
              <w:t>Физикалык кубулуштар боюнча ж</w:t>
            </w:r>
            <w:r>
              <w:rPr>
                <w:rFonts w:ascii="Cambria Math" w:hAnsi="Cambria Math" w:cs="Cambria Math"/>
                <w:sz w:val="24"/>
                <w:szCs w:val="24"/>
                <w:lang w:val="kk-KZ"/>
              </w:rPr>
              <w:t>ѳ</w:t>
            </w:r>
            <w:r>
              <w:rPr>
                <w:rFonts w:ascii="Times New Roman" w:hAnsi="Times New Roman" w:cs="Times New Roman"/>
                <w:sz w:val="24"/>
                <w:szCs w:val="24"/>
                <w:lang w:val="kk-KZ"/>
              </w:rPr>
              <w:t>н</w:t>
            </w:r>
            <w:r>
              <w:rPr>
                <w:rFonts w:ascii="Cambria Math" w:hAnsi="Cambria Math" w:cs="Cambria Math"/>
                <w:sz w:val="24"/>
                <w:szCs w:val="24"/>
                <w:lang w:val="kk-KZ"/>
              </w:rPr>
              <w:t>ѳ</w:t>
            </w:r>
            <w:r>
              <w:rPr>
                <w:rFonts w:ascii="Times New Roman" w:hAnsi="Times New Roman" w:cs="Times New Roman"/>
                <w:sz w:val="24"/>
                <w:szCs w:val="24"/>
                <w:lang w:val="kk-KZ"/>
              </w:rPr>
              <w:t>к</w:t>
            </w:r>
            <w:r>
              <w:rPr>
                <w:rFonts w:ascii="Cambria Math" w:hAnsi="Cambria Math" w:cs="Cambria Math"/>
                <w:sz w:val="24"/>
                <w:szCs w:val="24"/>
                <w:lang w:val="kk-KZ"/>
              </w:rPr>
              <w:t>ѳ</w:t>
            </w:r>
            <w:r>
              <w:rPr>
                <w:rFonts w:ascii="Times New Roman" w:hAnsi="Times New Roman" w:cs="Times New Roman"/>
                <w:sz w:val="24"/>
                <w:szCs w:val="24"/>
                <w:lang w:val="kk-KZ"/>
              </w:rPr>
              <w:t>й</w:t>
            </w:r>
            <w:r>
              <w:rPr>
                <w:rFonts w:ascii="Times New Roman" w:hAnsi="Times New Roman"/>
                <w:sz w:val="24"/>
                <w:szCs w:val="24"/>
                <w:lang w:val="kk-KZ"/>
              </w:rPr>
              <w:t xml:space="preserve"> </w:t>
            </w:r>
            <w:r>
              <w:rPr>
                <w:rFonts w:ascii="Times New Roman" w:hAnsi="Times New Roman" w:cs="Times New Roman"/>
                <w:sz w:val="24"/>
                <w:szCs w:val="24"/>
                <w:lang w:val="kk-KZ"/>
              </w:rPr>
              <w:t>тажрыйбаларды</w:t>
            </w:r>
            <w:r>
              <w:rPr>
                <w:rFonts w:ascii="Times New Roman" w:hAnsi="Times New Roman"/>
                <w:sz w:val="24"/>
                <w:szCs w:val="24"/>
                <w:lang w:val="kk-KZ"/>
              </w:rPr>
              <w:t xml:space="preserve">, </w:t>
            </w:r>
            <w:r>
              <w:rPr>
                <w:rFonts w:ascii="Times New Roman" w:hAnsi="Times New Roman" w:cs="Times New Roman"/>
                <w:sz w:val="24"/>
                <w:szCs w:val="24"/>
                <w:lang w:val="kk-KZ"/>
              </w:rPr>
              <w:t>изилд</w:t>
            </w:r>
            <w:r>
              <w:rPr>
                <w:rFonts w:ascii="Cambria Math" w:hAnsi="Cambria Math" w:cs="Cambria Math"/>
                <w:sz w:val="24"/>
                <w:szCs w:val="24"/>
                <w:lang w:val="kk-KZ"/>
              </w:rPr>
              <w:t>ѳѳ</w:t>
            </w:r>
            <w:r>
              <w:rPr>
                <w:rFonts w:ascii="Times New Roman" w:hAnsi="Times New Roman" w:cs="Times New Roman"/>
                <w:sz w:val="24"/>
                <w:szCs w:val="24"/>
                <w:lang w:val="kk-KZ"/>
              </w:rPr>
              <w:t>л</w:t>
            </w:r>
            <w:r>
              <w:rPr>
                <w:rFonts w:ascii="Cambria Math" w:hAnsi="Cambria Math" w:cs="Cambria Math"/>
                <w:sz w:val="24"/>
                <w:szCs w:val="24"/>
                <w:lang w:val="kk-KZ"/>
              </w:rPr>
              <w:t>ѳ</w:t>
            </w:r>
            <w:r>
              <w:rPr>
                <w:rFonts w:ascii="Times New Roman" w:hAnsi="Times New Roman" w:cs="Times New Roman"/>
                <w:sz w:val="24"/>
                <w:szCs w:val="24"/>
                <w:lang w:val="kk-KZ"/>
              </w:rPr>
              <w:t>рдү</w:t>
            </w:r>
            <w:r>
              <w:rPr>
                <w:rFonts w:ascii="Times New Roman" w:hAnsi="Times New Roman"/>
                <w:sz w:val="24"/>
                <w:szCs w:val="24"/>
                <w:lang w:val="kk-KZ"/>
              </w:rPr>
              <w:t xml:space="preserve"> </w:t>
            </w:r>
            <w:r>
              <w:rPr>
                <w:rFonts w:ascii="Times New Roman" w:hAnsi="Times New Roman" w:cs="Times New Roman"/>
                <w:sz w:val="24"/>
                <w:szCs w:val="24"/>
                <w:lang w:val="kk-KZ"/>
              </w:rPr>
              <w:t>мугалимдин</w:t>
            </w:r>
            <w:r>
              <w:rPr>
                <w:rFonts w:ascii="Times New Roman" w:hAnsi="Times New Roman"/>
                <w:sz w:val="24"/>
                <w:szCs w:val="24"/>
                <w:lang w:val="kk-KZ"/>
              </w:rPr>
              <w:t xml:space="preserve"> </w:t>
            </w:r>
            <w:r>
              <w:rPr>
                <w:rFonts w:ascii="Times New Roman" w:hAnsi="Times New Roman" w:cs="Times New Roman"/>
                <w:sz w:val="24"/>
                <w:szCs w:val="24"/>
                <w:lang w:val="kk-KZ"/>
              </w:rPr>
              <w:t>жардамы</w:t>
            </w:r>
            <w:r>
              <w:rPr>
                <w:rFonts w:ascii="Times New Roman" w:hAnsi="Times New Roman"/>
                <w:sz w:val="24"/>
                <w:szCs w:val="24"/>
                <w:lang w:val="kk-KZ"/>
              </w:rPr>
              <w:t xml:space="preserve"> менен жүргүз</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w:t>
            </w:r>
          </w:p>
        </w:tc>
        <w:tc>
          <w:tcPr>
            <w:tcW w:w="2835" w:type="dxa"/>
            <w:tcBorders>
              <w:top w:val="single" w:sz="4" w:space="0" w:color="auto"/>
              <w:left w:val="single" w:sz="4" w:space="0" w:color="000000"/>
              <w:bottom w:val="single" w:sz="4" w:space="0" w:color="000000"/>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after="0" w:line="240" w:lineRule="auto"/>
              <w:ind w:left="0" w:firstLine="0"/>
              <w:jc w:val="both"/>
              <w:rPr>
                <w:rFonts w:ascii="Times New Roman" w:hAnsi="Times New Roman"/>
                <w:b/>
                <w:sz w:val="24"/>
                <w:szCs w:val="24"/>
                <w:lang w:val="kk-KZ"/>
              </w:rPr>
            </w:pPr>
            <w:r>
              <w:rPr>
                <w:rFonts w:ascii="Times New Roman" w:hAnsi="Times New Roman"/>
                <w:sz w:val="24"/>
                <w:szCs w:val="24"/>
                <w:lang w:val="kk-KZ"/>
              </w:rPr>
              <w:t>Физикалык кубулуштар боюнча ж</w:t>
            </w:r>
            <w:r>
              <w:rPr>
                <w:rFonts w:ascii="Cambria Math" w:hAnsi="Cambria Math" w:cs="Cambria Math"/>
                <w:sz w:val="24"/>
                <w:szCs w:val="24"/>
                <w:lang w:val="kk-KZ"/>
              </w:rPr>
              <w:t>ѳ</w:t>
            </w:r>
            <w:r>
              <w:rPr>
                <w:rFonts w:ascii="Times New Roman" w:hAnsi="Times New Roman" w:cs="Times New Roman"/>
                <w:sz w:val="24"/>
                <w:szCs w:val="24"/>
                <w:lang w:val="kk-KZ"/>
              </w:rPr>
              <w:t>н</w:t>
            </w:r>
            <w:r>
              <w:rPr>
                <w:rFonts w:ascii="Cambria Math" w:hAnsi="Cambria Math" w:cs="Cambria Math"/>
                <w:sz w:val="24"/>
                <w:szCs w:val="24"/>
                <w:lang w:val="kk-KZ"/>
              </w:rPr>
              <w:t>ѳ</w:t>
            </w:r>
            <w:r>
              <w:rPr>
                <w:rFonts w:ascii="Times New Roman" w:hAnsi="Times New Roman" w:cs="Times New Roman"/>
                <w:sz w:val="24"/>
                <w:szCs w:val="24"/>
                <w:lang w:val="kk-KZ"/>
              </w:rPr>
              <w:t>к</w:t>
            </w:r>
            <w:r>
              <w:rPr>
                <w:rFonts w:ascii="Cambria Math" w:hAnsi="Cambria Math" w:cs="Cambria Math"/>
                <w:sz w:val="24"/>
                <w:szCs w:val="24"/>
                <w:lang w:val="kk-KZ"/>
              </w:rPr>
              <w:t>ѳ</w:t>
            </w:r>
            <w:r>
              <w:rPr>
                <w:rFonts w:ascii="Times New Roman" w:hAnsi="Times New Roman" w:cs="Times New Roman"/>
                <w:sz w:val="24"/>
                <w:szCs w:val="24"/>
                <w:lang w:val="kk-KZ"/>
              </w:rPr>
              <w:t>й</w:t>
            </w:r>
            <w:r>
              <w:rPr>
                <w:rFonts w:ascii="Times New Roman" w:hAnsi="Times New Roman"/>
                <w:sz w:val="24"/>
                <w:szCs w:val="24"/>
                <w:lang w:val="kk-KZ"/>
              </w:rPr>
              <w:t xml:space="preserve"> </w:t>
            </w:r>
            <w:r>
              <w:rPr>
                <w:rFonts w:ascii="Times New Roman" w:hAnsi="Times New Roman" w:cs="Times New Roman"/>
                <w:sz w:val="24"/>
                <w:szCs w:val="24"/>
                <w:lang w:val="kk-KZ"/>
              </w:rPr>
              <w:t>тажрыйбаларды</w:t>
            </w:r>
            <w:r>
              <w:rPr>
                <w:rFonts w:ascii="Times New Roman" w:hAnsi="Times New Roman"/>
                <w:sz w:val="24"/>
                <w:szCs w:val="24"/>
                <w:lang w:val="kk-KZ"/>
              </w:rPr>
              <w:t xml:space="preserve">, </w:t>
            </w:r>
            <w:r>
              <w:rPr>
                <w:rFonts w:ascii="Times New Roman" w:hAnsi="Times New Roman" w:cs="Times New Roman"/>
                <w:sz w:val="24"/>
                <w:szCs w:val="24"/>
                <w:lang w:val="kk-KZ"/>
              </w:rPr>
              <w:t>изилд</w:t>
            </w:r>
            <w:r>
              <w:rPr>
                <w:rFonts w:ascii="Cambria Math" w:hAnsi="Cambria Math" w:cs="Cambria Math"/>
                <w:sz w:val="24"/>
                <w:szCs w:val="24"/>
                <w:lang w:val="kk-KZ"/>
              </w:rPr>
              <w:t>ѳѳ</w:t>
            </w:r>
            <w:r>
              <w:rPr>
                <w:rFonts w:ascii="Times New Roman" w:hAnsi="Times New Roman" w:cs="Times New Roman"/>
                <w:sz w:val="24"/>
                <w:szCs w:val="24"/>
                <w:lang w:val="kk-KZ"/>
              </w:rPr>
              <w:t>л</w:t>
            </w:r>
            <w:r>
              <w:rPr>
                <w:rFonts w:ascii="Cambria Math" w:hAnsi="Cambria Math" w:cs="Cambria Math"/>
                <w:sz w:val="24"/>
                <w:szCs w:val="24"/>
                <w:lang w:val="kk-KZ"/>
              </w:rPr>
              <w:t>ѳ</w:t>
            </w:r>
            <w:r>
              <w:rPr>
                <w:rFonts w:ascii="Times New Roman" w:hAnsi="Times New Roman" w:cs="Times New Roman"/>
                <w:sz w:val="24"/>
                <w:szCs w:val="24"/>
                <w:lang w:val="kk-KZ"/>
              </w:rPr>
              <w:t>рдү</w:t>
            </w:r>
            <w:r>
              <w:rPr>
                <w:rFonts w:ascii="Times New Roman" w:hAnsi="Times New Roman"/>
                <w:sz w:val="24"/>
                <w:szCs w:val="24"/>
                <w:lang w:val="kk-KZ"/>
              </w:rPr>
              <w:t xml:space="preserve"> </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алдынча</w:t>
            </w:r>
            <w:r>
              <w:rPr>
                <w:rFonts w:ascii="Times New Roman" w:hAnsi="Times New Roman"/>
                <w:sz w:val="24"/>
                <w:szCs w:val="24"/>
                <w:lang w:val="kk-KZ"/>
              </w:rPr>
              <w:t xml:space="preserve"> </w:t>
            </w:r>
            <w:r>
              <w:rPr>
                <w:rFonts w:ascii="Times New Roman" w:hAnsi="Times New Roman" w:cs="Times New Roman"/>
                <w:sz w:val="24"/>
                <w:szCs w:val="24"/>
                <w:lang w:val="kk-KZ"/>
              </w:rPr>
              <w:t>жүргүз</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w:t>
            </w:r>
          </w:p>
        </w:tc>
        <w:tc>
          <w:tcPr>
            <w:tcW w:w="3544" w:type="dxa"/>
            <w:tcBorders>
              <w:top w:val="single" w:sz="4" w:space="0" w:color="auto"/>
              <w:left w:val="single" w:sz="4" w:space="0" w:color="000000"/>
              <w:bottom w:val="single" w:sz="4" w:space="0" w:color="000000"/>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Физикалык кубулуштар боюнча ж</w:t>
            </w:r>
            <w:r>
              <w:rPr>
                <w:rFonts w:ascii="Cambria Math" w:hAnsi="Cambria Math" w:cs="Cambria Math"/>
                <w:sz w:val="24"/>
                <w:szCs w:val="24"/>
                <w:lang w:val="kk-KZ"/>
              </w:rPr>
              <w:t>ѳ</w:t>
            </w:r>
            <w:r>
              <w:rPr>
                <w:rFonts w:ascii="Times New Roman" w:hAnsi="Times New Roman" w:cs="Times New Roman"/>
                <w:sz w:val="24"/>
                <w:szCs w:val="24"/>
                <w:lang w:val="kk-KZ"/>
              </w:rPr>
              <w:t>н</w:t>
            </w:r>
            <w:r>
              <w:rPr>
                <w:rFonts w:ascii="Cambria Math" w:hAnsi="Cambria Math" w:cs="Cambria Math"/>
                <w:sz w:val="24"/>
                <w:szCs w:val="24"/>
                <w:lang w:val="kk-KZ"/>
              </w:rPr>
              <w:t>ѳ</w:t>
            </w:r>
            <w:r>
              <w:rPr>
                <w:rFonts w:ascii="Times New Roman" w:hAnsi="Times New Roman" w:cs="Times New Roman"/>
                <w:sz w:val="24"/>
                <w:szCs w:val="24"/>
                <w:lang w:val="kk-KZ"/>
              </w:rPr>
              <w:t>к</w:t>
            </w:r>
            <w:r>
              <w:rPr>
                <w:rFonts w:ascii="Cambria Math" w:hAnsi="Cambria Math" w:cs="Cambria Math"/>
                <w:sz w:val="24"/>
                <w:szCs w:val="24"/>
                <w:lang w:val="kk-KZ"/>
              </w:rPr>
              <w:t>ѳ</w:t>
            </w:r>
            <w:r>
              <w:rPr>
                <w:rFonts w:ascii="Times New Roman" w:hAnsi="Times New Roman" w:cs="Times New Roman"/>
                <w:sz w:val="24"/>
                <w:szCs w:val="24"/>
                <w:lang w:val="kk-KZ"/>
              </w:rPr>
              <w:t>й</w:t>
            </w:r>
            <w:r>
              <w:rPr>
                <w:rFonts w:ascii="Times New Roman" w:hAnsi="Times New Roman"/>
                <w:sz w:val="24"/>
                <w:szCs w:val="24"/>
                <w:lang w:val="kk-KZ"/>
              </w:rPr>
              <w:t xml:space="preserve"> </w:t>
            </w:r>
            <w:r>
              <w:rPr>
                <w:rFonts w:ascii="Times New Roman" w:hAnsi="Times New Roman" w:cs="Times New Roman"/>
                <w:sz w:val="24"/>
                <w:szCs w:val="24"/>
                <w:lang w:val="kk-KZ"/>
              </w:rPr>
              <w:t>тажрыйбаларды</w:t>
            </w:r>
            <w:r>
              <w:rPr>
                <w:rFonts w:ascii="Times New Roman" w:hAnsi="Times New Roman"/>
                <w:sz w:val="24"/>
                <w:szCs w:val="24"/>
                <w:lang w:val="kk-KZ"/>
              </w:rPr>
              <w:t xml:space="preserve">, </w:t>
            </w:r>
            <w:r>
              <w:rPr>
                <w:rFonts w:ascii="Times New Roman" w:hAnsi="Times New Roman" w:cs="Times New Roman"/>
                <w:sz w:val="24"/>
                <w:szCs w:val="24"/>
                <w:lang w:val="kk-KZ"/>
              </w:rPr>
              <w:t>изилд</w:t>
            </w:r>
            <w:r>
              <w:rPr>
                <w:rFonts w:ascii="Cambria Math" w:hAnsi="Cambria Math" w:cs="Cambria Math"/>
                <w:sz w:val="24"/>
                <w:szCs w:val="24"/>
                <w:lang w:val="kk-KZ"/>
              </w:rPr>
              <w:t>ѳѳ</w:t>
            </w:r>
            <w:r>
              <w:rPr>
                <w:rFonts w:ascii="Times New Roman" w:hAnsi="Times New Roman" w:cs="Times New Roman"/>
                <w:sz w:val="24"/>
                <w:szCs w:val="24"/>
                <w:lang w:val="kk-KZ"/>
              </w:rPr>
              <w:t>л</w:t>
            </w:r>
            <w:r>
              <w:rPr>
                <w:rFonts w:ascii="Cambria Math" w:hAnsi="Cambria Math" w:cs="Cambria Math"/>
                <w:sz w:val="24"/>
                <w:szCs w:val="24"/>
                <w:lang w:val="kk-KZ"/>
              </w:rPr>
              <w:t>ѳ</w:t>
            </w:r>
            <w:r>
              <w:rPr>
                <w:rFonts w:ascii="Times New Roman" w:hAnsi="Times New Roman" w:cs="Times New Roman"/>
                <w:sz w:val="24"/>
                <w:szCs w:val="24"/>
                <w:lang w:val="kk-KZ"/>
              </w:rPr>
              <w:t>рдү</w:t>
            </w:r>
            <w:r>
              <w:rPr>
                <w:rFonts w:ascii="Times New Roman" w:hAnsi="Times New Roman"/>
                <w:sz w:val="24"/>
                <w:szCs w:val="24"/>
                <w:lang w:val="kk-KZ"/>
              </w:rPr>
              <w:t xml:space="preserve"> </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алдынча</w:t>
            </w:r>
            <w:r>
              <w:rPr>
                <w:rFonts w:ascii="Times New Roman" w:hAnsi="Times New Roman"/>
                <w:sz w:val="24"/>
                <w:szCs w:val="24"/>
                <w:lang w:val="kk-KZ"/>
              </w:rPr>
              <w:t xml:space="preserve"> </w:t>
            </w:r>
            <w:r>
              <w:rPr>
                <w:rFonts w:ascii="Times New Roman" w:hAnsi="Times New Roman" w:cs="Times New Roman"/>
                <w:sz w:val="24"/>
                <w:szCs w:val="24"/>
                <w:lang w:val="kk-KZ"/>
              </w:rPr>
              <w:t>жана</w:t>
            </w:r>
            <w:r>
              <w:rPr>
                <w:rFonts w:ascii="Times New Roman" w:hAnsi="Times New Roman"/>
                <w:sz w:val="24"/>
                <w:szCs w:val="24"/>
                <w:lang w:val="kk-KZ"/>
              </w:rPr>
              <w:t xml:space="preserve"> чыгармачылык менен жүргүз</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 xml:space="preserve"> .</w:t>
            </w:r>
          </w:p>
        </w:tc>
      </w:tr>
      <w:tr w:rsidR="008C3BB9" w:rsidRPr="008C3BB9" w:rsidTr="008C3BB9">
        <w:trPr>
          <w:trHeight w:val="3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eastAsia="Calibri" w:hAnsi="Times New Roman"/>
                <w:b/>
                <w:sz w:val="24"/>
                <w:szCs w:val="24"/>
                <w:lang w:val="kk-KZ"/>
              </w:rPr>
            </w:pP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8C3BB9" w:rsidRDefault="008C3BB9" w:rsidP="00CF4C05">
            <w:pPr>
              <w:pStyle w:val="a3"/>
              <w:numPr>
                <w:ilvl w:val="1"/>
                <w:numId w:val="94"/>
              </w:numPr>
              <w:tabs>
                <w:tab w:val="left" w:pos="34"/>
                <w:tab w:val="left" w:pos="435"/>
              </w:tabs>
              <w:ind w:left="459" w:hanging="425"/>
              <w:jc w:val="both"/>
              <w:rPr>
                <w:rFonts w:ascii="Times New Roman" w:hAnsi="Times New Roman"/>
                <w:b/>
                <w:bCs/>
                <w:sz w:val="24"/>
                <w:szCs w:val="24"/>
                <w:lang w:val="kk-KZ"/>
              </w:rPr>
            </w:pPr>
            <w:r w:rsidRPr="008C3BB9">
              <w:rPr>
                <w:rFonts w:ascii="Times New Roman" w:hAnsi="Times New Roman"/>
                <w:b/>
                <w:bCs/>
                <w:sz w:val="24"/>
                <w:szCs w:val="24"/>
                <w:lang w:val="kk-KZ"/>
              </w:rPr>
              <w:t>Кубулуштарды илимий негизде түшүндүрүү (чечмел</w:t>
            </w:r>
            <w:r w:rsidRPr="008C3BB9">
              <w:rPr>
                <w:rFonts w:ascii="Cambria Math" w:hAnsi="Cambria Math" w:cs="Cambria Math"/>
                <w:b/>
                <w:bCs/>
                <w:sz w:val="24"/>
                <w:szCs w:val="24"/>
                <w:lang w:val="kk-KZ"/>
              </w:rPr>
              <w:t>ѳѳ</w:t>
            </w:r>
            <w:r w:rsidRPr="008C3BB9">
              <w:rPr>
                <w:rFonts w:ascii="Times New Roman" w:hAnsi="Times New Roman"/>
                <w:b/>
                <w:bCs/>
                <w:sz w:val="24"/>
                <w:szCs w:val="24"/>
                <w:lang w:val="kk-KZ"/>
              </w:rPr>
              <w:t>)</w:t>
            </w:r>
          </w:p>
        </w:tc>
        <w:tc>
          <w:tcPr>
            <w:tcW w:w="11056" w:type="dxa"/>
            <w:gridSpan w:val="3"/>
            <w:tcBorders>
              <w:top w:val="single" w:sz="4" w:space="0" w:color="000000"/>
              <w:left w:val="single" w:sz="4" w:space="0" w:color="000000"/>
              <w:bottom w:val="single" w:sz="4" w:space="0" w:color="auto"/>
              <w:right w:val="single" w:sz="4" w:space="0" w:color="000000"/>
            </w:tcBorders>
            <w:hideMark/>
          </w:tcPr>
          <w:p w:rsidR="008C3BB9" w:rsidRDefault="008C3BB9">
            <w:pPr>
              <w:tabs>
                <w:tab w:val="left" w:pos="175"/>
              </w:tabs>
              <w:overflowPunct w:val="0"/>
              <w:autoSpaceDE w:val="0"/>
              <w:autoSpaceDN w:val="0"/>
              <w:adjustRightInd w:val="0"/>
              <w:jc w:val="center"/>
              <w:rPr>
                <w:rFonts w:ascii="Times New Roman" w:hAnsi="Times New Roman"/>
                <w:b/>
                <w:sz w:val="24"/>
                <w:szCs w:val="24"/>
                <w:lang w:val="kk-KZ"/>
              </w:rPr>
            </w:pPr>
            <w:r>
              <w:rPr>
                <w:rFonts w:ascii="Times New Roman" w:hAnsi="Times New Roman"/>
                <w:b/>
                <w:sz w:val="24"/>
                <w:szCs w:val="24"/>
                <w:lang w:val="kk-KZ"/>
              </w:rPr>
              <w:t>7.1.2.1. Механикалык кубулуштардын табиятын илимий негизде түшүндүр</w:t>
            </w:r>
            <w:r>
              <w:rPr>
                <w:rFonts w:ascii="Cambria Math" w:hAnsi="Cambria Math" w:cs="Cambria Math"/>
                <w:b/>
                <w:sz w:val="24"/>
                <w:szCs w:val="24"/>
                <w:lang w:val="kk-KZ"/>
              </w:rPr>
              <w:t>ѳ</w:t>
            </w:r>
            <w:r>
              <w:rPr>
                <w:rFonts w:ascii="Times New Roman" w:hAnsi="Times New Roman" w:cs="Times New Roman"/>
                <w:b/>
                <w:sz w:val="24"/>
                <w:szCs w:val="24"/>
                <w:lang w:val="kk-KZ"/>
              </w:rPr>
              <w:t>т</w:t>
            </w:r>
            <w:r>
              <w:rPr>
                <w:rFonts w:ascii="Times New Roman" w:hAnsi="Times New Roman"/>
                <w:b/>
                <w:sz w:val="24"/>
                <w:szCs w:val="24"/>
                <w:lang w:val="kk-KZ"/>
              </w:rPr>
              <w:t>.</w:t>
            </w:r>
          </w:p>
        </w:tc>
      </w:tr>
      <w:tr w:rsidR="008C3BB9" w:rsidRPr="008C3BB9" w:rsidTr="008C3BB9">
        <w:trPr>
          <w:trHeight w:val="6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eastAsia="Calibri" w:hAnsi="Times New Roman"/>
                <w:b/>
                <w:sz w:val="24"/>
                <w:szCs w:val="24"/>
                <w:lang w:val="kk-K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eastAsia="Calibri" w:hAnsi="Times New Roman"/>
                <w:b/>
                <w:bCs/>
                <w:sz w:val="24"/>
                <w:szCs w:val="24"/>
                <w:lang w:val="kk-KZ"/>
              </w:rPr>
            </w:pPr>
          </w:p>
        </w:tc>
        <w:tc>
          <w:tcPr>
            <w:tcW w:w="4677" w:type="dxa"/>
            <w:tcBorders>
              <w:top w:val="single" w:sz="4" w:space="0" w:color="auto"/>
              <w:left w:val="single" w:sz="4" w:space="0" w:color="000000"/>
              <w:bottom w:val="single" w:sz="4" w:space="0" w:color="000000"/>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Механикалык кубулушутардын табиятын мугалимдин жардамы менен илимий негизде түшүндүр</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w:t>
            </w:r>
          </w:p>
        </w:tc>
        <w:tc>
          <w:tcPr>
            <w:tcW w:w="2835" w:type="dxa"/>
            <w:tcBorders>
              <w:top w:val="single" w:sz="4" w:space="0" w:color="auto"/>
              <w:left w:val="single" w:sz="4" w:space="0" w:color="000000"/>
              <w:bottom w:val="single" w:sz="4" w:space="0" w:color="000000"/>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 xml:space="preserve">Механикалык кубулушутардын табиятын илимий негизде </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алдынча</w:t>
            </w:r>
            <w:r>
              <w:rPr>
                <w:rFonts w:ascii="Times New Roman" w:hAnsi="Times New Roman"/>
                <w:sz w:val="24"/>
                <w:szCs w:val="24"/>
                <w:lang w:val="kk-KZ"/>
              </w:rPr>
              <w:t xml:space="preserve"> </w:t>
            </w:r>
            <w:r>
              <w:rPr>
                <w:rFonts w:ascii="Times New Roman" w:hAnsi="Times New Roman" w:cs="Times New Roman"/>
                <w:sz w:val="24"/>
                <w:szCs w:val="24"/>
                <w:lang w:val="kk-KZ"/>
              </w:rPr>
              <w:t>түшүндүр</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w:t>
            </w:r>
          </w:p>
        </w:tc>
        <w:tc>
          <w:tcPr>
            <w:tcW w:w="3544" w:type="dxa"/>
            <w:tcBorders>
              <w:top w:val="single" w:sz="4" w:space="0" w:color="auto"/>
              <w:left w:val="single" w:sz="4" w:space="0" w:color="000000"/>
              <w:bottom w:val="single" w:sz="4" w:space="0" w:color="000000"/>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 xml:space="preserve">Механикалык кубулушутардын табиятын илимий негизде </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алдынча</w:t>
            </w:r>
            <w:r>
              <w:rPr>
                <w:rFonts w:ascii="Times New Roman" w:hAnsi="Times New Roman"/>
                <w:sz w:val="24"/>
                <w:szCs w:val="24"/>
                <w:lang w:val="kk-KZ"/>
              </w:rPr>
              <w:t xml:space="preserve"> </w:t>
            </w:r>
            <w:r>
              <w:rPr>
                <w:rFonts w:ascii="Times New Roman" w:hAnsi="Times New Roman" w:cs="Times New Roman"/>
                <w:sz w:val="24"/>
                <w:szCs w:val="24"/>
                <w:lang w:val="kk-KZ"/>
              </w:rPr>
              <w:t>жана</w:t>
            </w:r>
            <w:r>
              <w:rPr>
                <w:rFonts w:ascii="Times New Roman" w:hAnsi="Times New Roman"/>
                <w:sz w:val="24"/>
                <w:szCs w:val="24"/>
                <w:lang w:val="kk-KZ"/>
              </w:rPr>
              <w:t xml:space="preserve"> </w:t>
            </w:r>
            <w:r>
              <w:rPr>
                <w:rFonts w:ascii="Times New Roman" w:hAnsi="Times New Roman" w:cs="Times New Roman"/>
                <w:sz w:val="24"/>
                <w:szCs w:val="24"/>
                <w:lang w:val="kk-KZ"/>
              </w:rPr>
              <w:t>чыгармачылык</w:t>
            </w:r>
            <w:r>
              <w:rPr>
                <w:rFonts w:ascii="Times New Roman" w:hAnsi="Times New Roman"/>
                <w:sz w:val="24"/>
                <w:szCs w:val="24"/>
                <w:lang w:val="kk-KZ"/>
              </w:rPr>
              <w:t xml:space="preserve"> </w:t>
            </w:r>
            <w:r>
              <w:rPr>
                <w:rFonts w:ascii="Times New Roman" w:hAnsi="Times New Roman" w:cs="Times New Roman"/>
                <w:sz w:val="24"/>
                <w:szCs w:val="24"/>
                <w:lang w:val="kk-KZ"/>
              </w:rPr>
              <w:t>менен</w:t>
            </w:r>
            <w:r>
              <w:rPr>
                <w:rFonts w:ascii="Times New Roman" w:hAnsi="Times New Roman"/>
                <w:sz w:val="24"/>
                <w:szCs w:val="24"/>
                <w:lang w:val="kk-KZ"/>
              </w:rPr>
              <w:t xml:space="preserve"> </w:t>
            </w:r>
            <w:r>
              <w:rPr>
                <w:rFonts w:ascii="Times New Roman" w:hAnsi="Times New Roman" w:cs="Times New Roman"/>
                <w:sz w:val="24"/>
                <w:szCs w:val="24"/>
                <w:lang w:val="kk-KZ"/>
              </w:rPr>
              <w:t>түшүндүр</w:t>
            </w:r>
            <w:r>
              <w:rPr>
                <w:rFonts w:ascii="Cambria Math" w:hAnsi="Cambria Math" w:cs="Cambria Math"/>
                <w:sz w:val="24"/>
                <w:szCs w:val="24"/>
                <w:lang w:val="kk-KZ"/>
              </w:rPr>
              <w:t>ѳ</w:t>
            </w:r>
            <w:r>
              <w:rPr>
                <w:rFonts w:ascii="Times New Roman" w:hAnsi="Times New Roman" w:cs="Times New Roman"/>
                <w:sz w:val="24"/>
                <w:szCs w:val="24"/>
                <w:lang w:val="kk-KZ"/>
              </w:rPr>
              <w:t>т</w:t>
            </w:r>
            <w:r>
              <w:rPr>
                <w:rFonts w:ascii="Times New Roman" w:hAnsi="Times New Roman"/>
                <w:sz w:val="24"/>
                <w:szCs w:val="24"/>
                <w:lang w:val="kk-KZ"/>
              </w:rPr>
              <w:t>.</w:t>
            </w:r>
          </w:p>
        </w:tc>
      </w:tr>
      <w:tr w:rsidR="008C3BB9" w:rsidTr="008C3BB9">
        <w:trPr>
          <w:trHeight w:val="3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eastAsia="Calibri" w:hAnsi="Times New Roman"/>
                <w:b/>
                <w:sz w:val="24"/>
                <w:szCs w:val="24"/>
                <w:lang w:val="kk-KZ"/>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8C3BB9" w:rsidRDefault="008C3BB9" w:rsidP="00CF4C05">
            <w:pPr>
              <w:pStyle w:val="a3"/>
              <w:numPr>
                <w:ilvl w:val="1"/>
                <w:numId w:val="94"/>
              </w:numPr>
              <w:tabs>
                <w:tab w:val="left" w:pos="34"/>
                <w:tab w:val="left" w:pos="435"/>
              </w:tabs>
              <w:ind w:left="459" w:hanging="425"/>
              <w:jc w:val="both"/>
              <w:rPr>
                <w:rFonts w:ascii="Times New Roman" w:hAnsi="Times New Roman"/>
                <w:b/>
                <w:bCs/>
                <w:sz w:val="24"/>
                <w:szCs w:val="24"/>
              </w:rPr>
            </w:pPr>
            <w:r>
              <w:rPr>
                <w:rFonts w:ascii="Times New Roman" w:hAnsi="Times New Roman"/>
                <w:b/>
                <w:bCs/>
                <w:sz w:val="24"/>
                <w:szCs w:val="24"/>
              </w:rPr>
              <w:t>Илимий далилдерди колдонуу</w:t>
            </w:r>
          </w:p>
          <w:p w:rsidR="008C3BB9" w:rsidRDefault="008C3BB9">
            <w:pPr>
              <w:pStyle w:val="a3"/>
              <w:tabs>
                <w:tab w:val="left" w:pos="34"/>
                <w:tab w:val="left" w:pos="435"/>
              </w:tabs>
              <w:ind w:left="459"/>
              <w:rPr>
                <w:rFonts w:ascii="Times New Roman" w:hAnsi="Times New Roman"/>
                <w:b/>
                <w:bCs/>
                <w:sz w:val="24"/>
                <w:szCs w:val="24"/>
              </w:rPr>
            </w:pPr>
          </w:p>
        </w:tc>
        <w:tc>
          <w:tcPr>
            <w:tcW w:w="11056" w:type="dxa"/>
            <w:gridSpan w:val="3"/>
            <w:tcBorders>
              <w:top w:val="single" w:sz="4" w:space="0" w:color="000000"/>
              <w:left w:val="single" w:sz="4" w:space="0" w:color="000000"/>
              <w:bottom w:val="single" w:sz="4" w:space="0" w:color="auto"/>
              <w:right w:val="single" w:sz="4" w:space="0" w:color="000000"/>
            </w:tcBorders>
            <w:hideMark/>
          </w:tcPr>
          <w:p w:rsidR="008C3BB9" w:rsidRDefault="008C3BB9">
            <w:pPr>
              <w:overflowPunct w:val="0"/>
              <w:autoSpaceDE w:val="0"/>
              <w:autoSpaceDN w:val="0"/>
              <w:adjustRightInd w:val="0"/>
              <w:spacing w:after="40"/>
              <w:jc w:val="center"/>
              <w:rPr>
                <w:rFonts w:ascii="Times New Roman" w:hAnsi="Times New Roman"/>
                <w:b/>
                <w:color w:val="000000"/>
                <w:sz w:val="20"/>
              </w:rPr>
            </w:pPr>
            <w:r>
              <w:rPr>
                <w:rFonts w:ascii="Times New Roman" w:hAnsi="Times New Roman"/>
                <w:b/>
                <w:sz w:val="24"/>
                <w:szCs w:val="24"/>
              </w:rPr>
              <w:t>7.1.3.1. Алган билимдерин колдонуп, механикалык кубулуштар боюнча маселелерди чыгара алат.</w:t>
            </w:r>
          </w:p>
        </w:tc>
      </w:tr>
      <w:tr w:rsidR="008C3BB9" w:rsidRPr="008C3BB9" w:rsidTr="008C3BB9">
        <w:trPr>
          <w:trHeight w:val="3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eastAsia="Calibri"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eastAsia="Calibri" w:hAnsi="Times New Roman"/>
                <w:b/>
                <w:bCs/>
                <w:sz w:val="24"/>
                <w:szCs w:val="24"/>
              </w:rPr>
            </w:pPr>
          </w:p>
        </w:tc>
        <w:tc>
          <w:tcPr>
            <w:tcW w:w="4677" w:type="dxa"/>
            <w:tcBorders>
              <w:top w:val="single" w:sz="4" w:space="0" w:color="auto"/>
              <w:left w:val="single" w:sz="4" w:space="0" w:color="000000"/>
              <w:bottom w:val="single" w:sz="4" w:space="0" w:color="000000"/>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Механикалык кубулуштар боюнча маселелерди мугалимдин жардамы менен чыгара алат.</w:t>
            </w:r>
          </w:p>
        </w:tc>
        <w:tc>
          <w:tcPr>
            <w:tcW w:w="2835" w:type="dxa"/>
            <w:tcBorders>
              <w:top w:val="single" w:sz="4" w:space="0" w:color="auto"/>
              <w:left w:val="single" w:sz="4" w:space="0" w:color="000000"/>
              <w:bottom w:val="single" w:sz="4" w:space="0" w:color="000000"/>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after="0" w:line="240" w:lineRule="auto"/>
              <w:ind w:left="0" w:firstLine="0"/>
              <w:rPr>
                <w:rFonts w:ascii="Times New Roman" w:hAnsi="Times New Roman"/>
                <w:sz w:val="24"/>
                <w:szCs w:val="24"/>
                <w:lang w:val="kk-KZ"/>
              </w:rPr>
            </w:pPr>
            <w:r>
              <w:rPr>
                <w:rFonts w:ascii="Times New Roman" w:hAnsi="Times New Roman"/>
                <w:sz w:val="24"/>
                <w:szCs w:val="24"/>
                <w:lang w:val="kk-KZ"/>
              </w:rPr>
              <w:t xml:space="preserve">Алган билимдерин колдонуп, механикалык кубулуштар боюнча маселелерди </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алдынча</w:t>
            </w:r>
            <w:r>
              <w:rPr>
                <w:rFonts w:ascii="Times New Roman" w:hAnsi="Times New Roman"/>
                <w:sz w:val="24"/>
                <w:szCs w:val="24"/>
                <w:lang w:val="kk-KZ"/>
              </w:rPr>
              <w:t xml:space="preserve"> </w:t>
            </w:r>
            <w:r>
              <w:rPr>
                <w:rFonts w:ascii="Times New Roman" w:hAnsi="Times New Roman" w:cs="Times New Roman"/>
                <w:sz w:val="24"/>
                <w:szCs w:val="24"/>
                <w:lang w:val="kk-KZ"/>
              </w:rPr>
              <w:t>чыгара</w:t>
            </w:r>
            <w:r>
              <w:rPr>
                <w:rFonts w:ascii="Times New Roman" w:hAnsi="Times New Roman"/>
                <w:sz w:val="24"/>
                <w:szCs w:val="24"/>
                <w:lang w:val="kk-KZ"/>
              </w:rPr>
              <w:t xml:space="preserve"> </w:t>
            </w:r>
            <w:r>
              <w:rPr>
                <w:rFonts w:ascii="Times New Roman" w:hAnsi="Times New Roman" w:cs="Times New Roman"/>
                <w:sz w:val="24"/>
                <w:szCs w:val="24"/>
                <w:lang w:val="kk-KZ"/>
              </w:rPr>
              <w:t>алат</w:t>
            </w:r>
            <w:r>
              <w:rPr>
                <w:rFonts w:ascii="Times New Roman" w:hAnsi="Times New Roman"/>
                <w:sz w:val="24"/>
                <w:szCs w:val="24"/>
                <w:lang w:val="kk-KZ"/>
              </w:rPr>
              <w:t>.</w:t>
            </w:r>
          </w:p>
        </w:tc>
        <w:tc>
          <w:tcPr>
            <w:tcW w:w="3544" w:type="dxa"/>
            <w:tcBorders>
              <w:top w:val="single" w:sz="4" w:space="0" w:color="auto"/>
              <w:left w:val="single" w:sz="4" w:space="0" w:color="000000"/>
              <w:bottom w:val="single" w:sz="4" w:space="0" w:color="000000"/>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after="40" w:line="240" w:lineRule="auto"/>
              <w:ind w:left="0" w:firstLine="0"/>
              <w:rPr>
                <w:rFonts w:ascii="Times New Roman" w:hAnsi="Times New Roman"/>
                <w:sz w:val="24"/>
                <w:szCs w:val="24"/>
                <w:lang w:val="kk-KZ"/>
              </w:rPr>
            </w:pPr>
            <w:r>
              <w:rPr>
                <w:rFonts w:ascii="Times New Roman" w:hAnsi="Times New Roman"/>
                <w:sz w:val="24"/>
                <w:szCs w:val="24"/>
                <w:lang w:val="kk-KZ"/>
              </w:rPr>
              <w:t xml:space="preserve">Алган билимдерин колдонуп, механикалык кубулуштар боюнча маселелерди </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алдынча</w:t>
            </w:r>
            <w:r>
              <w:rPr>
                <w:rFonts w:ascii="Times New Roman" w:hAnsi="Times New Roman"/>
                <w:sz w:val="24"/>
                <w:szCs w:val="24"/>
                <w:lang w:val="kk-KZ"/>
              </w:rPr>
              <w:t xml:space="preserve">, </w:t>
            </w:r>
            <w:r>
              <w:rPr>
                <w:rFonts w:ascii="Times New Roman" w:hAnsi="Times New Roman" w:cs="Times New Roman"/>
                <w:sz w:val="24"/>
                <w:szCs w:val="24"/>
                <w:lang w:val="kk-KZ"/>
              </w:rPr>
              <w:t>чыгармачылык</w:t>
            </w:r>
            <w:r>
              <w:rPr>
                <w:rFonts w:ascii="Times New Roman" w:hAnsi="Times New Roman"/>
                <w:sz w:val="24"/>
                <w:szCs w:val="24"/>
                <w:lang w:val="kk-KZ"/>
              </w:rPr>
              <w:t xml:space="preserve"> </w:t>
            </w:r>
            <w:r>
              <w:rPr>
                <w:rFonts w:ascii="Times New Roman" w:hAnsi="Times New Roman" w:cs="Times New Roman"/>
                <w:sz w:val="24"/>
                <w:szCs w:val="24"/>
                <w:lang w:val="kk-KZ"/>
              </w:rPr>
              <w:t>менен</w:t>
            </w:r>
            <w:r>
              <w:rPr>
                <w:rFonts w:ascii="Times New Roman" w:hAnsi="Times New Roman"/>
                <w:sz w:val="24"/>
                <w:szCs w:val="24"/>
                <w:lang w:val="kk-KZ"/>
              </w:rPr>
              <w:t xml:space="preserve"> чыгарат.</w:t>
            </w:r>
          </w:p>
        </w:tc>
      </w:tr>
      <w:tr w:rsidR="008C3BB9" w:rsidRPr="008C3BB9" w:rsidTr="008C3BB9">
        <w:trPr>
          <w:trHeight w:val="928"/>
        </w:trPr>
        <w:tc>
          <w:tcPr>
            <w:tcW w:w="1951" w:type="dxa"/>
            <w:vMerge w:val="restart"/>
            <w:tcBorders>
              <w:top w:val="single" w:sz="4" w:space="0" w:color="000000"/>
              <w:left w:val="single" w:sz="4" w:space="0" w:color="000000"/>
              <w:bottom w:val="single" w:sz="4" w:space="0" w:color="000000"/>
              <w:right w:val="single" w:sz="4" w:space="0" w:color="000000"/>
            </w:tcBorders>
            <w:hideMark/>
          </w:tcPr>
          <w:p w:rsidR="008C3BB9" w:rsidRDefault="008C3BB9" w:rsidP="00CF4C05">
            <w:pPr>
              <w:pStyle w:val="a3"/>
              <w:numPr>
                <w:ilvl w:val="0"/>
                <w:numId w:val="94"/>
              </w:numPr>
              <w:tabs>
                <w:tab w:val="left" w:pos="142"/>
                <w:tab w:val="left" w:pos="426"/>
              </w:tabs>
              <w:spacing w:line="240" w:lineRule="auto"/>
              <w:ind w:left="142" w:firstLine="0"/>
              <w:jc w:val="both"/>
              <w:rPr>
                <w:rFonts w:ascii="Times New Roman" w:hAnsi="Times New Roman"/>
                <w:b/>
                <w:sz w:val="24"/>
                <w:szCs w:val="24"/>
              </w:rPr>
            </w:pPr>
            <w:r>
              <w:rPr>
                <w:rFonts w:ascii="Times New Roman" w:hAnsi="Times New Roman"/>
                <w:b/>
                <w:sz w:val="24"/>
                <w:szCs w:val="24"/>
              </w:rPr>
              <w:lastRenderedPageBreak/>
              <w:t>Материя  жана анын түрл</w:t>
            </w:r>
            <w:r>
              <w:rPr>
                <w:rFonts w:ascii="Cambria Math" w:hAnsi="Cambria Math" w:cs="Cambria Math"/>
                <w:b/>
                <w:sz w:val="24"/>
                <w:szCs w:val="24"/>
              </w:rPr>
              <w:t>ѳ</w:t>
            </w:r>
            <w:proofErr w:type="gramStart"/>
            <w:r>
              <w:rPr>
                <w:rFonts w:ascii="Times New Roman" w:hAnsi="Times New Roman"/>
                <w:b/>
                <w:sz w:val="24"/>
                <w:szCs w:val="24"/>
              </w:rPr>
              <w:t>р</w:t>
            </w:r>
            <w:proofErr w:type="gramEnd"/>
            <w:r>
              <w:rPr>
                <w:rFonts w:ascii="Times New Roman" w:hAnsi="Times New Roman"/>
                <w:b/>
                <w:sz w:val="24"/>
                <w:szCs w:val="24"/>
              </w:rPr>
              <w:t>ү</w:t>
            </w:r>
          </w:p>
        </w:tc>
        <w:tc>
          <w:tcPr>
            <w:tcW w:w="2552" w:type="dxa"/>
            <w:vMerge w:val="restart"/>
            <w:tcBorders>
              <w:top w:val="single" w:sz="4" w:space="0" w:color="000000"/>
              <w:left w:val="single" w:sz="4" w:space="0" w:color="000000"/>
              <w:bottom w:val="single" w:sz="4" w:space="0" w:color="000000"/>
              <w:right w:val="single" w:sz="4" w:space="0" w:color="000000"/>
            </w:tcBorders>
          </w:tcPr>
          <w:p w:rsidR="008C3BB9" w:rsidRDefault="008C3BB9" w:rsidP="00CF4C05">
            <w:pPr>
              <w:pStyle w:val="a3"/>
              <w:numPr>
                <w:ilvl w:val="1"/>
                <w:numId w:val="94"/>
              </w:numPr>
              <w:tabs>
                <w:tab w:val="left" w:pos="176"/>
                <w:tab w:val="left" w:pos="435"/>
              </w:tabs>
              <w:ind w:left="459" w:hanging="425"/>
              <w:jc w:val="both"/>
              <w:rPr>
                <w:rFonts w:ascii="Times New Roman" w:hAnsi="Times New Roman"/>
                <w:b/>
                <w:sz w:val="24"/>
                <w:szCs w:val="24"/>
              </w:rPr>
            </w:pPr>
            <w:r>
              <w:rPr>
                <w:rFonts w:ascii="Times New Roman" w:hAnsi="Times New Roman"/>
                <w:b/>
                <w:bCs/>
                <w:sz w:val="24"/>
                <w:szCs w:val="24"/>
              </w:rPr>
              <w:t>Илимий суроолорду коюу жана аны чечүүнү</w:t>
            </w:r>
            <w:proofErr w:type="gramStart"/>
            <w:r>
              <w:rPr>
                <w:rFonts w:ascii="Times New Roman" w:hAnsi="Times New Roman"/>
                <w:b/>
                <w:bCs/>
                <w:sz w:val="24"/>
                <w:szCs w:val="24"/>
              </w:rPr>
              <w:t>н</w:t>
            </w:r>
            <w:proofErr w:type="gramEnd"/>
            <w:r>
              <w:rPr>
                <w:rFonts w:ascii="Times New Roman" w:hAnsi="Times New Roman"/>
                <w:b/>
                <w:bCs/>
                <w:sz w:val="24"/>
                <w:szCs w:val="24"/>
              </w:rPr>
              <w:t xml:space="preserve"> жолун аныктай билүү.</w:t>
            </w:r>
          </w:p>
        </w:tc>
        <w:tc>
          <w:tcPr>
            <w:tcW w:w="11056" w:type="dxa"/>
            <w:gridSpan w:val="3"/>
            <w:tcBorders>
              <w:top w:val="single" w:sz="4" w:space="0" w:color="000000"/>
              <w:left w:val="single" w:sz="4" w:space="0" w:color="000000"/>
              <w:bottom w:val="single" w:sz="4" w:space="0" w:color="auto"/>
              <w:right w:val="single" w:sz="4" w:space="0" w:color="000000"/>
            </w:tcBorders>
            <w:hideMark/>
          </w:tcPr>
          <w:p w:rsidR="008C3BB9" w:rsidRDefault="008C3BB9">
            <w:pPr>
              <w:overflowPunct w:val="0"/>
              <w:autoSpaceDE w:val="0"/>
              <w:autoSpaceDN w:val="0"/>
              <w:adjustRightInd w:val="0"/>
              <w:jc w:val="center"/>
              <w:rPr>
                <w:rFonts w:ascii="Times New Roman" w:hAnsi="Times New Roman"/>
                <w:b/>
                <w:iCs/>
                <w:sz w:val="24"/>
                <w:szCs w:val="24"/>
                <w:lang w:val="kk-KZ"/>
              </w:rPr>
            </w:pPr>
            <w:r>
              <w:rPr>
                <w:rFonts w:ascii="Times New Roman" w:hAnsi="Times New Roman"/>
                <w:b/>
                <w:sz w:val="24"/>
                <w:szCs w:val="24"/>
                <w:lang w:val="kk-KZ"/>
              </w:rPr>
              <w:t>7.2.1.1. Майда телолордун өлчөмүн  тажрыйбада аныкташат. Молекула, зат, нерсе жөнүндө түшүнүк алып, молекулалардын ортосунда өз ара тартышуу жана түртүшүү күчүнүн бар экендигин тажрыйбанын негизинде аныкташат.</w:t>
            </w:r>
          </w:p>
        </w:tc>
      </w:tr>
      <w:tr w:rsidR="008C3BB9" w:rsidRPr="008C3BB9" w:rsidTr="008C3BB9">
        <w:trPr>
          <w:trHeight w:val="9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hAnsi="Times New Roman"/>
                <w:b/>
                <w:sz w:val="24"/>
                <w:szCs w:val="24"/>
                <w:lang w:val="kk-K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hAnsi="Times New Roman"/>
                <w:b/>
                <w:sz w:val="24"/>
                <w:szCs w:val="24"/>
                <w:lang w:val="kk-KZ"/>
              </w:rPr>
            </w:pPr>
          </w:p>
        </w:tc>
        <w:tc>
          <w:tcPr>
            <w:tcW w:w="4677" w:type="dxa"/>
            <w:tcBorders>
              <w:top w:val="single" w:sz="4" w:space="0" w:color="auto"/>
              <w:left w:val="single" w:sz="4" w:space="0" w:color="000000"/>
              <w:bottom w:val="single" w:sz="4" w:space="0" w:color="auto"/>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Аталган иш аракеттерди мугалимдин жардамы менен аткарышат.</w:t>
            </w:r>
          </w:p>
        </w:tc>
        <w:tc>
          <w:tcPr>
            <w:tcW w:w="2835" w:type="dxa"/>
            <w:tcBorders>
              <w:top w:val="single" w:sz="4" w:space="0" w:color="auto"/>
              <w:left w:val="single" w:sz="4" w:space="0" w:color="000000"/>
              <w:bottom w:val="single" w:sz="4" w:space="0" w:color="auto"/>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before="60"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 xml:space="preserve">Аталган иш аракеттерди </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алдынча</w:t>
            </w:r>
            <w:r>
              <w:rPr>
                <w:rFonts w:ascii="Times New Roman" w:hAnsi="Times New Roman"/>
                <w:sz w:val="24"/>
                <w:szCs w:val="24"/>
                <w:lang w:val="kk-KZ"/>
              </w:rPr>
              <w:t xml:space="preserve"> </w:t>
            </w:r>
            <w:r>
              <w:rPr>
                <w:rFonts w:ascii="Times New Roman" w:hAnsi="Times New Roman" w:cs="Times New Roman"/>
                <w:sz w:val="24"/>
                <w:szCs w:val="24"/>
                <w:lang w:val="kk-KZ"/>
              </w:rPr>
              <w:t>аткарышат</w:t>
            </w:r>
            <w:r>
              <w:rPr>
                <w:rFonts w:ascii="Times New Roman" w:hAnsi="Times New Roman"/>
                <w:sz w:val="24"/>
                <w:szCs w:val="24"/>
                <w:lang w:val="kk-KZ"/>
              </w:rPr>
              <w:t>.</w:t>
            </w:r>
          </w:p>
        </w:tc>
        <w:tc>
          <w:tcPr>
            <w:tcW w:w="3544" w:type="dxa"/>
            <w:tcBorders>
              <w:top w:val="single" w:sz="4" w:space="0" w:color="auto"/>
              <w:left w:val="single" w:sz="4" w:space="0" w:color="000000"/>
              <w:bottom w:val="single" w:sz="4" w:space="0" w:color="auto"/>
              <w:right w:val="single" w:sz="4" w:space="0" w:color="000000"/>
            </w:tcBorders>
            <w:hideMark/>
          </w:tcPr>
          <w:p w:rsidR="008C3BB9" w:rsidRDefault="008C3BB9" w:rsidP="00CF4C05">
            <w:pPr>
              <w:numPr>
                <w:ilvl w:val="0"/>
                <w:numId w:val="95"/>
              </w:numPr>
              <w:tabs>
                <w:tab w:val="left" w:pos="393"/>
                <w:tab w:val="left" w:pos="426"/>
              </w:tabs>
              <w:overflowPunct w:val="0"/>
              <w:autoSpaceDE w:val="0"/>
              <w:autoSpaceDN w:val="0"/>
              <w:adjustRightInd w:val="0"/>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 xml:space="preserve">Аталган иш аракеттерди </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алдынча</w:t>
            </w:r>
            <w:r>
              <w:rPr>
                <w:rFonts w:ascii="Times New Roman" w:hAnsi="Times New Roman"/>
                <w:sz w:val="24"/>
                <w:szCs w:val="24"/>
                <w:lang w:val="kk-KZ"/>
              </w:rPr>
              <w:t xml:space="preserve"> </w:t>
            </w:r>
            <w:r>
              <w:rPr>
                <w:rFonts w:ascii="Times New Roman" w:hAnsi="Times New Roman" w:cs="Times New Roman"/>
                <w:sz w:val="24"/>
                <w:szCs w:val="24"/>
                <w:lang w:val="kk-KZ"/>
              </w:rPr>
              <w:t>жана</w:t>
            </w:r>
            <w:r>
              <w:rPr>
                <w:rFonts w:ascii="Times New Roman" w:hAnsi="Times New Roman"/>
                <w:sz w:val="24"/>
                <w:szCs w:val="24"/>
                <w:lang w:val="kk-KZ"/>
              </w:rPr>
              <w:t xml:space="preserve"> </w:t>
            </w:r>
            <w:r>
              <w:rPr>
                <w:rFonts w:ascii="Times New Roman" w:hAnsi="Times New Roman" w:cs="Times New Roman"/>
                <w:sz w:val="24"/>
                <w:szCs w:val="24"/>
                <w:lang w:val="kk-KZ"/>
              </w:rPr>
              <w:t>чыгармачылык</w:t>
            </w:r>
            <w:r>
              <w:rPr>
                <w:rFonts w:ascii="Times New Roman" w:hAnsi="Times New Roman"/>
                <w:sz w:val="24"/>
                <w:szCs w:val="24"/>
                <w:lang w:val="kk-KZ"/>
              </w:rPr>
              <w:t xml:space="preserve"> </w:t>
            </w:r>
            <w:r>
              <w:rPr>
                <w:rFonts w:ascii="Times New Roman" w:hAnsi="Times New Roman" w:cs="Times New Roman"/>
                <w:sz w:val="24"/>
                <w:szCs w:val="24"/>
                <w:lang w:val="kk-KZ"/>
              </w:rPr>
              <w:t>менен</w:t>
            </w:r>
            <w:r>
              <w:rPr>
                <w:rFonts w:ascii="Times New Roman" w:hAnsi="Times New Roman"/>
                <w:sz w:val="24"/>
                <w:szCs w:val="24"/>
                <w:lang w:val="kk-KZ"/>
              </w:rPr>
              <w:t xml:space="preserve"> </w:t>
            </w:r>
            <w:r>
              <w:rPr>
                <w:rFonts w:ascii="Times New Roman" w:hAnsi="Times New Roman" w:cs="Times New Roman"/>
                <w:sz w:val="24"/>
                <w:szCs w:val="24"/>
                <w:lang w:val="kk-KZ"/>
              </w:rPr>
              <w:t>аткарышат</w:t>
            </w:r>
            <w:r>
              <w:rPr>
                <w:rFonts w:ascii="Times New Roman" w:hAnsi="Times New Roman"/>
                <w:sz w:val="24"/>
                <w:szCs w:val="24"/>
                <w:lang w:val="kk-KZ"/>
              </w:rPr>
              <w:t>.</w:t>
            </w:r>
          </w:p>
        </w:tc>
      </w:tr>
      <w:tr w:rsidR="008C3BB9" w:rsidTr="008C3BB9">
        <w:trPr>
          <w:trHeight w:val="5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hAnsi="Times New Roman"/>
                <w:b/>
                <w:sz w:val="24"/>
                <w:szCs w:val="24"/>
                <w:lang w:val="kk-K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hAnsi="Times New Roman"/>
                <w:b/>
                <w:sz w:val="24"/>
                <w:szCs w:val="24"/>
                <w:lang w:val="kk-KZ"/>
              </w:rPr>
            </w:pPr>
          </w:p>
        </w:tc>
        <w:tc>
          <w:tcPr>
            <w:tcW w:w="11056" w:type="dxa"/>
            <w:gridSpan w:val="3"/>
            <w:tcBorders>
              <w:top w:val="single" w:sz="4" w:space="0" w:color="auto"/>
              <w:left w:val="single" w:sz="4" w:space="0" w:color="000000"/>
              <w:bottom w:val="single" w:sz="4" w:space="0" w:color="auto"/>
              <w:right w:val="single" w:sz="4" w:space="0" w:color="000000"/>
            </w:tcBorders>
            <w:hideMark/>
          </w:tcPr>
          <w:p w:rsidR="008C3BB9" w:rsidRDefault="008C3BB9">
            <w:pPr>
              <w:overflowPunct w:val="0"/>
              <w:autoSpaceDE w:val="0"/>
              <w:autoSpaceDN w:val="0"/>
              <w:adjustRightInd w:val="0"/>
              <w:jc w:val="center"/>
              <w:rPr>
                <w:rFonts w:ascii="Times New Roman" w:hAnsi="Times New Roman"/>
                <w:b/>
                <w:iCs/>
                <w:sz w:val="24"/>
                <w:szCs w:val="24"/>
                <w:lang w:val="kk-KZ"/>
              </w:rPr>
            </w:pPr>
            <w:r>
              <w:rPr>
                <w:rFonts w:ascii="Times New Roman" w:hAnsi="Times New Roman"/>
                <w:b/>
                <w:sz w:val="24"/>
                <w:szCs w:val="24"/>
                <w:lang w:val="kk-KZ"/>
              </w:rPr>
              <w:t>7.2.1.2. Диффузия кубулушун, нымдоо, нымдабоо кубулушун, катуулануунун пайда болушун байкашат. Алган билиминин жыйынтыгын таблица түрүндө көрсөтүшөт, отчет түзүшөт.</w:t>
            </w:r>
          </w:p>
        </w:tc>
      </w:tr>
      <w:tr w:rsidR="008C3BB9" w:rsidRPr="008C3BB9" w:rsidTr="008C3BB9">
        <w:trPr>
          <w:trHeight w:val="8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Default="008C3BB9">
            <w:pPr>
              <w:rPr>
                <w:rFonts w:ascii="Times New Roman" w:hAnsi="Times New Roman"/>
                <w:b/>
                <w:sz w:val="24"/>
                <w:szCs w:val="24"/>
              </w:rPr>
            </w:pPr>
          </w:p>
        </w:tc>
        <w:tc>
          <w:tcPr>
            <w:tcW w:w="4677" w:type="dxa"/>
            <w:tcBorders>
              <w:top w:val="single" w:sz="4" w:space="0" w:color="auto"/>
              <w:left w:val="single" w:sz="4" w:space="0" w:color="000000"/>
              <w:bottom w:val="single" w:sz="4" w:space="0" w:color="000000"/>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Аталган иш аракеттерди мугалимдин жардамы менен аткарышат.</w:t>
            </w:r>
          </w:p>
        </w:tc>
        <w:tc>
          <w:tcPr>
            <w:tcW w:w="2835" w:type="dxa"/>
            <w:tcBorders>
              <w:top w:val="single" w:sz="4" w:space="0" w:color="auto"/>
              <w:left w:val="single" w:sz="4" w:space="0" w:color="000000"/>
              <w:bottom w:val="single" w:sz="4" w:space="0" w:color="000000"/>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before="60"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 xml:space="preserve">Аталган иш аракеттерди </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алдынча</w:t>
            </w:r>
            <w:r>
              <w:rPr>
                <w:rFonts w:ascii="Times New Roman" w:hAnsi="Times New Roman"/>
                <w:sz w:val="24"/>
                <w:szCs w:val="24"/>
                <w:lang w:val="kk-KZ"/>
              </w:rPr>
              <w:t xml:space="preserve"> </w:t>
            </w:r>
            <w:r>
              <w:rPr>
                <w:rFonts w:ascii="Times New Roman" w:hAnsi="Times New Roman" w:cs="Times New Roman"/>
                <w:sz w:val="24"/>
                <w:szCs w:val="24"/>
                <w:lang w:val="kk-KZ"/>
              </w:rPr>
              <w:t>аткарышат</w:t>
            </w:r>
            <w:r>
              <w:rPr>
                <w:rFonts w:ascii="Times New Roman" w:hAnsi="Times New Roman"/>
                <w:sz w:val="24"/>
                <w:szCs w:val="24"/>
                <w:lang w:val="kk-KZ"/>
              </w:rPr>
              <w:t>.</w:t>
            </w:r>
          </w:p>
        </w:tc>
        <w:tc>
          <w:tcPr>
            <w:tcW w:w="3544" w:type="dxa"/>
            <w:tcBorders>
              <w:top w:val="single" w:sz="4" w:space="0" w:color="auto"/>
              <w:left w:val="single" w:sz="4" w:space="0" w:color="000000"/>
              <w:bottom w:val="single" w:sz="4" w:space="0" w:color="000000"/>
              <w:right w:val="single" w:sz="4" w:space="0" w:color="000000"/>
            </w:tcBorders>
            <w:hideMark/>
          </w:tcPr>
          <w:p w:rsidR="008C3BB9" w:rsidRDefault="008C3BB9" w:rsidP="00CF4C05">
            <w:pPr>
              <w:numPr>
                <w:ilvl w:val="0"/>
                <w:numId w:val="95"/>
              </w:numPr>
              <w:tabs>
                <w:tab w:val="left" w:pos="393"/>
                <w:tab w:val="left" w:pos="426"/>
              </w:tabs>
              <w:overflowPunct w:val="0"/>
              <w:autoSpaceDE w:val="0"/>
              <w:autoSpaceDN w:val="0"/>
              <w:adjustRightInd w:val="0"/>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 xml:space="preserve">Аталган иш аракеттерди </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алдынча</w:t>
            </w:r>
            <w:r>
              <w:rPr>
                <w:rFonts w:ascii="Times New Roman" w:hAnsi="Times New Roman"/>
                <w:sz w:val="24"/>
                <w:szCs w:val="24"/>
                <w:lang w:val="kk-KZ"/>
              </w:rPr>
              <w:t xml:space="preserve"> </w:t>
            </w:r>
            <w:r>
              <w:rPr>
                <w:rFonts w:ascii="Times New Roman" w:hAnsi="Times New Roman" w:cs="Times New Roman"/>
                <w:sz w:val="24"/>
                <w:szCs w:val="24"/>
                <w:lang w:val="kk-KZ"/>
              </w:rPr>
              <w:t>жана</w:t>
            </w:r>
            <w:r>
              <w:rPr>
                <w:rFonts w:ascii="Times New Roman" w:hAnsi="Times New Roman"/>
                <w:sz w:val="24"/>
                <w:szCs w:val="24"/>
                <w:lang w:val="kk-KZ"/>
              </w:rPr>
              <w:t xml:space="preserve"> </w:t>
            </w:r>
            <w:r>
              <w:rPr>
                <w:rFonts w:ascii="Times New Roman" w:hAnsi="Times New Roman" w:cs="Times New Roman"/>
                <w:sz w:val="24"/>
                <w:szCs w:val="24"/>
                <w:lang w:val="kk-KZ"/>
              </w:rPr>
              <w:t>чыгармачылык</w:t>
            </w:r>
            <w:r>
              <w:rPr>
                <w:rFonts w:ascii="Times New Roman" w:hAnsi="Times New Roman"/>
                <w:sz w:val="24"/>
                <w:szCs w:val="24"/>
                <w:lang w:val="kk-KZ"/>
              </w:rPr>
              <w:t xml:space="preserve"> </w:t>
            </w:r>
            <w:r>
              <w:rPr>
                <w:rFonts w:ascii="Times New Roman" w:hAnsi="Times New Roman" w:cs="Times New Roman"/>
                <w:sz w:val="24"/>
                <w:szCs w:val="24"/>
                <w:lang w:val="kk-KZ"/>
              </w:rPr>
              <w:t>менен</w:t>
            </w:r>
            <w:r>
              <w:rPr>
                <w:rFonts w:ascii="Times New Roman" w:hAnsi="Times New Roman"/>
                <w:sz w:val="24"/>
                <w:szCs w:val="24"/>
                <w:lang w:val="kk-KZ"/>
              </w:rPr>
              <w:t xml:space="preserve"> </w:t>
            </w:r>
            <w:r>
              <w:rPr>
                <w:rFonts w:ascii="Times New Roman" w:hAnsi="Times New Roman" w:cs="Times New Roman"/>
                <w:sz w:val="24"/>
                <w:szCs w:val="24"/>
                <w:lang w:val="kk-KZ"/>
              </w:rPr>
              <w:t>аткарышат</w:t>
            </w:r>
            <w:r>
              <w:rPr>
                <w:rFonts w:ascii="Times New Roman" w:hAnsi="Times New Roman"/>
                <w:sz w:val="24"/>
                <w:szCs w:val="24"/>
                <w:lang w:val="kk-KZ"/>
              </w:rPr>
              <w:t>.</w:t>
            </w:r>
          </w:p>
        </w:tc>
      </w:tr>
      <w:tr w:rsidR="008C3BB9" w:rsidRPr="008C3BB9" w:rsidTr="008C3BB9">
        <w:trPr>
          <w:trHeight w:val="5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hAnsi="Times New Roman"/>
                <w:b/>
                <w:sz w:val="24"/>
                <w:szCs w:val="24"/>
                <w:lang w:val="kk-KZ"/>
              </w:rPr>
            </w:pP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8C3BB9" w:rsidRPr="008C3BB9" w:rsidRDefault="008C3BB9" w:rsidP="00CF4C05">
            <w:pPr>
              <w:pStyle w:val="a3"/>
              <w:numPr>
                <w:ilvl w:val="1"/>
                <w:numId w:val="94"/>
              </w:numPr>
              <w:tabs>
                <w:tab w:val="left" w:pos="176"/>
                <w:tab w:val="left" w:pos="435"/>
              </w:tabs>
              <w:ind w:left="459" w:hanging="425"/>
              <w:jc w:val="both"/>
              <w:rPr>
                <w:rFonts w:ascii="Times New Roman" w:hAnsi="Times New Roman"/>
                <w:b/>
                <w:bCs/>
                <w:sz w:val="24"/>
                <w:szCs w:val="24"/>
                <w:lang w:val="kk-KZ"/>
              </w:rPr>
            </w:pPr>
            <w:r w:rsidRPr="008C3BB9">
              <w:rPr>
                <w:rFonts w:ascii="Times New Roman" w:hAnsi="Times New Roman"/>
                <w:b/>
                <w:bCs/>
                <w:sz w:val="24"/>
                <w:szCs w:val="24"/>
                <w:lang w:val="kk-KZ"/>
              </w:rPr>
              <w:t>Кубулуштарды илимий негизде түшүндүрүү (чечмел</w:t>
            </w:r>
            <w:r w:rsidRPr="008C3BB9">
              <w:rPr>
                <w:rFonts w:ascii="Cambria Math" w:hAnsi="Cambria Math" w:cs="Cambria Math"/>
                <w:b/>
                <w:bCs/>
                <w:sz w:val="24"/>
                <w:szCs w:val="24"/>
                <w:lang w:val="kk-KZ"/>
              </w:rPr>
              <w:t>ѳѳ</w:t>
            </w:r>
            <w:r w:rsidRPr="008C3BB9">
              <w:rPr>
                <w:rFonts w:ascii="Times New Roman" w:hAnsi="Times New Roman"/>
                <w:b/>
                <w:bCs/>
                <w:sz w:val="24"/>
                <w:szCs w:val="24"/>
                <w:lang w:val="kk-KZ"/>
              </w:rPr>
              <w:t>)</w:t>
            </w:r>
          </w:p>
        </w:tc>
        <w:tc>
          <w:tcPr>
            <w:tcW w:w="11056" w:type="dxa"/>
            <w:gridSpan w:val="3"/>
            <w:tcBorders>
              <w:top w:val="single" w:sz="4" w:space="0" w:color="000000"/>
              <w:left w:val="single" w:sz="4" w:space="0" w:color="000000"/>
              <w:bottom w:val="single" w:sz="4" w:space="0" w:color="auto"/>
              <w:right w:val="single" w:sz="4" w:space="0" w:color="000000"/>
            </w:tcBorders>
            <w:hideMark/>
          </w:tcPr>
          <w:p w:rsidR="008C3BB9" w:rsidRDefault="008C3BB9">
            <w:pPr>
              <w:tabs>
                <w:tab w:val="left" w:pos="426"/>
              </w:tabs>
              <w:overflowPunct w:val="0"/>
              <w:autoSpaceDE w:val="0"/>
              <w:autoSpaceDN w:val="0"/>
              <w:adjustRightInd w:val="0"/>
              <w:jc w:val="center"/>
              <w:rPr>
                <w:rFonts w:ascii="Times New Roman" w:hAnsi="Times New Roman"/>
                <w:b/>
                <w:iCs/>
                <w:sz w:val="24"/>
                <w:szCs w:val="24"/>
                <w:lang w:val="kk-KZ"/>
              </w:rPr>
            </w:pPr>
            <w:r>
              <w:rPr>
                <w:rFonts w:ascii="Times New Roman" w:hAnsi="Times New Roman"/>
                <w:b/>
                <w:sz w:val="24"/>
                <w:szCs w:val="24"/>
                <w:lang w:val="kk-KZ"/>
              </w:rPr>
              <w:t>7.2.2.1. Алган билимдеринин негизинде газдардагы суюктуктардагы жана катуу нерселердеги диффузия деген физикалык кубулуштун табиятын жана келип чыгыш шарттарын түшүндүрүп бере алат.</w:t>
            </w:r>
          </w:p>
        </w:tc>
      </w:tr>
      <w:tr w:rsidR="008C3BB9" w:rsidRPr="008C3BB9" w:rsidTr="008C3BB9">
        <w:trPr>
          <w:trHeight w:val="9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hAnsi="Times New Roman"/>
                <w:b/>
                <w:sz w:val="24"/>
                <w:szCs w:val="24"/>
                <w:lang w:val="kk-KZ"/>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BB9" w:rsidRPr="008C3BB9" w:rsidRDefault="008C3BB9">
            <w:pPr>
              <w:rPr>
                <w:rFonts w:ascii="Times New Roman" w:eastAsia="Calibri" w:hAnsi="Times New Roman"/>
                <w:b/>
                <w:bCs/>
                <w:sz w:val="24"/>
                <w:szCs w:val="24"/>
                <w:lang w:val="kk-KZ"/>
              </w:rPr>
            </w:pPr>
          </w:p>
        </w:tc>
        <w:tc>
          <w:tcPr>
            <w:tcW w:w="4677" w:type="dxa"/>
            <w:tcBorders>
              <w:top w:val="single" w:sz="4" w:space="0" w:color="auto"/>
              <w:left w:val="single" w:sz="4" w:space="0" w:color="000000"/>
              <w:bottom w:val="single" w:sz="4" w:space="0" w:color="000000"/>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Аталган иш аракеттерди мугалимдин жардамы менен аткарышат.</w:t>
            </w:r>
          </w:p>
        </w:tc>
        <w:tc>
          <w:tcPr>
            <w:tcW w:w="2835" w:type="dxa"/>
            <w:tcBorders>
              <w:top w:val="single" w:sz="4" w:space="0" w:color="auto"/>
              <w:left w:val="single" w:sz="4" w:space="0" w:color="000000"/>
              <w:bottom w:val="single" w:sz="4" w:space="0" w:color="000000"/>
              <w:right w:val="single" w:sz="4" w:space="0" w:color="000000"/>
            </w:tcBorders>
            <w:hideMark/>
          </w:tcPr>
          <w:p w:rsidR="008C3BB9" w:rsidRDefault="008C3BB9" w:rsidP="00CF4C05">
            <w:pPr>
              <w:numPr>
                <w:ilvl w:val="0"/>
                <w:numId w:val="95"/>
              </w:numPr>
              <w:tabs>
                <w:tab w:val="left" w:pos="393"/>
              </w:tabs>
              <w:overflowPunct w:val="0"/>
              <w:autoSpaceDE w:val="0"/>
              <w:autoSpaceDN w:val="0"/>
              <w:adjustRightInd w:val="0"/>
              <w:spacing w:before="60"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 xml:space="preserve">Аталган иш аракеттерди </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алдынча</w:t>
            </w:r>
            <w:r>
              <w:rPr>
                <w:rFonts w:ascii="Times New Roman" w:hAnsi="Times New Roman"/>
                <w:sz w:val="24"/>
                <w:szCs w:val="24"/>
                <w:lang w:val="kk-KZ"/>
              </w:rPr>
              <w:t xml:space="preserve"> </w:t>
            </w:r>
            <w:r>
              <w:rPr>
                <w:rFonts w:ascii="Times New Roman" w:hAnsi="Times New Roman" w:cs="Times New Roman"/>
                <w:sz w:val="24"/>
                <w:szCs w:val="24"/>
                <w:lang w:val="kk-KZ"/>
              </w:rPr>
              <w:t>аткарышат</w:t>
            </w:r>
            <w:r>
              <w:rPr>
                <w:rFonts w:ascii="Times New Roman" w:hAnsi="Times New Roman"/>
                <w:sz w:val="24"/>
                <w:szCs w:val="24"/>
                <w:lang w:val="kk-KZ"/>
              </w:rPr>
              <w:t>.</w:t>
            </w:r>
          </w:p>
        </w:tc>
        <w:tc>
          <w:tcPr>
            <w:tcW w:w="3544" w:type="dxa"/>
            <w:tcBorders>
              <w:top w:val="single" w:sz="4" w:space="0" w:color="auto"/>
              <w:left w:val="single" w:sz="4" w:space="0" w:color="000000"/>
              <w:bottom w:val="single" w:sz="4" w:space="0" w:color="000000"/>
              <w:right w:val="single" w:sz="4" w:space="0" w:color="000000"/>
            </w:tcBorders>
            <w:hideMark/>
          </w:tcPr>
          <w:p w:rsidR="008C3BB9" w:rsidRDefault="008C3BB9" w:rsidP="00CF4C05">
            <w:pPr>
              <w:numPr>
                <w:ilvl w:val="0"/>
                <w:numId w:val="95"/>
              </w:numPr>
              <w:tabs>
                <w:tab w:val="left" w:pos="393"/>
                <w:tab w:val="left" w:pos="426"/>
              </w:tabs>
              <w:overflowPunct w:val="0"/>
              <w:autoSpaceDE w:val="0"/>
              <w:autoSpaceDN w:val="0"/>
              <w:adjustRightInd w:val="0"/>
              <w:spacing w:after="0" w:line="240" w:lineRule="auto"/>
              <w:ind w:left="0" w:firstLine="0"/>
              <w:jc w:val="both"/>
              <w:rPr>
                <w:rFonts w:ascii="Times New Roman" w:hAnsi="Times New Roman"/>
                <w:sz w:val="24"/>
                <w:szCs w:val="24"/>
                <w:lang w:val="kk-KZ"/>
              </w:rPr>
            </w:pPr>
            <w:r>
              <w:rPr>
                <w:rFonts w:ascii="Times New Roman" w:hAnsi="Times New Roman"/>
                <w:sz w:val="24"/>
                <w:szCs w:val="24"/>
                <w:lang w:val="kk-KZ"/>
              </w:rPr>
              <w:t xml:space="preserve">Аталган иш аракеттерди </w:t>
            </w:r>
            <w:r>
              <w:rPr>
                <w:rFonts w:ascii="Cambria Math" w:hAnsi="Cambria Math" w:cs="Cambria Math"/>
                <w:sz w:val="24"/>
                <w:szCs w:val="24"/>
                <w:lang w:val="kk-KZ"/>
              </w:rPr>
              <w:t>ѳ</w:t>
            </w:r>
            <w:r>
              <w:rPr>
                <w:rFonts w:ascii="Times New Roman" w:hAnsi="Times New Roman" w:cs="Times New Roman"/>
                <w:sz w:val="24"/>
                <w:szCs w:val="24"/>
                <w:lang w:val="kk-KZ"/>
              </w:rPr>
              <w:t>з</w:t>
            </w:r>
            <w:r>
              <w:rPr>
                <w:rFonts w:ascii="Times New Roman" w:hAnsi="Times New Roman"/>
                <w:sz w:val="24"/>
                <w:szCs w:val="24"/>
                <w:lang w:val="kk-KZ"/>
              </w:rPr>
              <w:t xml:space="preserve"> </w:t>
            </w:r>
            <w:r>
              <w:rPr>
                <w:rFonts w:ascii="Times New Roman" w:hAnsi="Times New Roman" w:cs="Times New Roman"/>
                <w:sz w:val="24"/>
                <w:szCs w:val="24"/>
                <w:lang w:val="kk-KZ"/>
              </w:rPr>
              <w:t>алдынча</w:t>
            </w:r>
            <w:r>
              <w:rPr>
                <w:rFonts w:ascii="Times New Roman" w:hAnsi="Times New Roman"/>
                <w:sz w:val="24"/>
                <w:szCs w:val="24"/>
                <w:lang w:val="kk-KZ"/>
              </w:rPr>
              <w:t xml:space="preserve"> </w:t>
            </w:r>
            <w:r>
              <w:rPr>
                <w:rFonts w:ascii="Times New Roman" w:hAnsi="Times New Roman" w:cs="Times New Roman"/>
                <w:sz w:val="24"/>
                <w:szCs w:val="24"/>
                <w:lang w:val="kk-KZ"/>
              </w:rPr>
              <w:t>жана</w:t>
            </w:r>
            <w:r>
              <w:rPr>
                <w:rFonts w:ascii="Times New Roman" w:hAnsi="Times New Roman"/>
                <w:sz w:val="24"/>
                <w:szCs w:val="24"/>
                <w:lang w:val="kk-KZ"/>
              </w:rPr>
              <w:t xml:space="preserve"> </w:t>
            </w:r>
            <w:r>
              <w:rPr>
                <w:rFonts w:ascii="Times New Roman" w:hAnsi="Times New Roman" w:cs="Times New Roman"/>
                <w:sz w:val="24"/>
                <w:szCs w:val="24"/>
                <w:lang w:val="kk-KZ"/>
              </w:rPr>
              <w:t>чыгармачылык</w:t>
            </w:r>
            <w:r>
              <w:rPr>
                <w:rFonts w:ascii="Times New Roman" w:hAnsi="Times New Roman"/>
                <w:sz w:val="24"/>
                <w:szCs w:val="24"/>
                <w:lang w:val="kk-KZ"/>
              </w:rPr>
              <w:t xml:space="preserve"> </w:t>
            </w:r>
            <w:r>
              <w:rPr>
                <w:rFonts w:ascii="Times New Roman" w:hAnsi="Times New Roman" w:cs="Times New Roman"/>
                <w:sz w:val="24"/>
                <w:szCs w:val="24"/>
                <w:lang w:val="kk-KZ"/>
              </w:rPr>
              <w:t>менен</w:t>
            </w:r>
            <w:r>
              <w:rPr>
                <w:rFonts w:ascii="Times New Roman" w:hAnsi="Times New Roman"/>
                <w:sz w:val="24"/>
                <w:szCs w:val="24"/>
                <w:lang w:val="kk-KZ"/>
              </w:rPr>
              <w:t xml:space="preserve"> </w:t>
            </w:r>
            <w:r>
              <w:rPr>
                <w:rFonts w:ascii="Times New Roman" w:hAnsi="Times New Roman" w:cs="Times New Roman"/>
                <w:sz w:val="24"/>
                <w:szCs w:val="24"/>
                <w:lang w:val="kk-KZ"/>
              </w:rPr>
              <w:t>аткарышат</w:t>
            </w:r>
            <w:r>
              <w:rPr>
                <w:rFonts w:ascii="Times New Roman" w:hAnsi="Times New Roman"/>
                <w:sz w:val="24"/>
                <w:szCs w:val="24"/>
                <w:lang w:val="kk-KZ"/>
              </w:rPr>
              <w:t>.</w:t>
            </w:r>
          </w:p>
        </w:tc>
      </w:tr>
    </w:tbl>
    <w:p w:rsidR="008C3BB9" w:rsidRDefault="008C3BB9" w:rsidP="008C3BB9">
      <w:pPr>
        <w:shd w:val="clear" w:color="auto" w:fill="FFFFFF"/>
        <w:ind w:firstLine="567"/>
        <w:jc w:val="both"/>
        <w:rPr>
          <w:rFonts w:ascii="Times New Roman" w:hAnsi="Times New Roman"/>
          <w:color w:val="2B2B2B"/>
          <w:sz w:val="24"/>
          <w:szCs w:val="24"/>
          <w:lang w:val="ky-KG"/>
        </w:rPr>
      </w:pPr>
    </w:p>
    <w:p w:rsidR="008C3BB9" w:rsidRDefault="008C3BB9" w:rsidP="008C3BB9">
      <w:pPr>
        <w:shd w:val="clear" w:color="auto" w:fill="FFFFFF"/>
        <w:tabs>
          <w:tab w:val="left" w:pos="0"/>
          <w:tab w:val="left" w:pos="4253"/>
        </w:tabs>
        <w:ind w:left="360"/>
        <w:jc w:val="center"/>
        <w:rPr>
          <w:rFonts w:ascii="Times New Roman" w:hAnsi="Times New Roman"/>
          <w:b/>
          <w:sz w:val="24"/>
          <w:szCs w:val="24"/>
        </w:rPr>
      </w:pPr>
      <w:r>
        <w:rPr>
          <w:rFonts w:ascii="Times New Roman" w:hAnsi="Times New Roman"/>
          <w:b/>
          <w:sz w:val="24"/>
          <w:szCs w:val="24"/>
        </w:rPr>
        <w:t>4. Билим берүү процессин уюштурууга карата талаптар.</w:t>
      </w:r>
    </w:p>
    <w:p w:rsidR="008C3BB9" w:rsidRDefault="008C3BB9" w:rsidP="008C3BB9">
      <w:pPr>
        <w:shd w:val="clear" w:color="auto" w:fill="FFFFFF"/>
        <w:ind w:firstLine="567"/>
        <w:jc w:val="center"/>
        <w:rPr>
          <w:rFonts w:ascii="Times New Roman" w:hAnsi="Times New Roman"/>
          <w:b/>
          <w:sz w:val="24"/>
          <w:szCs w:val="24"/>
        </w:rPr>
      </w:pPr>
      <w:r>
        <w:rPr>
          <w:rFonts w:ascii="Times New Roman" w:hAnsi="Times New Roman"/>
          <w:b/>
          <w:sz w:val="24"/>
          <w:szCs w:val="24"/>
        </w:rPr>
        <w:t>4.1. Ресурстук камсыз кылууга талаптар.</w:t>
      </w:r>
    </w:p>
    <w:p w:rsidR="008C3BB9" w:rsidRDefault="008C3BB9" w:rsidP="008C3BB9">
      <w:pPr>
        <w:shd w:val="clear" w:color="auto" w:fill="FFFFFF"/>
        <w:ind w:firstLine="567"/>
        <w:jc w:val="both"/>
        <w:rPr>
          <w:rFonts w:ascii="Times New Roman" w:hAnsi="Times New Roman"/>
          <w:sz w:val="24"/>
          <w:szCs w:val="24"/>
        </w:rPr>
      </w:pPr>
      <w:r>
        <w:rPr>
          <w:rFonts w:ascii="Times New Roman" w:hAnsi="Times New Roman"/>
          <w:sz w:val="24"/>
          <w:szCs w:val="24"/>
        </w:rPr>
        <w:t>Физика предмети боюнча жеткиликтүү билим берүү үчүн мектеп, мугалимдер жана окуучулар тийиштүү ресурстар менен камсыз болушу зарыл. Мамлекеттик стандартта белгиленгендей (17-пункт), андай ресурстарга маалыматтык-материалдык ресурстар, башка адамдар жана адамдардын топтору, жеке сапаттары жана адамдын өзүнү</w:t>
      </w:r>
      <w:proofErr w:type="gramStart"/>
      <w:r>
        <w:rPr>
          <w:rFonts w:ascii="Times New Roman" w:hAnsi="Times New Roman"/>
          <w:sz w:val="24"/>
          <w:szCs w:val="24"/>
        </w:rPr>
        <w:t>н</w:t>
      </w:r>
      <w:proofErr w:type="gramEnd"/>
      <w:r>
        <w:rPr>
          <w:rFonts w:ascii="Times New Roman" w:hAnsi="Times New Roman"/>
          <w:sz w:val="24"/>
          <w:szCs w:val="24"/>
        </w:rPr>
        <w:t xml:space="preserve"> мүмкүнчүлүктөрү кирет.</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 xml:space="preserve">Физиканы окутуу процессинде талап кылынуучу </w:t>
      </w:r>
      <w:r>
        <w:rPr>
          <w:rFonts w:ascii="Times New Roman" w:hAnsi="Times New Roman"/>
          <w:b/>
          <w:sz w:val="24"/>
          <w:szCs w:val="24"/>
        </w:rPr>
        <w:t>маалыматтык-материалдык ресурстар:</w:t>
      </w:r>
      <w:r>
        <w:rPr>
          <w:rFonts w:ascii="Times New Roman" w:hAnsi="Times New Roman"/>
          <w:sz w:val="24"/>
          <w:szCs w:val="24"/>
        </w:rPr>
        <w:t xml:space="preserve"> азыркы талапка ылайык жабдылган физикалык кабинет, мультмедиялык, электрондук, компьютердик жабдуулар, экран, магнитафон, телевизор жана окутууга керектүү болгон физикалык куралдары (приборлор) жана  окуу китептер, окуу-методикалык колдонмолор эсептелет. Ошондой </w:t>
      </w:r>
      <w:proofErr w:type="gramStart"/>
      <w:r>
        <w:rPr>
          <w:rFonts w:ascii="Times New Roman" w:hAnsi="Times New Roman"/>
          <w:sz w:val="24"/>
          <w:szCs w:val="24"/>
        </w:rPr>
        <w:t>эле</w:t>
      </w:r>
      <w:proofErr w:type="gramEnd"/>
      <w:r>
        <w:rPr>
          <w:rFonts w:ascii="Times New Roman" w:hAnsi="Times New Roman"/>
          <w:sz w:val="24"/>
          <w:szCs w:val="24"/>
        </w:rPr>
        <w:t xml:space="preserve"> физика кабинетинде: кабинетин жобосу, кабинеттин паспорту, техникалык коопсуздук эрежелери жана аны менен таанышкандыгы ж</w:t>
      </w:r>
      <w:r>
        <w:rPr>
          <w:rFonts w:ascii="Cambria Math" w:hAnsi="Cambria Math" w:cs="Cambria Math"/>
          <w:sz w:val="24"/>
          <w:szCs w:val="24"/>
        </w:rPr>
        <w:t>ѳ</w:t>
      </w:r>
      <w:r>
        <w:rPr>
          <w:rFonts w:ascii="Times New Roman" w:hAnsi="Times New Roman" w:cs="Times New Roman"/>
          <w:sz w:val="24"/>
          <w:szCs w:val="24"/>
        </w:rPr>
        <w:t>нүнд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кол</w:t>
      </w:r>
      <w:r>
        <w:rPr>
          <w:rFonts w:ascii="Times New Roman" w:hAnsi="Times New Roman"/>
          <w:sz w:val="24"/>
          <w:szCs w:val="24"/>
        </w:rPr>
        <w:t xml:space="preserve"> </w:t>
      </w:r>
      <w:r>
        <w:rPr>
          <w:rFonts w:ascii="Times New Roman" w:hAnsi="Times New Roman" w:cs="Times New Roman"/>
          <w:sz w:val="24"/>
          <w:szCs w:val="24"/>
        </w:rPr>
        <w:t>коюучу</w:t>
      </w:r>
      <w:r>
        <w:rPr>
          <w:rFonts w:ascii="Times New Roman" w:hAnsi="Times New Roman"/>
          <w:sz w:val="24"/>
          <w:szCs w:val="24"/>
        </w:rPr>
        <w:t xml:space="preserve"> </w:t>
      </w:r>
      <w:r>
        <w:rPr>
          <w:rFonts w:ascii="Times New Roman" w:hAnsi="Times New Roman" w:cs="Times New Roman"/>
          <w:sz w:val="24"/>
          <w:szCs w:val="24"/>
        </w:rPr>
        <w:t>атайын</w:t>
      </w:r>
      <w:r>
        <w:rPr>
          <w:rFonts w:ascii="Times New Roman" w:hAnsi="Times New Roman"/>
          <w:sz w:val="24"/>
          <w:szCs w:val="24"/>
        </w:rPr>
        <w:t xml:space="preserve"> </w:t>
      </w:r>
      <w:r>
        <w:rPr>
          <w:rFonts w:ascii="Times New Roman" w:hAnsi="Times New Roman" w:cs="Times New Roman"/>
          <w:sz w:val="24"/>
          <w:szCs w:val="24"/>
        </w:rPr>
        <w:t>китепче</w:t>
      </w:r>
      <w:r>
        <w:rPr>
          <w:rFonts w:ascii="Times New Roman" w:hAnsi="Times New Roman"/>
          <w:sz w:val="24"/>
          <w:szCs w:val="24"/>
        </w:rPr>
        <w:t xml:space="preserve">, </w:t>
      </w:r>
      <w:r>
        <w:rPr>
          <w:rFonts w:ascii="Times New Roman" w:hAnsi="Times New Roman" w:cs="Times New Roman"/>
          <w:sz w:val="24"/>
          <w:szCs w:val="24"/>
        </w:rPr>
        <w:t>медициналык</w:t>
      </w:r>
      <w:r>
        <w:rPr>
          <w:rFonts w:ascii="Times New Roman" w:hAnsi="Times New Roman"/>
          <w:sz w:val="24"/>
          <w:szCs w:val="24"/>
        </w:rPr>
        <w:t xml:space="preserve"> </w:t>
      </w:r>
      <w:r>
        <w:rPr>
          <w:rFonts w:ascii="Times New Roman" w:hAnsi="Times New Roman" w:cs="Times New Roman"/>
          <w:sz w:val="24"/>
          <w:szCs w:val="24"/>
        </w:rPr>
        <w:t>аптечка</w:t>
      </w:r>
      <w:r>
        <w:rPr>
          <w:rFonts w:ascii="Times New Roman" w:hAnsi="Times New Roman"/>
          <w:sz w:val="24"/>
          <w:szCs w:val="24"/>
        </w:rPr>
        <w:t xml:space="preserve">, </w:t>
      </w:r>
      <w:r>
        <w:rPr>
          <w:rFonts w:ascii="Times New Roman" w:hAnsi="Times New Roman" w:cs="Times New Roman"/>
          <w:sz w:val="24"/>
          <w:szCs w:val="24"/>
        </w:rPr>
        <w:t>суу</w:t>
      </w:r>
      <w:r>
        <w:rPr>
          <w:rFonts w:ascii="Times New Roman" w:hAnsi="Times New Roman"/>
          <w:sz w:val="24"/>
          <w:szCs w:val="24"/>
        </w:rPr>
        <w:t xml:space="preserve"> </w:t>
      </w:r>
      <w:r>
        <w:rPr>
          <w:rFonts w:ascii="Times New Roman" w:hAnsi="Times New Roman" w:cs="Times New Roman"/>
          <w:sz w:val="24"/>
          <w:szCs w:val="24"/>
        </w:rPr>
        <w:t>болушу</w:t>
      </w:r>
      <w:r>
        <w:rPr>
          <w:rFonts w:ascii="Times New Roman" w:hAnsi="Times New Roman"/>
          <w:sz w:val="24"/>
          <w:szCs w:val="24"/>
        </w:rPr>
        <w:t xml:space="preserve"> </w:t>
      </w:r>
      <w:r>
        <w:rPr>
          <w:rFonts w:ascii="Times New Roman" w:hAnsi="Times New Roman" w:cs="Times New Roman"/>
          <w:sz w:val="24"/>
          <w:szCs w:val="24"/>
        </w:rPr>
        <w:t>керек</w:t>
      </w:r>
      <w:r>
        <w:rPr>
          <w:rFonts w:ascii="Times New Roman" w:hAnsi="Times New Roman"/>
          <w:sz w:val="24"/>
          <w:szCs w:val="24"/>
        </w:rPr>
        <w:t xml:space="preserve">.  </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 xml:space="preserve">Физикалык кабинетин жабдылышына коюлуучу талаптар жана окуу каражаттарынын тизмеси </w:t>
      </w:r>
      <w:proofErr w:type="gramStart"/>
      <w:r>
        <w:rPr>
          <w:rFonts w:ascii="Times New Roman" w:hAnsi="Times New Roman"/>
          <w:sz w:val="24"/>
          <w:szCs w:val="24"/>
        </w:rPr>
        <w:t>бул</w:t>
      </w:r>
      <w:proofErr w:type="gramEnd"/>
      <w:r>
        <w:rPr>
          <w:rFonts w:ascii="Times New Roman" w:hAnsi="Times New Roman"/>
          <w:sz w:val="24"/>
          <w:szCs w:val="24"/>
        </w:rPr>
        <w:t xml:space="preserve"> предметтик стандартты колдонуу боюнча мугалимдер методикалык к</w:t>
      </w:r>
      <w:r>
        <w:rPr>
          <w:rFonts w:ascii="Cambria Math" w:hAnsi="Cambria Math" w:cs="Cambria Math"/>
          <w:sz w:val="24"/>
          <w:szCs w:val="24"/>
        </w:rPr>
        <w:t>ѳ</w:t>
      </w:r>
      <w:r>
        <w:rPr>
          <w:rFonts w:ascii="Times New Roman" w:hAnsi="Times New Roman" w:cs="Times New Roman"/>
          <w:sz w:val="24"/>
          <w:szCs w:val="24"/>
        </w:rPr>
        <w:t>рс</w:t>
      </w:r>
      <w:r>
        <w:rPr>
          <w:rFonts w:ascii="Cambria Math" w:hAnsi="Cambria Math" w:cs="Cambria Math"/>
          <w:sz w:val="24"/>
          <w:szCs w:val="24"/>
        </w:rPr>
        <w:t>ѳ</w:t>
      </w:r>
      <w:r>
        <w:rPr>
          <w:rFonts w:ascii="Times New Roman" w:hAnsi="Times New Roman" w:cs="Times New Roman"/>
          <w:sz w:val="24"/>
          <w:szCs w:val="24"/>
        </w:rPr>
        <w:t>тм</w:t>
      </w:r>
      <w:r>
        <w:rPr>
          <w:rFonts w:ascii="Cambria Math" w:hAnsi="Cambria Math" w:cs="Cambria Math"/>
          <w:sz w:val="24"/>
          <w:szCs w:val="24"/>
        </w:rPr>
        <w:t>ѳ</w:t>
      </w:r>
      <w:r>
        <w:rPr>
          <w:rFonts w:ascii="Times New Roman" w:hAnsi="Times New Roman" w:cs="Times New Roman"/>
          <w:sz w:val="24"/>
          <w:szCs w:val="24"/>
        </w:rPr>
        <w:t>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физика</w:t>
      </w:r>
      <w:r>
        <w:rPr>
          <w:rFonts w:ascii="Times New Roman" w:hAnsi="Times New Roman"/>
          <w:sz w:val="24"/>
          <w:szCs w:val="24"/>
        </w:rPr>
        <w:t xml:space="preserve"> </w:t>
      </w:r>
      <w:r>
        <w:rPr>
          <w:rFonts w:ascii="Times New Roman" w:hAnsi="Times New Roman" w:cs="Times New Roman"/>
          <w:sz w:val="24"/>
          <w:szCs w:val="24"/>
        </w:rPr>
        <w:t>предметтинин</w:t>
      </w:r>
      <w:r>
        <w:rPr>
          <w:rFonts w:ascii="Times New Roman" w:hAnsi="Times New Roman"/>
          <w:sz w:val="24"/>
          <w:szCs w:val="24"/>
        </w:rPr>
        <w:t xml:space="preserve"> </w:t>
      </w:r>
      <w:r>
        <w:rPr>
          <w:rFonts w:ascii="Times New Roman" w:hAnsi="Times New Roman" w:cs="Times New Roman"/>
          <w:sz w:val="24"/>
          <w:szCs w:val="24"/>
        </w:rPr>
        <w:t>программасында</w:t>
      </w:r>
      <w:r>
        <w:rPr>
          <w:rFonts w:ascii="Times New Roman" w:hAnsi="Times New Roman"/>
          <w:sz w:val="24"/>
          <w:szCs w:val="24"/>
        </w:rPr>
        <w:t xml:space="preserve"> </w:t>
      </w:r>
      <w:r>
        <w:rPr>
          <w:rFonts w:ascii="Times New Roman" w:hAnsi="Times New Roman" w:cs="Times New Roman"/>
          <w:sz w:val="24"/>
          <w:szCs w:val="24"/>
        </w:rPr>
        <w:t>берилет</w:t>
      </w:r>
      <w:r>
        <w:rPr>
          <w:rFonts w:ascii="Times New Roman" w:hAnsi="Times New Roman"/>
          <w:sz w:val="24"/>
          <w:szCs w:val="24"/>
        </w:rPr>
        <w:t>.</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Физиканы окутуу менен окуучуга жеткиликтүү таалим-тарбия берүүд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э</w:t>
      </w:r>
      <w:r>
        <w:rPr>
          <w:rFonts w:ascii="Cambria Math" w:hAnsi="Cambria Math" w:cs="Cambria Math"/>
          <w:sz w:val="24"/>
          <w:szCs w:val="24"/>
        </w:rPr>
        <w:t>ӊ</w:t>
      </w:r>
      <w:r>
        <w:rPr>
          <w:rFonts w:ascii="Times New Roman" w:hAnsi="Times New Roman"/>
          <w:sz w:val="24"/>
          <w:szCs w:val="24"/>
        </w:rPr>
        <w:t xml:space="preserve"> </w:t>
      </w:r>
      <w:r>
        <w:rPr>
          <w:rFonts w:ascii="Times New Roman" w:hAnsi="Times New Roman" w:cs="Times New Roman"/>
          <w:sz w:val="24"/>
          <w:szCs w:val="24"/>
        </w:rPr>
        <w:t>зарыл</w:t>
      </w:r>
      <w:r>
        <w:rPr>
          <w:rFonts w:ascii="Times New Roman" w:hAnsi="Times New Roman"/>
          <w:sz w:val="24"/>
          <w:szCs w:val="24"/>
        </w:rPr>
        <w:t xml:space="preserve"> </w:t>
      </w:r>
      <w:r>
        <w:rPr>
          <w:rFonts w:ascii="Times New Roman" w:hAnsi="Times New Roman" w:cs="Times New Roman"/>
          <w:sz w:val="24"/>
          <w:szCs w:val="24"/>
        </w:rPr>
        <w:t>ресурс</w:t>
      </w:r>
      <w:r>
        <w:rPr>
          <w:rFonts w:ascii="Times New Roman" w:hAnsi="Times New Roman"/>
          <w:sz w:val="24"/>
          <w:szCs w:val="24"/>
        </w:rPr>
        <w:t xml:space="preserve"> </w:t>
      </w:r>
      <w:r>
        <w:rPr>
          <w:rFonts w:ascii="Times New Roman" w:hAnsi="Times New Roman" w:cs="Times New Roman"/>
          <w:sz w:val="24"/>
          <w:szCs w:val="24"/>
        </w:rPr>
        <w:t>болуп</w:t>
      </w:r>
      <w:r>
        <w:rPr>
          <w:rFonts w:ascii="Times New Roman" w:hAnsi="Times New Roman"/>
          <w:sz w:val="24"/>
          <w:szCs w:val="24"/>
        </w:rPr>
        <w:t xml:space="preserve"> </w:t>
      </w:r>
      <w:r>
        <w:rPr>
          <w:rFonts w:ascii="Times New Roman" w:hAnsi="Times New Roman"/>
          <w:b/>
          <w:sz w:val="24"/>
          <w:szCs w:val="24"/>
        </w:rPr>
        <w:t xml:space="preserve">физика мугалиминин компетенттүүлүгү, жеке сапаты </w:t>
      </w:r>
      <w:r>
        <w:rPr>
          <w:rFonts w:ascii="Times New Roman" w:hAnsi="Times New Roman"/>
          <w:sz w:val="24"/>
          <w:szCs w:val="24"/>
        </w:rPr>
        <w:t xml:space="preserve">эсептелет.  Физика </w:t>
      </w:r>
      <w:r>
        <w:rPr>
          <w:rFonts w:ascii="Times New Roman" w:hAnsi="Times New Roman"/>
          <w:sz w:val="24"/>
          <w:szCs w:val="24"/>
        </w:rPr>
        <w:lastRenderedPageBreak/>
        <w:t>мугалиминен күтүлг</w:t>
      </w:r>
      <w:r>
        <w:rPr>
          <w:rFonts w:ascii="Cambria Math" w:hAnsi="Cambria Math" w:cs="Cambria Math"/>
          <w:sz w:val="24"/>
          <w:szCs w:val="24"/>
        </w:rPr>
        <w:t>ѳ</w:t>
      </w:r>
      <w:r>
        <w:rPr>
          <w:rFonts w:ascii="Times New Roman" w:hAnsi="Times New Roman" w:cs="Times New Roman"/>
          <w:sz w:val="24"/>
          <w:szCs w:val="24"/>
        </w:rPr>
        <w:t>н</w:t>
      </w:r>
      <w:r>
        <w:rPr>
          <w:rFonts w:ascii="Times New Roman" w:hAnsi="Times New Roman"/>
          <w:sz w:val="24"/>
          <w:szCs w:val="24"/>
        </w:rPr>
        <w:t xml:space="preserve">, </w:t>
      </w:r>
      <w:r>
        <w:rPr>
          <w:rFonts w:ascii="Times New Roman" w:hAnsi="Times New Roman" w:cs="Times New Roman"/>
          <w:sz w:val="24"/>
          <w:szCs w:val="24"/>
        </w:rPr>
        <w:t>б</w:t>
      </w:r>
      <w:r>
        <w:rPr>
          <w:rFonts w:ascii="Times New Roman" w:hAnsi="Times New Roman"/>
          <w:sz w:val="24"/>
          <w:szCs w:val="24"/>
        </w:rPr>
        <w:t>.</w:t>
      </w:r>
      <w:r>
        <w:rPr>
          <w:rFonts w:ascii="Times New Roman" w:hAnsi="Times New Roman" w:cs="Times New Roman"/>
          <w:sz w:val="24"/>
          <w:szCs w:val="24"/>
        </w:rPr>
        <w:t>а</w:t>
      </w:r>
      <w:r>
        <w:rPr>
          <w:rFonts w:ascii="Times New Roman" w:hAnsi="Times New Roman"/>
          <w:sz w:val="24"/>
          <w:szCs w:val="24"/>
        </w:rPr>
        <w:t xml:space="preserve">. </w:t>
      </w:r>
      <w:r>
        <w:rPr>
          <w:rFonts w:ascii="Times New Roman" w:hAnsi="Times New Roman" w:cs="Times New Roman"/>
          <w:sz w:val="24"/>
          <w:szCs w:val="24"/>
        </w:rPr>
        <w:t>андан</w:t>
      </w:r>
      <w:r>
        <w:rPr>
          <w:rFonts w:ascii="Times New Roman" w:hAnsi="Times New Roman"/>
          <w:sz w:val="24"/>
          <w:szCs w:val="24"/>
        </w:rPr>
        <w:t xml:space="preserve"> </w:t>
      </w:r>
      <w:r>
        <w:rPr>
          <w:rFonts w:ascii="Times New Roman" w:hAnsi="Times New Roman" w:cs="Times New Roman"/>
          <w:sz w:val="24"/>
          <w:szCs w:val="24"/>
        </w:rPr>
        <w:t>талап</w:t>
      </w:r>
      <w:r>
        <w:rPr>
          <w:rFonts w:ascii="Times New Roman" w:hAnsi="Times New Roman"/>
          <w:sz w:val="24"/>
          <w:szCs w:val="24"/>
        </w:rPr>
        <w:t xml:space="preserve"> </w:t>
      </w:r>
      <w:r>
        <w:rPr>
          <w:rFonts w:ascii="Times New Roman" w:hAnsi="Times New Roman" w:cs="Times New Roman"/>
          <w:sz w:val="24"/>
          <w:szCs w:val="24"/>
        </w:rPr>
        <w:t>кылынган</w:t>
      </w:r>
      <w:r>
        <w:rPr>
          <w:rFonts w:ascii="Times New Roman" w:hAnsi="Times New Roman"/>
          <w:sz w:val="24"/>
          <w:szCs w:val="24"/>
        </w:rPr>
        <w:t xml:space="preserve"> </w:t>
      </w:r>
      <w:r>
        <w:rPr>
          <w:rFonts w:ascii="Times New Roman" w:hAnsi="Times New Roman" w:cs="Times New Roman"/>
          <w:sz w:val="24"/>
          <w:szCs w:val="24"/>
        </w:rPr>
        <w:t>жалпы</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адистик</w:t>
      </w:r>
      <w:r>
        <w:rPr>
          <w:rFonts w:ascii="Times New Roman" w:hAnsi="Times New Roman"/>
          <w:sz w:val="24"/>
          <w:szCs w:val="24"/>
        </w:rPr>
        <w:t xml:space="preserve"> </w:t>
      </w:r>
      <w:r>
        <w:rPr>
          <w:rFonts w:ascii="Times New Roman" w:hAnsi="Times New Roman" w:cs="Times New Roman"/>
          <w:sz w:val="24"/>
          <w:szCs w:val="24"/>
        </w:rPr>
        <w:t>компетенттүүлүкт</w:t>
      </w:r>
      <w:r>
        <w:rPr>
          <w:rFonts w:ascii="Cambria Math" w:hAnsi="Cambria Math" w:cs="Cambria Math"/>
          <w:sz w:val="24"/>
          <w:szCs w:val="24"/>
        </w:rPr>
        <w:t>ѳ</w:t>
      </w:r>
      <w:proofErr w:type="gramStart"/>
      <w:r>
        <w:rPr>
          <w:rFonts w:ascii="Times New Roman" w:hAnsi="Times New Roman" w:cs="Times New Roman"/>
          <w:sz w:val="24"/>
          <w:szCs w:val="24"/>
        </w:rPr>
        <w:t>р</w:t>
      </w:r>
      <w:proofErr w:type="gramEnd"/>
      <w:r>
        <w:rPr>
          <w:rFonts w:ascii="Times New Roman" w:hAnsi="Times New Roman"/>
          <w:sz w:val="24"/>
          <w:szCs w:val="24"/>
        </w:rPr>
        <w:t xml:space="preserve"> </w:t>
      </w:r>
      <w:r>
        <w:rPr>
          <w:rFonts w:ascii="Times New Roman" w:hAnsi="Times New Roman" w:cs="Times New Roman"/>
          <w:sz w:val="24"/>
          <w:szCs w:val="24"/>
        </w:rPr>
        <w:t>т</w:t>
      </w:r>
      <w:r>
        <w:rPr>
          <w:rFonts w:ascii="Cambria Math" w:hAnsi="Cambria Math" w:cs="Cambria Math"/>
          <w:sz w:val="24"/>
          <w:szCs w:val="24"/>
        </w:rPr>
        <w:t>ѳ</w:t>
      </w:r>
      <w:r>
        <w:rPr>
          <w:rFonts w:ascii="Times New Roman" w:hAnsi="Times New Roman" w:cs="Times New Roman"/>
          <w:sz w:val="24"/>
          <w:szCs w:val="24"/>
        </w:rPr>
        <w:t>м</w:t>
      </w:r>
      <w:r>
        <w:rPr>
          <w:rFonts w:ascii="Cambria Math" w:hAnsi="Cambria Math" w:cs="Cambria Math"/>
          <w:sz w:val="24"/>
          <w:szCs w:val="24"/>
        </w:rPr>
        <w:t>ѳ</w:t>
      </w:r>
      <w:r>
        <w:rPr>
          <w:rFonts w:ascii="Times New Roman" w:hAnsi="Times New Roman" w:cs="Times New Roman"/>
          <w:sz w:val="24"/>
          <w:szCs w:val="24"/>
        </w:rPr>
        <w:t>нкүл</w:t>
      </w:r>
      <w:r>
        <w:rPr>
          <w:rFonts w:ascii="Cambria Math" w:hAnsi="Cambria Math" w:cs="Cambria Math"/>
          <w:sz w:val="24"/>
          <w:szCs w:val="24"/>
        </w:rPr>
        <w:t>ѳ</w:t>
      </w:r>
      <w:r>
        <w:rPr>
          <w:rFonts w:ascii="Times New Roman" w:hAnsi="Times New Roman" w:cs="Times New Roman"/>
          <w:sz w:val="24"/>
          <w:szCs w:val="24"/>
        </w:rPr>
        <w:t>р</w:t>
      </w:r>
      <w:r>
        <w:rPr>
          <w:rFonts w:ascii="Times New Roman" w:hAnsi="Times New Roman"/>
          <w:sz w:val="24"/>
          <w:szCs w:val="24"/>
        </w:rPr>
        <w:t xml:space="preserve">: </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Социалдык-экономикалык, маданий компетенттүүлүк</w:t>
      </w:r>
      <w:r>
        <w:rPr>
          <w:rFonts w:ascii="Times New Roman" w:hAnsi="Times New Roman"/>
          <w:sz w:val="24"/>
          <w:szCs w:val="24"/>
        </w:rPr>
        <w:t xml:space="preserve"> - улуттук тил, адабият (коммуникация) боюнча билимге, философиялык, социологиялык, маданият таануучулук, саясат таануучулук, дин таануучулук, экономикалык, дене тарбиялык, этикалык, эстетикалык, маалыматтык-коммуникативдик билгичтиктерге ээ болуусу.</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Илимий теориялык компетенттүүлүк</w:t>
      </w:r>
      <w:r>
        <w:rPr>
          <w:rFonts w:ascii="Times New Roman" w:hAnsi="Times New Roman"/>
          <w:sz w:val="24"/>
          <w:szCs w:val="24"/>
        </w:rPr>
        <w:t xml:space="preserve"> -  жалпы физика, теориялык физика, астрономия, боюнча билимдерге, математика химия, биология, география боюнча билимдин зарыл элементтерине, дүйнөнү</w:t>
      </w:r>
      <w:proofErr w:type="gramStart"/>
      <w:r>
        <w:rPr>
          <w:rFonts w:ascii="Times New Roman" w:hAnsi="Times New Roman"/>
          <w:sz w:val="24"/>
          <w:szCs w:val="24"/>
        </w:rPr>
        <w:t>н</w:t>
      </w:r>
      <w:proofErr w:type="gramEnd"/>
      <w:r>
        <w:rPr>
          <w:rFonts w:ascii="Times New Roman" w:hAnsi="Times New Roman"/>
          <w:sz w:val="24"/>
          <w:szCs w:val="24"/>
        </w:rPr>
        <w:t xml:space="preserve"> илимий сүрөттөлүшү, табигый билимдердин философиясы жана тарыхы ж</w:t>
      </w:r>
      <w:r>
        <w:rPr>
          <w:rFonts w:ascii="Cambria Math" w:hAnsi="Cambria Math" w:cs="Cambria Math"/>
          <w:sz w:val="24"/>
          <w:szCs w:val="24"/>
        </w:rPr>
        <w:t>ѳ</w:t>
      </w:r>
      <w:r>
        <w:rPr>
          <w:rFonts w:ascii="Times New Roman" w:hAnsi="Times New Roman" w:cs="Times New Roman"/>
          <w:sz w:val="24"/>
          <w:szCs w:val="24"/>
        </w:rPr>
        <w:t>нү</w:t>
      </w:r>
      <w:r>
        <w:rPr>
          <w:rFonts w:ascii="Cambria Math" w:hAnsi="Cambria Math" w:cs="Cambria Math"/>
          <w:sz w:val="24"/>
          <w:szCs w:val="24"/>
        </w:rPr>
        <w:t>ӊ</w:t>
      </w:r>
      <w:r>
        <w:rPr>
          <w:rFonts w:ascii="Times New Roman" w:hAnsi="Times New Roman" w:cs="Times New Roman"/>
          <w:sz w:val="24"/>
          <w:szCs w:val="24"/>
        </w:rPr>
        <w:t>д</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түшүнүкт</w:t>
      </w:r>
      <w:r>
        <w:rPr>
          <w:rFonts w:ascii="Cambria Math" w:hAnsi="Cambria Math" w:cs="Cambria Math"/>
          <w:sz w:val="24"/>
          <w:szCs w:val="24"/>
        </w:rPr>
        <w:t>ѳ</w:t>
      </w:r>
      <w:r>
        <w:rPr>
          <w:rFonts w:ascii="Times New Roman" w:hAnsi="Times New Roman" w:cs="Times New Roman"/>
          <w:sz w:val="24"/>
          <w:szCs w:val="24"/>
        </w:rPr>
        <w:t>рг</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ээ</w:t>
      </w:r>
      <w:r>
        <w:rPr>
          <w:rFonts w:ascii="Times New Roman" w:hAnsi="Times New Roman"/>
          <w:sz w:val="24"/>
          <w:szCs w:val="24"/>
        </w:rPr>
        <w:t xml:space="preserve"> </w:t>
      </w:r>
      <w:r>
        <w:rPr>
          <w:rFonts w:ascii="Times New Roman" w:hAnsi="Times New Roman" w:cs="Times New Roman"/>
          <w:sz w:val="24"/>
          <w:szCs w:val="24"/>
        </w:rPr>
        <w:t>болуусу</w:t>
      </w:r>
      <w:r>
        <w:rPr>
          <w:rFonts w:ascii="Times New Roman" w:hAnsi="Times New Roman"/>
          <w:sz w:val="24"/>
          <w:szCs w:val="24"/>
        </w:rPr>
        <w:t>.</w:t>
      </w:r>
    </w:p>
    <w:p w:rsidR="008C3BB9" w:rsidRDefault="008C3BB9" w:rsidP="008C3BB9">
      <w:pPr>
        <w:ind w:firstLine="567"/>
        <w:jc w:val="both"/>
        <w:rPr>
          <w:rFonts w:ascii="Times New Roman" w:hAnsi="Times New Roman"/>
          <w:sz w:val="24"/>
          <w:szCs w:val="24"/>
        </w:rPr>
      </w:pPr>
      <w:r>
        <w:rPr>
          <w:rFonts w:ascii="Times New Roman" w:hAnsi="Times New Roman"/>
          <w:b/>
          <w:sz w:val="24"/>
          <w:szCs w:val="24"/>
        </w:rPr>
        <w:t>Психолого-педагогикалык компетенттүүлүк</w:t>
      </w:r>
      <w:r>
        <w:rPr>
          <w:rFonts w:ascii="Times New Roman" w:hAnsi="Times New Roman"/>
          <w:sz w:val="24"/>
          <w:szCs w:val="24"/>
        </w:rPr>
        <w:t xml:space="preserve"> - жалпы педагогика, жалпы психология, кыргызстандагы жана чет өлкөдөгү билим берүү системасы, мектеп, үй-бүлө, коомчулуктун бирдиктүү аракеттери, психо-педагогикалык илим изилдөө иштери, педагогикалык чеберчилик, мектеп таануу, билим берүүнү</w:t>
      </w:r>
      <w:proofErr w:type="gramStart"/>
      <w:r>
        <w:rPr>
          <w:rFonts w:ascii="Times New Roman" w:hAnsi="Times New Roman"/>
          <w:sz w:val="24"/>
          <w:szCs w:val="24"/>
        </w:rPr>
        <w:t>н</w:t>
      </w:r>
      <w:proofErr w:type="gramEnd"/>
      <w:r>
        <w:rPr>
          <w:rFonts w:ascii="Times New Roman" w:hAnsi="Times New Roman"/>
          <w:sz w:val="24"/>
          <w:szCs w:val="24"/>
        </w:rPr>
        <w:t xml:space="preserve"> философиясы жана тарыхы боюнча тийиштүү маалыматтарга ээ болуусу.</w:t>
      </w:r>
    </w:p>
    <w:p w:rsidR="008C3BB9" w:rsidRDefault="008C3BB9" w:rsidP="008C3BB9">
      <w:pPr>
        <w:ind w:firstLine="567"/>
        <w:jc w:val="both"/>
        <w:rPr>
          <w:rFonts w:ascii="Times New Roman" w:hAnsi="Times New Roman"/>
          <w:sz w:val="24"/>
          <w:szCs w:val="24"/>
        </w:rPr>
      </w:pPr>
      <w:proofErr w:type="gramStart"/>
      <w:r>
        <w:rPr>
          <w:rFonts w:ascii="Times New Roman" w:hAnsi="Times New Roman"/>
          <w:b/>
          <w:sz w:val="24"/>
          <w:szCs w:val="24"/>
        </w:rPr>
        <w:t>Кесиптик-технологиялык компетенттүүлүк</w:t>
      </w:r>
      <w:r>
        <w:rPr>
          <w:rFonts w:ascii="Times New Roman" w:hAnsi="Times New Roman"/>
          <w:sz w:val="24"/>
          <w:szCs w:val="24"/>
        </w:rPr>
        <w:t xml:space="preserve"> - таалим-тарбиянын максатын жана милдетин аныктоо, таалим-тарбиянын мазмунун жана көлөмүн аныктоо, педагогикалык принциптерди ишке ашыруу, таалим-тарбия методдорун тандоо жана колдонуу, каражаттарды тандоо жана колдонуу, таалим-тарбия жүргүзүүгө шарт түзө билүү, окуучулардын окуу иштерин уюштуруу, окуучулардын билимдерин, билгичтиктерин, инсандык сапаттарын текшерүү, эсепке алуу, баалоо, </w:t>
      </w:r>
      <w:r>
        <w:rPr>
          <w:rFonts w:ascii="Cambria Math" w:hAnsi="Cambria Math" w:cs="Cambria Math"/>
          <w:sz w:val="24"/>
          <w:szCs w:val="24"/>
        </w:rPr>
        <w:t>ѳ</w:t>
      </w:r>
      <w:r>
        <w:rPr>
          <w:rFonts w:ascii="Times New Roman" w:hAnsi="Times New Roman" w:cs="Times New Roman"/>
          <w:sz w:val="24"/>
          <w:szCs w:val="24"/>
        </w:rPr>
        <w:t>з</w:t>
      </w:r>
      <w:r>
        <w:rPr>
          <w:rFonts w:ascii="Times New Roman" w:hAnsi="Times New Roman"/>
          <w:sz w:val="24"/>
          <w:szCs w:val="24"/>
        </w:rPr>
        <w:t xml:space="preserve"> </w:t>
      </w:r>
      <w:r>
        <w:rPr>
          <w:rFonts w:ascii="Times New Roman" w:hAnsi="Times New Roman" w:cs="Times New Roman"/>
          <w:sz w:val="24"/>
          <w:szCs w:val="24"/>
        </w:rPr>
        <w:t>ишин</w:t>
      </w:r>
      <w:r>
        <w:rPr>
          <w:rFonts w:ascii="Times New Roman" w:hAnsi="Times New Roman"/>
          <w:sz w:val="24"/>
          <w:szCs w:val="24"/>
        </w:rPr>
        <w:t xml:space="preserve"> </w:t>
      </w:r>
      <w:r>
        <w:rPr>
          <w:rFonts w:ascii="Times New Roman" w:hAnsi="Times New Roman" w:cs="Times New Roman"/>
          <w:sz w:val="24"/>
          <w:szCs w:val="24"/>
        </w:rPr>
        <w:t>жыйынтыктоо</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баалоо</w:t>
      </w:r>
      <w:r>
        <w:rPr>
          <w:rFonts w:ascii="Times New Roman" w:hAnsi="Times New Roman"/>
          <w:sz w:val="24"/>
          <w:szCs w:val="24"/>
        </w:rPr>
        <w:t xml:space="preserve">, </w:t>
      </w:r>
      <w:r>
        <w:rPr>
          <w:rFonts w:ascii="Times New Roman" w:hAnsi="Times New Roman" w:cs="Times New Roman"/>
          <w:sz w:val="24"/>
          <w:szCs w:val="24"/>
        </w:rPr>
        <w:t>түзөт</w:t>
      </w:r>
      <w:proofErr w:type="gramEnd"/>
      <w:r>
        <w:rPr>
          <w:rFonts w:ascii="Times New Roman" w:hAnsi="Times New Roman" w:cs="Times New Roman"/>
          <w:sz w:val="24"/>
          <w:szCs w:val="24"/>
        </w:rPr>
        <w:t>үү</w:t>
      </w:r>
      <w:r>
        <w:rPr>
          <w:rFonts w:ascii="Times New Roman" w:hAnsi="Times New Roman"/>
          <w:sz w:val="24"/>
          <w:szCs w:val="24"/>
        </w:rPr>
        <w:t xml:space="preserve"> </w:t>
      </w:r>
      <w:r>
        <w:rPr>
          <w:rFonts w:ascii="Times New Roman" w:hAnsi="Times New Roman" w:cs="Times New Roman"/>
          <w:sz w:val="24"/>
          <w:szCs w:val="24"/>
        </w:rPr>
        <w:t>билгичтиктерине</w:t>
      </w:r>
      <w:r>
        <w:rPr>
          <w:rFonts w:ascii="Times New Roman" w:hAnsi="Times New Roman"/>
          <w:sz w:val="24"/>
          <w:szCs w:val="24"/>
        </w:rPr>
        <w:t xml:space="preserve"> </w:t>
      </w:r>
      <w:r>
        <w:rPr>
          <w:rFonts w:ascii="Times New Roman" w:hAnsi="Times New Roman" w:cs="Times New Roman"/>
          <w:sz w:val="24"/>
          <w:szCs w:val="24"/>
        </w:rPr>
        <w:t>ээ</w:t>
      </w:r>
      <w:r>
        <w:rPr>
          <w:rFonts w:ascii="Times New Roman" w:hAnsi="Times New Roman"/>
          <w:sz w:val="24"/>
          <w:szCs w:val="24"/>
        </w:rPr>
        <w:t xml:space="preserve"> болуусу.</w:t>
      </w:r>
    </w:p>
    <w:p w:rsidR="008C3BB9" w:rsidRDefault="008C3BB9" w:rsidP="008C3BB9">
      <w:pPr>
        <w:ind w:firstLine="567"/>
        <w:jc w:val="both"/>
        <w:rPr>
          <w:rFonts w:ascii="Times New Roman" w:hAnsi="Times New Roman"/>
          <w:sz w:val="24"/>
          <w:szCs w:val="24"/>
        </w:rPr>
      </w:pPr>
      <w:r>
        <w:rPr>
          <w:rFonts w:ascii="Times New Roman" w:hAnsi="Times New Roman"/>
          <w:sz w:val="24"/>
          <w:szCs w:val="24"/>
        </w:rPr>
        <w:t>Ресурстун дагы бир тү</w:t>
      </w:r>
      <w:proofErr w:type="gramStart"/>
      <w:r>
        <w:rPr>
          <w:rFonts w:ascii="Times New Roman" w:hAnsi="Times New Roman"/>
          <w:sz w:val="24"/>
          <w:szCs w:val="24"/>
        </w:rPr>
        <w:t>р</w:t>
      </w:r>
      <w:proofErr w:type="gramEnd"/>
      <w:r>
        <w:rPr>
          <w:rFonts w:ascii="Times New Roman" w:hAnsi="Times New Roman"/>
          <w:sz w:val="24"/>
          <w:szCs w:val="24"/>
        </w:rPr>
        <w:t xml:space="preserve">ү болгон башка адамдар жана адам топторуна окуучулардын ата-энелери, бир туугандары жана туугандары </w:t>
      </w:r>
      <w:r>
        <w:rPr>
          <w:rFonts w:ascii="Cambria Math" w:hAnsi="Cambria Math" w:cs="Cambria Math"/>
          <w:sz w:val="24"/>
          <w:szCs w:val="24"/>
        </w:rPr>
        <w:t>‒</w:t>
      </w:r>
      <w:r>
        <w:rPr>
          <w:rFonts w:ascii="Times New Roman" w:hAnsi="Times New Roman"/>
          <w:sz w:val="24"/>
          <w:szCs w:val="24"/>
        </w:rPr>
        <w:t xml:space="preserve"> </w:t>
      </w:r>
      <w:r>
        <w:rPr>
          <w:rFonts w:ascii="Times New Roman" w:hAnsi="Times New Roman" w:cs="Times New Roman"/>
          <w:sz w:val="24"/>
          <w:szCs w:val="24"/>
        </w:rPr>
        <w:t>жалпы</w:t>
      </w:r>
      <w:r>
        <w:rPr>
          <w:rFonts w:ascii="Times New Roman" w:hAnsi="Times New Roman"/>
          <w:sz w:val="24"/>
          <w:szCs w:val="24"/>
        </w:rPr>
        <w:t xml:space="preserve"> </w:t>
      </w:r>
      <w:r>
        <w:rPr>
          <w:rFonts w:ascii="Times New Roman" w:hAnsi="Times New Roman" w:cs="Times New Roman"/>
          <w:sz w:val="24"/>
          <w:szCs w:val="24"/>
        </w:rPr>
        <w:t>эле</w:t>
      </w:r>
      <w:r>
        <w:rPr>
          <w:rFonts w:ascii="Times New Roman" w:hAnsi="Times New Roman"/>
          <w:sz w:val="24"/>
          <w:szCs w:val="24"/>
        </w:rPr>
        <w:t xml:space="preserve"> </w:t>
      </w:r>
      <w:r>
        <w:rPr>
          <w:rFonts w:ascii="Times New Roman" w:hAnsi="Times New Roman" w:cs="Times New Roman"/>
          <w:sz w:val="24"/>
          <w:szCs w:val="24"/>
        </w:rPr>
        <w:t>коом</w:t>
      </w:r>
      <w:r>
        <w:rPr>
          <w:rFonts w:ascii="Times New Roman" w:hAnsi="Times New Roman"/>
          <w:sz w:val="24"/>
          <w:szCs w:val="24"/>
        </w:rPr>
        <w:t xml:space="preserve"> </w:t>
      </w:r>
      <w:r>
        <w:rPr>
          <w:rFonts w:ascii="Times New Roman" w:hAnsi="Times New Roman" w:cs="Times New Roman"/>
          <w:sz w:val="24"/>
          <w:szCs w:val="24"/>
        </w:rPr>
        <w:t>жана</w:t>
      </w:r>
      <w:r>
        <w:rPr>
          <w:rFonts w:ascii="Times New Roman" w:hAnsi="Times New Roman"/>
          <w:sz w:val="24"/>
          <w:szCs w:val="24"/>
        </w:rPr>
        <w:t xml:space="preserve"> </w:t>
      </w:r>
      <w:r>
        <w:rPr>
          <w:rFonts w:ascii="Times New Roman" w:hAnsi="Times New Roman" w:cs="Times New Roman"/>
          <w:sz w:val="24"/>
          <w:szCs w:val="24"/>
        </w:rPr>
        <w:t>социалдык</w:t>
      </w:r>
      <w:r>
        <w:rPr>
          <w:rFonts w:ascii="Times New Roman" w:hAnsi="Times New Roman"/>
          <w:sz w:val="24"/>
          <w:szCs w:val="24"/>
        </w:rPr>
        <w:t xml:space="preserve"> </w:t>
      </w:r>
      <w:r>
        <w:rPr>
          <w:rFonts w:ascii="Times New Roman" w:hAnsi="Times New Roman" w:cs="Times New Roman"/>
          <w:sz w:val="24"/>
          <w:szCs w:val="24"/>
        </w:rPr>
        <w:t>ч</w:t>
      </w:r>
      <w:r>
        <w:rPr>
          <w:rFonts w:ascii="Cambria Math" w:hAnsi="Cambria Math" w:cs="Cambria Math"/>
          <w:sz w:val="24"/>
          <w:szCs w:val="24"/>
        </w:rPr>
        <w:t>ѳ</w:t>
      </w:r>
      <w:r>
        <w:rPr>
          <w:rFonts w:ascii="Times New Roman" w:hAnsi="Times New Roman" w:cs="Times New Roman"/>
          <w:sz w:val="24"/>
          <w:szCs w:val="24"/>
        </w:rPr>
        <w:t>йр</w:t>
      </w:r>
      <w:r>
        <w:rPr>
          <w:rFonts w:ascii="Cambria Math" w:hAnsi="Cambria Math" w:cs="Cambria Math"/>
          <w:sz w:val="24"/>
          <w:szCs w:val="24"/>
        </w:rPr>
        <w:t>ѳ</w:t>
      </w:r>
      <w:r>
        <w:rPr>
          <w:rFonts w:ascii="Times New Roman" w:hAnsi="Times New Roman"/>
          <w:sz w:val="24"/>
          <w:szCs w:val="24"/>
        </w:rPr>
        <w:t xml:space="preserve"> </w:t>
      </w:r>
      <w:r>
        <w:rPr>
          <w:rFonts w:ascii="Times New Roman" w:hAnsi="Times New Roman" w:cs="Times New Roman"/>
          <w:sz w:val="24"/>
          <w:szCs w:val="24"/>
        </w:rPr>
        <w:t>кирет</w:t>
      </w:r>
      <w:r>
        <w:rPr>
          <w:rFonts w:ascii="Times New Roman" w:hAnsi="Times New Roman"/>
          <w:sz w:val="24"/>
          <w:szCs w:val="24"/>
        </w:rPr>
        <w:t xml:space="preserve">. </w:t>
      </w:r>
      <w:r>
        <w:rPr>
          <w:rFonts w:ascii="Times New Roman" w:hAnsi="Times New Roman" w:cs="Times New Roman"/>
          <w:sz w:val="24"/>
          <w:szCs w:val="24"/>
        </w:rPr>
        <w:t>Алар</w:t>
      </w:r>
      <w:r>
        <w:rPr>
          <w:rFonts w:ascii="Times New Roman" w:hAnsi="Times New Roman"/>
          <w:sz w:val="24"/>
          <w:szCs w:val="24"/>
        </w:rPr>
        <w:t xml:space="preserve"> </w:t>
      </w:r>
      <w:r>
        <w:rPr>
          <w:rFonts w:ascii="Times New Roman" w:hAnsi="Times New Roman" w:cs="Times New Roman"/>
          <w:sz w:val="24"/>
          <w:szCs w:val="24"/>
        </w:rPr>
        <w:t>да</w:t>
      </w:r>
      <w:r>
        <w:rPr>
          <w:rFonts w:ascii="Times New Roman" w:hAnsi="Times New Roman"/>
          <w:sz w:val="24"/>
          <w:szCs w:val="24"/>
        </w:rPr>
        <w:t xml:space="preserve"> </w:t>
      </w:r>
      <w:r>
        <w:rPr>
          <w:rFonts w:ascii="Times New Roman" w:hAnsi="Times New Roman" w:cs="Times New Roman"/>
          <w:sz w:val="24"/>
          <w:szCs w:val="24"/>
        </w:rPr>
        <w:t>окуучулардын</w:t>
      </w:r>
      <w:r>
        <w:rPr>
          <w:rFonts w:ascii="Times New Roman" w:hAnsi="Times New Roman"/>
          <w:sz w:val="24"/>
          <w:szCs w:val="24"/>
        </w:rPr>
        <w:t xml:space="preserve"> </w:t>
      </w:r>
      <w:r>
        <w:rPr>
          <w:rFonts w:ascii="Times New Roman" w:hAnsi="Times New Roman" w:cs="Times New Roman"/>
          <w:sz w:val="24"/>
          <w:szCs w:val="24"/>
        </w:rPr>
        <w:t>татыктуу</w:t>
      </w:r>
      <w:r>
        <w:rPr>
          <w:rFonts w:ascii="Times New Roman" w:hAnsi="Times New Roman"/>
          <w:sz w:val="24"/>
          <w:szCs w:val="24"/>
        </w:rPr>
        <w:t xml:space="preserve"> </w:t>
      </w:r>
      <w:r>
        <w:rPr>
          <w:rFonts w:ascii="Times New Roman" w:hAnsi="Times New Roman" w:cs="Times New Roman"/>
          <w:sz w:val="24"/>
          <w:szCs w:val="24"/>
        </w:rPr>
        <w:t>таалим</w:t>
      </w:r>
      <w:r>
        <w:rPr>
          <w:rFonts w:ascii="Times New Roman" w:hAnsi="Times New Roman"/>
          <w:sz w:val="24"/>
          <w:szCs w:val="24"/>
        </w:rPr>
        <w:t>-</w:t>
      </w:r>
      <w:r>
        <w:rPr>
          <w:rFonts w:ascii="Times New Roman" w:hAnsi="Times New Roman" w:cs="Times New Roman"/>
          <w:sz w:val="24"/>
          <w:szCs w:val="24"/>
        </w:rPr>
        <w:t>тарбия</w:t>
      </w:r>
      <w:r>
        <w:rPr>
          <w:rFonts w:ascii="Times New Roman" w:hAnsi="Times New Roman"/>
          <w:sz w:val="24"/>
          <w:szCs w:val="24"/>
        </w:rPr>
        <w:t xml:space="preserve"> </w:t>
      </w:r>
      <w:r>
        <w:rPr>
          <w:rFonts w:ascii="Times New Roman" w:hAnsi="Times New Roman" w:cs="Times New Roman"/>
          <w:sz w:val="24"/>
          <w:szCs w:val="24"/>
        </w:rPr>
        <w:t>алышына</w:t>
      </w:r>
      <w:r>
        <w:rPr>
          <w:rFonts w:ascii="Times New Roman" w:hAnsi="Times New Roman"/>
          <w:sz w:val="24"/>
          <w:szCs w:val="24"/>
        </w:rPr>
        <w:t xml:space="preserve"> </w:t>
      </w:r>
      <w:r>
        <w:rPr>
          <w:rFonts w:ascii="Times New Roman" w:hAnsi="Times New Roman" w:cs="Times New Roman"/>
          <w:sz w:val="24"/>
          <w:szCs w:val="24"/>
        </w:rPr>
        <w:t>о</w:t>
      </w:r>
      <w:r>
        <w:rPr>
          <w:rFonts w:ascii="Cambria Math" w:hAnsi="Cambria Math" w:cs="Cambria Math"/>
          <w:sz w:val="24"/>
          <w:szCs w:val="24"/>
        </w:rPr>
        <w:t>ӊ</w:t>
      </w:r>
      <w:r>
        <w:rPr>
          <w:rFonts w:ascii="Times New Roman" w:hAnsi="Times New Roman"/>
          <w:sz w:val="24"/>
          <w:szCs w:val="24"/>
        </w:rPr>
        <w:t xml:space="preserve"> </w:t>
      </w:r>
      <w:r>
        <w:rPr>
          <w:rFonts w:ascii="Times New Roman" w:hAnsi="Times New Roman" w:cs="Times New Roman"/>
          <w:sz w:val="24"/>
          <w:szCs w:val="24"/>
        </w:rPr>
        <w:t>таасирин</w:t>
      </w:r>
      <w:r>
        <w:rPr>
          <w:rFonts w:ascii="Times New Roman" w:hAnsi="Times New Roman"/>
          <w:sz w:val="24"/>
          <w:szCs w:val="24"/>
        </w:rPr>
        <w:t xml:space="preserve"> </w:t>
      </w:r>
      <w:r>
        <w:rPr>
          <w:rFonts w:ascii="Times New Roman" w:hAnsi="Times New Roman" w:cs="Times New Roman"/>
          <w:sz w:val="24"/>
          <w:szCs w:val="24"/>
        </w:rPr>
        <w:t>тийгизип</w:t>
      </w:r>
      <w:r>
        <w:rPr>
          <w:rFonts w:ascii="Times New Roman" w:hAnsi="Times New Roman"/>
          <w:sz w:val="24"/>
          <w:szCs w:val="24"/>
        </w:rPr>
        <w:t xml:space="preserve">, </w:t>
      </w:r>
      <w:r>
        <w:rPr>
          <w:rFonts w:ascii="Times New Roman" w:hAnsi="Times New Roman" w:cs="Times New Roman"/>
          <w:sz w:val="24"/>
          <w:szCs w:val="24"/>
        </w:rPr>
        <w:t>мүмкүн</w:t>
      </w:r>
      <w:r>
        <w:rPr>
          <w:rFonts w:ascii="Times New Roman" w:hAnsi="Times New Roman"/>
          <w:sz w:val="24"/>
          <w:szCs w:val="24"/>
        </w:rPr>
        <w:t xml:space="preserve"> болушунча жардам жана колдоо к</w:t>
      </w:r>
      <w:r>
        <w:rPr>
          <w:rFonts w:ascii="Cambria Math" w:hAnsi="Cambria Math" w:cs="Cambria Math"/>
          <w:sz w:val="24"/>
          <w:szCs w:val="24"/>
        </w:rPr>
        <w:t>ѳ</w:t>
      </w:r>
      <w:r>
        <w:rPr>
          <w:rFonts w:ascii="Times New Roman" w:hAnsi="Times New Roman" w:cs="Times New Roman"/>
          <w:sz w:val="24"/>
          <w:szCs w:val="24"/>
        </w:rPr>
        <w:t>рс</w:t>
      </w:r>
      <w:r>
        <w:rPr>
          <w:rFonts w:ascii="Cambria Math" w:hAnsi="Cambria Math" w:cs="Cambria Math"/>
          <w:sz w:val="24"/>
          <w:szCs w:val="24"/>
        </w:rPr>
        <w:t>ѳ</w:t>
      </w:r>
      <w:r>
        <w:rPr>
          <w:rFonts w:ascii="Times New Roman" w:hAnsi="Times New Roman" w:cs="Times New Roman"/>
          <w:sz w:val="24"/>
          <w:szCs w:val="24"/>
        </w:rPr>
        <w:t>түүл</w:t>
      </w:r>
      <w:r>
        <w:rPr>
          <w:rFonts w:ascii="Cambria Math" w:hAnsi="Cambria Math" w:cs="Cambria Math"/>
          <w:sz w:val="24"/>
          <w:szCs w:val="24"/>
        </w:rPr>
        <w:t>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w:t>
      </w:r>
      <w:r>
        <w:rPr>
          <w:rFonts w:ascii="Times New Roman" w:hAnsi="Times New Roman"/>
          <w:sz w:val="24"/>
          <w:szCs w:val="24"/>
        </w:rPr>
        <w:t xml:space="preserve"> </w:t>
      </w:r>
      <w:r>
        <w:rPr>
          <w:rFonts w:ascii="Times New Roman" w:hAnsi="Times New Roman" w:cs="Times New Roman"/>
          <w:sz w:val="24"/>
          <w:szCs w:val="24"/>
        </w:rPr>
        <w:t>керек</w:t>
      </w:r>
      <w:r>
        <w:rPr>
          <w:rFonts w:ascii="Times New Roman" w:hAnsi="Times New Roman"/>
          <w:sz w:val="24"/>
          <w:szCs w:val="24"/>
        </w:rPr>
        <w:t xml:space="preserve">. </w:t>
      </w:r>
      <w:r>
        <w:rPr>
          <w:rFonts w:ascii="Times New Roman" w:hAnsi="Times New Roman" w:cs="Times New Roman"/>
          <w:sz w:val="24"/>
          <w:szCs w:val="24"/>
        </w:rPr>
        <w:t>Анткени</w:t>
      </w:r>
      <w:r>
        <w:rPr>
          <w:rFonts w:ascii="Times New Roman" w:hAnsi="Times New Roman"/>
          <w:sz w:val="24"/>
          <w:szCs w:val="24"/>
        </w:rPr>
        <w:t xml:space="preserve"> </w:t>
      </w:r>
      <w:r>
        <w:rPr>
          <w:rFonts w:ascii="Times New Roman" w:hAnsi="Times New Roman" w:cs="Times New Roman"/>
          <w:sz w:val="24"/>
          <w:szCs w:val="24"/>
        </w:rPr>
        <w:t>инсандын</w:t>
      </w:r>
      <w:r>
        <w:rPr>
          <w:rFonts w:ascii="Times New Roman" w:hAnsi="Times New Roman"/>
          <w:sz w:val="24"/>
          <w:szCs w:val="24"/>
        </w:rPr>
        <w:t xml:space="preserve"> </w:t>
      </w:r>
      <w:r>
        <w:rPr>
          <w:rFonts w:ascii="Times New Roman" w:hAnsi="Times New Roman" w:cs="Times New Roman"/>
          <w:sz w:val="24"/>
          <w:szCs w:val="24"/>
        </w:rPr>
        <w:t>калыптанышында</w:t>
      </w:r>
      <w:r>
        <w:rPr>
          <w:rFonts w:ascii="Times New Roman" w:hAnsi="Times New Roman"/>
          <w:sz w:val="24"/>
          <w:szCs w:val="24"/>
        </w:rPr>
        <w:t xml:space="preserve">, </w:t>
      </w:r>
      <w:r>
        <w:rPr>
          <w:rFonts w:ascii="Times New Roman" w:hAnsi="Times New Roman" w:cs="Times New Roman"/>
          <w:sz w:val="24"/>
          <w:szCs w:val="24"/>
        </w:rPr>
        <w:t>социалдашуусунда</w:t>
      </w:r>
      <w:r>
        <w:rPr>
          <w:rFonts w:ascii="Times New Roman" w:hAnsi="Times New Roman"/>
          <w:sz w:val="24"/>
          <w:szCs w:val="24"/>
        </w:rPr>
        <w:t xml:space="preserve"> </w:t>
      </w:r>
      <w:r>
        <w:rPr>
          <w:rFonts w:ascii="Times New Roman" w:hAnsi="Times New Roman" w:cs="Times New Roman"/>
          <w:sz w:val="24"/>
          <w:szCs w:val="24"/>
        </w:rPr>
        <w:t>алардын</w:t>
      </w:r>
      <w:r>
        <w:rPr>
          <w:rFonts w:ascii="Times New Roman" w:hAnsi="Times New Roman"/>
          <w:sz w:val="24"/>
          <w:szCs w:val="24"/>
        </w:rPr>
        <w:t xml:space="preserve"> </w:t>
      </w:r>
      <w:r>
        <w:rPr>
          <w:rFonts w:ascii="Times New Roman" w:hAnsi="Times New Roman" w:cs="Times New Roman"/>
          <w:sz w:val="24"/>
          <w:szCs w:val="24"/>
        </w:rPr>
        <w:t>ролу</w:t>
      </w:r>
      <w:r>
        <w:rPr>
          <w:rFonts w:ascii="Times New Roman" w:hAnsi="Times New Roman"/>
          <w:sz w:val="24"/>
          <w:szCs w:val="24"/>
        </w:rPr>
        <w:t xml:space="preserve"> </w:t>
      </w:r>
      <w:r>
        <w:rPr>
          <w:rFonts w:ascii="Times New Roman" w:hAnsi="Times New Roman" w:cs="Times New Roman"/>
          <w:sz w:val="24"/>
          <w:szCs w:val="24"/>
        </w:rPr>
        <w:t>абдан</w:t>
      </w:r>
      <w:r>
        <w:rPr>
          <w:rFonts w:ascii="Times New Roman" w:hAnsi="Times New Roman"/>
          <w:sz w:val="24"/>
          <w:szCs w:val="24"/>
        </w:rPr>
        <w:t xml:space="preserve"> </w:t>
      </w:r>
      <w:r>
        <w:rPr>
          <w:rFonts w:ascii="Times New Roman" w:hAnsi="Times New Roman" w:cs="Times New Roman"/>
          <w:sz w:val="24"/>
          <w:szCs w:val="24"/>
        </w:rPr>
        <w:t>чо</w:t>
      </w:r>
      <w:r>
        <w:rPr>
          <w:rFonts w:ascii="Cambria Math" w:hAnsi="Cambria Math" w:cs="Cambria Math"/>
          <w:sz w:val="24"/>
          <w:szCs w:val="24"/>
        </w:rPr>
        <w:t>ӊ</w:t>
      </w:r>
      <w:r>
        <w:rPr>
          <w:rFonts w:ascii="Times New Roman" w:hAnsi="Times New Roman"/>
          <w:sz w:val="24"/>
          <w:szCs w:val="24"/>
        </w:rPr>
        <w:t>.</w:t>
      </w:r>
    </w:p>
    <w:p w:rsidR="008C3BB9" w:rsidRDefault="008C3BB9" w:rsidP="008C3BB9">
      <w:pPr>
        <w:ind w:firstLine="540"/>
        <w:jc w:val="both"/>
        <w:rPr>
          <w:rFonts w:ascii="Times New Roman" w:hAnsi="Times New Roman"/>
          <w:sz w:val="24"/>
          <w:szCs w:val="24"/>
        </w:rPr>
      </w:pPr>
      <w:r>
        <w:rPr>
          <w:rFonts w:ascii="Times New Roman" w:hAnsi="Times New Roman"/>
          <w:sz w:val="24"/>
          <w:szCs w:val="24"/>
        </w:rPr>
        <w:t>Физиканы окутууда теориялык билимдерди берүү менен  чектелбестен, физикалык кабинет азыркы талапка ылайык жабдылууга тийиш. Кабинет мультмедиялык, электрондук, компьютердик жабдуулар жана окутууга керектүү болгон физикалык куралдары менен камсыз болушу талапка ылайык. Окутуунун сапаты жогорку денгээлде болуу учун биринчиден-теориялык билимди жеткиликтүүжана сапаттуу отуу, экинчиден-алган теориялык билимдерин практика менен айкалыштыруу, үчүнчүд</w:t>
      </w:r>
      <w:r>
        <w:rPr>
          <w:rFonts w:ascii="Cambria Math" w:hAnsi="Cambria Math" w:cs="Cambria Math"/>
          <w:sz w:val="24"/>
          <w:szCs w:val="24"/>
        </w:rPr>
        <w:t>ѳ</w:t>
      </w:r>
      <w:r>
        <w:rPr>
          <w:rFonts w:ascii="Times New Roman" w:hAnsi="Times New Roman" w:cs="Times New Roman"/>
          <w:sz w:val="24"/>
          <w:szCs w:val="24"/>
        </w:rPr>
        <w:t>н</w:t>
      </w:r>
      <w:r>
        <w:rPr>
          <w:rFonts w:ascii="Times New Roman" w:hAnsi="Times New Roman"/>
          <w:sz w:val="24"/>
          <w:szCs w:val="24"/>
        </w:rPr>
        <w:t>-</w:t>
      </w:r>
      <w:r>
        <w:rPr>
          <w:rFonts w:ascii="Times New Roman" w:hAnsi="Times New Roman" w:cs="Times New Roman"/>
          <w:sz w:val="24"/>
          <w:szCs w:val="24"/>
        </w:rPr>
        <w:t>визуалдуу</w:t>
      </w:r>
      <w:r>
        <w:rPr>
          <w:rFonts w:ascii="Times New Roman" w:hAnsi="Times New Roman"/>
          <w:sz w:val="24"/>
          <w:szCs w:val="24"/>
        </w:rPr>
        <w:t xml:space="preserve">, </w:t>
      </w:r>
      <w:r>
        <w:rPr>
          <w:rFonts w:ascii="Times New Roman" w:hAnsi="Times New Roman" w:cs="Times New Roman"/>
          <w:sz w:val="24"/>
          <w:szCs w:val="24"/>
        </w:rPr>
        <w:t>таанып</w:t>
      </w:r>
      <w:r>
        <w:rPr>
          <w:rFonts w:ascii="Times New Roman" w:hAnsi="Times New Roman"/>
          <w:sz w:val="24"/>
          <w:szCs w:val="24"/>
        </w:rPr>
        <w:t xml:space="preserve"> </w:t>
      </w:r>
      <w:r>
        <w:rPr>
          <w:rFonts w:ascii="Times New Roman" w:hAnsi="Times New Roman" w:cs="Times New Roman"/>
          <w:sz w:val="24"/>
          <w:szCs w:val="24"/>
        </w:rPr>
        <w:t>билуу</w:t>
      </w:r>
      <w:r>
        <w:rPr>
          <w:rFonts w:ascii="Times New Roman" w:hAnsi="Times New Roman"/>
          <w:sz w:val="24"/>
          <w:szCs w:val="24"/>
        </w:rPr>
        <w:t xml:space="preserve"> </w:t>
      </w:r>
      <w:r>
        <w:rPr>
          <w:rFonts w:ascii="Times New Roman" w:hAnsi="Times New Roman" w:cs="Times New Roman"/>
          <w:sz w:val="24"/>
          <w:szCs w:val="24"/>
        </w:rPr>
        <w:t>ыкмаларын</w:t>
      </w:r>
      <w:r>
        <w:rPr>
          <w:rFonts w:ascii="Times New Roman" w:hAnsi="Times New Roman"/>
          <w:sz w:val="24"/>
          <w:szCs w:val="24"/>
        </w:rPr>
        <w:t xml:space="preserve"> </w:t>
      </w:r>
      <w:r>
        <w:rPr>
          <w:rFonts w:ascii="Times New Roman" w:hAnsi="Times New Roman" w:cs="Times New Roman"/>
          <w:sz w:val="24"/>
          <w:szCs w:val="24"/>
        </w:rPr>
        <w:t>калыптандыруу</w:t>
      </w:r>
      <w:r>
        <w:rPr>
          <w:rFonts w:ascii="Times New Roman" w:hAnsi="Times New Roman"/>
          <w:sz w:val="24"/>
          <w:szCs w:val="24"/>
        </w:rPr>
        <w:t xml:space="preserve"> </w:t>
      </w:r>
      <w:r>
        <w:rPr>
          <w:rFonts w:ascii="Times New Roman" w:hAnsi="Times New Roman" w:cs="Times New Roman"/>
          <w:sz w:val="24"/>
          <w:szCs w:val="24"/>
        </w:rPr>
        <w:t>болуп</w:t>
      </w:r>
      <w:r>
        <w:rPr>
          <w:rFonts w:ascii="Times New Roman" w:hAnsi="Times New Roman"/>
          <w:sz w:val="24"/>
          <w:szCs w:val="24"/>
        </w:rPr>
        <w:t xml:space="preserve"> </w:t>
      </w:r>
      <w:r>
        <w:rPr>
          <w:rFonts w:ascii="Times New Roman" w:hAnsi="Times New Roman" w:cs="Times New Roman"/>
          <w:sz w:val="24"/>
          <w:szCs w:val="24"/>
        </w:rPr>
        <w:t>эсептелуудо</w:t>
      </w:r>
      <w:r>
        <w:rPr>
          <w:rFonts w:ascii="Times New Roman" w:hAnsi="Times New Roman"/>
          <w:sz w:val="24"/>
          <w:szCs w:val="24"/>
        </w:rPr>
        <w:t xml:space="preserve">. </w:t>
      </w:r>
      <w:r>
        <w:rPr>
          <w:rFonts w:ascii="Times New Roman" w:hAnsi="Times New Roman" w:cs="Times New Roman"/>
          <w:sz w:val="24"/>
          <w:szCs w:val="24"/>
        </w:rPr>
        <w:t>Азыркы</w:t>
      </w:r>
      <w:r>
        <w:rPr>
          <w:rFonts w:ascii="Times New Roman" w:hAnsi="Times New Roman"/>
          <w:sz w:val="24"/>
          <w:szCs w:val="24"/>
        </w:rPr>
        <w:t xml:space="preserve"> </w:t>
      </w:r>
      <w:r>
        <w:rPr>
          <w:rFonts w:ascii="Times New Roman" w:hAnsi="Times New Roman" w:cs="Times New Roman"/>
          <w:sz w:val="24"/>
          <w:szCs w:val="24"/>
        </w:rPr>
        <w:t>талапка</w:t>
      </w:r>
      <w:r>
        <w:rPr>
          <w:rFonts w:ascii="Times New Roman" w:hAnsi="Times New Roman"/>
          <w:sz w:val="24"/>
          <w:szCs w:val="24"/>
        </w:rPr>
        <w:t xml:space="preserve"> </w:t>
      </w:r>
      <w:r>
        <w:rPr>
          <w:rFonts w:ascii="Times New Roman" w:hAnsi="Times New Roman" w:cs="Times New Roman"/>
          <w:sz w:val="24"/>
          <w:szCs w:val="24"/>
        </w:rPr>
        <w:t>ылайык</w:t>
      </w:r>
      <w:r>
        <w:rPr>
          <w:rFonts w:ascii="Times New Roman" w:hAnsi="Times New Roman"/>
          <w:sz w:val="24"/>
          <w:szCs w:val="24"/>
        </w:rPr>
        <w:t xml:space="preserve"> </w:t>
      </w:r>
      <w:r>
        <w:rPr>
          <w:rFonts w:ascii="Times New Roman" w:hAnsi="Times New Roman" w:cs="Times New Roman"/>
          <w:sz w:val="24"/>
          <w:szCs w:val="24"/>
        </w:rPr>
        <w:t>сапаттуу</w:t>
      </w:r>
      <w:r>
        <w:rPr>
          <w:rFonts w:ascii="Times New Roman" w:hAnsi="Times New Roman"/>
          <w:sz w:val="24"/>
          <w:szCs w:val="24"/>
        </w:rPr>
        <w:t xml:space="preserve"> </w:t>
      </w:r>
      <w:r>
        <w:rPr>
          <w:rFonts w:ascii="Times New Roman" w:hAnsi="Times New Roman" w:cs="Times New Roman"/>
          <w:sz w:val="24"/>
          <w:szCs w:val="24"/>
        </w:rPr>
        <w:t>окутуу</w:t>
      </w:r>
      <w:r>
        <w:rPr>
          <w:rFonts w:ascii="Times New Roman" w:hAnsi="Times New Roman"/>
          <w:sz w:val="24"/>
          <w:szCs w:val="24"/>
        </w:rPr>
        <w:t xml:space="preserve"> </w:t>
      </w:r>
      <w:r>
        <w:rPr>
          <w:rFonts w:ascii="Times New Roman" w:hAnsi="Times New Roman" w:cs="Times New Roman"/>
          <w:sz w:val="24"/>
          <w:szCs w:val="24"/>
        </w:rPr>
        <w:t>учун</w:t>
      </w:r>
      <w:r>
        <w:rPr>
          <w:rFonts w:ascii="Times New Roman" w:hAnsi="Times New Roman"/>
          <w:sz w:val="24"/>
          <w:szCs w:val="24"/>
        </w:rPr>
        <w:t xml:space="preserve">  </w:t>
      </w:r>
      <w:r>
        <w:rPr>
          <w:rFonts w:ascii="Times New Roman" w:hAnsi="Times New Roman" w:cs="Times New Roman"/>
          <w:sz w:val="24"/>
          <w:szCs w:val="24"/>
        </w:rPr>
        <w:t>физика</w:t>
      </w:r>
      <w:r>
        <w:rPr>
          <w:rFonts w:ascii="Times New Roman" w:hAnsi="Times New Roman"/>
          <w:sz w:val="24"/>
          <w:szCs w:val="24"/>
        </w:rPr>
        <w:t xml:space="preserve"> </w:t>
      </w:r>
      <w:r>
        <w:rPr>
          <w:rFonts w:ascii="Times New Roman" w:hAnsi="Times New Roman" w:cs="Times New Roman"/>
          <w:sz w:val="24"/>
          <w:szCs w:val="24"/>
        </w:rPr>
        <w:t>кабинетинде</w:t>
      </w:r>
      <w:r>
        <w:rPr>
          <w:rFonts w:ascii="Times New Roman" w:hAnsi="Times New Roman"/>
          <w:sz w:val="24"/>
          <w:szCs w:val="24"/>
        </w:rPr>
        <w:t xml:space="preserve">: </w:t>
      </w:r>
      <w:r>
        <w:rPr>
          <w:rFonts w:ascii="Times New Roman" w:hAnsi="Times New Roman" w:cs="Times New Roman"/>
          <w:sz w:val="24"/>
          <w:szCs w:val="24"/>
        </w:rPr>
        <w:t>кабинетин</w:t>
      </w:r>
      <w:r>
        <w:rPr>
          <w:rFonts w:ascii="Times New Roman" w:hAnsi="Times New Roman"/>
          <w:sz w:val="24"/>
          <w:szCs w:val="24"/>
        </w:rPr>
        <w:t xml:space="preserve"> </w:t>
      </w:r>
      <w:r>
        <w:rPr>
          <w:rFonts w:ascii="Times New Roman" w:hAnsi="Times New Roman" w:cs="Times New Roman"/>
          <w:sz w:val="24"/>
          <w:szCs w:val="24"/>
        </w:rPr>
        <w:t>жобосу</w:t>
      </w:r>
      <w:r>
        <w:rPr>
          <w:rFonts w:ascii="Times New Roman" w:hAnsi="Times New Roman"/>
          <w:sz w:val="24"/>
          <w:szCs w:val="24"/>
        </w:rPr>
        <w:t xml:space="preserve">, </w:t>
      </w:r>
      <w:r>
        <w:rPr>
          <w:rFonts w:ascii="Times New Roman" w:hAnsi="Times New Roman" w:cs="Times New Roman"/>
          <w:sz w:val="24"/>
          <w:szCs w:val="24"/>
        </w:rPr>
        <w:t>кабинетин</w:t>
      </w:r>
      <w:r>
        <w:rPr>
          <w:rFonts w:ascii="Times New Roman" w:hAnsi="Times New Roman"/>
          <w:sz w:val="24"/>
          <w:szCs w:val="24"/>
        </w:rPr>
        <w:t xml:space="preserve"> </w:t>
      </w:r>
      <w:r>
        <w:rPr>
          <w:rFonts w:ascii="Times New Roman" w:hAnsi="Times New Roman" w:cs="Times New Roman"/>
          <w:sz w:val="24"/>
          <w:szCs w:val="24"/>
        </w:rPr>
        <w:t>паспорту</w:t>
      </w:r>
      <w:proofErr w:type="gramStart"/>
      <w:r>
        <w:rPr>
          <w:rFonts w:ascii="Times New Roman" w:hAnsi="Times New Roman"/>
          <w:sz w:val="24"/>
          <w:szCs w:val="24"/>
        </w:rPr>
        <w:t>,</w:t>
      </w:r>
      <w:r>
        <w:rPr>
          <w:rFonts w:ascii="Times New Roman" w:hAnsi="Times New Roman" w:cs="Times New Roman"/>
          <w:sz w:val="24"/>
          <w:szCs w:val="24"/>
        </w:rPr>
        <w:t>т</w:t>
      </w:r>
      <w:proofErr w:type="gramEnd"/>
      <w:r>
        <w:rPr>
          <w:rFonts w:ascii="Times New Roman" w:hAnsi="Times New Roman" w:cs="Times New Roman"/>
          <w:sz w:val="24"/>
          <w:szCs w:val="24"/>
        </w:rPr>
        <w:t>ехникалык</w:t>
      </w:r>
      <w:r>
        <w:rPr>
          <w:rFonts w:ascii="Times New Roman" w:hAnsi="Times New Roman"/>
          <w:sz w:val="24"/>
          <w:szCs w:val="24"/>
        </w:rPr>
        <w:t xml:space="preserve"> </w:t>
      </w:r>
      <w:r>
        <w:rPr>
          <w:rFonts w:ascii="Times New Roman" w:hAnsi="Times New Roman" w:cs="Times New Roman"/>
          <w:sz w:val="24"/>
          <w:szCs w:val="24"/>
        </w:rPr>
        <w:t>коопсуздук</w:t>
      </w:r>
      <w:r>
        <w:rPr>
          <w:rFonts w:ascii="Times New Roman" w:hAnsi="Times New Roman"/>
          <w:sz w:val="24"/>
          <w:szCs w:val="24"/>
        </w:rPr>
        <w:t xml:space="preserve"> </w:t>
      </w:r>
      <w:r>
        <w:rPr>
          <w:rFonts w:ascii="Times New Roman" w:hAnsi="Times New Roman" w:cs="Times New Roman"/>
          <w:sz w:val="24"/>
          <w:szCs w:val="24"/>
        </w:rPr>
        <w:t>эре</w:t>
      </w:r>
      <w:r>
        <w:rPr>
          <w:rFonts w:ascii="Times New Roman" w:hAnsi="Times New Roman"/>
          <w:sz w:val="24"/>
          <w:szCs w:val="24"/>
        </w:rPr>
        <w:t>желери жана аны менен таанышкандыгы жонундо кол коюучу атайын китепче, медициналык аптечка,компьютер, мультмедиялык проектор,экран, магнитафон, телевизор, окуу китептер жана физикалык куралдар менен жабдылышы зарыл болуп эсептелүүд</w:t>
      </w:r>
      <w:r>
        <w:rPr>
          <w:rFonts w:ascii="Cambria Math" w:hAnsi="Cambria Math" w:cs="Cambria Math"/>
          <w:sz w:val="24"/>
          <w:szCs w:val="24"/>
        </w:rPr>
        <w:t>ѳ</w:t>
      </w:r>
      <w:r>
        <w:rPr>
          <w:rFonts w:ascii="Times New Roman" w:hAnsi="Times New Roman"/>
          <w:sz w:val="24"/>
          <w:szCs w:val="24"/>
        </w:rPr>
        <w:t xml:space="preserve">. </w:t>
      </w:r>
    </w:p>
    <w:p w:rsidR="008C3BB9" w:rsidRDefault="008C3BB9" w:rsidP="008C3BB9">
      <w:pPr>
        <w:shd w:val="clear" w:color="auto" w:fill="FFFFFF"/>
        <w:ind w:firstLine="567"/>
        <w:jc w:val="center"/>
        <w:rPr>
          <w:rFonts w:ascii="Times New Roman" w:hAnsi="Times New Roman"/>
          <w:b/>
          <w:sz w:val="24"/>
          <w:szCs w:val="24"/>
          <w:lang w:val="ky-KG"/>
        </w:rPr>
      </w:pPr>
      <w:r>
        <w:rPr>
          <w:rFonts w:ascii="Times New Roman" w:hAnsi="Times New Roman"/>
          <w:b/>
          <w:sz w:val="24"/>
          <w:szCs w:val="24"/>
          <w:lang w:val="ky-KG"/>
        </w:rPr>
        <w:lastRenderedPageBreak/>
        <w:t>4.2. Жүй</w:t>
      </w:r>
      <w:r>
        <w:rPr>
          <w:rFonts w:ascii="Cambria Math" w:hAnsi="Cambria Math" w:cs="Cambria Math"/>
          <w:b/>
          <w:sz w:val="24"/>
          <w:szCs w:val="24"/>
          <w:lang w:val="ky-KG"/>
        </w:rPr>
        <w:t>ѳ</w:t>
      </w:r>
      <w:r>
        <w:rPr>
          <w:rFonts w:ascii="Times New Roman" w:hAnsi="Times New Roman" w:cs="Times New Roman"/>
          <w:b/>
          <w:sz w:val="24"/>
          <w:szCs w:val="24"/>
          <w:lang w:val="ky-KG"/>
        </w:rPr>
        <w:t>лүү</w:t>
      </w:r>
      <w:r>
        <w:rPr>
          <w:rFonts w:ascii="Times New Roman" w:hAnsi="Times New Roman"/>
          <w:b/>
          <w:sz w:val="24"/>
          <w:szCs w:val="24"/>
          <w:lang w:val="ky-KG"/>
        </w:rPr>
        <w:t xml:space="preserve"> (</w:t>
      </w:r>
      <w:r>
        <w:rPr>
          <w:rFonts w:ascii="Times New Roman" w:hAnsi="Times New Roman" w:cs="Times New Roman"/>
          <w:b/>
          <w:sz w:val="24"/>
          <w:szCs w:val="24"/>
          <w:lang w:val="ky-KG"/>
        </w:rPr>
        <w:t>мотивд</w:t>
      </w:r>
      <w:r>
        <w:rPr>
          <w:rFonts w:ascii="Times New Roman" w:hAnsi="Times New Roman"/>
          <w:b/>
          <w:sz w:val="24"/>
          <w:szCs w:val="24"/>
          <w:lang w:val="ky-KG"/>
        </w:rPr>
        <w:t>ештирүүчү) окуу чөйрөсүн түзүү.</w:t>
      </w:r>
    </w:p>
    <w:p w:rsidR="008C3BB9" w:rsidRDefault="008C3BB9" w:rsidP="008C3BB9">
      <w:pPr>
        <w:shd w:val="clear" w:color="auto" w:fill="FFFFFF"/>
        <w:ind w:firstLine="567"/>
        <w:jc w:val="both"/>
        <w:rPr>
          <w:rFonts w:ascii="Times New Roman" w:hAnsi="Times New Roman"/>
          <w:color w:val="2B2B2B"/>
          <w:sz w:val="24"/>
          <w:szCs w:val="24"/>
          <w:lang w:val="ky-KG"/>
        </w:rPr>
      </w:pPr>
      <w:r>
        <w:rPr>
          <w:rFonts w:ascii="Times New Roman" w:hAnsi="Times New Roman"/>
          <w:color w:val="2B2B2B"/>
          <w:sz w:val="24"/>
          <w:szCs w:val="24"/>
          <w:lang w:val="ky-KG"/>
        </w:rPr>
        <w:t xml:space="preserve">Мектепте билим берүүнүн модели экономиканын жана социалдык сферанын келечек максаттарына дал келип, </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лк</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нүн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жалпы</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абалынын</w:t>
      </w:r>
      <w:r>
        <w:rPr>
          <w:rFonts w:ascii="Times New Roman" w:hAnsi="Times New Roman"/>
          <w:color w:val="2B2B2B"/>
          <w:sz w:val="24"/>
          <w:szCs w:val="24"/>
          <w:lang w:val="ky-KG"/>
        </w:rPr>
        <w:t xml:space="preserve"> </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нүгүшүн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камсыз</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кыла</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алышы</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жана</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адам</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потенциалынын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калыптанышына</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шарт</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түзүшү</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керек</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Азыркы</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мектептин</w:t>
      </w:r>
      <w:r>
        <w:rPr>
          <w:rFonts w:ascii="Times New Roman" w:hAnsi="Times New Roman"/>
          <w:color w:val="2B2B2B"/>
          <w:sz w:val="24"/>
          <w:szCs w:val="24"/>
          <w:lang w:val="ky-KG"/>
        </w:rPr>
        <w:t xml:space="preserve"> бүтүрүүчүл</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рүнд</w:t>
      </w:r>
      <w:r>
        <w:rPr>
          <w:rFonts w:ascii="Cambria Math" w:hAnsi="Cambria Math" w:cs="Cambria Math"/>
          <w:color w:val="2B2B2B"/>
          <w:sz w:val="24"/>
          <w:szCs w:val="24"/>
          <w:lang w:val="ky-KG"/>
        </w:rPr>
        <w:t>ѳ</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чыгармачыл</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ой</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жүгүртүү</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стандарттык</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эмес</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чечимдерди</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табуу</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жана</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кабыл</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алуу</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демлгелүүлүк</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ж</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нд</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мдүүлүкт</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рү</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жана</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даярдыктары</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калыптанышы</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б</w:t>
      </w:r>
      <w:r>
        <w:rPr>
          <w:rFonts w:ascii="Times New Roman" w:hAnsi="Times New Roman"/>
          <w:color w:val="2B2B2B"/>
          <w:sz w:val="24"/>
          <w:szCs w:val="24"/>
          <w:lang w:val="ky-KG"/>
        </w:rPr>
        <w:t>.</w:t>
      </w:r>
      <w:r>
        <w:rPr>
          <w:rFonts w:ascii="Times New Roman" w:hAnsi="Times New Roman" w:cs="Times New Roman"/>
          <w:color w:val="2B2B2B"/>
          <w:sz w:val="24"/>
          <w:szCs w:val="24"/>
          <w:lang w:val="ky-KG"/>
        </w:rPr>
        <w:t>а</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аларда</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негизги</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компетенттүүлүктор</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калыптанышы</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керек</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Мындай</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компетенттүүлүкт</w:t>
      </w:r>
      <w:r>
        <w:rPr>
          <w:rFonts w:ascii="Cambria Math" w:hAnsi="Cambria Math" w:cs="Cambria Math"/>
          <w:color w:val="2B2B2B"/>
          <w:sz w:val="24"/>
          <w:szCs w:val="24"/>
          <w:lang w:val="ky-KG"/>
        </w:rPr>
        <w:t>ѳ</w:t>
      </w:r>
      <w:r>
        <w:rPr>
          <w:rFonts w:ascii="Times New Roman" w:hAnsi="Times New Roman" w:cs="Times New Roman"/>
          <w:color w:val="2B2B2B"/>
          <w:sz w:val="24"/>
          <w:szCs w:val="24"/>
          <w:lang w:val="ky-KG"/>
        </w:rPr>
        <w:t>рдүн</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калыптанышында</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фи</w:t>
      </w:r>
      <w:r>
        <w:rPr>
          <w:rFonts w:ascii="Times New Roman" w:hAnsi="Times New Roman"/>
          <w:color w:val="2B2B2B"/>
          <w:sz w:val="24"/>
          <w:szCs w:val="24"/>
          <w:lang w:val="ky-KG"/>
        </w:rPr>
        <w:t>зика предметинин ролу чо</w:t>
      </w:r>
      <w:r>
        <w:rPr>
          <w:rFonts w:ascii="Cambria Math" w:hAnsi="Cambria Math" w:cs="Cambria Math"/>
          <w:color w:val="2B2B2B"/>
          <w:sz w:val="24"/>
          <w:szCs w:val="24"/>
          <w:lang w:val="ky-KG"/>
        </w:rPr>
        <w:t>ӊ</w:t>
      </w:r>
      <w:r>
        <w:rPr>
          <w:rFonts w:ascii="Times New Roman" w:hAnsi="Times New Roman"/>
          <w:color w:val="2B2B2B"/>
          <w:sz w:val="24"/>
          <w:szCs w:val="24"/>
          <w:lang w:val="ky-KG"/>
        </w:rPr>
        <w:t xml:space="preserve"> </w:t>
      </w:r>
      <w:r>
        <w:rPr>
          <w:rFonts w:ascii="Times New Roman" w:hAnsi="Times New Roman" w:cs="Times New Roman"/>
          <w:color w:val="2B2B2B"/>
          <w:sz w:val="24"/>
          <w:szCs w:val="24"/>
          <w:lang w:val="ky-KG"/>
        </w:rPr>
        <w:t>экендигин</w:t>
      </w:r>
      <w:r>
        <w:rPr>
          <w:rFonts w:ascii="Times New Roman" w:hAnsi="Times New Roman"/>
          <w:color w:val="2B2B2B"/>
          <w:sz w:val="24"/>
          <w:szCs w:val="24"/>
          <w:lang w:val="ky-KG"/>
        </w:rPr>
        <w:t xml:space="preserve">, </w:t>
      </w:r>
      <w:r>
        <w:rPr>
          <w:rFonts w:ascii="Times New Roman" w:hAnsi="Times New Roman"/>
          <w:color w:val="000000"/>
          <w:sz w:val="24"/>
          <w:szCs w:val="24"/>
          <w:lang w:val="ky-KG"/>
        </w:rPr>
        <w:t xml:space="preserve">физика </w:t>
      </w:r>
      <w:r>
        <w:rPr>
          <w:rFonts w:ascii="Cambria Math" w:hAnsi="Cambria Math" w:cs="Cambria Math"/>
          <w:color w:val="000000"/>
          <w:sz w:val="24"/>
          <w:szCs w:val="24"/>
          <w:lang w:val="ky-KG"/>
        </w:rPr>
        <w:t>‒</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курчап</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турган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чөйрө</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жөнүндөгү</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билимдердин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башкы</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жана</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маанилүү</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булагы</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илимий</w:t>
      </w:r>
      <w:r>
        <w:rPr>
          <w:rFonts w:ascii="Times New Roman" w:hAnsi="Times New Roman"/>
          <w:color w:val="000000"/>
          <w:sz w:val="24"/>
          <w:szCs w:val="24"/>
          <w:lang w:val="ky-KG"/>
        </w:rPr>
        <w:t>-</w:t>
      </w:r>
      <w:r>
        <w:rPr>
          <w:rFonts w:ascii="Times New Roman" w:hAnsi="Times New Roman" w:cs="Times New Roman"/>
          <w:color w:val="000000"/>
          <w:sz w:val="24"/>
          <w:szCs w:val="24"/>
          <w:lang w:val="ky-KG"/>
        </w:rPr>
        <w:t>техникалык</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прогресстин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негизи</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адамзат</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маданиятынын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маанилүү</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компоненттеринин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бири</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экендигин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физиканын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мектептик</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курсу</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бардык</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табигы</w:t>
      </w:r>
      <w:r>
        <w:rPr>
          <w:rFonts w:ascii="Times New Roman" w:hAnsi="Times New Roman"/>
          <w:color w:val="000000"/>
          <w:sz w:val="24"/>
          <w:szCs w:val="24"/>
          <w:lang w:val="ky-KG"/>
        </w:rPr>
        <w:t>й билимдерди системага салуунун негизи катары кызмат кыларын физика мугалимдери так жана туура түшүнүп, окуучуларга да түшүнүк берип, мотивдештирүүсү зарыл. Мотивдештирүү – бул предметти эмне үчүн окуп-үйр</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нүп</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жаткандыгын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окуучу</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билиши</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керек</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Физиканы</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окуу</w:t>
      </w:r>
      <w:r>
        <w:rPr>
          <w:rFonts w:ascii="Times New Roman" w:hAnsi="Times New Roman"/>
          <w:color w:val="000000"/>
          <w:sz w:val="24"/>
          <w:szCs w:val="24"/>
          <w:lang w:val="ky-KG"/>
        </w:rPr>
        <w:t xml:space="preserve"> менен кандай мүмкүнчүлүкт</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рг</w:t>
      </w:r>
      <w:r>
        <w:rPr>
          <w:rFonts w:ascii="Cambria Math" w:hAnsi="Cambria Math" w:cs="Cambria Math"/>
          <w:color w:val="000000"/>
          <w:sz w:val="24"/>
          <w:szCs w:val="24"/>
          <w:lang w:val="ky-KG"/>
        </w:rPr>
        <w:t>ѳ</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ндүмд</w:t>
      </w:r>
      <w:r>
        <w:rPr>
          <w:rFonts w:ascii="Cambria Math" w:hAnsi="Cambria Math" w:cs="Cambria Math"/>
          <w:color w:val="000000"/>
          <w:sz w:val="24"/>
          <w:szCs w:val="24"/>
          <w:lang w:val="ky-KG"/>
        </w:rPr>
        <w:t>ѳ</w:t>
      </w:r>
      <w:r>
        <w:rPr>
          <w:rFonts w:ascii="Times New Roman" w:hAnsi="Times New Roman" w:cs="Times New Roman"/>
          <w:color w:val="000000"/>
          <w:sz w:val="24"/>
          <w:szCs w:val="24"/>
          <w:lang w:val="ky-KG"/>
        </w:rPr>
        <w:t>рг</w:t>
      </w:r>
      <w:r>
        <w:rPr>
          <w:rFonts w:ascii="Cambria Math" w:hAnsi="Cambria Math" w:cs="Cambria Math"/>
          <w:color w:val="000000"/>
          <w:sz w:val="24"/>
          <w:szCs w:val="24"/>
          <w:lang w:val="ky-KG"/>
        </w:rPr>
        <w:t>ѳ</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ээ</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боло</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аларын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кандай</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кесиптердин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ээси</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болуу</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үчүн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физикалык</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билим</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зарыл</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экенин</w:t>
      </w:r>
      <w:r>
        <w:rPr>
          <w:rFonts w:ascii="Times New Roman" w:hAnsi="Times New Roman"/>
          <w:color w:val="000000"/>
          <w:sz w:val="24"/>
          <w:szCs w:val="24"/>
          <w:lang w:val="ky-KG"/>
        </w:rPr>
        <w:t xml:space="preserve"> </w:t>
      </w:r>
      <w:r>
        <w:rPr>
          <w:rFonts w:ascii="Times New Roman" w:hAnsi="Times New Roman" w:cs="Times New Roman"/>
          <w:color w:val="000000"/>
          <w:sz w:val="24"/>
          <w:szCs w:val="24"/>
          <w:lang w:val="ky-KG"/>
        </w:rPr>
        <w:t>түшүнүүсү</w:t>
      </w:r>
      <w:r>
        <w:rPr>
          <w:rFonts w:ascii="Times New Roman" w:hAnsi="Times New Roman"/>
          <w:color w:val="000000"/>
          <w:sz w:val="24"/>
          <w:szCs w:val="24"/>
          <w:lang w:val="ky-KG"/>
        </w:rPr>
        <w:t>.</w:t>
      </w: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191880" w:rsidRDefault="00191880" w:rsidP="006E5C60">
      <w:pPr>
        <w:shd w:val="clear" w:color="auto" w:fill="FFFFFF"/>
        <w:spacing w:after="0" w:line="240" w:lineRule="auto"/>
        <w:jc w:val="center"/>
        <w:rPr>
          <w:rFonts w:ascii="Times New Roman" w:hAnsi="Times New Roman" w:cs="Times New Roman"/>
          <w:b/>
          <w:spacing w:val="-1"/>
          <w:w w:val="120"/>
          <w:sz w:val="24"/>
          <w:szCs w:val="24"/>
        </w:rPr>
      </w:pPr>
    </w:p>
    <w:p w:rsidR="0074560C" w:rsidRPr="006E5C60" w:rsidRDefault="00EA1F20" w:rsidP="006E5C60">
      <w:pPr>
        <w:shd w:val="clear" w:color="auto" w:fill="FFFFFF"/>
        <w:spacing w:after="0" w:line="240" w:lineRule="auto"/>
        <w:jc w:val="center"/>
        <w:rPr>
          <w:rFonts w:ascii="Times New Roman" w:hAnsi="Times New Roman" w:cs="Times New Roman"/>
          <w:b/>
          <w:spacing w:val="-1"/>
          <w:w w:val="120"/>
          <w:sz w:val="24"/>
          <w:szCs w:val="24"/>
          <w:lang w:val="ky-KG"/>
        </w:rPr>
      </w:pPr>
      <w:r>
        <w:rPr>
          <w:rFonts w:ascii="Times New Roman" w:hAnsi="Times New Roman" w:cs="Times New Roman"/>
          <w:b/>
          <w:spacing w:val="-1"/>
          <w:w w:val="120"/>
          <w:sz w:val="24"/>
          <w:szCs w:val="24"/>
        </w:rPr>
        <w:lastRenderedPageBreak/>
        <w:t>ПРЕДМ</w:t>
      </w:r>
      <w:r w:rsidR="0074560C" w:rsidRPr="006E5C60">
        <w:rPr>
          <w:rFonts w:ascii="Times New Roman" w:hAnsi="Times New Roman" w:cs="Times New Roman"/>
          <w:b/>
          <w:spacing w:val="-1"/>
          <w:w w:val="120"/>
          <w:sz w:val="24"/>
          <w:szCs w:val="24"/>
        </w:rPr>
        <w:t xml:space="preserve">ЕТНЫЙ </w:t>
      </w:r>
      <w:r w:rsidR="0074560C" w:rsidRPr="006E5C60">
        <w:rPr>
          <w:rFonts w:ascii="Times New Roman" w:hAnsi="Times New Roman" w:cs="Times New Roman"/>
          <w:b/>
          <w:spacing w:val="-1"/>
          <w:w w:val="120"/>
          <w:sz w:val="24"/>
          <w:szCs w:val="24"/>
          <w:lang w:val="ky-KG"/>
        </w:rPr>
        <w:t>СТАНДАРТ ПО ХИМИИ ДЛЯ ОБЩЕОБРАЗОВАТЕЛЬНЫХ ШКОЛ КЫРГЫЗСКОЙ РЕСПУБЛИКИ</w:t>
      </w:r>
    </w:p>
    <w:p w:rsidR="0074560C" w:rsidRPr="006E5C60" w:rsidRDefault="0074560C" w:rsidP="006E5C60">
      <w:pPr>
        <w:shd w:val="clear" w:color="auto" w:fill="FFFFFF"/>
        <w:spacing w:after="0" w:line="240" w:lineRule="auto"/>
        <w:jc w:val="center"/>
        <w:rPr>
          <w:rFonts w:ascii="Times New Roman" w:hAnsi="Times New Roman" w:cs="Times New Roman"/>
          <w:b/>
          <w:spacing w:val="-1"/>
          <w:w w:val="120"/>
          <w:sz w:val="24"/>
          <w:szCs w:val="24"/>
          <w:lang w:val="ky-KG"/>
        </w:rPr>
      </w:pPr>
      <w:r w:rsidRPr="006E5C60">
        <w:rPr>
          <w:rFonts w:ascii="Times New Roman" w:hAnsi="Times New Roman" w:cs="Times New Roman"/>
          <w:b/>
          <w:spacing w:val="-1"/>
          <w:w w:val="120"/>
          <w:sz w:val="24"/>
          <w:szCs w:val="24"/>
          <w:lang w:val="ky-KG"/>
        </w:rPr>
        <w:t>(8-9 КЛАССЫ)</w:t>
      </w:r>
    </w:p>
    <w:p w:rsidR="0074560C" w:rsidRPr="006E5C60" w:rsidRDefault="0074560C" w:rsidP="006E5C60">
      <w:pPr>
        <w:shd w:val="clear" w:color="auto" w:fill="FFFFFF"/>
        <w:spacing w:after="0" w:line="240" w:lineRule="auto"/>
        <w:jc w:val="both"/>
        <w:rPr>
          <w:rFonts w:ascii="Times New Roman" w:hAnsi="Times New Roman" w:cs="Times New Roman"/>
          <w:b/>
          <w:spacing w:val="-1"/>
          <w:w w:val="120"/>
          <w:sz w:val="24"/>
          <w:szCs w:val="24"/>
          <w:lang w:val="ky-KG"/>
        </w:rPr>
      </w:pPr>
    </w:p>
    <w:p w:rsidR="0074560C" w:rsidRPr="006E5C60" w:rsidRDefault="0074560C" w:rsidP="006E5C60">
      <w:pPr>
        <w:shd w:val="clear" w:color="auto" w:fill="FFFFFF"/>
        <w:spacing w:after="0" w:line="240" w:lineRule="auto"/>
        <w:jc w:val="right"/>
        <w:rPr>
          <w:rFonts w:ascii="Times New Roman" w:hAnsi="Times New Roman" w:cs="Times New Roman"/>
          <w:b/>
          <w:spacing w:val="-1"/>
          <w:w w:val="120"/>
          <w:sz w:val="24"/>
          <w:szCs w:val="24"/>
          <w:lang w:val="ky-KG"/>
        </w:rPr>
      </w:pPr>
      <w:r w:rsidRPr="006E5C60">
        <w:rPr>
          <w:rFonts w:ascii="Times New Roman" w:hAnsi="Times New Roman" w:cs="Times New Roman"/>
          <w:b/>
          <w:spacing w:val="-1"/>
          <w:w w:val="120"/>
          <w:sz w:val="24"/>
          <w:szCs w:val="24"/>
          <w:lang w:val="ky-KG"/>
        </w:rPr>
        <w:t>Разроботчики:</w:t>
      </w:r>
    </w:p>
    <w:p w:rsidR="0074560C" w:rsidRPr="006E5C60" w:rsidRDefault="0074560C" w:rsidP="006E5C60">
      <w:pPr>
        <w:shd w:val="clear" w:color="auto" w:fill="FFFFFF"/>
        <w:spacing w:after="0" w:line="240" w:lineRule="auto"/>
        <w:jc w:val="right"/>
        <w:rPr>
          <w:rFonts w:ascii="Times New Roman" w:hAnsi="Times New Roman" w:cs="Times New Roman"/>
          <w:b/>
          <w:spacing w:val="-1"/>
          <w:w w:val="120"/>
          <w:sz w:val="24"/>
          <w:szCs w:val="24"/>
          <w:lang w:val="ky-KG"/>
        </w:rPr>
      </w:pPr>
      <w:r w:rsidRPr="006E5C60">
        <w:rPr>
          <w:rFonts w:ascii="Times New Roman" w:hAnsi="Times New Roman" w:cs="Times New Roman"/>
          <w:b/>
          <w:spacing w:val="-1"/>
          <w:w w:val="120"/>
          <w:sz w:val="24"/>
          <w:szCs w:val="24"/>
          <w:lang w:val="ky-KG"/>
        </w:rPr>
        <w:t>К.п.н. доцент, КАО КР Кособаева Б.</w:t>
      </w:r>
    </w:p>
    <w:p w:rsidR="0074560C" w:rsidRPr="006E5C60" w:rsidRDefault="0074560C" w:rsidP="006E5C60">
      <w:pPr>
        <w:shd w:val="clear" w:color="auto" w:fill="FFFFFF"/>
        <w:spacing w:after="0" w:line="240" w:lineRule="auto"/>
        <w:jc w:val="right"/>
        <w:rPr>
          <w:rFonts w:ascii="Times New Roman" w:hAnsi="Times New Roman" w:cs="Times New Roman"/>
          <w:b/>
          <w:spacing w:val="-1"/>
          <w:w w:val="120"/>
          <w:sz w:val="24"/>
          <w:szCs w:val="24"/>
        </w:rPr>
      </w:pPr>
      <w:r w:rsidRPr="006E5C60">
        <w:rPr>
          <w:rFonts w:ascii="Times New Roman" w:hAnsi="Times New Roman" w:cs="Times New Roman"/>
          <w:b/>
          <w:spacing w:val="-1"/>
          <w:w w:val="120"/>
          <w:sz w:val="24"/>
          <w:szCs w:val="24"/>
          <w:lang w:val="ky-KG"/>
        </w:rPr>
        <w:t xml:space="preserve">К.п.н. вед. науч. сотр. КАО КР Рыспаева Б. </w:t>
      </w:r>
    </w:p>
    <w:p w:rsidR="0074560C" w:rsidRPr="006E5C60" w:rsidRDefault="0074560C" w:rsidP="006E5C60">
      <w:pPr>
        <w:shd w:val="clear" w:color="auto" w:fill="FFFFFF"/>
        <w:spacing w:after="0" w:line="240" w:lineRule="auto"/>
        <w:jc w:val="right"/>
        <w:rPr>
          <w:rFonts w:ascii="Times New Roman" w:hAnsi="Times New Roman" w:cs="Times New Roman"/>
          <w:spacing w:val="-1"/>
          <w:w w:val="120"/>
          <w:sz w:val="24"/>
          <w:szCs w:val="24"/>
          <w:lang w:val="ky-KG"/>
        </w:rPr>
      </w:pPr>
      <w:r w:rsidRPr="006E5C60">
        <w:rPr>
          <w:rFonts w:ascii="Times New Roman" w:hAnsi="Times New Roman" w:cs="Times New Roman"/>
          <w:b/>
          <w:spacing w:val="-1"/>
          <w:w w:val="120"/>
          <w:sz w:val="24"/>
          <w:szCs w:val="24"/>
          <w:lang w:val="ky-KG"/>
        </w:rPr>
        <w:t>Учитель химии</w:t>
      </w:r>
      <w:r w:rsidRPr="006E5C60">
        <w:rPr>
          <w:rFonts w:ascii="Times New Roman" w:hAnsi="Times New Roman" w:cs="Times New Roman"/>
          <w:b/>
          <w:spacing w:val="-1"/>
          <w:w w:val="120"/>
          <w:sz w:val="24"/>
          <w:szCs w:val="24"/>
        </w:rPr>
        <w:t xml:space="preserve"> </w:t>
      </w:r>
      <w:r w:rsidRPr="006E5C60">
        <w:rPr>
          <w:rFonts w:ascii="Times New Roman" w:hAnsi="Times New Roman" w:cs="Times New Roman"/>
          <w:b/>
          <w:spacing w:val="-1"/>
          <w:w w:val="120"/>
          <w:sz w:val="24"/>
          <w:szCs w:val="24"/>
          <w:lang w:val="ky-KG"/>
        </w:rPr>
        <w:t>УВК ШГ №67</w:t>
      </w:r>
      <w:r w:rsidRPr="006E5C60">
        <w:rPr>
          <w:rFonts w:ascii="Times New Roman" w:hAnsi="Times New Roman" w:cs="Times New Roman"/>
          <w:spacing w:val="-1"/>
          <w:w w:val="120"/>
          <w:sz w:val="24"/>
          <w:szCs w:val="24"/>
          <w:lang w:val="ky-KG"/>
        </w:rPr>
        <w:t xml:space="preserve"> </w:t>
      </w:r>
      <w:r w:rsidRPr="006E5C60">
        <w:rPr>
          <w:rFonts w:ascii="Times New Roman" w:hAnsi="Times New Roman" w:cs="Times New Roman"/>
          <w:b/>
          <w:spacing w:val="-1"/>
          <w:w w:val="120"/>
          <w:sz w:val="24"/>
          <w:szCs w:val="24"/>
          <w:lang w:val="ky-KG"/>
        </w:rPr>
        <w:t>Асаналиева Ш.М.</w:t>
      </w:r>
      <w:r w:rsidRPr="006E5C60">
        <w:rPr>
          <w:rFonts w:ascii="Times New Roman" w:hAnsi="Times New Roman" w:cs="Times New Roman"/>
          <w:spacing w:val="-1"/>
          <w:w w:val="120"/>
          <w:sz w:val="24"/>
          <w:szCs w:val="24"/>
          <w:lang w:val="ky-KG"/>
        </w:rPr>
        <w:tab/>
      </w:r>
    </w:p>
    <w:p w:rsidR="0074560C" w:rsidRPr="006E5C60" w:rsidRDefault="0074560C" w:rsidP="006E5C60">
      <w:pPr>
        <w:shd w:val="clear" w:color="auto" w:fill="FFFFFF"/>
        <w:spacing w:after="0" w:line="240" w:lineRule="auto"/>
        <w:jc w:val="right"/>
        <w:rPr>
          <w:rFonts w:ascii="Times New Roman" w:hAnsi="Times New Roman" w:cs="Times New Roman"/>
          <w:b/>
          <w:spacing w:val="-1"/>
          <w:w w:val="120"/>
          <w:sz w:val="24"/>
          <w:szCs w:val="24"/>
          <w:lang w:val="ky-KG"/>
        </w:rPr>
      </w:pPr>
      <w:r w:rsidRPr="006E5C60">
        <w:rPr>
          <w:rFonts w:ascii="Times New Roman" w:hAnsi="Times New Roman" w:cs="Times New Roman"/>
          <w:b/>
          <w:spacing w:val="-1"/>
          <w:w w:val="120"/>
          <w:sz w:val="24"/>
          <w:szCs w:val="24"/>
          <w:lang w:val="ky-KG"/>
        </w:rPr>
        <w:t>Учитель химии авторской школы-комплекса Варкентииа Н.А.</w:t>
      </w:r>
    </w:p>
    <w:p w:rsidR="0074560C" w:rsidRPr="006E5C60" w:rsidRDefault="0074560C" w:rsidP="006E5C60">
      <w:pPr>
        <w:shd w:val="clear" w:color="auto" w:fill="FFFFFF"/>
        <w:spacing w:after="0" w:line="240" w:lineRule="auto"/>
        <w:jc w:val="both"/>
        <w:rPr>
          <w:rFonts w:ascii="Times New Roman" w:hAnsi="Times New Roman" w:cs="Times New Roman"/>
          <w:b/>
          <w:spacing w:val="-1"/>
          <w:w w:val="120"/>
          <w:sz w:val="24"/>
          <w:szCs w:val="24"/>
          <w:lang w:val="ky-KG"/>
        </w:rPr>
      </w:pPr>
    </w:p>
    <w:p w:rsidR="0074560C" w:rsidRPr="006E5C60" w:rsidRDefault="0074560C" w:rsidP="006E5C60">
      <w:pPr>
        <w:shd w:val="clear" w:color="auto" w:fill="FFFFFF"/>
        <w:spacing w:after="0" w:line="240" w:lineRule="auto"/>
        <w:jc w:val="both"/>
        <w:rPr>
          <w:rFonts w:ascii="Times New Roman" w:hAnsi="Times New Roman" w:cs="Times New Roman"/>
          <w:b/>
          <w:spacing w:val="-1"/>
          <w:w w:val="120"/>
          <w:sz w:val="24"/>
          <w:szCs w:val="24"/>
          <w:lang w:val="ky-KG"/>
        </w:rPr>
      </w:pPr>
      <w:r w:rsidRPr="006E5C60">
        <w:rPr>
          <w:rFonts w:ascii="Times New Roman" w:hAnsi="Times New Roman" w:cs="Times New Roman"/>
          <w:b/>
          <w:spacing w:val="-1"/>
          <w:w w:val="120"/>
          <w:sz w:val="24"/>
          <w:szCs w:val="24"/>
          <w:lang w:val="ky-KG"/>
        </w:rPr>
        <w:t>СОДЕРЖАНИЕ</w:t>
      </w:r>
    </w:p>
    <w:p w:rsidR="0074560C" w:rsidRPr="006E5C60" w:rsidRDefault="0074560C" w:rsidP="00CF4C05">
      <w:pPr>
        <w:widowControl w:val="0"/>
        <w:numPr>
          <w:ilvl w:val="0"/>
          <w:numId w:val="30"/>
        </w:numPr>
        <w:shd w:val="clear" w:color="auto" w:fill="FFFFFF"/>
        <w:autoSpaceDE w:val="0"/>
        <w:autoSpaceDN w:val="0"/>
        <w:adjustRightInd w:val="0"/>
        <w:spacing w:after="0" w:line="240" w:lineRule="auto"/>
        <w:ind w:left="0"/>
        <w:jc w:val="both"/>
        <w:rPr>
          <w:rFonts w:ascii="Times New Roman" w:hAnsi="Times New Roman" w:cs="Times New Roman"/>
          <w:b/>
          <w:spacing w:val="-1"/>
          <w:w w:val="120"/>
          <w:sz w:val="24"/>
          <w:szCs w:val="24"/>
          <w:lang w:val="ky-KG"/>
        </w:rPr>
      </w:pPr>
      <w:r w:rsidRPr="006E5C60">
        <w:rPr>
          <w:rFonts w:ascii="Times New Roman" w:hAnsi="Times New Roman" w:cs="Times New Roman"/>
          <w:b/>
          <w:spacing w:val="-1"/>
          <w:w w:val="120"/>
          <w:sz w:val="24"/>
          <w:szCs w:val="24"/>
          <w:lang w:val="ky-KG"/>
        </w:rPr>
        <w:t>Общие положения________________________________________</w:t>
      </w:r>
    </w:p>
    <w:p w:rsidR="0074560C" w:rsidRPr="006E5C60" w:rsidRDefault="0074560C" w:rsidP="006E5C60">
      <w:pPr>
        <w:shd w:val="clear" w:color="auto" w:fill="FFFFFF"/>
        <w:spacing w:after="0" w:line="240" w:lineRule="auto"/>
        <w:jc w:val="both"/>
        <w:rPr>
          <w:rFonts w:ascii="Times New Roman" w:hAnsi="Times New Roman" w:cs="Times New Roman"/>
          <w:spacing w:val="-1"/>
          <w:w w:val="120"/>
          <w:sz w:val="24"/>
          <w:szCs w:val="24"/>
          <w:lang w:val="ky-KG"/>
        </w:rPr>
      </w:pPr>
      <w:r w:rsidRPr="006E5C60">
        <w:rPr>
          <w:rFonts w:ascii="Times New Roman" w:hAnsi="Times New Roman" w:cs="Times New Roman"/>
          <w:spacing w:val="-1"/>
          <w:w w:val="120"/>
          <w:sz w:val="24"/>
          <w:szCs w:val="24"/>
          <w:lang w:val="ky-KG"/>
        </w:rPr>
        <w:t>1.1.  Статус и структура стандарта____________________________</w:t>
      </w:r>
    </w:p>
    <w:p w:rsidR="0074560C" w:rsidRPr="006E5C60" w:rsidRDefault="0074560C" w:rsidP="006E5C60">
      <w:pPr>
        <w:shd w:val="clear" w:color="auto" w:fill="FFFFFF"/>
        <w:spacing w:after="0" w:line="240" w:lineRule="auto"/>
        <w:jc w:val="both"/>
        <w:rPr>
          <w:rFonts w:ascii="Times New Roman" w:hAnsi="Times New Roman" w:cs="Times New Roman"/>
          <w:spacing w:val="-1"/>
          <w:w w:val="120"/>
          <w:sz w:val="24"/>
          <w:szCs w:val="24"/>
          <w:lang w:val="ky-KG"/>
        </w:rPr>
      </w:pPr>
      <w:r w:rsidRPr="006E5C60">
        <w:rPr>
          <w:rFonts w:ascii="Times New Roman" w:hAnsi="Times New Roman" w:cs="Times New Roman"/>
          <w:spacing w:val="-1"/>
          <w:w w:val="120"/>
          <w:sz w:val="24"/>
          <w:szCs w:val="24"/>
          <w:lang w:val="ky-KG"/>
        </w:rPr>
        <w:t>1.2. Система основных нормативных документов для общеобразовательных организаций __________________________________</w:t>
      </w:r>
    </w:p>
    <w:p w:rsidR="0074560C" w:rsidRPr="006E5C60" w:rsidRDefault="0074560C" w:rsidP="006E5C60">
      <w:pPr>
        <w:pStyle w:val="a3"/>
        <w:shd w:val="clear" w:color="auto" w:fill="FFFFFF"/>
        <w:spacing w:after="0" w:line="240" w:lineRule="auto"/>
        <w:ind w:left="0"/>
        <w:jc w:val="both"/>
        <w:rPr>
          <w:rFonts w:ascii="Times New Roman" w:hAnsi="Times New Roman"/>
          <w:spacing w:val="-1"/>
          <w:w w:val="120"/>
          <w:sz w:val="24"/>
          <w:szCs w:val="24"/>
          <w:lang w:val="ky-KG"/>
        </w:rPr>
      </w:pPr>
      <w:r w:rsidRPr="006E5C60">
        <w:rPr>
          <w:rFonts w:ascii="Times New Roman" w:hAnsi="Times New Roman"/>
          <w:spacing w:val="-1"/>
          <w:w w:val="120"/>
          <w:sz w:val="24"/>
          <w:szCs w:val="24"/>
          <w:lang w:val="ky-KG"/>
        </w:rPr>
        <w:t>1.3. Основные понятия и термины_________________________</w:t>
      </w:r>
    </w:p>
    <w:p w:rsidR="0074560C" w:rsidRPr="006E5C60" w:rsidRDefault="0074560C" w:rsidP="00CF4C05">
      <w:pPr>
        <w:widowControl w:val="0"/>
        <w:numPr>
          <w:ilvl w:val="0"/>
          <w:numId w:val="31"/>
        </w:numPr>
        <w:shd w:val="clear" w:color="auto" w:fill="FFFFFF"/>
        <w:autoSpaceDE w:val="0"/>
        <w:autoSpaceDN w:val="0"/>
        <w:adjustRightInd w:val="0"/>
        <w:spacing w:after="0" w:line="240" w:lineRule="auto"/>
        <w:ind w:left="0"/>
        <w:jc w:val="both"/>
        <w:rPr>
          <w:rFonts w:ascii="Times New Roman" w:hAnsi="Times New Roman" w:cs="Times New Roman"/>
          <w:b/>
          <w:spacing w:val="-1"/>
          <w:w w:val="120"/>
          <w:sz w:val="24"/>
          <w:szCs w:val="24"/>
          <w:lang w:val="ky-KG"/>
        </w:rPr>
      </w:pPr>
      <w:r w:rsidRPr="006E5C60">
        <w:rPr>
          <w:rFonts w:ascii="Times New Roman" w:hAnsi="Times New Roman" w:cs="Times New Roman"/>
          <w:b/>
          <w:spacing w:val="-1"/>
          <w:w w:val="120"/>
          <w:sz w:val="24"/>
          <w:szCs w:val="24"/>
          <w:lang w:val="ky-KG"/>
        </w:rPr>
        <w:t>Предметная концепция _________________________________</w:t>
      </w:r>
    </w:p>
    <w:p w:rsidR="0074560C" w:rsidRPr="006E5C60" w:rsidRDefault="0074560C" w:rsidP="00CF4C05">
      <w:pPr>
        <w:widowControl w:val="0"/>
        <w:numPr>
          <w:ilvl w:val="1"/>
          <w:numId w:val="31"/>
        </w:numPr>
        <w:shd w:val="clear" w:color="auto" w:fill="FFFFFF"/>
        <w:autoSpaceDE w:val="0"/>
        <w:autoSpaceDN w:val="0"/>
        <w:adjustRightInd w:val="0"/>
        <w:spacing w:after="0" w:line="240" w:lineRule="auto"/>
        <w:ind w:left="0"/>
        <w:jc w:val="both"/>
        <w:rPr>
          <w:rFonts w:ascii="Times New Roman" w:hAnsi="Times New Roman" w:cs="Times New Roman"/>
          <w:spacing w:val="-1"/>
          <w:w w:val="120"/>
          <w:sz w:val="24"/>
          <w:szCs w:val="24"/>
          <w:lang w:val="ky-KG"/>
        </w:rPr>
      </w:pPr>
      <w:r w:rsidRPr="006E5C60">
        <w:rPr>
          <w:rFonts w:ascii="Times New Roman" w:hAnsi="Times New Roman" w:cs="Times New Roman"/>
          <w:spacing w:val="-1"/>
          <w:w w:val="120"/>
          <w:sz w:val="24"/>
          <w:szCs w:val="24"/>
          <w:lang w:val="ky-KG"/>
        </w:rPr>
        <w:t>Цели и задачи обучения предмета химии___________________________</w:t>
      </w:r>
    </w:p>
    <w:p w:rsidR="0074560C" w:rsidRPr="006E5C60" w:rsidRDefault="0074560C" w:rsidP="00CF4C05">
      <w:pPr>
        <w:widowControl w:val="0"/>
        <w:numPr>
          <w:ilvl w:val="1"/>
          <w:numId w:val="31"/>
        </w:numPr>
        <w:shd w:val="clear" w:color="auto" w:fill="FFFFFF"/>
        <w:autoSpaceDE w:val="0"/>
        <w:autoSpaceDN w:val="0"/>
        <w:adjustRightInd w:val="0"/>
        <w:spacing w:after="0" w:line="240" w:lineRule="auto"/>
        <w:ind w:left="0"/>
        <w:jc w:val="both"/>
        <w:rPr>
          <w:rFonts w:ascii="Times New Roman" w:hAnsi="Times New Roman" w:cs="Times New Roman"/>
          <w:spacing w:val="-1"/>
          <w:w w:val="120"/>
          <w:sz w:val="24"/>
          <w:szCs w:val="24"/>
          <w:lang w:val="ky-KG"/>
        </w:rPr>
      </w:pPr>
      <w:r w:rsidRPr="006E5C60">
        <w:rPr>
          <w:rFonts w:ascii="Times New Roman" w:hAnsi="Times New Roman" w:cs="Times New Roman"/>
          <w:spacing w:val="-1"/>
          <w:w w:val="120"/>
          <w:sz w:val="24"/>
          <w:szCs w:val="24"/>
          <w:lang w:val="ky-KG"/>
        </w:rPr>
        <w:t>Методология построения предмета________________________________</w:t>
      </w:r>
    </w:p>
    <w:p w:rsidR="0074560C" w:rsidRPr="006E5C60" w:rsidRDefault="0074560C" w:rsidP="00CF4C05">
      <w:pPr>
        <w:widowControl w:val="0"/>
        <w:numPr>
          <w:ilvl w:val="1"/>
          <w:numId w:val="31"/>
        </w:numPr>
        <w:shd w:val="clear" w:color="auto" w:fill="FFFFFF"/>
        <w:autoSpaceDE w:val="0"/>
        <w:autoSpaceDN w:val="0"/>
        <w:adjustRightInd w:val="0"/>
        <w:spacing w:after="0" w:line="240" w:lineRule="auto"/>
        <w:ind w:left="0"/>
        <w:jc w:val="both"/>
        <w:rPr>
          <w:rFonts w:ascii="Times New Roman" w:hAnsi="Times New Roman" w:cs="Times New Roman"/>
          <w:spacing w:val="-1"/>
          <w:w w:val="120"/>
          <w:sz w:val="24"/>
          <w:szCs w:val="24"/>
          <w:lang w:val="ky-KG"/>
        </w:rPr>
      </w:pPr>
      <w:r w:rsidRPr="006E5C60">
        <w:rPr>
          <w:rFonts w:ascii="Times New Roman" w:hAnsi="Times New Roman" w:cs="Times New Roman"/>
          <w:spacing w:val="-1"/>
          <w:w w:val="120"/>
          <w:sz w:val="24"/>
          <w:szCs w:val="24"/>
          <w:lang w:val="ky-KG"/>
        </w:rPr>
        <w:t>Предметные компетенции___________________________________________</w:t>
      </w:r>
    </w:p>
    <w:p w:rsidR="0074560C" w:rsidRPr="006E5C60" w:rsidRDefault="0074560C" w:rsidP="00CF4C05">
      <w:pPr>
        <w:widowControl w:val="0"/>
        <w:numPr>
          <w:ilvl w:val="1"/>
          <w:numId w:val="31"/>
        </w:numPr>
        <w:shd w:val="clear" w:color="auto" w:fill="FFFFFF"/>
        <w:autoSpaceDE w:val="0"/>
        <w:autoSpaceDN w:val="0"/>
        <w:adjustRightInd w:val="0"/>
        <w:spacing w:after="0" w:line="240" w:lineRule="auto"/>
        <w:ind w:left="0"/>
        <w:jc w:val="both"/>
        <w:rPr>
          <w:rFonts w:ascii="Times New Roman" w:hAnsi="Times New Roman" w:cs="Times New Roman"/>
          <w:spacing w:val="-1"/>
          <w:w w:val="120"/>
          <w:sz w:val="24"/>
          <w:szCs w:val="24"/>
          <w:lang w:val="ky-KG"/>
        </w:rPr>
      </w:pPr>
      <w:r w:rsidRPr="006E5C60">
        <w:rPr>
          <w:rFonts w:ascii="Times New Roman" w:hAnsi="Times New Roman" w:cs="Times New Roman"/>
          <w:spacing w:val="-1"/>
          <w:w w:val="120"/>
          <w:sz w:val="24"/>
          <w:szCs w:val="24"/>
          <w:lang w:val="ky-KG"/>
        </w:rPr>
        <w:t>Содержательные линии. Связь ключевых и предметных компетентностей</w:t>
      </w:r>
    </w:p>
    <w:p w:rsidR="0074560C" w:rsidRPr="006E5C60" w:rsidRDefault="0074560C" w:rsidP="00CF4C05">
      <w:pPr>
        <w:widowControl w:val="0"/>
        <w:numPr>
          <w:ilvl w:val="1"/>
          <w:numId w:val="31"/>
        </w:numPr>
        <w:shd w:val="clear" w:color="auto" w:fill="FFFFFF"/>
        <w:autoSpaceDE w:val="0"/>
        <w:autoSpaceDN w:val="0"/>
        <w:adjustRightInd w:val="0"/>
        <w:spacing w:after="0" w:line="240" w:lineRule="auto"/>
        <w:ind w:left="0"/>
        <w:jc w:val="both"/>
        <w:rPr>
          <w:rFonts w:ascii="Times New Roman" w:hAnsi="Times New Roman" w:cs="Times New Roman"/>
          <w:spacing w:val="-1"/>
          <w:w w:val="120"/>
          <w:sz w:val="24"/>
          <w:szCs w:val="24"/>
          <w:lang w:val="ky-KG"/>
        </w:rPr>
      </w:pPr>
      <w:r w:rsidRPr="006E5C60">
        <w:rPr>
          <w:rFonts w:ascii="Times New Roman" w:hAnsi="Times New Roman" w:cs="Times New Roman"/>
          <w:spacing w:val="-1"/>
          <w:w w:val="120"/>
          <w:sz w:val="24"/>
          <w:szCs w:val="24"/>
          <w:lang w:val="ky-KG"/>
        </w:rPr>
        <w:t>Распределение учебного материала по содержательным линиям и классам __</w:t>
      </w:r>
    </w:p>
    <w:p w:rsidR="0074560C" w:rsidRPr="006E5C60" w:rsidRDefault="0074560C" w:rsidP="00CF4C05">
      <w:pPr>
        <w:widowControl w:val="0"/>
        <w:numPr>
          <w:ilvl w:val="1"/>
          <w:numId w:val="31"/>
        </w:numPr>
        <w:shd w:val="clear" w:color="auto" w:fill="FFFFFF"/>
        <w:autoSpaceDE w:val="0"/>
        <w:autoSpaceDN w:val="0"/>
        <w:adjustRightInd w:val="0"/>
        <w:spacing w:after="0" w:line="240" w:lineRule="auto"/>
        <w:ind w:left="0"/>
        <w:jc w:val="both"/>
        <w:rPr>
          <w:rFonts w:ascii="Times New Roman" w:hAnsi="Times New Roman" w:cs="Times New Roman"/>
          <w:spacing w:val="-1"/>
          <w:w w:val="120"/>
          <w:sz w:val="24"/>
          <w:szCs w:val="24"/>
          <w:lang w:val="ky-KG"/>
        </w:rPr>
      </w:pPr>
      <w:r w:rsidRPr="006E5C60">
        <w:rPr>
          <w:rFonts w:ascii="Times New Roman" w:hAnsi="Times New Roman" w:cs="Times New Roman"/>
          <w:spacing w:val="-1"/>
          <w:w w:val="120"/>
          <w:sz w:val="24"/>
          <w:szCs w:val="24"/>
          <w:lang w:val="ky-KG"/>
        </w:rPr>
        <w:t>Межпредметные связи______________________________________________</w:t>
      </w:r>
    </w:p>
    <w:p w:rsidR="0074560C" w:rsidRPr="006E5C60" w:rsidRDefault="0074560C" w:rsidP="006E5C60">
      <w:pPr>
        <w:shd w:val="clear" w:color="auto" w:fill="FFFFFF"/>
        <w:spacing w:after="0" w:line="240" w:lineRule="auto"/>
        <w:jc w:val="both"/>
        <w:rPr>
          <w:rFonts w:ascii="Times New Roman" w:hAnsi="Times New Roman" w:cs="Times New Roman"/>
          <w:spacing w:val="-1"/>
          <w:w w:val="120"/>
          <w:sz w:val="24"/>
          <w:szCs w:val="24"/>
          <w:lang w:val="ky-KG"/>
        </w:rPr>
      </w:pPr>
    </w:p>
    <w:p w:rsidR="0074560C" w:rsidRPr="006E5C60" w:rsidRDefault="0074560C" w:rsidP="00CF4C05">
      <w:pPr>
        <w:widowControl w:val="0"/>
        <w:numPr>
          <w:ilvl w:val="0"/>
          <w:numId w:val="31"/>
        </w:numPr>
        <w:shd w:val="clear" w:color="auto" w:fill="FFFFFF"/>
        <w:autoSpaceDE w:val="0"/>
        <w:autoSpaceDN w:val="0"/>
        <w:adjustRightInd w:val="0"/>
        <w:spacing w:after="0" w:line="240" w:lineRule="auto"/>
        <w:ind w:left="0"/>
        <w:jc w:val="both"/>
        <w:rPr>
          <w:rFonts w:ascii="Times New Roman" w:hAnsi="Times New Roman" w:cs="Times New Roman"/>
          <w:b/>
          <w:spacing w:val="-1"/>
          <w:w w:val="120"/>
          <w:sz w:val="24"/>
          <w:szCs w:val="24"/>
          <w:lang w:val="ky-KG"/>
        </w:rPr>
      </w:pPr>
      <w:r w:rsidRPr="006E5C60">
        <w:rPr>
          <w:rFonts w:ascii="Times New Roman" w:hAnsi="Times New Roman" w:cs="Times New Roman"/>
          <w:b/>
          <w:spacing w:val="-1"/>
          <w:w w:val="120"/>
          <w:sz w:val="24"/>
          <w:szCs w:val="24"/>
          <w:lang w:val="ky-KG"/>
        </w:rPr>
        <w:t>Ожидаемые результаты и оценивание_________________________________</w:t>
      </w:r>
    </w:p>
    <w:p w:rsidR="0074560C" w:rsidRPr="006E5C60" w:rsidRDefault="0074560C" w:rsidP="00CF4C05">
      <w:pPr>
        <w:pStyle w:val="a3"/>
        <w:numPr>
          <w:ilvl w:val="1"/>
          <w:numId w:val="31"/>
        </w:numPr>
        <w:shd w:val="clear" w:color="auto" w:fill="FFFFFF"/>
        <w:spacing w:after="0" w:line="240" w:lineRule="auto"/>
        <w:ind w:left="0"/>
        <w:jc w:val="both"/>
        <w:rPr>
          <w:rFonts w:ascii="Times New Roman" w:hAnsi="Times New Roman"/>
          <w:spacing w:val="-1"/>
          <w:w w:val="120"/>
          <w:sz w:val="24"/>
          <w:szCs w:val="24"/>
          <w:lang w:val="ky-KG"/>
        </w:rPr>
      </w:pPr>
      <w:r w:rsidRPr="006E5C60">
        <w:rPr>
          <w:rFonts w:ascii="Times New Roman" w:hAnsi="Times New Roman"/>
          <w:spacing w:val="-1"/>
          <w:w w:val="120"/>
          <w:sz w:val="24"/>
          <w:szCs w:val="24"/>
          <w:lang w:val="ky-KG"/>
        </w:rPr>
        <w:t>Ожидаемые результаты о</w:t>
      </w:r>
      <w:r w:rsidRPr="006E5C60">
        <w:rPr>
          <w:rFonts w:ascii="Times New Roman" w:hAnsi="Times New Roman"/>
          <w:spacing w:val="-1"/>
          <w:w w:val="120"/>
          <w:sz w:val="24"/>
          <w:szCs w:val="24"/>
        </w:rPr>
        <w:t xml:space="preserve">бучения </w:t>
      </w:r>
      <w:r w:rsidRPr="006E5C60">
        <w:rPr>
          <w:rFonts w:ascii="Times New Roman" w:hAnsi="Times New Roman"/>
          <w:spacing w:val="-1"/>
          <w:w w:val="120"/>
          <w:sz w:val="24"/>
          <w:szCs w:val="24"/>
          <w:lang w:val="ky-KG"/>
        </w:rPr>
        <w:t xml:space="preserve">учащихся (по ступеням и классам) </w:t>
      </w:r>
    </w:p>
    <w:p w:rsidR="0074560C" w:rsidRPr="006E5C60" w:rsidRDefault="0074560C" w:rsidP="006E5C60">
      <w:pPr>
        <w:shd w:val="clear" w:color="auto" w:fill="FFFFFF"/>
        <w:spacing w:after="0" w:line="240" w:lineRule="auto"/>
        <w:jc w:val="both"/>
        <w:rPr>
          <w:rFonts w:ascii="Times New Roman" w:hAnsi="Times New Roman" w:cs="Times New Roman"/>
          <w:spacing w:val="-1"/>
          <w:w w:val="120"/>
          <w:sz w:val="24"/>
          <w:szCs w:val="24"/>
          <w:lang w:val="ky-KG"/>
        </w:rPr>
      </w:pPr>
      <w:r w:rsidRPr="006E5C60">
        <w:rPr>
          <w:rFonts w:ascii="Times New Roman" w:hAnsi="Times New Roman" w:cs="Times New Roman"/>
          <w:spacing w:val="-1"/>
          <w:w w:val="120"/>
          <w:sz w:val="24"/>
          <w:szCs w:val="24"/>
          <w:lang w:val="ky-KG"/>
        </w:rPr>
        <w:t>3.2. Основные стратегии оценивания достижений учащихся_____________</w:t>
      </w:r>
    </w:p>
    <w:p w:rsidR="0074560C" w:rsidRPr="006E5C60" w:rsidRDefault="0074560C" w:rsidP="006E5C60">
      <w:pPr>
        <w:shd w:val="clear" w:color="auto" w:fill="FFFFFF"/>
        <w:spacing w:after="0" w:line="240" w:lineRule="auto"/>
        <w:jc w:val="both"/>
        <w:rPr>
          <w:rFonts w:ascii="Times New Roman" w:hAnsi="Times New Roman" w:cs="Times New Roman"/>
          <w:spacing w:val="-1"/>
          <w:w w:val="120"/>
          <w:sz w:val="24"/>
          <w:szCs w:val="24"/>
          <w:lang w:val="ky-KG"/>
        </w:rPr>
      </w:pPr>
    </w:p>
    <w:p w:rsidR="0074560C" w:rsidRPr="006E5C60" w:rsidRDefault="0074560C" w:rsidP="006E5C60">
      <w:pPr>
        <w:shd w:val="clear" w:color="auto" w:fill="FFFFFF"/>
        <w:spacing w:after="0" w:line="240" w:lineRule="auto"/>
        <w:jc w:val="both"/>
        <w:rPr>
          <w:rFonts w:ascii="Times New Roman" w:hAnsi="Times New Roman" w:cs="Times New Roman"/>
          <w:spacing w:val="-1"/>
          <w:w w:val="120"/>
          <w:sz w:val="24"/>
          <w:szCs w:val="24"/>
          <w:lang w:val="ky-KG"/>
        </w:rPr>
      </w:pPr>
      <w:r w:rsidRPr="006E5C60">
        <w:rPr>
          <w:rFonts w:ascii="Times New Roman" w:hAnsi="Times New Roman" w:cs="Times New Roman"/>
          <w:b/>
          <w:spacing w:val="-1"/>
          <w:w w:val="120"/>
          <w:sz w:val="24"/>
          <w:szCs w:val="24"/>
          <w:lang w:val="ky-KG"/>
        </w:rPr>
        <w:t>4. Требования к организации процесса образования</w:t>
      </w:r>
    </w:p>
    <w:p w:rsidR="0074560C" w:rsidRPr="006E5C60" w:rsidRDefault="0074560C" w:rsidP="006E5C60">
      <w:pPr>
        <w:shd w:val="clear" w:color="auto" w:fill="FFFFFF"/>
        <w:spacing w:after="0" w:line="240" w:lineRule="auto"/>
        <w:jc w:val="both"/>
        <w:rPr>
          <w:rFonts w:ascii="Times New Roman" w:hAnsi="Times New Roman" w:cs="Times New Roman"/>
          <w:spacing w:val="-1"/>
          <w:w w:val="120"/>
          <w:sz w:val="24"/>
          <w:szCs w:val="24"/>
          <w:lang w:val="ky-KG"/>
        </w:rPr>
      </w:pPr>
      <w:r w:rsidRPr="006E5C60">
        <w:rPr>
          <w:rFonts w:ascii="Times New Roman" w:hAnsi="Times New Roman" w:cs="Times New Roman"/>
          <w:spacing w:val="-1"/>
          <w:w w:val="120"/>
          <w:sz w:val="24"/>
          <w:szCs w:val="24"/>
          <w:lang w:val="ky-KG"/>
        </w:rPr>
        <w:t xml:space="preserve">4.1. Требования к ресурсному обеспечению_________________________ </w:t>
      </w:r>
    </w:p>
    <w:p w:rsidR="0074560C" w:rsidRPr="006E5C60" w:rsidRDefault="0074560C" w:rsidP="006E5C60">
      <w:pPr>
        <w:shd w:val="clear" w:color="auto" w:fill="FFFFFF"/>
        <w:spacing w:after="0" w:line="240" w:lineRule="auto"/>
        <w:jc w:val="both"/>
        <w:rPr>
          <w:rFonts w:ascii="Times New Roman" w:hAnsi="Times New Roman" w:cs="Times New Roman"/>
          <w:spacing w:val="-1"/>
          <w:w w:val="120"/>
          <w:sz w:val="24"/>
          <w:szCs w:val="24"/>
          <w:lang w:val="ky-KG"/>
        </w:rPr>
      </w:pPr>
      <w:r w:rsidRPr="006E5C60">
        <w:rPr>
          <w:rFonts w:ascii="Times New Roman" w:hAnsi="Times New Roman" w:cs="Times New Roman"/>
          <w:spacing w:val="-1"/>
          <w:w w:val="120"/>
          <w:sz w:val="24"/>
          <w:szCs w:val="24"/>
          <w:lang w:val="ky-KG"/>
        </w:rPr>
        <w:t>4.2. Создание мотивирующей обучающей среды _____________________</w:t>
      </w:r>
    </w:p>
    <w:p w:rsidR="0074560C" w:rsidRPr="006E5C60" w:rsidRDefault="0074560C" w:rsidP="006E5C60">
      <w:pPr>
        <w:shd w:val="clear" w:color="auto" w:fill="FFFFFF"/>
        <w:spacing w:after="0" w:line="240" w:lineRule="auto"/>
        <w:jc w:val="both"/>
        <w:rPr>
          <w:rFonts w:ascii="Times New Roman" w:hAnsi="Times New Roman" w:cs="Times New Roman"/>
          <w:spacing w:val="-1"/>
          <w:w w:val="120"/>
          <w:sz w:val="24"/>
          <w:szCs w:val="24"/>
          <w:lang w:val="ky-KG"/>
        </w:rPr>
      </w:pPr>
    </w:p>
    <w:p w:rsidR="0074560C" w:rsidRPr="006E5C60" w:rsidRDefault="0074560C" w:rsidP="006E5C60">
      <w:pPr>
        <w:shd w:val="clear" w:color="auto" w:fill="FFFFFF"/>
        <w:spacing w:after="0" w:line="240" w:lineRule="auto"/>
        <w:jc w:val="both"/>
        <w:rPr>
          <w:rFonts w:ascii="Times New Roman" w:hAnsi="Times New Roman" w:cs="Times New Roman"/>
          <w:spacing w:val="-1"/>
          <w:w w:val="120"/>
          <w:sz w:val="24"/>
          <w:szCs w:val="24"/>
          <w:lang w:val="ky-KG"/>
        </w:rPr>
      </w:pPr>
    </w:p>
    <w:p w:rsidR="0074560C" w:rsidRPr="006E5C60" w:rsidRDefault="0074560C" w:rsidP="006E5C60">
      <w:pPr>
        <w:shd w:val="clear" w:color="auto" w:fill="FFFFFF"/>
        <w:spacing w:after="0" w:line="240" w:lineRule="auto"/>
        <w:jc w:val="both"/>
        <w:rPr>
          <w:rFonts w:ascii="Times New Roman" w:hAnsi="Times New Roman" w:cs="Times New Roman"/>
          <w:spacing w:val="-1"/>
          <w:w w:val="120"/>
          <w:sz w:val="24"/>
          <w:szCs w:val="24"/>
          <w:lang w:val="ky-KG"/>
        </w:rPr>
      </w:pPr>
    </w:p>
    <w:p w:rsidR="0074560C" w:rsidRPr="006E5C60" w:rsidRDefault="00E63E94" w:rsidP="006E5C60">
      <w:pPr>
        <w:shd w:val="clear" w:color="auto" w:fill="FFFFFF"/>
        <w:spacing w:after="0" w:line="240" w:lineRule="auto"/>
        <w:jc w:val="center"/>
        <w:rPr>
          <w:rFonts w:ascii="Times New Roman" w:hAnsi="Times New Roman" w:cs="Times New Roman"/>
          <w:b/>
          <w:spacing w:val="-1"/>
          <w:w w:val="120"/>
          <w:sz w:val="24"/>
          <w:szCs w:val="24"/>
          <w:lang w:val="ky-KG"/>
        </w:rPr>
      </w:pPr>
      <w:r>
        <w:rPr>
          <w:rFonts w:ascii="Times New Roman" w:hAnsi="Times New Roman" w:cs="Times New Roman"/>
          <w:b/>
          <w:spacing w:val="-1"/>
          <w:w w:val="120"/>
          <w:sz w:val="24"/>
          <w:szCs w:val="24"/>
          <w:lang w:val="ky-KG"/>
        </w:rPr>
        <w:t>О</w:t>
      </w:r>
      <w:r w:rsidR="0074560C" w:rsidRPr="006E5C60">
        <w:rPr>
          <w:rFonts w:ascii="Times New Roman" w:hAnsi="Times New Roman" w:cs="Times New Roman"/>
          <w:b/>
          <w:spacing w:val="-1"/>
          <w:w w:val="120"/>
          <w:sz w:val="24"/>
          <w:szCs w:val="24"/>
          <w:lang w:val="ky-KG"/>
        </w:rPr>
        <w:t>СНОВНЫЕ ПОЛОЖЕНИЯ.</w:t>
      </w:r>
    </w:p>
    <w:p w:rsidR="0074560C" w:rsidRPr="006E5C60" w:rsidRDefault="0074560C" w:rsidP="006E5C60">
      <w:pPr>
        <w:shd w:val="clear" w:color="auto" w:fill="FFFFFF"/>
        <w:spacing w:after="0" w:line="240" w:lineRule="auto"/>
        <w:jc w:val="both"/>
        <w:rPr>
          <w:rFonts w:ascii="Times New Roman" w:hAnsi="Times New Roman" w:cs="Times New Roman"/>
          <w:b/>
          <w:spacing w:val="-1"/>
          <w:w w:val="120"/>
          <w:sz w:val="24"/>
          <w:szCs w:val="24"/>
          <w:lang w:val="ky-KG"/>
        </w:rPr>
      </w:pPr>
    </w:p>
    <w:p w:rsidR="0074560C" w:rsidRPr="006E5C60" w:rsidRDefault="0074560C" w:rsidP="00CF4C05">
      <w:pPr>
        <w:widowControl w:val="0"/>
        <w:numPr>
          <w:ilvl w:val="1"/>
          <w:numId w:val="32"/>
        </w:numPr>
        <w:shd w:val="clear" w:color="auto" w:fill="FFFFFF"/>
        <w:autoSpaceDE w:val="0"/>
        <w:autoSpaceDN w:val="0"/>
        <w:adjustRightInd w:val="0"/>
        <w:spacing w:after="0" w:line="240" w:lineRule="auto"/>
        <w:ind w:left="0"/>
        <w:jc w:val="both"/>
        <w:rPr>
          <w:rFonts w:ascii="Times New Roman" w:hAnsi="Times New Roman" w:cs="Times New Roman"/>
          <w:b/>
          <w:spacing w:val="-1"/>
          <w:w w:val="120"/>
          <w:sz w:val="24"/>
          <w:szCs w:val="24"/>
          <w:lang w:val="ky-KG"/>
        </w:rPr>
      </w:pPr>
      <w:r w:rsidRPr="006E5C60">
        <w:rPr>
          <w:rFonts w:ascii="Times New Roman" w:hAnsi="Times New Roman" w:cs="Times New Roman"/>
          <w:b/>
          <w:spacing w:val="-1"/>
          <w:w w:val="120"/>
          <w:sz w:val="24"/>
          <w:szCs w:val="24"/>
          <w:lang w:val="ky-KG"/>
        </w:rPr>
        <w:t>Статус и структура стандарта.</w:t>
      </w:r>
    </w:p>
    <w:p w:rsidR="0074560C" w:rsidRPr="006E5C60" w:rsidRDefault="0074560C" w:rsidP="006E5C60">
      <w:pPr>
        <w:shd w:val="clear" w:color="auto" w:fill="FFFFFF"/>
        <w:spacing w:after="0" w:line="240" w:lineRule="auto"/>
        <w:ind w:firstLine="708"/>
        <w:jc w:val="both"/>
        <w:rPr>
          <w:rFonts w:ascii="Times New Roman" w:hAnsi="Times New Roman" w:cs="Times New Roman"/>
          <w:spacing w:val="3"/>
          <w:sz w:val="24"/>
          <w:szCs w:val="24"/>
          <w:lang w:val="ky-KG"/>
        </w:rPr>
      </w:pPr>
      <w:r w:rsidRPr="006E5C60">
        <w:rPr>
          <w:rFonts w:ascii="Times New Roman" w:hAnsi="Times New Roman" w:cs="Times New Roman"/>
          <w:spacing w:val="2"/>
          <w:sz w:val="24"/>
          <w:szCs w:val="24"/>
          <w:lang w:val="ky-KG"/>
        </w:rPr>
        <w:t xml:space="preserve">Образовательный стандарт по предмету “Химия” разработан для общеобразовательных организаций  в соответствии </w:t>
      </w:r>
      <w:r w:rsidRPr="006E5C60">
        <w:rPr>
          <w:rFonts w:ascii="Times New Roman" w:hAnsi="Times New Roman" w:cs="Times New Roman"/>
          <w:sz w:val="24"/>
          <w:szCs w:val="24"/>
        </w:rPr>
        <w:t xml:space="preserve">со </w:t>
      </w:r>
      <w:hyperlink r:id="rId10" w:anchor="st_5" w:history="1">
        <w:r w:rsidRPr="006E5C60">
          <w:rPr>
            <w:rFonts w:ascii="Times New Roman" w:hAnsi="Times New Roman" w:cs="Times New Roman"/>
            <w:sz w:val="24"/>
            <w:szCs w:val="24"/>
          </w:rPr>
          <w:t>статьей 5</w:t>
        </w:r>
      </w:hyperlink>
      <w:r w:rsidRPr="006E5C60">
        <w:rPr>
          <w:rFonts w:ascii="Times New Roman" w:hAnsi="Times New Roman" w:cs="Times New Roman"/>
          <w:spacing w:val="2"/>
          <w:sz w:val="24"/>
          <w:szCs w:val="24"/>
          <w:lang w:val="ky-KG"/>
        </w:rPr>
        <w:t xml:space="preserve"> Закона </w:t>
      </w:r>
      <w:r w:rsidRPr="006E5C60">
        <w:rPr>
          <w:rFonts w:ascii="Times New Roman" w:hAnsi="Times New Roman" w:cs="Times New Roman"/>
          <w:spacing w:val="-1"/>
          <w:w w:val="120"/>
          <w:sz w:val="24"/>
          <w:szCs w:val="24"/>
          <w:lang w:val="ky-KG"/>
        </w:rPr>
        <w:t xml:space="preserve">Кыргызской Республики </w:t>
      </w:r>
      <w:r w:rsidRPr="006E5C60">
        <w:rPr>
          <w:rFonts w:ascii="Times New Roman" w:hAnsi="Times New Roman" w:cs="Times New Roman"/>
          <w:spacing w:val="2"/>
          <w:sz w:val="24"/>
          <w:szCs w:val="24"/>
          <w:lang w:val="ky-KG"/>
        </w:rPr>
        <w:t>«Об образовании» и постановления Правительства Кыргызской Республики от 21-июля 2014 года №403, а также определяет основные направления</w:t>
      </w:r>
      <w:r w:rsidRPr="006E5C60">
        <w:rPr>
          <w:rFonts w:ascii="Times New Roman" w:hAnsi="Times New Roman" w:cs="Times New Roman"/>
          <w:spacing w:val="6"/>
          <w:sz w:val="24"/>
          <w:szCs w:val="24"/>
          <w:lang w:val="ky-KG"/>
        </w:rPr>
        <w:t xml:space="preserve"> обучению химии в общеобразовательных школах. Стандарт является обязательным, составлен на основе компетентностного обучения </w:t>
      </w:r>
      <w:r w:rsidRPr="006E5C60">
        <w:rPr>
          <w:rFonts w:ascii="Times New Roman" w:hAnsi="Times New Roman" w:cs="Times New Roman"/>
          <w:spacing w:val="2"/>
          <w:sz w:val="24"/>
          <w:szCs w:val="24"/>
          <w:lang w:val="ky-KG"/>
        </w:rPr>
        <w:t>учащихся</w:t>
      </w:r>
      <w:r w:rsidRPr="006E5C60">
        <w:rPr>
          <w:rFonts w:ascii="Times New Roman" w:hAnsi="Times New Roman" w:cs="Times New Roman"/>
          <w:spacing w:val="6"/>
          <w:sz w:val="24"/>
          <w:szCs w:val="24"/>
          <w:lang w:val="ky-KG"/>
        </w:rPr>
        <w:t xml:space="preserve">  </w:t>
      </w:r>
      <w:r w:rsidRPr="006E5C60">
        <w:rPr>
          <w:rFonts w:ascii="Times New Roman" w:hAnsi="Times New Roman" w:cs="Times New Roman"/>
          <w:spacing w:val="2"/>
          <w:sz w:val="24"/>
          <w:szCs w:val="24"/>
          <w:lang w:val="ky-KG"/>
        </w:rPr>
        <w:t>химии</w:t>
      </w:r>
      <w:r w:rsidRPr="006E5C60">
        <w:rPr>
          <w:rFonts w:ascii="Times New Roman" w:hAnsi="Times New Roman" w:cs="Times New Roman"/>
          <w:spacing w:val="1"/>
          <w:sz w:val="24"/>
          <w:szCs w:val="24"/>
          <w:lang w:val="ky-KG"/>
        </w:rPr>
        <w:t xml:space="preserve">  и определяет </w:t>
      </w:r>
      <w:r w:rsidRPr="006E5C60">
        <w:rPr>
          <w:rFonts w:ascii="Times New Roman" w:hAnsi="Times New Roman" w:cs="Times New Roman"/>
          <w:spacing w:val="6"/>
          <w:sz w:val="24"/>
          <w:szCs w:val="24"/>
          <w:lang w:val="ky-KG"/>
        </w:rPr>
        <w:t xml:space="preserve">содержание и  </w:t>
      </w:r>
      <w:r w:rsidRPr="006E5C60">
        <w:rPr>
          <w:rFonts w:ascii="Times New Roman" w:hAnsi="Times New Roman" w:cs="Times New Roman"/>
          <w:spacing w:val="1"/>
          <w:sz w:val="24"/>
          <w:szCs w:val="24"/>
          <w:lang w:val="ky-KG"/>
        </w:rPr>
        <w:t>требования  по предме</w:t>
      </w:r>
      <w:r w:rsidRPr="006E5C60">
        <w:rPr>
          <w:rFonts w:ascii="Times New Roman" w:hAnsi="Times New Roman" w:cs="Times New Roman"/>
          <w:spacing w:val="3"/>
          <w:sz w:val="24"/>
          <w:szCs w:val="24"/>
          <w:lang w:val="ky-KG"/>
        </w:rPr>
        <w:t>ту на всех уровнях.</w:t>
      </w:r>
    </w:p>
    <w:p w:rsidR="0074560C" w:rsidRPr="006E5C60" w:rsidRDefault="0074560C" w:rsidP="006E5C60">
      <w:pPr>
        <w:shd w:val="clear" w:color="auto" w:fill="FFFFFF"/>
        <w:spacing w:after="0" w:line="240" w:lineRule="auto"/>
        <w:ind w:firstLine="708"/>
        <w:jc w:val="both"/>
        <w:rPr>
          <w:rFonts w:ascii="Times New Roman" w:hAnsi="Times New Roman" w:cs="Times New Roman"/>
          <w:spacing w:val="3"/>
          <w:sz w:val="24"/>
          <w:szCs w:val="24"/>
          <w:lang w:val="ky-KG"/>
        </w:rPr>
      </w:pPr>
      <w:r w:rsidRPr="006E5C60">
        <w:rPr>
          <w:rFonts w:ascii="Times New Roman" w:hAnsi="Times New Roman" w:cs="Times New Roman"/>
          <w:spacing w:val="3"/>
          <w:sz w:val="24"/>
          <w:szCs w:val="24"/>
          <w:lang w:val="ky-KG"/>
        </w:rPr>
        <w:t>Стандарт состоит из 4 разделов:</w:t>
      </w:r>
    </w:p>
    <w:p w:rsidR="0074560C" w:rsidRPr="006E5C60" w:rsidRDefault="0074560C" w:rsidP="00CF4C05">
      <w:pPr>
        <w:widowControl w:val="0"/>
        <w:numPr>
          <w:ilvl w:val="0"/>
          <w:numId w:val="33"/>
        </w:numPr>
        <w:shd w:val="clear" w:color="auto" w:fill="FFFFFF"/>
        <w:autoSpaceDE w:val="0"/>
        <w:autoSpaceDN w:val="0"/>
        <w:adjustRightInd w:val="0"/>
        <w:spacing w:after="0" w:line="240" w:lineRule="auto"/>
        <w:ind w:left="0"/>
        <w:jc w:val="both"/>
        <w:rPr>
          <w:rFonts w:ascii="Times New Roman" w:hAnsi="Times New Roman" w:cs="Times New Roman"/>
          <w:spacing w:val="5"/>
          <w:sz w:val="24"/>
          <w:szCs w:val="24"/>
          <w:lang w:val="ky-KG"/>
        </w:rPr>
      </w:pPr>
      <w:r w:rsidRPr="006E5C60">
        <w:rPr>
          <w:rFonts w:ascii="Times New Roman" w:hAnsi="Times New Roman" w:cs="Times New Roman"/>
          <w:spacing w:val="-1"/>
          <w:w w:val="120"/>
          <w:sz w:val="24"/>
          <w:szCs w:val="24"/>
          <w:lang w:val="ky-KG"/>
        </w:rPr>
        <w:t xml:space="preserve">Общие положения </w:t>
      </w:r>
    </w:p>
    <w:p w:rsidR="0074560C" w:rsidRPr="006E5C60" w:rsidRDefault="0074560C" w:rsidP="00CF4C05">
      <w:pPr>
        <w:widowControl w:val="0"/>
        <w:numPr>
          <w:ilvl w:val="0"/>
          <w:numId w:val="33"/>
        </w:numPr>
        <w:shd w:val="clear" w:color="auto" w:fill="FFFFFF"/>
        <w:autoSpaceDE w:val="0"/>
        <w:autoSpaceDN w:val="0"/>
        <w:adjustRightInd w:val="0"/>
        <w:spacing w:after="0" w:line="240" w:lineRule="auto"/>
        <w:ind w:left="0"/>
        <w:jc w:val="both"/>
        <w:rPr>
          <w:rFonts w:ascii="Times New Roman" w:hAnsi="Times New Roman" w:cs="Times New Roman"/>
          <w:spacing w:val="5"/>
          <w:sz w:val="24"/>
          <w:szCs w:val="24"/>
          <w:lang w:val="ky-KG"/>
        </w:rPr>
      </w:pPr>
      <w:r w:rsidRPr="006E5C60">
        <w:rPr>
          <w:rFonts w:ascii="Times New Roman" w:hAnsi="Times New Roman" w:cs="Times New Roman"/>
          <w:spacing w:val="-1"/>
          <w:w w:val="120"/>
          <w:sz w:val="24"/>
          <w:szCs w:val="24"/>
          <w:lang w:val="ky-KG"/>
        </w:rPr>
        <w:t xml:space="preserve">Предметная концепция </w:t>
      </w:r>
    </w:p>
    <w:p w:rsidR="0074560C" w:rsidRPr="006E5C60" w:rsidRDefault="0074560C" w:rsidP="00CF4C05">
      <w:pPr>
        <w:widowControl w:val="0"/>
        <w:numPr>
          <w:ilvl w:val="0"/>
          <w:numId w:val="33"/>
        </w:numPr>
        <w:shd w:val="clear" w:color="auto" w:fill="FFFFFF"/>
        <w:autoSpaceDE w:val="0"/>
        <w:autoSpaceDN w:val="0"/>
        <w:adjustRightInd w:val="0"/>
        <w:spacing w:after="0" w:line="240" w:lineRule="auto"/>
        <w:ind w:left="0"/>
        <w:jc w:val="both"/>
        <w:rPr>
          <w:rFonts w:ascii="Times New Roman" w:hAnsi="Times New Roman" w:cs="Times New Roman"/>
          <w:spacing w:val="5"/>
          <w:sz w:val="24"/>
          <w:szCs w:val="24"/>
          <w:lang w:val="ky-KG"/>
        </w:rPr>
      </w:pPr>
      <w:r w:rsidRPr="006E5C60">
        <w:rPr>
          <w:rFonts w:ascii="Times New Roman" w:hAnsi="Times New Roman" w:cs="Times New Roman"/>
          <w:spacing w:val="-1"/>
          <w:w w:val="120"/>
          <w:sz w:val="24"/>
          <w:szCs w:val="24"/>
          <w:lang w:val="ky-KG"/>
        </w:rPr>
        <w:t>Ожидаемые результаты и оценивание</w:t>
      </w:r>
    </w:p>
    <w:p w:rsidR="0074560C" w:rsidRPr="006E5C60" w:rsidRDefault="0074560C" w:rsidP="00CF4C05">
      <w:pPr>
        <w:widowControl w:val="0"/>
        <w:numPr>
          <w:ilvl w:val="0"/>
          <w:numId w:val="33"/>
        </w:numPr>
        <w:shd w:val="clear" w:color="auto" w:fill="FFFFFF"/>
        <w:autoSpaceDE w:val="0"/>
        <w:autoSpaceDN w:val="0"/>
        <w:adjustRightInd w:val="0"/>
        <w:spacing w:after="0" w:line="240" w:lineRule="auto"/>
        <w:ind w:left="0"/>
        <w:jc w:val="both"/>
        <w:rPr>
          <w:rFonts w:ascii="Times New Roman" w:hAnsi="Times New Roman" w:cs="Times New Roman"/>
          <w:spacing w:val="5"/>
          <w:sz w:val="24"/>
          <w:szCs w:val="24"/>
          <w:lang w:val="ky-KG"/>
        </w:rPr>
      </w:pPr>
      <w:r w:rsidRPr="006E5C60">
        <w:rPr>
          <w:rFonts w:ascii="Times New Roman" w:hAnsi="Times New Roman" w:cs="Times New Roman"/>
          <w:spacing w:val="-1"/>
          <w:w w:val="120"/>
          <w:sz w:val="24"/>
          <w:szCs w:val="24"/>
          <w:lang w:val="ky-KG"/>
        </w:rPr>
        <w:t>Требования к организации процесса  образования</w:t>
      </w:r>
    </w:p>
    <w:p w:rsidR="0074560C" w:rsidRPr="006E5C60" w:rsidRDefault="0074560C" w:rsidP="006E5C60">
      <w:pPr>
        <w:shd w:val="clear" w:color="auto" w:fill="FFFFFF"/>
        <w:spacing w:after="0" w:line="240" w:lineRule="auto"/>
        <w:ind w:firstLine="708"/>
        <w:jc w:val="both"/>
        <w:rPr>
          <w:rFonts w:ascii="Times New Roman" w:hAnsi="Times New Roman" w:cs="Times New Roman"/>
          <w:spacing w:val="4"/>
          <w:sz w:val="24"/>
          <w:szCs w:val="24"/>
          <w:lang w:val="ky-KG"/>
        </w:rPr>
      </w:pPr>
      <w:r w:rsidRPr="006E5C60">
        <w:rPr>
          <w:rFonts w:ascii="Times New Roman" w:hAnsi="Times New Roman" w:cs="Times New Roman"/>
          <w:spacing w:val="4"/>
          <w:sz w:val="24"/>
          <w:szCs w:val="24"/>
          <w:lang w:val="ky-KG"/>
        </w:rPr>
        <w:lastRenderedPageBreak/>
        <w:t xml:space="preserve">Содержание химического образования отобрано на основе компетентностного подхода и обеспечивает формирование ключевых и предметных компетентностей. В учебном процессе названные компетентности должны быть взаимосвязаны между собой. </w:t>
      </w:r>
    </w:p>
    <w:p w:rsidR="0074560C" w:rsidRPr="006E5C60" w:rsidRDefault="0074560C" w:rsidP="006E5C60">
      <w:pPr>
        <w:shd w:val="clear" w:color="auto" w:fill="FFFFFF"/>
        <w:spacing w:after="0" w:line="240" w:lineRule="auto"/>
        <w:ind w:firstLine="708"/>
        <w:jc w:val="both"/>
        <w:rPr>
          <w:rFonts w:ascii="Times New Roman" w:hAnsi="Times New Roman" w:cs="Times New Roman"/>
          <w:sz w:val="24"/>
          <w:szCs w:val="24"/>
          <w:lang w:val="ky-KG"/>
        </w:rPr>
      </w:pPr>
      <w:r w:rsidRPr="006E5C60">
        <w:rPr>
          <w:rFonts w:ascii="Times New Roman" w:hAnsi="Times New Roman" w:cs="Times New Roman"/>
          <w:spacing w:val="4"/>
          <w:sz w:val="24"/>
          <w:szCs w:val="24"/>
          <w:lang w:val="ky-KG"/>
        </w:rPr>
        <w:t>Положения стандарта должны применяться и сохраняться в нижеследующем:</w:t>
      </w:r>
      <w:r w:rsidRPr="006E5C60">
        <w:rPr>
          <w:rFonts w:ascii="Times New Roman" w:hAnsi="Times New Roman" w:cs="Times New Roman"/>
          <w:sz w:val="24"/>
          <w:szCs w:val="24"/>
          <w:lang w:val="ky-KG"/>
        </w:rPr>
        <w:t xml:space="preserve"> </w:t>
      </w:r>
      <w:r w:rsidRPr="006E5C60">
        <w:rPr>
          <w:rFonts w:ascii="Times New Roman" w:hAnsi="Times New Roman" w:cs="Times New Roman"/>
          <w:spacing w:val="4"/>
          <w:sz w:val="24"/>
          <w:szCs w:val="24"/>
          <w:lang w:val="ky-KG"/>
        </w:rPr>
        <w:t xml:space="preserve"> </w:t>
      </w:r>
    </w:p>
    <w:p w:rsidR="0074560C" w:rsidRPr="006E5C60" w:rsidRDefault="0074560C" w:rsidP="006E5C60">
      <w:pPr>
        <w:shd w:val="clear" w:color="auto" w:fill="FFFFFF"/>
        <w:spacing w:after="0" w:line="240" w:lineRule="auto"/>
        <w:jc w:val="both"/>
        <w:rPr>
          <w:rFonts w:ascii="Times New Roman" w:hAnsi="Times New Roman" w:cs="Times New Roman"/>
          <w:spacing w:val="4"/>
          <w:sz w:val="24"/>
          <w:szCs w:val="24"/>
          <w:lang w:val="ky-KG"/>
        </w:rPr>
      </w:pPr>
      <w:r w:rsidRPr="006E5C60">
        <w:rPr>
          <w:rFonts w:ascii="Times New Roman" w:hAnsi="Times New Roman" w:cs="Times New Roman"/>
          <w:spacing w:val="4"/>
          <w:sz w:val="24"/>
          <w:szCs w:val="24"/>
          <w:lang w:val="ky-KG"/>
        </w:rPr>
        <w:t>- независимо от типа и вида, в государственных или частных общеобразовательных учреждениях Кыргызской Рес</w:t>
      </w:r>
      <w:r w:rsidRPr="006E5C60">
        <w:rPr>
          <w:rFonts w:ascii="Times New Roman" w:hAnsi="Times New Roman" w:cs="Times New Roman"/>
          <w:spacing w:val="3"/>
          <w:sz w:val="24"/>
          <w:szCs w:val="24"/>
          <w:lang w:val="ky-KG"/>
        </w:rPr>
        <w:t xml:space="preserve">публики; </w:t>
      </w:r>
    </w:p>
    <w:p w:rsidR="0074560C" w:rsidRPr="006E5C60" w:rsidRDefault="0074560C" w:rsidP="006E5C60">
      <w:pPr>
        <w:shd w:val="clear" w:color="auto" w:fill="FFFFFF"/>
        <w:spacing w:after="0" w:line="240" w:lineRule="auto"/>
        <w:jc w:val="both"/>
        <w:rPr>
          <w:rFonts w:ascii="Times New Roman" w:hAnsi="Times New Roman" w:cs="Times New Roman"/>
          <w:spacing w:val="4"/>
          <w:sz w:val="24"/>
          <w:szCs w:val="24"/>
          <w:lang w:val="ky-KG"/>
        </w:rPr>
      </w:pPr>
      <w:r w:rsidRPr="006E5C60">
        <w:rPr>
          <w:rFonts w:ascii="Times New Roman" w:hAnsi="Times New Roman" w:cs="Times New Roman"/>
          <w:sz w:val="24"/>
          <w:szCs w:val="24"/>
          <w:lang w:val="ky-KG"/>
        </w:rPr>
        <w:t xml:space="preserve">- в начальных </w:t>
      </w:r>
      <w:r w:rsidRPr="006E5C60">
        <w:rPr>
          <w:rFonts w:ascii="Times New Roman" w:hAnsi="Times New Roman" w:cs="Times New Roman"/>
          <w:spacing w:val="4"/>
          <w:sz w:val="24"/>
          <w:szCs w:val="24"/>
          <w:lang w:val="ky-KG"/>
        </w:rPr>
        <w:t>и средних профессиональных образовательных учреждениях;</w:t>
      </w:r>
    </w:p>
    <w:p w:rsidR="0074560C" w:rsidRPr="006E5C60" w:rsidRDefault="0074560C" w:rsidP="006E5C60">
      <w:pPr>
        <w:shd w:val="clear" w:color="auto" w:fill="FFFFFF"/>
        <w:spacing w:after="0" w:line="240" w:lineRule="auto"/>
        <w:jc w:val="both"/>
        <w:rPr>
          <w:rFonts w:ascii="Times New Roman" w:hAnsi="Times New Roman" w:cs="Times New Roman"/>
          <w:spacing w:val="5"/>
          <w:sz w:val="24"/>
          <w:szCs w:val="24"/>
        </w:rPr>
      </w:pPr>
      <w:r w:rsidRPr="006E5C60">
        <w:rPr>
          <w:rFonts w:ascii="Times New Roman" w:hAnsi="Times New Roman" w:cs="Times New Roman"/>
          <w:sz w:val="24"/>
          <w:szCs w:val="24"/>
          <w:lang w:val="ky-KG"/>
        </w:rPr>
        <w:t xml:space="preserve">- в </w:t>
      </w:r>
      <w:r w:rsidRPr="006E5C60">
        <w:rPr>
          <w:rFonts w:ascii="Times New Roman" w:hAnsi="Times New Roman" w:cs="Times New Roman"/>
          <w:spacing w:val="6"/>
          <w:sz w:val="24"/>
          <w:szCs w:val="24"/>
        </w:rPr>
        <w:t>лицензионной и аттестационной государственной инспекции</w:t>
      </w:r>
      <w:r w:rsidRPr="006E5C60">
        <w:rPr>
          <w:rFonts w:ascii="Times New Roman" w:hAnsi="Times New Roman" w:cs="Times New Roman"/>
          <w:spacing w:val="5"/>
          <w:sz w:val="24"/>
          <w:szCs w:val="24"/>
        </w:rPr>
        <w:t xml:space="preserve"> при Министерстве Образования и Науки Кыргызской Республики</w:t>
      </w:r>
      <w:r w:rsidRPr="006E5C60">
        <w:rPr>
          <w:rFonts w:ascii="Times New Roman" w:hAnsi="Times New Roman" w:cs="Times New Roman"/>
          <w:spacing w:val="6"/>
          <w:sz w:val="24"/>
          <w:szCs w:val="24"/>
        </w:rPr>
        <w:t>;</w:t>
      </w:r>
    </w:p>
    <w:p w:rsidR="0074560C" w:rsidRPr="006E5C60" w:rsidRDefault="0074560C" w:rsidP="006E5C60">
      <w:pPr>
        <w:shd w:val="clear" w:color="auto" w:fill="FFFFFF"/>
        <w:tabs>
          <w:tab w:val="left" w:pos="624"/>
        </w:tabs>
        <w:spacing w:after="0" w:line="240" w:lineRule="auto"/>
        <w:jc w:val="both"/>
        <w:rPr>
          <w:rFonts w:ascii="Times New Roman" w:hAnsi="Times New Roman" w:cs="Times New Roman"/>
          <w:spacing w:val="5"/>
          <w:sz w:val="24"/>
          <w:szCs w:val="24"/>
        </w:rPr>
      </w:pPr>
      <w:r w:rsidRPr="006E5C60">
        <w:rPr>
          <w:rFonts w:ascii="Times New Roman" w:hAnsi="Times New Roman" w:cs="Times New Roman"/>
          <w:spacing w:val="6"/>
          <w:sz w:val="24"/>
          <w:szCs w:val="24"/>
        </w:rPr>
        <w:t xml:space="preserve">- в национальном центре тестирования при </w:t>
      </w:r>
      <w:r w:rsidRPr="006E5C60">
        <w:rPr>
          <w:rFonts w:ascii="Times New Roman" w:hAnsi="Times New Roman" w:cs="Times New Roman"/>
          <w:spacing w:val="5"/>
          <w:sz w:val="24"/>
          <w:szCs w:val="24"/>
        </w:rPr>
        <w:t>Министерстве Образования и Науки Кыргызской Республики</w:t>
      </w:r>
      <w:r w:rsidRPr="006E5C60">
        <w:rPr>
          <w:rFonts w:ascii="Times New Roman" w:hAnsi="Times New Roman" w:cs="Times New Roman"/>
          <w:spacing w:val="6"/>
          <w:sz w:val="24"/>
          <w:szCs w:val="24"/>
        </w:rPr>
        <w:t>;</w:t>
      </w:r>
    </w:p>
    <w:p w:rsidR="0074560C" w:rsidRPr="006E5C60" w:rsidRDefault="0074560C" w:rsidP="006E5C60">
      <w:pPr>
        <w:shd w:val="clear" w:color="auto" w:fill="FFFFFF"/>
        <w:tabs>
          <w:tab w:val="left" w:pos="624"/>
        </w:tabs>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в Международных образовательных и других школьных государственных и неправительственных </w:t>
      </w:r>
      <w:r w:rsidRPr="006E5C60">
        <w:rPr>
          <w:rFonts w:ascii="Times New Roman" w:hAnsi="Times New Roman" w:cs="Times New Roman"/>
          <w:spacing w:val="4"/>
          <w:sz w:val="24"/>
          <w:szCs w:val="24"/>
        </w:rPr>
        <w:t>образовательных учреждениях;</w:t>
      </w:r>
    </w:p>
    <w:p w:rsidR="0074560C" w:rsidRPr="006E5C60" w:rsidRDefault="0074560C" w:rsidP="006E5C60">
      <w:pPr>
        <w:shd w:val="clear" w:color="auto" w:fill="FFFFFF"/>
        <w:tabs>
          <w:tab w:val="left" w:pos="629"/>
        </w:tabs>
        <w:spacing w:after="0" w:line="240" w:lineRule="auto"/>
        <w:jc w:val="both"/>
        <w:rPr>
          <w:rFonts w:ascii="Times New Roman" w:hAnsi="Times New Roman" w:cs="Times New Roman"/>
          <w:spacing w:val="3"/>
          <w:sz w:val="24"/>
          <w:szCs w:val="24"/>
        </w:rPr>
      </w:pPr>
      <w:r w:rsidRPr="006E5C60">
        <w:rPr>
          <w:rFonts w:ascii="Times New Roman" w:hAnsi="Times New Roman" w:cs="Times New Roman"/>
          <w:spacing w:val="3"/>
          <w:sz w:val="24"/>
          <w:szCs w:val="24"/>
        </w:rPr>
        <w:t>- в институтах (центрах, курсах) переквалификации и повышения кадров в системе образования;</w:t>
      </w:r>
    </w:p>
    <w:p w:rsidR="0074560C" w:rsidRPr="006E5C60" w:rsidRDefault="0074560C" w:rsidP="006E5C60">
      <w:pPr>
        <w:shd w:val="clear" w:color="auto" w:fill="FFFFFF"/>
        <w:tabs>
          <w:tab w:val="left" w:pos="629"/>
        </w:tabs>
        <w:spacing w:after="0" w:line="240" w:lineRule="auto"/>
        <w:jc w:val="both"/>
        <w:rPr>
          <w:rFonts w:ascii="Times New Roman" w:hAnsi="Times New Roman" w:cs="Times New Roman"/>
          <w:sz w:val="24"/>
          <w:szCs w:val="24"/>
        </w:rPr>
      </w:pPr>
      <w:r w:rsidRPr="006E5C60">
        <w:rPr>
          <w:rFonts w:ascii="Times New Roman" w:hAnsi="Times New Roman" w:cs="Times New Roman"/>
          <w:spacing w:val="4"/>
          <w:sz w:val="24"/>
          <w:szCs w:val="24"/>
        </w:rPr>
        <w:t>- в региональных органах управления государственного образования;</w:t>
      </w:r>
    </w:p>
    <w:p w:rsidR="0074560C" w:rsidRPr="006E5C60" w:rsidRDefault="0074560C" w:rsidP="006E5C60">
      <w:pPr>
        <w:shd w:val="clear" w:color="auto" w:fill="FFFFFF"/>
        <w:tabs>
          <w:tab w:val="left" w:pos="629"/>
        </w:tabs>
        <w:spacing w:after="0" w:line="240" w:lineRule="auto"/>
        <w:jc w:val="both"/>
        <w:rPr>
          <w:rFonts w:ascii="Times New Roman" w:hAnsi="Times New Roman" w:cs="Times New Roman"/>
          <w:spacing w:val="6"/>
          <w:sz w:val="24"/>
          <w:szCs w:val="24"/>
        </w:rPr>
      </w:pPr>
      <w:r w:rsidRPr="006E5C60">
        <w:rPr>
          <w:rFonts w:ascii="Times New Roman" w:hAnsi="Times New Roman" w:cs="Times New Roman"/>
          <w:spacing w:val="4"/>
          <w:sz w:val="24"/>
          <w:szCs w:val="24"/>
        </w:rPr>
        <w:t xml:space="preserve">- в </w:t>
      </w:r>
      <w:r w:rsidRPr="006E5C60">
        <w:rPr>
          <w:rFonts w:ascii="Times New Roman" w:hAnsi="Times New Roman" w:cs="Times New Roman"/>
          <w:spacing w:val="6"/>
          <w:sz w:val="24"/>
          <w:szCs w:val="24"/>
        </w:rPr>
        <w:t>Кыргызской Академии Образования и в других государственных научных исследовательских инсти</w:t>
      </w:r>
      <w:r w:rsidRPr="006E5C60">
        <w:rPr>
          <w:rFonts w:ascii="Times New Roman" w:hAnsi="Times New Roman" w:cs="Times New Roman"/>
          <w:spacing w:val="4"/>
          <w:sz w:val="24"/>
          <w:szCs w:val="24"/>
        </w:rPr>
        <w:t>тутах;</w:t>
      </w:r>
      <w:r w:rsidRPr="006E5C60">
        <w:rPr>
          <w:rFonts w:ascii="Times New Roman" w:hAnsi="Times New Roman" w:cs="Times New Roman"/>
          <w:sz w:val="24"/>
          <w:szCs w:val="24"/>
        </w:rPr>
        <w:t xml:space="preserve"> </w:t>
      </w:r>
    </w:p>
    <w:p w:rsidR="0074560C" w:rsidRPr="006E5C60" w:rsidRDefault="0074560C" w:rsidP="006E5C60">
      <w:pPr>
        <w:shd w:val="clear" w:color="auto" w:fill="FFFFFF"/>
        <w:tabs>
          <w:tab w:val="left" w:pos="629"/>
        </w:tabs>
        <w:spacing w:after="0" w:line="240" w:lineRule="auto"/>
        <w:jc w:val="both"/>
        <w:rPr>
          <w:rFonts w:ascii="Times New Roman" w:hAnsi="Times New Roman" w:cs="Times New Roman"/>
          <w:sz w:val="24"/>
          <w:szCs w:val="24"/>
        </w:rPr>
      </w:pPr>
      <w:r w:rsidRPr="006E5C60">
        <w:rPr>
          <w:rFonts w:ascii="Times New Roman" w:hAnsi="Times New Roman" w:cs="Times New Roman"/>
          <w:spacing w:val="5"/>
          <w:sz w:val="24"/>
          <w:szCs w:val="24"/>
        </w:rPr>
        <w:t>- в Министерстве Образования и науки Кыргызской Республики;</w:t>
      </w:r>
    </w:p>
    <w:p w:rsidR="0074560C" w:rsidRPr="006E5C60" w:rsidRDefault="0074560C" w:rsidP="006E5C60">
      <w:pPr>
        <w:shd w:val="clear" w:color="auto" w:fill="FFFFFF"/>
        <w:tabs>
          <w:tab w:val="left" w:pos="629"/>
        </w:tabs>
        <w:spacing w:after="0" w:line="240" w:lineRule="auto"/>
        <w:jc w:val="both"/>
        <w:rPr>
          <w:rFonts w:ascii="Times New Roman" w:hAnsi="Times New Roman" w:cs="Times New Roman"/>
          <w:b/>
          <w:sz w:val="24"/>
          <w:szCs w:val="24"/>
        </w:rPr>
      </w:pPr>
      <w:r w:rsidRPr="006E5C60">
        <w:rPr>
          <w:rFonts w:ascii="Times New Roman" w:hAnsi="Times New Roman" w:cs="Times New Roman"/>
          <w:spacing w:val="7"/>
          <w:sz w:val="24"/>
          <w:szCs w:val="24"/>
        </w:rPr>
        <w:t>- в местных Государственных управленческих и местных самоуправленческих орган</w:t>
      </w:r>
      <w:r w:rsidRPr="006E5C60">
        <w:rPr>
          <w:rFonts w:ascii="Times New Roman" w:hAnsi="Times New Roman" w:cs="Times New Roman"/>
          <w:spacing w:val="1"/>
          <w:sz w:val="24"/>
          <w:szCs w:val="24"/>
        </w:rPr>
        <w:t>ах</w:t>
      </w:r>
      <w:r w:rsidRPr="006E5C60">
        <w:rPr>
          <w:rFonts w:ascii="Times New Roman" w:hAnsi="Times New Roman" w:cs="Times New Roman"/>
          <w:b/>
          <w:sz w:val="24"/>
          <w:szCs w:val="24"/>
        </w:rPr>
        <w:t>;</w:t>
      </w:r>
    </w:p>
    <w:p w:rsidR="0074560C" w:rsidRPr="006E5C60" w:rsidRDefault="0074560C" w:rsidP="006E5C60">
      <w:pPr>
        <w:pStyle w:val="a3"/>
        <w:shd w:val="clear" w:color="auto" w:fill="FFFFFF"/>
        <w:spacing w:after="0" w:line="240" w:lineRule="auto"/>
        <w:ind w:left="0"/>
        <w:jc w:val="both"/>
        <w:rPr>
          <w:rFonts w:ascii="Times New Roman" w:hAnsi="Times New Roman"/>
          <w:spacing w:val="7"/>
          <w:sz w:val="24"/>
          <w:szCs w:val="24"/>
          <w:lang w:val="ky-KG"/>
        </w:rPr>
      </w:pPr>
    </w:p>
    <w:p w:rsidR="0074560C" w:rsidRPr="006E5C60" w:rsidRDefault="0074560C" w:rsidP="006E5C60">
      <w:pPr>
        <w:pStyle w:val="a3"/>
        <w:shd w:val="clear" w:color="auto" w:fill="FFFFFF"/>
        <w:spacing w:after="0" w:line="240" w:lineRule="auto"/>
        <w:ind w:left="0"/>
        <w:jc w:val="both"/>
        <w:rPr>
          <w:rFonts w:ascii="Times New Roman" w:hAnsi="Times New Roman"/>
          <w:b/>
          <w:spacing w:val="7"/>
          <w:sz w:val="24"/>
          <w:szCs w:val="24"/>
          <w:lang w:val="ky-KG"/>
        </w:rPr>
      </w:pPr>
    </w:p>
    <w:p w:rsidR="0074560C" w:rsidRPr="006E5C60" w:rsidRDefault="0074560C" w:rsidP="006E5C60">
      <w:pPr>
        <w:pStyle w:val="a3"/>
        <w:shd w:val="clear" w:color="auto" w:fill="FFFFFF"/>
        <w:spacing w:after="0" w:line="240" w:lineRule="auto"/>
        <w:ind w:left="0"/>
        <w:jc w:val="both"/>
        <w:rPr>
          <w:rFonts w:ascii="Times New Roman" w:hAnsi="Times New Roman"/>
          <w:b/>
          <w:spacing w:val="-1"/>
          <w:w w:val="120"/>
          <w:sz w:val="24"/>
          <w:szCs w:val="24"/>
          <w:lang w:val="ky-KG"/>
        </w:rPr>
      </w:pPr>
      <w:r w:rsidRPr="006E5C60">
        <w:rPr>
          <w:rFonts w:ascii="Times New Roman" w:hAnsi="Times New Roman"/>
          <w:b/>
          <w:spacing w:val="7"/>
          <w:sz w:val="24"/>
          <w:szCs w:val="24"/>
          <w:lang w:val="ky-KG"/>
        </w:rPr>
        <w:t>1.2.</w:t>
      </w:r>
      <w:r w:rsidRPr="006E5C60">
        <w:rPr>
          <w:rFonts w:ascii="Times New Roman" w:hAnsi="Times New Roman"/>
          <w:spacing w:val="7"/>
          <w:sz w:val="24"/>
          <w:szCs w:val="24"/>
          <w:lang w:val="ky-KG"/>
        </w:rPr>
        <w:t xml:space="preserve"> </w:t>
      </w:r>
      <w:r w:rsidRPr="006E5C60">
        <w:rPr>
          <w:rFonts w:ascii="Times New Roman" w:hAnsi="Times New Roman"/>
          <w:b/>
          <w:spacing w:val="-1"/>
          <w:w w:val="120"/>
          <w:sz w:val="24"/>
          <w:szCs w:val="24"/>
          <w:lang w:val="ky-KG"/>
        </w:rPr>
        <w:t>Система основных нормативных документов для общеобразовательных организаций.</w:t>
      </w:r>
    </w:p>
    <w:p w:rsidR="0074560C" w:rsidRPr="006E5C60" w:rsidRDefault="0074560C" w:rsidP="006E5C60">
      <w:pPr>
        <w:shd w:val="clear" w:color="auto" w:fill="FFFFFF"/>
        <w:spacing w:after="0" w:line="240" w:lineRule="auto"/>
        <w:ind w:firstLine="708"/>
        <w:jc w:val="both"/>
        <w:rPr>
          <w:rFonts w:ascii="Times New Roman" w:hAnsi="Times New Roman" w:cs="Times New Roman"/>
          <w:b/>
          <w:spacing w:val="-1"/>
          <w:w w:val="120"/>
          <w:sz w:val="24"/>
          <w:szCs w:val="24"/>
          <w:lang w:val="ky-KG"/>
        </w:rPr>
      </w:pPr>
      <w:r w:rsidRPr="006E5C60">
        <w:rPr>
          <w:rFonts w:ascii="Times New Roman" w:hAnsi="Times New Roman" w:cs="Times New Roman"/>
          <w:spacing w:val="3"/>
          <w:sz w:val="24"/>
          <w:szCs w:val="24"/>
          <w:lang w:val="ky-KG"/>
        </w:rPr>
        <w:t xml:space="preserve">Настоящий стандарт составлен на основе  следующих  нормативных документов: </w:t>
      </w:r>
    </w:p>
    <w:p w:rsidR="0074560C" w:rsidRPr="006E5C60" w:rsidRDefault="0074560C" w:rsidP="006E5C60">
      <w:pPr>
        <w:shd w:val="clear" w:color="auto" w:fill="FFFFFF"/>
        <w:spacing w:after="0" w:line="240" w:lineRule="auto"/>
        <w:jc w:val="both"/>
        <w:rPr>
          <w:rFonts w:ascii="Times New Roman" w:hAnsi="Times New Roman" w:cs="Times New Roman"/>
          <w:spacing w:val="3"/>
          <w:sz w:val="24"/>
          <w:szCs w:val="24"/>
          <w:lang w:val="ky-KG"/>
        </w:rPr>
      </w:pPr>
      <w:r w:rsidRPr="006E5C60">
        <w:rPr>
          <w:rFonts w:ascii="Times New Roman" w:hAnsi="Times New Roman" w:cs="Times New Roman"/>
          <w:spacing w:val="3"/>
          <w:sz w:val="24"/>
          <w:szCs w:val="24"/>
          <w:lang w:val="ky-KG"/>
        </w:rPr>
        <w:t xml:space="preserve">- Закона «Об образовании» - Бишкек, </w:t>
      </w:r>
      <w:smartTag w:uri="urn:schemas-microsoft-com:office:smarttags" w:element="metricconverter">
        <w:smartTagPr>
          <w:attr w:name="ProductID" w:val="2003 г"/>
        </w:smartTagPr>
        <w:r w:rsidRPr="006E5C60">
          <w:rPr>
            <w:rFonts w:ascii="Times New Roman" w:hAnsi="Times New Roman" w:cs="Times New Roman"/>
            <w:spacing w:val="3"/>
            <w:sz w:val="24"/>
            <w:szCs w:val="24"/>
            <w:lang w:val="ky-KG"/>
          </w:rPr>
          <w:t>2003 г</w:t>
        </w:r>
      </w:smartTag>
      <w:r w:rsidRPr="006E5C60">
        <w:rPr>
          <w:rFonts w:ascii="Times New Roman" w:hAnsi="Times New Roman" w:cs="Times New Roman"/>
          <w:spacing w:val="3"/>
          <w:sz w:val="24"/>
          <w:szCs w:val="24"/>
          <w:lang w:val="ky-KG"/>
        </w:rPr>
        <w:t xml:space="preserve">.Кыргызской Республики; </w:t>
      </w:r>
    </w:p>
    <w:p w:rsidR="0074560C" w:rsidRPr="006E5C60" w:rsidRDefault="0074560C" w:rsidP="006E5C60">
      <w:pPr>
        <w:shd w:val="clear" w:color="auto" w:fill="FFFFFF"/>
        <w:spacing w:after="0" w:line="240" w:lineRule="auto"/>
        <w:jc w:val="both"/>
        <w:rPr>
          <w:rFonts w:ascii="Times New Roman" w:hAnsi="Times New Roman" w:cs="Times New Roman"/>
          <w:spacing w:val="3"/>
          <w:sz w:val="24"/>
          <w:szCs w:val="24"/>
          <w:lang w:val="ky-KG"/>
        </w:rPr>
      </w:pPr>
      <w:r w:rsidRPr="006E5C60">
        <w:rPr>
          <w:rFonts w:ascii="Times New Roman" w:hAnsi="Times New Roman" w:cs="Times New Roman"/>
          <w:spacing w:val="3"/>
          <w:sz w:val="24"/>
          <w:szCs w:val="24"/>
          <w:lang w:val="ky-KG"/>
        </w:rPr>
        <w:t>- «</w:t>
      </w:r>
      <w:r w:rsidRPr="006E5C60">
        <w:rPr>
          <w:rFonts w:ascii="Times New Roman" w:hAnsi="Times New Roman" w:cs="Times New Roman"/>
          <w:bCs/>
          <w:sz w:val="24"/>
          <w:szCs w:val="24"/>
        </w:rPr>
        <w:t>Государственный образовательный стандарт среднего общего образования</w:t>
      </w:r>
      <w:r w:rsidRPr="006E5C60">
        <w:rPr>
          <w:rFonts w:ascii="Times New Roman" w:hAnsi="Times New Roman" w:cs="Times New Roman"/>
          <w:spacing w:val="2"/>
          <w:sz w:val="24"/>
          <w:szCs w:val="24"/>
          <w:lang w:val="ky-KG"/>
        </w:rPr>
        <w:t xml:space="preserve">»  </w:t>
      </w:r>
      <w:r w:rsidRPr="006E5C60">
        <w:rPr>
          <w:rFonts w:ascii="Times New Roman" w:hAnsi="Times New Roman" w:cs="Times New Roman"/>
          <w:sz w:val="24"/>
          <w:szCs w:val="24"/>
        </w:rPr>
        <w:t xml:space="preserve">Постановление Правительства Кыргызской Республики </w:t>
      </w:r>
      <w:r w:rsidRPr="006E5C60">
        <w:rPr>
          <w:rFonts w:ascii="Times New Roman" w:hAnsi="Times New Roman" w:cs="Times New Roman"/>
          <w:iCs/>
          <w:sz w:val="24"/>
          <w:szCs w:val="24"/>
        </w:rPr>
        <w:t>Бишкек, от 21 июля 2014 года № 403;</w:t>
      </w:r>
    </w:p>
    <w:p w:rsidR="0074560C" w:rsidRPr="006E5C60" w:rsidRDefault="0074560C" w:rsidP="006E5C60">
      <w:pPr>
        <w:shd w:val="clear" w:color="auto" w:fill="FFFFFF"/>
        <w:spacing w:after="0" w:line="240" w:lineRule="auto"/>
        <w:jc w:val="both"/>
        <w:rPr>
          <w:rFonts w:ascii="Times New Roman" w:hAnsi="Times New Roman" w:cs="Times New Roman"/>
          <w:spacing w:val="8"/>
          <w:sz w:val="24"/>
          <w:szCs w:val="24"/>
          <w:lang w:val="ky-KG"/>
        </w:rPr>
      </w:pPr>
      <w:r w:rsidRPr="006E5C60">
        <w:rPr>
          <w:rFonts w:ascii="Times New Roman" w:hAnsi="Times New Roman" w:cs="Times New Roman"/>
          <w:spacing w:val="8"/>
          <w:sz w:val="24"/>
          <w:szCs w:val="24"/>
          <w:lang w:val="ky-KG"/>
        </w:rPr>
        <w:t>- Базисный учебный план;</w:t>
      </w:r>
    </w:p>
    <w:p w:rsidR="0074560C" w:rsidRPr="006E5C60" w:rsidRDefault="0074560C" w:rsidP="006E5C60">
      <w:pPr>
        <w:shd w:val="clear" w:color="auto" w:fill="FFFFFF"/>
        <w:spacing w:after="0" w:line="240" w:lineRule="auto"/>
        <w:jc w:val="both"/>
        <w:rPr>
          <w:rFonts w:ascii="Times New Roman" w:hAnsi="Times New Roman" w:cs="Times New Roman"/>
          <w:spacing w:val="8"/>
          <w:sz w:val="24"/>
          <w:szCs w:val="24"/>
          <w:lang w:val="ky-KG"/>
        </w:rPr>
      </w:pPr>
      <w:r w:rsidRPr="006E5C60">
        <w:rPr>
          <w:rFonts w:ascii="Times New Roman" w:hAnsi="Times New Roman" w:cs="Times New Roman"/>
          <w:spacing w:val="8"/>
          <w:sz w:val="24"/>
          <w:szCs w:val="24"/>
          <w:lang w:val="ky-KG"/>
        </w:rPr>
        <w:t xml:space="preserve">- Концепция развития образования в Кыргызской  Республике до 2020 года; </w:t>
      </w:r>
    </w:p>
    <w:p w:rsidR="0074560C" w:rsidRPr="006E5C60" w:rsidRDefault="0074560C" w:rsidP="006E5C60">
      <w:pPr>
        <w:shd w:val="clear" w:color="auto" w:fill="FFFFFF"/>
        <w:spacing w:after="0" w:line="240" w:lineRule="auto"/>
        <w:jc w:val="both"/>
        <w:rPr>
          <w:rFonts w:ascii="Times New Roman" w:hAnsi="Times New Roman" w:cs="Times New Roman"/>
          <w:spacing w:val="8"/>
          <w:sz w:val="24"/>
          <w:szCs w:val="24"/>
          <w:lang w:val="ky-KG"/>
        </w:rPr>
      </w:pPr>
      <w:r w:rsidRPr="006E5C60">
        <w:rPr>
          <w:rFonts w:ascii="Times New Roman" w:hAnsi="Times New Roman" w:cs="Times New Roman"/>
          <w:spacing w:val="8"/>
          <w:sz w:val="24"/>
          <w:szCs w:val="24"/>
          <w:lang w:val="ky-KG"/>
        </w:rPr>
        <w:t>- Концепция естественнонаучного предметного образования в школах КР;</w:t>
      </w:r>
    </w:p>
    <w:p w:rsidR="0074560C" w:rsidRPr="006E5C60" w:rsidRDefault="0074560C" w:rsidP="006E5C60">
      <w:pPr>
        <w:shd w:val="clear" w:color="auto" w:fill="FFFFFF"/>
        <w:spacing w:after="0" w:line="240" w:lineRule="auto"/>
        <w:jc w:val="both"/>
        <w:rPr>
          <w:rFonts w:ascii="Times New Roman" w:hAnsi="Times New Roman" w:cs="Times New Roman"/>
          <w:spacing w:val="8"/>
          <w:sz w:val="24"/>
          <w:szCs w:val="24"/>
          <w:lang w:val="ky-KG"/>
        </w:rPr>
      </w:pPr>
      <w:r w:rsidRPr="006E5C60">
        <w:rPr>
          <w:rFonts w:ascii="Times New Roman" w:hAnsi="Times New Roman" w:cs="Times New Roman"/>
          <w:spacing w:val="8"/>
          <w:sz w:val="24"/>
          <w:szCs w:val="24"/>
          <w:lang w:val="ky-KG"/>
        </w:rPr>
        <w:t>- Государственные стандарты предметного образования в школах Кыргызской Республики (химия) от 2006 года.</w:t>
      </w:r>
    </w:p>
    <w:p w:rsidR="0074560C" w:rsidRPr="006E5C60" w:rsidRDefault="0074560C" w:rsidP="006E5C60">
      <w:pPr>
        <w:shd w:val="clear" w:color="auto" w:fill="FFFFFF"/>
        <w:spacing w:after="0" w:line="240" w:lineRule="auto"/>
        <w:jc w:val="both"/>
        <w:rPr>
          <w:rFonts w:ascii="Times New Roman" w:hAnsi="Times New Roman" w:cs="Times New Roman"/>
          <w:b/>
          <w:spacing w:val="-1"/>
          <w:w w:val="120"/>
          <w:sz w:val="24"/>
          <w:szCs w:val="24"/>
          <w:lang w:val="ky-KG"/>
        </w:rPr>
      </w:pPr>
      <w:r w:rsidRPr="006E5C60">
        <w:rPr>
          <w:rFonts w:ascii="Times New Roman" w:hAnsi="Times New Roman" w:cs="Times New Roman"/>
          <w:b/>
          <w:sz w:val="24"/>
          <w:szCs w:val="24"/>
          <w:lang w:val="ky-KG"/>
        </w:rPr>
        <w:t xml:space="preserve">1.3. </w:t>
      </w:r>
      <w:r w:rsidRPr="006E5C60">
        <w:rPr>
          <w:rFonts w:ascii="Times New Roman" w:hAnsi="Times New Roman" w:cs="Times New Roman"/>
          <w:b/>
          <w:spacing w:val="-1"/>
          <w:w w:val="120"/>
          <w:sz w:val="24"/>
          <w:szCs w:val="24"/>
          <w:lang w:val="ky-KG"/>
        </w:rPr>
        <w:t>Основные понятия и термины.</w:t>
      </w:r>
    </w:p>
    <w:p w:rsidR="0074560C" w:rsidRPr="006E5C60" w:rsidRDefault="0074560C" w:rsidP="006E5C60">
      <w:pPr>
        <w:shd w:val="clear" w:color="auto" w:fill="FFFFFF"/>
        <w:spacing w:after="0" w:line="240" w:lineRule="auto"/>
        <w:ind w:firstLine="708"/>
        <w:jc w:val="both"/>
        <w:rPr>
          <w:rFonts w:ascii="Times New Roman" w:hAnsi="Times New Roman" w:cs="Times New Roman"/>
          <w:sz w:val="24"/>
          <w:szCs w:val="24"/>
          <w:lang w:val="ky-KG"/>
        </w:rPr>
      </w:pPr>
      <w:r w:rsidRPr="006E5C60">
        <w:rPr>
          <w:rFonts w:ascii="Times New Roman" w:hAnsi="Times New Roman" w:cs="Times New Roman"/>
          <w:b/>
          <w:i/>
          <w:sz w:val="24"/>
          <w:szCs w:val="24"/>
          <w:lang w:val="ky-KG"/>
        </w:rPr>
        <w:t>Образование по предмету “Химия” в государственном стандарте</w:t>
      </w:r>
      <w:r w:rsidRPr="006E5C60">
        <w:rPr>
          <w:rFonts w:ascii="Times New Roman" w:hAnsi="Times New Roman" w:cs="Times New Roman"/>
          <w:i/>
          <w:sz w:val="24"/>
          <w:szCs w:val="24"/>
          <w:lang w:val="ky-KG"/>
        </w:rPr>
        <w:t xml:space="preserve"> –</w:t>
      </w:r>
      <w:r w:rsidRPr="006E5C60">
        <w:rPr>
          <w:rFonts w:ascii="Times New Roman" w:hAnsi="Times New Roman" w:cs="Times New Roman"/>
          <w:sz w:val="24"/>
          <w:szCs w:val="24"/>
          <w:lang w:val="ky-KG"/>
        </w:rPr>
        <w:t xml:space="preserve"> обеспечивает построение образования на компетентностной основе, решения </w:t>
      </w:r>
      <w:r w:rsidRPr="006E5C60">
        <w:rPr>
          <w:rFonts w:ascii="Times New Roman" w:hAnsi="Times New Roman" w:cs="Times New Roman"/>
          <w:sz w:val="24"/>
          <w:szCs w:val="24"/>
        </w:rPr>
        <w:t xml:space="preserve">социальных </w:t>
      </w:r>
      <w:r w:rsidRPr="006E5C60">
        <w:rPr>
          <w:rFonts w:ascii="Times New Roman" w:hAnsi="Times New Roman" w:cs="Times New Roman"/>
          <w:sz w:val="24"/>
          <w:szCs w:val="24"/>
          <w:lang w:val="ky-KG"/>
        </w:rPr>
        <w:t>задач общества, и получение образования по химии учащимися в школах на основе достижений результатов по предмету.</w:t>
      </w:r>
    </w:p>
    <w:p w:rsidR="0074560C" w:rsidRPr="006E5C60" w:rsidRDefault="0074560C" w:rsidP="006E5C60">
      <w:pPr>
        <w:shd w:val="clear" w:color="auto" w:fill="FFFFFF"/>
        <w:spacing w:after="0" w:line="240" w:lineRule="auto"/>
        <w:jc w:val="both"/>
        <w:rPr>
          <w:rFonts w:ascii="Times New Roman" w:hAnsi="Times New Roman" w:cs="Times New Roman"/>
          <w:sz w:val="24"/>
          <w:szCs w:val="24"/>
          <w:lang w:val="ky-KG"/>
        </w:rPr>
      </w:pPr>
      <w:r w:rsidRPr="006E5C60">
        <w:rPr>
          <w:rFonts w:ascii="Times New Roman" w:hAnsi="Times New Roman" w:cs="Times New Roman"/>
          <w:b/>
          <w:sz w:val="24"/>
          <w:szCs w:val="24"/>
          <w:lang w:val="ky-KG"/>
        </w:rPr>
        <w:t xml:space="preserve">Химическая компетенция – </w:t>
      </w:r>
      <w:r w:rsidRPr="006E5C60">
        <w:rPr>
          <w:rFonts w:ascii="Times New Roman" w:hAnsi="Times New Roman" w:cs="Times New Roman"/>
          <w:sz w:val="24"/>
          <w:szCs w:val="24"/>
          <w:lang w:val="ky-KG"/>
        </w:rPr>
        <w:t>свободное прменение на основе культурной компетентности учащимися образоваания по химии, умений, навыков, а также жизненного опыта в  практической деятельности.</w:t>
      </w:r>
    </w:p>
    <w:p w:rsidR="0074560C" w:rsidRPr="006E5C60" w:rsidRDefault="0074560C" w:rsidP="006E5C60">
      <w:pPr>
        <w:shd w:val="clear" w:color="auto" w:fill="FFFFFF"/>
        <w:spacing w:after="0" w:line="240" w:lineRule="auto"/>
        <w:jc w:val="both"/>
        <w:rPr>
          <w:rFonts w:ascii="Times New Roman" w:hAnsi="Times New Roman" w:cs="Times New Roman"/>
          <w:sz w:val="24"/>
          <w:szCs w:val="24"/>
          <w:lang w:val="ky-KG"/>
        </w:rPr>
      </w:pPr>
      <w:r w:rsidRPr="006E5C60">
        <w:rPr>
          <w:rFonts w:ascii="Times New Roman" w:hAnsi="Times New Roman" w:cs="Times New Roman"/>
          <w:b/>
          <w:sz w:val="24"/>
          <w:szCs w:val="24"/>
          <w:lang w:val="ky-KG"/>
        </w:rPr>
        <w:t>Предметная компетентность</w:t>
      </w:r>
      <w:r w:rsidRPr="006E5C60">
        <w:rPr>
          <w:rFonts w:ascii="Times New Roman" w:hAnsi="Times New Roman" w:cs="Times New Roman"/>
          <w:sz w:val="24"/>
          <w:szCs w:val="24"/>
          <w:lang w:val="ky-KG"/>
        </w:rPr>
        <w:t xml:space="preserve"> – определяется как совокупность  знаний и опенки результатов химических процессов по отношению к основной личной компетентности. </w:t>
      </w:r>
    </w:p>
    <w:p w:rsidR="0074560C" w:rsidRPr="006E5C60" w:rsidRDefault="0074560C" w:rsidP="006E5C60">
      <w:pPr>
        <w:shd w:val="clear" w:color="auto" w:fill="FFFFFF"/>
        <w:spacing w:after="0" w:line="240" w:lineRule="auto"/>
        <w:jc w:val="both"/>
        <w:rPr>
          <w:rFonts w:ascii="Times New Roman" w:hAnsi="Times New Roman" w:cs="Times New Roman"/>
          <w:sz w:val="24"/>
          <w:szCs w:val="24"/>
          <w:lang w:val="ky-KG"/>
        </w:rPr>
      </w:pPr>
    </w:p>
    <w:p w:rsidR="0074560C" w:rsidRPr="006E5C60" w:rsidRDefault="0074560C" w:rsidP="006E5C60">
      <w:pPr>
        <w:shd w:val="clear" w:color="auto" w:fill="FFFFFF"/>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2. Концепция предмета</w:t>
      </w:r>
    </w:p>
    <w:p w:rsidR="0074560C" w:rsidRPr="006E5C60" w:rsidRDefault="0074560C" w:rsidP="006E5C60">
      <w:pPr>
        <w:shd w:val="clear" w:color="auto" w:fill="FFFFFF"/>
        <w:spacing w:after="0" w:line="240" w:lineRule="auto"/>
        <w:jc w:val="both"/>
        <w:rPr>
          <w:rFonts w:ascii="Times New Roman" w:hAnsi="Times New Roman" w:cs="Times New Roman"/>
          <w:b/>
          <w:spacing w:val="-1"/>
          <w:w w:val="120"/>
          <w:sz w:val="24"/>
          <w:szCs w:val="24"/>
          <w:lang w:val="ky-KG"/>
        </w:rPr>
      </w:pPr>
      <w:r w:rsidRPr="006E5C60">
        <w:rPr>
          <w:rFonts w:ascii="Times New Roman" w:hAnsi="Times New Roman" w:cs="Times New Roman"/>
          <w:b/>
          <w:spacing w:val="-1"/>
          <w:w w:val="120"/>
          <w:sz w:val="24"/>
          <w:szCs w:val="24"/>
          <w:lang w:val="ky-KG"/>
        </w:rPr>
        <w:t>2.1.Цели и задачи обучения предмета химии.</w:t>
      </w:r>
    </w:p>
    <w:p w:rsidR="0074560C" w:rsidRPr="006E5C60" w:rsidRDefault="0074560C" w:rsidP="006E5C60">
      <w:pPr>
        <w:shd w:val="clear" w:color="auto" w:fill="FFFFFF"/>
        <w:spacing w:after="0" w:line="240" w:lineRule="auto"/>
        <w:jc w:val="both"/>
        <w:rPr>
          <w:rFonts w:ascii="Times New Roman" w:hAnsi="Times New Roman" w:cs="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47"/>
        <w:gridCol w:w="5215"/>
      </w:tblGrid>
      <w:tr w:rsidR="0074560C" w:rsidRPr="006E5C60" w:rsidTr="00EA1F20">
        <w:tc>
          <w:tcPr>
            <w:tcW w:w="1908" w:type="dxa"/>
          </w:tcPr>
          <w:p w:rsidR="0074560C" w:rsidRPr="006E5C60" w:rsidRDefault="0074560C" w:rsidP="006E5C60">
            <w:pPr>
              <w:spacing w:after="0" w:line="240" w:lineRule="auto"/>
              <w:jc w:val="both"/>
              <w:rPr>
                <w:rFonts w:ascii="Times New Roman" w:hAnsi="Times New Roman" w:cs="Times New Roman"/>
                <w:b/>
                <w:bCs/>
                <w:sz w:val="24"/>
                <w:szCs w:val="24"/>
              </w:rPr>
            </w:pPr>
            <w:r w:rsidRPr="006E5C60">
              <w:rPr>
                <w:rFonts w:ascii="Times New Roman" w:hAnsi="Times New Roman" w:cs="Times New Roman"/>
                <w:b/>
                <w:bCs/>
                <w:sz w:val="24"/>
                <w:szCs w:val="24"/>
              </w:rPr>
              <w:t xml:space="preserve">Предмет </w:t>
            </w:r>
          </w:p>
        </w:tc>
        <w:tc>
          <w:tcPr>
            <w:tcW w:w="4437" w:type="dxa"/>
          </w:tcPr>
          <w:p w:rsidR="0074560C" w:rsidRPr="006E5C60" w:rsidRDefault="0074560C" w:rsidP="006E5C60">
            <w:pPr>
              <w:spacing w:after="0" w:line="240" w:lineRule="auto"/>
              <w:jc w:val="both"/>
              <w:rPr>
                <w:rFonts w:ascii="Times New Roman" w:hAnsi="Times New Roman" w:cs="Times New Roman"/>
                <w:b/>
                <w:bCs/>
                <w:sz w:val="24"/>
                <w:szCs w:val="24"/>
              </w:rPr>
            </w:pPr>
            <w:r w:rsidRPr="006E5C60">
              <w:rPr>
                <w:rFonts w:ascii="Times New Roman" w:hAnsi="Times New Roman" w:cs="Times New Roman"/>
                <w:b/>
                <w:bCs/>
                <w:sz w:val="24"/>
                <w:szCs w:val="24"/>
              </w:rPr>
              <w:t xml:space="preserve">Цель </w:t>
            </w:r>
          </w:p>
        </w:tc>
        <w:tc>
          <w:tcPr>
            <w:tcW w:w="8505" w:type="dxa"/>
          </w:tcPr>
          <w:p w:rsidR="0074560C" w:rsidRPr="006E5C60" w:rsidRDefault="0074560C" w:rsidP="006E5C60">
            <w:pPr>
              <w:spacing w:after="0" w:line="240" w:lineRule="auto"/>
              <w:jc w:val="both"/>
              <w:rPr>
                <w:rFonts w:ascii="Times New Roman" w:hAnsi="Times New Roman" w:cs="Times New Roman"/>
                <w:b/>
                <w:bCs/>
                <w:sz w:val="24"/>
                <w:szCs w:val="24"/>
              </w:rPr>
            </w:pPr>
            <w:r w:rsidRPr="006E5C60">
              <w:rPr>
                <w:rFonts w:ascii="Times New Roman" w:hAnsi="Times New Roman" w:cs="Times New Roman"/>
                <w:b/>
                <w:bCs/>
                <w:sz w:val="24"/>
                <w:szCs w:val="24"/>
              </w:rPr>
              <w:t xml:space="preserve">Задачи </w:t>
            </w:r>
          </w:p>
        </w:tc>
      </w:tr>
      <w:tr w:rsidR="0074560C" w:rsidRPr="006E5C60" w:rsidTr="00EA1F20">
        <w:tc>
          <w:tcPr>
            <w:tcW w:w="1908" w:type="dxa"/>
          </w:tcPr>
          <w:p w:rsidR="0074560C" w:rsidRPr="006E5C60" w:rsidRDefault="0074560C" w:rsidP="006E5C60">
            <w:pPr>
              <w:spacing w:after="0" w:line="240" w:lineRule="auto"/>
              <w:jc w:val="both"/>
              <w:rPr>
                <w:rFonts w:ascii="Times New Roman" w:hAnsi="Times New Roman" w:cs="Times New Roman"/>
                <w:b/>
                <w:bCs/>
                <w:sz w:val="24"/>
                <w:szCs w:val="24"/>
              </w:rPr>
            </w:pPr>
            <w:r w:rsidRPr="006E5C60">
              <w:rPr>
                <w:rFonts w:ascii="Times New Roman" w:hAnsi="Times New Roman" w:cs="Times New Roman"/>
                <w:b/>
                <w:bCs/>
                <w:sz w:val="24"/>
                <w:szCs w:val="24"/>
              </w:rPr>
              <w:t xml:space="preserve">Химия </w:t>
            </w:r>
          </w:p>
        </w:tc>
        <w:tc>
          <w:tcPr>
            <w:tcW w:w="4437" w:type="dxa"/>
          </w:tcPr>
          <w:p w:rsidR="0074560C" w:rsidRPr="006E5C60" w:rsidRDefault="0074560C" w:rsidP="006E5C60">
            <w:pPr>
              <w:spacing w:after="0" w:line="240" w:lineRule="auto"/>
              <w:jc w:val="both"/>
              <w:rPr>
                <w:rFonts w:ascii="Times New Roman" w:hAnsi="Times New Roman" w:cs="Times New Roman"/>
                <w:bCs/>
                <w:sz w:val="24"/>
                <w:szCs w:val="24"/>
              </w:rPr>
            </w:pPr>
            <w:r w:rsidRPr="006E5C60">
              <w:rPr>
                <w:rFonts w:ascii="Times New Roman" w:hAnsi="Times New Roman" w:cs="Times New Roman"/>
                <w:bCs/>
                <w:sz w:val="24"/>
                <w:szCs w:val="24"/>
              </w:rPr>
              <w:t xml:space="preserve">Учащийся владеет </w:t>
            </w:r>
            <w:r w:rsidRPr="006E5C60">
              <w:rPr>
                <w:rFonts w:ascii="Times New Roman" w:hAnsi="Times New Roman" w:cs="Times New Roman"/>
                <w:bCs/>
                <w:sz w:val="24"/>
                <w:szCs w:val="24"/>
              </w:rPr>
              <w:lastRenderedPageBreak/>
              <w:t>способами описания и исследования веществ и их преобразований в природном и техногенном мире на основе общих химических теорий и закономерностей, навыками рационального и безопасного использования химических технологий и продуктов в различных областях жизни.</w:t>
            </w:r>
          </w:p>
        </w:tc>
        <w:tc>
          <w:tcPr>
            <w:tcW w:w="8505" w:type="dxa"/>
          </w:tcPr>
          <w:p w:rsidR="0074560C" w:rsidRPr="006E5C60" w:rsidRDefault="0074560C" w:rsidP="006E5C60">
            <w:pPr>
              <w:shd w:val="clear" w:color="auto" w:fill="FFFFFF"/>
              <w:spacing w:after="0" w:line="240" w:lineRule="auto"/>
              <w:jc w:val="both"/>
              <w:rPr>
                <w:rFonts w:ascii="Times New Roman" w:hAnsi="Times New Roman" w:cs="Times New Roman"/>
                <w:bCs/>
                <w:sz w:val="24"/>
                <w:szCs w:val="24"/>
              </w:rPr>
            </w:pPr>
            <w:r w:rsidRPr="006E5C60">
              <w:rPr>
                <w:rFonts w:ascii="Times New Roman" w:hAnsi="Times New Roman" w:cs="Times New Roman"/>
                <w:b/>
                <w:bCs/>
                <w:sz w:val="24"/>
                <w:szCs w:val="24"/>
              </w:rPr>
              <w:lastRenderedPageBreak/>
              <w:t xml:space="preserve">Когнитивные </w:t>
            </w:r>
            <w:r w:rsidRPr="006E5C60">
              <w:rPr>
                <w:rFonts w:ascii="Times New Roman" w:hAnsi="Times New Roman" w:cs="Times New Roman"/>
                <w:bCs/>
                <w:sz w:val="24"/>
                <w:szCs w:val="24"/>
              </w:rPr>
              <w:t xml:space="preserve">– понимает закономерности </w:t>
            </w:r>
            <w:r w:rsidRPr="006E5C60">
              <w:rPr>
                <w:rFonts w:ascii="Times New Roman" w:hAnsi="Times New Roman" w:cs="Times New Roman"/>
                <w:bCs/>
                <w:sz w:val="24"/>
                <w:szCs w:val="24"/>
              </w:rPr>
              <w:lastRenderedPageBreak/>
              <w:t xml:space="preserve">строения и превращения простых и их соединений в живых и неживых системах. </w:t>
            </w:r>
            <w:r w:rsidRPr="006E5C60">
              <w:rPr>
                <w:rFonts w:ascii="Times New Roman" w:hAnsi="Times New Roman" w:cs="Times New Roman"/>
                <w:sz w:val="24"/>
                <w:szCs w:val="24"/>
                <w:lang w:val="ky-KG"/>
              </w:rPr>
              <w:t xml:space="preserve">Изучает осуществление различных химических превращений для получения необходимых веществ  заданными свойствами (металлов, пластмасс, минеральных удобрений, лекарств и т.д.);  Распознает вещества, изучая их свойства и  применение веществ в народном хозяйстве.  </w:t>
            </w:r>
            <w:r w:rsidRPr="006E5C60">
              <w:rPr>
                <w:rFonts w:ascii="Times New Roman" w:hAnsi="Times New Roman" w:cs="Times New Roman"/>
                <w:bCs/>
                <w:sz w:val="24"/>
                <w:szCs w:val="24"/>
              </w:rPr>
              <w:t>Способен оценить риски и предупредить возможные последствия использования веществ и технологий, наносящих вред здоровью человека и окружающей среде.</w:t>
            </w:r>
          </w:p>
          <w:p w:rsidR="0074560C" w:rsidRPr="006E5C60" w:rsidRDefault="0074560C" w:rsidP="006E5C60">
            <w:pPr>
              <w:shd w:val="clear" w:color="auto" w:fill="FFFFFF"/>
              <w:spacing w:after="0" w:line="240" w:lineRule="auto"/>
              <w:jc w:val="both"/>
              <w:rPr>
                <w:rFonts w:ascii="Times New Roman" w:hAnsi="Times New Roman" w:cs="Times New Roman"/>
                <w:sz w:val="24"/>
                <w:szCs w:val="24"/>
                <w:lang w:val="ky-KG"/>
              </w:rPr>
            </w:pPr>
            <w:r w:rsidRPr="006E5C60">
              <w:rPr>
                <w:rFonts w:ascii="Times New Roman" w:hAnsi="Times New Roman" w:cs="Times New Roman"/>
                <w:b/>
                <w:sz w:val="24"/>
                <w:szCs w:val="24"/>
                <w:lang w:val="ky-KG"/>
              </w:rPr>
              <w:t xml:space="preserve">Поведенческие </w:t>
            </w:r>
            <w:r w:rsidRPr="006E5C60">
              <w:rPr>
                <w:rFonts w:ascii="Times New Roman" w:hAnsi="Times New Roman" w:cs="Times New Roman"/>
                <w:sz w:val="24"/>
                <w:szCs w:val="24"/>
                <w:lang w:val="ky-KG"/>
              </w:rPr>
              <w:t>– учашийся владеет навыками рационального и безопасного использования природных веществ и продуктов технологий в  практической деятельности.   Применяет полученные знания при</w:t>
            </w:r>
            <w:r w:rsidRPr="006E5C60">
              <w:rPr>
                <w:rFonts w:ascii="Times New Roman" w:hAnsi="Times New Roman" w:cs="Times New Roman"/>
                <w:b/>
                <w:sz w:val="24"/>
                <w:szCs w:val="24"/>
                <w:lang w:val="ky-KG"/>
              </w:rPr>
              <w:t xml:space="preserve"> </w:t>
            </w:r>
            <w:r w:rsidRPr="006E5C60">
              <w:rPr>
                <w:rFonts w:ascii="Times New Roman" w:hAnsi="Times New Roman" w:cs="Times New Roman"/>
                <w:sz w:val="24"/>
                <w:szCs w:val="24"/>
                <w:lang w:val="ky-KG"/>
              </w:rPr>
              <w:t xml:space="preserve">проведении  химических процессов  не приводящие вреда на здоровье человека и окружающей среде. </w:t>
            </w:r>
          </w:p>
          <w:p w:rsidR="0074560C" w:rsidRPr="006E5C60" w:rsidRDefault="0074560C" w:rsidP="006E5C60">
            <w:pPr>
              <w:shd w:val="clear" w:color="auto" w:fill="FFFFFF"/>
              <w:spacing w:after="0" w:line="240" w:lineRule="auto"/>
              <w:jc w:val="both"/>
              <w:rPr>
                <w:rFonts w:ascii="Times New Roman" w:hAnsi="Times New Roman" w:cs="Times New Roman"/>
                <w:sz w:val="24"/>
                <w:szCs w:val="24"/>
                <w:lang w:val="ky-KG"/>
              </w:rPr>
            </w:pPr>
            <w:r w:rsidRPr="006E5C60">
              <w:rPr>
                <w:rFonts w:ascii="Times New Roman" w:hAnsi="Times New Roman" w:cs="Times New Roman"/>
                <w:b/>
                <w:sz w:val="24"/>
                <w:szCs w:val="24"/>
                <w:lang w:val="ky-KG"/>
              </w:rPr>
              <w:t xml:space="preserve">Ценностные </w:t>
            </w:r>
            <w:r w:rsidRPr="006E5C60">
              <w:rPr>
                <w:rFonts w:ascii="Times New Roman" w:hAnsi="Times New Roman" w:cs="Times New Roman"/>
                <w:sz w:val="24"/>
                <w:szCs w:val="24"/>
                <w:lang w:val="ky-KG"/>
              </w:rPr>
              <w:t xml:space="preserve">– учащийся следует принципам устойчивого развития, безопасного образа жизни, осознает риски  и предупреждает негативные последствия применения химических технологий. </w:t>
            </w:r>
          </w:p>
          <w:p w:rsidR="0074560C" w:rsidRPr="006E5C60" w:rsidRDefault="0074560C" w:rsidP="006E5C60">
            <w:pPr>
              <w:shd w:val="clear" w:color="auto" w:fill="FFFFFF"/>
              <w:spacing w:after="0" w:line="240" w:lineRule="auto"/>
              <w:jc w:val="both"/>
              <w:rPr>
                <w:rFonts w:ascii="Times New Roman" w:hAnsi="Times New Roman" w:cs="Times New Roman"/>
                <w:b/>
                <w:sz w:val="24"/>
                <w:szCs w:val="24"/>
                <w:lang w:val="ky-KG"/>
              </w:rPr>
            </w:pPr>
            <w:r w:rsidRPr="006E5C60">
              <w:rPr>
                <w:rFonts w:ascii="Times New Roman" w:hAnsi="Times New Roman" w:cs="Times New Roman"/>
                <w:sz w:val="24"/>
                <w:szCs w:val="24"/>
                <w:lang w:val="ky-KG"/>
              </w:rPr>
              <w:t>Применяет осознанно усвоенные знания о химической картине мира, при изучении других естественных предметов. Владеет химической и экологической грамотностью и культурой.</w:t>
            </w:r>
            <w:r w:rsidRPr="006E5C60">
              <w:rPr>
                <w:rFonts w:ascii="Times New Roman" w:hAnsi="Times New Roman" w:cs="Times New Roman"/>
                <w:b/>
                <w:sz w:val="24"/>
                <w:szCs w:val="24"/>
                <w:lang w:val="ky-KG"/>
              </w:rPr>
              <w:t xml:space="preserve"> </w:t>
            </w:r>
          </w:p>
        </w:tc>
      </w:tr>
    </w:tbl>
    <w:p w:rsidR="0074560C" w:rsidRPr="006E5C60" w:rsidRDefault="0074560C" w:rsidP="006E5C60">
      <w:pPr>
        <w:shd w:val="clear" w:color="auto" w:fill="FFFFFF"/>
        <w:spacing w:after="0" w:line="240" w:lineRule="auto"/>
        <w:jc w:val="both"/>
        <w:rPr>
          <w:rFonts w:ascii="Times New Roman" w:hAnsi="Times New Roman" w:cs="Times New Roman"/>
          <w:b/>
          <w:bCs/>
          <w:color w:val="FF0000"/>
          <w:sz w:val="24"/>
          <w:szCs w:val="24"/>
        </w:rPr>
      </w:pPr>
    </w:p>
    <w:p w:rsidR="0074560C" w:rsidRPr="006E5C60" w:rsidRDefault="0074560C" w:rsidP="00CF4C05">
      <w:pPr>
        <w:widowControl w:val="0"/>
        <w:numPr>
          <w:ilvl w:val="1"/>
          <w:numId w:val="38"/>
        </w:numPr>
        <w:autoSpaceDE w:val="0"/>
        <w:autoSpaceDN w:val="0"/>
        <w:adjustRightInd w:val="0"/>
        <w:spacing w:after="0" w:line="240" w:lineRule="auto"/>
        <w:ind w:left="0"/>
        <w:jc w:val="both"/>
        <w:rPr>
          <w:rFonts w:ascii="Times New Roman" w:hAnsi="Times New Roman" w:cs="Times New Roman"/>
          <w:b/>
          <w:spacing w:val="-1"/>
          <w:w w:val="120"/>
          <w:sz w:val="24"/>
          <w:szCs w:val="24"/>
          <w:lang w:val="ky-KG"/>
        </w:rPr>
      </w:pPr>
      <w:r w:rsidRPr="006E5C60">
        <w:rPr>
          <w:rFonts w:ascii="Times New Roman" w:hAnsi="Times New Roman" w:cs="Times New Roman"/>
          <w:b/>
          <w:spacing w:val="-1"/>
          <w:w w:val="120"/>
          <w:sz w:val="24"/>
          <w:szCs w:val="24"/>
          <w:lang w:val="ky-KG"/>
        </w:rPr>
        <w:t>Методология составления предмета.</w:t>
      </w:r>
    </w:p>
    <w:p w:rsidR="0074560C" w:rsidRPr="006E5C60" w:rsidRDefault="0074560C" w:rsidP="006E5C60">
      <w:pPr>
        <w:spacing w:after="0" w:line="240" w:lineRule="auto"/>
        <w:jc w:val="both"/>
        <w:rPr>
          <w:rFonts w:ascii="Times New Roman" w:hAnsi="Times New Roman" w:cs="Times New Roman"/>
          <w:b/>
          <w:spacing w:val="-1"/>
          <w:w w:val="120"/>
          <w:sz w:val="24"/>
          <w:szCs w:val="24"/>
          <w:lang w:val="ky-KG"/>
        </w:rPr>
      </w:pPr>
    </w:p>
    <w:p w:rsidR="0074560C" w:rsidRPr="006E5C60" w:rsidRDefault="0074560C" w:rsidP="006E5C60">
      <w:pPr>
        <w:spacing w:after="0" w:line="240" w:lineRule="auto"/>
        <w:ind w:firstLine="708"/>
        <w:jc w:val="both"/>
        <w:rPr>
          <w:rFonts w:ascii="Times New Roman" w:hAnsi="Times New Roman" w:cs="Times New Roman"/>
          <w:spacing w:val="-1"/>
          <w:w w:val="120"/>
          <w:sz w:val="24"/>
          <w:szCs w:val="24"/>
          <w:lang w:val="ky-KG"/>
        </w:rPr>
      </w:pPr>
      <w:r w:rsidRPr="006E5C60">
        <w:rPr>
          <w:rFonts w:ascii="Times New Roman" w:hAnsi="Times New Roman" w:cs="Times New Roman"/>
          <w:spacing w:val="-1"/>
          <w:w w:val="120"/>
          <w:sz w:val="24"/>
          <w:szCs w:val="24"/>
          <w:lang w:val="ky-KG"/>
        </w:rPr>
        <w:t xml:space="preserve">При составлении были использованы системно-структурные отношения содержательного процесса, необходимые для обеспечения единого педагогического процесса. </w:t>
      </w:r>
      <w:r w:rsidRPr="006E5C60">
        <w:rPr>
          <w:rFonts w:ascii="Times New Roman" w:hAnsi="Times New Roman" w:cs="Times New Roman"/>
          <w:b/>
          <w:spacing w:val="-1"/>
          <w:w w:val="120"/>
          <w:sz w:val="24"/>
          <w:szCs w:val="24"/>
          <w:lang w:val="ky-KG"/>
        </w:rPr>
        <w:t>Системно-структурное отношение</w:t>
      </w:r>
      <w:r w:rsidRPr="006E5C60">
        <w:rPr>
          <w:rFonts w:ascii="Times New Roman" w:hAnsi="Times New Roman" w:cs="Times New Roman"/>
          <w:spacing w:val="-1"/>
          <w:w w:val="120"/>
          <w:sz w:val="24"/>
          <w:szCs w:val="24"/>
          <w:lang w:val="ky-KG"/>
        </w:rPr>
        <w:t xml:space="preserve"> помогает рассмотреть содержание знания как систему, помогает определить связи. Здесь все методические категории рассмотрены с позиций образовательных, воспитательных и развивающих функций.</w:t>
      </w:r>
    </w:p>
    <w:p w:rsidR="0074560C" w:rsidRPr="006E5C60" w:rsidRDefault="0074560C" w:rsidP="006E5C60">
      <w:pPr>
        <w:spacing w:after="0" w:line="240" w:lineRule="auto"/>
        <w:ind w:firstLine="708"/>
        <w:jc w:val="both"/>
        <w:rPr>
          <w:rFonts w:ascii="Times New Roman" w:hAnsi="Times New Roman" w:cs="Times New Roman"/>
          <w:spacing w:val="-1"/>
          <w:w w:val="120"/>
          <w:sz w:val="24"/>
          <w:szCs w:val="24"/>
          <w:lang w:val="ky-KG"/>
        </w:rPr>
      </w:pPr>
      <w:r w:rsidRPr="006E5C60">
        <w:rPr>
          <w:rFonts w:ascii="Times New Roman" w:hAnsi="Times New Roman" w:cs="Times New Roman"/>
          <w:b/>
          <w:spacing w:val="-1"/>
          <w:w w:val="120"/>
          <w:sz w:val="24"/>
          <w:szCs w:val="24"/>
          <w:lang w:val="ky-KG"/>
        </w:rPr>
        <w:t>В отношении содержательного процесса</w:t>
      </w:r>
      <w:r w:rsidRPr="006E5C60">
        <w:rPr>
          <w:rFonts w:ascii="Times New Roman" w:hAnsi="Times New Roman" w:cs="Times New Roman"/>
          <w:spacing w:val="-1"/>
          <w:w w:val="120"/>
          <w:sz w:val="24"/>
          <w:szCs w:val="24"/>
          <w:lang w:val="ky-KG"/>
        </w:rPr>
        <w:t xml:space="preserve"> учебный процесс, взаимодействие учителя и ученика будут рассмотрены как единая совместная работа. Во-первых, это означает научить ученика усвоить основы науки, во-вторых, научить учащихся познавательным методам  в учебном процессе.</w:t>
      </w: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CF4C05">
      <w:pPr>
        <w:numPr>
          <w:ilvl w:val="1"/>
          <w:numId w:val="38"/>
        </w:numPr>
        <w:autoSpaceDN w:val="0"/>
        <w:spacing w:after="0" w:line="240" w:lineRule="auto"/>
        <w:ind w:left="0"/>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Предметные компетентности.</w:t>
      </w:r>
    </w:p>
    <w:p w:rsidR="0074560C" w:rsidRPr="006E5C60" w:rsidRDefault="0074560C" w:rsidP="006E5C60">
      <w:pPr>
        <w:shd w:val="clear" w:color="auto" w:fill="FFFFFF"/>
        <w:spacing w:after="0" w:line="240" w:lineRule="auto"/>
        <w:jc w:val="both"/>
        <w:rPr>
          <w:rFonts w:ascii="Times New Roman" w:hAnsi="Times New Roman" w:cs="Times New Roman"/>
          <w:sz w:val="24"/>
          <w:szCs w:val="24"/>
        </w:rPr>
      </w:pPr>
      <w:r w:rsidRPr="006E5C60">
        <w:rPr>
          <w:rFonts w:ascii="Times New Roman" w:hAnsi="Times New Roman" w:cs="Times New Roman"/>
          <w:b/>
          <w:i/>
          <w:sz w:val="24"/>
          <w:szCs w:val="24"/>
        </w:rPr>
        <w:t>Компетенция</w:t>
      </w:r>
      <w:r w:rsidRPr="006E5C60">
        <w:rPr>
          <w:rFonts w:ascii="Times New Roman" w:hAnsi="Times New Roman" w:cs="Times New Roman"/>
          <w:i/>
          <w:sz w:val="24"/>
          <w:szCs w:val="24"/>
        </w:rPr>
        <w:t xml:space="preserve"> –</w:t>
      </w:r>
      <w:r w:rsidRPr="006E5C60">
        <w:rPr>
          <w:rFonts w:ascii="Times New Roman" w:hAnsi="Times New Roman" w:cs="Times New Roman"/>
          <w:sz w:val="24"/>
          <w:szCs w:val="24"/>
        </w:rPr>
        <w:t xml:space="preserve"> </w:t>
      </w:r>
      <w:r w:rsidRPr="006E5C60">
        <w:rPr>
          <w:rFonts w:ascii="Times New Roman" w:hAnsi="Times New Roman" w:cs="Times New Roman"/>
          <w:sz w:val="24"/>
          <w:szCs w:val="24"/>
          <w:lang w:val="ky-KG"/>
        </w:rPr>
        <w:t>социальное условие, необходимое для подготовки и получения хороших результатов в знаниях, ранее полученных учащимися</w:t>
      </w:r>
      <w:r w:rsidRPr="006E5C60">
        <w:rPr>
          <w:rFonts w:ascii="Times New Roman" w:hAnsi="Times New Roman" w:cs="Times New Roman"/>
          <w:sz w:val="24"/>
          <w:szCs w:val="24"/>
        </w:rPr>
        <w:t xml:space="preserve"> </w:t>
      </w:r>
      <w:r w:rsidRPr="006E5C60">
        <w:rPr>
          <w:rFonts w:ascii="Times New Roman" w:hAnsi="Times New Roman" w:cs="Times New Roman"/>
          <w:sz w:val="24"/>
          <w:szCs w:val="24"/>
          <w:lang w:val="ky-KG"/>
        </w:rPr>
        <w:t xml:space="preserve">в той или иной ситуации </w:t>
      </w:r>
      <w:r w:rsidRPr="006E5C60">
        <w:rPr>
          <w:rFonts w:ascii="Times New Roman" w:hAnsi="Times New Roman" w:cs="Times New Roman"/>
          <w:sz w:val="24"/>
          <w:szCs w:val="24"/>
        </w:rPr>
        <w:t>(</w:t>
      </w:r>
      <w:r w:rsidRPr="006E5C60">
        <w:rPr>
          <w:rFonts w:ascii="Times New Roman" w:hAnsi="Times New Roman" w:cs="Times New Roman"/>
          <w:sz w:val="24"/>
          <w:szCs w:val="24"/>
          <w:lang w:val="ky-KG"/>
        </w:rPr>
        <w:t>в учебе</w:t>
      </w:r>
      <w:r w:rsidRPr="006E5C60">
        <w:rPr>
          <w:rFonts w:ascii="Times New Roman" w:hAnsi="Times New Roman" w:cs="Times New Roman"/>
          <w:sz w:val="24"/>
          <w:szCs w:val="24"/>
        </w:rPr>
        <w:t xml:space="preserve">, </w:t>
      </w:r>
      <w:r w:rsidRPr="006E5C60">
        <w:rPr>
          <w:rFonts w:ascii="Times New Roman" w:hAnsi="Times New Roman" w:cs="Times New Roman"/>
          <w:sz w:val="24"/>
          <w:szCs w:val="24"/>
          <w:lang w:val="ky-KG"/>
        </w:rPr>
        <w:t>в личной и профессиональной деятельности</w:t>
      </w:r>
      <w:r w:rsidRPr="006E5C60">
        <w:rPr>
          <w:rFonts w:ascii="Times New Roman" w:hAnsi="Times New Roman" w:cs="Times New Roman"/>
          <w:sz w:val="24"/>
          <w:szCs w:val="24"/>
        </w:rPr>
        <w:t xml:space="preserve">). </w:t>
      </w:r>
    </w:p>
    <w:p w:rsidR="0074560C" w:rsidRPr="006E5C60" w:rsidRDefault="0074560C" w:rsidP="006E5C60">
      <w:pPr>
        <w:shd w:val="clear" w:color="auto" w:fill="FFFFFF"/>
        <w:spacing w:after="0" w:line="240" w:lineRule="auto"/>
        <w:jc w:val="both"/>
        <w:rPr>
          <w:rFonts w:ascii="Times New Roman" w:hAnsi="Times New Roman" w:cs="Times New Roman"/>
          <w:sz w:val="24"/>
          <w:szCs w:val="24"/>
        </w:rPr>
      </w:pPr>
      <w:r w:rsidRPr="006E5C60">
        <w:rPr>
          <w:rFonts w:ascii="Times New Roman" w:hAnsi="Times New Roman" w:cs="Times New Roman"/>
          <w:b/>
          <w:i/>
          <w:sz w:val="24"/>
          <w:szCs w:val="24"/>
        </w:rPr>
        <w:t>Хими</w:t>
      </w:r>
      <w:r w:rsidRPr="006E5C60">
        <w:rPr>
          <w:rFonts w:ascii="Times New Roman" w:hAnsi="Times New Roman" w:cs="Times New Roman"/>
          <w:b/>
          <w:i/>
          <w:sz w:val="24"/>
          <w:szCs w:val="24"/>
          <w:lang w:val="ky-KG"/>
        </w:rPr>
        <w:t xml:space="preserve">ческая </w:t>
      </w:r>
      <w:r w:rsidRPr="006E5C60">
        <w:rPr>
          <w:rFonts w:ascii="Times New Roman" w:hAnsi="Times New Roman" w:cs="Times New Roman"/>
          <w:b/>
          <w:i/>
          <w:sz w:val="24"/>
          <w:szCs w:val="24"/>
        </w:rPr>
        <w:t>компетенция</w:t>
      </w:r>
      <w:r w:rsidRPr="006E5C60">
        <w:rPr>
          <w:rFonts w:ascii="Times New Roman" w:hAnsi="Times New Roman" w:cs="Times New Roman"/>
          <w:i/>
          <w:sz w:val="24"/>
          <w:szCs w:val="24"/>
        </w:rPr>
        <w:t xml:space="preserve"> –</w:t>
      </w:r>
      <w:r w:rsidRPr="006E5C60">
        <w:rPr>
          <w:rFonts w:ascii="Times New Roman" w:hAnsi="Times New Roman" w:cs="Times New Roman"/>
          <w:sz w:val="24"/>
          <w:szCs w:val="24"/>
        </w:rPr>
        <w:t xml:space="preserve"> свободное применение на основе общей культурной компетентности учащимися образования по химии, умений, навыков, </w:t>
      </w:r>
      <w:r w:rsidRPr="006E5C60">
        <w:rPr>
          <w:rFonts w:ascii="Times New Roman" w:hAnsi="Times New Roman" w:cs="Times New Roman"/>
          <w:sz w:val="24"/>
          <w:szCs w:val="24"/>
          <w:lang w:val="ky-KG"/>
        </w:rPr>
        <w:t xml:space="preserve">а также, </w:t>
      </w:r>
      <w:r w:rsidRPr="006E5C60">
        <w:rPr>
          <w:rFonts w:ascii="Times New Roman" w:hAnsi="Times New Roman" w:cs="Times New Roman"/>
          <w:sz w:val="24"/>
          <w:szCs w:val="24"/>
        </w:rPr>
        <w:t>жизненного опыта в практической деятельности</w:t>
      </w:r>
      <w:r w:rsidRPr="006E5C60">
        <w:rPr>
          <w:rFonts w:ascii="Times New Roman" w:hAnsi="Times New Roman" w:cs="Times New Roman"/>
          <w:sz w:val="24"/>
          <w:szCs w:val="24"/>
          <w:lang w:val="ky-KG"/>
        </w:rPr>
        <w:t>.</w:t>
      </w:r>
      <w:r w:rsidRPr="006E5C60">
        <w:rPr>
          <w:rFonts w:ascii="Times New Roman" w:hAnsi="Times New Roman" w:cs="Times New Roman"/>
          <w:sz w:val="24"/>
          <w:szCs w:val="24"/>
        </w:rPr>
        <w:t xml:space="preserve"> </w:t>
      </w:r>
    </w:p>
    <w:p w:rsidR="0074560C" w:rsidRPr="006E5C60" w:rsidRDefault="0074560C" w:rsidP="006E5C60">
      <w:pPr>
        <w:spacing w:after="0" w:line="240" w:lineRule="auto"/>
        <w:jc w:val="both"/>
        <w:rPr>
          <w:rFonts w:ascii="Times New Roman" w:hAnsi="Times New Roman" w:cs="Times New Roman"/>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4058"/>
        <w:gridCol w:w="4443"/>
      </w:tblGrid>
      <w:tr w:rsidR="0074560C" w:rsidRPr="006E5C60" w:rsidTr="00EA1F20">
        <w:tc>
          <w:tcPr>
            <w:tcW w:w="1526"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Предмет</w:t>
            </w:r>
          </w:p>
        </w:tc>
        <w:tc>
          <w:tcPr>
            <w:tcW w:w="4252"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Компетентности</w:t>
            </w:r>
          </w:p>
        </w:tc>
        <w:tc>
          <w:tcPr>
            <w:tcW w:w="4644"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Описание компетентности</w:t>
            </w:r>
          </w:p>
        </w:tc>
      </w:tr>
      <w:tr w:rsidR="0074560C" w:rsidRPr="006E5C60" w:rsidTr="00EA1F20">
        <w:tc>
          <w:tcPr>
            <w:tcW w:w="1526"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Химия</w:t>
            </w:r>
          </w:p>
        </w:tc>
        <w:tc>
          <w:tcPr>
            <w:tcW w:w="4252"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ky-KG"/>
              </w:rPr>
              <w:t xml:space="preserve">1. </w:t>
            </w:r>
            <w:r w:rsidRPr="006E5C60">
              <w:rPr>
                <w:rFonts w:ascii="Times New Roman" w:hAnsi="Times New Roman" w:cs="Times New Roman"/>
                <w:sz w:val="24"/>
                <w:szCs w:val="24"/>
              </w:rPr>
              <w:t>Распознавание и постановка научных вопросов</w:t>
            </w:r>
          </w:p>
        </w:tc>
        <w:tc>
          <w:tcPr>
            <w:tcW w:w="4644" w:type="dxa"/>
            <w:shd w:val="clear" w:color="auto" w:fill="auto"/>
          </w:tcPr>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rPr>
              <w:t>Учащийся</w:t>
            </w:r>
            <w:r w:rsidRPr="006E5C60">
              <w:rPr>
                <w:rFonts w:ascii="Times New Roman" w:hAnsi="Times New Roman" w:cs="Times New Roman"/>
                <w:b/>
                <w:sz w:val="24"/>
                <w:szCs w:val="24"/>
                <w:lang w:val="ky-KG"/>
              </w:rPr>
              <w:t>:</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выявляет ситуации, которые могут быть научно исследованы;</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определяет ключевые термины;</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выявляет основные характеристики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(способы, методы, средства) естественнонаучных исследований.</w:t>
            </w:r>
          </w:p>
          <w:p w:rsidR="0074560C" w:rsidRPr="006E5C60" w:rsidRDefault="0074560C" w:rsidP="006E5C60">
            <w:pPr>
              <w:spacing w:after="0" w:line="240" w:lineRule="auto"/>
              <w:jc w:val="both"/>
              <w:rPr>
                <w:rFonts w:ascii="Times New Roman" w:hAnsi="Times New Roman" w:cs="Times New Roman"/>
                <w:b/>
                <w:sz w:val="24"/>
                <w:szCs w:val="24"/>
              </w:rPr>
            </w:pPr>
          </w:p>
        </w:tc>
      </w:tr>
      <w:tr w:rsidR="0074560C" w:rsidRPr="006E5C60" w:rsidTr="00EA1F20">
        <w:tc>
          <w:tcPr>
            <w:tcW w:w="1526"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rPr>
            </w:pPr>
          </w:p>
        </w:tc>
        <w:tc>
          <w:tcPr>
            <w:tcW w:w="4252"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ky-KG"/>
              </w:rPr>
              <w:t xml:space="preserve">2. </w:t>
            </w:r>
            <w:r w:rsidRPr="006E5C60">
              <w:rPr>
                <w:rFonts w:ascii="Times New Roman" w:hAnsi="Times New Roman" w:cs="Times New Roman"/>
                <w:sz w:val="24"/>
                <w:szCs w:val="24"/>
              </w:rPr>
              <w:t>Научное объяснение явлений (решение)</w:t>
            </w:r>
          </w:p>
        </w:tc>
        <w:tc>
          <w:tcPr>
            <w:tcW w:w="4644" w:type="dxa"/>
            <w:shd w:val="clear" w:color="auto" w:fill="auto"/>
          </w:tcPr>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rPr>
              <w:t>Учащийся</w:t>
            </w:r>
            <w:r w:rsidRPr="006E5C60">
              <w:rPr>
                <w:rFonts w:ascii="Times New Roman" w:hAnsi="Times New Roman" w:cs="Times New Roman"/>
                <w:b/>
                <w:sz w:val="24"/>
                <w:szCs w:val="24"/>
                <w:lang w:val="ky-KG"/>
              </w:rPr>
              <w:t>:</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применяет естественнонаучные знания в определенной</w:t>
            </w:r>
            <w:r w:rsidRPr="006E5C60">
              <w:rPr>
                <w:rFonts w:ascii="Times New Roman" w:hAnsi="Times New Roman" w:cs="Times New Roman"/>
                <w:sz w:val="24"/>
                <w:szCs w:val="24"/>
                <w:lang w:val="ky-KG"/>
              </w:rPr>
              <w:t xml:space="preserve"> </w:t>
            </w:r>
            <w:r w:rsidRPr="006E5C60">
              <w:rPr>
                <w:rFonts w:ascii="Times New Roman" w:hAnsi="Times New Roman" w:cs="Times New Roman"/>
                <w:sz w:val="24"/>
                <w:szCs w:val="24"/>
              </w:rPr>
              <w:t>ситуации;</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производит научно обоснованные описания или</w:t>
            </w:r>
            <w:r w:rsidRPr="006E5C60">
              <w:rPr>
                <w:rFonts w:ascii="Times New Roman" w:hAnsi="Times New Roman" w:cs="Times New Roman"/>
                <w:sz w:val="24"/>
                <w:szCs w:val="24"/>
                <w:lang w:val="ky-KG"/>
              </w:rPr>
              <w:t xml:space="preserve"> </w:t>
            </w:r>
            <w:r w:rsidRPr="006E5C60">
              <w:rPr>
                <w:rFonts w:ascii="Times New Roman" w:hAnsi="Times New Roman" w:cs="Times New Roman"/>
                <w:sz w:val="24"/>
                <w:szCs w:val="24"/>
              </w:rPr>
              <w:t>интерпретации явлений, прогнозирование изменений;</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rPr>
              <w:t>- распознает научно обоснованные описания, объяснения</w:t>
            </w:r>
            <w:r w:rsidRPr="006E5C60">
              <w:rPr>
                <w:rFonts w:ascii="Times New Roman" w:hAnsi="Times New Roman" w:cs="Times New Roman"/>
                <w:sz w:val="24"/>
                <w:szCs w:val="24"/>
                <w:lang w:val="ky-KG"/>
              </w:rPr>
              <w:t xml:space="preserve"> </w:t>
            </w:r>
            <w:r w:rsidRPr="006E5C60">
              <w:rPr>
                <w:rFonts w:ascii="Times New Roman" w:hAnsi="Times New Roman" w:cs="Times New Roman"/>
                <w:sz w:val="24"/>
                <w:szCs w:val="24"/>
              </w:rPr>
              <w:t>и прогнозы</w:t>
            </w:r>
            <w:r w:rsidRPr="006E5C60">
              <w:rPr>
                <w:rFonts w:ascii="Times New Roman" w:hAnsi="Times New Roman" w:cs="Times New Roman"/>
                <w:sz w:val="24"/>
                <w:szCs w:val="24"/>
                <w:lang w:val="ky-KG"/>
              </w:rPr>
              <w:t>.</w:t>
            </w:r>
          </w:p>
        </w:tc>
      </w:tr>
      <w:tr w:rsidR="0074560C" w:rsidRPr="006E5C60" w:rsidTr="00EA1F20">
        <w:tc>
          <w:tcPr>
            <w:tcW w:w="1526"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rPr>
            </w:pPr>
          </w:p>
        </w:tc>
        <w:tc>
          <w:tcPr>
            <w:tcW w:w="4252"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ky-KG"/>
              </w:rPr>
              <w:t xml:space="preserve">3. </w:t>
            </w:r>
            <w:r w:rsidRPr="006E5C60">
              <w:rPr>
                <w:rFonts w:ascii="Times New Roman" w:hAnsi="Times New Roman" w:cs="Times New Roman"/>
                <w:sz w:val="24"/>
                <w:szCs w:val="24"/>
              </w:rPr>
              <w:t>Использование научных доказательств</w:t>
            </w:r>
          </w:p>
        </w:tc>
        <w:tc>
          <w:tcPr>
            <w:tcW w:w="4644" w:type="dxa"/>
            <w:shd w:val="clear" w:color="auto" w:fill="auto"/>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Учащийся</w:t>
            </w:r>
            <w:r w:rsidRPr="006E5C60">
              <w:rPr>
                <w:rFonts w:ascii="Times New Roman" w:hAnsi="Times New Roman" w:cs="Times New Roman"/>
                <w:b/>
                <w:sz w:val="24"/>
                <w:szCs w:val="24"/>
                <w:lang w:val="ky-KG"/>
              </w:rPr>
              <w:t>:</w:t>
            </w:r>
            <w:r w:rsidRPr="006E5C60">
              <w:rPr>
                <w:rFonts w:ascii="Times New Roman" w:hAnsi="Times New Roman" w:cs="Times New Roman"/>
                <w:b/>
                <w:sz w:val="24"/>
                <w:szCs w:val="24"/>
              </w:rPr>
              <w:t xml:space="preserve">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интерпретирует научные факты, данные, и формулирует выводы;</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выявляет достоверные  предположения, </w:t>
            </w:r>
            <w:r w:rsidRPr="006E5C60">
              <w:rPr>
                <w:rFonts w:ascii="Times New Roman" w:hAnsi="Times New Roman" w:cs="Times New Roman"/>
                <w:sz w:val="24"/>
                <w:szCs w:val="24"/>
                <w:lang w:val="ky-KG"/>
              </w:rPr>
              <w:t xml:space="preserve"> </w:t>
            </w:r>
            <w:r w:rsidRPr="006E5C60">
              <w:rPr>
                <w:rFonts w:ascii="Times New Roman" w:hAnsi="Times New Roman" w:cs="Times New Roman"/>
                <w:sz w:val="24"/>
                <w:szCs w:val="24"/>
              </w:rPr>
              <w:t xml:space="preserve">факты, данные или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доказательства, лежащие в основе выводов;</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оценивает последствия  применения достижений науки и технологии в обществе</w:t>
            </w:r>
            <w:r w:rsidRPr="006E5C60">
              <w:rPr>
                <w:rFonts w:ascii="Times New Roman" w:hAnsi="Times New Roman" w:cs="Times New Roman"/>
                <w:sz w:val="24"/>
                <w:szCs w:val="24"/>
                <w:lang w:val="ky-KG"/>
              </w:rPr>
              <w:t>.</w:t>
            </w:r>
            <w:r w:rsidRPr="006E5C60">
              <w:rPr>
                <w:rFonts w:ascii="Times New Roman" w:hAnsi="Times New Roman" w:cs="Times New Roman"/>
                <w:b/>
                <w:sz w:val="24"/>
                <w:szCs w:val="24"/>
              </w:rPr>
              <w:t xml:space="preserve"> </w:t>
            </w:r>
          </w:p>
        </w:tc>
      </w:tr>
    </w:tbl>
    <w:p w:rsidR="0074560C" w:rsidRPr="006E5C60" w:rsidRDefault="0074560C" w:rsidP="006E5C60">
      <w:pPr>
        <w:spacing w:after="0" w:line="240" w:lineRule="auto"/>
        <w:jc w:val="both"/>
        <w:rPr>
          <w:rFonts w:ascii="Times New Roman" w:hAnsi="Times New Roman" w:cs="Times New Roman"/>
          <w:b/>
          <w:spacing w:val="-1"/>
          <w:w w:val="120"/>
          <w:sz w:val="24"/>
          <w:szCs w:val="24"/>
        </w:rPr>
      </w:pPr>
    </w:p>
    <w:p w:rsidR="0074560C" w:rsidRPr="006E5C60" w:rsidRDefault="0074560C" w:rsidP="00CF4C05">
      <w:pPr>
        <w:numPr>
          <w:ilvl w:val="1"/>
          <w:numId w:val="38"/>
        </w:numPr>
        <w:autoSpaceDN w:val="0"/>
        <w:spacing w:after="0" w:line="240" w:lineRule="auto"/>
        <w:ind w:left="0"/>
        <w:jc w:val="both"/>
        <w:rPr>
          <w:rFonts w:ascii="Times New Roman" w:hAnsi="Times New Roman" w:cs="Times New Roman"/>
          <w:b/>
          <w:spacing w:val="-1"/>
          <w:w w:val="120"/>
          <w:sz w:val="24"/>
          <w:szCs w:val="24"/>
          <w:lang w:val="ky-KG"/>
        </w:rPr>
      </w:pPr>
      <w:r w:rsidRPr="006E5C60">
        <w:rPr>
          <w:rFonts w:ascii="Times New Roman" w:hAnsi="Times New Roman" w:cs="Times New Roman"/>
          <w:b/>
          <w:spacing w:val="-1"/>
          <w:w w:val="120"/>
          <w:sz w:val="24"/>
          <w:szCs w:val="24"/>
        </w:rPr>
        <w:t xml:space="preserve">Связь ключевых </w:t>
      </w:r>
      <w:r w:rsidRPr="006E5C60">
        <w:rPr>
          <w:rFonts w:ascii="Times New Roman" w:hAnsi="Times New Roman" w:cs="Times New Roman"/>
          <w:b/>
          <w:spacing w:val="-1"/>
          <w:w w:val="120"/>
          <w:sz w:val="24"/>
          <w:szCs w:val="24"/>
          <w:lang w:val="ky-KG"/>
        </w:rPr>
        <w:t>и предметных компетенций.</w:t>
      </w:r>
    </w:p>
    <w:p w:rsidR="0074560C" w:rsidRPr="006E5C60" w:rsidRDefault="0074560C" w:rsidP="006E5C60">
      <w:pPr>
        <w:spacing w:after="0" w:line="240" w:lineRule="auto"/>
        <w:jc w:val="both"/>
        <w:rPr>
          <w:rFonts w:ascii="Times New Roman" w:hAnsi="Times New Roman" w:cs="Times New Roman"/>
          <w:spacing w:val="-1"/>
          <w:w w:val="120"/>
          <w:sz w:val="24"/>
          <w:szCs w:val="24"/>
          <w:lang w:val="ky-KG"/>
        </w:rPr>
      </w:pPr>
      <w:r w:rsidRPr="006E5C60">
        <w:rPr>
          <w:rFonts w:ascii="Times New Roman" w:hAnsi="Times New Roman" w:cs="Times New Roman"/>
          <w:b/>
          <w:spacing w:val="-1"/>
          <w:w w:val="120"/>
          <w:sz w:val="24"/>
          <w:szCs w:val="24"/>
          <w:lang w:val="ky-KG"/>
        </w:rPr>
        <w:t>Предметные компетентности</w:t>
      </w:r>
      <w:r w:rsidRPr="006E5C60">
        <w:rPr>
          <w:rFonts w:ascii="Times New Roman" w:hAnsi="Times New Roman" w:cs="Times New Roman"/>
          <w:spacing w:val="-1"/>
          <w:w w:val="120"/>
          <w:sz w:val="24"/>
          <w:szCs w:val="24"/>
          <w:lang w:val="ky-KG"/>
        </w:rPr>
        <w:t xml:space="preserve"> по химии (познавательные и постановка научных вопросов; объяснение научных явлений; применение научных доказателств;) и </w:t>
      </w:r>
      <w:r w:rsidRPr="006E5C60">
        <w:rPr>
          <w:rFonts w:ascii="Times New Roman" w:hAnsi="Times New Roman" w:cs="Times New Roman"/>
          <w:b/>
          <w:spacing w:val="-1"/>
          <w:w w:val="120"/>
          <w:sz w:val="24"/>
          <w:szCs w:val="24"/>
          <w:lang w:val="ky-KG"/>
        </w:rPr>
        <w:t xml:space="preserve">ключевые компетентности </w:t>
      </w:r>
      <w:r w:rsidRPr="006E5C60">
        <w:rPr>
          <w:rFonts w:ascii="Times New Roman" w:hAnsi="Times New Roman" w:cs="Times New Roman"/>
          <w:spacing w:val="-1"/>
          <w:w w:val="120"/>
          <w:sz w:val="24"/>
          <w:szCs w:val="24"/>
          <w:lang w:val="ky-KG"/>
        </w:rPr>
        <w:t>(информационные, социальные, коммуникативные, самоорганизация и решение проблем) осуществляются следующими инструментами: интерактивные методы; химические демонстрационные эксперименты; химические задачи и упражнения.</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lang w:val="ky-KG"/>
        </w:rPr>
        <w:t>Схема 2.</w:t>
      </w:r>
      <w:r w:rsidRPr="006E5C60">
        <w:rPr>
          <w:rFonts w:ascii="Times New Roman" w:hAnsi="Times New Roman" w:cs="Times New Roman"/>
          <w:sz w:val="24"/>
          <w:szCs w:val="24"/>
          <w:lang w:val="ky-KG"/>
        </w:rPr>
        <w:t xml:space="preserve"> </w:t>
      </w:r>
      <w:r w:rsidRPr="006E5C60">
        <w:rPr>
          <w:rFonts w:ascii="Times New Roman" w:hAnsi="Times New Roman" w:cs="Times New Roman"/>
          <w:b/>
          <w:sz w:val="24"/>
          <w:szCs w:val="24"/>
          <w:lang w:val="ky-KG"/>
        </w:rPr>
        <w:t>Связь ключевых и предметных компетен</w:t>
      </w:r>
      <w:r w:rsidRPr="006E5C60">
        <w:rPr>
          <w:rFonts w:ascii="Times New Roman" w:hAnsi="Times New Roman" w:cs="Times New Roman"/>
          <w:b/>
          <w:sz w:val="24"/>
          <w:szCs w:val="24"/>
        </w:rPr>
        <w:t>тностей.</w:t>
      </w:r>
    </w:p>
    <w:p w:rsidR="0074560C" w:rsidRPr="006E5C60" w:rsidRDefault="0074560C" w:rsidP="006E5C60">
      <w:pPr>
        <w:shd w:val="clear" w:color="auto" w:fill="FFFFFF"/>
        <w:spacing w:after="0" w:line="240" w:lineRule="auto"/>
        <w:jc w:val="both"/>
        <w:rPr>
          <w:rFonts w:ascii="Times New Roman" w:hAnsi="Times New Roman" w:cs="Times New Roman"/>
          <w:b/>
          <w:color w:val="2B2B2B"/>
          <w:sz w:val="24"/>
          <w:szCs w:val="24"/>
          <w:lang w:val="ky-KG"/>
        </w:rPr>
      </w:pPr>
    </w:p>
    <w:p w:rsidR="0074560C" w:rsidRPr="006E5C60" w:rsidRDefault="0074560C" w:rsidP="006E5C60">
      <w:pPr>
        <w:spacing w:after="0" w:line="240" w:lineRule="auto"/>
        <w:ind w:firstLine="567"/>
        <w:jc w:val="both"/>
        <w:rPr>
          <w:rFonts w:ascii="Times New Roman" w:hAnsi="Times New Roman" w:cs="Times New Roman"/>
          <w:noProof/>
          <w:sz w:val="24"/>
          <w:szCs w:val="24"/>
        </w:rPr>
      </w:pPr>
      <w:r w:rsidRPr="006E5C60">
        <w:rPr>
          <w:rFonts w:ascii="Times New Roman" w:hAnsi="Times New Roman" w:cs="Times New Roman"/>
          <w:noProof/>
          <w:sz w:val="24"/>
          <w:szCs w:val="24"/>
          <w:lang w:eastAsia="ru-RU"/>
        </w:rPr>
        <w:lastRenderedPageBreak/>
        <w:drawing>
          <wp:inline distT="0" distB="0" distL="0" distR="0" wp14:anchorId="3E75DB0C" wp14:editId="4A613473">
            <wp:extent cx="5108575" cy="3209290"/>
            <wp:effectExtent l="38100" t="19050" r="15875" b="2921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4560C" w:rsidRPr="006E5C60" w:rsidRDefault="0074560C" w:rsidP="006E5C60">
      <w:pPr>
        <w:spacing w:after="0" w:line="240" w:lineRule="auto"/>
        <w:jc w:val="both"/>
        <w:rPr>
          <w:rFonts w:ascii="Times New Roman" w:hAnsi="Times New Roman" w:cs="Times New Roman"/>
          <w:b/>
          <w:spacing w:val="-1"/>
          <w:w w:val="120"/>
          <w:sz w:val="24"/>
          <w:szCs w:val="24"/>
          <w:lang w:val="ky-KG"/>
        </w:rPr>
      </w:pPr>
      <w:r w:rsidRPr="006E5C60">
        <w:rPr>
          <w:rFonts w:ascii="Times New Roman" w:hAnsi="Times New Roman" w:cs="Times New Roman"/>
          <w:b/>
          <w:spacing w:val="-1"/>
          <w:w w:val="120"/>
          <w:sz w:val="24"/>
          <w:szCs w:val="24"/>
          <w:lang w:val="ky-KG"/>
        </w:rPr>
        <w:t>2.5. Содержательные линии. Распределение учебного материала по содержательным линиям и классам.</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b/>
          <w:sz w:val="24"/>
          <w:szCs w:val="24"/>
          <w:lang w:val="ky-KG"/>
        </w:rPr>
        <w:t>Содержательная  линия</w:t>
      </w:r>
      <w:r w:rsidRPr="006E5C60">
        <w:rPr>
          <w:rFonts w:ascii="Times New Roman" w:hAnsi="Times New Roman" w:cs="Times New Roman"/>
          <w:sz w:val="24"/>
          <w:szCs w:val="24"/>
          <w:lang w:val="ky-KG"/>
        </w:rPr>
        <w:t xml:space="preserve"> -  отражает  содержание  учебного  материала  предмета,  детализирует его фудаментальное ядро.</w:t>
      </w:r>
      <w:r w:rsidRPr="006E5C60">
        <w:rPr>
          <w:rFonts w:ascii="Times New Roman" w:hAnsi="Times New Roman" w:cs="Times New Roman"/>
          <w:spacing w:val="-1"/>
          <w:w w:val="120"/>
          <w:sz w:val="24"/>
          <w:szCs w:val="24"/>
          <w:lang w:val="ky-KG"/>
        </w:rPr>
        <w:t xml:space="preserve"> </w:t>
      </w:r>
      <w:r w:rsidRPr="006E5C60">
        <w:rPr>
          <w:rFonts w:ascii="Times New Roman" w:hAnsi="Times New Roman" w:cs="Times New Roman"/>
          <w:sz w:val="24"/>
          <w:szCs w:val="24"/>
          <w:lang w:val="ky-KG"/>
        </w:rPr>
        <w:t>Содержательные линии предмета “Химия”:</w:t>
      </w:r>
      <w:r w:rsidRPr="006E5C60">
        <w:rPr>
          <w:rFonts w:ascii="Times New Roman" w:hAnsi="Times New Roman" w:cs="Times New Roman"/>
          <w:b/>
          <w:spacing w:val="-1"/>
          <w:w w:val="120"/>
          <w:sz w:val="24"/>
          <w:szCs w:val="24"/>
          <w:lang w:val="ky-KG"/>
        </w:rPr>
        <w:t xml:space="preserve"> </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1.         Методы познания.</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2.         Вещество.</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3.         Химическая реакция.</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4.         Применение веществ и химических реакций в жизни.</w:t>
      </w:r>
      <w:r w:rsidRPr="006E5C60">
        <w:rPr>
          <w:rFonts w:ascii="Times New Roman" w:hAnsi="Times New Roman" w:cs="Times New Roman"/>
          <w:b/>
          <w:sz w:val="24"/>
          <w:szCs w:val="24"/>
          <w:lang w:val="ky-KG"/>
        </w:rPr>
        <w:tab/>
      </w:r>
    </w:p>
    <w:p w:rsidR="0074560C" w:rsidRPr="006E5C60" w:rsidRDefault="0074560C" w:rsidP="006E5C60">
      <w:pPr>
        <w:spacing w:after="0" w:line="240" w:lineRule="auto"/>
        <w:ind w:firstLine="510"/>
        <w:jc w:val="both"/>
        <w:rPr>
          <w:rFonts w:ascii="Times New Roman" w:hAnsi="Times New Roman" w:cs="Times New Roman"/>
          <w:sz w:val="24"/>
          <w:szCs w:val="24"/>
          <w:lang w:val="ky-KG"/>
        </w:rPr>
      </w:pPr>
      <w:r w:rsidRPr="006E5C60">
        <w:rPr>
          <w:rFonts w:ascii="Times New Roman" w:hAnsi="Times New Roman" w:cs="Times New Roman"/>
          <w:b/>
          <w:sz w:val="24"/>
          <w:szCs w:val="24"/>
          <w:lang w:val="ky-KG"/>
        </w:rPr>
        <w:t>Содержательная линия” Методы познания” –</w:t>
      </w:r>
      <w:r w:rsidRPr="006E5C60">
        <w:rPr>
          <w:rFonts w:ascii="Times New Roman" w:hAnsi="Times New Roman" w:cs="Times New Roman"/>
          <w:sz w:val="24"/>
          <w:szCs w:val="24"/>
          <w:lang w:val="ky-KG"/>
        </w:rPr>
        <w:t xml:space="preserve"> современной  целью совершенствования содержания химии и методов обучения является уделение особого внимания на познавательную деятельность  учащихся  в учебном процессе. В школьном курсе химии требуется применять частные  методы  познания  и общие методы  познания.  Без этих методов  обучать  предмету невозможно. Особенность общих методов познания реализует дидактический принцип межпредметной  связи. К  методам  эмпирического  уровня  относятся  эксперимент,  наблюдение,  описание, измерение, анализ. При применениии  данных методов  выполняется функция  по  сбору фактов, т. е. идет первая систематизация знаний.</w:t>
      </w:r>
    </w:p>
    <w:p w:rsidR="0074560C" w:rsidRPr="006E5C60" w:rsidRDefault="0074560C" w:rsidP="006E5C60">
      <w:pPr>
        <w:spacing w:after="0" w:line="240" w:lineRule="auto"/>
        <w:ind w:firstLine="51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На теоретическом  уровне  методом  познания   применяется  аналогия,  синтез,  абстракция, моделирование.  Эти  методы  выполняют  практическую   функцию  процесса познания.</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b/>
          <w:sz w:val="24"/>
          <w:szCs w:val="24"/>
          <w:lang w:val="ky-KG"/>
        </w:rPr>
        <w:t xml:space="preserve"> Содержательная линия “ Вещество” –</w:t>
      </w:r>
      <w:r w:rsidRPr="006E5C60">
        <w:rPr>
          <w:rFonts w:ascii="Times New Roman" w:hAnsi="Times New Roman" w:cs="Times New Roman"/>
          <w:sz w:val="24"/>
          <w:szCs w:val="24"/>
          <w:lang w:val="ky-KG"/>
        </w:rPr>
        <w:t xml:space="preserve"> самое главное понятие химии. Вещества окружают нас со всех сторон: они находятся в  воздухе, почве, растениях, еде, бытовой технике,  в  организме человека.   Часть   веществ   человек  получает из  природы в готовом  виде (кислород,  вода,  белок,  углеводы,  нефть, золото),  определенную  часть  получают модификацией природных  соединений  (асфальт,   искусственный шелк),  отсутствующие  в  природе вещества   человек   получает путем  синтеза.  Самые  необходимые  для человека вещества  -  это  лекарства.</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На сегодняшний  день  известно  20 миллионов  органических и полмиллиона неорганических  веществ,  использование   которых  имеет  прикладной  аспект.</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Зная внутреннее  строение  каждого  из них,  можно  получить  вещества   заданного  свойства,  о чем  описывается   в данной  содержательной  линии.</w:t>
      </w:r>
    </w:p>
    <w:p w:rsidR="0074560C" w:rsidRPr="006E5C60" w:rsidRDefault="0074560C" w:rsidP="006E5C60">
      <w:pPr>
        <w:spacing w:after="0" w:line="240" w:lineRule="auto"/>
        <w:ind w:firstLine="708"/>
        <w:jc w:val="both"/>
        <w:rPr>
          <w:rFonts w:ascii="Times New Roman" w:hAnsi="Times New Roman" w:cs="Times New Roman"/>
          <w:sz w:val="24"/>
          <w:szCs w:val="24"/>
          <w:lang w:val="ky-KG"/>
        </w:rPr>
      </w:pPr>
      <w:r w:rsidRPr="006E5C60">
        <w:rPr>
          <w:rFonts w:ascii="Times New Roman" w:hAnsi="Times New Roman" w:cs="Times New Roman"/>
          <w:b/>
          <w:sz w:val="24"/>
          <w:szCs w:val="24"/>
          <w:lang w:val="ky-KG"/>
        </w:rPr>
        <w:lastRenderedPageBreak/>
        <w:t>Содержательная  линия  “Химическая  реакция”-</w:t>
      </w:r>
      <w:r w:rsidRPr="006E5C60">
        <w:rPr>
          <w:rFonts w:ascii="Times New Roman" w:hAnsi="Times New Roman" w:cs="Times New Roman"/>
          <w:sz w:val="24"/>
          <w:szCs w:val="24"/>
          <w:lang w:val="ky-KG"/>
        </w:rPr>
        <w:t xml:space="preserve">  мир,  который  окружает нас, постоянно меняется.  Основная причина  такого изменения  взаимосвязана  с  химическими  реакциями.  За одну секунду  в  мире происходит множество реакций,  за  счет чего  одно вещество  превращается   в  другое.  </w:t>
      </w:r>
      <w:r w:rsidRPr="006E5C60">
        <w:rPr>
          <w:rFonts w:ascii="Times New Roman" w:hAnsi="Times New Roman" w:cs="Times New Roman"/>
          <w:i/>
          <w:sz w:val="24"/>
          <w:szCs w:val="24"/>
          <w:lang w:val="ky-KG"/>
        </w:rPr>
        <w:t>Основное   понятие  в  химии -  это   химическая реакция.   Некоторые  реакции    можно  наблюд</w:t>
      </w:r>
      <w:r w:rsidRPr="006E5C60">
        <w:rPr>
          <w:rFonts w:ascii="Times New Roman" w:hAnsi="Times New Roman" w:cs="Times New Roman"/>
          <w:sz w:val="24"/>
          <w:szCs w:val="24"/>
          <w:lang w:val="ky-KG"/>
        </w:rPr>
        <w:t xml:space="preserve">ать, например:   ржавление   железа, горение костра и т.д.   В  то   же  время  некоторые  реакции    не заметны,  не видны,  но  и  они определяют  свойства окружающего   мира.  Для того,  чтобы определить  свое место в окружающем   мире, человек   должен  научиться управлять химическими  реакциями.     Для  этого  необходимо  глубоко  понять   природу, усвоить законы,    которым   подчиняется   протекание   химических реакций. </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 Задача   современнной химии, изучать  зависимость  свойств веществ от их строения    в    химических  и   биологических системах,  соответственно  учебные   материалы  о получении  веществ   с  заданными  свойствами  с  помощью  химических реакций  включены  в  содержательную линию “Химическая  реакция”.</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Содержательная  линия  “Применение химиии в жизни”.</w:t>
      </w:r>
    </w:p>
    <w:p w:rsidR="0074560C" w:rsidRPr="006E5C60" w:rsidRDefault="0074560C" w:rsidP="006E5C60">
      <w:pPr>
        <w:spacing w:after="0" w:line="240" w:lineRule="auto"/>
        <w:ind w:firstLine="51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Предмет химия обеспечивает понимание сущности многих явлений природы, закономерности их проотекания, практическое применение  химических процессов,  обеспечивает  производство с/х продуктов, синтетических средств, переработку местных полезных ископаемых; а  также   является  основой   перерабатывающих   производств,  зооветеринарии, медицины.</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Таким образом, данная содержательная  линия включает  учебные материалы,  необходимые  для подготовки  будущего  поколения к  самостоятельной  жизни.  Эти  материалы  формируют  личность  учащихся,  всесторонне  развивая их  и  воспитывая  химическую грамотность и культуру.  </w:t>
      </w:r>
    </w:p>
    <w:p w:rsidR="0074560C" w:rsidRPr="006E5C60" w:rsidRDefault="0074560C" w:rsidP="006E5C60">
      <w:pPr>
        <w:spacing w:after="0" w:line="240" w:lineRule="auto"/>
        <w:ind w:firstLine="708"/>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В содержание данного блока включены также учебные материалы по химической технологии, черной и цветной металлургии, пищевой  и микробиологической промышленности, о производстве  лекарственных препаратов, об индустрии строительных материалов и  атомной энергетике.</w:t>
      </w:r>
    </w:p>
    <w:p w:rsidR="0074560C" w:rsidRPr="006E5C60" w:rsidRDefault="0074560C" w:rsidP="006E5C60">
      <w:pPr>
        <w:spacing w:after="0" w:line="240" w:lineRule="auto"/>
        <w:ind w:firstLine="397"/>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Химическое образование раскрывает человеку общую культуру применения  в  повседной  жизни  химических  знаний. В учебном процессе обеспечивается развитие  личности, формируется ответственное отношение к обществу, к природе и творческой  деятельности. В сознаниии учащихся формируются понятия о значении  химии в решении экологических  проблем,  о  жизненном  уровне,  зависящем от окружающей среды. С помощью учебных материалов  данной содержательной линии  формируется  поведение  и  культура мышления учащихся,  воспитывается правильное  отношение к своему  здоровью.</w:t>
      </w:r>
    </w:p>
    <w:p w:rsidR="0074560C" w:rsidRPr="006E5C60" w:rsidRDefault="0074560C" w:rsidP="006E5C60">
      <w:pPr>
        <w:spacing w:after="0" w:line="240" w:lineRule="auto"/>
        <w:jc w:val="both"/>
        <w:rPr>
          <w:rFonts w:ascii="Times New Roman" w:hAnsi="Times New Roman" w:cs="Times New Roman"/>
          <w:sz w:val="24"/>
          <w:szCs w:val="24"/>
          <w:lang w:val="ky-KG"/>
        </w:rPr>
      </w:pPr>
    </w:p>
    <w:p w:rsidR="0074560C" w:rsidRPr="006E5C60" w:rsidRDefault="0074560C" w:rsidP="006E5C60">
      <w:pPr>
        <w:shd w:val="clear" w:color="auto" w:fill="FFFFFF"/>
        <w:spacing w:after="0" w:line="240" w:lineRule="auto"/>
        <w:ind w:firstLine="397"/>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2.5. Распределение учебного материала по содержательным линиям и  классам.</w:t>
      </w:r>
    </w:p>
    <w:p w:rsidR="0074560C" w:rsidRPr="006E5C60" w:rsidRDefault="0074560C" w:rsidP="006E5C60">
      <w:pPr>
        <w:shd w:val="clear" w:color="auto" w:fill="FFFFFF"/>
        <w:spacing w:after="0" w:line="240" w:lineRule="auto"/>
        <w:jc w:val="both"/>
        <w:rPr>
          <w:rFonts w:ascii="Times New Roman" w:hAnsi="Times New Roman" w:cs="Times New Roman"/>
          <w:b/>
          <w:sz w:val="24"/>
          <w:szCs w:val="24"/>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88"/>
        <w:gridCol w:w="3365"/>
      </w:tblGrid>
      <w:tr w:rsidR="0074560C" w:rsidRPr="006E5C60" w:rsidTr="00EA1F20">
        <w:tc>
          <w:tcPr>
            <w:tcW w:w="2518" w:type="dxa"/>
            <w:tcBorders>
              <w:top w:val="single" w:sz="4" w:space="0" w:color="auto"/>
              <w:left w:val="single" w:sz="4" w:space="0" w:color="auto"/>
              <w:bottom w:val="single" w:sz="4" w:space="0" w:color="auto"/>
              <w:right w:val="single" w:sz="4" w:space="0" w:color="auto"/>
            </w:tcBorders>
            <w:hideMark/>
          </w:tcPr>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Содержательные линии</w:t>
            </w:r>
          </w:p>
        </w:tc>
        <w:tc>
          <w:tcPr>
            <w:tcW w:w="7053" w:type="dxa"/>
            <w:gridSpan w:val="2"/>
            <w:tcBorders>
              <w:top w:val="single" w:sz="4" w:space="0" w:color="auto"/>
              <w:left w:val="single" w:sz="4" w:space="0" w:color="auto"/>
              <w:bottom w:val="single" w:sz="4" w:space="0" w:color="auto"/>
              <w:right w:val="single" w:sz="4" w:space="0" w:color="auto"/>
            </w:tcBorders>
            <w:hideMark/>
          </w:tcPr>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 xml:space="preserve">                  Учебные материалы</w:t>
            </w:r>
          </w:p>
        </w:tc>
      </w:tr>
      <w:tr w:rsidR="0074560C" w:rsidRPr="006E5C60" w:rsidTr="00EA1F20">
        <w:trPr>
          <w:trHeight w:val="403"/>
        </w:trPr>
        <w:tc>
          <w:tcPr>
            <w:tcW w:w="2518" w:type="dxa"/>
            <w:tcBorders>
              <w:top w:val="single" w:sz="4" w:space="0" w:color="auto"/>
              <w:left w:val="single" w:sz="4" w:space="0" w:color="auto"/>
              <w:bottom w:val="single" w:sz="4" w:space="0" w:color="auto"/>
              <w:right w:val="single" w:sz="4" w:space="0" w:color="auto"/>
            </w:tcBorders>
            <w:hideMark/>
          </w:tcPr>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Классы</w:t>
            </w:r>
          </w:p>
        </w:tc>
        <w:tc>
          <w:tcPr>
            <w:tcW w:w="3688" w:type="dxa"/>
            <w:tcBorders>
              <w:top w:val="single" w:sz="4" w:space="0" w:color="auto"/>
              <w:left w:val="single" w:sz="4" w:space="0" w:color="auto"/>
              <w:bottom w:val="single" w:sz="4" w:space="0" w:color="auto"/>
              <w:right w:val="single" w:sz="4" w:space="0" w:color="auto"/>
            </w:tcBorders>
            <w:hideMark/>
          </w:tcPr>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 xml:space="preserve">    8-классы                                  </w:t>
            </w:r>
          </w:p>
        </w:tc>
        <w:tc>
          <w:tcPr>
            <w:tcW w:w="3365" w:type="dxa"/>
            <w:tcBorders>
              <w:top w:val="single" w:sz="4" w:space="0" w:color="auto"/>
              <w:left w:val="single" w:sz="4" w:space="0" w:color="auto"/>
              <w:bottom w:val="single" w:sz="4" w:space="0" w:color="auto"/>
              <w:right w:val="single" w:sz="4" w:space="0" w:color="auto"/>
            </w:tcBorders>
            <w:hideMark/>
          </w:tcPr>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9-классы</w:t>
            </w:r>
          </w:p>
        </w:tc>
      </w:tr>
      <w:tr w:rsidR="0074560C" w:rsidRPr="006E5C60" w:rsidTr="00EA1F20">
        <w:trPr>
          <w:trHeight w:val="75"/>
        </w:trPr>
        <w:tc>
          <w:tcPr>
            <w:tcW w:w="2518"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1. Методы познания химии</w:t>
            </w:r>
          </w:p>
        </w:tc>
        <w:tc>
          <w:tcPr>
            <w:tcW w:w="3688"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w:t>
            </w:r>
            <w:r w:rsidRPr="006E5C60">
              <w:rPr>
                <w:rFonts w:ascii="Times New Roman" w:hAnsi="Times New Roman" w:cs="Times New Roman"/>
                <w:b/>
                <w:i/>
                <w:sz w:val="24"/>
                <w:szCs w:val="24"/>
              </w:rPr>
              <w:t>1.</w:t>
            </w:r>
            <w:r w:rsidRPr="006E5C60">
              <w:rPr>
                <w:rFonts w:ascii="Times New Roman" w:hAnsi="Times New Roman" w:cs="Times New Roman"/>
                <w:sz w:val="24"/>
                <w:szCs w:val="24"/>
              </w:rPr>
              <w:t xml:space="preserve"> Химия и методы изучения химии. </w:t>
            </w:r>
            <w:r w:rsidRPr="006E5C60">
              <w:rPr>
                <w:rFonts w:ascii="Times New Roman" w:hAnsi="Times New Roman" w:cs="Times New Roman"/>
                <w:b/>
                <w:sz w:val="24"/>
                <w:szCs w:val="24"/>
              </w:rPr>
              <w:t xml:space="preserve">Эмпирический уровень  </w:t>
            </w:r>
            <w:r w:rsidRPr="006E5C60">
              <w:rPr>
                <w:rFonts w:ascii="Times New Roman" w:hAnsi="Times New Roman" w:cs="Times New Roman"/>
                <w:sz w:val="24"/>
                <w:szCs w:val="24"/>
              </w:rPr>
              <w:t xml:space="preserve">метода познания - это эксперимент, наблюдение, описание наблюдения, измерение, сравнение, проведение анализа. Эти методы </w:t>
            </w:r>
            <w:r w:rsidRPr="006E5C60">
              <w:rPr>
                <w:rFonts w:ascii="Times New Roman" w:hAnsi="Times New Roman" w:cs="Times New Roman"/>
                <w:sz w:val="24"/>
                <w:szCs w:val="24"/>
              </w:rPr>
              <w:lastRenderedPageBreak/>
              <w:t xml:space="preserve">выполняют функции систематизации знаний,  т.е. сбор информации.  </w:t>
            </w:r>
            <w:r w:rsidRPr="006E5C60">
              <w:rPr>
                <w:rFonts w:ascii="Times New Roman" w:hAnsi="Times New Roman" w:cs="Times New Roman"/>
                <w:b/>
                <w:sz w:val="24"/>
                <w:szCs w:val="24"/>
              </w:rPr>
              <w:t>Теоретический уровень</w:t>
            </w:r>
            <w:r w:rsidRPr="006E5C60">
              <w:rPr>
                <w:rFonts w:ascii="Times New Roman" w:hAnsi="Times New Roman" w:cs="Times New Roman"/>
                <w:sz w:val="24"/>
                <w:szCs w:val="24"/>
              </w:rPr>
              <w:t xml:space="preserve"> метода познания – это аналогия, синтез, абстракция, моделирование. Эти методы выполняют практическую часть метода познания.  Роль техники безопасности при работе в химическом кабинете. </w:t>
            </w:r>
            <w:r w:rsidRPr="006E5C60">
              <w:rPr>
                <w:rFonts w:ascii="Times New Roman" w:hAnsi="Times New Roman" w:cs="Times New Roman"/>
                <w:b/>
                <w:i/>
                <w:sz w:val="24"/>
                <w:szCs w:val="24"/>
              </w:rPr>
              <w:t xml:space="preserve">Научные методы: </w:t>
            </w:r>
            <w:r w:rsidRPr="006E5C60">
              <w:rPr>
                <w:rFonts w:ascii="Times New Roman" w:hAnsi="Times New Roman" w:cs="Times New Roman"/>
                <w:sz w:val="24"/>
                <w:szCs w:val="24"/>
              </w:rPr>
              <w:t>лабораторные опыты, практические работы  и  демонстрационные эксперименты: наблюдение, описание. Гипотезы, теории, законы, закономерности.</w:t>
            </w:r>
          </w:p>
          <w:p w:rsidR="0074560C" w:rsidRPr="006E5C60" w:rsidRDefault="0074560C" w:rsidP="006E5C60">
            <w:pPr>
              <w:spacing w:after="0" w:line="240" w:lineRule="auto"/>
              <w:jc w:val="both"/>
              <w:rPr>
                <w:rFonts w:ascii="Times New Roman" w:hAnsi="Times New Roman" w:cs="Times New Roman"/>
                <w:sz w:val="24"/>
                <w:szCs w:val="24"/>
              </w:rPr>
            </w:pPr>
          </w:p>
        </w:tc>
        <w:tc>
          <w:tcPr>
            <w:tcW w:w="3365"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b/>
                <w:i/>
                <w:sz w:val="24"/>
                <w:szCs w:val="24"/>
              </w:rPr>
            </w:pPr>
            <w:r w:rsidRPr="006E5C60">
              <w:rPr>
                <w:rFonts w:ascii="Times New Roman" w:hAnsi="Times New Roman" w:cs="Times New Roman"/>
                <w:b/>
                <w:sz w:val="24"/>
                <w:szCs w:val="24"/>
              </w:rPr>
              <w:lastRenderedPageBreak/>
              <w:t xml:space="preserve">Эмпирический уровень  </w:t>
            </w:r>
            <w:r w:rsidRPr="006E5C60">
              <w:rPr>
                <w:rFonts w:ascii="Times New Roman" w:hAnsi="Times New Roman" w:cs="Times New Roman"/>
                <w:sz w:val="24"/>
                <w:szCs w:val="24"/>
              </w:rPr>
              <w:t xml:space="preserve">метода познания - это эксперимент, наблюдение, описание наблюдения, измерение, сравнение, проведение анализа. Эти методы выполняют функции </w:t>
            </w:r>
            <w:r w:rsidRPr="006E5C60">
              <w:rPr>
                <w:rFonts w:ascii="Times New Roman" w:hAnsi="Times New Roman" w:cs="Times New Roman"/>
                <w:sz w:val="24"/>
                <w:szCs w:val="24"/>
              </w:rPr>
              <w:lastRenderedPageBreak/>
              <w:t xml:space="preserve">систематизации знаний,  т.е. сбор информации.  </w:t>
            </w:r>
          </w:p>
          <w:p w:rsidR="0074560C" w:rsidRPr="006E5C60" w:rsidRDefault="0074560C" w:rsidP="006E5C60">
            <w:pPr>
              <w:spacing w:after="0" w:line="240" w:lineRule="auto"/>
              <w:jc w:val="both"/>
              <w:rPr>
                <w:rFonts w:ascii="Times New Roman" w:hAnsi="Times New Roman" w:cs="Times New Roman"/>
                <w:b/>
                <w:i/>
                <w:sz w:val="24"/>
                <w:szCs w:val="24"/>
              </w:rPr>
            </w:pPr>
            <w:r w:rsidRPr="006E5C60">
              <w:rPr>
                <w:rFonts w:ascii="Times New Roman" w:hAnsi="Times New Roman" w:cs="Times New Roman"/>
                <w:b/>
                <w:sz w:val="24"/>
                <w:szCs w:val="24"/>
              </w:rPr>
              <w:t>Теоретический уровень</w:t>
            </w:r>
            <w:r w:rsidRPr="006E5C60">
              <w:rPr>
                <w:rFonts w:ascii="Times New Roman" w:hAnsi="Times New Roman" w:cs="Times New Roman"/>
                <w:sz w:val="24"/>
                <w:szCs w:val="24"/>
              </w:rPr>
              <w:t xml:space="preserve"> метода познания – это аналогия, синтез, абстракция, моделирование. Эти методы выполняют практическую часть метода познания.  </w:t>
            </w:r>
          </w:p>
          <w:p w:rsidR="0074560C" w:rsidRPr="006E5C60" w:rsidRDefault="0074560C" w:rsidP="006E5C60">
            <w:pPr>
              <w:spacing w:after="0" w:line="240" w:lineRule="auto"/>
              <w:jc w:val="both"/>
              <w:rPr>
                <w:rFonts w:ascii="Times New Roman" w:hAnsi="Times New Roman" w:cs="Times New Roman"/>
                <w:b/>
                <w:i/>
                <w:sz w:val="24"/>
                <w:szCs w:val="24"/>
              </w:rPr>
            </w:pPr>
          </w:p>
          <w:p w:rsidR="0074560C" w:rsidRPr="006E5C60" w:rsidRDefault="0074560C" w:rsidP="006E5C60">
            <w:pPr>
              <w:spacing w:after="0" w:line="240" w:lineRule="auto"/>
              <w:jc w:val="both"/>
              <w:rPr>
                <w:rFonts w:ascii="Times New Roman" w:hAnsi="Times New Roman" w:cs="Times New Roman"/>
                <w:b/>
                <w:i/>
                <w:sz w:val="24"/>
                <w:szCs w:val="24"/>
              </w:rPr>
            </w:pPr>
          </w:p>
          <w:p w:rsidR="0074560C" w:rsidRPr="006E5C60" w:rsidRDefault="0074560C" w:rsidP="006E5C60">
            <w:pPr>
              <w:spacing w:after="0" w:line="240" w:lineRule="auto"/>
              <w:jc w:val="both"/>
              <w:rPr>
                <w:rFonts w:ascii="Times New Roman" w:hAnsi="Times New Roman" w:cs="Times New Roman"/>
                <w:b/>
                <w:i/>
                <w:sz w:val="24"/>
                <w:szCs w:val="24"/>
              </w:rPr>
            </w:pPr>
          </w:p>
          <w:p w:rsidR="0074560C" w:rsidRPr="006E5C60" w:rsidRDefault="0074560C" w:rsidP="006E5C60">
            <w:pPr>
              <w:spacing w:after="0" w:line="240" w:lineRule="auto"/>
              <w:jc w:val="both"/>
              <w:rPr>
                <w:rFonts w:ascii="Times New Roman" w:hAnsi="Times New Roman" w:cs="Times New Roman"/>
                <w:b/>
                <w:i/>
                <w:sz w:val="24"/>
                <w:szCs w:val="24"/>
              </w:rPr>
            </w:pPr>
          </w:p>
          <w:p w:rsidR="0074560C" w:rsidRPr="006E5C60" w:rsidRDefault="0074560C" w:rsidP="006E5C60">
            <w:pPr>
              <w:spacing w:after="0" w:line="240" w:lineRule="auto"/>
              <w:jc w:val="both"/>
              <w:rPr>
                <w:rFonts w:ascii="Times New Roman" w:hAnsi="Times New Roman" w:cs="Times New Roman"/>
                <w:b/>
                <w:i/>
                <w:sz w:val="24"/>
                <w:szCs w:val="24"/>
              </w:rPr>
            </w:pPr>
          </w:p>
          <w:p w:rsidR="0074560C" w:rsidRPr="006E5C60" w:rsidRDefault="0074560C" w:rsidP="006E5C60">
            <w:pPr>
              <w:spacing w:after="0" w:line="240" w:lineRule="auto"/>
              <w:jc w:val="both"/>
              <w:rPr>
                <w:rFonts w:ascii="Times New Roman" w:hAnsi="Times New Roman" w:cs="Times New Roman"/>
                <w:b/>
                <w:i/>
                <w:sz w:val="24"/>
                <w:szCs w:val="24"/>
              </w:rPr>
            </w:pPr>
          </w:p>
          <w:p w:rsidR="0074560C" w:rsidRPr="006E5C60" w:rsidRDefault="0074560C" w:rsidP="006E5C60">
            <w:pPr>
              <w:spacing w:after="0" w:line="240" w:lineRule="auto"/>
              <w:jc w:val="both"/>
              <w:rPr>
                <w:rFonts w:ascii="Times New Roman" w:hAnsi="Times New Roman" w:cs="Times New Roman"/>
                <w:b/>
                <w:i/>
                <w:sz w:val="24"/>
                <w:szCs w:val="24"/>
              </w:rPr>
            </w:pPr>
          </w:p>
          <w:p w:rsidR="0074560C" w:rsidRPr="006E5C60" w:rsidRDefault="0074560C" w:rsidP="006E5C60">
            <w:pPr>
              <w:spacing w:after="0" w:line="240" w:lineRule="auto"/>
              <w:jc w:val="both"/>
              <w:rPr>
                <w:rFonts w:ascii="Times New Roman" w:hAnsi="Times New Roman" w:cs="Times New Roman"/>
                <w:sz w:val="24"/>
                <w:szCs w:val="24"/>
              </w:rPr>
            </w:pPr>
          </w:p>
        </w:tc>
      </w:tr>
      <w:tr w:rsidR="0074560C" w:rsidRPr="006E5C60" w:rsidTr="00EA1F20">
        <w:trPr>
          <w:trHeight w:val="75"/>
        </w:trPr>
        <w:tc>
          <w:tcPr>
            <w:tcW w:w="2518" w:type="dxa"/>
            <w:tcBorders>
              <w:top w:val="nil"/>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2. Вещества</w:t>
            </w:r>
          </w:p>
        </w:tc>
        <w:tc>
          <w:tcPr>
            <w:tcW w:w="3688" w:type="dxa"/>
            <w:tcBorders>
              <w:top w:val="nil"/>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b/>
                <w:i/>
                <w:sz w:val="24"/>
                <w:szCs w:val="24"/>
                <w:lang w:val="ky-KG"/>
              </w:rPr>
            </w:pP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i/>
                <w:sz w:val="24"/>
                <w:szCs w:val="24"/>
              </w:rPr>
              <w:t xml:space="preserve">2. Основные химические понятия. </w:t>
            </w:r>
            <w:r w:rsidRPr="006E5C60">
              <w:rPr>
                <w:rFonts w:ascii="Times New Roman" w:hAnsi="Times New Roman" w:cs="Times New Roman"/>
                <w:sz w:val="24"/>
                <w:szCs w:val="24"/>
              </w:rPr>
              <w:t xml:space="preserve"> Атомно-молекулярное учение. Валентность. Химические формулы. Стехиометрические законы химии (закон постоянства состава веществ, закон сохранения массы и энергии). Молярный объем газов, закон Авогадро. Информация о местной  химической промышленности. Чистые вещества и смеси. Простые и сложные вещества. Химический элемент, символы химических элементов, атомная масса. Классификация химических элементов.</w:t>
            </w:r>
            <w:r w:rsidRPr="006E5C60">
              <w:rPr>
                <w:rFonts w:ascii="Times New Roman" w:hAnsi="Times New Roman" w:cs="Times New Roman"/>
                <w:b/>
                <w:i/>
                <w:sz w:val="24"/>
                <w:szCs w:val="24"/>
              </w:rPr>
              <w:t xml:space="preserve">  Строение атома.</w:t>
            </w:r>
            <w:r w:rsidRPr="006E5C60">
              <w:rPr>
                <w:rFonts w:ascii="Times New Roman" w:hAnsi="Times New Roman" w:cs="Times New Roman"/>
                <w:sz w:val="24"/>
                <w:szCs w:val="24"/>
              </w:rPr>
              <w:t xml:space="preserve"> Опыты, доказывающие сложность строения  атома. Теории строения  атома. Планетарная теория Резерфорда. Теория Бора, недостатки и особенности. Общие понятия о квантовой  теории, квантовые числа. Порядок заполнения  атомных   орбиталей. Принцип Паули. Правило Гунда.  </w:t>
            </w:r>
          </w:p>
          <w:p w:rsidR="0074560C" w:rsidRPr="006E5C60" w:rsidRDefault="0074560C" w:rsidP="006E5C60">
            <w:pPr>
              <w:tabs>
                <w:tab w:val="num" w:pos="567"/>
              </w:tabs>
              <w:spacing w:after="0" w:line="240" w:lineRule="auto"/>
              <w:jc w:val="both"/>
              <w:rPr>
                <w:rFonts w:ascii="Times New Roman" w:hAnsi="Times New Roman" w:cs="Times New Roman"/>
                <w:sz w:val="24"/>
                <w:szCs w:val="24"/>
              </w:rPr>
            </w:pPr>
            <w:r w:rsidRPr="006E5C60">
              <w:rPr>
                <w:rFonts w:ascii="Times New Roman" w:hAnsi="Times New Roman" w:cs="Times New Roman"/>
                <w:b/>
                <w:i/>
                <w:sz w:val="24"/>
                <w:szCs w:val="24"/>
              </w:rPr>
              <w:t>Периодический закон и периодическая система химических элементов.</w:t>
            </w:r>
            <w:r w:rsidRPr="006E5C60">
              <w:rPr>
                <w:rFonts w:ascii="Times New Roman" w:hAnsi="Times New Roman" w:cs="Times New Roman"/>
                <w:sz w:val="24"/>
                <w:szCs w:val="24"/>
              </w:rPr>
              <w:t xml:space="preserve"> История  </w:t>
            </w:r>
            <w:r w:rsidRPr="006E5C60">
              <w:rPr>
                <w:rFonts w:ascii="Times New Roman" w:hAnsi="Times New Roman" w:cs="Times New Roman"/>
                <w:sz w:val="24"/>
                <w:szCs w:val="24"/>
              </w:rPr>
              <w:lastRenderedPageBreak/>
              <w:t xml:space="preserve">открытия  периодического закона и периодический закон Д.И. Менделеева.  Современная формулировка периодического  закона.  Периодическая система химических элементов (длинная и короткая форма периодической таблицы). Жизнь и деятельность Д.И. Менделеева. Ученые-химики Кыргызской Республики, краткая информация о местной   химической промышленности. Энергия  ионизации  и  сродство к электрону элемента.  Атомный  и  ионный радиусы.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i/>
                <w:sz w:val="24"/>
                <w:szCs w:val="24"/>
              </w:rPr>
              <w:t xml:space="preserve"> Химическая связь и строение веществ.</w:t>
            </w:r>
            <w:r w:rsidRPr="006E5C60">
              <w:rPr>
                <w:rFonts w:ascii="Times New Roman" w:hAnsi="Times New Roman" w:cs="Times New Roman"/>
                <w:sz w:val="24"/>
                <w:szCs w:val="24"/>
              </w:rPr>
              <w:t xml:space="preserve">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Понятия о химических  связях. Виды химических связей.  Гибридизация атомных орбиталей и строение молекул.</w:t>
            </w:r>
            <w:r w:rsidRPr="006E5C60">
              <w:rPr>
                <w:rFonts w:ascii="Times New Roman" w:hAnsi="Times New Roman" w:cs="Times New Roman"/>
                <w:b/>
                <w:i/>
                <w:sz w:val="24"/>
                <w:szCs w:val="24"/>
                <w:lang w:val="ky-KG"/>
              </w:rPr>
              <w:t xml:space="preserve">  Кислород, оксиды, горение.</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Кислород, общая характеристика и нахождение в природе. Состав воздуха, применение. Оксиды.  Горение  и  медленное окисление. Тепловой эффект химических реакций. Загрязнение атмосферы.  Экологические  проблемы.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i/>
                <w:sz w:val="24"/>
                <w:szCs w:val="24"/>
                <w:lang w:val="ky-KG"/>
              </w:rPr>
              <w:t xml:space="preserve"> Водород, кислоты и основания.</w:t>
            </w:r>
            <w:r w:rsidRPr="006E5C60">
              <w:rPr>
                <w:rFonts w:ascii="Times New Roman" w:hAnsi="Times New Roman" w:cs="Times New Roman"/>
                <w:b/>
                <w:sz w:val="24"/>
                <w:szCs w:val="24"/>
                <w:lang w:val="ky-KG"/>
              </w:rPr>
              <w:t xml:space="preserve"> </w:t>
            </w:r>
            <w:r w:rsidRPr="006E5C60">
              <w:rPr>
                <w:rFonts w:ascii="Times New Roman" w:hAnsi="Times New Roman" w:cs="Times New Roman"/>
                <w:sz w:val="24"/>
                <w:szCs w:val="24"/>
              </w:rPr>
              <w:t xml:space="preserve">Водород, общая характеристика. Состав воды и строение. Состав оксидов, кислот,  строение, классификация. Общие понятия о растворах. Состав оснований, солей, их строение. </w:t>
            </w:r>
            <w:r w:rsidRPr="006E5C60">
              <w:rPr>
                <w:rFonts w:ascii="Times New Roman" w:hAnsi="Times New Roman" w:cs="Times New Roman"/>
                <w:b/>
                <w:i/>
                <w:color w:val="262626"/>
                <w:sz w:val="24"/>
                <w:szCs w:val="24"/>
                <w:lang w:val="ky-KG"/>
              </w:rPr>
              <w:t>Галогены.</w:t>
            </w:r>
            <w:r w:rsidRPr="006E5C60">
              <w:rPr>
                <w:rFonts w:ascii="Times New Roman" w:hAnsi="Times New Roman" w:cs="Times New Roman"/>
                <w:sz w:val="24"/>
                <w:szCs w:val="24"/>
              </w:rPr>
              <w:t xml:space="preserve"> Общая характеристика галогенов. Общая характеристика  хлора. Соляная кислота и  хлориды.</w:t>
            </w:r>
          </w:p>
        </w:tc>
        <w:tc>
          <w:tcPr>
            <w:tcW w:w="3365" w:type="dxa"/>
            <w:tcBorders>
              <w:top w:val="nil"/>
              <w:left w:val="single" w:sz="4" w:space="0" w:color="auto"/>
              <w:bottom w:val="single" w:sz="4" w:space="0" w:color="auto"/>
              <w:right w:val="single" w:sz="4" w:space="0" w:color="auto"/>
            </w:tcBorders>
            <w:hideMark/>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i/>
                <w:sz w:val="24"/>
                <w:szCs w:val="24"/>
              </w:rPr>
              <w:lastRenderedPageBreak/>
              <w:t>Основные закономерности течения химических реакций.</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Закон действия масс. Условия смещения равновесия, принцип Ле – Шателье. Общие понятия о растворах. Концентрация растворов (массовая доля, молярность, нормальность).  Теория электролитической  диссоциации</w:t>
            </w:r>
            <w:r w:rsidRPr="006E5C60">
              <w:rPr>
                <w:rFonts w:ascii="Times New Roman" w:hAnsi="Times New Roman" w:cs="Times New Roman"/>
                <w:i/>
                <w:sz w:val="24"/>
                <w:szCs w:val="24"/>
              </w:rPr>
              <w:t xml:space="preserve"> </w:t>
            </w:r>
            <w:r w:rsidRPr="006E5C60">
              <w:rPr>
                <w:rFonts w:ascii="Times New Roman" w:hAnsi="Times New Roman" w:cs="Times New Roman"/>
                <w:sz w:val="24"/>
                <w:szCs w:val="24"/>
              </w:rPr>
              <w:t>в растворах. Сильные и слабые электролиты.  Электролиз.</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Химия элементов. </w:t>
            </w:r>
            <w:r w:rsidRPr="006E5C60">
              <w:rPr>
                <w:rFonts w:ascii="Times New Roman" w:hAnsi="Times New Roman" w:cs="Times New Roman"/>
                <w:sz w:val="24"/>
                <w:szCs w:val="24"/>
              </w:rPr>
              <w:t>Общая характеристика</w:t>
            </w:r>
            <w:r w:rsidRPr="006E5C60">
              <w:rPr>
                <w:rFonts w:ascii="Times New Roman" w:hAnsi="Times New Roman" w:cs="Times New Roman"/>
                <w:i/>
                <w:sz w:val="24"/>
                <w:szCs w:val="24"/>
              </w:rPr>
              <w:t xml:space="preserve">   </w:t>
            </w:r>
            <w:r w:rsidRPr="006E5C60">
              <w:rPr>
                <w:rFonts w:ascii="Times New Roman" w:hAnsi="Times New Roman" w:cs="Times New Roman"/>
                <w:sz w:val="24"/>
                <w:szCs w:val="24"/>
              </w:rPr>
              <w:t xml:space="preserve">элементов  </w:t>
            </w:r>
            <w:r w:rsidRPr="006E5C60">
              <w:rPr>
                <w:rFonts w:ascii="Times New Roman" w:hAnsi="Times New Roman" w:cs="Times New Roman"/>
                <w:sz w:val="24"/>
                <w:szCs w:val="24"/>
                <w:lang w:val="en-US"/>
              </w:rPr>
              <w:t>VI</w:t>
            </w:r>
            <w:r w:rsidRPr="006E5C60">
              <w:rPr>
                <w:rFonts w:ascii="Times New Roman" w:hAnsi="Times New Roman" w:cs="Times New Roman"/>
                <w:sz w:val="24"/>
                <w:szCs w:val="24"/>
              </w:rPr>
              <w:t xml:space="preserve">, </w:t>
            </w:r>
            <w:r w:rsidRPr="006E5C60">
              <w:rPr>
                <w:rFonts w:ascii="Times New Roman" w:hAnsi="Times New Roman" w:cs="Times New Roman"/>
                <w:sz w:val="24"/>
                <w:szCs w:val="24"/>
                <w:lang w:val="en-US"/>
              </w:rPr>
              <w:t>V</w:t>
            </w:r>
            <w:r w:rsidRPr="006E5C60">
              <w:rPr>
                <w:rFonts w:ascii="Times New Roman" w:hAnsi="Times New Roman" w:cs="Times New Roman"/>
                <w:sz w:val="24"/>
                <w:szCs w:val="24"/>
              </w:rPr>
              <w:t xml:space="preserve">, </w:t>
            </w:r>
            <w:r w:rsidRPr="006E5C60">
              <w:rPr>
                <w:rFonts w:ascii="Times New Roman" w:hAnsi="Times New Roman" w:cs="Times New Roman"/>
                <w:sz w:val="24"/>
                <w:szCs w:val="24"/>
                <w:lang w:val="en-US"/>
              </w:rPr>
              <w:t>IV</w:t>
            </w:r>
            <w:r w:rsidRPr="006E5C60">
              <w:rPr>
                <w:rFonts w:ascii="Times New Roman" w:hAnsi="Times New Roman" w:cs="Times New Roman"/>
                <w:sz w:val="24"/>
                <w:szCs w:val="24"/>
              </w:rPr>
              <w:t xml:space="preserve">  подгруппы (подгруппа кислорода, азота и углерода). Общая характеристика металлов главных и побочных подгрупп. Информация о цветной металлургической промышленности Кыргызстана. Понятие о металлургии. Черная металлургическая промышленность.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Понятие об органической химии. Сера, общая характеристика  и нахождение в природе. Серная  кислота  и  </w:t>
            </w:r>
            <w:r w:rsidRPr="006E5C60">
              <w:rPr>
                <w:rFonts w:ascii="Times New Roman" w:hAnsi="Times New Roman" w:cs="Times New Roman"/>
                <w:sz w:val="24"/>
                <w:szCs w:val="24"/>
              </w:rPr>
              <w:lastRenderedPageBreak/>
              <w:t xml:space="preserve">ее соли. Азот, фосфор.  Аммиак и соли аммония. Азотные и фосфорные кислоты и их соли. Минеральные удобрения.   </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b/>
                <w:sz w:val="24"/>
                <w:szCs w:val="24"/>
              </w:rPr>
              <w:t>Металлы.</w:t>
            </w:r>
            <w:r w:rsidRPr="006E5C60">
              <w:rPr>
                <w:rFonts w:ascii="Times New Roman" w:hAnsi="Times New Roman" w:cs="Times New Roman"/>
                <w:sz w:val="24"/>
                <w:szCs w:val="24"/>
              </w:rPr>
              <w:t xml:space="preserve"> Щелочные металлы: натрий, калий; Щелочноземельные   металлы: магний, кальций. Представитель цветных металлов: алюминий, общая характеристика. Представитель черных металлов: железо. Органические вещества: углеводородные соединения. Насыщенные углеводороды -  алканы (парафины).   Ненасыщенные углеводороды - алкены. Ароматические углеводороды - арены. Природные источники  углеводородов. </w:t>
            </w:r>
            <w:r w:rsidRPr="006E5C60">
              <w:rPr>
                <w:rFonts w:ascii="Times New Roman" w:hAnsi="Times New Roman" w:cs="Times New Roman"/>
                <w:sz w:val="24"/>
                <w:szCs w:val="24"/>
                <w:u w:val="single"/>
              </w:rPr>
              <w:t>Кислородосодержащие углеводороды.</w:t>
            </w:r>
            <w:r w:rsidRPr="006E5C60">
              <w:rPr>
                <w:rFonts w:ascii="Times New Roman" w:hAnsi="Times New Roman" w:cs="Times New Roman"/>
                <w:sz w:val="24"/>
                <w:szCs w:val="24"/>
              </w:rPr>
              <w:t xml:space="preserve"> Углеводы. Азотсодержащие соединения.                                              </w:t>
            </w:r>
          </w:p>
        </w:tc>
      </w:tr>
      <w:tr w:rsidR="0074560C" w:rsidRPr="006E5C60" w:rsidTr="00EA1F20">
        <w:trPr>
          <w:trHeight w:val="2971"/>
        </w:trPr>
        <w:tc>
          <w:tcPr>
            <w:tcW w:w="2518"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3. Химические реакции</w:t>
            </w: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tc>
        <w:tc>
          <w:tcPr>
            <w:tcW w:w="3688"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b/>
                <w:i/>
                <w:sz w:val="24"/>
                <w:szCs w:val="24"/>
              </w:rPr>
            </w:pPr>
          </w:p>
          <w:p w:rsidR="0074560C" w:rsidRPr="006E5C60" w:rsidRDefault="0074560C" w:rsidP="006E5C60">
            <w:pPr>
              <w:spacing w:after="0" w:line="240" w:lineRule="auto"/>
              <w:jc w:val="both"/>
              <w:rPr>
                <w:rFonts w:ascii="Times New Roman" w:hAnsi="Times New Roman" w:cs="Times New Roman"/>
                <w:b/>
                <w:i/>
                <w:sz w:val="24"/>
                <w:szCs w:val="24"/>
                <w:lang w:val="ky-KG"/>
              </w:rPr>
            </w:pPr>
            <w:r w:rsidRPr="006E5C60">
              <w:rPr>
                <w:rFonts w:ascii="Times New Roman" w:hAnsi="Times New Roman" w:cs="Times New Roman"/>
                <w:b/>
                <w:i/>
                <w:sz w:val="24"/>
                <w:szCs w:val="24"/>
              </w:rPr>
              <w:t>3.</w:t>
            </w:r>
            <w:r w:rsidRPr="006E5C60">
              <w:rPr>
                <w:rFonts w:ascii="Times New Roman" w:hAnsi="Times New Roman" w:cs="Times New Roman"/>
                <w:sz w:val="24"/>
                <w:szCs w:val="24"/>
              </w:rPr>
              <w:t xml:space="preserve"> Физические и химические явления. Химические реакции. Химические уравнения. Получение кислорода, водорода, воды в лаборатории и промышленности; их химические свойства. Горение. Химические свойства оксидов, кислот, оснований, солей на основе их классификации. Окислительно-восстановительные реакции.  Метод электронного баланса в ОВР. Химические реакции, протекающие между классами неорганических соединений (оксиды, кислоты, основания и соли).</w:t>
            </w:r>
          </w:p>
          <w:p w:rsidR="0074560C" w:rsidRPr="006E5C60" w:rsidRDefault="0074560C" w:rsidP="006E5C60">
            <w:pPr>
              <w:spacing w:after="0" w:line="240" w:lineRule="auto"/>
              <w:jc w:val="both"/>
              <w:rPr>
                <w:rFonts w:ascii="Times New Roman" w:hAnsi="Times New Roman" w:cs="Times New Roman"/>
                <w:b/>
                <w:i/>
                <w:sz w:val="24"/>
                <w:szCs w:val="24"/>
                <w:lang w:val="ky-KG"/>
              </w:rPr>
            </w:pPr>
            <w:r w:rsidRPr="006E5C60">
              <w:rPr>
                <w:rFonts w:ascii="Times New Roman" w:hAnsi="Times New Roman" w:cs="Times New Roman"/>
                <w:b/>
                <w:i/>
                <w:sz w:val="24"/>
                <w:szCs w:val="24"/>
                <w:lang w:val="ky-KG"/>
              </w:rPr>
              <w:t xml:space="preserve">Типы химических реакций </w:t>
            </w:r>
            <w:r w:rsidRPr="006E5C60">
              <w:rPr>
                <w:rFonts w:ascii="Times New Roman" w:hAnsi="Times New Roman" w:cs="Times New Roman"/>
                <w:sz w:val="24"/>
                <w:szCs w:val="24"/>
                <w:lang w:val="ky-KG"/>
              </w:rPr>
              <w:t>Диссоциация кислот, оснований и солей. Реакции ионного обмена и водородный показатель. Гидролиз солей. Экзотермические и эндотермические реакции, термохимические уравнения. Получение хлора и химические свойства хлора.</w:t>
            </w:r>
          </w:p>
        </w:tc>
        <w:tc>
          <w:tcPr>
            <w:tcW w:w="3365"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lang w:val="ky-KG"/>
              </w:rPr>
            </w:pP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Электролитическая диссоциация. Скорость химических реакций и влияющие факторы. Обратимые процессы, химическое равновесие. Диссоциация кислот, оснований и солей.  Реакции ионного обмена, водородный показатель.  Гидролиз солей. Получение серы. Химические свойства серы, азота, фосфора, углерода (аллотропия),  получение и свойства оксида кремния, кремниевой кислоты и ее солей. Аммиак, соли аммония, получение и свойства. Классификация минеральных удобрений и получение  их в промышленности. Ряд активности металлов, распространение металлов в природе. Щелочные металлы: натрий, калий. Щелочноземельные металлы: магний, кальций. Цветные металлы: алюминий, получение в промышленности, свойства. Железо и его свойств. Производство чугуна. Производство стали.</w:t>
            </w:r>
          </w:p>
        </w:tc>
      </w:tr>
      <w:tr w:rsidR="0074560C" w:rsidRPr="006E5C60" w:rsidTr="00EA1F20">
        <w:trPr>
          <w:trHeight w:val="5664"/>
        </w:trPr>
        <w:tc>
          <w:tcPr>
            <w:tcW w:w="2518" w:type="dxa"/>
            <w:tcBorders>
              <w:top w:val="single" w:sz="4" w:space="0" w:color="auto"/>
              <w:left w:val="single" w:sz="4" w:space="0" w:color="auto"/>
              <w:bottom w:val="single" w:sz="4" w:space="0" w:color="auto"/>
              <w:right w:val="single" w:sz="4" w:space="0" w:color="auto"/>
            </w:tcBorders>
            <w:hideMark/>
          </w:tcPr>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lastRenderedPageBreak/>
              <w:t>4. Применение веществ и химических реакций в жизни.</w:t>
            </w:r>
          </w:p>
        </w:tc>
        <w:tc>
          <w:tcPr>
            <w:tcW w:w="3688" w:type="dxa"/>
            <w:tcBorders>
              <w:top w:val="single" w:sz="4" w:space="0" w:color="auto"/>
              <w:left w:val="single" w:sz="4" w:space="0" w:color="auto"/>
              <w:bottom w:val="single" w:sz="4" w:space="0" w:color="auto"/>
              <w:right w:val="single" w:sz="4" w:space="0" w:color="auto"/>
            </w:tcBorders>
            <w:hideMark/>
          </w:tcPr>
          <w:p w:rsidR="0074560C" w:rsidRPr="006E5C60" w:rsidRDefault="0074560C" w:rsidP="006E5C60">
            <w:pPr>
              <w:spacing w:after="0" w:line="240" w:lineRule="auto"/>
              <w:jc w:val="both"/>
              <w:rPr>
                <w:rFonts w:ascii="Times New Roman" w:hAnsi="Times New Roman" w:cs="Times New Roman"/>
                <w:color w:val="262626"/>
                <w:sz w:val="24"/>
                <w:szCs w:val="24"/>
                <w:lang w:val="ky-KG"/>
              </w:rPr>
            </w:pPr>
            <w:r w:rsidRPr="006E5C60">
              <w:rPr>
                <w:rFonts w:ascii="Times New Roman" w:hAnsi="Times New Roman" w:cs="Times New Roman"/>
                <w:color w:val="262626"/>
                <w:sz w:val="24"/>
                <w:szCs w:val="24"/>
                <w:lang w:val="ky-KG"/>
              </w:rPr>
              <w:t xml:space="preserve">Предмет химии и его значение. Применение химических закономерностей, теории химии при описании свойства вешеств и применение химических реакций при выполнении письменных  и др.работ. Применение простых и  (химические элементы) , сложных вешество ( оксиды, основания, кислоты, солей) и реакции происходящие между ними в жизни и применение в народном хозяйстве. Применение воздуха.  Применение водорода и воды. Применение оксидов,  кислот, оснований,солей. Генетическая связь между классами неорганических соединений. </w:t>
            </w:r>
          </w:p>
          <w:p w:rsidR="0074560C" w:rsidRPr="006E5C60" w:rsidRDefault="0074560C" w:rsidP="006E5C60">
            <w:pPr>
              <w:spacing w:after="0" w:line="240" w:lineRule="auto"/>
              <w:jc w:val="both"/>
              <w:rPr>
                <w:rFonts w:ascii="Times New Roman" w:hAnsi="Times New Roman" w:cs="Times New Roman"/>
                <w:color w:val="FF0000"/>
                <w:sz w:val="24"/>
                <w:szCs w:val="24"/>
                <w:lang w:val="ky-KG"/>
              </w:rPr>
            </w:pPr>
            <w:r w:rsidRPr="006E5C60">
              <w:rPr>
                <w:rFonts w:ascii="Times New Roman" w:hAnsi="Times New Roman" w:cs="Times New Roman"/>
                <w:color w:val="262626"/>
                <w:sz w:val="24"/>
                <w:szCs w:val="24"/>
                <w:lang w:val="ky-KG"/>
              </w:rPr>
              <w:t>Примение растворов.</w:t>
            </w:r>
            <w:r w:rsidRPr="006E5C60">
              <w:rPr>
                <w:rFonts w:ascii="Times New Roman" w:hAnsi="Times New Roman" w:cs="Times New Roman"/>
                <w:color w:val="FF0000"/>
                <w:sz w:val="24"/>
                <w:szCs w:val="24"/>
                <w:lang w:val="ky-KG"/>
              </w:rPr>
              <w:t xml:space="preserve"> </w:t>
            </w:r>
          </w:p>
        </w:tc>
        <w:tc>
          <w:tcPr>
            <w:tcW w:w="3365"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color w:val="262626"/>
                <w:sz w:val="24"/>
                <w:szCs w:val="24"/>
                <w:lang w:val="ky-KG"/>
              </w:rPr>
            </w:pPr>
            <w:r w:rsidRPr="006E5C60">
              <w:rPr>
                <w:rFonts w:ascii="Times New Roman" w:hAnsi="Times New Roman" w:cs="Times New Roman"/>
                <w:color w:val="262626"/>
                <w:sz w:val="24"/>
                <w:szCs w:val="24"/>
                <w:lang w:val="ky-KG"/>
              </w:rPr>
              <w:t xml:space="preserve">Применение закономерностей протекания химических реакций. Применение серы, оксидов серы (II, IV) и серосодержащих кислот и их солей (сульфаты, сульфиты , сульфиды). </w:t>
            </w:r>
          </w:p>
          <w:p w:rsidR="0074560C" w:rsidRPr="006E5C60" w:rsidRDefault="0074560C" w:rsidP="006E5C60">
            <w:pPr>
              <w:spacing w:after="0" w:line="240" w:lineRule="auto"/>
              <w:jc w:val="both"/>
              <w:rPr>
                <w:rFonts w:ascii="Times New Roman" w:hAnsi="Times New Roman" w:cs="Times New Roman"/>
                <w:color w:val="262626"/>
                <w:sz w:val="24"/>
                <w:szCs w:val="24"/>
                <w:lang w:val="ky-KG"/>
              </w:rPr>
            </w:pPr>
            <w:r w:rsidRPr="006E5C60">
              <w:rPr>
                <w:rFonts w:ascii="Times New Roman" w:hAnsi="Times New Roman" w:cs="Times New Roman"/>
                <w:color w:val="262626"/>
                <w:sz w:val="24"/>
                <w:szCs w:val="24"/>
                <w:lang w:val="ky-KG"/>
              </w:rPr>
              <w:t xml:space="preserve"> Примение азота, фосфора, аммиака и солей аммония. Применение азотных  и фосфорных кислот и их солей,  минеральных удобрений. Применение минеральных удобрений. </w:t>
            </w:r>
          </w:p>
          <w:p w:rsidR="0074560C" w:rsidRPr="006E5C60" w:rsidRDefault="0074560C" w:rsidP="006E5C60">
            <w:pPr>
              <w:spacing w:after="0" w:line="240" w:lineRule="auto"/>
              <w:jc w:val="both"/>
              <w:rPr>
                <w:rFonts w:ascii="Times New Roman" w:hAnsi="Times New Roman" w:cs="Times New Roman"/>
                <w:color w:val="262626"/>
                <w:sz w:val="24"/>
                <w:szCs w:val="24"/>
              </w:rPr>
            </w:pPr>
            <w:r w:rsidRPr="006E5C60">
              <w:rPr>
                <w:rFonts w:ascii="Times New Roman" w:hAnsi="Times New Roman" w:cs="Times New Roman"/>
                <w:color w:val="262626"/>
                <w:sz w:val="24"/>
                <w:szCs w:val="24"/>
                <w:lang w:val="ky-KG"/>
              </w:rPr>
              <w:t xml:space="preserve">Применение оксидов углерода (II, IV), угольной кислоты и ее солей (карбонаты), кремния, оксида кремния, кремниевой кислоты и ее солей (силикаты). </w:t>
            </w:r>
          </w:p>
          <w:p w:rsidR="0074560C" w:rsidRPr="006E5C60" w:rsidRDefault="0074560C" w:rsidP="006E5C60">
            <w:pPr>
              <w:spacing w:after="0" w:line="240" w:lineRule="auto"/>
              <w:jc w:val="both"/>
              <w:rPr>
                <w:rFonts w:ascii="Times New Roman" w:hAnsi="Times New Roman" w:cs="Times New Roman"/>
                <w:sz w:val="24"/>
                <w:szCs w:val="24"/>
              </w:rPr>
            </w:pPr>
          </w:p>
        </w:tc>
      </w:tr>
    </w:tbl>
    <w:p w:rsidR="0074560C" w:rsidRPr="006E5C60" w:rsidRDefault="0074560C" w:rsidP="006E5C60">
      <w:pPr>
        <w:spacing w:after="0" w:line="240" w:lineRule="auto"/>
        <w:ind w:firstLine="567"/>
        <w:jc w:val="both"/>
        <w:rPr>
          <w:rFonts w:ascii="Times New Roman" w:hAnsi="Times New Roman" w:cs="Times New Roman"/>
          <w:b/>
          <w:color w:val="0D0D0D"/>
          <w:sz w:val="24"/>
          <w:szCs w:val="24"/>
          <w:lang w:val="ky-KG"/>
        </w:rPr>
      </w:pPr>
    </w:p>
    <w:p w:rsidR="0074560C" w:rsidRPr="006E5C60" w:rsidRDefault="0074560C" w:rsidP="006E5C60">
      <w:pPr>
        <w:spacing w:after="0" w:line="240" w:lineRule="auto"/>
        <w:ind w:firstLine="567"/>
        <w:jc w:val="both"/>
        <w:rPr>
          <w:rFonts w:ascii="Times New Roman" w:hAnsi="Times New Roman" w:cs="Times New Roman"/>
          <w:b/>
          <w:sz w:val="24"/>
          <w:szCs w:val="24"/>
          <w:lang w:val="ky-KG"/>
        </w:rPr>
      </w:pPr>
      <w:r w:rsidRPr="006E5C60">
        <w:rPr>
          <w:rFonts w:ascii="Times New Roman" w:hAnsi="Times New Roman" w:cs="Times New Roman"/>
          <w:b/>
          <w:color w:val="0D0D0D"/>
          <w:sz w:val="24"/>
          <w:szCs w:val="24"/>
          <w:lang w:val="ky-KG"/>
        </w:rPr>
        <w:tab/>
      </w:r>
      <w:r w:rsidRPr="006E5C60">
        <w:rPr>
          <w:rFonts w:ascii="Times New Roman" w:hAnsi="Times New Roman" w:cs="Times New Roman"/>
          <w:b/>
          <w:color w:val="0D0D0D"/>
          <w:sz w:val="24"/>
          <w:szCs w:val="24"/>
          <w:lang w:val="ky-KG"/>
        </w:rPr>
        <w:tab/>
      </w:r>
      <w:r w:rsidRPr="006E5C60">
        <w:rPr>
          <w:rFonts w:ascii="Times New Roman" w:hAnsi="Times New Roman" w:cs="Times New Roman"/>
          <w:b/>
          <w:color w:val="0D0D0D"/>
          <w:sz w:val="24"/>
          <w:szCs w:val="24"/>
          <w:lang w:val="ky-KG"/>
        </w:rPr>
        <w:tab/>
      </w:r>
      <w:r w:rsidRPr="006E5C60">
        <w:rPr>
          <w:rFonts w:ascii="Times New Roman" w:hAnsi="Times New Roman" w:cs="Times New Roman"/>
          <w:b/>
          <w:sz w:val="24"/>
          <w:szCs w:val="24"/>
          <w:lang w:val="ky-KG"/>
        </w:rPr>
        <w:t>2.6. Межпредметные связи.</w:t>
      </w:r>
    </w:p>
    <w:p w:rsidR="0074560C" w:rsidRPr="006E5C60" w:rsidRDefault="0074560C" w:rsidP="006E5C60">
      <w:pPr>
        <w:spacing w:after="0" w:line="240" w:lineRule="auto"/>
        <w:ind w:firstLine="708"/>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Межпредметная связь является дидактическим условием для развития учебного процесса и его функций. Наряду с химией другие предметные учебные материалы  координируются через межпредную связь в строгой структурной системе и  осуществляются  в содержательном  линиях. При использовании межпредметной связи прикладной и научный уровень усвоенных материалов увеличивается; дидактические единицы образования упрочняются; у учащихся в свою очередь формируютя общие знания и навыки. Межпредметная связь  влияет на  системность знаний через ключевые и предметные компетентности. В объеме других предметов  и предметом  химией некоторые учебные материалы повторяются.  При изучении этих учебных материалов у учащихся формируются химические, биологические, физические, географические понятия. Химия наряду с другими естественнонаучными предметами служит для создания благоприятных условий существования человека. При усвоении межпредметных понятий, учащиеся должны приобрести  дополнительные следующие умения:</w:t>
      </w: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 xml:space="preserve">Некогнитвные умения: </w:t>
      </w:r>
    </w:p>
    <w:p w:rsidR="0074560C" w:rsidRPr="006E5C60" w:rsidRDefault="0074560C" w:rsidP="00CF4C05">
      <w:pPr>
        <w:numPr>
          <w:ilvl w:val="0"/>
          <w:numId w:val="39"/>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социальные и эмоциональные умения;</w:t>
      </w:r>
    </w:p>
    <w:p w:rsidR="0074560C" w:rsidRPr="006E5C60" w:rsidRDefault="0074560C" w:rsidP="00CF4C05">
      <w:pPr>
        <w:numPr>
          <w:ilvl w:val="0"/>
          <w:numId w:val="39"/>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способность  к познанию;</w:t>
      </w:r>
    </w:p>
    <w:p w:rsidR="0074560C" w:rsidRPr="006E5C60" w:rsidRDefault="0074560C" w:rsidP="00CF4C05">
      <w:pPr>
        <w:numPr>
          <w:ilvl w:val="0"/>
          <w:numId w:val="39"/>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умение думать самостоятельно. </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 xml:space="preserve">Социальные и эмоциональные умения, </w:t>
      </w:r>
      <w:r w:rsidRPr="006E5C60">
        <w:rPr>
          <w:rFonts w:ascii="Times New Roman" w:hAnsi="Times New Roman" w:cs="Times New Roman"/>
          <w:sz w:val="24"/>
          <w:szCs w:val="24"/>
          <w:lang w:val="ky-KG"/>
        </w:rPr>
        <w:t>эти умения выражаются следующими способностями:</w:t>
      </w:r>
    </w:p>
    <w:p w:rsidR="0074560C" w:rsidRPr="006E5C60" w:rsidRDefault="0074560C" w:rsidP="00CF4C05">
      <w:pPr>
        <w:numPr>
          <w:ilvl w:val="0"/>
          <w:numId w:val="40"/>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 умение работать  в группах;</w:t>
      </w:r>
    </w:p>
    <w:p w:rsidR="0074560C" w:rsidRPr="006E5C60" w:rsidRDefault="0074560C" w:rsidP="00CF4C05">
      <w:pPr>
        <w:numPr>
          <w:ilvl w:val="0"/>
          <w:numId w:val="40"/>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взаимообмен  с  другими   (идеи, вещи и т.д.);</w:t>
      </w:r>
    </w:p>
    <w:p w:rsidR="0074560C" w:rsidRPr="006E5C60" w:rsidRDefault="0074560C" w:rsidP="00CF4C05">
      <w:pPr>
        <w:numPr>
          <w:ilvl w:val="0"/>
          <w:numId w:val="40"/>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уважение других;</w:t>
      </w:r>
    </w:p>
    <w:p w:rsidR="0074560C" w:rsidRPr="006E5C60" w:rsidRDefault="0074560C" w:rsidP="00CF4C05">
      <w:pPr>
        <w:numPr>
          <w:ilvl w:val="0"/>
          <w:numId w:val="40"/>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владение управленческими качествами (лидерство);</w:t>
      </w:r>
    </w:p>
    <w:p w:rsidR="0074560C" w:rsidRPr="006E5C60" w:rsidRDefault="0074560C" w:rsidP="00CF4C05">
      <w:pPr>
        <w:numPr>
          <w:ilvl w:val="0"/>
          <w:numId w:val="40"/>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чувство ответственности для сохранения   стабильных условий  окружающей среды;</w:t>
      </w:r>
    </w:p>
    <w:p w:rsidR="0074560C" w:rsidRPr="006E5C60" w:rsidRDefault="0074560C" w:rsidP="00CF4C05">
      <w:pPr>
        <w:numPr>
          <w:ilvl w:val="0"/>
          <w:numId w:val="40"/>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самодоверие;</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b/>
          <w:sz w:val="24"/>
          <w:szCs w:val="24"/>
          <w:lang w:val="ky-KG"/>
        </w:rPr>
        <w:lastRenderedPageBreak/>
        <w:t xml:space="preserve">Способность познания – </w:t>
      </w:r>
      <w:r w:rsidRPr="006E5C60">
        <w:rPr>
          <w:rFonts w:ascii="Times New Roman" w:hAnsi="Times New Roman" w:cs="Times New Roman"/>
          <w:sz w:val="24"/>
          <w:szCs w:val="24"/>
          <w:lang w:val="ky-KG"/>
        </w:rPr>
        <w:t>показывает следующие умения:</w:t>
      </w:r>
    </w:p>
    <w:p w:rsidR="0074560C" w:rsidRPr="006E5C60" w:rsidRDefault="0074560C" w:rsidP="00CF4C05">
      <w:pPr>
        <w:numPr>
          <w:ilvl w:val="0"/>
          <w:numId w:val="41"/>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распределение времени для познания;</w:t>
      </w:r>
    </w:p>
    <w:p w:rsidR="0074560C" w:rsidRPr="006E5C60" w:rsidRDefault="0074560C" w:rsidP="00CF4C05">
      <w:pPr>
        <w:numPr>
          <w:ilvl w:val="0"/>
          <w:numId w:val="41"/>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запись необходимых понятий;</w:t>
      </w:r>
    </w:p>
    <w:p w:rsidR="0074560C" w:rsidRPr="006E5C60" w:rsidRDefault="0074560C" w:rsidP="00CF4C05">
      <w:pPr>
        <w:numPr>
          <w:ilvl w:val="0"/>
          <w:numId w:val="41"/>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самооценка;</w:t>
      </w:r>
    </w:p>
    <w:p w:rsidR="0074560C" w:rsidRPr="006E5C60" w:rsidRDefault="0074560C" w:rsidP="00CF4C05">
      <w:pPr>
        <w:numPr>
          <w:ilvl w:val="0"/>
          <w:numId w:val="41"/>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выполнение ролей;</w:t>
      </w:r>
    </w:p>
    <w:p w:rsidR="0074560C" w:rsidRPr="006E5C60" w:rsidRDefault="0074560C" w:rsidP="00CF4C05">
      <w:pPr>
        <w:numPr>
          <w:ilvl w:val="0"/>
          <w:numId w:val="41"/>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самостоятельное изучение предмета.</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b/>
          <w:sz w:val="24"/>
          <w:szCs w:val="24"/>
          <w:lang w:val="ky-KG"/>
        </w:rPr>
        <w:t xml:space="preserve">Умение думать самостоятельно – </w:t>
      </w:r>
      <w:r w:rsidRPr="006E5C60">
        <w:rPr>
          <w:rFonts w:ascii="Times New Roman" w:hAnsi="Times New Roman" w:cs="Times New Roman"/>
          <w:sz w:val="24"/>
          <w:szCs w:val="24"/>
          <w:lang w:val="ky-KG"/>
        </w:rPr>
        <w:t>осущуествляется следующими способностями:</w:t>
      </w:r>
    </w:p>
    <w:p w:rsidR="0074560C" w:rsidRPr="006E5C60" w:rsidRDefault="0074560C" w:rsidP="00CF4C05">
      <w:pPr>
        <w:numPr>
          <w:ilvl w:val="0"/>
          <w:numId w:val="42"/>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участие в дискуссиях;</w:t>
      </w:r>
    </w:p>
    <w:p w:rsidR="0074560C" w:rsidRPr="006E5C60" w:rsidRDefault="0074560C" w:rsidP="00CF4C05">
      <w:pPr>
        <w:numPr>
          <w:ilvl w:val="0"/>
          <w:numId w:val="42"/>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формирование мнений;</w:t>
      </w:r>
    </w:p>
    <w:p w:rsidR="0074560C" w:rsidRPr="006E5C60" w:rsidRDefault="0074560C" w:rsidP="00CF4C05">
      <w:pPr>
        <w:numPr>
          <w:ilvl w:val="0"/>
          <w:numId w:val="42"/>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последовательное высказывание мнений,  использование фактов. </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У учащихся развивается интерес к новейшим наукам и технологиям (нанотехнология и т.д.), используя выше указанные межпредметные связи. В школах изучение особенностей строения естественнонаучных  предметов  совпадает </w:t>
      </w:r>
      <w:r w:rsidRPr="006E5C60">
        <w:rPr>
          <w:rFonts w:ascii="Times New Roman" w:hAnsi="Times New Roman" w:cs="Times New Roman"/>
          <w:b/>
          <w:sz w:val="24"/>
          <w:szCs w:val="24"/>
          <w:lang w:val="ky-KG"/>
        </w:rPr>
        <w:t>с классификацией</w:t>
      </w:r>
      <w:r w:rsidRPr="006E5C60">
        <w:rPr>
          <w:rFonts w:ascii="Times New Roman" w:hAnsi="Times New Roman" w:cs="Times New Roman"/>
          <w:sz w:val="24"/>
          <w:szCs w:val="24"/>
          <w:lang w:val="ky-KG"/>
        </w:rPr>
        <w:t xml:space="preserve"> </w:t>
      </w:r>
      <w:r w:rsidRPr="006E5C60">
        <w:rPr>
          <w:rFonts w:ascii="Times New Roman" w:hAnsi="Times New Roman" w:cs="Times New Roman"/>
          <w:b/>
          <w:sz w:val="24"/>
          <w:szCs w:val="24"/>
          <w:lang w:val="ky-KG"/>
        </w:rPr>
        <w:t>межпредметных связей</w:t>
      </w:r>
      <w:r w:rsidRPr="006E5C60">
        <w:rPr>
          <w:rFonts w:ascii="Times New Roman" w:hAnsi="Times New Roman" w:cs="Times New Roman"/>
          <w:sz w:val="24"/>
          <w:szCs w:val="24"/>
          <w:lang w:val="ky-KG"/>
        </w:rPr>
        <w:t>. Это показано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5783"/>
      </w:tblGrid>
      <w:tr w:rsidR="0074560C" w:rsidRPr="006E5C60" w:rsidTr="00EA1F20">
        <w:trPr>
          <w:trHeight w:val="410"/>
        </w:trPr>
        <w:tc>
          <w:tcPr>
            <w:tcW w:w="4219"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Основная  классификация</w:t>
            </w:r>
          </w:p>
        </w:tc>
        <w:tc>
          <w:tcPr>
            <w:tcW w:w="5792"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Виды межпредметных связей</w:t>
            </w:r>
          </w:p>
        </w:tc>
      </w:tr>
      <w:tr w:rsidR="0074560C" w:rsidRPr="006E5C60" w:rsidTr="00EA1F20">
        <w:trPr>
          <w:trHeight w:val="1229"/>
        </w:trPr>
        <w:tc>
          <w:tcPr>
            <w:tcW w:w="4219"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Время изучения учебных материалов </w:t>
            </w:r>
          </w:p>
        </w:tc>
        <w:tc>
          <w:tcPr>
            <w:tcW w:w="5792" w:type="dxa"/>
            <w:shd w:val="clear" w:color="auto" w:fill="auto"/>
          </w:tcPr>
          <w:p w:rsidR="0074560C" w:rsidRPr="006E5C60" w:rsidRDefault="0074560C" w:rsidP="00CF4C05">
            <w:pPr>
              <w:numPr>
                <w:ilvl w:val="0"/>
                <w:numId w:val="43"/>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предварительное;</w:t>
            </w:r>
          </w:p>
          <w:p w:rsidR="0074560C" w:rsidRPr="006E5C60" w:rsidRDefault="0074560C" w:rsidP="00CF4C05">
            <w:pPr>
              <w:numPr>
                <w:ilvl w:val="0"/>
                <w:numId w:val="43"/>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сопрводительное;</w:t>
            </w:r>
          </w:p>
          <w:p w:rsidR="0074560C" w:rsidRPr="006E5C60" w:rsidRDefault="0074560C" w:rsidP="00CF4C05">
            <w:pPr>
              <w:numPr>
                <w:ilvl w:val="0"/>
                <w:numId w:val="43"/>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перспективное;</w:t>
            </w:r>
          </w:p>
        </w:tc>
      </w:tr>
      <w:tr w:rsidR="0074560C" w:rsidRPr="006E5C60" w:rsidTr="00EA1F20">
        <w:trPr>
          <w:trHeight w:val="2902"/>
        </w:trPr>
        <w:tc>
          <w:tcPr>
            <w:tcW w:w="4219"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Структура изучения учебных материалов</w:t>
            </w:r>
          </w:p>
        </w:tc>
        <w:tc>
          <w:tcPr>
            <w:tcW w:w="5792" w:type="dxa"/>
            <w:shd w:val="clear" w:color="auto" w:fill="auto"/>
          </w:tcPr>
          <w:p w:rsidR="0074560C" w:rsidRPr="006E5C60" w:rsidRDefault="0074560C" w:rsidP="00CF4C05">
            <w:pPr>
              <w:numPr>
                <w:ilvl w:val="0"/>
                <w:numId w:val="44"/>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на основе фактов;</w:t>
            </w:r>
          </w:p>
          <w:p w:rsidR="0074560C" w:rsidRPr="006E5C60" w:rsidRDefault="0074560C" w:rsidP="00CF4C05">
            <w:pPr>
              <w:numPr>
                <w:ilvl w:val="0"/>
                <w:numId w:val="44"/>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на основе понятий;</w:t>
            </w:r>
          </w:p>
          <w:p w:rsidR="0074560C" w:rsidRPr="006E5C60" w:rsidRDefault="0074560C" w:rsidP="00CF4C05">
            <w:pPr>
              <w:numPr>
                <w:ilvl w:val="0"/>
                <w:numId w:val="44"/>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на основе законов;</w:t>
            </w:r>
          </w:p>
          <w:p w:rsidR="0074560C" w:rsidRPr="006E5C60" w:rsidRDefault="0074560C" w:rsidP="00CF4C05">
            <w:pPr>
              <w:numPr>
                <w:ilvl w:val="0"/>
                <w:numId w:val="44"/>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на основе теорий;</w:t>
            </w:r>
          </w:p>
          <w:p w:rsidR="0074560C" w:rsidRPr="006E5C60" w:rsidRDefault="0074560C" w:rsidP="00CF4C05">
            <w:pPr>
              <w:numPr>
                <w:ilvl w:val="0"/>
                <w:numId w:val="44"/>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на основе прикладных вопросов;</w:t>
            </w:r>
          </w:p>
          <w:p w:rsidR="0074560C" w:rsidRPr="006E5C60" w:rsidRDefault="0074560C" w:rsidP="00CF4C05">
            <w:pPr>
              <w:numPr>
                <w:ilvl w:val="0"/>
                <w:numId w:val="44"/>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на основе использования методов исследования естественных наук;</w:t>
            </w:r>
          </w:p>
        </w:tc>
      </w:tr>
      <w:tr w:rsidR="0074560C" w:rsidRPr="006E5C60" w:rsidTr="00EA1F20">
        <w:trPr>
          <w:trHeight w:val="1247"/>
        </w:trPr>
        <w:tc>
          <w:tcPr>
            <w:tcW w:w="4219"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Пути усвоения умений и навыков</w:t>
            </w:r>
          </w:p>
        </w:tc>
        <w:tc>
          <w:tcPr>
            <w:tcW w:w="5792" w:type="dxa"/>
            <w:shd w:val="clear" w:color="auto" w:fill="auto"/>
          </w:tcPr>
          <w:p w:rsidR="0074560C" w:rsidRPr="006E5C60" w:rsidRDefault="0074560C" w:rsidP="00CF4C05">
            <w:pPr>
              <w:numPr>
                <w:ilvl w:val="0"/>
                <w:numId w:val="45"/>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репродуктивный;</w:t>
            </w:r>
          </w:p>
          <w:p w:rsidR="0074560C" w:rsidRPr="006E5C60" w:rsidRDefault="0074560C" w:rsidP="00CF4C05">
            <w:pPr>
              <w:numPr>
                <w:ilvl w:val="0"/>
                <w:numId w:val="45"/>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исследовательский (продуктивный);</w:t>
            </w:r>
          </w:p>
          <w:p w:rsidR="0074560C" w:rsidRPr="006E5C60" w:rsidRDefault="0074560C" w:rsidP="00CF4C05">
            <w:pPr>
              <w:numPr>
                <w:ilvl w:val="0"/>
                <w:numId w:val="45"/>
              </w:numPr>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творческий (креативный).</w:t>
            </w:r>
          </w:p>
        </w:tc>
      </w:tr>
    </w:tbl>
    <w:p w:rsidR="0074560C" w:rsidRPr="006E5C60" w:rsidRDefault="0074560C" w:rsidP="006E5C60">
      <w:pPr>
        <w:spacing w:after="0" w:line="240" w:lineRule="auto"/>
        <w:jc w:val="both"/>
        <w:rPr>
          <w:rFonts w:ascii="Times New Roman" w:hAnsi="Times New Roman" w:cs="Times New Roman"/>
          <w:sz w:val="24"/>
          <w:szCs w:val="24"/>
          <w:lang w:val="ky-KG"/>
        </w:rPr>
      </w:pP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Для конкретизации данного элемента, в стандарте предлагается следующая матрица межпредметных связей  учебных предметов и их некоторые основы.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035"/>
        <w:gridCol w:w="2062"/>
        <w:gridCol w:w="2024"/>
        <w:gridCol w:w="1962"/>
      </w:tblGrid>
      <w:tr w:rsidR="0074560C" w:rsidRPr="006E5C60" w:rsidTr="00EA1F20">
        <w:tc>
          <w:tcPr>
            <w:tcW w:w="2084"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Разделы и темы  учебного предмета</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Химия 8 класс</w:t>
            </w:r>
          </w:p>
        </w:tc>
        <w:tc>
          <w:tcPr>
            <w:tcW w:w="2084"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Естествознание </w:t>
            </w:r>
          </w:p>
        </w:tc>
        <w:tc>
          <w:tcPr>
            <w:tcW w:w="2084"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Физическая география </w:t>
            </w:r>
          </w:p>
        </w:tc>
        <w:tc>
          <w:tcPr>
            <w:tcW w:w="2085"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Биология </w:t>
            </w:r>
          </w:p>
        </w:tc>
        <w:tc>
          <w:tcPr>
            <w:tcW w:w="2085"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Химия </w:t>
            </w:r>
          </w:p>
        </w:tc>
      </w:tr>
      <w:tr w:rsidR="0074560C" w:rsidRPr="006E5C60" w:rsidTr="00EA1F20">
        <w:tc>
          <w:tcPr>
            <w:tcW w:w="2084"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1. Что изучает предмет химии?</w:t>
            </w:r>
          </w:p>
        </w:tc>
        <w:tc>
          <w:tcPr>
            <w:tcW w:w="2084"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Химия изучает явления живой и неживой природы (вещество и тело).</w:t>
            </w:r>
          </w:p>
        </w:tc>
        <w:tc>
          <w:tcPr>
            <w:tcW w:w="2084"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Распространение минеральных богатств (веществ) в природе.</w:t>
            </w:r>
          </w:p>
        </w:tc>
        <w:tc>
          <w:tcPr>
            <w:tcW w:w="2085"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Изучает существование растительного и животного мира (обмен веществ в организме).</w:t>
            </w:r>
          </w:p>
        </w:tc>
        <w:tc>
          <w:tcPr>
            <w:tcW w:w="2085"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Химия – изучает состав, строение, химические свойтсва веществ.</w:t>
            </w:r>
          </w:p>
        </w:tc>
      </w:tr>
    </w:tbl>
    <w:p w:rsidR="0074560C" w:rsidRPr="006E5C60" w:rsidRDefault="0074560C" w:rsidP="006E5C60">
      <w:pPr>
        <w:spacing w:after="0" w:line="240" w:lineRule="auto"/>
        <w:jc w:val="both"/>
        <w:rPr>
          <w:rFonts w:ascii="Times New Roman" w:hAnsi="Times New Roman" w:cs="Times New Roman"/>
          <w:sz w:val="24"/>
          <w:szCs w:val="24"/>
          <w:lang w:val="ky-KG"/>
        </w:rPr>
      </w:pP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ky-KG"/>
        </w:rPr>
        <w:lastRenderedPageBreak/>
        <w:t xml:space="preserve">Выше указанная таблица составлена по теме </w:t>
      </w:r>
      <w:r w:rsidRPr="006E5C60">
        <w:rPr>
          <w:rFonts w:ascii="Times New Roman" w:hAnsi="Times New Roman" w:cs="Times New Roman"/>
          <w:sz w:val="24"/>
          <w:szCs w:val="24"/>
        </w:rPr>
        <w:t>«</w:t>
      </w:r>
      <w:r w:rsidRPr="006E5C60">
        <w:rPr>
          <w:rFonts w:ascii="Times New Roman" w:hAnsi="Times New Roman" w:cs="Times New Roman"/>
          <w:sz w:val="24"/>
          <w:szCs w:val="24"/>
          <w:lang w:val="ky-KG"/>
        </w:rPr>
        <w:t>Вещество</w:t>
      </w:r>
      <w:r w:rsidRPr="006E5C60">
        <w:rPr>
          <w:rFonts w:ascii="Times New Roman" w:hAnsi="Times New Roman" w:cs="Times New Roman"/>
          <w:sz w:val="24"/>
          <w:szCs w:val="24"/>
        </w:rPr>
        <w:t>».</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lang w:val="ky-KG"/>
        </w:rPr>
        <w:t>Кодировка ожидаемых результатов при обучении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479"/>
        <w:gridCol w:w="2504"/>
        <w:gridCol w:w="2504"/>
      </w:tblGrid>
      <w:tr w:rsidR="0074560C" w:rsidRPr="006E5C60" w:rsidTr="00EA1F20">
        <w:tc>
          <w:tcPr>
            <w:tcW w:w="2605" w:type="dxa"/>
            <w:shd w:val="clear" w:color="auto" w:fill="auto"/>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Например:</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8.1.1.1. – это: </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«8»- </w:t>
            </w:r>
            <w:r w:rsidRPr="006E5C60">
              <w:rPr>
                <w:rFonts w:ascii="Times New Roman" w:hAnsi="Times New Roman" w:cs="Times New Roman"/>
                <w:sz w:val="24"/>
                <w:szCs w:val="24"/>
              </w:rPr>
              <w:t>восьмой класс;</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«1»- </w:t>
            </w:r>
            <w:r w:rsidRPr="006E5C60">
              <w:rPr>
                <w:rFonts w:ascii="Times New Roman" w:hAnsi="Times New Roman" w:cs="Times New Roman"/>
                <w:sz w:val="24"/>
                <w:szCs w:val="24"/>
              </w:rPr>
              <w:t xml:space="preserve">содержательная линия </w:t>
            </w:r>
            <w:r w:rsidRPr="006E5C60">
              <w:rPr>
                <w:rFonts w:ascii="Times New Roman" w:hAnsi="Times New Roman" w:cs="Times New Roman"/>
                <w:b/>
                <w:sz w:val="24"/>
                <w:szCs w:val="24"/>
              </w:rPr>
              <w:t>«Метод познания»;</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«1»- </w:t>
            </w:r>
            <w:r w:rsidRPr="006E5C60">
              <w:rPr>
                <w:rFonts w:ascii="Times New Roman" w:hAnsi="Times New Roman" w:cs="Times New Roman"/>
                <w:sz w:val="24"/>
                <w:szCs w:val="24"/>
              </w:rPr>
              <w:t xml:space="preserve">компетентность </w:t>
            </w:r>
            <w:r w:rsidRPr="006E5C60">
              <w:rPr>
                <w:rFonts w:ascii="Times New Roman" w:hAnsi="Times New Roman" w:cs="Times New Roman"/>
                <w:b/>
                <w:sz w:val="24"/>
                <w:szCs w:val="24"/>
              </w:rPr>
              <w:t>«(Распознавание и постановка научных вопросов)»;</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«1»-</w:t>
            </w:r>
            <w:r w:rsidRPr="006E5C60">
              <w:rPr>
                <w:rFonts w:ascii="Times New Roman" w:hAnsi="Times New Roman" w:cs="Times New Roman"/>
                <w:sz w:val="24"/>
                <w:szCs w:val="24"/>
              </w:rPr>
              <w:t xml:space="preserve"> ожидаемый результат.</w:t>
            </w:r>
          </w:p>
        </w:tc>
        <w:tc>
          <w:tcPr>
            <w:tcW w:w="2605" w:type="dxa"/>
            <w:shd w:val="clear" w:color="auto" w:fill="auto"/>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Например:</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rPr>
              <w:t>8.2.2.2. – это:</w:t>
            </w:r>
            <w:r w:rsidRPr="006E5C60">
              <w:rPr>
                <w:rFonts w:ascii="Times New Roman" w:hAnsi="Times New Roman" w:cs="Times New Roman"/>
                <w:b/>
                <w:sz w:val="24"/>
                <w:szCs w:val="24"/>
                <w:lang w:val="ky-KG"/>
              </w:rPr>
              <w:t xml:space="preserve"> </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«8» </w:t>
            </w:r>
            <w:r w:rsidRPr="006E5C60">
              <w:rPr>
                <w:rFonts w:ascii="Times New Roman" w:hAnsi="Times New Roman" w:cs="Times New Roman"/>
                <w:b/>
                <w:sz w:val="24"/>
                <w:szCs w:val="24"/>
                <w:lang w:val="ky-KG"/>
              </w:rPr>
              <w:t xml:space="preserve">-  </w:t>
            </w:r>
            <w:r w:rsidRPr="006E5C60">
              <w:rPr>
                <w:rFonts w:ascii="Times New Roman" w:hAnsi="Times New Roman" w:cs="Times New Roman"/>
                <w:sz w:val="24"/>
                <w:szCs w:val="24"/>
                <w:lang w:val="ky-KG"/>
              </w:rPr>
              <w:t>восьмой класс;</w:t>
            </w:r>
            <w:r w:rsidRPr="006E5C60">
              <w:rPr>
                <w:rFonts w:ascii="Times New Roman" w:hAnsi="Times New Roman" w:cs="Times New Roman"/>
                <w:b/>
                <w:sz w:val="24"/>
                <w:szCs w:val="24"/>
                <w:lang w:val="ky-KG"/>
              </w:rPr>
              <w:t xml:space="preserve"> </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«2» - </w:t>
            </w:r>
            <w:r w:rsidRPr="006E5C60">
              <w:rPr>
                <w:rFonts w:ascii="Times New Roman" w:hAnsi="Times New Roman" w:cs="Times New Roman"/>
                <w:sz w:val="24"/>
                <w:szCs w:val="24"/>
                <w:lang w:val="ky-KG"/>
              </w:rPr>
              <w:t xml:space="preserve">содержательная линия </w:t>
            </w:r>
            <w:r w:rsidRPr="006E5C60">
              <w:rPr>
                <w:rFonts w:ascii="Times New Roman" w:hAnsi="Times New Roman" w:cs="Times New Roman"/>
                <w:b/>
                <w:sz w:val="24"/>
                <w:szCs w:val="24"/>
                <w:lang w:val="ky-KG"/>
              </w:rPr>
              <w:t>“Вещество”</w:t>
            </w:r>
            <w:r w:rsidRPr="006E5C60">
              <w:rPr>
                <w:rFonts w:ascii="Times New Roman" w:hAnsi="Times New Roman" w:cs="Times New Roman"/>
                <w:b/>
                <w:sz w:val="24"/>
                <w:szCs w:val="24"/>
              </w:rPr>
              <w:t>;</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 xml:space="preserve"> </w:t>
            </w:r>
            <w:r w:rsidRPr="006E5C60">
              <w:rPr>
                <w:rFonts w:ascii="Times New Roman" w:hAnsi="Times New Roman" w:cs="Times New Roman"/>
                <w:b/>
                <w:sz w:val="24"/>
                <w:szCs w:val="24"/>
              </w:rPr>
              <w:t xml:space="preserve">«2» -  </w:t>
            </w:r>
            <w:r w:rsidRPr="006E5C60">
              <w:rPr>
                <w:rFonts w:ascii="Times New Roman" w:hAnsi="Times New Roman" w:cs="Times New Roman"/>
                <w:sz w:val="24"/>
                <w:szCs w:val="24"/>
              </w:rPr>
              <w:t xml:space="preserve">компетентность </w:t>
            </w:r>
            <w:r w:rsidRPr="006E5C60">
              <w:rPr>
                <w:rFonts w:ascii="Times New Roman" w:hAnsi="Times New Roman" w:cs="Times New Roman"/>
                <w:b/>
                <w:sz w:val="24"/>
                <w:szCs w:val="24"/>
              </w:rPr>
              <w:t>«Научное объяснение явлений  и решение»</w:t>
            </w:r>
            <w:r w:rsidRPr="006E5C60">
              <w:rPr>
                <w:rFonts w:ascii="Times New Roman" w:hAnsi="Times New Roman" w:cs="Times New Roman"/>
                <w:b/>
                <w:sz w:val="24"/>
                <w:szCs w:val="24"/>
                <w:lang w:val="ky-KG"/>
              </w:rPr>
              <w:t xml:space="preserve">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«2» - </w:t>
            </w:r>
            <w:r w:rsidRPr="006E5C60">
              <w:rPr>
                <w:rFonts w:ascii="Times New Roman" w:hAnsi="Times New Roman" w:cs="Times New Roman"/>
                <w:sz w:val="24"/>
                <w:szCs w:val="24"/>
              </w:rPr>
              <w:t>ожидаемый результат.</w:t>
            </w:r>
          </w:p>
        </w:tc>
        <w:tc>
          <w:tcPr>
            <w:tcW w:w="2606" w:type="dxa"/>
            <w:shd w:val="clear" w:color="auto" w:fill="auto"/>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Например:</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8.3.3. 3. - это:</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«8» </w:t>
            </w:r>
            <w:r w:rsidRPr="006E5C60">
              <w:rPr>
                <w:rFonts w:ascii="Times New Roman" w:hAnsi="Times New Roman" w:cs="Times New Roman"/>
                <w:b/>
                <w:sz w:val="24"/>
                <w:szCs w:val="24"/>
                <w:lang w:val="ky-KG"/>
              </w:rPr>
              <w:t xml:space="preserve">-  </w:t>
            </w:r>
            <w:r w:rsidRPr="006E5C60">
              <w:rPr>
                <w:rFonts w:ascii="Times New Roman" w:hAnsi="Times New Roman" w:cs="Times New Roman"/>
                <w:sz w:val="24"/>
                <w:szCs w:val="24"/>
                <w:lang w:val="ky-KG"/>
              </w:rPr>
              <w:t>восьмой класс</w:t>
            </w:r>
            <w:r w:rsidRPr="006E5C60">
              <w:rPr>
                <w:rFonts w:ascii="Times New Roman" w:hAnsi="Times New Roman" w:cs="Times New Roman"/>
                <w:b/>
                <w:sz w:val="24"/>
                <w:szCs w:val="24"/>
                <w:lang w:val="ky-KG"/>
              </w:rPr>
              <w:t>;</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«3»-</w:t>
            </w:r>
            <w:r w:rsidRPr="006E5C60">
              <w:rPr>
                <w:rFonts w:ascii="Times New Roman" w:hAnsi="Times New Roman" w:cs="Times New Roman"/>
                <w:sz w:val="24"/>
                <w:szCs w:val="24"/>
                <w:lang w:val="ky-KG"/>
              </w:rPr>
              <w:t xml:space="preserve">содержательная линия </w:t>
            </w:r>
            <w:r w:rsidRPr="006E5C60">
              <w:rPr>
                <w:rFonts w:ascii="Times New Roman" w:hAnsi="Times New Roman" w:cs="Times New Roman"/>
                <w:b/>
                <w:sz w:val="24"/>
                <w:szCs w:val="24"/>
                <w:lang w:val="ky-KG"/>
              </w:rPr>
              <w:t>“Химическая реакция ”</w:t>
            </w:r>
            <w:r w:rsidRPr="006E5C60">
              <w:rPr>
                <w:rFonts w:ascii="Times New Roman" w:hAnsi="Times New Roman" w:cs="Times New Roman"/>
                <w:b/>
                <w:sz w:val="24"/>
                <w:szCs w:val="24"/>
              </w:rPr>
              <w:t xml:space="preserve"> ;</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lang w:val="ky-KG"/>
              </w:rPr>
              <w:t xml:space="preserve"> </w:t>
            </w:r>
            <w:r w:rsidRPr="006E5C60">
              <w:rPr>
                <w:rFonts w:ascii="Times New Roman" w:hAnsi="Times New Roman" w:cs="Times New Roman"/>
                <w:b/>
                <w:sz w:val="24"/>
                <w:szCs w:val="24"/>
              </w:rPr>
              <w:t xml:space="preserve"> «3» - </w:t>
            </w:r>
            <w:r w:rsidRPr="006E5C60">
              <w:rPr>
                <w:rFonts w:ascii="Times New Roman" w:hAnsi="Times New Roman" w:cs="Times New Roman"/>
                <w:sz w:val="24"/>
                <w:szCs w:val="24"/>
              </w:rPr>
              <w:t>компетентность</w:t>
            </w:r>
            <w:r w:rsidRPr="006E5C60">
              <w:rPr>
                <w:rFonts w:ascii="Times New Roman" w:hAnsi="Times New Roman" w:cs="Times New Roman"/>
                <w:b/>
                <w:sz w:val="24"/>
                <w:szCs w:val="24"/>
              </w:rPr>
              <w:t xml:space="preserve"> «Использование научных доказательств»;</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«3» – </w:t>
            </w:r>
            <w:r w:rsidRPr="006E5C60">
              <w:rPr>
                <w:rFonts w:ascii="Times New Roman" w:hAnsi="Times New Roman" w:cs="Times New Roman"/>
                <w:sz w:val="24"/>
                <w:szCs w:val="24"/>
              </w:rPr>
              <w:t>ожидаемый результат.</w:t>
            </w:r>
          </w:p>
        </w:tc>
        <w:tc>
          <w:tcPr>
            <w:tcW w:w="2606" w:type="dxa"/>
            <w:shd w:val="clear" w:color="auto" w:fill="auto"/>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Например:</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 xml:space="preserve">8.4.3. 4. - это: </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«8» </w:t>
            </w:r>
            <w:r w:rsidRPr="006E5C60">
              <w:rPr>
                <w:rFonts w:ascii="Times New Roman" w:hAnsi="Times New Roman" w:cs="Times New Roman"/>
                <w:b/>
                <w:sz w:val="24"/>
                <w:szCs w:val="24"/>
                <w:lang w:val="ky-KG"/>
              </w:rPr>
              <w:t xml:space="preserve">-  </w:t>
            </w:r>
            <w:r w:rsidRPr="006E5C60">
              <w:rPr>
                <w:rFonts w:ascii="Times New Roman" w:hAnsi="Times New Roman" w:cs="Times New Roman"/>
                <w:sz w:val="24"/>
                <w:szCs w:val="24"/>
                <w:lang w:val="ky-KG"/>
              </w:rPr>
              <w:t>восьмой класс;</w:t>
            </w:r>
            <w:r w:rsidRPr="006E5C60">
              <w:rPr>
                <w:rFonts w:ascii="Times New Roman" w:hAnsi="Times New Roman" w:cs="Times New Roman"/>
                <w:b/>
                <w:sz w:val="24"/>
                <w:szCs w:val="24"/>
                <w:lang w:val="ky-KG"/>
              </w:rPr>
              <w:t xml:space="preserve">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«4» -</w:t>
            </w:r>
            <w:r w:rsidRPr="006E5C60">
              <w:rPr>
                <w:rFonts w:ascii="Times New Roman" w:hAnsi="Times New Roman" w:cs="Times New Roman"/>
                <w:sz w:val="24"/>
                <w:szCs w:val="24"/>
              </w:rPr>
              <w:t xml:space="preserve"> </w:t>
            </w:r>
            <w:r w:rsidRPr="006E5C60">
              <w:rPr>
                <w:rFonts w:ascii="Times New Roman" w:hAnsi="Times New Roman" w:cs="Times New Roman"/>
                <w:sz w:val="24"/>
                <w:szCs w:val="24"/>
                <w:lang w:val="ky-KG"/>
              </w:rPr>
              <w:t xml:space="preserve">содержательная линия </w:t>
            </w:r>
            <w:r w:rsidRPr="006E5C60">
              <w:rPr>
                <w:rFonts w:ascii="Times New Roman" w:hAnsi="Times New Roman" w:cs="Times New Roman"/>
                <w:b/>
                <w:sz w:val="24"/>
                <w:szCs w:val="24"/>
              </w:rPr>
              <w:t>«Применение химии в жизни»</w:t>
            </w:r>
            <w:r w:rsidRPr="006E5C60">
              <w:rPr>
                <w:rFonts w:ascii="Times New Roman" w:hAnsi="Times New Roman" w:cs="Times New Roman"/>
                <w:b/>
                <w:sz w:val="24"/>
                <w:szCs w:val="24"/>
                <w:lang w:val="ky-KG"/>
              </w:rPr>
              <w:t>;</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«3» - </w:t>
            </w:r>
            <w:r w:rsidRPr="006E5C60">
              <w:rPr>
                <w:rFonts w:ascii="Times New Roman" w:hAnsi="Times New Roman" w:cs="Times New Roman"/>
                <w:sz w:val="24"/>
                <w:szCs w:val="24"/>
              </w:rPr>
              <w:t xml:space="preserve">компетентность </w:t>
            </w:r>
            <w:r w:rsidRPr="006E5C60">
              <w:rPr>
                <w:rFonts w:ascii="Times New Roman" w:hAnsi="Times New Roman" w:cs="Times New Roman"/>
                <w:b/>
                <w:sz w:val="24"/>
                <w:szCs w:val="24"/>
              </w:rPr>
              <w:t xml:space="preserve">«Использование научных доказательств»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«4» - </w:t>
            </w:r>
            <w:r w:rsidRPr="006E5C60">
              <w:rPr>
                <w:rFonts w:ascii="Times New Roman" w:hAnsi="Times New Roman" w:cs="Times New Roman"/>
                <w:sz w:val="24"/>
                <w:szCs w:val="24"/>
              </w:rPr>
              <w:t>ожидаемый результат.</w:t>
            </w:r>
          </w:p>
        </w:tc>
      </w:tr>
    </w:tbl>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В новом стандарте планируется обучение химии по классам и содержательным линиям на основе базового содержания через формирование предметных компетентностей и ожидаемых результатов. </w:t>
      </w: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3.Ожидамые результаты при обучении и оценивание.</w:t>
      </w: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3.1. Ожидаемые результаты и оценивание учащихся.</w:t>
      </w:r>
    </w:p>
    <w:p w:rsidR="0074560C" w:rsidRPr="006E5C60" w:rsidRDefault="0074560C" w:rsidP="006E5C60">
      <w:pPr>
        <w:spacing w:after="0" w:line="240" w:lineRule="auto"/>
        <w:jc w:val="both"/>
        <w:rPr>
          <w:rFonts w:ascii="Times New Roman" w:hAnsi="Times New Roman" w:cs="Times New Roman"/>
          <w:b/>
          <w:sz w:val="24"/>
          <w:szCs w:val="24"/>
        </w:rPr>
      </w:pPr>
    </w:p>
    <w:tbl>
      <w:tblPr>
        <w:tblW w:w="989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2590"/>
        <w:gridCol w:w="2878"/>
        <w:gridCol w:w="2879"/>
      </w:tblGrid>
      <w:tr w:rsidR="0074560C" w:rsidRPr="006E5C60" w:rsidTr="00EA1F20">
        <w:trPr>
          <w:trHeight w:val="1266"/>
        </w:trPr>
        <w:tc>
          <w:tcPr>
            <w:tcW w:w="1547" w:type="dxa"/>
            <w:vMerge w:val="restart"/>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Содержательные линии</w:t>
            </w: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1. Методы познания. </w:t>
            </w: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tc>
        <w:tc>
          <w:tcPr>
            <w:tcW w:w="2590" w:type="dxa"/>
            <w:vMerge w:val="restart"/>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lastRenderedPageBreak/>
              <w:t>Предметные компетентности</w:t>
            </w:r>
          </w:p>
          <w:p w:rsidR="0074560C" w:rsidRPr="006E5C60" w:rsidRDefault="0074560C" w:rsidP="006E5C60">
            <w:pPr>
              <w:spacing w:after="0" w:line="240" w:lineRule="auto"/>
              <w:jc w:val="both"/>
              <w:rPr>
                <w:rFonts w:ascii="Times New Roman" w:hAnsi="Times New Roman" w:cs="Times New Roman"/>
                <w:b/>
                <w:sz w:val="24"/>
                <w:szCs w:val="24"/>
              </w:rPr>
            </w:pPr>
          </w:p>
        </w:tc>
        <w:tc>
          <w:tcPr>
            <w:tcW w:w="5756" w:type="dxa"/>
            <w:gridSpan w:val="2"/>
            <w:tcBorders>
              <w:top w:val="single" w:sz="4" w:space="0" w:color="auto"/>
              <w:left w:val="single" w:sz="4" w:space="0" w:color="auto"/>
              <w:bottom w:val="single" w:sz="4" w:space="0" w:color="auto"/>
              <w:right w:val="single" w:sz="4" w:space="0" w:color="auto"/>
            </w:tcBorders>
            <w:hideMark/>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Результаты знаний по классам</w:t>
            </w:r>
          </w:p>
        </w:tc>
      </w:tr>
      <w:tr w:rsidR="0074560C" w:rsidRPr="006E5C60" w:rsidTr="00EA1F20">
        <w:trPr>
          <w:trHeight w:val="379"/>
        </w:trPr>
        <w:tc>
          <w:tcPr>
            <w:tcW w:w="1547" w:type="dxa"/>
            <w:vMerge/>
            <w:tcBorders>
              <w:top w:val="single" w:sz="4" w:space="0" w:color="auto"/>
              <w:left w:val="single" w:sz="4" w:space="0" w:color="auto"/>
              <w:bottom w:val="single" w:sz="4" w:space="0" w:color="auto"/>
              <w:right w:val="single" w:sz="4" w:space="0" w:color="auto"/>
            </w:tcBorders>
            <w:vAlign w:val="center"/>
            <w:hideMark/>
          </w:tcPr>
          <w:p w:rsidR="0074560C" w:rsidRPr="006E5C60" w:rsidRDefault="0074560C" w:rsidP="006E5C60">
            <w:pPr>
              <w:spacing w:after="0" w:line="240" w:lineRule="auto"/>
              <w:jc w:val="both"/>
              <w:rPr>
                <w:rFonts w:ascii="Times New Roman" w:hAnsi="Times New Roman" w:cs="Times New Roman"/>
                <w:b/>
                <w:sz w:val="24"/>
                <w:szCs w:val="24"/>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74560C" w:rsidRPr="006E5C60" w:rsidRDefault="0074560C" w:rsidP="006E5C60">
            <w:pPr>
              <w:spacing w:after="0" w:line="240" w:lineRule="auto"/>
              <w:jc w:val="both"/>
              <w:rPr>
                <w:rFonts w:ascii="Times New Roman" w:hAnsi="Times New Roman" w:cs="Times New Roman"/>
                <w:b/>
                <w:sz w:val="24"/>
                <w:szCs w:val="24"/>
              </w:rPr>
            </w:pPr>
          </w:p>
        </w:tc>
        <w:tc>
          <w:tcPr>
            <w:tcW w:w="2878" w:type="dxa"/>
            <w:tcBorders>
              <w:top w:val="single" w:sz="4" w:space="0" w:color="auto"/>
              <w:left w:val="single" w:sz="4" w:space="0" w:color="auto"/>
              <w:bottom w:val="single" w:sz="4" w:space="0" w:color="auto"/>
              <w:right w:val="single" w:sz="4" w:space="0" w:color="auto"/>
            </w:tcBorders>
            <w:hideMark/>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8-класс</w:t>
            </w:r>
          </w:p>
        </w:tc>
        <w:tc>
          <w:tcPr>
            <w:tcW w:w="2879" w:type="dxa"/>
            <w:tcBorders>
              <w:top w:val="single" w:sz="4" w:space="0" w:color="auto"/>
              <w:left w:val="single" w:sz="4" w:space="0" w:color="auto"/>
              <w:bottom w:val="single" w:sz="4" w:space="0" w:color="auto"/>
              <w:right w:val="single" w:sz="4" w:space="0" w:color="auto"/>
            </w:tcBorders>
            <w:hideMark/>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9-класс</w:t>
            </w:r>
          </w:p>
        </w:tc>
      </w:tr>
      <w:tr w:rsidR="0074560C" w:rsidRPr="006E5C60" w:rsidTr="00EA1F20">
        <w:trPr>
          <w:trHeight w:val="3094"/>
        </w:trPr>
        <w:tc>
          <w:tcPr>
            <w:tcW w:w="1547" w:type="dxa"/>
            <w:vMerge/>
            <w:tcBorders>
              <w:top w:val="single" w:sz="4" w:space="0" w:color="auto"/>
              <w:left w:val="single" w:sz="4" w:space="0" w:color="auto"/>
              <w:bottom w:val="single" w:sz="4" w:space="0" w:color="auto"/>
              <w:right w:val="single" w:sz="4" w:space="0" w:color="auto"/>
            </w:tcBorders>
            <w:vAlign w:val="center"/>
            <w:hideMark/>
          </w:tcPr>
          <w:p w:rsidR="0074560C" w:rsidRPr="006E5C60" w:rsidRDefault="0074560C" w:rsidP="006E5C60">
            <w:pPr>
              <w:spacing w:after="0" w:line="240" w:lineRule="auto"/>
              <w:jc w:val="both"/>
              <w:rPr>
                <w:rFonts w:ascii="Times New Roman" w:hAnsi="Times New Roman" w:cs="Times New Roman"/>
                <w:b/>
                <w:sz w:val="24"/>
                <w:szCs w:val="24"/>
              </w:rPr>
            </w:pPr>
          </w:p>
        </w:tc>
        <w:tc>
          <w:tcPr>
            <w:tcW w:w="2590" w:type="dxa"/>
            <w:tcBorders>
              <w:top w:val="single" w:sz="4" w:space="0" w:color="auto"/>
              <w:left w:val="single" w:sz="4" w:space="0" w:color="auto"/>
              <w:bottom w:val="single" w:sz="4" w:space="0" w:color="auto"/>
              <w:right w:val="single" w:sz="4" w:space="0" w:color="auto"/>
            </w:tcBorders>
          </w:tcPr>
          <w:p w:rsidR="0074560C" w:rsidRPr="006E5C60" w:rsidRDefault="0074560C" w:rsidP="00CF4C05">
            <w:pPr>
              <w:widowControl w:val="0"/>
              <w:numPr>
                <w:ilvl w:val="0"/>
                <w:numId w:val="36"/>
              </w:numPr>
              <w:autoSpaceDE w:val="0"/>
              <w:autoSpaceDN w:val="0"/>
              <w:adjustRightInd w:val="0"/>
              <w:spacing w:after="0" w:line="240" w:lineRule="auto"/>
              <w:ind w:left="0"/>
              <w:jc w:val="both"/>
              <w:rPr>
                <w:rFonts w:ascii="Times New Roman" w:hAnsi="Times New Roman" w:cs="Times New Roman"/>
                <w:b/>
                <w:sz w:val="24"/>
                <w:szCs w:val="24"/>
              </w:rPr>
            </w:pPr>
            <w:r w:rsidRPr="006E5C60">
              <w:rPr>
                <w:rFonts w:ascii="Times New Roman" w:hAnsi="Times New Roman" w:cs="Times New Roman"/>
                <w:b/>
                <w:sz w:val="24"/>
                <w:szCs w:val="24"/>
              </w:rPr>
              <w:t>1.</w:t>
            </w:r>
            <w:r w:rsidRPr="006E5C60">
              <w:rPr>
                <w:rFonts w:ascii="Times New Roman" w:hAnsi="Times New Roman" w:cs="Times New Roman"/>
                <w:b/>
                <w:sz w:val="24"/>
                <w:szCs w:val="24"/>
                <w:lang w:val="ky-KG"/>
              </w:rPr>
              <w:t>Познание и умение ставить научные вопросы</w:t>
            </w:r>
            <w:r w:rsidRPr="006E5C60">
              <w:rPr>
                <w:rFonts w:ascii="Times New Roman" w:hAnsi="Times New Roman" w:cs="Times New Roman"/>
                <w:b/>
                <w:sz w:val="24"/>
                <w:szCs w:val="24"/>
              </w:rPr>
              <w:t xml:space="preserve"> </w:t>
            </w: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lang w:val="ky-KG"/>
              </w:rPr>
              <w:t>2. Научное объяснение явлений.</w:t>
            </w:r>
          </w:p>
        </w:tc>
        <w:tc>
          <w:tcPr>
            <w:tcW w:w="2878"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sz w:val="24"/>
                <w:szCs w:val="24"/>
              </w:rPr>
              <w:t>8.1.1.1.  Умеет объяснять природные явления на основе атомно – молекулярного учения.</w:t>
            </w: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8.1.1.2.Может дать общую характеристику химическим элементам на основе периодической системы.</w:t>
            </w: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sz w:val="24"/>
                <w:szCs w:val="24"/>
              </w:rPr>
              <w:t>8.1.1.3. Умеет пользоваться информационными источниками при выполнении практической работы и решении задач</w:t>
            </w: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lastRenderedPageBreak/>
              <w:t>8. 1. 2. 1. Умеет слушать и обсудить мнение других при выполнении химических экспериментов и практических работ в группе</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8.1.2.2. Умеет применять полученные знания, умения, навыки в повседневной жизни и может реализовать в новых ситуациях.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8.1. 2.3.Для проведения химических экспериментов умеет обращаться с приборами, инструментами, реактивами</w:t>
            </w: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sz w:val="24"/>
                <w:szCs w:val="24"/>
              </w:rPr>
            </w:pPr>
          </w:p>
        </w:tc>
        <w:tc>
          <w:tcPr>
            <w:tcW w:w="2879"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lastRenderedPageBreak/>
              <w:t>9.1.1.1. Умеет объяснять природные явления на основе теории  электролитической диссоциации и положения элемента  в периодической системе..</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9. 1.1.2. Умеет дать общую характеристику химическим элементам и их соединениям по положению в периодической системе.  </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9.1.1.3. Владеет знаниями о производстве цветных металлов в Кыргызской Республике и может применять знания о них.</w:t>
            </w:r>
          </w:p>
          <w:p w:rsidR="0074560C" w:rsidRPr="006E5C60" w:rsidRDefault="0074560C" w:rsidP="006E5C60">
            <w:pPr>
              <w:spacing w:after="0" w:line="240" w:lineRule="auto"/>
              <w:jc w:val="both"/>
              <w:rPr>
                <w:rFonts w:ascii="Times New Roman" w:hAnsi="Times New Roman" w:cs="Times New Roman"/>
                <w:sz w:val="24"/>
                <w:szCs w:val="24"/>
                <w:lang w:val="ky-KG"/>
              </w:rPr>
            </w:pP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lastRenderedPageBreak/>
              <w:t xml:space="preserve">9. 1.2.1. Обладает общими сведениями о законе действия масс, об условиях  смещения равновесия,  знает принцип Ле – Шателье, теории электролитичес-кой диссоциации, о химии элементов, о понятии органических веществ на основе закономерностей протекания химических реакции.  </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9.1.2.2. Умеет применять знания о закономерностях протекания химических реакции при изучении концентрации растворов, электролиза  и  скорости химических реакций.</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9.1.2.3. Применяет знания о основных законах химии, закономерностях при изучении подгрупп элементов кислорода, азота, углерода.</w:t>
            </w:r>
          </w:p>
        </w:tc>
      </w:tr>
      <w:tr w:rsidR="0074560C" w:rsidRPr="006E5C60" w:rsidTr="00EA1F20">
        <w:trPr>
          <w:trHeight w:val="3133"/>
        </w:trPr>
        <w:tc>
          <w:tcPr>
            <w:tcW w:w="1547" w:type="dxa"/>
            <w:vMerge/>
            <w:tcBorders>
              <w:top w:val="single" w:sz="4" w:space="0" w:color="auto"/>
              <w:left w:val="single" w:sz="4" w:space="0" w:color="auto"/>
              <w:bottom w:val="single" w:sz="4" w:space="0" w:color="auto"/>
              <w:right w:val="single" w:sz="4" w:space="0" w:color="auto"/>
            </w:tcBorders>
            <w:vAlign w:val="center"/>
            <w:hideMark/>
          </w:tcPr>
          <w:p w:rsidR="0074560C" w:rsidRPr="006E5C60" w:rsidRDefault="0074560C" w:rsidP="006E5C60">
            <w:pPr>
              <w:spacing w:after="0" w:line="240" w:lineRule="auto"/>
              <w:jc w:val="both"/>
              <w:rPr>
                <w:rFonts w:ascii="Times New Roman" w:hAnsi="Times New Roman" w:cs="Times New Roman"/>
                <w:b/>
                <w:sz w:val="24"/>
                <w:szCs w:val="24"/>
              </w:rPr>
            </w:pPr>
          </w:p>
        </w:tc>
        <w:tc>
          <w:tcPr>
            <w:tcW w:w="2590" w:type="dxa"/>
            <w:tcBorders>
              <w:top w:val="nil"/>
              <w:left w:val="single" w:sz="4" w:space="0" w:color="auto"/>
              <w:bottom w:val="single" w:sz="4" w:space="0" w:color="auto"/>
              <w:right w:val="single" w:sz="4" w:space="0" w:color="auto"/>
            </w:tcBorders>
            <w:hideMark/>
          </w:tcPr>
          <w:p w:rsidR="0074560C" w:rsidRPr="006E5C60" w:rsidRDefault="0074560C" w:rsidP="00CF4C05">
            <w:pPr>
              <w:widowControl w:val="0"/>
              <w:numPr>
                <w:ilvl w:val="0"/>
                <w:numId w:val="35"/>
              </w:numPr>
              <w:autoSpaceDE w:val="0"/>
              <w:autoSpaceDN w:val="0"/>
              <w:adjustRightInd w:val="0"/>
              <w:spacing w:after="0" w:line="240" w:lineRule="auto"/>
              <w:ind w:left="0"/>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3.Применение научных доказательств.</w:t>
            </w:r>
          </w:p>
        </w:tc>
        <w:tc>
          <w:tcPr>
            <w:tcW w:w="2878" w:type="dxa"/>
            <w:tcBorders>
              <w:top w:val="nil"/>
              <w:left w:val="single" w:sz="4" w:space="0" w:color="auto"/>
              <w:bottom w:val="single" w:sz="4" w:space="0" w:color="auto"/>
              <w:right w:val="single" w:sz="4" w:space="0" w:color="auto"/>
            </w:tcBorders>
            <w:hideMark/>
          </w:tcPr>
          <w:p w:rsidR="0074560C" w:rsidRPr="006E5C60" w:rsidRDefault="0074560C" w:rsidP="006E5C60">
            <w:pPr>
              <w:spacing w:after="0" w:line="240" w:lineRule="auto"/>
              <w:jc w:val="both"/>
              <w:rPr>
                <w:rFonts w:ascii="Times New Roman" w:hAnsi="Times New Roman" w:cs="Times New Roman"/>
                <w:i/>
                <w:sz w:val="24"/>
                <w:szCs w:val="24"/>
                <w:lang w:val="ky-KG"/>
              </w:rPr>
            </w:pPr>
            <w:r w:rsidRPr="006E5C60">
              <w:rPr>
                <w:rFonts w:ascii="Times New Roman" w:hAnsi="Times New Roman" w:cs="Times New Roman"/>
                <w:sz w:val="24"/>
                <w:szCs w:val="24"/>
                <w:lang w:val="ky-KG"/>
              </w:rPr>
              <w:t>8. 1. 3. 1. Умеет наблюдать природные явления.</w:t>
            </w:r>
            <w:r w:rsidRPr="006E5C60">
              <w:rPr>
                <w:rFonts w:ascii="Times New Roman" w:hAnsi="Times New Roman" w:cs="Times New Roman"/>
                <w:i/>
                <w:sz w:val="24"/>
                <w:szCs w:val="24"/>
                <w:lang w:val="ky-KG"/>
              </w:rPr>
              <w:t>.</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8.1.3.2</w:t>
            </w:r>
            <w:r w:rsidRPr="006E5C60">
              <w:rPr>
                <w:rFonts w:ascii="Times New Roman" w:hAnsi="Times New Roman" w:cs="Times New Roman"/>
                <w:i/>
                <w:sz w:val="24"/>
                <w:szCs w:val="24"/>
                <w:lang w:val="ky-KG"/>
              </w:rPr>
              <w:t>.</w:t>
            </w:r>
            <w:r w:rsidRPr="006E5C60">
              <w:rPr>
                <w:rFonts w:ascii="Times New Roman" w:hAnsi="Times New Roman" w:cs="Times New Roman"/>
                <w:sz w:val="24"/>
                <w:szCs w:val="24"/>
                <w:lang w:val="ky-KG"/>
              </w:rPr>
              <w:t>Умеет самостоятельно делать выводы о химических элементах.</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8.1.3.3. Умеет применять на практике выводы по химическим явлениям. </w:t>
            </w:r>
          </w:p>
        </w:tc>
        <w:tc>
          <w:tcPr>
            <w:tcW w:w="2879" w:type="dxa"/>
            <w:tcBorders>
              <w:top w:val="nil"/>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9. 1.3.1. Умеет давать общую характеристику химическим элементам по положению в периодической системе.  </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9.1.3.2. Умеет выполнять задания, применяя теоретичские знания о промышленном получении металлов.</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9.1. 3.3.  Умеет различать виды продукции чёрной металлургии. Полученные знания умеет применять в жизни.</w:t>
            </w:r>
          </w:p>
        </w:tc>
      </w:tr>
      <w:tr w:rsidR="0074560C" w:rsidRPr="006E5C60" w:rsidTr="00EA1F20">
        <w:trPr>
          <w:trHeight w:val="3153"/>
        </w:trPr>
        <w:tc>
          <w:tcPr>
            <w:tcW w:w="1547" w:type="dxa"/>
            <w:vMerge/>
            <w:tcBorders>
              <w:top w:val="single" w:sz="4" w:space="0" w:color="auto"/>
              <w:left w:val="single" w:sz="4" w:space="0" w:color="auto"/>
              <w:bottom w:val="single" w:sz="4" w:space="0" w:color="auto"/>
              <w:right w:val="single" w:sz="4" w:space="0" w:color="auto"/>
            </w:tcBorders>
            <w:vAlign w:val="center"/>
            <w:hideMark/>
          </w:tcPr>
          <w:p w:rsidR="0074560C" w:rsidRPr="006E5C60" w:rsidRDefault="0074560C" w:rsidP="006E5C60">
            <w:pPr>
              <w:spacing w:after="0" w:line="240" w:lineRule="auto"/>
              <w:jc w:val="both"/>
              <w:rPr>
                <w:rFonts w:ascii="Times New Roman" w:hAnsi="Times New Roman" w:cs="Times New Roman"/>
                <w:b/>
                <w:sz w:val="24"/>
                <w:szCs w:val="24"/>
              </w:rPr>
            </w:pPr>
          </w:p>
        </w:tc>
        <w:tc>
          <w:tcPr>
            <w:tcW w:w="2590"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tc>
        <w:tc>
          <w:tcPr>
            <w:tcW w:w="2878"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lang w:val="ky-KG"/>
              </w:rPr>
            </w:pP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 </w:t>
            </w:r>
          </w:p>
          <w:p w:rsidR="0074560C" w:rsidRPr="006E5C60" w:rsidRDefault="0074560C" w:rsidP="006E5C60">
            <w:pPr>
              <w:spacing w:after="0" w:line="240" w:lineRule="auto"/>
              <w:jc w:val="both"/>
              <w:rPr>
                <w:rFonts w:ascii="Times New Roman" w:hAnsi="Times New Roman" w:cs="Times New Roman"/>
                <w:sz w:val="24"/>
                <w:szCs w:val="24"/>
                <w:lang w:val="ky-KG"/>
              </w:rPr>
            </w:pPr>
          </w:p>
          <w:p w:rsidR="0074560C" w:rsidRPr="006E5C60" w:rsidRDefault="0074560C" w:rsidP="006E5C60">
            <w:pPr>
              <w:spacing w:after="0" w:line="240" w:lineRule="auto"/>
              <w:jc w:val="both"/>
              <w:rPr>
                <w:rFonts w:ascii="Times New Roman" w:hAnsi="Times New Roman" w:cs="Times New Roman"/>
                <w:sz w:val="24"/>
                <w:szCs w:val="24"/>
                <w:lang w:val="ky-KG"/>
              </w:rPr>
            </w:pPr>
          </w:p>
          <w:p w:rsidR="0074560C" w:rsidRPr="006E5C60" w:rsidRDefault="0074560C" w:rsidP="006E5C60">
            <w:pPr>
              <w:spacing w:after="0" w:line="240" w:lineRule="auto"/>
              <w:jc w:val="both"/>
              <w:rPr>
                <w:rFonts w:ascii="Times New Roman" w:hAnsi="Times New Roman" w:cs="Times New Roman"/>
                <w:sz w:val="24"/>
                <w:szCs w:val="24"/>
                <w:lang w:val="ky-KG"/>
              </w:rPr>
            </w:pPr>
          </w:p>
          <w:p w:rsidR="0074560C" w:rsidRPr="006E5C60" w:rsidRDefault="0074560C" w:rsidP="006E5C60">
            <w:pPr>
              <w:spacing w:after="0" w:line="240" w:lineRule="auto"/>
              <w:jc w:val="both"/>
              <w:rPr>
                <w:rFonts w:ascii="Times New Roman" w:hAnsi="Times New Roman" w:cs="Times New Roman"/>
                <w:sz w:val="24"/>
                <w:szCs w:val="24"/>
                <w:lang w:val="ky-KG"/>
              </w:rPr>
            </w:pPr>
          </w:p>
        </w:tc>
        <w:tc>
          <w:tcPr>
            <w:tcW w:w="2879"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9.1.3.4. “Обладает общими сведениями о органических соединениях и водородных соединения углерода. </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9.1.3. 5. Умеет называть углеводороды по их строению.</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9.1.3.6.  Может различать органиеческие вещества, котоорые встречаются в повседневной жизни, и умеет их применять. Обладает знаниями о производстве металлов. </w:t>
            </w:r>
          </w:p>
          <w:p w:rsidR="0074560C" w:rsidRPr="006E5C60" w:rsidRDefault="0074560C" w:rsidP="006E5C60">
            <w:pPr>
              <w:spacing w:after="0" w:line="240" w:lineRule="auto"/>
              <w:jc w:val="both"/>
              <w:rPr>
                <w:rFonts w:ascii="Times New Roman" w:hAnsi="Times New Roman" w:cs="Times New Roman"/>
                <w:sz w:val="24"/>
                <w:szCs w:val="24"/>
                <w:lang w:val="ky-KG"/>
              </w:rPr>
            </w:pPr>
          </w:p>
        </w:tc>
      </w:tr>
      <w:tr w:rsidR="0074560C" w:rsidRPr="006E5C60" w:rsidTr="00EA1F20">
        <w:trPr>
          <w:trHeight w:val="3839"/>
        </w:trPr>
        <w:tc>
          <w:tcPr>
            <w:tcW w:w="1547" w:type="dxa"/>
            <w:tcBorders>
              <w:top w:val="single" w:sz="4" w:space="0" w:color="auto"/>
              <w:left w:val="single" w:sz="4" w:space="0" w:color="auto"/>
              <w:bottom w:val="single" w:sz="4" w:space="0" w:color="auto"/>
              <w:right w:val="single" w:sz="4" w:space="0" w:color="auto"/>
            </w:tcBorders>
            <w:vAlign w:val="center"/>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2. Вещество</w:t>
            </w: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lang w:val="ky-KG"/>
              </w:rPr>
            </w:pPr>
          </w:p>
        </w:tc>
        <w:tc>
          <w:tcPr>
            <w:tcW w:w="2590"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 xml:space="preserve">1.Компетентность </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Познание и умение ставить научные вопросы</w:t>
            </w: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tc>
        <w:tc>
          <w:tcPr>
            <w:tcW w:w="2878"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8.2.1.1.Обладает понятиями о том, что химия наука о веществах и их превращениях </w:t>
            </w:r>
            <w:r w:rsidRPr="006E5C60">
              <w:rPr>
                <w:rFonts w:ascii="Times New Roman" w:hAnsi="Times New Roman" w:cs="Times New Roman"/>
                <w:i/>
                <w:sz w:val="24"/>
                <w:szCs w:val="24"/>
                <w:lang w:val="ky-KG"/>
              </w:rPr>
              <w:t>.</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8.2.1.2. Умеет изобразить строение молекул кислорода, оксидов, водорода, кислот, оснований, солей галогенов; классифицировать и назвать их. </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8.2.1.3 Знает применение основных классов неорганических соединений и умеет применять конкретные вещества из этих классов.</w:t>
            </w:r>
          </w:p>
          <w:p w:rsidR="0074560C" w:rsidRPr="006E5C60" w:rsidRDefault="0074560C" w:rsidP="006E5C60">
            <w:pPr>
              <w:spacing w:after="0" w:line="240" w:lineRule="auto"/>
              <w:jc w:val="both"/>
              <w:rPr>
                <w:rFonts w:ascii="Times New Roman" w:hAnsi="Times New Roman" w:cs="Times New Roman"/>
                <w:sz w:val="24"/>
                <w:szCs w:val="24"/>
                <w:lang w:val="ky-KG"/>
              </w:rPr>
            </w:pPr>
          </w:p>
        </w:tc>
        <w:tc>
          <w:tcPr>
            <w:tcW w:w="2879"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9.2.1.1.Обладает знаниями о химии элементтов.</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9.2.1 2. Умеет определить место этих элементов в периодической системе по строению их атомов. </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9.2.1.3. Умеет определять вещества по химическим свойствам и  изображать уравнения химических реакций. </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9.2.1.4.Знает применеие веществ по их химическим свойствам. Умеет применять вещества в повседневной жизни.</w:t>
            </w:r>
          </w:p>
        </w:tc>
      </w:tr>
      <w:tr w:rsidR="0074560C" w:rsidRPr="006E5C60" w:rsidTr="00EA1F20">
        <w:trPr>
          <w:trHeight w:val="4796"/>
        </w:trPr>
        <w:tc>
          <w:tcPr>
            <w:tcW w:w="1547" w:type="dxa"/>
            <w:vMerge w:val="restart"/>
            <w:tcBorders>
              <w:top w:val="single" w:sz="4" w:space="0" w:color="auto"/>
              <w:left w:val="single" w:sz="4" w:space="0" w:color="auto"/>
              <w:bottom w:val="single" w:sz="4" w:space="0" w:color="auto"/>
              <w:right w:val="single" w:sz="4" w:space="0" w:color="auto"/>
            </w:tcBorders>
            <w:vAlign w:val="center"/>
          </w:tcPr>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tc>
        <w:tc>
          <w:tcPr>
            <w:tcW w:w="2590"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2.Компетентность</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Научное объяснение явлений</w:t>
            </w: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tc>
        <w:tc>
          <w:tcPr>
            <w:tcW w:w="2878"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8.2.2.1. Обладает сведениями о теории, объясняющей строение атома. </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8.2. 2. 2. Умеет объяснять строение неорганических веществ на основе теории строения вещества, Периодического закона Д.И.Менделеева.. </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8.2. 2. 3. Умеет написать уравнение химических реакций получения новых веществ на основе знаний генетической связи неорганических веществ.</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8.2. 2. 4. Знает применение неорганических веществ и умеет применять их в повседневной жизни.</w:t>
            </w:r>
          </w:p>
        </w:tc>
        <w:tc>
          <w:tcPr>
            <w:tcW w:w="2879"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9.2.2.1. Знаект о металлах, неметаллах, амфотерных соединениях.</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9.2.2.2.  Умеет писать уравнения химических реакций, подтверждающие амфотерные свойтсва и охарактеризовывать их.</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9.2.2.3  Умеет написать научные сообщения по химии элементов..</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9.2.2.4. Умеет написать уравнение химических реакций, подтверждающие химические свойства веществ и умеет применять их в повседневной жизни..</w:t>
            </w:r>
          </w:p>
          <w:p w:rsidR="0074560C" w:rsidRPr="006E5C60" w:rsidRDefault="0074560C" w:rsidP="006E5C60">
            <w:pPr>
              <w:spacing w:after="0" w:line="240" w:lineRule="auto"/>
              <w:jc w:val="both"/>
              <w:rPr>
                <w:rFonts w:ascii="Times New Roman" w:hAnsi="Times New Roman" w:cs="Times New Roman"/>
                <w:sz w:val="24"/>
                <w:szCs w:val="24"/>
                <w:lang w:val="ky-KG"/>
              </w:rPr>
            </w:pPr>
          </w:p>
        </w:tc>
      </w:tr>
      <w:tr w:rsidR="0074560C" w:rsidRPr="006E5C60" w:rsidTr="00EA1F20">
        <w:trPr>
          <w:trHeight w:val="3075"/>
        </w:trPr>
        <w:tc>
          <w:tcPr>
            <w:tcW w:w="1547" w:type="dxa"/>
            <w:vMerge/>
            <w:tcBorders>
              <w:top w:val="single" w:sz="4" w:space="0" w:color="auto"/>
              <w:left w:val="single" w:sz="4" w:space="0" w:color="auto"/>
              <w:bottom w:val="single" w:sz="4" w:space="0" w:color="auto"/>
              <w:right w:val="single" w:sz="4" w:space="0" w:color="auto"/>
            </w:tcBorders>
            <w:vAlign w:val="center"/>
            <w:hideMark/>
          </w:tcPr>
          <w:p w:rsidR="0074560C" w:rsidRPr="006E5C60" w:rsidRDefault="0074560C" w:rsidP="006E5C60">
            <w:pPr>
              <w:spacing w:after="0" w:line="240" w:lineRule="auto"/>
              <w:jc w:val="both"/>
              <w:rPr>
                <w:rFonts w:ascii="Times New Roman" w:hAnsi="Times New Roman" w:cs="Times New Roman"/>
                <w:b/>
                <w:sz w:val="24"/>
                <w:szCs w:val="24"/>
              </w:rPr>
            </w:pPr>
          </w:p>
        </w:tc>
        <w:tc>
          <w:tcPr>
            <w:tcW w:w="2590"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 xml:space="preserve">3. Компетентность </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Применение научных доказательств</w:t>
            </w: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tc>
        <w:tc>
          <w:tcPr>
            <w:tcW w:w="2878"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8.2.3.1. Умеет показать через химический эксперимент различия свойств веществ.</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8.2.3.2. Приходит к выводу о том, что валентость атома зависит от его строения.</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8.2.3.3. Умеет применять законы и теории, определяющие состав и массу веществ.</w:t>
            </w:r>
          </w:p>
        </w:tc>
        <w:tc>
          <w:tcPr>
            <w:tcW w:w="2879"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9.2.3.1. Умеет применять знания теории электролитической диссоциации,  закон действия масс при изучении темы  “Растворы”.</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9.2.3.2. Умеет рассказывать о свойствах растворов.</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9.2.3.3. Знает о применении раствоов химических веществ в народном хозяйстве и в повседневной жизни, и умеет эти знания применять.</w:t>
            </w:r>
          </w:p>
        </w:tc>
      </w:tr>
      <w:tr w:rsidR="0074560C" w:rsidRPr="006E5C60" w:rsidTr="00EA1F20">
        <w:trPr>
          <w:trHeight w:val="1878"/>
        </w:trPr>
        <w:tc>
          <w:tcPr>
            <w:tcW w:w="1547" w:type="dxa"/>
            <w:tcBorders>
              <w:top w:val="single" w:sz="4" w:space="0" w:color="auto"/>
              <w:left w:val="single" w:sz="4" w:space="0" w:color="auto"/>
              <w:bottom w:val="single" w:sz="4" w:space="0" w:color="auto"/>
              <w:right w:val="single" w:sz="4" w:space="0" w:color="auto"/>
            </w:tcBorders>
            <w:vAlign w:val="center"/>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3.Химичес-кие реакции </w:t>
            </w: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tc>
        <w:tc>
          <w:tcPr>
            <w:tcW w:w="2590"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 xml:space="preserve">1.Компетентность </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Познание и умение ставить научные вопросы</w:t>
            </w: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p>
        </w:tc>
        <w:tc>
          <w:tcPr>
            <w:tcW w:w="2878"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lastRenderedPageBreak/>
              <w:t>8.3.1.1. Умеет рассказать о многообразии химических реакций.</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8.3.1.2. Умеет написать уравнения химических реакций. </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8.3.1.3. Умеет применять знания о химических реакциях в жизни.</w:t>
            </w:r>
          </w:p>
          <w:p w:rsidR="0074560C" w:rsidRPr="006E5C60" w:rsidRDefault="0074560C" w:rsidP="006E5C60">
            <w:pPr>
              <w:spacing w:after="0" w:line="240" w:lineRule="auto"/>
              <w:jc w:val="both"/>
              <w:rPr>
                <w:rFonts w:ascii="Times New Roman" w:hAnsi="Times New Roman" w:cs="Times New Roman"/>
                <w:sz w:val="24"/>
                <w:szCs w:val="24"/>
                <w:lang w:val="ky-KG"/>
              </w:rPr>
            </w:pPr>
          </w:p>
        </w:tc>
        <w:tc>
          <w:tcPr>
            <w:tcW w:w="2879" w:type="dxa"/>
            <w:tcBorders>
              <w:top w:val="single" w:sz="4" w:space="0" w:color="auto"/>
              <w:left w:val="single" w:sz="4" w:space="0" w:color="auto"/>
              <w:bottom w:val="single" w:sz="4" w:space="0" w:color="auto"/>
              <w:right w:val="single" w:sz="4" w:space="0" w:color="auto"/>
            </w:tcBorders>
            <w:hideMark/>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9.3.1.1. Умеет написать уравнения химических реакций на основе электролитической диссоциации. </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9.3.1.2. Умеет рассказать о применении химических реакций.</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9.3.1.3. Умеет применять знания о химических </w:t>
            </w:r>
            <w:r w:rsidRPr="006E5C60">
              <w:rPr>
                <w:rFonts w:ascii="Times New Roman" w:hAnsi="Times New Roman" w:cs="Times New Roman"/>
                <w:sz w:val="24"/>
                <w:szCs w:val="24"/>
                <w:lang w:val="ky-KG"/>
              </w:rPr>
              <w:lastRenderedPageBreak/>
              <w:t>реакциях в жизни.</w:t>
            </w:r>
          </w:p>
        </w:tc>
      </w:tr>
      <w:tr w:rsidR="0074560C" w:rsidRPr="006E5C60" w:rsidTr="00EA1F20">
        <w:trPr>
          <w:trHeight w:val="1270"/>
        </w:trPr>
        <w:tc>
          <w:tcPr>
            <w:tcW w:w="1547" w:type="dxa"/>
            <w:tcBorders>
              <w:top w:val="single" w:sz="4" w:space="0" w:color="auto"/>
              <w:left w:val="single" w:sz="4" w:space="0" w:color="auto"/>
              <w:bottom w:val="single" w:sz="4" w:space="0" w:color="auto"/>
              <w:right w:val="single" w:sz="4" w:space="0" w:color="auto"/>
            </w:tcBorders>
            <w:vAlign w:val="center"/>
          </w:tcPr>
          <w:p w:rsidR="0074560C" w:rsidRPr="006E5C60" w:rsidRDefault="0074560C" w:rsidP="006E5C60">
            <w:pPr>
              <w:spacing w:after="0" w:line="240" w:lineRule="auto"/>
              <w:jc w:val="both"/>
              <w:rPr>
                <w:rFonts w:ascii="Times New Roman" w:hAnsi="Times New Roman" w:cs="Times New Roman"/>
                <w:b/>
                <w:sz w:val="24"/>
                <w:szCs w:val="24"/>
              </w:rPr>
            </w:pPr>
          </w:p>
        </w:tc>
        <w:tc>
          <w:tcPr>
            <w:tcW w:w="2590"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 xml:space="preserve">2.Компетентность </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Научное объяснение явлений</w:t>
            </w:r>
          </w:p>
          <w:p w:rsidR="0074560C" w:rsidRPr="006E5C60" w:rsidRDefault="0074560C" w:rsidP="006E5C60">
            <w:pPr>
              <w:spacing w:after="0" w:line="240" w:lineRule="auto"/>
              <w:jc w:val="both"/>
              <w:rPr>
                <w:rFonts w:ascii="Times New Roman" w:hAnsi="Times New Roman" w:cs="Times New Roman"/>
                <w:b/>
                <w:sz w:val="24"/>
                <w:szCs w:val="24"/>
                <w:lang w:val="ky-KG"/>
              </w:rPr>
            </w:pPr>
          </w:p>
        </w:tc>
        <w:tc>
          <w:tcPr>
            <w:tcW w:w="2878"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color w:val="262626"/>
                <w:sz w:val="24"/>
                <w:szCs w:val="24"/>
                <w:lang w:val="ky-KG"/>
              </w:rPr>
            </w:pPr>
            <w:r w:rsidRPr="006E5C60">
              <w:rPr>
                <w:rFonts w:ascii="Times New Roman" w:hAnsi="Times New Roman" w:cs="Times New Roman"/>
                <w:color w:val="262626"/>
                <w:sz w:val="24"/>
                <w:szCs w:val="24"/>
                <w:lang w:val="ky-KG"/>
              </w:rPr>
              <w:t>8.3.2.2 . Умеет  давать  научные объяснения  явлениям, происходящим в природе.</w:t>
            </w:r>
          </w:p>
          <w:p w:rsidR="0074560C" w:rsidRPr="006E5C60" w:rsidRDefault="0074560C" w:rsidP="006E5C60">
            <w:pPr>
              <w:spacing w:after="0" w:line="240" w:lineRule="auto"/>
              <w:jc w:val="both"/>
              <w:rPr>
                <w:rFonts w:ascii="Times New Roman" w:hAnsi="Times New Roman" w:cs="Times New Roman"/>
                <w:sz w:val="24"/>
                <w:szCs w:val="24"/>
                <w:lang w:val="ky-KG"/>
              </w:rPr>
            </w:pPr>
          </w:p>
          <w:p w:rsidR="0074560C" w:rsidRPr="006E5C60" w:rsidRDefault="0074560C" w:rsidP="006E5C60">
            <w:pPr>
              <w:spacing w:after="0" w:line="240" w:lineRule="auto"/>
              <w:jc w:val="both"/>
              <w:rPr>
                <w:rFonts w:ascii="Times New Roman" w:hAnsi="Times New Roman" w:cs="Times New Roman"/>
                <w:sz w:val="24"/>
                <w:szCs w:val="24"/>
                <w:lang w:val="ky-KG"/>
              </w:rPr>
            </w:pPr>
          </w:p>
          <w:p w:rsidR="0074560C" w:rsidRPr="006E5C60" w:rsidRDefault="0074560C" w:rsidP="006E5C60">
            <w:pPr>
              <w:spacing w:after="0" w:line="240" w:lineRule="auto"/>
              <w:jc w:val="both"/>
              <w:rPr>
                <w:rFonts w:ascii="Times New Roman" w:hAnsi="Times New Roman" w:cs="Times New Roman"/>
                <w:sz w:val="24"/>
                <w:szCs w:val="24"/>
                <w:lang w:val="ky-KG"/>
              </w:rPr>
            </w:pPr>
          </w:p>
        </w:tc>
        <w:tc>
          <w:tcPr>
            <w:tcW w:w="2879"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color w:val="0D0D0D"/>
                <w:sz w:val="24"/>
                <w:szCs w:val="24"/>
                <w:lang w:val="ky-KG"/>
              </w:rPr>
            </w:pPr>
            <w:r w:rsidRPr="006E5C60">
              <w:rPr>
                <w:rFonts w:ascii="Times New Roman" w:hAnsi="Times New Roman" w:cs="Times New Roman"/>
                <w:color w:val="0D0D0D"/>
                <w:sz w:val="24"/>
                <w:szCs w:val="24"/>
                <w:lang w:val="ky-KG"/>
              </w:rPr>
              <w:t>9.3.2.1 Умеет прменять знания теории электролитической диссоциации при</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color w:val="0D0D0D"/>
                <w:sz w:val="24"/>
                <w:szCs w:val="24"/>
                <w:lang w:val="ky-KG"/>
              </w:rPr>
              <w:t>написании реакций диссоциации  кислот, оснований  и солей</w:t>
            </w:r>
            <w:r w:rsidRPr="006E5C60">
              <w:rPr>
                <w:rFonts w:ascii="Times New Roman" w:hAnsi="Times New Roman" w:cs="Times New Roman"/>
                <w:color w:val="FF0000"/>
                <w:sz w:val="24"/>
                <w:szCs w:val="24"/>
                <w:lang w:val="ky-KG"/>
              </w:rPr>
              <w:t>.</w:t>
            </w:r>
          </w:p>
        </w:tc>
      </w:tr>
      <w:tr w:rsidR="0074560C" w:rsidRPr="006E5C60" w:rsidTr="00EA1F20">
        <w:trPr>
          <w:trHeight w:val="1924"/>
        </w:trPr>
        <w:tc>
          <w:tcPr>
            <w:tcW w:w="1547" w:type="dxa"/>
            <w:tcBorders>
              <w:top w:val="single" w:sz="4" w:space="0" w:color="auto"/>
              <w:left w:val="single" w:sz="4" w:space="0" w:color="auto"/>
              <w:bottom w:val="single" w:sz="4" w:space="0" w:color="auto"/>
              <w:right w:val="single" w:sz="4" w:space="0" w:color="auto"/>
            </w:tcBorders>
            <w:vAlign w:val="center"/>
          </w:tcPr>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tc>
        <w:tc>
          <w:tcPr>
            <w:tcW w:w="2590"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b/>
                <w:sz w:val="24"/>
                <w:szCs w:val="24"/>
                <w:lang w:val="ky-KG"/>
              </w:rPr>
            </w:pP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 xml:space="preserve">3.Компетентность </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Применение научных доказательств</w:t>
            </w:r>
          </w:p>
        </w:tc>
        <w:tc>
          <w:tcPr>
            <w:tcW w:w="2878"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lang w:val="ky-KG"/>
              </w:rPr>
            </w:pP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8.3. 3.3.</w:t>
            </w:r>
            <w:r w:rsidRPr="006E5C60">
              <w:rPr>
                <w:rFonts w:ascii="Times New Roman" w:hAnsi="Times New Roman" w:cs="Times New Roman"/>
                <w:color w:val="FF0000"/>
                <w:sz w:val="24"/>
                <w:szCs w:val="24"/>
                <w:lang w:val="ky-KG"/>
              </w:rPr>
              <w:t xml:space="preserve">. </w:t>
            </w:r>
            <w:r w:rsidRPr="006E5C60">
              <w:rPr>
                <w:rFonts w:ascii="Times New Roman" w:hAnsi="Times New Roman" w:cs="Times New Roman"/>
                <w:color w:val="0D0D0D"/>
                <w:sz w:val="24"/>
                <w:szCs w:val="24"/>
                <w:lang w:val="ky-KG"/>
              </w:rPr>
              <w:t>Умеет прменять научные доказательства  химических реакций  неорганических веществ</w:t>
            </w:r>
            <w:r w:rsidRPr="006E5C60">
              <w:rPr>
                <w:rFonts w:ascii="Times New Roman" w:hAnsi="Times New Roman" w:cs="Times New Roman"/>
                <w:sz w:val="24"/>
                <w:szCs w:val="24"/>
                <w:lang w:val="ky-KG"/>
              </w:rPr>
              <w:t>.</w:t>
            </w:r>
          </w:p>
        </w:tc>
        <w:tc>
          <w:tcPr>
            <w:tcW w:w="2879"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color w:val="262626"/>
                <w:sz w:val="24"/>
                <w:szCs w:val="24"/>
                <w:lang w:val="ky-KG"/>
              </w:rPr>
            </w:pPr>
            <w:r w:rsidRPr="006E5C60">
              <w:rPr>
                <w:rFonts w:ascii="Times New Roman" w:hAnsi="Times New Roman" w:cs="Times New Roman"/>
                <w:color w:val="262626"/>
                <w:sz w:val="24"/>
                <w:szCs w:val="24"/>
                <w:lang w:val="ky-KG"/>
              </w:rPr>
              <w:t>9.3.3.1.Умеет прменять научные доказательства при  изучсннии химии электролитов и химии элементов.</w:t>
            </w:r>
          </w:p>
        </w:tc>
      </w:tr>
      <w:tr w:rsidR="0074560C" w:rsidRPr="006E5C60" w:rsidTr="00EA1F20">
        <w:trPr>
          <w:trHeight w:val="1128"/>
        </w:trPr>
        <w:tc>
          <w:tcPr>
            <w:tcW w:w="1547" w:type="dxa"/>
            <w:tcBorders>
              <w:top w:val="single" w:sz="4" w:space="0" w:color="auto"/>
              <w:left w:val="single" w:sz="4" w:space="0" w:color="auto"/>
              <w:bottom w:val="single" w:sz="4" w:space="0" w:color="auto"/>
              <w:right w:val="single" w:sz="4" w:space="0" w:color="auto"/>
            </w:tcBorders>
            <w:vAlign w:val="center"/>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4.Применение химии</w:t>
            </w: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tc>
        <w:tc>
          <w:tcPr>
            <w:tcW w:w="2590" w:type="dxa"/>
            <w:tcBorders>
              <w:top w:val="single" w:sz="4" w:space="0" w:color="auto"/>
              <w:left w:val="single" w:sz="4" w:space="0" w:color="auto"/>
              <w:bottom w:val="single" w:sz="4" w:space="0" w:color="auto"/>
              <w:right w:val="single" w:sz="4" w:space="0" w:color="auto"/>
            </w:tcBorders>
            <w:hideMark/>
          </w:tcPr>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 xml:space="preserve">1.Компетентность </w:t>
            </w:r>
          </w:p>
          <w:p w:rsidR="0074560C" w:rsidRPr="006E5C60" w:rsidRDefault="0074560C" w:rsidP="006E5C60">
            <w:pPr>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Познание и умение ставить научные вопросы</w:t>
            </w:r>
          </w:p>
          <w:p w:rsidR="0074560C" w:rsidRPr="006E5C60" w:rsidRDefault="0074560C" w:rsidP="006E5C60">
            <w:pPr>
              <w:spacing w:after="0" w:line="240" w:lineRule="auto"/>
              <w:jc w:val="both"/>
              <w:rPr>
                <w:rFonts w:ascii="Times New Roman" w:hAnsi="Times New Roman" w:cs="Times New Roman"/>
                <w:b/>
                <w:sz w:val="24"/>
                <w:szCs w:val="24"/>
                <w:lang w:val="ky-KG"/>
              </w:rPr>
            </w:pPr>
          </w:p>
        </w:tc>
        <w:tc>
          <w:tcPr>
            <w:tcW w:w="2878"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8.4.1.1. рассказывает о значении химии в народном хозяйстве.</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8.4.1.2. Умеет написать уравнения  химических реакций получения новых веществ через применение химических реакций. </w:t>
            </w:r>
          </w:p>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8.4.1.3. Умеет применять полученные новые вещества в повседневной жизни.</w:t>
            </w:r>
          </w:p>
          <w:p w:rsidR="0074560C" w:rsidRPr="006E5C60" w:rsidRDefault="0074560C" w:rsidP="006E5C60">
            <w:pPr>
              <w:spacing w:after="0" w:line="240" w:lineRule="auto"/>
              <w:jc w:val="both"/>
              <w:rPr>
                <w:rFonts w:ascii="Times New Roman" w:hAnsi="Times New Roman" w:cs="Times New Roman"/>
                <w:sz w:val="24"/>
                <w:szCs w:val="24"/>
                <w:lang w:val="ky-KG"/>
              </w:rPr>
            </w:pPr>
          </w:p>
        </w:tc>
        <w:tc>
          <w:tcPr>
            <w:tcW w:w="2879" w:type="dxa"/>
            <w:tcBorders>
              <w:top w:val="single" w:sz="4" w:space="0" w:color="auto"/>
              <w:left w:val="single" w:sz="4" w:space="0" w:color="auto"/>
              <w:bottom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color w:val="262626"/>
                <w:sz w:val="24"/>
                <w:szCs w:val="24"/>
                <w:highlight w:val="yellow"/>
                <w:lang w:val="ky-KG"/>
              </w:rPr>
            </w:pPr>
          </w:p>
          <w:p w:rsidR="0074560C" w:rsidRPr="006E5C60" w:rsidRDefault="0074560C" w:rsidP="006E5C60">
            <w:pPr>
              <w:spacing w:after="0" w:line="240" w:lineRule="auto"/>
              <w:jc w:val="both"/>
              <w:rPr>
                <w:rFonts w:ascii="Times New Roman" w:hAnsi="Times New Roman" w:cs="Times New Roman"/>
                <w:color w:val="0D0D0D"/>
                <w:sz w:val="24"/>
                <w:szCs w:val="24"/>
                <w:lang w:val="ky-KG"/>
              </w:rPr>
            </w:pPr>
            <w:r w:rsidRPr="006E5C60">
              <w:rPr>
                <w:rFonts w:ascii="Times New Roman" w:hAnsi="Times New Roman" w:cs="Times New Roman"/>
                <w:color w:val="0D0D0D"/>
                <w:sz w:val="24"/>
                <w:szCs w:val="24"/>
                <w:lang w:val="ky-KG"/>
              </w:rPr>
              <w:t>9.4.1.1 объясняет значение химии в жизни  по   источникам информации.</w:t>
            </w:r>
          </w:p>
          <w:p w:rsidR="0074560C" w:rsidRPr="006E5C60" w:rsidRDefault="0074560C" w:rsidP="006E5C60">
            <w:pPr>
              <w:spacing w:after="0" w:line="240" w:lineRule="auto"/>
              <w:jc w:val="both"/>
              <w:rPr>
                <w:rFonts w:ascii="Times New Roman" w:hAnsi="Times New Roman" w:cs="Times New Roman"/>
                <w:color w:val="0D0D0D"/>
                <w:sz w:val="24"/>
                <w:szCs w:val="24"/>
                <w:lang w:val="ky-KG"/>
              </w:rPr>
            </w:pPr>
            <w:r w:rsidRPr="006E5C60">
              <w:rPr>
                <w:rFonts w:ascii="Times New Roman" w:hAnsi="Times New Roman" w:cs="Times New Roman"/>
                <w:color w:val="0D0D0D"/>
                <w:sz w:val="24"/>
                <w:szCs w:val="24"/>
                <w:lang w:val="ky-KG"/>
              </w:rPr>
              <w:t>9.4.1.2. Умеет рассказать.о применении химии в народном  хозяйстве.</w:t>
            </w:r>
          </w:p>
          <w:p w:rsidR="0074560C" w:rsidRPr="006E5C60" w:rsidRDefault="0074560C" w:rsidP="006E5C60">
            <w:pPr>
              <w:spacing w:after="0" w:line="240" w:lineRule="auto"/>
              <w:jc w:val="both"/>
              <w:rPr>
                <w:rFonts w:ascii="Times New Roman" w:hAnsi="Times New Roman" w:cs="Times New Roman"/>
                <w:color w:val="0D0D0D"/>
                <w:sz w:val="24"/>
                <w:szCs w:val="24"/>
                <w:lang w:val="ky-KG"/>
              </w:rPr>
            </w:pPr>
            <w:r w:rsidRPr="006E5C60">
              <w:rPr>
                <w:rFonts w:ascii="Times New Roman" w:hAnsi="Times New Roman" w:cs="Times New Roman"/>
                <w:color w:val="0D0D0D"/>
                <w:sz w:val="24"/>
                <w:szCs w:val="24"/>
                <w:lang w:val="ky-KG"/>
              </w:rPr>
              <w:t>9.4.1.3 Умеет применять в повседневной жизни   химические  вещества.</w:t>
            </w:r>
          </w:p>
          <w:p w:rsidR="0074560C" w:rsidRPr="006E5C60" w:rsidRDefault="0074560C" w:rsidP="006E5C60">
            <w:pPr>
              <w:spacing w:after="0" w:line="240" w:lineRule="auto"/>
              <w:jc w:val="both"/>
              <w:rPr>
                <w:rFonts w:ascii="Times New Roman" w:hAnsi="Times New Roman" w:cs="Times New Roman"/>
                <w:sz w:val="24"/>
                <w:szCs w:val="24"/>
                <w:lang w:val="ky-KG"/>
              </w:rPr>
            </w:pPr>
          </w:p>
        </w:tc>
      </w:tr>
    </w:tbl>
    <w:p w:rsidR="0074560C" w:rsidRPr="006E5C60" w:rsidRDefault="0074560C" w:rsidP="006E5C60">
      <w:pPr>
        <w:spacing w:after="0" w:line="240" w:lineRule="auto"/>
        <w:jc w:val="both"/>
        <w:rPr>
          <w:rFonts w:ascii="Times New Roman" w:hAnsi="Times New Roman" w:cs="Times New Roman"/>
          <w:b/>
          <w:color w:val="0D0D0D"/>
          <w:sz w:val="24"/>
          <w:szCs w:val="24"/>
          <w:lang w:val="ky-KG"/>
        </w:rPr>
      </w:pPr>
    </w:p>
    <w:p w:rsidR="0074560C" w:rsidRPr="006E5C60" w:rsidRDefault="0074560C" w:rsidP="006E5C60">
      <w:pPr>
        <w:shd w:val="clear" w:color="auto" w:fill="FFFFFF"/>
        <w:spacing w:after="0" w:line="240" w:lineRule="auto"/>
        <w:jc w:val="both"/>
        <w:rPr>
          <w:rFonts w:ascii="Times New Roman" w:hAnsi="Times New Roman" w:cs="Times New Roman"/>
          <w:sz w:val="24"/>
          <w:szCs w:val="24"/>
        </w:rPr>
      </w:pPr>
      <w:r w:rsidRPr="006E5C60">
        <w:rPr>
          <w:rFonts w:ascii="Times New Roman" w:hAnsi="Times New Roman" w:cs="Times New Roman"/>
          <w:b/>
          <w:bCs/>
          <w:noProof/>
          <w:color w:val="434343"/>
          <w:spacing w:val="-5"/>
          <w:sz w:val="24"/>
          <w:szCs w:val="24"/>
        </w:rPr>
        <w:t>3.2. Основные стратегии оценивания достижений учащихся.</w:t>
      </w:r>
    </w:p>
    <w:p w:rsidR="0074560C" w:rsidRPr="006E5C60" w:rsidRDefault="0074560C" w:rsidP="006E5C60">
      <w:pPr>
        <w:shd w:val="clear" w:color="auto" w:fill="FFFFFF"/>
        <w:spacing w:after="0" w:line="240" w:lineRule="auto"/>
        <w:jc w:val="both"/>
        <w:rPr>
          <w:rFonts w:ascii="Times New Roman" w:hAnsi="Times New Roman" w:cs="Times New Roman"/>
          <w:sz w:val="24"/>
          <w:szCs w:val="24"/>
        </w:rPr>
      </w:pPr>
      <w:r w:rsidRPr="006E5C60">
        <w:rPr>
          <w:rFonts w:ascii="Times New Roman" w:hAnsi="Times New Roman" w:cs="Times New Roman"/>
          <w:noProof/>
          <w:color w:val="434343"/>
          <w:spacing w:val="-5"/>
          <w:sz w:val="24"/>
          <w:szCs w:val="24"/>
        </w:rPr>
        <w:t xml:space="preserve">Результат образования по предмету должен соответствовать общим решаемым задачам и требованиям при усвоении учебного материала. </w:t>
      </w:r>
      <w:r w:rsidRPr="006E5C60">
        <w:rPr>
          <w:rFonts w:ascii="Times New Roman" w:hAnsi="Times New Roman" w:cs="Times New Roman"/>
          <w:b/>
          <w:noProof/>
          <w:color w:val="434343"/>
          <w:spacing w:val="-5"/>
          <w:sz w:val="24"/>
          <w:szCs w:val="24"/>
        </w:rPr>
        <w:t>Цель оценивания</w:t>
      </w:r>
      <w:r w:rsidRPr="006E5C60">
        <w:rPr>
          <w:rFonts w:ascii="Times New Roman" w:hAnsi="Times New Roman" w:cs="Times New Roman"/>
          <w:noProof/>
          <w:color w:val="434343"/>
          <w:spacing w:val="-5"/>
          <w:sz w:val="24"/>
          <w:szCs w:val="24"/>
        </w:rPr>
        <w:t xml:space="preserve"> по предмету - определить соответствие фактических результатов обучения ожидаемым. </w:t>
      </w:r>
      <w:r w:rsidRPr="006E5C60">
        <w:rPr>
          <w:rFonts w:ascii="Times New Roman" w:hAnsi="Times New Roman" w:cs="Times New Roman"/>
          <w:sz w:val="24"/>
          <w:szCs w:val="24"/>
        </w:rPr>
        <w:t xml:space="preserve"> </w:t>
      </w:r>
    </w:p>
    <w:p w:rsidR="0074560C" w:rsidRPr="006E5C60" w:rsidRDefault="0074560C" w:rsidP="006E5C60">
      <w:pPr>
        <w:shd w:val="clear" w:color="auto" w:fill="FFFFFF"/>
        <w:spacing w:after="0" w:line="240" w:lineRule="auto"/>
        <w:jc w:val="both"/>
        <w:rPr>
          <w:rFonts w:ascii="Times New Roman" w:hAnsi="Times New Roman" w:cs="Times New Roman"/>
          <w:sz w:val="24"/>
          <w:szCs w:val="24"/>
        </w:rPr>
      </w:pPr>
    </w:p>
    <w:p w:rsidR="0074560C" w:rsidRPr="006E5C60" w:rsidRDefault="0074560C" w:rsidP="006E5C60">
      <w:pPr>
        <w:shd w:val="clear" w:color="auto" w:fill="FFFFFF"/>
        <w:spacing w:after="0" w:line="240" w:lineRule="auto"/>
        <w:jc w:val="both"/>
        <w:rPr>
          <w:rFonts w:ascii="Times New Roman" w:hAnsi="Times New Roman" w:cs="Times New Roman"/>
          <w:sz w:val="24"/>
          <w:szCs w:val="24"/>
        </w:rPr>
      </w:pPr>
      <w:r w:rsidRPr="006E5C60">
        <w:rPr>
          <w:rFonts w:ascii="Times New Roman" w:hAnsi="Times New Roman" w:cs="Times New Roman"/>
          <w:b/>
          <w:bCs/>
          <w:noProof/>
          <w:color w:val="434343"/>
          <w:spacing w:val="-6"/>
          <w:sz w:val="24"/>
          <w:szCs w:val="24"/>
        </w:rPr>
        <w:t>Основные принципы оценивания.</w:t>
      </w:r>
    </w:p>
    <w:p w:rsidR="0074560C" w:rsidRPr="006E5C60" w:rsidRDefault="0074560C" w:rsidP="006E5C60">
      <w:pPr>
        <w:shd w:val="clear" w:color="auto" w:fill="FFFFFF"/>
        <w:spacing w:after="0" w:line="240" w:lineRule="auto"/>
        <w:jc w:val="both"/>
        <w:rPr>
          <w:rFonts w:ascii="Times New Roman" w:hAnsi="Times New Roman" w:cs="Times New Roman"/>
          <w:sz w:val="24"/>
          <w:szCs w:val="24"/>
        </w:rPr>
      </w:pPr>
      <w:r w:rsidRPr="006E5C60">
        <w:rPr>
          <w:rFonts w:ascii="Times New Roman" w:hAnsi="Times New Roman" w:cs="Times New Roman"/>
          <w:noProof/>
          <w:color w:val="434343"/>
          <w:spacing w:val="3"/>
          <w:sz w:val="24"/>
          <w:szCs w:val="24"/>
        </w:rPr>
        <w:t xml:space="preserve">При разработке системы оценивания следует руководствоваться основными </w:t>
      </w:r>
      <w:r w:rsidRPr="006E5C60">
        <w:rPr>
          <w:rFonts w:ascii="Times New Roman" w:hAnsi="Times New Roman" w:cs="Times New Roman"/>
          <w:noProof/>
          <w:color w:val="434343"/>
          <w:spacing w:val="-7"/>
          <w:sz w:val="24"/>
          <w:szCs w:val="24"/>
        </w:rPr>
        <w:t>принципами:</w:t>
      </w:r>
    </w:p>
    <w:p w:rsidR="0074560C" w:rsidRPr="006E5C60" w:rsidRDefault="0074560C" w:rsidP="00CF4C05">
      <w:pPr>
        <w:widowControl w:val="0"/>
        <w:numPr>
          <w:ilvl w:val="0"/>
          <w:numId w:val="34"/>
        </w:numPr>
        <w:shd w:val="clear" w:color="auto" w:fill="FFFFFF"/>
        <w:tabs>
          <w:tab w:val="left" w:pos="713"/>
        </w:tabs>
        <w:autoSpaceDE w:val="0"/>
        <w:autoSpaceDN w:val="0"/>
        <w:adjustRightInd w:val="0"/>
        <w:spacing w:after="0" w:line="240" w:lineRule="auto"/>
        <w:ind w:firstLine="576"/>
        <w:jc w:val="both"/>
        <w:rPr>
          <w:rFonts w:ascii="Times New Roman" w:hAnsi="Times New Roman" w:cs="Times New Roman"/>
          <w:noProof/>
          <w:color w:val="434343"/>
          <w:sz w:val="24"/>
          <w:szCs w:val="24"/>
        </w:rPr>
      </w:pPr>
      <w:r w:rsidRPr="006E5C60">
        <w:rPr>
          <w:rFonts w:ascii="Times New Roman" w:hAnsi="Times New Roman" w:cs="Times New Roman"/>
          <w:b/>
          <w:noProof/>
          <w:color w:val="434343"/>
          <w:spacing w:val="-4"/>
          <w:sz w:val="24"/>
          <w:szCs w:val="24"/>
        </w:rPr>
        <w:t xml:space="preserve">Объективность – </w:t>
      </w:r>
      <w:r w:rsidRPr="006E5C60">
        <w:rPr>
          <w:rFonts w:ascii="Times New Roman" w:hAnsi="Times New Roman" w:cs="Times New Roman"/>
          <w:noProof/>
          <w:color w:val="434343"/>
          <w:spacing w:val="-4"/>
          <w:sz w:val="24"/>
          <w:szCs w:val="24"/>
        </w:rPr>
        <w:t xml:space="preserve">принцип объективности требует, чтобы все учащиеся были </w:t>
      </w:r>
      <w:r w:rsidRPr="006E5C60">
        <w:rPr>
          <w:rFonts w:ascii="Times New Roman" w:hAnsi="Times New Roman" w:cs="Times New Roman"/>
          <w:noProof/>
          <w:color w:val="434343"/>
          <w:spacing w:val="-2"/>
          <w:sz w:val="24"/>
          <w:szCs w:val="24"/>
        </w:rPr>
        <w:t xml:space="preserve">подвергнуты  одному  и  тому  же  испытанию в аналогичных условиях. Объективность </w:t>
      </w:r>
      <w:r w:rsidRPr="006E5C60">
        <w:rPr>
          <w:rFonts w:ascii="Times New Roman" w:hAnsi="Times New Roman" w:cs="Times New Roman"/>
          <w:noProof/>
          <w:color w:val="434343"/>
          <w:spacing w:val="-4"/>
          <w:sz w:val="24"/>
          <w:szCs w:val="24"/>
        </w:rPr>
        <w:t xml:space="preserve">обработки данных предполагает наличие четких критериев оценки, известных как учителю, </w:t>
      </w:r>
      <w:r w:rsidRPr="006E5C60">
        <w:rPr>
          <w:rFonts w:ascii="Times New Roman" w:hAnsi="Times New Roman" w:cs="Times New Roman"/>
          <w:noProof/>
          <w:color w:val="434343"/>
          <w:spacing w:val="-6"/>
          <w:sz w:val="24"/>
          <w:szCs w:val="24"/>
        </w:rPr>
        <w:t>так и всем учащимся.</w:t>
      </w:r>
    </w:p>
    <w:p w:rsidR="0074560C" w:rsidRPr="006E5C60" w:rsidRDefault="0074560C" w:rsidP="00CF4C05">
      <w:pPr>
        <w:widowControl w:val="0"/>
        <w:numPr>
          <w:ilvl w:val="0"/>
          <w:numId w:val="34"/>
        </w:numPr>
        <w:shd w:val="clear" w:color="auto" w:fill="FFFFFF"/>
        <w:tabs>
          <w:tab w:val="left" w:pos="713"/>
        </w:tabs>
        <w:autoSpaceDE w:val="0"/>
        <w:autoSpaceDN w:val="0"/>
        <w:adjustRightInd w:val="0"/>
        <w:spacing w:after="0" w:line="240" w:lineRule="auto"/>
        <w:ind w:firstLine="576"/>
        <w:jc w:val="both"/>
        <w:rPr>
          <w:rFonts w:ascii="Times New Roman" w:hAnsi="Times New Roman" w:cs="Times New Roman"/>
          <w:noProof/>
          <w:color w:val="434343"/>
          <w:sz w:val="24"/>
          <w:szCs w:val="24"/>
        </w:rPr>
      </w:pPr>
      <w:r w:rsidRPr="006E5C60">
        <w:rPr>
          <w:rFonts w:ascii="Times New Roman" w:hAnsi="Times New Roman" w:cs="Times New Roman"/>
          <w:b/>
          <w:noProof/>
          <w:color w:val="434343"/>
          <w:spacing w:val="-1"/>
          <w:sz w:val="24"/>
          <w:szCs w:val="24"/>
        </w:rPr>
        <w:t>Надежность</w:t>
      </w:r>
      <w:r w:rsidRPr="006E5C60">
        <w:rPr>
          <w:rFonts w:ascii="Times New Roman" w:hAnsi="Times New Roman" w:cs="Times New Roman"/>
          <w:noProof/>
          <w:color w:val="434343"/>
          <w:spacing w:val="-1"/>
          <w:sz w:val="24"/>
          <w:szCs w:val="24"/>
        </w:rPr>
        <w:t xml:space="preserve"> - это степень точности педагогического измерения. Метод оценивания </w:t>
      </w:r>
      <w:r w:rsidRPr="006E5C60">
        <w:rPr>
          <w:rFonts w:ascii="Times New Roman" w:hAnsi="Times New Roman" w:cs="Times New Roman"/>
          <w:noProof/>
          <w:color w:val="434343"/>
          <w:spacing w:val="5"/>
          <w:sz w:val="24"/>
          <w:szCs w:val="24"/>
        </w:rPr>
        <w:t xml:space="preserve">считается надежным, если повторные измерения того же самого признака дают те же </w:t>
      </w:r>
      <w:r w:rsidRPr="006E5C60">
        <w:rPr>
          <w:rFonts w:ascii="Times New Roman" w:hAnsi="Times New Roman" w:cs="Times New Roman"/>
          <w:noProof/>
          <w:color w:val="434343"/>
          <w:spacing w:val="-6"/>
          <w:sz w:val="24"/>
          <w:szCs w:val="24"/>
        </w:rPr>
        <w:lastRenderedPageBreak/>
        <w:t>результаты.</w:t>
      </w:r>
    </w:p>
    <w:p w:rsidR="0074560C" w:rsidRPr="006E5C60" w:rsidRDefault="0074560C" w:rsidP="00CF4C05">
      <w:pPr>
        <w:widowControl w:val="0"/>
        <w:numPr>
          <w:ilvl w:val="0"/>
          <w:numId w:val="34"/>
        </w:numPr>
        <w:shd w:val="clear" w:color="auto" w:fill="FFFFFF"/>
        <w:tabs>
          <w:tab w:val="left" w:pos="713"/>
        </w:tabs>
        <w:autoSpaceDE w:val="0"/>
        <w:autoSpaceDN w:val="0"/>
        <w:adjustRightInd w:val="0"/>
        <w:spacing w:after="0" w:line="240" w:lineRule="auto"/>
        <w:ind w:firstLine="576"/>
        <w:jc w:val="both"/>
        <w:rPr>
          <w:rFonts w:ascii="Times New Roman" w:hAnsi="Times New Roman" w:cs="Times New Roman"/>
          <w:noProof/>
          <w:color w:val="434343"/>
          <w:sz w:val="24"/>
          <w:szCs w:val="24"/>
        </w:rPr>
      </w:pPr>
      <w:r w:rsidRPr="006E5C60">
        <w:rPr>
          <w:rFonts w:ascii="Times New Roman" w:hAnsi="Times New Roman" w:cs="Times New Roman"/>
          <w:b/>
          <w:noProof/>
          <w:color w:val="434343"/>
          <w:spacing w:val="1"/>
          <w:sz w:val="24"/>
          <w:szCs w:val="24"/>
        </w:rPr>
        <w:t>Валидность,</w:t>
      </w:r>
      <w:r w:rsidRPr="006E5C60">
        <w:rPr>
          <w:rFonts w:ascii="Times New Roman" w:hAnsi="Times New Roman" w:cs="Times New Roman"/>
          <w:noProof/>
          <w:color w:val="434343"/>
          <w:spacing w:val="1"/>
          <w:sz w:val="24"/>
          <w:szCs w:val="24"/>
        </w:rPr>
        <w:t xml:space="preserve"> или достоверность метода оценивания показывает, действительно ли </w:t>
      </w:r>
      <w:r w:rsidRPr="006E5C60">
        <w:rPr>
          <w:rFonts w:ascii="Times New Roman" w:hAnsi="Times New Roman" w:cs="Times New Roman"/>
          <w:noProof/>
          <w:color w:val="434343"/>
          <w:spacing w:val="-5"/>
          <w:sz w:val="24"/>
          <w:szCs w:val="24"/>
        </w:rPr>
        <w:t>измеряется то, что требуется  измерить, или что-то другое.</w:t>
      </w:r>
    </w:p>
    <w:p w:rsidR="0074560C" w:rsidRPr="006E5C60" w:rsidRDefault="0074560C" w:rsidP="006E5C60">
      <w:pPr>
        <w:shd w:val="clear" w:color="auto" w:fill="FFFFFF"/>
        <w:spacing w:after="0" w:line="240" w:lineRule="auto"/>
        <w:jc w:val="both"/>
        <w:rPr>
          <w:rFonts w:ascii="Times New Roman" w:hAnsi="Times New Roman" w:cs="Times New Roman"/>
          <w:sz w:val="24"/>
          <w:szCs w:val="24"/>
        </w:rPr>
      </w:pPr>
      <w:r w:rsidRPr="006E5C60">
        <w:rPr>
          <w:rFonts w:ascii="Times New Roman" w:hAnsi="Times New Roman" w:cs="Times New Roman"/>
          <w:b/>
          <w:bCs/>
          <w:noProof/>
          <w:color w:val="434343"/>
          <w:spacing w:val="-6"/>
          <w:sz w:val="24"/>
          <w:szCs w:val="24"/>
        </w:rPr>
        <w:t>Виды и формы оценивания.</w:t>
      </w:r>
    </w:p>
    <w:p w:rsidR="0074560C" w:rsidRPr="006E5C60" w:rsidRDefault="0074560C" w:rsidP="006E5C60">
      <w:pPr>
        <w:shd w:val="clear" w:color="auto" w:fill="FFFFFF"/>
        <w:spacing w:after="0" w:line="240" w:lineRule="auto"/>
        <w:ind w:firstLine="559"/>
        <w:jc w:val="both"/>
        <w:rPr>
          <w:rFonts w:ascii="Times New Roman" w:hAnsi="Times New Roman" w:cs="Times New Roman"/>
          <w:noProof/>
          <w:color w:val="434343"/>
          <w:spacing w:val="-6"/>
          <w:sz w:val="24"/>
          <w:szCs w:val="24"/>
        </w:rPr>
      </w:pPr>
      <w:r w:rsidRPr="006E5C60">
        <w:rPr>
          <w:rFonts w:ascii="Times New Roman" w:hAnsi="Times New Roman" w:cs="Times New Roman"/>
          <w:noProof/>
          <w:color w:val="434343"/>
          <w:spacing w:val="4"/>
          <w:sz w:val="24"/>
          <w:szCs w:val="24"/>
        </w:rPr>
        <w:t xml:space="preserve">Для измерения образовательных достижений учащихся применяют три вида </w:t>
      </w:r>
      <w:r w:rsidRPr="006E5C60">
        <w:rPr>
          <w:rFonts w:ascii="Times New Roman" w:hAnsi="Times New Roman" w:cs="Times New Roman"/>
          <w:noProof/>
          <w:color w:val="434343"/>
          <w:spacing w:val="-6"/>
          <w:sz w:val="24"/>
          <w:szCs w:val="24"/>
        </w:rPr>
        <w:t>оценивания:</w:t>
      </w:r>
    </w:p>
    <w:p w:rsidR="0074560C" w:rsidRPr="006E5C60" w:rsidRDefault="0074560C" w:rsidP="006E5C60">
      <w:pPr>
        <w:shd w:val="clear" w:color="auto" w:fill="FFFFFF"/>
        <w:spacing w:after="0" w:line="240" w:lineRule="auto"/>
        <w:ind w:firstLine="559"/>
        <w:jc w:val="both"/>
        <w:rPr>
          <w:rFonts w:ascii="Times New Roman" w:hAnsi="Times New Roman" w:cs="Times New Roman"/>
          <w:noProof/>
          <w:color w:val="434343"/>
          <w:spacing w:val="-6"/>
          <w:sz w:val="24"/>
          <w:szCs w:val="24"/>
        </w:rPr>
      </w:pPr>
      <w:r w:rsidRPr="006E5C60">
        <w:rPr>
          <w:rFonts w:ascii="Times New Roman" w:hAnsi="Times New Roman" w:cs="Times New Roman"/>
          <w:b/>
          <w:noProof/>
          <w:color w:val="434343"/>
          <w:spacing w:val="-6"/>
          <w:sz w:val="24"/>
          <w:szCs w:val="24"/>
        </w:rPr>
        <w:t xml:space="preserve"> 1. Диагностическое (преварительное);</w:t>
      </w:r>
      <w:r w:rsidRPr="006E5C60">
        <w:rPr>
          <w:rFonts w:ascii="Times New Roman" w:hAnsi="Times New Roman" w:cs="Times New Roman"/>
          <w:noProof/>
          <w:color w:val="434343"/>
          <w:spacing w:val="-6"/>
          <w:sz w:val="24"/>
          <w:szCs w:val="24"/>
        </w:rPr>
        <w:t xml:space="preserve"> </w:t>
      </w:r>
    </w:p>
    <w:p w:rsidR="0074560C" w:rsidRPr="006E5C60" w:rsidRDefault="0074560C" w:rsidP="006E5C60">
      <w:pPr>
        <w:shd w:val="clear" w:color="auto" w:fill="FFFFFF"/>
        <w:spacing w:after="0" w:line="240" w:lineRule="auto"/>
        <w:ind w:firstLine="559"/>
        <w:jc w:val="both"/>
        <w:rPr>
          <w:rFonts w:ascii="Times New Roman" w:hAnsi="Times New Roman" w:cs="Times New Roman"/>
          <w:noProof/>
          <w:color w:val="434343"/>
          <w:spacing w:val="-6"/>
          <w:sz w:val="24"/>
          <w:szCs w:val="24"/>
        </w:rPr>
      </w:pPr>
      <w:r w:rsidRPr="006E5C60">
        <w:rPr>
          <w:rFonts w:ascii="Times New Roman" w:hAnsi="Times New Roman" w:cs="Times New Roman"/>
          <w:b/>
          <w:noProof/>
          <w:color w:val="434343"/>
          <w:spacing w:val="-6"/>
          <w:sz w:val="24"/>
          <w:szCs w:val="24"/>
        </w:rPr>
        <w:t xml:space="preserve"> 2. Формативное (формирующее);</w:t>
      </w:r>
      <w:r w:rsidRPr="006E5C60">
        <w:rPr>
          <w:rFonts w:ascii="Times New Roman" w:hAnsi="Times New Roman" w:cs="Times New Roman"/>
          <w:noProof/>
          <w:color w:val="434343"/>
          <w:spacing w:val="-6"/>
          <w:sz w:val="24"/>
          <w:szCs w:val="24"/>
        </w:rPr>
        <w:t xml:space="preserve">  </w:t>
      </w:r>
    </w:p>
    <w:p w:rsidR="0074560C" w:rsidRPr="006E5C60" w:rsidRDefault="0074560C" w:rsidP="006E5C60">
      <w:pPr>
        <w:shd w:val="clear" w:color="auto" w:fill="FFFFFF"/>
        <w:spacing w:after="0" w:line="240" w:lineRule="auto"/>
        <w:ind w:firstLine="559"/>
        <w:jc w:val="both"/>
        <w:rPr>
          <w:rFonts w:ascii="Times New Roman" w:hAnsi="Times New Roman" w:cs="Times New Roman"/>
          <w:b/>
          <w:sz w:val="24"/>
          <w:szCs w:val="24"/>
        </w:rPr>
      </w:pPr>
      <w:r w:rsidRPr="006E5C60">
        <w:rPr>
          <w:rFonts w:ascii="Times New Roman" w:hAnsi="Times New Roman" w:cs="Times New Roman"/>
          <w:b/>
          <w:noProof/>
          <w:color w:val="434343"/>
          <w:spacing w:val="-6"/>
          <w:sz w:val="24"/>
          <w:szCs w:val="24"/>
        </w:rPr>
        <w:t xml:space="preserve"> 3. Суммативное (обобщающее).</w:t>
      </w:r>
    </w:p>
    <w:p w:rsidR="0074560C" w:rsidRPr="006E5C60" w:rsidRDefault="0074560C" w:rsidP="006E5C60">
      <w:pPr>
        <w:shd w:val="clear" w:color="auto" w:fill="FFFFFF"/>
        <w:spacing w:after="0" w:line="240" w:lineRule="auto"/>
        <w:ind w:firstLine="7"/>
        <w:jc w:val="both"/>
        <w:rPr>
          <w:rFonts w:ascii="Times New Roman" w:hAnsi="Times New Roman" w:cs="Times New Roman"/>
          <w:sz w:val="24"/>
          <w:szCs w:val="24"/>
        </w:rPr>
      </w:pPr>
      <w:r w:rsidRPr="006E5C60">
        <w:rPr>
          <w:rFonts w:ascii="Times New Roman" w:hAnsi="Times New Roman" w:cs="Times New Roman"/>
          <w:b/>
          <w:noProof/>
          <w:color w:val="434343"/>
          <w:spacing w:val="1"/>
          <w:sz w:val="24"/>
          <w:szCs w:val="24"/>
        </w:rPr>
        <w:t>Диагностическое оценивание</w:t>
      </w:r>
      <w:r w:rsidRPr="006E5C60">
        <w:rPr>
          <w:rFonts w:ascii="Times New Roman" w:hAnsi="Times New Roman" w:cs="Times New Roman"/>
          <w:noProof/>
          <w:color w:val="434343"/>
          <w:spacing w:val="1"/>
          <w:sz w:val="24"/>
          <w:szCs w:val="24"/>
        </w:rPr>
        <w:t xml:space="preserve"> по своей форме является вводным и служит для </w:t>
      </w:r>
      <w:r w:rsidRPr="006E5C60">
        <w:rPr>
          <w:rFonts w:ascii="Times New Roman" w:hAnsi="Times New Roman" w:cs="Times New Roman"/>
          <w:noProof/>
          <w:color w:val="434343"/>
          <w:spacing w:val="-6"/>
          <w:sz w:val="24"/>
          <w:szCs w:val="24"/>
        </w:rPr>
        <w:t xml:space="preserve">определения уровня сформированности компетентностей учащегося.Оно проводится в начале </w:t>
      </w:r>
      <w:r w:rsidRPr="006E5C60">
        <w:rPr>
          <w:rFonts w:ascii="Times New Roman" w:hAnsi="Times New Roman" w:cs="Times New Roman"/>
          <w:noProof/>
          <w:color w:val="434343"/>
          <w:spacing w:val="-2"/>
          <w:sz w:val="24"/>
          <w:szCs w:val="24"/>
        </w:rPr>
        <w:t xml:space="preserve">учебного года и позволяет определить в конце года прогресс учащегося в достижении </w:t>
      </w:r>
      <w:r w:rsidRPr="006E5C60">
        <w:rPr>
          <w:rFonts w:ascii="Times New Roman" w:hAnsi="Times New Roman" w:cs="Times New Roman"/>
          <w:noProof/>
          <w:color w:val="434343"/>
          <w:spacing w:val="-5"/>
          <w:sz w:val="24"/>
          <w:szCs w:val="24"/>
        </w:rPr>
        <w:t xml:space="preserve">ожидаемых результатов. Результаты диагностического оценивания регистрируются в виде </w:t>
      </w:r>
      <w:r w:rsidRPr="006E5C60">
        <w:rPr>
          <w:rFonts w:ascii="Times New Roman" w:hAnsi="Times New Roman" w:cs="Times New Roman"/>
          <w:noProof/>
          <w:color w:val="434343"/>
          <w:spacing w:val="3"/>
          <w:sz w:val="24"/>
          <w:szCs w:val="24"/>
        </w:rPr>
        <w:t xml:space="preserve">описаний, которые обобщаются и служат основой для внесения корректив и </w:t>
      </w:r>
      <w:r w:rsidRPr="006E5C60">
        <w:rPr>
          <w:rFonts w:ascii="Times New Roman" w:hAnsi="Times New Roman" w:cs="Times New Roman"/>
          <w:noProof/>
          <w:color w:val="434343"/>
          <w:spacing w:val="-3"/>
          <w:sz w:val="24"/>
          <w:szCs w:val="24"/>
        </w:rPr>
        <w:t xml:space="preserve">совершенствования процесса обучения путем постановки задач обучения для учителя и </w:t>
      </w:r>
      <w:r w:rsidRPr="006E5C60">
        <w:rPr>
          <w:rFonts w:ascii="Times New Roman" w:hAnsi="Times New Roman" w:cs="Times New Roman"/>
          <w:noProof/>
          <w:color w:val="434343"/>
          <w:spacing w:val="-5"/>
          <w:sz w:val="24"/>
          <w:szCs w:val="24"/>
        </w:rPr>
        <w:t>учебных задач для учащегося.</w:t>
      </w:r>
    </w:p>
    <w:p w:rsidR="0074560C" w:rsidRPr="006E5C60" w:rsidRDefault="0074560C" w:rsidP="006E5C60">
      <w:pPr>
        <w:shd w:val="clear" w:color="auto" w:fill="FFFFFF"/>
        <w:spacing w:after="0" w:line="240" w:lineRule="auto"/>
        <w:jc w:val="both"/>
        <w:rPr>
          <w:rFonts w:ascii="Times New Roman" w:hAnsi="Times New Roman" w:cs="Times New Roman"/>
          <w:noProof/>
          <w:color w:val="434343"/>
          <w:spacing w:val="-5"/>
          <w:sz w:val="24"/>
          <w:szCs w:val="24"/>
        </w:rPr>
      </w:pPr>
      <w:r w:rsidRPr="006E5C60">
        <w:rPr>
          <w:rFonts w:ascii="Times New Roman" w:hAnsi="Times New Roman" w:cs="Times New Roman"/>
          <w:b/>
          <w:iCs/>
          <w:noProof/>
          <w:color w:val="434343"/>
          <w:spacing w:val="-6"/>
          <w:sz w:val="24"/>
          <w:szCs w:val="24"/>
        </w:rPr>
        <w:t>Формативное оценивание</w:t>
      </w:r>
      <w:r w:rsidRPr="006E5C60">
        <w:rPr>
          <w:rFonts w:ascii="Times New Roman" w:hAnsi="Times New Roman" w:cs="Times New Roman"/>
          <w:b/>
          <w:sz w:val="24"/>
          <w:szCs w:val="24"/>
        </w:rPr>
        <w:t xml:space="preserve"> -  </w:t>
      </w:r>
      <w:r w:rsidRPr="006E5C60">
        <w:rPr>
          <w:rFonts w:ascii="Times New Roman" w:hAnsi="Times New Roman" w:cs="Times New Roman"/>
          <w:noProof/>
          <w:color w:val="434343"/>
          <w:spacing w:val="1"/>
          <w:sz w:val="24"/>
          <w:szCs w:val="24"/>
        </w:rPr>
        <w:t xml:space="preserve">цель формативного оценивания  - определение успешности и индивидуальных </w:t>
      </w:r>
      <w:r w:rsidRPr="006E5C60">
        <w:rPr>
          <w:rFonts w:ascii="Times New Roman" w:hAnsi="Times New Roman" w:cs="Times New Roman"/>
          <w:noProof/>
          <w:color w:val="434343"/>
          <w:sz w:val="24"/>
          <w:szCs w:val="24"/>
        </w:rPr>
        <w:t xml:space="preserve">особенностей усвоения учащимися материала, а также выработка рекомендаций для </w:t>
      </w:r>
      <w:r w:rsidRPr="006E5C60">
        <w:rPr>
          <w:rFonts w:ascii="Times New Roman" w:hAnsi="Times New Roman" w:cs="Times New Roman"/>
          <w:noProof/>
          <w:color w:val="434343"/>
          <w:spacing w:val="-6"/>
          <w:sz w:val="24"/>
          <w:szCs w:val="24"/>
        </w:rPr>
        <w:t xml:space="preserve">достижения учащимся ожидаемых результатов. По своей форме оно может быть как вводным </w:t>
      </w:r>
      <w:r w:rsidRPr="006E5C60">
        <w:rPr>
          <w:rFonts w:ascii="Times New Roman" w:hAnsi="Times New Roman" w:cs="Times New Roman"/>
          <w:noProof/>
          <w:color w:val="434343"/>
          <w:spacing w:val="-4"/>
          <w:sz w:val="24"/>
          <w:szCs w:val="24"/>
        </w:rPr>
        <w:t xml:space="preserve">(в начале изучаемой темы), так и текущим (в процессе обучения). Учитель использует </w:t>
      </w:r>
      <w:r w:rsidRPr="006E5C60">
        <w:rPr>
          <w:rFonts w:ascii="Times New Roman" w:hAnsi="Times New Roman" w:cs="Times New Roman"/>
          <w:noProof/>
          <w:color w:val="434343"/>
          <w:spacing w:val="-6"/>
          <w:sz w:val="24"/>
          <w:szCs w:val="24"/>
        </w:rPr>
        <w:t xml:space="preserve">формативное оценивание для своевременной корректировки обучения, внесения изменений в </w:t>
      </w:r>
      <w:r w:rsidRPr="006E5C60">
        <w:rPr>
          <w:rFonts w:ascii="Times New Roman" w:hAnsi="Times New Roman" w:cs="Times New Roman"/>
          <w:noProof/>
          <w:color w:val="434343"/>
          <w:spacing w:val="-5"/>
          <w:sz w:val="24"/>
          <w:szCs w:val="24"/>
        </w:rPr>
        <w:t>планирование, а учащийся - для улучшения качества выполняемой им работы. Оценивается конкретная работа, выполненная учащимся, а не уровень его способностей.</w:t>
      </w:r>
      <w:r w:rsidRPr="006E5C60">
        <w:rPr>
          <w:rFonts w:ascii="Times New Roman" w:hAnsi="Times New Roman" w:cs="Times New Roman"/>
          <w:i/>
          <w:iCs/>
          <w:noProof/>
          <w:color w:val="434343"/>
          <w:spacing w:val="3"/>
          <w:sz w:val="24"/>
          <w:szCs w:val="24"/>
        </w:rPr>
        <w:t xml:space="preserve"> </w:t>
      </w:r>
      <w:r w:rsidRPr="006E5C60">
        <w:rPr>
          <w:rFonts w:ascii="Times New Roman" w:hAnsi="Times New Roman" w:cs="Times New Roman"/>
          <w:b/>
          <w:iCs/>
          <w:noProof/>
          <w:color w:val="434343"/>
          <w:spacing w:val="3"/>
          <w:sz w:val="24"/>
          <w:szCs w:val="24"/>
        </w:rPr>
        <w:t>Суммативное оценивание</w:t>
      </w:r>
      <w:r w:rsidRPr="006E5C60">
        <w:rPr>
          <w:rFonts w:ascii="Times New Roman" w:hAnsi="Times New Roman" w:cs="Times New Roman"/>
          <w:b/>
          <w:sz w:val="24"/>
          <w:szCs w:val="24"/>
        </w:rPr>
        <w:t xml:space="preserve">  </w:t>
      </w:r>
      <w:r w:rsidRPr="006E5C60">
        <w:rPr>
          <w:rFonts w:ascii="Times New Roman" w:hAnsi="Times New Roman" w:cs="Times New Roman"/>
          <w:noProof/>
          <w:color w:val="434343"/>
          <w:spacing w:val="-6"/>
          <w:sz w:val="24"/>
          <w:szCs w:val="24"/>
        </w:rPr>
        <w:t xml:space="preserve">учащихся служит для определения степени достижения учащимся </w:t>
      </w:r>
      <w:r w:rsidRPr="006E5C60">
        <w:rPr>
          <w:rFonts w:ascii="Times New Roman" w:hAnsi="Times New Roman" w:cs="Times New Roman"/>
          <w:noProof/>
          <w:color w:val="434343"/>
          <w:spacing w:val="-4"/>
          <w:sz w:val="24"/>
          <w:szCs w:val="24"/>
        </w:rPr>
        <w:t xml:space="preserve">результатов, планируемых для каждой ступени обучения, и складывается из текущего, </w:t>
      </w:r>
      <w:r w:rsidRPr="006E5C60">
        <w:rPr>
          <w:rFonts w:ascii="Times New Roman" w:hAnsi="Times New Roman" w:cs="Times New Roman"/>
          <w:noProof/>
          <w:color w:val="434343"/>
          <w:spacing w:val="-5"/>
          <w:sz w:val="24"/>
          <w:szCs w:val="24"/>
        </w:rPr>
        <w:t>промежуточного и итогового оценивания.</w:t>
      </w:r>
    </w:p>
    <w:p w:rsidR="0074560C" w:rsidRPr="006E5C60" w:rsidRDefault="0074560C" w:rsidP="006E5C60">
      <w:pPr>
        <w:shd w:val="clear" w:color="auto" w:fill="FFFFFF"/>
        <w:spacing w:after="0" w:line="240" w:lineRule="auto"/>
        <w:jc w:val="both"/>
        <w:rPr>
          <w:rFonts w:ascii="Times New Roman" w:hAnsi="Times New Roman" w:cs="Times New Roman"/>
          <w:b/>
          <w:noProof/>
          <w:color w:val="434343"/>
          <w:spacing w:val="-5"/>
          <w:sz w:val="24"/>
          <w:szCs w:val="24"/>
        </w:rPr>
      </w:pPr>
      <w:r w:rsidRPr="006E5C60">
        <w:rPr>
          <w:rFonts w:ascii="Times New Roman" w:hAnsi="Times New Roman" w:cs="Times New Roman"/>
          <w:b/>
          <w:noProof/>
          <w:color w:val="434343"/>
          <w:spacing w:val="-5"/>
          <w:sz w:val="24"/>
          <w:szCs w:val="24"/>
        </w:rPr>
        <w:t>Оценивание у учащихся предметных и ключевых компетен</w:t>
      </w:r>
      <w:r w:rsidRPr="006E5C60">
        <w:rPr>
          <w:rFonts w:ascii="Times New Roman" w:hAnsi="Times New Roman" w:cs="Times New Roman"/>
          <w:b/>
          <w:noProof/>
          <w:color w:val="434343"/>
          <w:spacing w:val="-5"/>
          <w:sz w:val="24"/>
          <w:szCs w:val="24"/>
          <w:lang w:val="ky-KG"/>
        </w:rPr>
        <w:t>тностей</w:t>
      </w:r>
      <w:r w:rsidRPr="006E5C60">
        <w:rPr>
          <w:rFonts w:ascii="Times New Roman" w:hAnsi="Times New Roman" w:cs="Times New Roman"/>
          <w:b/>
          <w:noProof/>
          <w:color w:val="434343"/>
          <w:spacing w:val="-5"/>
          <w:sz w:val="24"/>
          <w:szCs w:val="24"/>
        </w:rPr>
        <w:t xml:space="preserve"> по уровням</w:t>
      </w:r>
    </w:p>
    <w:p w:rsidR="0074560C" w:rsidRPr="006E5C60" w:rsidRDefault="0074560C" w:rsidP="006E5C60">
      <w:pPr>
        <w:shd w:val="clear" w:color="auto" w:fill="FFFFFF"/>
        <w:spacing w:after="0" w:line="240" w:lineRule="auto"/>
        <w:jc w:val="both"/>
        <w:rPr>
          <w:rFonts w:ascii="Times New Roman" w:hAnsi="Times New Roman" w:cs="Times New Roman"/>
          <w:b/>
          <w:sz w:val="24"/>
          <w:szCs w:val="24"/>
          <w:lang w:val="ky-KG"/>
        </w:rPr>
      </w:pPr>
      <w:r w:rsidRPr="006E5C60">
        <w:rPr>
          <w:rFonts w:ascii="Times New Roman" w:hAnsi="Times New Roman" w:cs="Times New Roman"/>
          <w:b/>
          <w:noProof/>
          <w:color w:val="434343"/>
          <w:spacing w:val="-5"/>
          <w:sz w:val="24"/>
          <w:szCs w:val="24"/>
        </w:rPr>
        <w:t>(на примере информационной компетентности)</w:t>
      </w:r>
      <w:r w:rsidRPr="006E5C60">
        <w:rPr>
          <w:rFonts w:ascii="Times New Roman" w:hAnsi="Times New Roman" w:cs="Times New Roman"/>
          <w:b/>
          <w:noProof/>
          <w:color w:val="434343"/>
          <w:spacing w:val="-5"/>
          <w:sz w:val="24"/>
          <w:szCs w:val="24"/>
          <w:lang w:val="ky-KG"/>
        </w:rPr>
        <w:t>.</w:t>
      </w:r>
    </w:p>
    <w:p w:rsidR="0074560C" w:rsidRPr="006E5C60" w:rsidRDefault="0074560C" w:rsidP="006E5C60">
      <w:pPr>
        <w:shd w:val="clear" w:color="auto" w:fill="FFFFFF"/>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86"/>
        <w:gridCol w:w="1101"/>
        <w:gridCol w:w="2399"/>
        <w:gridCol w:w="2424"/>
      </w:tblGrid>
      <w:tr w:rsidR="0074560C" w:rsidRPr="006E5C60" w:rsidTr="00EA1F20">
        <w:tc>
          <w:tcPr>
            <w:tcW w:w="2085" w:type="dxa"/>
            <w:vMerge w:val="restart"/>
            <w:shd w:val="clear" w:color="auto" w:fill="auto"/>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Содержательные линии</w:t>
            </w:r>
          </w:p>
        </w:tc>
        <w:tc>
          <w:tcPr>
            <w:tcW w:w="1987" w:type="dxa"/>
            <w:vMerge w:val="restart"/>
            <w:shd w:val="clear" w:color="auto" w:fill="auto"/>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Предметные компетентности</w:t>
            </w:r>
          </w:p>
        </w:tc>
        <w:tc>
          <w:tcPr>
            <w:tcW w:w="1126" w:type="dxa"/>
            <w:vMerge w:val="restart"/>
            <w:shd w:val="clear" w:color="auto" w:fill="auto"/>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Уровни</w:t>
            </w:r>
          </w:p>
        </w:tc>
        <w:tc>
          <w:tcPr>
            <w:tcW w:w="5224" w:type="dxa"/>
            <w:gridSpan w:val="2"/>
            <w:shd w:val="clear" w:color="auto" w:fill="auto"/>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Результаты знаний по классам</w:t>
            </w:r>
          </w:p>
        </w:tc>
      </w:tr>
      <w:tr w:rsidR="0074560C" w:rsidRPr="006E5C60" w:rsidTr="00EA1F20">
        <w:tc>
          <w:tcPr>
            <w:tcW w:w="2085" w:type="dxa"/>
            <w:vMerge/>
            <w:shd w:val="clear" w:color="auto" w:fill="auto"/>
          </w:tcPr>
          <w:p w:rsidR="0074560C" w:rsidRPr="006E5C60" w:rsidRDefault="0074560C" w:rsidP="006E5C60">
            <w:pPr>
              <w:spacing w:after="0" w:line="240" w:lineRule="auto"/>
              <w:jc w:val="both"/>
              <w:rPr>
                <w:rFonts w:ascii="Times New Roman" w:hAnsi="Times New Roman" w:cs="Times New Roman"/>
                <w:sz w:val="24"/>
                <w:szCs w:val="24"/>
              </w:rPr>
            </w:pPr>
          </w:p>
        </w:tc>
        <w:tc>
          <w:tcPr>
            <w:tcW w:w="1987" w:type="dxa"/>
            <w:vMerge/>
            <w:shd w:val="clear" w:color="auto" w:fill="auto"/>
          </w:tcPr>
          <w:p w:rsidR="0074560C" w:rsidRPr="006E5C60" w:rsidRDefault="0074560C" w:rsidP="006E5C60">
            <w:pPr>
              <w:spacing w:after="0" w:line="240" w:lineRule="auto"/>
              <w:jc w:val="both"/>
              <w:rPr>
                <w:rFonts w:ascii="Times New Roman" w:hAnsi="Times New Roman" w:cs="Times New Roman"/>
                <w:sz w:val="24"/>
                <w:szCs w:val="24"/>
              </w:rPr>
            </w:pPr>
          </w:p>
        </w:tc>
        <w:tc>
          <w:tcPr>
            <w:tcW w:w="1126" w:type="dxa"/>
            <w:vMerge/>
            <w:shd w:val="clear" w:color="auto" w:fill="auto"/>
          </w:tcPr>
          <w:p w:rsidR="0074560C" w:rsidRPr="006E5C60" w:rsidRDefault="0074560C" w:rsidP="006E5C60">
            <w:pPr>
              <w:spacing w:after="0" w:line="240" w:lineRule="auto"/>
              <w:jc w:val="both"/>
              <w:rPr>
                <w:rFonts w:ascii="Times New Roman" w:hAnsi="Times New Roman" w:cs="Times New Roman"/>
                <w:sz w:val="24"/>
                <w:szCs w:val="24"/>
              </w:rPr>
            </w:pPr>
          </w:p>
        </w:tc>
        <w:tc>
          <w:tcPr>
            <w:tcW w:w="2497" w:type="dxa"/>
            <w:shd w:val="clear" w:color="auto" w:fill="auto"/>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8-класс</w:t>
            </w:r>
          </w:p>
        </w:tc>
        <w:tc>
          <w:tcPr>
            <w:tcW w:w="2727" w:type="dxa"/>
            <w:shd w:val="clear" w:color="auto" w:fill="auto"/>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9-класс</w:t>
            </w:r>
          </w:p>
        </w:tc>
      </w:tr>
      <w:tr w:rsidR="0074560C" w:rsidRPr="006E5C60" w:rsidTr="00EA1F20">
        <w:tc>
          <w:tcPr>
            <w:tcW w:w="2085" w:type="dxa"/>
            <w:vMerge w:val="restart"/>
            <w:shd w:val="clear" w:color="auto" w:fill="auto"/>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1. Методы познания. </w:t>
            </w:r>
          </w:p>
          <w:p w:rsidR="0074560C" w:rsidRPr="006E5C60" w:rsidRDefault="0074560C" w:rsidP="006E5C60">
            <w:pPr>
              <w:spacing w:after="0" w:line="240" w:lineRule="auto"/>
              <w:jc w:val="both"/>
              <w:rPr>
                <w:rFonts w:ascii="Times New Roman" w:hAnsi="Times New Roman" w:cs="Times New Roman"/>
                <w:sz w:val="24"/>
                <w:szCs w:val="24"/>
              </w:rPr>
            </w:pPr>
          </w:p>
        </w:tc>
        <w:tc>
          <w:tcPr>
            <w:tcW w:w="1987" w:type="dxa"/>
            <w:vMerge w:val="restart"/>
            <w:shd w:val="clear" w:color="auto" w:fill="auto"/>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1.</w:t>
            </w:r>
            <w:r w:rsidRPr="006E5C60">
              <w:rPr>
                <w:rFonts w:ascii="Times New Roman" w:hAnsi="Times New Roman" w:cs="Times New Roman"/>
                <w:b/>
                <w:sz w:val="24"/>
                <w:szCs w:val="24"/>
                <w:lang w:val="ky-KG"/>
              </w:rPr>
              <w:t>Познание и умение ставить научные вопросы</w:t>
            </w:r>
          </w:p>
        </w:tc>
        <w:tc>
          <w:tcPr>
            <w:tcW w:w="1126" w:type="dxa"/>
            <w:shd w:val="clear" w:color="auto" w:fill="auto"/>
          </w:tcPr>
          <w:p w:rsidR="0074560C" w:rsidRPr="006E5C60" w:rsidRDefault="0074560C" w:rsidP="006E5C60">
            <w:pPr>
              <w:spacing w:after="0" w:line="240" w:lineRule="auto"/>
              <w:jc w:val="both"/>
              <w:rPr>
                <w:rFonts w:ascii="Times New Roman" w:hAnsi="Times New Roman" w:cs="Times New Roman"/>
                <w:b/>
                <w:sz w:val="24"/>
                <w:szCs w:val="24"/>
                <w:lang w:val="en-US"/>
              </w:rPr>
            </w:pPr>
            <w:r w:rsidRPr="006E5C60">
              <w:rPr>
                <w:rFonts w:ascii="Times New Roman" w:hAnsi="Times New Roman" w:cs="Times New Roman"/>
                <w:b/>
                <w:sz w:val="24"/>
                <w:szCs w:val="24"/>
                <w:lang w:val="en-US"/>
              </w:rPr>
              <w:t>I</w:t>
            </w:r>
          </w:p>
        </w:tc>
        <w:tc>
          <w:tcPr>
            <w:tcW w:w="2497" w:type="dxa"/>
            <w:shd w:val="clear" w:color="auto" w:fill="auto"/>
          </w:tcPr>
          <w:p w:rsidR="0074560C" w:rsidRPr="006E5C60" w:rsidRDefault="0074560C"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sz w:val="24"/>
                <w:szCs w:val="24"/>
              </w:rPr>
              <w:t>8.1.1.1.  Умеет объяснять природные явления на основе атомно – молекулярного учения.</w:t>
            </w:r>
          </w:p>
          <w:p w:rsidR="0074560C" w:rsidRPr="006E5C60" w:rsidRDefault="0074560C" w:rsidP="006E5C60">
            <w:pPr>
              <w:spacing w:after="0" w:line="240" w:lineRule="auto"/>
              <w:jc w:val="both"/>
              <w:rPr>
                <w:rFonts w:ascii="Times New Roman" w:hAnsi="Times New Roman" w:cs="Times New Roman"/>
                <w:b/>
                <w:sz w:val="24"/>
                <w:szCs w:val="24"/>
              </w:rPr>
            </w:pPr>
          </w:p>
        </w:tc>
        <w:tc>
          <w:tcPr>
            <w:tcW w:w="2727"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9.1.1.1. Умеет объяснять природные явления на основе учения теории электро</w:t>
            </w:r>
            <w:r w:rsidRPr="006E5C60">
              <w:rPr>
                <w:rFonts w:ascii="Times New Roman" w:hAnsi="Times New Roman" w:cs="Times New Roman"/>
                <w:sz w:val="24"/>
                <w:szCs w:val="24"/>
                <w:lang w:val="ky-KG"/>
              </w:rPr>
              <w:t>л</w:t>
            </w:r>
            <w:r w:rsidRPr="006E5C60">
              <w:rPr>
                <w:rFonts w:ascii="Times New Roman" w:hAnsi="Times New Roman" w:cs="Times New Roman"/>
                <w:sz w:val="24"/>
                <w:szCs w:val="24"/>
              </w:rPr>
              <w:t>ити</w:t>
            </w:r>
            <w:r w:rsidRPr="006E5C60">
              <w:rPr>
                <w:rFonts w:ascii="Times New Roman" w:hAnsi="Times New Roman" w:cs="Times New Roman"/>
                <w:sz w:val="24"/>
                <w:szCs w:val="24"/>
                <w:lang w:val="ky-KG"/>
              </w:rPr>
              <w:t>-</w:t>
            </w:r>
            <w:r w:rsidRPr="006E5C60">
              <w:rPr>
                <w:rFonts w:ascii="Times New Roman" w:hAnsi="Times New Roman" w:cs="Times New Roman"/>
                <w:sz w:val="24"/>
                <w:szCs w:val="24"/>
              </w:rPr>
              <w:t>ческой диссоциации.</w:t>
            </w:r>
          </w:p>
          <w:p w:rsidR="0074560C" w:rsidRPr="006E5C60" w:rsidRDefault="0074560C" w:rsidP="006E5C60">
            <w:pPr>
              <w:spacing w:after="0" w:line="240" w:lineRule="auto"/>
              <w:jc w:val="both"/>
              <w:rPr>
                <w:rFonts w:ascii="Times New Roman" w:hAnsi="Times New Roman" w:cs="Times New Roman"/>
                <w:b/>
                <w:sz w:val="24"/>
                <w:szCs w:val="24"/>
              </w:rPr>
            </w:pPr>
          </w:p>
        </w:tc>
      </w:tr>
      <w:tr w:rsidR="0074560C" w:rsidRPr="006E5C60" w:rsidTr="00EA1F20">
        <w:tc>
          <w:tcPr>
            <w:tcW w:w="2085" w:type="dxa"/>
            <w:vMerge/>
            <w:shd w:val="clear" w:color="auto" w:fill="auto"/>
          </w:tcPr>
          <w:p w:rsidR="0074560C" w:rsidRPr="006E5C60" w:rsidRDefault="0074560C" w:rsidP="006E5C60">
            <w:pPr>
              <w:spacing w:after="0" w:line="240" w:lineRule="auto"/>
              <w:jc w:val="both"/>
              <w:rPr>
                <w:rFonts w:ascii="Times New Roman" w:hAnsi="Times New Roman" w:cs="Times New Roman"/>
                <w:b/>
                <w:sz w:val="24"/>
                <w:szCs w:val="24"/>
              </w:rPr>
            </w:pPr>
          </w:p>
        </w:tc>
        <w:tc>
          <w:tcPr>
            <w:tcW w:w="1987" w:type="dxa"/>
            <w:vMerge/>
            <w:shd w:val="clear" w:color="auto" w:fill="auto"/>
          </w:tcPr>
          <w:p w:rsidR="0074560C" w:rsidRPr="006E5C60" w:rsidRDefault="0074560C" w:rsidP="006E5C60">
            <w:pPr>
              <w:spacing w:after="0" w:line="240" w:lineRule="auto"/>
              <w:jc w:val="both"/>
              <w:rPr>
                <w:rFonts w:ascii="Times New Roman" w:hAnsi="Times New Roman" w:cs="Times New Roman"/>
                <w:b/>
                <w:sz w:val="24"/>
                <w:szCs w:val="24"/>
              </w:rPr>
            </w:pPr>
          </w:p>
        </w:tc>
        <w:tc>
          <w:tcPr>
            <w:tcW w:w="1126" w:type="dxa"/>
            <w:shd w:val="clear" w:color="auto" w:fill="auto"/>
          </w:tcPr>
          <w:p w:rsidR="0074560C" w:rsidRPr="006E5C60" w:rsidRDefault="0074560C" w:rsidP="006E5C60">
            <w:pPr>
              <w:spacing w:after="0" w:line="240" w:lineRule="auto"/>
              <w:jc w:val="both"/>
              <w:rPr>
                <w:rFonts w:ascii="Times New Roman" w:hAnsi="Times New Roman" w:cs="Times New Roman"/>
                <w:b/>
                <w:sz w:val="24"/>
                <w:szCs w:val="24"/>
                <w:lang w:val="en-US"/>
              </w:rPr>
            </w:pPr>
            <w:r w:rsidRPr="006E5C60">
              <w:rPr>
                <w:rFonts w:ascii="Times New Roman" w:hAnsi="Times New Roman" w:cs="Times New Roman"/>
                <w:b/>
                <w:sz w:val="24"/>
                <w:szCs w:val="24"/>
                <w:lang w:val="en-US"/>
              </w:rPr>
              <w:t>II</w:t>
            </w:r>
          </w:p>
        </w:tc>
        <w:tc>
          <w:tcPr>
            <w:tcW w:w="2497"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8.1.1.2.Может дать общую характеристику химическим элементам на основе периодической системы.</w:t>
            </w:r>
          </w:p>
          <w:p w:rsidR="0074560C" w:rsidRPr="006E5C60" w:rsidRDefault="0074560C" w:rsidP="006E5C60">
            <w:pPr>
              <w:spacing w:after="0" w:line="240" w:lineRule="auto"/>
              <w:jc w:val="both"/>
              <w:rPr>
                <w:rFonts w:ascii="Times New Roman" w:hAnsi="Times New Roman" w:cs="Times New Roman"/>
                <w:sz w:val="24"/>
                <w:szCs w:val="24"/>
              </w:rPr>
            </w:pPr>
          </w:p>
        </w:tc>
        <w:tc>
          <w:tcPr>
            <w:tcW w:w="2727"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t xml:space="preserve">9. 1.1.2. Умеет дать общую характеристику химическим элементам и их соединениям по положению  в периодической системе.  </w:t>
            </w:r>
          </w:p>
          <w:p w:rsidR="0074560C" w:rsidRPr="006E5C60" w:rsidRDefault="0074560C" w:rsidP="006E5C60">
            <w:pPr>
              <w:spacing w:after="0" w:line="240" w:lineRule="auto"/>
              <w:jc w:val="both"/>
              <w:rPr>
                <w:rFonts w:ascii="Times New Roman" w:hAnsi="Times New Roman" w:cs="Times New Roman"/>
                <w:sz w:val="24"/>
                <w:szCs w:val="24"/>
                <w:lang w:val="ky-KG"/>
              </w:rPr>
            </w:pPr>
          </w:p>
        </w:tc>
      </w:tr>
      <w:tr w:rsidR="0074560C" w:rsidRPr="006E5C60" w:rsidTr="00EA1F20">
        <w:tc>
          <w:tcPr>
            <w:tcW w:w="2085" w:type="dxa"/>
            <w:vMerge/>
            <w:shd w:val="clear" w:color="auto" w:fill="auto"/>
          </w:tcPr>
          <w:p w:rsidR="0074560C" w:rsidRPr="006E5C60" w:rsidRDefault="0074560C" w:rsidP="006E5C60">
            <w:pPr>
              <w:spacing w:after="0" w:line="240" w:lineRule="auto"/>
              <w:jc w:val="both"/>
              <w:rPr>
                <w:rFonts w:ascii="Times New Roman" w:hAnsi="Times New Roman" w:cs="Times New Roman"/>
                <w:b/>
                <w:sz w:val="24"/>
                <w:szCs w:val="24"/>
              </w:rPr>
            </w:pPr>
          </w:p>
        </w:tc>
        <w:tc>
          <w:tcPr>
            <w:tcW w:w="1987" w:type="dxa"/>
            <w:vMerge/>
            <w:shd w:val="clear" w:color="auto" w:fill="auto"/>
          </w:tcPr>
          <w:p w:rsidR="0074560C" w:rsidRPr="006E5C60" w:rsidRDefault="0074560C" w:rsidP="006E5C60">
            <w:pPr>
              <w:spacing w:after="0" w:line="240" w:lineRule="auto"/>
              <w:jc w:val="both"/>
              <w:rPr>
                <w:rFonts w:ascii="Times New Roman" w:hAnsi="Times New Roman" w:cs="Times New Roman"/>
                <w:b/>
                <w:sz w:val="24"/>
                <w:szCs w:val="24"/>
              </w:rPr>
            </w:pPr>
          </w:p>
        </w:tc>
        <w:tc>
          <w:tcPr>
            <w:tcW w:w="1126" w:type="dxa"/>
            <w:shd w:val="clear" w:color="auto" w:fill="auto"/>
          </w:tcPr>
          <w:p w:rsidR="0074560C" w:rsidRPr="006E5C60" w:rsidRDefault="0074560C" w:rsidP="006E5C60">
            <w:pPr>
              <w:spacing w:after="0" w:line="240" w:lineRule="auto"/>
              <w:jc w:val="both"/>
              <w:rPr>
                <w:rFonts w:ascii="Times New Roman" w:hAnsi="Times New Roman" w:cs="Times New Roman"/>
                <w:b/>
                <w:sz w:val="24"/>
                <w:szCs w:val="24"/>
                <w:lang w:val="en-US"/>
              </w:rPr>
            </w:pPr>
            <w:r w:rsidRPr="006E5C60">
              <w:rPr>
                <w:rFonts w:ascii="Times New Roman" w:hAnsi="Times New Roman" w:cs="Times New Roman"/>
                <w:b/>
                <w:sz w:val="24"/>
                <w:szCs w:val="24"/>
                <w:lang w:val="en-US"/>
              </w:rPr>
              <w:t>III</w:t>
            </w:r>
          </w:p>
        </w:tc>
        <w:tc>
          <w:tcPr>
            <w:tcW w:w="2497" w:type="dxa"/>
            <w:shd w:val="clear" w:color="auto" w:fill="auto"/>
          </w:tcPr>
          <w:p w:rsidR="0074560C" w:rsidRPr="006E5C60" w:rsidRDefault="0074560C"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sz w:val="24"/>
                <w:szCs w:val="24"/>
              </w:rPr>
              <w:t xml:space="preserve">8.1.1.3. Умеет пользоваться </w:t>
            </w:r>
            <w:r w:rsidRPr="006E5C60">
              <w:rPr>
                <w:rFonts w:ascii="Times New Roman" w:hAnsi="Times New Roman" w:cs="Times New Roman"/>
                <w:sz w:val="24"/>
                <w:szCs w:val="24"/>
              </w:rPr>
              <w:lastRenderedPageBreak/>
              <w:t xml:space="preserve">информационными источниками при выполнении практической работы и решении задач. </w:t>
            </w:r>
          </w:p>
          <w:p w:rsidR="0074560C" w:rsidRPr="006E5C60" w:rsidRDefault="0074560C" w:rsidP="006E5C60">
            <w:pPr>
              <w:spacing w:after="0" w:line="240" w:lineRule="auto"/>
              <w:jc w:val="both"/>
              <w:rPr>
                <w:rFonts w:ascii="Times New Roman" w:hAnsi="Times New Roman" w:cs="Times New Roman"/>
                <w:sz w:val="24"/>
                <w:szCs w:val="24"/>
              </w:rPr>
            </w:pPr>
          </w:p>
        </w:tc>
        <w:tc>
          <w:tcPr>
            <w:tcW w:w="2727" w:type="dxa"/>
            <w:shd w:val="clear" w:color="auto" w:fill="auto"/>
          </w:tcPr>
          <w:p w:rsidR="0074560C" w:rsidRPr="006E5C60" w:rsidRDefault="0074560C" w:rsidP="006E5C60">
            <w:pPr>
              <w:spacing w:after="0" w:line="240" w:lineRule="auto"/>
              <w:jc w:val="both"/>
              <w:rPr>
                <w:rFonts w:ascii="Times New Roman" w:hAnsi="Times New Roman" w:cs="Times New Roman"/>
                <w:sz w:val="24"/>
                <w:szCs w:val="24"/>
                <w:lang w:val="ky-KG"/>
              </w:rPr>
            </w:pPr>
            <w:r w:rsidRPr="006E5C60">
              <w:rPr>
                <w:rFonts w:ascii="Times New Roman" w:hAnsi="Times New Roman" w:cs="Times New Roman"/>
                <w:sz w:val="24"/>
                <w:szCs w:val="24"/>
                <w:lang w:val="ky-KG"/>
              </w:rPr>
              <w:lastRenderedPageBreak/>
              <w:t xml:space="preserve">9.1.1.3. Владеет знаниями о </w:t>
            </w:r>
            <w:r w:rsidRPr="006E5C60">
              <w:rPr>
                <w:rFonts w:ascii="Times New Roman" w:hAnsi="Times New Roman" w:cs="Times New Roman"/>
                <w:sz w:val="24"/>
                <w:szCs w:val="24"/>
                <w:lang w:val="ky-KG"/>
              </w:rPr>
              <w:lastRenderedPageBreak/>
              <w:t>производствах цветных металлов в Кыргызской Республике и может применять знания о них.</w:t>
            </w:r>
          </w:p>
          <w:p w:rsidR="0074560C" w:rsidRPr="006E5C60" w:rsidRDefault="0074560C" w:rsidP="006E5C60">
            <w:pPr>
              <w:spacing w:after="0" w:line="240" w:lineRule="auto"/>
              <w:jc w:val="both"/>
              <w:rPr>
                <w:rFonts w:ascii="Times New Roman" w:hAnsi="Times New Roman" w:cs="Times New Roman"/>
                <w:sz w:val="24"/>
                <w:szCs w:val="24"/>
                <w:lang w:val="ky-KG"/>
              </w:rPr>
            </w:pPr>
          </w:p>
        </w:tc>
      </w:tr>
    </w:tbl>
    <w:p w:rsidR="0074560C" w:rsidRPr="006E5C60" w:rsidRDefault="0074560C" w:rsidP="006E5C60">
      <w:pPr>
        <w:shd w:val="clear" w:color="auto" w:fill="FFFFFF"/>
        <w:spacing w:after="0" w:line="240" w:lineRule="auto"/>
        <w:ind w:firstLine="566"/>
        <w:jc w:val="both"/>
        <w:rPr>
          <w:rFonts w:ascii="Times New Roman" w:hAnsi="Times New Roman" w:cs="Times New Roman"/>
          <w:b/>
          <w:sz w:val="24"/>
          <w:szCs w:val="24"/>
        </w:rPr>
      </w:pPr>
      <w:r w:rsidRPr="006E5C60">
        <w:rPr>
          <w:rFonts w:ascii="Times New Roman" w:hAnsi="Times New Roman" w:cs="Times New Roman"/>
          <w:sz w:val="24"/>
          <w:szCs w:val="24"/>
          <w:lang w:val="ky-KG"/>
        </w:rPr>
        <w:lastRenderedPageBreak/>
        <w:t xml:space="preserve">В  вышеуказанной таблице формирование у учащихся предметная и ключевая компетентности оцениваются по следующим уровням: </w:t>
      </w:r>
      <w:r w:rsidRPr="006E5C60">
        <w:rPr>
          <w:rFonts w:ascii="Times New Roman" w:hAnsi="Times New Roman" w:cs="Times New Roman"/>
          <w:b/>
          <w:sz w:val="24"/>
          <w:szCs w:val="24"/>
          <w:lang w:val="en-US"/>
        </w:rPr>
        <w:t>I</w:t>
      </w:r>
      <w:r w:rsidRPr="006E5C60">
        <w:rPr>
          <w:rFonts w:ascii="Times New Roman" w:hAnsi="Times New Roman" w:cs="Times New Roman"/>
          <w:b/>
          <w:sz w:val="24"/>
          <w:szCs w:val="24"/>
          <w:lang w:val="ky-KG"/>
        </w:rPr>
        <w:t xml:space="preserve">-уровень (репродуктивный) </w:t>
      </w:r>
      <w:r w:rsidRPr="006E5C60">
        <w:rPr>
          <w:rFonts w:ascii="Times New Roman" w:hAnsi="Times New Roman" w:cs="Times New Roman"/>
          <w:b/>
          <w:sz w:val="24"/>
          <w:szCs w:val="24"/>
        </w:rPr>
        <w:t xml:space="preserve">– «удовлетворительный»; </w:t>
      </w:r>
      <w:r w:rsidRPr="006E5C60">
        <w:rPr>
          <w:rFonts w:ascii="Times New Roman" w:hAnsi="Times New Roman" w:cs="Times New Roman"/>
          <w:b/>
          <w:sz w:val="24"/>
          <w:szCs w:val="24"/>
          <w:lang w:val="en-US"/>
        </w:rPr>
        <w:t>II</w:t>
      </w:r>
      <w:r w:rsidRPr="006E5C60">
        <w:rPr>
          <w:rFonts w:ascii="Times New Roman" w:hAnsi="Times New Roman" w:cs="Times New Roman"/>
          <w:b/>
          <w:sz w:val="24"/>
          <w:szCs w:val="24"/>
        </w:rPr>
        <w:t xml:space="preserve">-уровень (продуктивный) – «хорошо»; </w:t>
      </w:r>
      <w:r w:rsidRPr="006E5C60">
        <w:rPr>
          <w:rFonts w:ascii="Times New Roman" w:hAnsi="Times New Roman" w:cs="Times New Roman"/>
          <w:b/>
          <w:sz w:val="24"/>
          <w:szCs w:val="24"/>
          <w:lang w:val="en-US"/>
        </w:rPr>
        <w:t>III</w:t>
      </w:r>
      <w:r w:rsidRPr="006E5C60">
        <w:rPr>
          <w:rFonts w:ascii="Times New Roman" w:hAnsi="Times New Roman" w:cs="Times New Roman"/>
          <w:b/>
          <w:sz w:val="24"/>
          <w:szCs w:val="24"/>
        </w:rPr>
        <w:t>-уровень (креативный) – «отлично».</w:t>
      </w:r>
    </w:p>
    <w:p w:rsidR="0074560C" w:rsidRPr="006E5C60" w:rsidRDefault="0074560C" w:rsidP="006E5C60">
      <w:pPr>
        <w:shd w:val="clear" w:color="auto" w:fill="FFFFFF"/>
        <w:spacing w:after="0" w:line="240" w:lineRule="auto"/>
        <w:ind w:firstLine="566"/>
        <w:jc w:val="both"/>
        <w:rPr>
          <w:rFonts w:ascii="Times New Roman" w:hAnsi="Times New Roman" w:cs="Times New Roman"/>
          <w:b/>
          <w:sz w:val="24"/>
          <w:szCs w:val="24"/>
          <w:lang w:val="ky-KG"/>
        </w:rPr>
      </w:pPr>
      <w:r w:rsidRPr="006E5C60">
        <w:rPr>
          <w:rFonts w:ascii="Times New Roman" w:hAnsi="Times New Roman" w:cs="Times New Roman"/>
          <w:b/>
          <w:sz w:val="24"/>
          <w:szCs w:val="24"/>
          <w:lang w:val="ky-KG"/>
        </w:rPr>
        <w:t>4. Требования к организации учебного процесса.</w:t>
      </w:r>
    </w:p>
    <w:p w:rsidR="0074560C" w:rsidRPr="006E5C60" w:rsidRDefault="0074560C" w:rsidP="006E5C60">
      <w:pPr>
        <w:spacing w:after="0" w:line="240" w:lineRule="auto"/>
        <w:jc w:val="both"/>
        <w:rPr>
          <w:rFonts w:ascii="Times New Roman" w:hAnsi="Times New Roman" w:cs="Times New Roman"/>
          <w:b/>
          <w:color w:val="262626"/>
          <w:sz w:val="24"/>
          <w:szCs w:val="24"/>
          <w:lang w:val="ky-KG"/>
        </w:rPr>
      </w:pPr>
      <w:r w:rsidRPr="006E5C60">
        <w:rPr>
          <w:rFonts w:ascii="Times New Roman" w:hAnsi="Times New Roman" w:cs="Times New Roman"/>
          <w:b/>
          <w:color w:val="262626"/>
          <w:sz w:val="24"/>
          <w:szCs w:val="24"/>
          <w:lang w:val="ky-KG"/>
        </w:rPr>
        <w:t>4.1. Требования  к ресурсному  обеспечению.</w:t>
      </w:r>
    </w:p>
    <w:p w:rsidR="0074560C" w:rsidRPr="006E5C60" w:rsidRDefault="0074560C" w:rsidP="006E5C60">
      <w:pPr>
        <w:spacing w:after="0" w:line="240" w:lineRule="auto"/>
        <w:jc w:val="both"/>
        <w:rPr>
          <w:rFonts w:ascii="Times New Roman" w:hAnsi="Times New Roman" w:cs="Times New Roman"/>
          <w:color w:val="262626"/>
          <w:sz w:val="24"/>
          <w:szCs w:val="24"/>
          <w:lang w:val="ky-KG"/>
        </w:rPr>
      </w:pPr>
      <w:r w:rsidRPr="006E5C60">
        <w:rPr>
          <w:rFonts w:ascii="Times New Roman" w:hAnsi="Times New Roman" w:cs="Times New Roman"/>
          <w:color w:val="262626"/>
          <w:sz w:val="24"/>
          <w:szCs w:val="24"/>
          <w:lang w:val="ky-KG"/>
        </w:rPr>
        <w:t xml:space="preserve">В обучении предмету  </w:t>
      </w:r>
      <w:r w:rsidRPr="006E5C60">
        <w:rPr>
          <w:rFonts w:ascii="Times New Roman" w:hAnsi="Times New Roman" w:cs="Times New Roman"/>
          <w:color w:val="262626"/>
          <w:sz w:val="24"/>
          <w:szCs w:val="24"/>
        </w:rPr>
        <w:t>«</w:t>
      </w:r>
      <w:r w:rsidRPr="006E5C60">
        <w:rPr>
          <w:rFonts w:ascii="Times New Roman" w:hAnsi="Times New Roman" w:cs="Times New Roman"/>
          <w:color w:val="262626"/>
          <w:sz w:val="24"/>
          <w:szCs w:val="24"/>
          <w:lang w:val="ky-KG"/>
        </w:rPr>
        <w:t>Химия</w:t>
      </w:r>
      <w:r w:rsidRPr="006E5C60">
        <w:rPr>
          <w:rFonts w:ascii="Times New Roman" w:hAnsi="Times New Roman" w:cs="Times New Roman"/>
          <w:color w:val="262626"/>
          <w:sz w:val="24"/>
          <w:szCs w:val="24"/>
        </w:rPr>
        <w:t xml:space="preserve">» </w:t>
      </w:r>
      <w:r w:rsidRPr="006E5C60">
        <w:rPr>
          <w:rFonts w:ascii="Times New Roman" w:hAnsi="Times New Roman" w:cs="Times New Roman"/>
          <w:color w:val="262626"/>
          <w:sz w:val="24"/>
          <w:szCs w:val="24"/>
          <w:lang w:val="ky-KG"/>
        </w:rPr>
        <w:t>требования ресурсного обеспечения  составлены,   учитывая  цели  и  ожидаемые  результаты   и включают  следующие учебные   средства:</w:t>
      </w:r>
    </w:p>
    <w:p w:rsidR="0074560C" w:rsidRPr="006E5C60" w:rsidRDefault="0074560C" w:rsidP="006E5C60">
      <w:pPr>
        <w:spacing w:after="0" w:line="240" w:lineRule="auto"/>
        <w:jc w:val="both"/>
        <w:rPr>
          <w:rFonts w:ascii="Times New Roman" w:hAnsi="Times New Roman" w:cs="Times New Roman"/>
          <w:color w:val="262626"/>
          <w:sz w:val="24"/>
          <w:szCs w:val="24"/>
          <w:lang w:val="ky-KG"/>
        </w:rPr>
      </w:pPr>
      <w:r w:rsidRPr="006E5C60">
        <w:rPr>
          <w:rFonts w:ascii="Times New Roman" w:hAnsi="Times New Roman" w:cs="Times New Roman"/>
          <w:color w:val="262626"/>
          <w:sz w:val="24"/>
          <w:szCs w:val="24"/>
          <w:lang w:val="ky-KG"/>
        </w:rPr>
        <w:t>1. Учебные программы, учебники, учебно-методические  пособия, словари и дополнительную  литературу;</w:t>
      </w:r>
    </w:p>
    <w:p w:rsidR="0074560C" w:rsidRPr="006E5C60" w:rsidRDefault="0074560C" w:rsidP="006E5C60">
      <w:pPr>
        <w:spacing w:after="0" w:line="240" w:lineRule="auto"/>
        <w:jc w:val="both"/>
        <w:rPr>
          <w:rFonts w:ascii="Times New Roman" w:hAnsi="Times New Roman" w:cs="Times New Roman"/>
          <w:color w:val="262626"/>
          <w:sz w:val="24"/>
          <w:szCs w:val="24"/>
          <w:lang w:val="ky-KG"/>
        </w:rPr>
      </w:pPr>
      <w:r w:rsidRPr="006E5C60">
        <w:rPr>
          <w:rFonts w:ascii="Times New Roman" w:hAnsi="Times New Roman" w:cs="Times New Roman"/>
          <w:color w:val="262626"/>
          <w:sz w:val="24"/>
          <w:szCs w:val="24"/>
          <w:lang w:val="ky-KG"/>
        </w:rPr>
        <w:t>2. Технические  средства  обучения (интерактивная  доска,  аудио- и  видеоаппаратура)   и интернет;</w:t>
      </w:r>
    </w:p>
    <w:p w:rsidR="0074560C" w:rsidRPr="006E5C60" w:rsidRDefault="0074560C" w:rsidP="006E5C60">
      <w:pPr>
        <w:spacing w:after="0" w:line="240" w:lineRule="auto"/>
        <w:jc w:val="both"/>
        <w:rPr>
          <w:rFonts w:ascii="Times New Roman" w:hAnsi="Times New Roman" w:cs="Times New Roman"/>
          <w:color w:val="262626"/>
          <w:sz w:val="24"/>
          <w:szCs w:val="24"/>
          <w:lang w:val="ky-KG"/>
        </w:rPr>
      </w:pPr>
      <w:r w:rsidRPr="006E5C60">
        <w:rPr>
          <w:rFonts w:ascii="Times New Roman" w:hAnsi="Times New Roman" w:cs="Times New Roman"/>
          <w:color w:val="262626"/>
          <w:sz w:val="24"/>
          <w:szCs w:val="24"/>
          <w:lang w:val="ky-KG"/>
        </w:rPr>
        <w:t xml:space="preserve">3.  Удобная специализированная мебель; </w:t>
      </w:r>
    </w:p>
    <w:p w:rsidR="0074560C" w:rsidRPr="006E5C60" w:rsidRDefault="0074560C" w:rsidP="006E5C60">
      <w:pPr>
        <w:spacing w:after="0" w:line="240" w:lineRule="auto"/>
        <w:jc w:val="both"/>
        <w:rPr>
          <w:rFonts w:ascii="Times New Roman" w:hAnsi="Times New Roman" w:cs="Times New Roman"/>
          <w:color w:val="262626"/>
          <w:sz w:val="24"/>
          <w:szCs w:val="24"/>
          <w:lang w:val="ky-KG"/>
        </w:rPr>
      </w:pPr>
      <w:r w:rsidRPr="006E5C60">
        <w:rPr>
          <w:rFonts w:ascii="Times New Roman" w:hAnsi="Times New Roman" w:cs="Times New Roman"/>
          <w:color w:val="262626"/>
          <w:sz w:val="24"/>
          <w:szCs w:val="24"/>
          <w:lang w:val="ky-KG"/>
        </w:rPr>
        <w:t>4.  Приборы и посуда для  проведения  химических  экспериментов;</w:t>
      </w:r>
    </w:p>
    <w:p w:rsidR="0074560C" w:rsidRPr="006E5C60" w:rsidRDefault="0074560C" w:rsidP="006E5C60">
      <w:pPr>
        <w:spacing w:after="0" w:line="240" w:lineRule="auto"/>
        <w:jc w:val="both"/>
        <w:rPr>
          <w:rFonts w:ascii="Times New Roman" w:hAnsi="Times New Roman" w:cs="Times New Roman"/>
          <w:color w:val="262626"/>
          <w:sz w:val="24"/>
          <w:szCs w:val="24"/>
          <w:lang w:val="ky-KG"/>
        </w:rPr>
      </w:pPr>
      <w:r w:rsidRPr="006E5C60">
        <w:rPr>
          <w:rFonts w:ascii="Times New Roman" w:hAnsi="Times New Roman" w:cs="Times New Roman"/>
          <w:color w:val="262626"/>
          <w:sz w:val="24"/>
          <w:szCs w:val="24"/>
          <w:lang w:val="ky-KG"/>
        </w:rPr>
        <w:t>5.  Химические реактивы   и  оборудование;</w:t>
      </w:r>
    </w:p>
    <w:p w:rsidR="0074560C" w:rsidRPr="006E5C60" w:rsidRDefault="0074560C" w:rsidP="006E5C60">
      <w:pPr>
        <w:spacing w:after="0" w:line="240" w:lineRule="auto"/>
        <w:jc w:val="both"/>
        <w:rPr>
          <w:rFonts w:ascii="Times New Roman" w:hAnsi="Times New Roman" w:cs="Times New Roman"/>
          <w:color w:val="262626"/>
          <w:sz w:val="24"/>
          <w:szCs w:val="24"/>
          <w:lang w:val="ky-KG"/>
        </w:rPr>
      </w:pPr>
      <w:r w:rsidRPr="006E5C60">
        <w:rPr>
          <w:rFonts w:ascii="Times New Roman" w:hAnsi="Times New Roman" w:cs="Times New Roman"/>
          <w:color w:val="262626"/>
          <w:sz w:val="24"/>
          <w:szCs w:val="24"/>
          <w:lang w:val="ky-KG"/>
        </w:rPr>
        <w:t>6.   Необходимое техническое  обеспечение  (вода,   канализация, вытяжной</w:t>
      </w:r>
      <w:r w:rsidRPr="006E5C60">
        <w:rPr>
          <w:rFonts w:ascii="Times New Roman" w:hAnsi="Times New Roman" w:cs="Times New Roman"/>
          <w:b/>
          <w:color w:val="262626"/>
          <w:sz w:val="24"/>
          <w:szCs w:val="24"/>
          <w:lang w:val="ky-KG"/>
        </w:rPr>
        <w:t xml:space="preserve">  </w:t>
      </w:r>
      <w:r w:rsidRPr="006E5C60">
        <w:rPr>
          <w:rFonts w:ascii="Times New Roman" w:hAnsi="Times New Roman" w:cs="Times New Roman"/>
          <w:color w:val="262626"/>
          <w:sz w:val="24"/>
          <w:szCs w:val="24"/>
          <w:lang w:val="ky-KG"/>
        </w:rPr>
        <w:t>шкаф),  соответствующее оформление  рабочих   мест  учеников  и учителя.</w:t>
      </w:r>
    </w:p>
    <w:p w:rsidR="0074560C" w:rsidRPr="006E5C60" w:rsidRDefault="0074560C" w:rsidP="006E5C60">
      <w:pPr>
        <w:spacing w:after="0" w:line="240" w:lineRule="auto"/>
        <w:jc w:val="both"/>
        <w:rPr>
          <w:rFonts w:ascii="Times New Roman" w:hAnsi="Times New Roman" w:cs="Times New Roman"/>
          <w:b/>
          <w:color w:val="262626"/>
          <w:sz w:val="24"/>
          <w:szCs w:val="24"/>
          <w:lang w:val="ky-KG"/>
        </w:rPr>
      </w:pPr>
      <w:r w:rsidRPr="006E5C60">
        <w:rPr>
          <w:rFonts w:ascii="Times New Roman" w:hAnsi="Times New Roman" w:cs="Times New Roman"/>
          <w:b/>
          <w:color w:val="262626"/>
          <w:sz w:val="24"/>
          <w:szCs w:val="24"/>
          <w:lang w:val="ky-KG"/>
        </w:rPr>
        <w:t>4.2. Создание мотивационной учебной среды.</w:t>
      </w:r>
    </w:p>
    <w:p w:rsidR="0074560C" w:rsidRPr="006E5C60" w:rsidRDefault="0074560C" w:rsidP="006E5C60">
      <w:pPr>
        <w:spacing w:after="0" w:line="240" w:lineRule="auto"/>
        <w:ind w:firstLine="198"/>
        <w:jc w:val="both"/>
        <w:rPr>
          <w:rFonts w:ascii="Times New Roman" w:hAnsi="Times New Roman" w:cs="Times New Roman"/>
          <w:color w:val="0D0D0D"/>
          <w:sz w:val="24"/>
          <w:szCs w:val="24"/>
          <w:lang w:val="ky-KG"/>
        </w:rPr>
      </w:pPr>
      <w:r w:rsidRPr="006E5C60">
        <w:rPr>
          <w:rFonts w:ascii="Times New Roman" w:hAnsi="Times New Roman" w:cs="Times New Roman"/>
          <w:color w:val="0D0D0D"/>
          <w:sz w:val="24"/>
          <w:szCs w:val="24"/>
          <w:lang w:val="ky-KG"/>
        </w:rPr>
        <w:t>Химия - наука  экспериментальная,  поэтому   интерес учеников  к предмету формируется в процессе практической  деятельнорсти.  Основным  видом  результа  в деятельности учеников  является  обмен  мнениями  и получение  вывода в процессе обсуждения  полученных  данных при проведении эксперимента. У учеников формируются социально-коммуникативные компетенции в процессе учебно-познавательной  деятельности. При  этом  формируются   не  только учебно-познавательные, но и ключевые компететности личности.</w:t>
      </w:r>
    </w:p>
    <w:p w:rsidR="0074560C" w:rsidRPr="006E5C60" w:rsidRDefault="0074560C" w:rsidP="006E5C60">
      <w:pPr>
        <w:spacing w:after="0" w:line="240" w:lineRule="auto"/>
        <w:jc w:val="both"/>
        <w:rPr>
          <w:rFonts w:ascii="Times New Roman" w:hAnsi="Times New Roman" w:cs="Times New Roman"/>
          <w:b/>
          <w:color w:val="0D0D0D"/>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Использованная литература:</w:t>
      </w:r>
    </w:p>
    <w:tbl>
      <w:tblPr>
        <w:tblW w:w="5000" w:type="pct"/>
        <w:shd w:val="clear" w:color="auto" w:fill="FFFFFF"/>
        <w:tblCellMar>
          <w:left w:w="0" w:type="dxa"/>
          <w:right w:w="0" w:type="dxa"/>
        </w:tblCellMar>
        <w:tblLook w:val="04A0" w:firstRow="1" w:lastRow="0" w:firstColumn="1" w:lastColumn="0" w:noHBand="0" w:noVBand="1"/>
      </w:tblPr>
      <w:tblGrid>
        <w:gridCol w:w="9995"/>
      </w:tblGrid>
      <w:tr w:rsidR="0074560C" w:rsidRPr="006E5C60" w:rsidTr="00EA1F20">
        <w:tc>
          <w:tcPr>
            <w:tcW w:w="5000" w:type="pct"/>
            <w:shd w:val="clear" w:color="auto" w:fill="FFFFFF"/>
            <w:tcMar>
              <w:top w:w="0" w:type="dxa"/>
              <w:left w:w="108" w:type="dxa"/>
              <w:bottom w:w="0" w:type="dxa"/>
              <w:right w:w="108" w:type="dxa"/>
            </w:tcMar>
            <w:hideMark/>
          </w:tcPr>
          <w:p w:rsidR="0074560C" w:rsidRPr="006E5C60" w:rsidRDefault="0074560C" w:rsidP="006E5C60">
            <w:pPr>
              <w:spacing w:after="0" w:line="240" w:lineRule="auto"/>
              <w:jc w:val="both"/>
              <w:rPr>
                <w:rFonts w:ascii="Times New Roman" w:eastAsia="Calibri" w:hAnsi="Times New Roman" w:cs="Times New Roman"/>
                <w:sz w:val="24"/>
                <w:szCs w:val="24"/>
              </w:rPr>
            </w:pPr>
          </w:p>
        </w:tc>
      </w:tr>
    </w:tbl>
    <w:p w:rsidR="0074560C" w:rsidRPr="006E5C60" w:rsidRDefault="0074560C" w:rsidP="00CF4C05">
      <w:pPr>
        <w:pStyle w:val="a3"/>
        <w:numPr>
          <w:ilvl w:val="0"/>
          <w:numId w:val="37"/>
        </w:numPr>
        <w:shd w:val="clear" w:color="auto" w:fill="FFFFFF"/>
        <w:spacing w:after="0" w:line="240" w:lineRule="auto"/>
        <w:ind w:left="0"/>
        <w:jc w:val="both"/>
        <w:rPr>
          <w:rFonts w:ascii="Times New Roman" w:hAnsi="Times New Roman"/>
          <w:bCs/>
          <w:color w:val="2B2B2B"/>
          <w:spacing w:val="2"/>
          <w:sz w:val="24"/>
          <w:szCs w:val="24"/>
        </w:rPr>
      </w:pPr>
      <w:r w:rsidRPr="006E5C60">
        <w:rPr>
          <w:rFonts w:ascii="Times New Roman" w:hAnsi="Times New Roman"/>
          <w:sz w:val="24"/>
          <w:szCs w:val="24"/>
        </w:rPr>
        <w:t xml:space="preserve">Закон об образования  КР от 30 апреля  </w:t>
      </w:r>
      <w:smartTag w:uri="urn:schemas-microsoft-com:office:smarttags" w:element="metricconverter">
        <w:smartTagPr>
          <w:attr w:name="ProductID" w:val="2003 г"/>
        </w:smartTagPr>
        <w:r w:rsidRPr="006E5C60">
          <w:rPr>
            <w:rFonts w:ascii="Times New Roman" w:hAnsi="Times New Roman"/>
            <w:sz w:val="24"/>
            <w:szCs w:val="24"/>
          </w:rPr>
          <w:t>2003 г</w:t>
        </w:r>
      </w:smartTag>
      <w:r w:rsidRPr="006E5C60">
        <w:rPr>
          <w:rFonts w:ascii="Times New Roman" w:hAnsi="Times New Roman"/>
          <w:sz w:val="24"/>
          <w:szCs w:val="24"/>
        </w:rPr>
        <w:t xml:space="preserve"> Бишкек </w:t>
      </w:r>
    </w:p>
    <w:p w:rsidR="0074560C" w:rsidRPr="006E5C60" w:rsidRDefault="0074560C" w:rsidP="00CF4C05">
      <w:pPr>
        <w:pStyle w:val="a3"/>
        <w:numPr>
          <w:ilvl w:val="0"/>
          <w:numId w:val="37"/>
        </w:numPr>
        <w:shd w:val="clear" w:color="auto" w:fill="FFFFFF"/>
        <w:spacing w:after="0" w:line="240" w:lineRule="auto"/>
        <w:ind w:left="0"/>
        <w:jc w:val="both"/>
        <w:rPr>
          <w:rFonts w:ascii="Times New Roman" w:hAnsi="Times New Roman"/>
          <w:bCs/>
          <w:color w:val="2B2B2B"/>
          <w:spacing w:val="2"/>
          <w:sz w:val="24"/>
          <w:szCs w:val="24"/>
        </w:rPr>
      </w:pPr>
      <w:r w:rsidRPr="006E5C60">
        <w:rPr>
          <w:rFonts w:ascii="Times New Roman" w:hAnsi="Times New Roman"/>
          <w:color w:val="2B2B2B"/>
          <w:sz w:val="24"/>
          <w:szCs w:val="24"/>
        </w:rPr>
        <w:t>Кыргыз Республикасынын Өкмөтүнүн 2014-жылдын 21-июлундагы № 403 </w:t>
      </w:r>
      <w:hyperlink r:id="rId16" w:history="1">
        <w:r w:rsidRPr="006E5C60">
          <w:rPr>
            <w:rStyle w:val="af9"/>
            <w:rFonts w:ascii="Times New Roman" w:hAnsi="Times New Roman"/>
            <w:sz w:val="24"/>
            <w:szCs w:val="24"/>
          </w:rPr>
          <w:t>токтому</w:t>
        </w:r>
      </w:hyperlink>
      <w:r w:rsidRPr="006E5C60">
        <w:rPr>
          <w:rFonts w:ascii="Times New Roman" w:hAnsi="Times New Roman"/>
          <w:color w:val="2B2B2B"/>
          <w:sz w:val="24"/>
          <w:szCs w:val="24"/>
        </w:rPr>
        <w:t xml:space="preserve"> менен бекитилген</w:t>
      </w:r>
      <w:r w:rsidRPr="006E5C60">
        <w:rPr>
          <w:rFonts w:ascii="Times New Roman" w:hAnsi="Times New Roman"/>
          <w:b/>
          <w:bCs/>
          <w:color w:val="2B2B2B"/>
          <w:spacing w:val="2"/>
          <w:sz w:val="24"/>
          <w:szCs w:val="24"/>
        </w:rPr>
        <w:t xml:space="preserve"> </w:t>
      </w:r>
      <w:r w:rsidRPr="006E5C60">
        <w:rPr>
          <w:rFonts w:ascii="Times New Roman" w:hAnsi="Times New Roman"/>
          <w:bCs/>
          <w:color w:val="2B2B2B"/>
          <w:spacing w:val="2"/>
          <w:sz w:val="24"/>
          <w:szCs w:val="24"/>
        </w:rPr>
        <w:t>Кыргыз Республикасында жалпы орто билимдин мамлекеттик билим берүү стандарты.</w:t>
      </w:r>
    </w:p>
    <w:p w:rsidR="0074560C" w:rsidRPr="006E5C60" w:rsidRDefault="0074560C" w:rsidP="00CF4C05">
      <w:pPr>
        <w:pStyle w:val="a3"/>
        <w:numPr>
          <w:ilvl w:val="0"/>
          <w:numId w:val="37"/>
        </w:numPr>
        <w:shd w:val="clear" w:color="auto" w:fill="FFFFFF"/>
        <w:spacing w:after="0" w:line="240" w:lineRule="auto"/>
        <w:ind w:left="0"/>
        <w:jc w:val="both"/>
        <w:rPr>
          <w:rFonts w:ascii="Times New Roman" w:hAnsi="Times New Roman"/>
          <w:bCs/>
          <w:color w:val="2B2B2B"/>
          <w:spacing w:val="2"/>
          <w:sz w:val="24"/>
          <w:szCs w:val="24"/>
        </w:rPr>
      </w:pPr>
      <w:r w:rsidRPr="006E5C60">
        <w:rPr>
          <w:rFonts w:ascii="Times New Roman" w:hAnsi="Times New Roman"/>
          <w:bCs/>
          <w:color w:val="2B2B2B"/>
          <w:spacing w:val="2"/>
          <w:sz w:val="24"/>
          <w:szCs w:val="24"/>
        </w:rPr>
        <w:t>Кыргыз республикасынын мектептеринде предметтик билим беүүнүн мамлекеттик стандарты Бишкек 2006 132-142 б.</w:t>
      </w:r>
    </w:p>
    <w:p w:rsidR="0074560C" w:rsidRPr="006E5C60" w:rsidRDefault="0074560C" w:rsidP="00CF4C05">
      <w:pPr>
        <w:pStyle w:val="a3"/>
        <w:keepNext/>
        <w:numPr>
          <w:ilvl w:val="0"/>
          <w:numId w:val="37"/>
        </w:numPr>
        <w:shd w:val="clear" w:color="auto" w:fill="FFFFFF"/>
        <w:spacing w:after="0" w:line="240" w:lineRule="auto"/>
        <w:ind w:left="0"/>
        <w:jc w:val="both"/>
        <w:outlineLvl w:val="1"/>
        <w:rPr>
          <w:rFonts w:ascii="Times New Roman" w:hAnsi="Times New Roman"/>
          <w:bCs/>
          <w:color w:val="2B2B2B"/>
          <w:spacing w:val="2"/>
          <w:sz w:val="24"/>
          <w:szCs w:val="24"/>
        </w:rPr>
      </w:pPr>
      <w:r w:rsidRPr="006E5C60">
        <w:rPr>
          <w:rFonts w:ascii="Times New Roman" w:hAnsi="Times New Roman"/>
          <w:sz w:val="24"/>
          <w:szCs w:val="24"/>
          <w:lang w:val="ky-KG"/>
        </w:rPr>
        <w:t>Рамочный национальный куррикулум среднего общего образования Кыргызской Республики. Бишкек 2010.</w:t>
      </w:r>
    </w:p>
    <w:p w:rsidR="0074560C" w:rsidRPr="006E5C60" w:rsidRDefault="0074560C" w:rsidP="00CF4C05">
      <w:pPr>
        <w:pStyle w:val="a3"/>
        <w:numPr>
          <w:ilvl w:val="0"/>
          <w:numId w:val="37"/>
        </w:numPr>
        <w:tabs>
          <w:tab w:val="left" w:pos="540"/>
          <w:tab w:val="left" w:pos="1260"/>
        </w:tabs>
        <w:spacing w:after="0" w:line="240" w:lineRule="auto"/>
        <w:ind w:left="0"/>
        <w:jc w:val="both"/>
        <w:rPr>
          <w:rFonts w:ascii="Times New Roman" w:hAnsi="Times New Roman"/>
          <w:sz w:val="24"/>
          <w:szCs w:val="24"/>
        </w:rPr>
      </w:pPr>
      <w:r w:rsidRPr="006E5C60">
        <w:rPr>
          <w:rFonts w:ascii="Times New Roman" w:hAnsi="Times New Roman"/>
          <w:sz w:val="24"/>
          <w:szCs w:val="24"/>
        </w:rPr>
        <w:t>Концепции образования КР до 2020.  Кутбилим 5-август, 2011.</w:t>
      </w:r>
    </w:p>
    <w:p w:rsidR="0074560C" w:rsidRPr="006E5C60" w:rsidRDefault="0074560C" w:rsidP="00CF4C05">
      <w:pPr>
        <w:pStyle w:val="a3"/>
        <w:numPr>
          <w:ilvl w:val="0"/>
          <w:numId w:val="37"/>
        </w:numPr>
        <w:tabs>
          <w:tab w:val="left" w:pos="540"/>
          <w:tab w:val="left" w:pos="1260"/>
        </w:tabs>
        <w:spacing w:after="0" w:line="240" w:lineRule="auto"/>
        <w:ind w:left="0"/>
        <w:jc w:val="both"/>
        <w:rPr>
          <w:rFonts w:ascii="Times New Roman" w:hAnsi="Times New Roman"/>
          <w:sz w:val="24"/>
          <w:szCs w:val="24"/>
        </w:rPr>
      </w:pPr>
      <w:r w:rsidRPr="006E5C60">
        <w:rPr>
          <w:rFonts w:ascii="Times New Roman" w:hAnsi="Times New Roman"/>
          <w:sz w:val="24"/>
          <w:szCs w:val="24"/>
        </w:rPr>
        <w:t>Концепция профильного  обучения на старшей ступени общего  образование КР // Кутбилим, 23-март 2007. Бишкек-2009.</w:t>
      </w:r>
    </w:p>
    <w:p w:rsidR="0074560C" w:rsidRPr="006E5C60" w:rsidRDefault="0074560C" w:rsidP="00CF4C05">
      <w:pPr>
        <w:pStyle w:val="a3"/>
        <w:keepNext/>
        <w:numPr>
          <w:ilvl w:val="0"/>
          <w:numId w:val="37"/>
        </w:numPr>
        <w:shd w:val="clear" w:color="auto" w:fill="FFFFFF"/>
        <w:spacing w:after="0" w:line="240" w:lineRule="auto"/>
        <w:ind w:left="0"/>
        <w:jc w:val="both"/>
        <w:outlineLvl w:val="1"/>
        <w:rPr>
          <w:rFonts w:ascii="Times New Roman" w:hAnsi="Times New Roman"/>
          <w:bCs/>
          <w:color w:val="2B2B2B"/>
          <w:spacing w:val="2"/>
          <w:sz w:val="24"/>
          <w:szCs w:val="24"/>
        </w:rPr>
      </w:pPr>
      <w:r w:rsidRPr="006E5C60">
        <w:rPr>
          <w:rFonts w:ascii="Times New Roman" w:hAnsi="Times New Roman"/>
          <w:sz w:val="24"/>
          <w:szCs w:val="24"/>
        </w:rPr>
        <w:lastRenderedPageBreak/>
        <w:t>Абдиев А</w:t>
      </w:r>
      <w:r w:rsidRPr="006E5C60">
        <w:rPr>
          <w:rFonts w:ascii="Times New Roman" w:hAnsi="Times New Roman"/>
          <w:b/>
          <w:sz w:val="24"/>
          <w:szCs w:val="24"/>
        </w:rPr>
        <w:t xml:space="preserve">. </w:t>
      </w:r>
      <w:r w:rsidRPr="006E5C60">
        <w:rPr>
          <w:rFonts w:ascii="Times New Roman" w:hAnsi="Times New Roman"/>
          <w:sz w:val="24"/>
          <w:szCs w:val="24"/>
        </w:rPr>
        <w:t>Проблемы стандартизации школьного образования. Известия Кыргызской академии образования [Текст]: А. Абдиев – Б. 2008.25-28 бет.</w:t>
      </w:r>
    </w:p>
    <w:p w:rsidR="0074560C" w:rsidRPr="006E5C60" w:rsidRDefault="0074560C" w:rsidP="00CF4C05">
      <w:pPr>
        <w:numPr>
          <w:ilvl w:val="0"/>
          <w:numId w:val="37"/>
        </w:numPr>
        <w:tabs>
          <w:tab w:val="left" w:pos="540"/>
          <w:tab w:val="left" w:pos="1260"/>
        </w:tabs>
        <w:autoSpaceDN w:val="0"/>
        <w:spacing w:after="0" w:line="240" w:lineRule="auto"/>
        <w:ind w:left="0"/>
        <w:jc w:val="both"/>
        <w:rPr>
          <w:rFonts w:ascii="Times New Roman" w:hAnsi="Times New Roman" w:cs="Times New Roman"/>
          <w:sz w:val="24"/>
          <w:szCs w:val="24"/>
          <w:lang w:val="ky-KG"/>
        </w:rPr>
      </w:pPr>
      <w:r w:rsidRPr="006E5C60">
        <w:rPr>
          <w:rFonts w:ascii="Times New Roman" w:hAnsi="Times New Roman" w:cs="Times New Roman"/>
          <w:sz w:val="24"/>
          <w:szCs w:val="24"/>
        </w:rPr>
        <w:t xml:space="preserve">Бекбоев И.Б. Поиск путей интеграции  различных концептуальных подходов определения  содержания  школьного  образования </w:t>
      </w:r>
      <w:r w:rsidRPr="006E5C60">
        <w:rPr>
          <w:rFonts w:ascii="Times New Roman" w:hAnsi="Times New Roman" w:cs="Times New Roman"/>
          <w:sz w:val="24"/>
          <w:szCs w:val="24"/>
          <w:lang w:val="ky-KG"/>
        </w:rPr>
        <w:t>[Текст]: И.Б. Бекбоев</w:t>
      </w:r>
      <w:r w:rsidRPr="006E5C60">
        <w:rPr>
          <w:rFonts w:ascii="Times New Roman" w:hAnsi="Times New Roman" w:cs="Times New Roman"/>
          <w:sz w:val="24"/>
          <w:szCs w:val="24"/>
        </w:rPr>
        <w:t xml:space="preserve"> // Вестник КНУ им. Ж.Баласагына. Серия №6. Наука и образование. – Бишкек, 2004.</w:t>
      </w:r>
    </w:p>
    <w:p w:rsidR="0074560C" w:rsidRPr="006E5C60" w:rsidRDefault="0074560C" w:rsidP="00CF4C05">
      <w:pPr>
        <w:pStyle w:val="a3"/>
        <w:numPr>
          <w:ilvl w:val="0"/>
          <w:numId w:val="37"/>
        </w:numPr>
        <w:shd w:val="clear" w:color="auto" w:fill="FFFFFF"/>
        <w:spacing w:after="0" w:line="240" w:lineRule="auto"/>
        <w:ind w:left="0"/>
        <w:jc w:val="both"/>
        <w:rPr>
          <w:rFonts w:ascii="Times New Roman" w:hAnsi="Times New Roman"/>
          <w:bCs/>
          <w:color w:val="2B2B2B"/>
          <w:spacing w:val="2"/>
          <w:sz w:val="24"/>
          <w:szCs w:val="24"/>
        </w:rPr>
      </w:pPr>
      <w:r w:rsidRPr="006E5C60">
        <w:rPr>
          <w:rFonts w:ascii="Times New Roman" w:hAnsi="Times New Roman"/>
          <w:sz w:val="24"/>
          <w:szCs w:val="24"/>
        </w:rPr>
        <w:t xml:space="preserve">Бекбоев И.Б. Учебник для юного  Кыргызстанца </w:t>
      </w:r>
      <w:r w:rsidRPr="006E5C60">
        <w:rPr>
          <w:rFonts w:ascii="Times New Roman" w:hAnsi="Times New Roman"/>
          <w:sz w:val="24"/>
          <w:szCs w:val="24"/>
          <w:lang w:val="ky-KG"/>
        </w:rPr>
        <w:t xml:space="preserve">[Текст]: И.Б. Бекбоев </w:t>
      </w:r>
      <w:r w:rsidRPr="006E5C60">
        <w:rPr>
          <w:rFonts w:ascii="Times New Roman" w:hAnsi="Times New Roman"/>
          <w:sz w:val="24"/>
          <w:szCs w:val="24"/>
        </w:rPr>
        <w:t>/ Материалы международной научно-практической конференции: «Проблемы обновления школьного образования» часть-1 – Б.: 2000.-С. 12-20.</w:t>
      </w:r>
    </w:p>
    <w:p w:rsidR="0074560C" w:rsidRPr="006E5C60" w:rsidRDefault="0074560C" w:rsidP="00CF4C05">
      <w:pPr>
        <w:numPr>
          <w:ilvl w:val="0"/>
          <w:numId w:val="37"/>
        </w:numPr>
        <w:tabs>
          <w:tab w:val="left" w:pos="540"/>
          <w:tab w:val="left" w:pos="1260"/>
        </w:tabs>
        <w:autoSpaceDN w:val="0"/>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 xml:space="preserve">Болотов В.А.  Компетентностная  модель: от идеи к  образовательной  программе </w:t>
      </w:r>
      <w:r w:rsidRPr="006E5C60">
        <w:rPr>
          <w:rFonts w:ascii="Times New Roman" w:hAnsi="Times New Roman" w:cs="Times New Roman"/>
          <w:sz w:val="24"/>
          <w:szCs w:val="24"/>
          <w:lang w:val="ky-KG"/>
        </w:rPr>
        <w:t xml:space="preserve">[Текст]: </w:t>
      </w:r>
      <w:r w:rsidRPr="006E5C60">
        <w:rPr>
          <w:rFonts w:ascii="Times New Roman" w:hAnsi="Times New Roman" w:cs="Times New Roman"/>
          <w:sz w:val="24"/>
          <w:szCs w:val="24"/>
        </w:rPr>
        <w:t>[</w:t>
      </w:r>
      <w:r w:rsidRPr="006E5C60">
        <w:rPr>
          <w:rFonts w:ascii="Times New Roman" w:hAnsi="Times New Roman" w:cs="Times New Roman"/>
          <w:sz w:val="24"/>
          <w:szCs w:val="24"/>
          <w:lang w:val="ky-KG"/>
        </w:rPr>
        <w:t>В.А. Болотов В.В.Сериков</w:t>
      </w:r>
      <w:r w:rsidRPr="006E5C60">
        <w:rPr>
          <w:rFonts w:ascii="Times New Roman" w:hAnsi="Times New Roman" w:cs="Times New Roman"/>
          <w:sz w:val="24"/>
          <w:szCs w:val="24"/>
        </w:rPr>
        <w:t>]</w:t>
      </w:r>
      <w:r w:rsidRPr="006E5C60">
        <w:rPr>
          <w:rFonts w:ascii="Times New Roman" w:hAnsi="Times New Roman" w:cs="Times New Roman"/>
          <w:sz w:val="24"/>
          <w:szCs w:val="24"/>
          <w:lang w:val="ky-KG"/>
        </w:rPr>
        <w:t xml:space="preserve"> </w:t>
      </w:r>
      <w:r w:rsidRPr="006E5C60">
        <w:rPr>
          <w:rFonts w:ascii="Times New Roman" w:hAnsi="Times New Roman" w:cs="Times New Roman"/>
          <w:sz w:val="24"/>
          <w:szCs w:val="24"/>
        </w:rPr>
        <w:t>// Педагогика. 2003. № 10. – С. 8-14.</w:t>
      </w:r>
    </w:p>
    <w:p w:rsidR="0074560C" w:rsidRPr="006E5C60" w:rsidRDefault="0074560C" w:rsidP="00CF4C05">
      <w:pPr>
        <w:numPr>
          <w:ilvl w:val="0"/>
          <w:numId w:val="37"/>
        </w:numPr>
        <w:tabs>
          <w:tab w:val="left" w:pos="540"/>
          <w:tab w:val="left" w:pos="1260"/>
        </w:tabs>
        <w:autoSpaceDN w:val="0"/>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 xml:space="preserve">Валькова И. Новые подходы  к  оцениванию  учащихся </w:t>
      </w:r>
      <w:r w:rsidRPr="006E5C60">
        <w:rPr>
          <w:rFonts w:ascii="Times New Roman" w:hAnsi="Times New Roman" w:cs="Times New Roman"/>
          <w:sz w:val="24"/>
          <w:szCs w:val="24"/>
          <w:lang w:val="ky-KG"/>
        </w:rPr>
        <w:t xml:space="preserve">[Текст]: </w:t>
      </w:r>
      <w:r w:rsidRPr="006E5C60">
        <w:rPr>
          <w:rFonts w:ascii="Times New Roman" w:hAnsi="Times New Roman" w:cs="Times New Roman"/>
          <w:sz w:val="24"/>
          <w:szCs w:val="24"/>
        </w:rPr>
        <w:t>[И.Валькова А.Буркитова А.Журина и др.] / Методическое пособие.  – Бишкек. – ЧП Темирова 2008. – 62 с.</w:t>
      </w:r>
    </w:p>
    <w:p w:rsidR="0074560C" w:rsidRPr="006E5C60" w:rsidRDefault="0074560C" w:rsidP="00CF4C05">
      <w:pPr>
        <w:numPr>
          <w:ilvl w:val="0"/>
          <w:numId w:val="37"/>
        </w:numPr>
        <w:tabs>
          <w:tab w:val="left" w:pos="540"/>
          <w:tab w:val="left" w:pos="1260"/>
        </w:tabs>
        <w:autoSpaceDN w:val="0"/>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lang w:val="ky-KG"/>
        </w:rPr>
        <w:t>Химия. Жалпы билим берүүчү мектептер үчүн программа (8-11 класстар) Бишкек-2014</w:t>
      </w:r>
    </w:p>
    <w:p w:rsidR="0074560C" w:rsidRPr="006E5C60" w:rsidRDefault="0074560C" w:rsidP="00CF4C05">
      <w:pPr>
        <w:pStyle w:val="a3"/>
        <w:numPr>
          <w:ilvl w:val="0"/>
          <w:numId w:val="37"/>
        </w:numPr>
        <w:tabs>
          <w:tab w:val="left" w:pos="540"/>
          <w:tab w:val="left" w:pos="1260"/>
        </w:tabs>
        <w:spacing w:after="0" w:line="240" w:lineRule="auto"/>
        <w:ind w:left="0"/>
        <w:jc w:val="both"/>
        <w:rPr>
          <w:rFonts w:ascii="Times New Roman" w:hAnsi="Times New Roman"/>
          <w:sz w:val="24"/>
          <w:szCs w:val="24"/>
        </w:rPr>
      </w:pPr>
      <w:r w:rsidRPr="006E5C60">
        <w:rPr>
          <w:rFonts w:ascii="Times New Roman" w:hAnsi="Times New Roman"/>
          <w:sz w:val="24"/>
          <w:szCs w:val="24"/>
        </w:rPr>
        <w:t>Краевский В.В.</w:t>
      </w:r>
      <w:r w:rsidRPr="006E5C60">
        <w:rPr>
          <w:rFonts w:ascii="Times New Roman" w:hAnsi="Times New Roman"/>
          <w:b/>
          <w:sz w:val="24"/>
          <w:szCs w:val="24"/>
        </w:rPr>
        <w:t xml:space="preserve"> </w:t>
      </w:r>
      <w:r w:rsidRPr="006E5C60">
        <w:rPr>
          <w:rFonts w:ascii="Times New Roman" w:hAnsi="Times New Roman"/>
          <w:sz w:val="24"/>
          <w:szCs w:val="24"/>
        </w:rPr>
        <w:t xml:space="preserve">Предметное и общепредметное  в  образовательных  стандартах </w:t>
      </w:r>
      <w:r w:rsidRPr="006E5C60">
        <w:rPr>
          <w:rFonts w:ascii="Times New Roman" w:hAnsi="Times New Roman"/>
          <w:sz w:val="24"/>
          <w:szCs w:val="24"/>
          <w:lang w:val="ky-KG"/>
        </w:rPr>
        <w:t xml:space="preserve">[Текст]: В.В.Краевский </w:t>
      </w:r>
      <w:r w:rsidRPr="006E5C60">
        <w:rPr>
          <w:rFonts w:ascii="Times New Roman" w:hAnsi="Times New Roman"/>
          <w:sz w:val="24"/>
          <w:szCs w:val="24"/>
        </w:rPr>
        <w:t>Хуторской А.В. // Педагогика. 2003. №2.</w:t>
      </w:r>
    </w:p>
    <w:p w:rsidR="0074560C" w:rsidRPr="006E5C60" w:rsidRDefault="0074560C" w:rsidP="00CF4C05">
      <w:pPr>
        <w:pStyle w:val="a3"/>
        <w:numPr>
          <w:ilvl w:val="0"/>
          <w:numId w:val="37"/>
        </w:numPr>
        <w:tabs>
          <w:tab w:val="left" w:pos="540"/>
          <w:tab w:val="left" w:pos="1260"/>
        </w:tabs>
        <w:spacing w:after="0" w:line="240" w:lineRule="auto"/>
        <w:ind w:left="0"/>
        <w:jc w:val="both"/>
        <w:rPr>
          <w:rFonts w:ascii="Times New Roman" w:hAnsi="Times New Roman"/>
          <w:sz w:val="24"/>
          <w:szCs w:val="24"/>
        </w:rPr>
      </w:pPr>
      <w:r w:rsidRPr="006E5C60">
        <w:rPr>
          <w:rFonts w:ascii="Times New Roman" w:hAnsi="Times New Roman"/>
          <w:sz w:val="24"/>
          <w:szCs w:val="24"/>
        </w:rPr>
        <w:t xml:space="preserve">Иванова Т.В. Основные тенденции разработки требований в Государственных образовательных стандартов к уровню подготовки выпускников </w:t>
      </w:r>
      <w:r w:rsidRPr="006E5C60">
        <w:rPr>
          <w:rFonts w:ascii="Times New Roman" w:hAnsi="Times New Roman"/>
          <w:sz w:val="24"/>
          <w:szCs w:val="24"/>
          <w:lang w:val="ky-KG"/>
        </w:rPr>
        <w:t>/</w:t>
      </w:r>
      <w:r w:rsidRPr="006E5C60">
        <w:rPr>
          <w:rFonts w:ascii="Times New Roman" w:hAnsi="Times New Roman"/>
          <w:sz w:val="24"/>
          <w:szCs w:val="24"/>
        </w:rPr>
        <w:t>Стандарты и мониторинг в образовании/.  М.: – 2003. – №5. – С. 3-13.</w:t>
      </w:r>
    </w:p>
    <w:p w:rsidR="0074560C" w:rsidRPr="006E5C60" w:rsidRDefault="0074560C" w:rsidP="00CF4C05">
      <w:pPr>
        <w:pStyle w:val="a3"/>
        <w:numPr>
          <w:ilvl w:val="0"/>
          <w:numId w:val="37"/>
        </w:numPr>
        <w:tabs>
          <w:tab w:val="left" w:pos="540"/>
          <w:tab w:val="left" w:pos="1260"/>
        </w:tabs>
        <w:spacing w:after="0" w:line="240" w:lineRule="auto"/>
        <w:ind w:left="0"/>
        <w:jc w:val="both"/>
        <w:rPr>
          <w:rFonts w:ascii="Times New Roman" w:hAnsi="Times New Roman"/>
          <w:sz w:val="24"/>
          <w:szCs w:val="24"/>
        </w:rPr>
      </w:pPr>
      <w:r w:rsidRPr="006E5C60">
        <w:rPr>
          <w:rFonts w:ascii="Times New Roman" w:hAnsi="Times New Roman"/>
          <w:bCs/>
          <w:color w:val="2B2B2B"/>
          <w:spacing w:val="2"/>
          <w:sz w:val="24"/>
          <w:szCs w:val="24"/>
        </w:rPr>
        <w:t>Рыспаева Б. Жалпы билим берүүчү мектепте химияны тереңдетип окутуунун мазмунунун илимий-методикалык негиздери. автореф. дисс. … п.и.к. –Бишкек 2013.</w:t>
      </w:r>
    </w:p>
    <w:p w:rsidR="0074560C" w:rsidRPr="006E5C60" w:rsidRDefault="0074560C" w:rsidP="00CF4C05">
      <w:pPr>
        <w:pStyle w:val="a3"/>
        <w:keepNext/>
        <w:numPr>
          <w:ilvl w:val="0"/>
          <w:numId w:val="37"/>
        </w:numPr>
        <w:shd w:val="clear" w:color="auto" w:fill="FFFFFF"/>
        <w:spacing w:after="0" w:line="240" w:lineRule="auto"/>
        <w:ind w:left="0"/>
        <w:jc w:val="both"/>
        <w:outlineLvl w:val="1"/>
        <w:rPr>
          <w:rFonts w:ascii="Times New Roman" w:hAnsi="Times New Roman"/>
          <w:bCs/>
          <w:color w:val="2B2B2B"/>
          <w:spacing w:val="2"/>
          <w:sz w:val="24"/>
          <w:szCs w:val="24"/>
        </w:rPr>
      </w:pPr>
      <w:r w:rsidRPr="006E5C60">
        <w:rPr>
          <w:rFonts w:ascii="Times New Roman" w:hAnsi="Times New Roman"/>
          <w:sz w:val="24"/>
          <w:szCs w:val="24"/>
          <w:lang w:val="ky-KG"/>
        </w:rPr>
        <w:t>Окуучуларды баалоо. Жаңыча мамлелер жана усулдар Бишкек 2010.</w:t>
      </w:r>
    </w:p>
    <w:p w:rsidR="0074560C" w:rsidRPr="006E5C60" w:rsidRDefault="0074560C" w:rsidP="00CF4C05">
      <w:pPr>
        <w:pStyle w:val="a3"/>
        <w:keepNext/>
        <w:numPr>
          <w:ilvl w:val="0"/>
          <w:numId w:val="37"/>
        </w:numPr>
        <w:shd w:val="clear" w:color="auto" w:fill="FFFFFF"/>
        <w:spacing w:after="0" w:line="240" w:lineRule="auto"/>
        <w:ind w:left="0"/>
        <w:jc w:val="both"/>
        <w:outlineLvl w:val="1"/>
        <w:rPr>
          <w:rFonts w:ascii="Times New Roman" w:hAnsi="Times New Roman"/>
          <w:bCs/>
          <w:color w:val="2B2B2B"/>
          <w:spacing w:val="2"/>
          <w:sz w:val="24"/>
          <w:szCs w:val="24"/>
        </w:rPr>
      </w:pPr>
      <w:r w:rsidRPr="006E5C60">
        <w:rPr>
          <w:rFonts w:ascii="Times New Roman" w:hAnsi="Times New Roman"/>
          <w:sz w:val="24"/>
          <w:szCs w:val="24"/>
          <w:lang w:val="ky-KG"/>
        </w:rPr>
        <w:t>Формативдик жана суммативдик баалоо боюнча колдонмо. Бишкек 2008.</w:t>
      </w:r>
    </w:p>
    <w:p w:rsidR="00743F07" w:rsidRPr="006E5C60" w:rsidRDefault="00743F07" w:rsidP="006E5C60">
      <w:pPr>
        <w:spacing w:after="0" w:line="240" w:lineRule="auto"/>
        <w:jc w:val="center"/>
        <w:rPr>
          <w:rFonts w:ascii="Times New Roman" w:hAnsi="Times New Roman" w:cs="Times New Roman"/>
          <w:sz w:val="24"/>
          <w:szCs w:val="24"/>
          <w:lang w:val="ky-KG"/>
        </w:rPr>
      </w:pPr>
    </w:p>
    <w:p w:rsidR="00743F07" w:rsidRPr="006E5C60" w:rsidRDefault="00743F07" w:rsidP="006E5C60">
      <w:pPr>
        <w:spacing w:after="0" w:line="240" w:lineRule="auto"/>
        <w:jc w:val="center"/>
        <w:rPr>
          <w:rFonts w:ascii="Times New Roman" w:hAnsi="Times New Roman" w:cs="Times New Roman"/>
          <w:sz w:val="24"/>
          <w:szCs w:val="24"/>
          <w:lang w:val="ky-KG"/>
        </w:rPr>
      </w:pPr>
    </w:p>
    <w:p w:rsidR="00743F07" w:rsidRPr="006E5C60" w:rsidRDefault="00743F07" w:rsidP="006E5C60">
      <w:pPr>
        <w:spacing w:after="0" w:line="240" w:lineRule="auto"/>
        <w:jc w:val="center"/>
        <w:rPr>
          <w:rFonts w:ascii="Times New Roman" w:hAnsi="Times New Roman" w:cs="Times New Roman"/>
          <w:sz w:val="24"/>
          <w:szCs w:val="24"/>
          <w:lang w:val="ky-KG"/>
        </w:rPr>
      </w:pPr>
    </w:p>
    <w:p w:rsidR="0074560C" w:rsidRPr="006E5C60" w:rsidRDefault="0074560C" w:rsidP="006E5C60">
      <w:pPr>
        <w:spacing w:after="0" w:line="240" w:lineRule="auto"/>
        <w:jc w:val="center"/>
        <w:rPr>
          <w:rFonts w:ascii="Times New Roman" w:hAnsi="Times New Roman" w:cs="Times New Roman"/>
          <w:sz w:val="24"/>
          <w:szCs w:val="24"/>
          <w:lang w:val="ky-KG"/>
        </w:rPr>
      </w:pPr>
    </w:p>
    <w:p w:rsidR="0074560C" w:rsidRPr="006E5C60" w:rsidRDefault="0074560C" w:rsidP="006E5C60">
      <w:pPr>
        <w:spacing w:after="0" w:line="240" w:lineRule="auto"/>
        <w:jc w:val="center"/>
        <w:rPr>
          <w:rFonts w:ascii="Times New Roman" w:hAnsi="Times New Roman" w:cs="Times New Roman"/>
          <w:sz w:val="24"/>
          <w:szCs w:val="24"/>
          <w:lang w:val="ky-KG"/>
        </w:rPr>
      </w:pPr>
    </w:p>
    <w:p w:rsidR="0074560C" w:rsidRPr="006E5C60" w:rsidRDefault="0074560C" w:rsidP="006E5C60">
      <w:pPr>
        <w:spacing w:after="0" w:line="240" w:lineRule="auto"/>
        <w:jc w:val="center"/>
        <w:rPr>
          <w:rFonts w:ascii="Times New Roman" w:hAnsi="Times New Roman" w:cs="Times New Roman"/>
          <w:sz w:val="24"/>
          <w:szCs w:val="24"/>
          <w:lang w:val="ky-KG"/>
        </w:rPr>
      </w:pPr>
    </w:p>
    <w:p w:rsidR="0074560C" w:rsidRPr="006E5C60" w:rsidRDefault="0074560C" w:rsidP="006E5C60">
      <w:pPr>
        <w:spacing w:after="0" w:line="240" w:lineRule="auto"/>
        <w:jc w:val="center"/>
        <w:rPr>
          <w:rFonts w:ascii="Times New Roman" w:hAnsi="Times New Roman" w:cs="Times New Roman"/>
          <w:sz w:val="24"/>
          <w:szCs w:val="24"/>
          <w:lang w:val="ky-KG"/>
        </w:rPr>
      </w:pPr>
    </w:p>
    <w:p w:rsidR="0074560C" w:rsidRPr="006E5C60" w:rsidRDefault="0074560C" w:rsidP="006E5C60">
      <w:pPr>
        <w:spacing w:after="0" w:line="240" w:lineRule="auto"/>
        <w:jc w:val="center"/>
        <w:rPr>
          <w:rFonts w:ascii="Times New Roman" w:hAnsi="Times New Roman" w:cs="Times New Roman"/>
          <w:sz w:val="24"/>
          <w:szCs w:val="24"/>
          <w:lang w:val="ky-KG"/>
        </w:rPr>
      </w:pPr>
    </w:p>
    <w:p w:rsidR="0074560C" w:rsidRDefault="0074560C"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E63E94" w:rsidRDefault="00E63E94" w:rsidP="006E5C60">
      <w:pPr>
        <w:spacing w:after="0" w:line="240" w:lineRule="auto"/>
        <w:jc w:val="center"/>
        <w:rPr>
          <w:rFonts w:ascii="Times New Roman" w:hAnsi="Times New Roman" w:cs="Times New Roman"/>
          <w:sz w:val="24"/>
          <w:szCs w:val="24"/>
          <w:lang w:val="ky-KG"/>
        </w:rPr>
      </w:pPr>
    </w:p>
    <w:p w:rsidR="0074560C" w:rsidRPr="006E5C60" w:rsidRDefault="00E63E94" w:rsidP="006E5C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w:t>
      </w:r>
      <w:r w:rsidR="0074560C" w:rsidRPr="006E5C60">
        <w:rPr>
          <w:rFonts w:ascii="Times New Roman" w:hAnsi="Times New Roman" w:cs="Times New Roman"/>
          <w:sz w:val="24"/>
          <w:szCs w:val="24"/>
        </w:rPr>
        <w:t>РЕДМЕТНЫЙ СТАНДАРТ ПО ГЕОГРАФИИ В ОБЩЕОБРАЗОВАТЕЛЬНЫХ ОРГАНИЗАЦИЯХ КЫРГЫЗСКОЙ РЕСПУБЛИК</w:t>
      </w: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contextualSpacing/>
        <w:jc w:val="both"/>
        <w:rPr>
          <w:rFonts w:ascii="Times New Roman" w:hAnsi="Times New Roman" w:cs="Times New Roman"/>
          <w:b/>
          <w:sz w:val="24"/>
          <w:szCs w:val="24"/>
        </w:rPr>
      </w:pPr>
    </w:p>
    <w:p w:rsidR="0074560C" w:rsidRPr="006E5C60" w:rsidRDefault="0074560C" w:rsidP="006E5C60">
      <w:pPr>
        <w:spacing w:after="0" w:line="240" w:lineRule="auto"/>
        <w:contextualSpacing/>
        <w:rPr>
          <w:rFonts w:ascii="Times New Roman" w:hAnsi="Times New Roman" w:cs="Times New Roman"/>
          <w:b/>
          <w:sz w:val="24"/>
          <w:szCs w:val="24"/>
        </w:rPr>
      </w:pPr>
      <w:r w:rsidRPr="006E5C60">
        <w:rPr>
          <w:rFonts w:ascii="Times New Roman" w:hAnsi="Times New Roman" w:cs="Times New Roman"/>
          <w:b/>
          <w:sz w:val="24"/>
          <w:szCs w:val="24"/>
        </w:rPr>
        <w:t xml:space="preserve">         СОСТАВИТЕЛИ:</w:t>
      </w:r>
    </w:p>
    <w:p w:rsidR="0074560C" w:rsidRPr="006E5C60" w:rsidRDefault="0074560C" w:rsidP="00CF4C05">
      <w:pPr>
        <w:numPr>
          <w:ilvl w:val="0"/>
          <w:numId w:val="47"/>
        </w:numPr>
        <w:spacing w:after="0" w:line="240" w:lineRule="auto"/>
        <w:ind w:left="0" w:hanging="357"/>
        <w:contextualSpacing/>
        <w:jc w:val="both"/>
        <w:rPr>
          <w:rFonts w:ascii="Times New Roman" w:hAnsi="Times New Roman" w:cs="Times New Roman"/>
          <w:sz w:val="24"/>
          <w:szCs w:val="24"/>
        </w:rPr>
      </w:pPr>
      <w:r w:rsidRPr="006E5C60">
        <w:rPr>
          <w:rFonts w:ascii="Times New Roman" w:hAnsi="Times New Roman" w:cs="Times New Roman"/>
          <w:sz w:val="24"/>
          <w:szCs w:val="24"/>
        </w:rPr>
        <w:t>Джунушалиева К.К., к.п.н., зав кафедрой КАО – председатель рабочей группы;</w:t>
      </w:r>
    </w:p>
    <w:p w:rsidR="0074560C" w:rsidRPr="006E5C60" w:rsidRDefault="0074560C" w:rsidP="00CF4C05">
      <w:pPr>
        <w:numPr>
          <w:ilvl w:val="0"/>
          <w:numId w:val="47"/>
        </w:numPr>
        <w:spacing w:after="0" w:line="240" w:lineRule="auto"/>
        <w:ind w:left="0" w:hanging="357"/>
        <w:contextualSpacing/>
        <w:jc w:val="both"/>
        <w:rPr>
          <w:rFonts w:ascii="Times New Roman" w:hAnsi="Times New Roman" w:cs="Times New Roman"/>
          <w:sz w:val="24"/>
          <w:szCs w:val="24"/>
        </w:rPr>
      </w:pPr>
      <w:r w:rsidRPr="006E5C60">
        <w:rPr>
          <w:rFonts w:ascii="Times New Roman" w:hAnsi="Times New Roman" w:cs="Times New Roman"/>
          <w:sz w:val="24"/>
          <w:szCs w:val="24"/>
        </w:rPr>
        <w:t>Загидулина Р.В., учитель географии и экономики ШГ №33 г.Бишкека;</w:t>
      </w:r>
    </w:p>
    <w:p w:rsidR="0074560C" w:rsidRPr="006E5C60" w:rsidRDefault="0074560C" w:rsidP="00CF4C05">
      <w:pPr>
        <w:numPr>
          <w:ilvl w:val="0"/>
          <w:numId w:val="47"/>
        </w:numPr>
        <w:spacing w:after="0" w:line="240" w:lineRule="auto"/>
        <w:ind w:left="0" w:hanging="357"/>
        <w:contextualSpacing/>
        <w:jc w:val="both"/>
        <w:rPr>
          <w:rFonts w:ascii="Times New Roman" w:hAnsi="Times New Roman" w:cs="Times New Roman"/>
          <w:sz w:val="24"/>
          <w:szCs w:val="24"/>
        </w:rPr>
      </w:pPr>
      <w:r w:rsidRPr="006E5C60">
        <w:rPr>
          <w:rFonts w:ascii="Times New Roman" w:hAnsi="Times New Roman" w:cs="Times New Roman"/>
          <w:sz w:val="24"/>
          <w:szCs w:val="24"/>
        </w:rPr>
        <w:t>Дуйшенкулов Б., учитель географии школы-гимназии №65 г. Бишкека</w:t>
      </w: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hd w:val="clear" w:color="auto" w:fill="FFFFFF"/>
        <w:spacing w:after="0" w:line="240" w:lineRule="auto"/>
        <w:ind w:firstLine="397"/>
        <w:jc w:val="center"/>
        <w:rPr>
          <w:rFonts w:ascii="Times New Roman" w:hAnsi="Times New Roman" w:cs="Times New Roman"/>
          <w:b/>
          <w:sz w:val="24"/>
          <w:szCs w:val="24"/>
        </w:rPr>
      </w:pPr>
      <w:r w:rsidRPr="006E5C60">
        <w:rPr>
          <w:rFonts w:ascii="Times New Roman" w:hAnsi="Times New Roman" w:cs="Times New Roman"/>
          <w:b/>
          <w:sz w:val="24"/>
          <w:szCs w:val="24"/>
        </w:rPr>
        <w:t>СОДЕРЖАНИЕ</w:t>
      </w:r>
    </w:p>
    <w:p w:rsidR="0074560C" w:rsidRPr="006E5C60" w:rsidRDefault="0074560C" w:rsidP="006E5C60">
      <w:pPr>
        <w:shd w:val="clear" w:color="auto" w:fill="FFFFFF"/>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1. Общие положения</w:t>
      </w:r>
    </w:p>
    <w:p w:rsidR="0074560C" w:rsidRPr="006E5C60" w:rsidRDefault="0074560C" w:rsidP="006E5C60">
      <w:pPr>
        <w:pStyle w:val="a3"/>
        <w:shd w:val="clear" w:color="auto" w:fill="FFFFFF"/>
        <w:spacing w:after="0" w:line="240" w:lineRule="auto"/>
        <w:ind w:left="0"/>
        <w:rPr>
          <w:rFonts w:ascii="Times New Roman" w:hAnsi="Times New Roman"/>
          <w:sz w:val="24"/>
          <w:szCs w:val="24"/>
        </w:rPr>
      </w:pPr>
      <w:r w:rsidRPr="006E5C60">
        <w:rPr>
          <w:rFonts w:ascii="Times New Roman" w:hAnsi="Times New Roman"/>
          <w:sz w:val="24"/>
          <w:szCs w:val="24"/>
        </w:rPr>
        <w:t>1.1.Статус и структура документа</w:t>
      </w:r>
    </w:p>
    <w:p w:rsidR="0074560C" w:rsidRPr="006E5C60" w:rsidRDefault="0074560C" w:rsidP="006E5C60">
      <w:pPr>
        <w:pStyle w:val="a3"/>
        <w:shd w:val="clear" w:color="auto" w:fill="FFFFFF"/>
        <w:spacing w:after="0" w:line="240" w:lineRule="auto"/>
        <w:ind w:left="0"/>
        <w:rPr>
          <w:rFonts w:ascii="Times New Roman" w:hAnsi="Times New Roman"/>
          <w:sz w:val="24"/>
          <w:szCs w:val="24"/>
        </w:rPr>
      </w:pPr>
      <w:r w:rsidRPr="006E5C60">
        <w:rPr>
          <w:rFonts w:ascii="Times New Roman" w:hAnsi="Times New Roman"/>
          <w:sz w:val="24"/>
          <w:szCs w:val="24"/>
        </w:rPr>
        <w:t>1.2.Система основных нормативных документов для общеобразовательных организаций</w:t>
      </w:r>
    </w:p>
    <w:p w:rsidR="0074560C" w:rsidRPr="006E5C60" w:rsidRDefault="0074560C" w:rsidP="006E5C60">
      <w:pPr>
        <w:pStyle w:val="a3"/>
        <w:shd w:val="clear" w:color="auto" w:fill="FFFFFF"/>
        <w:spacing w:after="0" w:line="240" w:lineRule="auto"/>
        <w:ind w:left="0"/>
        <w:rPr>
          <w:rFonts w:ascii="Times New Roman" w:hAnsi="Times New Roman"/>
          <w:sz w:val="24"/>
          <w:szCs w:val="24"/>
        </w:rPr>
      </w:pPr>
      <w:r w:rsidRPr="006E5C60">
        <w:rPr>
          <w:rFonts w:ascii="Times New Roman" w:hAnsi="Times New Roman"/>
          <w:sz w:val="24"/>
          <w:szCs w:val="24"/>
        </w:rPr>
        <w:t>1.3.Основные понятия и термины</w:t>
      </w:r>
    </w:p>
    <w:p w:rsidR="0074560C" w:rsidRPr="006E5C60" w:rsidRDefault="0074560C" w:rsidP="006E5C60">
      <w:pPr>
        <w:shd w:val="clear" w:color="auto" w:fill="FFFFFF"/>
        <w:spacing w:after="0" w:line="240" w:lineRule="auto"/>
        <w:rPr>
          <w:rFonts w:ascii="Times New Roman" w:hAnsi="Times New Roman" w:cs="Times New Roman"/>
          <w:b/>
          <w:sz w:val="24"/>
          <w:szCs w:val="24"/>
        </w:rPr>
      </w:pPr>
    </w:p>
    <w:p w:rsidR="0074560C" w:rsidRPr="006E5C60" w:rsidRDefault="0074560C" w:rsidP="006E5C60">
      <w:pPr>
        <w:shd w:val="clear" w:color="auto" w:fill="FFFFFF"/>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2. Концепция предмета</w:t>
      </w:r>
    </w:p>
    <w:p w:rsidR="0074560C" w:rsidRPr="006E5C60" w:rsidRDefault="0074560C" w:rsidP="006E5C60">
      <w:pPr>
        <w:pStyle w:val="a3"/>
        <w:shd w:val="clear" w:color="auto" w:fill="FFFFFF"/>
        <w:spacing w:after="0" w:line="240" w:lineRule="auto"/>
        <w:ind w:left="0"/>
        <w:rPr>
          <w:rFonts w:ascii="Times New Roman" w:hAnsi="Times New Roman"/>
          <w:sz w:val="24"/>
          <w:szCs w:val="24"/>
        </w:rPr>
      </w:pPr>
      <w:r w:rsidRPr="006E5C60">
        <w:rPr>
          <w:rFonts w:ascii="Times New Roman" w:hAnsi="Times New Roman"/>
          <w:sz w:val="24"/>
          <w:szCs w:val="24"/>
        </w:rPr>
        <w:t>2.1.Цели и задачи обучения</w:t>
      </w:r>
    </w:p>
    <w:p w:rsidR="0074560C" w:rsidRPr="006E5C60" w:rsidRDefault="0074560C" w:rsidP="006E5C60">
      <w:pPr>
        <w:pStyle w:val="a3"/>
        <w:shd w:val="clear" w:color="auto" w:fill="FFFFFF"/>
        <w:spacing w:after="0" w:line="240" w:lineRule="auto"/>
        <w:ind w:left="0"/>
        <w:rPr>
          <w:rFonts w:ascii="Times New Roman" w:hAnsi="Times New Roman"/>
          <w:sz w:val="24"/>
          <w:szCs w:val="24"/>
        </w:rPr>
      </w:pPr>
      <w:r w:rsidRPr="006E5C60">
        <w:rPr>
          <w:rFonts w:ascii="Times New Roman" w:hAnsi="Times New Roman"/>
          <w:sz w:val="24"/>
          <w:szCs w:val="24"/>
        </w:rPr>
        <w:t>2.2.Методология построения предмета</w:t>
      </w:r>
    </w:p>
    <w:p w:rsidR="0074560C" w:rsidRPr="006E5C60" w:rsidRDefault="0074560C" w:rsidP="006E5C60">
      <w:pPr>
        <w:pStyle w:val="a3"/>
        <w:shd w:val="clear" w:color="auto" w:fill="FFFFFF"/>
        <w:spacing w:after="0" w:line="240" w:lineRule="auto"/>
        <w:ind w:left="0"/>
        <w:rPr>
          <w:rFonts w:ascii="Times New Roman" w:hAnsi="Times New Roman"/>
          <w:sz w:val="24"/>
          <w:szCs w:val="24"/>
        </w:rPr>
      </w:pPr>
      <w:r w:rsidRPr="006E5C60">
        <w:rPr>
          <w:rFonts w:ascii="Times New Roman" w:hAnsi="Times New Roman"/>
          <w:sz w:val="24"/>
          <w:szCs w:val="24"/>
        </w:rPr>
        <w:t>2.3.Предметные компетентности</w:t>
      </w:r>
    </w:p>
    <w:p w:rsidR="0074560C" w:rsidRPr="006E5C60" w:rsidRDefault="0074560C" w:rsidP="006E5C60">
      <w:pPr>
        <w:pStyle w:val="a3"/>
        <w:shd w:val="clear" w:color="auto" w:fill="FFFFFF"/>
        <w:spacing w:after="0" w:line="240" w:lineRule="auto"/>
        <w:ind w:left="0"/>
        <w:rPr>
          <w:rFonts w:ascii="Times New Roman" w:hAnsi="Times New Roman"/>
          <w:sz w:val="24"/>
          <w:szCs w:val="24"/>
        </w:rPr>
      </w:pPr>
      <w:r w:rsidRPr="006E5C60">
        <w:rPr>
          <w:rFonts w:ascii="Times New Roman" w:hAnsi="Times New Roman"/>
          <w:sz w:val="24"/>
          <w:szCs w:val="24"/>
        </w:rPr>
        <w:t>2.4.Связь ключевых и предметных компетентностей</w:t>
      </w:r>
    </w:p>
    <w:p w:rsidR="0074560C" w:rsidRPr="006E5C60" w:rsidRDefault="0074560C" w:rsidP="006E5C60">
      <w:pPr>
        <w:pStyle w:val="a3"/>
        <w:shd w:val="clear" w:color="auto" w:fill="FFFFFF"/>
        <w:spacing w:after="0" w:line="240" w:lineRule="auto"/>
        <w:ind w:left="0"/>
        <w:rPr>
          <w:rFonts w:ascii="Times New Roman" w:hAnsi="Times New Roman"/>
          <w:sz w:val="24"/>
          <w:szCs w:val="24"/>
        </w:rPr>
      </w:pPr>
      <w:r w:rsidRPr="006E5C60">
        <w:rPr>
          <w:rFonts w:ascii="Times New Roman" w:hAnsi="Times New Roman"/>
          <w:sz w:val="24"/>
          <w:szCs w:val="24"/>
        </w:rPr>
        <w:t>2.5.Содержательные линии. Распределение учебного материала по содержательным линиям и классам</w:t>
      </w:r>
    </w:p>
    <w:p w:rsidR="0074560C" w:rsidRPr="006E5C60" w:rsidRDefault="0074560C" w:rsidP="006E5C60">
      <w:pPr>
        <w:pStyle w:val="a3"/>
        <w:shd w:val="clear" w:color="auto" w:fill="FFFFFF"/>
        <w:spacing w:after="0" w:line="240" w:lineRule="auto"/>
        <w:ind w:left="0"/>
        <w:rPr>
          <w:rFonts w:ascii="Times New Roman" w:hAnsi="Times New Roman"/>
          <w:sz w:val="24"/>
          <w:szCs w:val="24"/>
        </w:rPr>
      </w:pPr>
      <w:r w:rsidRPr="006E5C60">
        <w:rPr>
          <w:rFonts w:ascii="Times New Roman" w:hAnsi="Times New Roman"/>
          <w:sz w:val="24"/>
          <w:szCs w:val="24"/>
        </w:rPr>
        <w:t>2.6.Межпредметные связи. Сквозные тематические линии</w:t>
      </w:r>
    </w:p>
    <w:p w:rsidR="0074560C" w:rsidRPr="006E5C60" w:rsidRDefault="0074560C" w:rsidP="006E5C60">
      <w:pPr>
        <w:shd w:val="clear" w:color="auto" w:fill="FFFFFF"/>
        <w:spacing w:after="0" w:line="240" w:lineRule="auto"/>
        <w:rPr>
          <w:rFonts w:ascii="Times New Roman" w:hAnsi="Times New Roman" w:cs="Times New Roman"/>
          <w:b/>
          <w:sz w:val="24"/>
          <w:szCs w:val="24"/>
        </w:rPr>
      </w:pPr>
    </w:p>
    <w:p w:rsidR="0074560C" w:rsidRPr="006E5C60" w:rsidRDefault="0074560C" w:rsidP="006E5C60">
      <w:pPr>
        <w:shd w:val="clear" w:color="auto" w:fill="FFFFFF"/>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3. Образовательные результаты и оценивание</w:t>
      </w:r>
    </w:p>
    <w:p w:rsidR="0074560C" w:rsidRPr="006E5C60" w:rsidRDefault="0074560C" w:rsidP="006E5C60">
      <w:pPr>
        <w:pStyle w:val="a3"/>
        <w:shd w:val="clear" w:color="auto" w:fill="FFFFFF"/>
        <w:spacing w:after="0" w:line="240" w:lineRule="auto"/>
        <w:ind w:left="0"/>
        <w:rPr>
          <w:rFonts w:ascii="Times New Roman" w:hAnsi="Times New Roman"/>
          <w:sz w:val="24"/>
          <w:szCs w:val="24"/>
        </w:rPr>
      </w:pPr>
      <w:r w:rsidRPr="006E5C60">
        <w:rPr>
          <w:rFonts w:ascii="Times New Roman" w:hAnsi="Times New Roman"/>
          <w:sz w:val="24"/>
          <w:szCs w:val="24"/>
        </w:rPr>
        <w:t>3.1.Ожидаемые результаты обучения учащихся  (по ступеням и классам)</w:t>
      </w:r>
    </w:p>
    <w:p w:rsidR="0074560C" w:rsidRPr="006E5C60" w:rsidRDefault="0074560C" w:rsidP="006E5C60">
      <w:pPr>
        <w:pStyle w:val="a3"/>
        <w:shd w:val="clear" w:color="auto" w:fill="FFFFFF"/>
        <w:spacing w:after="0" w:line="240" w:lineRule="auto"/>
        <w:ind w:left="0"/>
        <w:rPr>
          <w:rFonts w:ascii="Times New Roman" w:hAnsi="Times New Roman"/>
          <w:sz w:val="24"/>
          <w:szCs w:val="24"/>
        </w:rPr>
      </w:pPr>
      <w:r w:rsidRPr="006E5C60">
        <w:rPr>
          <w:rFonts w:ascii="Times New Roman" w:hAnsi="Times New Roman"/>
          <w:sz w:val="24"/>
          <w:szCs w:val="24"/>
        </w:rPr>
        <w:t>3.2.Основные стратегии оценивания достижений учащихся</w:t>
      </w:r>
    </w:p>
    <w:p w:rsidR="0074560C" w:rsidRPr="006E5C60" w:rsidRDefault="0074560C" w:rsidP="006E5C60">
      <w:pPr>
        <w:shd w:val="clear" w:color="auto" w:fill="FFFFFF"/>
        <w:spacing w:after="0" w:line="240" w:lineRule="auto"/>
        <w:rPr>
          <w:rFonts w:ascii="Times New Roman" w:hAnsi="Times New Roman" w:cs="Times New Roman"/>
          <w:b/>
          <w:sz w:val="24"/>
          <w:szCs w:val="24"/>
        </w:rPr>
      </w:pPr>
    </w:p>
    <w:p w:rsidR="0074560C" w:rsidRPr="006E5C60" w:rsidRDefault="0074560C" w:rsidP="006E5C60">
      <w:pPr>
        <w:shd w:val="clear" w:color="auto" w:fill="FFFFFF"/>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4. Требования к организации образовательного процесса</w:t>
      </w:r>
    </w:p>
    <w:p w:rsidR="0074560C" w:rsidRPr="006E5C60" w:rsidRDefault="0074560C" w:rsidP="006E5C60">
      <w:pPr>
        <w:pStyle w:val="a3"/>
        <w:shd w:val="clear" w:color="auto" w:fill="FFFFFF"/>
        <w:spacing w:after="0" w:line="240" w:lineRule="auto"/>
        <w:ind w:left="0"/>
        <w:rPr>
          <w:rFonts w:ascii="Times New Roman" w:hAnsi="Times New Roman"/>
          <w:sz w:val="24"/>
          <w:szCs w:val="24"/>
        </w:rPr>
      </w:pPr>
      <w:r w:rsidRPr="006E5C60">
        <w:rPr>
          <w:rFonts w:ascii="Times New Roman" w:hAnsi="Times New Roman"/>
          <w:sz w:val="24"/>
          <w:szCs w:val="24"/>
        </w:rPr>
        <w:t>4.1.Требования к ресурсному обеспечению</w:t>
      </w:r>
    </w:p>
    <w:p w:rsidR="0074560C" w:rsidRPr="006E5C60" w:rsidRDefault="0074560C" w:rsidP="006E5C60">
      <w:pPr>
        <w:pStyle w:val="a3"/>
        <w:shd w:val="clear" w:color="auto" w:fill="FFFFFF"/>
        <w:spacing w:after="0" w:line="240" w:lineRule="auto"/>
        <w:ind w:left="0"/>
        <w:rPr>
          <w:rFonts w:ascii="Times New Roman" w:hAnsi="Times New Roman"/>
          <w:sz w:val="24"/>
          <w:szCs w:val="24"/>
        </w:rPr>
      </w:pPr>
      <w:r w:rsidRPr="006E5C60">
        <w:rPr>
          <w:rFonts w:ascii="Times New Roman" w:hAnsi="Times New Roman"/>
          <w:sz w:val="24"/>
          <w:szCs w:val="24"/>
        </w:rPr>
        <w:t>4.2.Создание мотивирующей обучающей среды</w:t>
      </w: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CF4C05">
      <w:pPr>
        <w:numPr>
          <w:ilvl w:val="0"/>
          <w:numId w:val="51"/>
        </w:numPr>
        <w:shd w:val="clear" w:color="auto" w:fill="FFFFFF"/>
        <w:spacing w:after="0" w:line="240" w:lineRule="auto"/>
        <w:ind w:left="0"/>
        <w:jc w:val="center"/>
        <w:rPr>
          <w:rFonts w:ascii="Times New Roman" w:hAnsi="Times New Roman" w:cs="Times New Roman"/>
          <w:sz w:val="24"/>
          <w:szCs w:val="24"/>
        </w:rPr>
      </w:pPr>
      <w:r w:rsidRPr="006E5C60">
        <w:rPr>
          <w:rFonts w:ascii="Times New Roman" w:hAnsi="Times New Roman" w:cs="Times New Roman"/>
          <w:b/>
          <w:color w:val="000000"/>
          <w:spacing w:val="-2"/>
          <w:sz w:val="24"/>
          <w:szCs w:val="24"/>
        </w:rPr>
        <w:t>ОБЩИЕ ПОЛОЖЕНИЯ</w:t>
      </w:r>
    </w:p>
    <w:p w:rsidR="0074560C" w:rsidRPr="006E5C60" w:rsidRDefault="0074560C" w:rsidP="006E5C60">
      <w:pPr>
        <w:shd w:val="clear" w:color="auto" w:fill="FFFFFF"/>
        <w:spacing w:after="0" w:line="240" w:lineRule="auto"/>
        <w:jc w:val="both"/>
        <w:rPr>
          <w:rFonts w:ascii="Times New Roman" w:hAnsi="Times New Roman" w:cs="Times New Roman"/>
          <w:b/>
          <w:sz w:val="24"/>
          <w:szCs w:val="24"/>
        </w:rPr>
      </w:pPr>
      <w:r w:rsidRPr="006E5C60">
        <w:rPr>
          <w:rFonts w:ascii="Times New Roman" w:hAnsi="Times New Roman" w:cs="Times New Roman"/>
          <w:b/>
          <w:color w:val="000000"/>
          <w:spacing w:val="-3"/>
          <w:sz w:val="24"/>
          <w:szCs w:val="24"/>
        </w:rPr>
        <w:t>1.1.</w:t>
      </w:r>
      <w:r w:rsidRPr="006E5C60">
        <w:rPr>
          <w:rFonts w:ascii="Times New Roman" w:hAnsi="Times New Roman" w:cs="Times New Roman"/>
          <w:color w:val="000000"/>
          <w:spacing w:val="-3"/>
          <w:sz w:val="24"/>
          <w:szCs w:val="24"/>
        </w:rPr>
        <w:t xml:space="preserve"> </w:t>
      </w:r>
      <w:r w:rsidRPr="006E5C60">
        <w:rPr>
          <w:rFonts w:ascii="Times New Roman" w:hAnsi="Times New Roman" w:cs="Times New Roman"/>
          <w:b/>
          <w:color w:val="000000"/>
          <w:spacing w:val="-3"/>
          <w:sz w:val="24"/>
          <w:szCs w:val="24"/>
        </w:rPr>
        <w:t>Статус и структура документа</w:t>
      </w:r>
    </w:p>
    <w:p w:rsidR="0074560C" w:rsidRPr="006E5C60" w:rsidRDefault="0074560C" w:rsidP="006E5C60">
      <w:pPr>
        <w:shd w:val="clear" w:color="auto" w:fill="FFFFFF"/>
        <w:spacing w:after="0" w:line="240" w:lineRule="auto"/>
        <w:ind w:firstLine="425"/>
        <w:jc w:val="both"/>
        <w:rPr>
          <w:rFonts w:ascii="Times New Roman" w:hAnsi="Times New Roman" w:cs="Times New Roman"/>
          <w:color w:val="000000"/>
          <w:spacing w:val="-4"/>
          <w:sz w:val="24"/>
          <w:szCs w:val="24"/>
        </w:rPr>
      </w:pPr>
      <w:r w:rsidRPr="006E5C60">
        <w:rPr>
          <w:rFonts w:ascii="Times New Roman" w:hAnsi="Times New Roman" w:cs="Times New Roman"/>
          <w:color w:val="000000"/>
          <w:spacing w:val="-3"/>
          <w:sz w:val="24"/>
          <w:szCs w:val="24"/>
        </w:rPr>
        <w:t>Настоящий предметный стандарт по географии разработан на основе Закона Кыргызской Республики «Об обра</w:t>
      </w:r>
      <w:r w:rsidRPr="006E5C60">
        <w:rPr>
          <w:rFonts w:ascii="Times New Roman" w:hAnsi="Times New Roman" w:cs="Times New Roman"/>
          <w:color w:val="000000"/>
          <w:spacing w:val="-3"/>
          <w:sz w:val="24"/>
          <w:szCs w:val="24"/>
        </w:rPr>
        <w:softHyphen/>
      </w:r>
      <w:r w:rsidRPr="006E5C60">
        <w:rPr>
          <w:rFonts w:ascii="Times New Roman" w:hAnsi="Times New Roman" w:cs="Times New Roman"/>
          <w:color w:val="000000"/>
          <w:sz w:val="24"/>
          <w:szCs w:val="24"/>
        </w:rPr>
        <w:t xml:space="preserve">зовании», постановления Правительства Кыргызской Республики № 403 от 21.07.2014 </w:t>
      </w:r>
      <w:r w:rsidRPr="006E5C60">
        <w:rPr>
          <w:rFonts w:ascii="Times New Roman" w:hAnsi="Times New Roman" w:cs="Times New Roman"/>
          <w:color w:val="000000"/>
          <w:spacing w:val="-6"/>
          <w:sz w:val="24"/>
          <w:szCs w:val="24"/>
        </w:rPr>
        <w:t>года  «Об утверждении Государственного образовательного стандарта среднего общего образова</w:t>
      </w:r>
      <w:r w:rsidRPr="006E5C60">
        <w:rPr>
          <w:rFonts w:ascii="Times New Roman" w:hAnsi="Times New Roman" w:cs="Times New Roman"/>
          <w:color w:val="000000"/>
          <w:spacing w:val="-6"/>
          <w:sz w:val="24"/>
          <w:szCs w:val="24"/>
        </w:rPr>
        <w:softHyphen/>
      </w:r>
      <w:r w:rsidRPr="006E5C60">
        <w:rPr>
          <w:rFonts w:ascii="Times New Roman" w:hAnsi="Times New Roman" w:cs="Times New Roman"/>
          <w:color w:val="000000"/>
          <w:spacing w:val="-4"/>
          <w:sz w:val="24"/>
          <w:szCs w:val="24"/>
        </w:rPr>
        <w:t>ния Кыргызской Республики».</w:t>
      </w:r>
    </w:p>
    <w:p w:rsidR="0074560C" w:rsidRPr="006E5C60" w:rsidRDefault="0074560C" w:rsidP="006E5C60">
      <w:pPr>
        <w:shd w:val="clear" w:color="auto" w:fill="FFFFFF"/>
        <w:spacing w:after="0" w:line="240" w:lineRule="auto"/>
        <w:ind w:firstLine="425"/>
        <w:jc w:val="both"/>
        <w:rPr>
          <w:rFonts w:ascii="Times New Roman" w:hAnsi="Times New Roman" w:cs="Times New Roman"/>
          <w:sz w:val="24"/>
          <w:szCs w:val="24"/>
        </w:rPr>
      </w:pPr>
      <w:r w:rsidRPr="006E5C60">
        <w:rPr>
          <w:rFonts w:ascii="Times New Roman" w:hAnsi="Times New Roman" w:cs="Times New Roman"/>
          <w:color w:val="000000"/>
          <w:spacing w:val="-4"/>
          <w:sz w:val="24"/>
          <w:szCs w:val="24"/>
        </w:rPr>
        <w:t>Предметный стандарт по географии – это документ регламентирующий образовательные результаты учащихся, способы их достижения и измерения в рамках предмета.</w:t>
      </w:r>
    </w:p>
    <w:p w:rsidR="0074560C" w:rsidRPr="006E5C60" w:rsidRDefault="0074560C" w:rsidP="006E5C60">
      <w:pPr>
        <w:shd w:val="clear" w:color="auto" w:fill="FFFFFF"/>
        <w:spacing w:after="0" w:line="240" w:lineRule="auto"/>
        <w:ind w:firstLine="709"/>
        <w:jc w:val="both"/>
        <w:rPr>
          <w:rFonts w:ascii="Times New Roman" w:hAnsi="Times New Roman" w:cs="Times New Roman"/>
          <w:sz w:val="24"/>
          <w:szCs w:val="24"/>
        </w:rPr>
      </w:pPr>
      <w:r w:rsidRPr="006E5C60">
        <w:rPr>
          <w:rFonts w:ascii="Times New Roman" w:hAnsi="Times New Roman" w:cs="Times New Roman"/>
          <w:sz w:val="24"/>
          <w:szCs w:val="24"/>
        </w:rPr>
        <w:t xml:space="preserve">Предметный стандарт по географии состоит из 4 разделов: общие положения, концепция предмета, образовательные результаты и оценивание (компетенции) и требования к  организации образовательного процесса. </w:t>
      </w:r>
    </w:p>
    <w:p w:rsidR="0074560C" w:rsidRPr="006E5C60" w:rsidRDefault="0074560C" w:rsidP="006E5C60">
      <w:pPr>
        <w:shd w:val="clear" w:color="auto" w:fill="FFFFFF"/>
        <w:spacing w:after="0" w:line="240" w:lineRule="auto"/>
        <w:ind w:firstLine="709"/>
        <w:jc w:val="both"/>
        <w:rPr>
          <w:rFonts w:ascii="Times New Roman" w:hAnsi="Times New Roman" w:cs="Times New Roman"/>
          <w:b/>
          <w:color w:val="000000"/>
          <w:spacing w:val="1"/>
          <w:sz w:val="24"/>
          <w:szCs w:val="24"/>
        </w:rPr>
      </w:pPr>
      <w:r w:rsidRPr="006E5C60">
        <w:rPr>
          <w:rFonts w:ascii="Times New Roman" w:hAnsi="Times New Roman" w:cs="Times New Roman"/>
          <w:b/>
          <w:color w:val="000000"/>
          <w:spacing w:val="1"/>
          <w:sz w:val="24"/>
          <w:szCs w:val="24"/>
        </w:rPr>
        <w:t>1.2. Система основных нормативных документов для общеобразовательных   организаций:</w:t>
      </w:r>
    </w:p>
    <w:p w:rsidR="0074560C" w:rsidRPr="006E5C60" w:rsidRDefault="0074560C" w:rsidP="00CF4C05">
      <w:pPr>
        <w:numPr>
          <w:ilvl w:val="0"/>
          <w:numId w:val="54"/>
        </w:numPr>
        <w:spacing w:after="0" w:line="240" w:lineRule="auto"/>
        <w:ind w:left="0"/>
        <w:rPr>
          <w:rFonts w:ascii="Times New Roman" w:hAnsi="Times New Roman" w:cs="Times New Roman"/>
          <w:sz w:val="24"/>
          <w:szCs w:val="24"/>
        </w:rPr>
      </w:pPr>
      <w:r w:rsidRPr="006E5C60">
        <w:rPr>
          <w:rFonts w:ascii="Times New Roman" w:hAnsi="Times New Roman" w:cs="Times New Roman"/>
          <w:color w:val="000000"/>
          <w:spacing w:val="-7"/>
          <w:sz w:val="24"/>
          <w:szCs w:val="24"/>
        </w:rPr>
        <w:t>Государственный образовательный стандарт среднего общего образования Кыргызской Республики;</w:t>
      </w:r>
    </w:p>
    <w:p w:rsidR="0074560C" w:rsidRPr="006E5C60" w:rsidRDefault="0074560C" w:rsidP="00CF4C05">
      <w:pPr>
        <w:numPr>
          <w:ilvl w:val="0"/>
          <w:numId w:val="54"/>
        </w:numPr>
        <w:spacing w:after="0" w:line="240" w:lineRule="auto"/>
        <w:ind w:left="0"/>
        <w:rPr>
          <w:rFonts w:ascii="Times New Roman" w:hAnsi="Times New Roman" w:cs="Times New Roman"/>
          <w:sz w:val="24"/>
          <w:szCs w:val="24"/>
        </w:rPr>
      </w:pPr>
      <w:r w:rsidRPr="006E5C60">
        <w:rPr>
          <w:rFonts w:ascii="Times New Roman" w:hAnsi="Times New Roman" w:cs="Times New Roman"/>
          <w:color w:val="000000"/>
          <w:spacing w:val="-7"/>
          <w:sz w:val="24"/>
          <w:szCs w:val="24"/>
        </w:rPr>
        <w:t>Предметный стандарт по географии  общеобразовательных организаций Кыргызской Республики;</w:t>
      </w:r>
    </w:p>
    <w:p w:rsidR="0074560C" w:rsidRPr="006E5C60" w:rsidRDefault="0074560C" w:rsidP="00CF4C05">
      <w:pPr>
        <w:numPr>
          <w:ilvl w:val="0"/>
          <w:numId w:val="54"/>
        </w:numPr>
        <w:spacing w:after="0" w:line="240" w:lineRule="auto"/>
        <w:ind w:left="0"/>
        <w:rPr>
          <w:rFonts w:ascii="Times New Roman" w:hAnsi="Times New Roman" w:cs="Times New Roman"/>
          <w:sz w:val="24"/>
          <w:szCs w:val="24"/>
        </w:rPr>
      </w:pPr>
      <w:r w:rsidRPr="006E5C60">
        <w:rPr>
          <w:rFonts w:ascii="Times New Roman" w:hAnsi="Times New Roman" w:cs="Times New Roman"/>
          <w:color w:val="000000"/>
          <w:spacing w:val="-7"/>
          <w:sz w:val="24"/>
          <w:szCs w:val="24"/>
        </w:rPr>
        <w:t>Базисный учебный план  общеобразовательных организаций;</w:t>
      </w:r>
    </w:p>
    <w:p w:rsidR="0074560C" w:rsidRPr="006E5C60" w:rsidRDefault="0074560C" w:rsidP="00CF4C05">
      <w:pPr>
        <w:numPr>
          <w:ilvl w:val="0"/>
          <w:numId w:val="54"/>
        </w:numPr>
        <w:spacing w:after="0" w:line="240" w:lineRule="auto"/>
        <w:ind w:left="0"/>
        <w:rPr>
          <w:rFonts w:ascii="Times New Roman" w:hAnsi="Times New Roman" w:cs="Times New Roman"/>
          <w:sz w:val="24"/>
          <w:szCs w:val="24"/>
        </w:rPr>
      </w:pPr>
      <w:r w:rsidRPr="006E5C60">
        <w:rPr>
          <w:rFonts w:ascii="Times New Roman" w:hAnsi="Times New Roman" w:cs="Times New Roman"/>
          <w:sz w:val="24"/>
          <w:szCs w:val="24"/>
        </w:rPr>
        <w:t>О</w:t>
      </w:r>
      <w:r w:rsidRPr="006E5C60">
        <w:rPr>
          <w:rFonts w:ascii="Times New Roman" w:hAnsi="Times New Roman" w:cs="Times New Roman"/>
          <w:color w:val="000000"/>
          <w:spacing w:val="1"/>
          <w:sz w:val="24"/>
          <w:szCs w:val="24"/>
        </w:rPr>
        <w:t>бразовательная основная программа для основной школы (6-9 классы);</w:t>
      </w:r>
    </w:p>
    <w:p w:rsidR="0074560C" w:rsidRPr="006E5C60" w:rsidRDefault="0074560C" w:rsidP="006E5C60">
      <w:pPr>
        <w:shd w:val="clear" w:color="auto" w:fill="FFFFFF"/>
        <w:spacing w:after="0" w:line="240" w:lineRule="auto"/>
        <w:jc w:val="both"/>
        <w:rPr>
          <w:rFonts w:ascii="Times New Roman" w:hAnsi="Times New Roman" w:cs="Times New Roman"/>
          <w:b/>
          <w:color w:val="000000"/>
          <w:spacing w:val="-3"/>
          <w:sz w:val="24"/>
          <w:szCs w:val="24"/>
        </w:rPr>
      </w:pPr>
      <w:r w:rsidRPr="006E5C60">
        <w:rPr>
          <w:rFonts w:ascii="Times New Roman" w:hAnsi="Times New Roman" w:cs="Times New Roman"/>
          <w:b/>
          <w:color w:val="000000"/>
          <w:spacing w:val="1"/>
          <w:sz w:val="24"/>
          <w:szCs w:val="24"/>
        </w:rPr>
        <w:lastRenderedPageBreak/>
        <w:t>1.3.Основные понятия и термины</w:t>
      </w:r>
    </w:p>
    <w:p w:rsidR="0074560C" w:rsidRPr="006E5C60" w:rsidRDefault="0074560C" w:rsidP="006E5C60">
      <w:pPr>
        <w:shd w:val="clear" w:color="auto" w:fill="FFFFFF"/>
        <w:spacing w:after="0" w:line="240" w:lineRule="auto"/>
        <w:ind w:firstLine="708"/>
        <w:jc w:val="both"/>
        <w:rPr>
          <w:rFonts w:ascii="Times New Roman" w:hAnsi="Times New Roman" w:cs="Times New Roman"/>
          <w:color w:val="000000"/>
          <w:spacing w:val="-3"/>
          <w:sz w:val="24"/>
          <w:szCs w:val="24"/>
        </w:rPr>
      </w:pPr>
      <w:r w:rsidRPr="006E5C60">
        <w:rPr>
          <w:rFonts w:ascii="Times New Roman" w:hAnsi="Times New Roman" w:cs="Times New Roman"/>
          <w:color w:val="000000"/>
          <w:spacing w:val="-2"/>
          <w:sz w:val="24"/>
          <w:szCs w:val="24"/>
        </w:rPr>
        <w:t xml:space="preserve">В  настоящем стандарте приведены и применены определения и сокращения в соответствии с Законом Кыргызской Республики «Об образовании», постановлением </w:t>
      </w:r>
      <w:r w:rsidRPr="006E5C60">
        <w:rPr>
          <w:rFonts w:ascii="Times New Roman" w:hAnsi="Times New Roman" w:cs="Times New Roman"/>
          <w:color w:val="000000"/>
          <w:spacing w:val="-3"/>
          <w:sz w:val="24"/>
          <w:szCs w:val="24"/>
        </w:rPr>
        <w:t>Правительства Кыргызской Республики № 403 от 21.07.2014 года «Об утверждении Госу</w:t>
      </w:r>
      <w:r w:rsidRPr="006E5C60">
        <w:rPr>
          <w:rFonts w:ascii="Times New Roman" w:hAnsi="Times New Roman" w:cs="Times New Roman"/>
          <w:color w:val="000000"/>
          <w:spacing w:val="-3"/>
          <w:sz w:val="24"/>
          <w:szCs w:val="24"/>
        </w:rPr>
        <w:softHyphen/>
      </w:r>
      <w:r w:rsidRPr="006E5C60">
        <w:rPr>
          <w:rFonts w:ascii="Times New Roman" w:hAnsi="Times New Roman" w:cs="Times New Roman"/>
          <w:color w:val="000000"/>
          <w:spacing w:val="-4"/>
          <w:sz w:val="24"/>
          <w:szCs w:val="24"/>
        </w:rPr>
        <w:t>дарственного образовательного стандарта среднего общего  образования Кыргызской Республи</w:t>
      </w:r>
      <w:r w:rsidRPr="006E5C60">
        <w:rPr>
          <w:rFonts w:ascii="Times New Roman" w:hAnsi="Times New Roman" w:cs="Times New Roman"/>
          <w:color w:val="000000"/>
          <w:spacing w:val="-4"/>
          <w:sz w:val="24"/>
          <w:szCs w:val="24"/>
        </w:rPr>
        <w:softHyphen/>
      </w:r>
      <w:r w:rsidRPr="006E5C60">
        <w:rPr>
          <w:rFonts w:ascii="Times New Roman" w:hAnsi="Times New Roman" w:cs="Times New Roman"/>
          <w:color w:val="000000"/>
          <w:spacing w:val="-3"/>
          <w:sz w:val="24"/>
          <w:szCs w:val="24"/>
        </w:rPr>
        <w:t>ки». В дополнение к ним в настоящем стандарте установлена следующая система понятий, терми</w:t>
      </w:r>
      <w:r w:rsidRPr="006E5C60">
        <w:rPr>
          <w:rFonts w:ascii="Times New Roman" w:hAnsi="Times New Roman" w:cs="Times New Roman"/>
          <w:color w:val="000000"/>
          <w:spacing w:val="-4"/>
          <w:sz w:val="24"/>
          <w:szCs w:val="24"/>
        </w:rPr>
        <w:t>нов, определений:</w:t>
      </w:r>
    </w:p>
    <w:p w:rsidR="0074560C" w:rsidRPr="006E5C60" w:rsidRDefault="0074560C" w:rsidP="006E5C60">
      <w:pPr>
        <w:shd w:val="clear" w:color="auto" w:fill="FFFFFF"/>
        <w:tabs>
          <w:tab w:val="left" w:pos="-5954"/>
        </w:tabs>
        <w:spacing w:after="0" w:line="240" w:lineRule="auto"/>
        <w:ind w:firstLine="704"/>
        <w:jc w:val="both"/>
        <w:rPr>
          <w:rFonts w:ascii="Times New Roman" w:hAnsi="Times New Roman" w:cs="Times New Roman"/>
          <w:sz w:val="24"/>
          <w:szCs w:val="24"/>
        </w:rPr>
      </w:pPr>
      <w:r w:rsidRPr="006E5C60">
        <w:rPr>
          <w:rFonts w:ascii="Times New Roman" w:hAnsi="Times New Roman" w:cs="Times New Roman"/>
          <w:b/>
          <w:color w:val="000000"/>
          <w:spacing w:val="-3"/>
          <w:sz w:val="24"/>
          <w:szCs w:val="24"/>
        </w:rPr>
        <w:t xml:space="preserve">Географическая культура – </w:t>
      </w:r>
      <w:r w:rsidRPr="006E5C60">
        <w:rPr>
          <w:rFonts w:ascii="Times New Roman" w:hAnsi="Times New Roman" w:cs="Times New Roman"/>
          <w:color w:val="000000"/>
          <w:spacing w:val="-3"/>
          <w:sz w:val="24"/>
          <w:szCs w:val="24"/>
        </w:rPr>
        <w:t>это часть общечеловеческой культуры, включающая в себя географическую картину мира, географическое мышление</w:t>
      </w:r>
      <w:r w:rsidRPr="006E5C60">
        <w:rPr>
          <w:rFonts w:ascii="Times New Roman" w:hAnsi="Times New Roman" w:cs="Times New Roman"/>
          <w:b/>
          <w:color w:val="000000"/>
          <w:spacing w:val="-3"/>
          <w:sz w:val="24"/>
          <w:szCs w:val="24"/>
        </w:rPr>
        <w:t xml:space="preserve">, </w:t>
      </w:r>
      <w:r w:rsidRPr="006E5C60">
        <w:rPr>
          <w:rFonts w:ascii="Times New Roman" w:hAnsi="Times New Roman" w:cs="Times New Roman"/>
          <w:color w:val="000000"/>
          <w:spacing w:val="-3"/>
          <w:sz w:val="24"/>
          <w:szCs w:val="24"/>
        </w:rPr>
        <w:t xml:space="preserve">методы и язык географии. </w:t>
      </w:r>
    </w:p>
    <w:p w:rsidR="0074560C" w:rsidRPr="006E5C60" w:rsidRDefault="0074560C" w:rsidP="006E5C60">
      <w:pPr>
        <w:shd w:val="clear" w:color="auto" w:fill="FFFFFF"/>
        <w:spacing w:after="0" w:line="240" w:lineRule="auto"/>
        <w:ind w:firstLine="709"/>
        <w:jc w:val="both"/>
        <w:rPr>
          <w:rFonts w:ascii="Times New Roman" w:hAnsi="Times New Roman" w:cs="Times New Roman"/>
          <w:color w:val="000000"/>
          <w:spacing w:val="1"/>
          <w:sz w:val="24"/>
          <w:szCs w:val="24"/>
        </w:rPr>
      </w:pPr>
      <w:r w:rsidRPr="006E5C60">
        <w:rPr>
          <w:rFonts w:ascii="Times New Roman" w:hAnsi="Times New Roman" w:cs="Times New Roman"/>
          <w:b/>
          <w:color w:val="000000"/>
          <w:spacing w:val="1"/>
          <w:sz w:val="24"/>
          <w:szCs w:val="24"/>
        </w:rPr>
        <w:t xml:space="preserve">Географическая картина мира – </w:t>
      </w:r>
      <w:r w:rsidRPr="006E5C60">
        <w:rPr>
          <w:rFonts w:ascii="Times New Roman" w:hAnsi="Times New Roman" w:cs="Times New Roman"/>
          <w:color w:val="000000"/>
          <w:spacing w:val="1"/>
          <w:sz w:val="24"/>
          <w:szCs w:val="24"/>
        </w:rPr>
        <w:t>это элемент географической культуры, лежащий в основе научных знаний, полученных и проверенных в ходе исследовательской и практической работы в области современной географии, и отражает представления человека о природе и обществе, его отношение к ним.</w:t>
      </w:r>
    </w:p>
    <w:p w:rsidR="0074560C" w:rsidRPr="006E5C60" w:rsidRDefault="0074560C" w:rsidP="006E5C60">
      <w:pPr>
        <w:shd w:val="clear" w:color="auto" w:fill="FFFFFF"/>
        <w:spacing w:after="0" w:line="240" w:lineRule="auto"/>
        <w:ind w:firstLine="709"/>
        <w:jc w:val="both"/>
        <w:rPr>
          <w:rFonts w:ascii="Times New Roman" w:hAnsi="Times New Roman" w:cs="Times New Roman"/>
          <w:color w:val="000000"/>
          <w:spacing w:val="1"/>
          <w:sz w:val="24"/>
          <w:szCs w:val="24"/>
        </w:rPr>
      </w:pPr>
      <w:r w:rsidRPr="006E5C60">
        <w:rPr>
          <w:rFonts w:ascii="Times New Roman" w:hAnsi="Times New Roman" w:cs="Times New Roman"/>
          <w:b/>
          <w:color w:val="000000"/>
          <w:spacing w:val="1"/>
          <w:sz w:val="24"/>
          <w:szCs w:val="24"/>
        </w:rPr>
        <w:t xml:space="preserve">Географическое мышление – </w:t>
      </w:r>
      <w:r w:rsidRPr="006E5C60">
        <w:rPr>
          <w:rFonts w:ascii="Times New Roman" w:hAnsi="Times New Roman" w:cs="Times New Roman"/>
          <w:color w:val="000000"/>
          <w:spacing w:val="1"/>
          <w:sz w:val="24"/>
          <w:szCs w:val="24"/>
        </w:rPr>
        <w:t xml:space="preserve">это мышление, отражающее географическую действительность, рассматривающее ее развитие во взаимодействии и взаимозависимости. </w:t>
      </w:r>
    </w:p>
    <w:p w:rsidR="0074560C" w:rsidRPr="006E5C60" w:rsidRDefault="0074560C" w:rsidP="006E5C60">
      <w:pPr>
        <w:shd w:val="clear" w:color="auto" w:fill="FFFFFF"/>
        <w:spacing w:after="0" w:line="240" w:lineRule="auto"/>
        <w:ind w:firstLine="666"/>
        <w:jc w:val="both"/>
        <w:rPr>
          <w:rFonts w:ascii="Times New Roman" w:hAnsi="Times New Roman" w:cs="Times New Roman"/>
          <w:color w:val="000000"/>
          <w:spacing w:val="4"/>
          <w:sz w:val="24"/>
          <w:szCs w:val="24"/>
        </w:rPr>
      </w:pPr>
      <w:r w:rsidRPr="006E5C60">
        <w:rPr>
          <w:rFonts w:ascii="Times New Roman" w:hAnsi="Times New Roman" w:cs="Times New Roman"/>
          <w:b/>
          <w:color w:val="000000"/>
          <w:spacing w:val="2"/>
          <w:sz w:val="24"/>
          <w:szCs w:val="24"/>
        </w:rPr>
        <w:t>2. КОНЦЕПЦИЯ ПРЕДМЕТА «ГЕОГРАФИЯ»</w:t>
      </w:r>
      <w:r w:rsidRPr="006E5C60">
        <w:rPr>
          <w:rFonts w:ascii="Times New Roman" w:hAnsi="Times New Roman" w:cs="Times New Roman"/>
          <w:color w:val="000000"/>
          <w:spacing w:val="4"/>
          <w:sz w:val="24"/>
          <w:szCs w:val="24"/>
        </w:rPr>
        <w:t xml:space="preserve"> </w:t>
      </w:r>
    </w:p>
    <w:p w:rsidR="0074560C" w:rsidRPr="006E5C60" w:rsidRDefault="0074560C" w:rsidP="006E5C60">
      <w:pPr>
        <w:shd w:val="clear" w:color="auto" w:fill="FFFFFF"/>
        <w:spacing w:after="0" w:line="240" w:lineRule="auto"/>
        <w:ind w:firstLine="666"/>
        <w:jc w:val="both"/>
        <w:rPr>
          <w:rFonts w:ascii="Times New Roman" w:hAnsi="Times New Roman" w:cs="Times New Roman"/>
          <w:sz w:val="24"/>
          <w:szCs w:val="24"/>
        </w:rPr>
      </w:pPr>
      <w:r w:rsidRPr="006E5C60">
        <w:rPr>
          <w:rFonts w:ascii="Times New Roman" w:hAnsi="Times New Roman" w:cs="Times New Roman"/>
          <w:color w:val="000000"/>
          <w:spacing w:val="4"/>
          <w:sz w:val="24"/>
          <w:szCs w:val="24"/>
        </w:rPr>
        <w:t>2.1. Государственный образовательный стандарт по предмету география определяет</w:t>
      </w:r>
      <w:r w:rsidRPr="006E5C60">
        <w:rPr>
          <w:rFonts w:ascii="Times New Roman" w:hAnsi="Times New Roman" w:cs="Times New Roman"/>
          <w:color w:val="000000"/>
          <w:spacing w:val="2"/>
          <w:sz w:val="24"/>
          <w:szCs w:val="24"/>
        </w:rPr>
        <w:t xml:space="preserve"> </w:t>
      </w:r>
      <w:r w:rsidRPr="006E5C60">
        <w:rPr>
          <w:rFonts w:ascii="Times New Roman" w:hAnsi="Times New Roman" w:cs="Times New Roman"/>
          <w:b/>
          <w:color w:val="000000"/>
          <w:spacing w:val="2"/>
          <w:sz w:val="24"/>
          <w:szCs w:val="24"/>
        </w:rPr>
        <w:t>цели и задачи</w:t>
      </w:r>
      <w:r w:rsidRPr="006E5C60">
        <w:rPr>
          <w:rFonts w:ascii="Times New Roman" w:hAnsi="Times New Roman" w:cs="Times New Roman"/>
          <w:color w:val="000000"/>
          <w:spacing w:val="2"/>
          <w:sz w:val="24"/>
          <w:szCs w:val="24"/>
        </w:rPr>
        <w:t xml:space="preserve"> изучения предмета.</w:t>
      </w:r>
    </w:p>
    <w:p w:rsidR="0074560C" w:rsidRPr="006E5C60" w:rsidRDefault="0074560C" w:rsidP="006E5C60">
      <w:pPr>
        <w:spacing w:after="0" w:line="240" w:lineRule="auto"/>
        <w:ind w:firstLine="540"/>
        <w:jc w:val="both"/>
        <w:rPr>
          <w:rFonts w:ascii="Times New Roman" w:hAnsi="Times New Roman" w:cs="Times New Roman"/>
          <w:sz w:val="24"/>
          <w:szCs w:val="24"/>
        </w:rPr>
      </w:pPr>
      <w:r w:rsidRPr="006E5C60">
        <w:rPr>
          <w:rFonts w:ascii="Times New Roman" w:hAnsi="Times New Roman" w:cs="Times New Roman"/>
          <w:b/>
          <w:color w:val="000000"/>
          <w:spacing w:val="2"/>
          <w:sz w:val="24"/>
          <w:szCs w:val="24"/>
        </w:rPr>
        <w:t>Цель</w:t>
      </w:r>
      <w:r w:rsidRPr="006E5C60">
        <w:rPr>
          <w:rFonts w:ascii="Times New Roman" w:hAnsi="Times New Roman" w:cs="Times New Roman"/>
          <w:color w:val="000000"/>
          <w:spacing w:val="2"/>
          <w:sz w:val="24"/>
          <w:szCs w:val="24"/>
        </w:rPr>
        <w:t xml:space="preserve"> обучения предмета географии –</w:t>
      </w:r>
      <w:r w:rsidRPr="006E5C60">
        <w:rPr>
          <w:rFonts w:ascii="Times New Roman" w:hAnsi="Times New Roman" w:cs="Times New Roman"/>
          <w:sz w:val="24"/>
          <w:szCs w:val="24"/>
        </w:rPr>
        <w:t xml:space="preserve"> овладение учащимися географической культурой, включающей в себя географическую картину мира и мышление, методы и язык географии, на основе  которых формируются географические компетенции учащихся.</w:t>
      </w:r>
    </w:p>
    <w:p w:rsidR="0074560C" w:rsidRPr="006E5C60" w:rsidRDefault="0074560C" w:rsidP="006E5C60">
      <w:pPr>
        <w:spacing w:after="0" w:line="240" w:lineRule="auto"/>
        <w:ind w:firstLine="540"/>
        <w:jc w:val="both"/>
        <w:rPr>
          <w:rFonts w:ascii="Times New Roman" w:hAnsi="Times New Roman" w:cs="Times New Roman"/>
          <w:b/>
          <w:sz w:val="24"/>
          <w:szCs w:val="24"/>
        </w:rPr>
      </w:pPr>
      <w:r w:rsidRPr="006E5C60">
        <w:rPr>
          <w:rFonts w:ascii="Times New Roman" w:hAnsi="Times New Roman" w:cs="Times New Roman"/>
          <w:b/>
          <w:sz w:val="24"/>
          <w:szCs w:val="24"/>
        </w:rPr>
        <w:t>Задачи обучения предмета:</w:t>
      </w:r>
    </w:p>
    <w:p w:rsidR="0074560C" w:rsidRPr="006E5C60" w:rsidRDefault="0074560C" w:rsidP="00CF4C05">
      <w:pPr>
        <w:numPr>
          <w:ilvl w:val="0"/>
          <w:numId w:val="48"/>
        </w:numPr>
        <w:shd w:val="clear" w:color="auto" w:fill="FFFFFF"/>
        <w:tabs>
          <w:tab w:val="left" w:pos="562"/>
        </w:tabs>
        <w:spacing w:after="0" w:line="240" w:lineRule="auto"/>
        <w:ind w:left="0"/>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ознакомить учащихся с функционированием  природных, социальных и экономических систем и их взаимодействием между собой</w:t>
      </w:r>
      <w:r w:rsidRPr="006E5C60">
        <w:rPr>
          <w:rFonts w:ascii="Times New Roman" w:hAnsi="Times New Roman" w:cs="Times New Roman"/>
          <w:color w:val="000000"/>
          <w:spacing w:val="4"/>
          <w:sz w:val="24"/>
          <w:szCs w:val="24"/>
        </w:rPr>
        <w:t>;</w:t>
      </w:r>
    </w:p>
    <w:p w:rsidR="0074560C" w:rsidRPr="006E5C60" w:rsidRDefault="0074560C" w:rsidP="00CF4C05">
      <w:pPr>
        <w:numPr>
          <w:ilvl w:val="0"/>
          <w:numId w:val="48"/>
        </w:numPr>
        <w:spacing w:after="0" w:line="240" w:lineRule="auto"/>
        <w:ind w:left="0"/>
        <w:jc w:val="both"/>
        <w:rPr>
          <w:rFonts w:ascii="Times New Roman" w:hAnsi="Times New Roman" w:cs="Times New Roman"/>
          <w:bCs/>
          <w:color w:val="000000"/>
          <w:sz w:val="24"/>
          <w:szCs w:val="24"/>
        </w:rPr>
      </w:pPr>
      <w:r w:rsidRPr="006E5C60">
        <w:rPr>
          <w:rFonts w:ascii="Times New Roman" w:hAnsi="Times New Roman" w:cs="Times New Roman"/>
          <w:bCs/>
          <w:sz w:val="24"/>
          <w:szCs w:val="24"/>
        </w:rPr>
        <w:t xml:space="preserve">научить  учащихся оценивать   изменений, происходящих в природе и в обществе; </w:t>
      </w:r>
    </w:p>
    <w:p w:rsidR="0074560C" w:rsidRPr="006E5C60" w:rsidRDefault="0074560C" w:rsidP="00CF4C05">
      <w:pPr>
        <w:numPr>
          <w:ilvl w:val="0"/>
          <w:numId w:val="48"/>
        </w:numPr>
        <w:shd w:val="clear" w:color="auto" w:fill="FFFFFF"/>
        <w:spacing w:after="0" w:line="240" w:lineRule="auto"/>
        <w:ind w:left="0"/>
        <w:jc w:val="both"/>
        <w:rPr>
          <w:rFonts w:ascii="Times New Roman" w:hAnsi="Times New Roman" w:cs="Times New Roman"/>
          <w:color w:val="000000"/>
          <w:spacing w:val="-1"/>
          <w:sz w:val="24"/>
          <w:szCs w:val="24"/>
        </w:rPr>
      </w:pPr>
      <w:r w:rsidRPr="006E5C60">
        <w:rPr>
          <w:rFonts w:ascii="Times New Roman" w:hAnsi="Times New Roman" w:cs="Times New Roman"/>
          <w:bCs/>
          <w:sz w:val="24"/>
          <w:szCs w:val="24"/>
        </w:rPr>
        <w:t>научить учащихся вносить позитивный вклад</w:t>
      </w:r>
      <w:r w:rsidRPr="006E5C60">
        <w:rPr>
          <w:rFonts w:ascii="Times New Roman" w:hAnsi="Times New Roman" w:cs="Times New Roman"/>
          <w:color w:val="000000"/>
          <w:spacing w:val="6"/>
          <w:sz w:val="24"/>
          <w:szCs w:val="24"/>
        </w:rPr>
        <w:t xml:space="preserve"> в развитие своей Родины, воспитать уважение </w:t>
      </w:r>
      <w:r w:rsidRPr="006E5C60">
        <w:rPr>
          <w:rFonts w:ascii="Times New Roman" w:hAnsi="Times New Roman" w:cs="Times New Roman"/>
          <w:color w:val="000000"/>
          <w:sz w:val="24"/>
          <w:szCs w:val="24"/>
        </w:rPr>
        <w:t>к другой культуре и традициям.</w:t>
      </w:r>
    </w:p>
    <w:p w:rsidR="0074560C" w:rsidRPr="006E5C60" w:rsidRDefault="0074560C" w:rsidP="006E5C60">
      <w:pPr>
        <w:shd w:val="clear" w:color="auto" w:fill="FFFFFF"/>
        <w:spacing w:after="0" w:line="240" w:lineRule="auto"/>
        <w:jc w:val="both"/>
        <w:rPr>
          <w:rFonts w:ascii="Times New Roman" w:hAnsi="Times New Roman" w:cs="Times New Roman"/>
          <w:b/>
          <w:color w:val="000000"/>
          <w:spacing w:val="-1"/>
          <w:sz w:val="24"/>
          <w:szCs w:val="24"/>
        </w:rPr>
      </w:pPr>
      <w:r w:rsidRPr="006E5C60">
        <w:rPr>
          <w:rFonts w:ascii="Times New Roman" w:hAnsi="Times New Roman" w:cs="Times New Roman"/>
          <w:b/>
          <w:color w:val="000000"/>
          <w:spacing w:val="-1"/>
          <w:sz w:val="24"/>
          <w:szCs w:val="24"/>
        </w:rPr>
        <w:t>2.2. Методология построения предмета «География».</w:t>
      </w:r>
    </w:p>
    <w:p w:rsidR="0074560C" w:rsidRPr="006E5C60" w:rsidRDefault="0074560C" w:rsidP="006E5C60">
      <w:pPr>
        <w:shd w:val="clear" w:color="auto" w:fill="FFFFFF"/>
        <w:spacing w:after="0" w:line="240" w:lineRule="auto"/>
        <w:ind w:firstLine="709"/>
        <w:jc w:val="both"/>
        <w:rPr>
          <w:rFonts w:ascii="Times New Roman" w:hAnsi="Times New Roman" w:cs="Times New Roman"/>
          <w:color w:val="000000"/>
          <w:spacing w:val="-1"/>
          <w:sz w:val="24"/>
          <w:szCs w:val="24"/>
        </w:rPr>
      </w:pPr>
      <w:r w:rsidRPr="006E5C60">
        <w:rPr>
          <w:rFonts w:ascii="Times New Roman" w:hAnsi="Times New Roman" w:cs="Times New Roman"/>
          <w:color w:val="000000"/>
          <w:spacing w:val="-1"/>
          <w:sz w:val="24"/>
          <w:szCs w:val="24"/>
        </w:rPr>
        <w:t xml:space="preserve">Методологической основой построения содержания предмета является общенаучные подходы к исследованию целостного педагогического процесса, как системно-структурный и содержательно-деятельностный подходы к образованию. </w:t>
      </w:r>
    </w:p>
    <w:p w:rsidR="0074560C" w:rsidRPr="006E5C60" w:rsidRDefault="0074560C" w:rsidP="006E5C60">
      <w:pPr>
        <w:shd w:val="clear" w:color="auto" w:fill="FFFFFF"/>
        <w:spacing w:after="0" w:line="240" w:lineRule="auto"/>
        <w:ind w:firstLine="708"/>
        <w:jc w:val="both"/>
        <w:rPr>
          <w:rFonts w:ascii="Times New Roman" w:hAnsi="Times New Roman" w:cs="Times New Roman"/>
          <w:sz w:val="24"/>
          <w:szCs w:val="24"/>
        </w:rPr>
      </w:pPr>
      <w:r w:rsidRPr="006E5C60">
        <w:rPr>
          <w:rFonts w:ascii="Times New Roman" w:hAnsi="Times New Roman" w:cs="Times New Roman"/>
          <w:color w:val="000000"/>
          <w:spacing w:val="-1"/>
          <w:sz w:val="24"/>
          <w:szCs w:val="24"/>
        </w:rPr>
        <w:t>Географическое образование в системе общего среднего образования занимает одно из ведущих мест и является основой научного миропонимания, обеспечивает формирование  географической компетентности учащихся. Предметом современной географии является изучение пространственно-временных взаимосвязей и взаимодействий в географической действительности, представляющей собой целостную систему «природа – человек – хозяйство – окружающая среда».</w:t>
      </w:r>
      <w:r w:rsidRPr="006E5C60">
        <w:rPr>
          <w:rFonts w:ascii="Times New Roman" w:hAnsi="Times New Roman" w:cs="Times New Roman"/>
          <w:color w:val="000000"/>
          <w:spacing w:val="-2"/>
          <w:sz w:val="24"/>
          <w:szCs w:val="24"/>
        </w:rPr>
        <w:t xml:space="preserve"> Данная система необходима для Устойчивого развития природы и общества, ориентированного на формирование новых взглядов, ценностное отношение к  окружающей среде. Именно в школьном курсе географии в наибольшей степени у учащихся формируется представление о целостности, устойчивости и неустойчивости природных, социальных, экономических систем Земли. Кроме этого, позволяет изучать глобальные проблемы человечества и разбирать их причины, сущность и способы решения. Отсюда вытекает необходимость включения в содержание географического образования идеи «Образование в интересах Устойчивого развития (ОУР)», которыми являются: глобальные экологические проблемы, влияние физико-географических условий на природу и жизнь человека, воздействие человека на окружающую среду, устойчивое использование природных ресурсов, угроза сокращения биоразнообразия и т.д. Идея </w:t>
      </w:r>
      <w:r w:rsidRPr="006E5C60">
        <w:rPr>
          <w:rFonts w:ascii="Times New Roman" w:hAnsi="Times New Roman" w:cs="Times New Roman"/>
          <w:b/>
          <w:color w:val="000000"/>
          <w:spacing w:val="-4"/>
          <w:sz w:val="24"/>
          <w:szCs w:val="24"/>
          <w:u w:val="single"/>
        </w:rPr>
        <w:t>Устойчивого развития</w:t>
      </w:r>
      <w:r w:rsidRPr="006E5C60">
        <w:rPr>
          <w:rFonts w:ascii="Times New Roman" w:hAnsi="Times New Roman" w:cs="Times New Roman"/>
          <w:color w:val="000000"/>
          <w:spacing w:val="-4"/>
          <w:sz w:val="24"/>
          <w:szCs w:val="24"/>
        </w:rPr>
        <w:t xml:space="preserve"> предполагает рассмотрение человека в неразрывной  </w:t>
      </w:r>
      <w:r w:rsidRPr="006E5C60">
        <w:rPr>
          <w:rFonts w:ascii="Times New Roman" w:hAnsi="Times New Roman" w:cs="Times New Roman"/>
          <w:color w:val="000000"/>
          <w:spacing w:val="-1"/>
          <w:sz w:val="24"/>
          <w:szCs w:val="24"/>
        </w:rPr>
        <w:t xml:space="preserve">связи со средой его обитания, условиями воспроизводства жизни и является фундаментальной основой устойчивого развития природы, </w:t>
      </w:r>
      <w:r w:rsidRPr="006E5C60">
        <w:rPr>
          <w:rFonts w:ascii="Times New Roman" w:hAnsi="Times New Roman" w:cs="Times New Roman"/>
          <w:color w:val="000000"/>
          <w:spacing w:val="-1"/>
          <w:sz w:val="24"/>
          <w:szCs w:val="24"/>
        </w:rPr>
        <w:lastRenderedPageBreak/>
        <w:t xml:space="preserve">охрана окружающей среды и социальной справедливости развития общества. </w:t>
      </w:r>
      <w:r w:rsidRPr="006E5C60">
        <w:rPr>
          <w:rFonts w:ascii="Times New Roman" w:hAnsi="Times New Roman" w:cs="Times New Roman"/>
          <w:color w:val="000000"/>
          <w:spacing w:val="-2"/>
          <w:sz w:val="24"/>
          <w:szCs w:val="24"/>
        </w:rPr>
        <w:t xml:space="preserve">Таким образом, </w:t>
      </w:r>
      <w:r w:rsidRPr="006E5C60">
        <w:rPr>
          <w:rFonts w:ascii="Times New Roman" w:hAnsi="Times New Roman" w:cs="Times New Roman"/>
          <w:color w:val="000000"/>
          <w:spacing w:val="-1"/>
          <w:sz w:val="24"/>
          <w:szCs w:val="24"/>
        </w:rPr>
        <w:t>целями образования для Устойчивого развития (ОУР) – это воспитание грамотного человека с активной гражданской позицией, способного критически мыслить, оценивать ситуацию и прогнозировать последствия своей деятельности с точки зрения негативного воздействия на социальное развитие и окружающую среду.</w:t>
      </w:r>
    </w:p>
    <w:p w:rsidR="0074560C" w:rsidRPr="006E5C60" w:rsidRDefault="0074560C" w:rsidP="006E5C60">
      <w:pPr>
        <w:spacing w:after="0" w:line="240" w:lineRule="auto"/>
        <w:rPr>
          <w:rFonts w:ascii="Times New Roman" w:hAnsi="Times New Roman" w:cs="Times New Roman"/>
          <w:b/>
          <w:bCs/>
          <w:sz w:val="24"/>
          <w:szCs w:val="24"/>
        </w:rPr>
      </w:pPr>
      <w:bookmarkStart w:id="3" w:name="1"/>
      <w:r w:rsidRPr="006E5C60">
        <w:rPr>
          <w:rFonts w:ascii="Times New Roman" w:hAnsi="Times New Roman" w:cs="Times New Roman"/>
          <w:b/>
          <w:bCs/>
          <w:sz w:val="24"/>
          <w:szCs w:val="24"/>
        </w:rPr>
        <w:t xml:space="preserve">2.3. Предметные компетентности. </w:t>
      </w:r>
    </w:p>
    <w:bookmarkEnd w:id="3"/>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fldChar w:fldCharType="begin"/>
      </w:r>
      <w:r w:rsidRPr="006E5C60">
        <w:rPr>
          <w:rFonts w:ascii="Times New Roman" w:hAnsi="Times New Roman" w:cs="Times New Roman"/>
          <w:sz w:val="24"/>
          <w:szCs w:val="24"/>
        </w:rPr>
        <w:instrText>HYPERLINK \l "специальная"</w:instrText>
      </w:r>
      <w:r w:rsidRPr="006E5C60">
        <w:rPr>
          <w:rFonts w:ascii="Times New Roman" w:hAnsi="Times New Roman" w:cs="Times New Roman"/>
          <w:sz w:val="24"/>
          <w:szCs w:val="24"/>
        </w:rPr>
        <w:fldChar w:fldCharType="separate"/>
      </w:r>
      <w:r w:rsidRPr="006E5C60">
        <w:rPr>
          <w:rStyle w:val="af9"/>
          <w:rFonts w:ascii="Times New Roman" w:hAnsi="Times New Roman" w:cs="Times New Roman"/>
          <w:b/>
          <w:bCs/>
          <w:sz w:val="24"/>
          <w:szCs w:val="24"/>
        </w:rPr>
        <w:t>Географические предметные компетентности</w:t>
      </w:r>
      <w:r w:rsidRPr="006E5C60">
        <w:rPr>
          <w:rFonts w:ascii="Times New Roman" w:hAnsi="Times New Roman" w:cs="Times New Roman"/>
          <w:sz w:val="24"/>
          <w:szCs w:val="24"/>
        </w:rPr>
        <w:fldChar w:fldCharType="end"/>
      </w:r>
      <w:r w:rsidRPr="006E5C60">
        <w:rPr>
          <w:rFonts w:ascii="Times New Roman" w:hAnsi="Times New Roman" w:cs="Times New Roman"/>
          <w:sz w:val="24"/>
          <w:szCs w:val="24"/>
        </w:rPr>
        <w:t xml:space="preserve"> - образовательные результаты, которые являются  частными по отношению ключевым компетенциям, имеющие специфическое значение в рамках учебного предмета географии.</w:t>
      </w:r>
    </w:p>
    <w:p w:rsidR="0074560C" w:rsidRPr="006E5C60" w:rsidRDefault="0074560C" w:rsidP="006E5C60">
      <w:pPr>
        <w:spacing w:after="0" w:line="240" w:lineRule="auto"/>
        <w:jc w:val="both"/>
        <w:rPr>
          <w:rFonts w:ascii="Times New Roman" w:hAnsi="Times New Roman" w:cs="Times New Roman"/>
          <w:b/>
          <w:sz w:val="24"/>
          <w:szCs w:val="24"/>
          <w:u w:val="single"/>
        </w:rPr>
      </w:pPr>
      <w:r w:rsidRPr="006E5C60">
        <w:rPr>
          <w:rFonts w:ascii="Times New Roman" w:hAnsi="Times New Roman" w:cs="Times New Roman"/>
          <w:b/>
          <w:i/>
          <w:color w:val="000000"/>
          <w:spacing w:val="-2"/>
          <w:sz w:val="24"/>
          <w:szCs w:val="24"/>
        </w:rPr>
        <w:t xml:space="preserve"> </w:t>
      </w:r>
      <w:r w:rsidRPr="006E5C60">
        <w:rPr>
          <w:rFonts w:ascii="Times New Roman" w:hAnsi="Times New Roman" w:cs="Times New Roman"/>
          <w:b/>
          <w:color w:val="000000"/>
          <w:spacing w:val="-2"/>
          <w:sz w:val="24"/>
          <w:szCs w:val="24"/>
          <w:u w:val="single"/>
        </w:rPr>
        <w:t>Структурные элементы географической компетентности учащихся</w:t>
      </w:r>
      <w:r w:rsidRPr="006E5C60">
        <w:rPr>
          <w:rFonts w:ascii="Times New Roman" w:hAnsi="Times New Roman" w:cs="Times New Roman"/>
          <w:b/>
          <w:sz w:val="24"/>
          <w:szCs w:val="24"/>
          <w:u w:val="single"/>
        </w:rPr>
        <w:t xml:space="preserve">: </w:t>
      </w:r>
    </w:p>
    <w:p w:rsidR="0074560C" w:rsidRPr="006E5C60" w:rsidRDefault="0074560C" w:rsidP="00CF4C05">
      <w:pPr>
        <w:numPr>
          <w:ilvl w:val="0"/>
          <w:numId w:val="55"/>
        </w:numPr>
        <w:spacing w:after="0" w:line="240" w:lineRule="auto"/>
        <w:ind w:left="0"/>
        <w:jc w:val="both"/>
        <w:rPr>
          <w:rFonts w:ascii="Times New Roman" w:hAnsi="Times New Roman" w:cs="Times New Roman"/>
          <w:i/>
          <w:sz w:val="24"/>
          <w:szCs w:val="24"/>
        </w:rPr>
      </w:pPr>
      <w:r w:rsidRPr="006E5C60">
        <w:rPr>
          <w:rFonts w:ascii="Times New Roman" w:hAnsi="Times New Roman" w:cs="Times New Roman"/>
          <w:b/>
          <w:i/>
          <w:sz w:val="24"/>
          <w:szCs w:val="24"/>
        </w:rPr>
        <w:t>анализировать и интерпретировать географические документы (карты, диаграммы, изображение, научные тексты);</w:t>
      </w:r>
    </w:p>
    <w:p w:rsidR="0074560C" w:rsidRPr="006E5C60" w:rsidRDefault="0074560C" w:rsidP="00CF4C05">
      <w:pPr>
        <w:numPr>
          <w:ilvl w:val="0"/>
          <w:numId w:val="53"/>
        </w:numPr>
        <w:spacing w:after="0" w:line="240" w:lineRule="auto"/>
        <w:ind w:left="0"/>
        <w:jc w:val="both"/>
        <w:rPr>
          <w:rFonts w:ascii="Times New Roman" w:hAnsi="Times New Roman" w:cs="Times New Roman"/>
          <w:b/>
          <w:i/>
          <w:sz w:val="24"/>
          <w:szCs w:val="24"/>
        </w:rPr>
      </w:pPr>
      <w:r w:rsidRPr="006E5C60">
        <w:rPr>
          <w:rFonts w:ascii="Times New Roman" w:hAnsi="Times New Roman" w:cs="Times New Roman"/>
          <w:b/>
          <w:i/>
          <w:sz w:val="24"/>
          <w:szCs w:val="24"/>
        </w:rPr>
        <w:t>давать комплексную характеристику географических объектов и ориентироваться в пространстве и времени;</w:t>
      </w:r>
    </w:p>
    <w:p w:rsidR="0074560C" w:rsidRPr="006E5C60" w:rsidRDefault="0074560C" w:rsidP="00CF4C05">
      <w:pPr>
        <w:numPr>
          <w:ilvl w:val="0"/>
          <w:numId w:val="53"/>
        </w:numPr>
        <w:spacing w:after="0" w:line="240" w:lineRule="auto"/>
        <w:ind w:left="0"/>
        <w:jc w:val="both"/>
        <w:rPr>
          <w:rFonts w:ascii="Times New Roman" w:hAnsi="Times New Roman" w:cs="Times New Roman"/>
          <w:b/>
          <w:i/>
          <w:sz w:val="24"/>
          <w:szCs w:val="24"/>
        </w:rPr>
      </w:pPr>
      <w:r w:rsidRPr="006E5C60">
        <w:rPr>
          <w:rFonts w:ascii="Times New Roman" w:hAnsi="Times New Roman" w:cs="Times New Roman"/>
          <w:b/>
          <w:i/>
          <w:sz w:val="24"/>
          <w:szCs w:val="24"/>
        </w:rPr>
        <w:t>объяснять географические процессы и явления</w:t>
      </w:r>
      <w:r w:rsidRPr="006E5C60">
        <w:rPr>
          <w:rFonts w:ascii="Times New Roman" w:hAnsi="Times New Roman" w:cs="Times New Roman"/>
          <w:b/>
          <w:i/>
          <w:color w:val="000000"/>
          <w:sz w:val="24"/>
          <w:szCs w:val="24"/>
        </w:rPr>
        <w:t>.</w:t>
      </w:r>
    </w:p>
    <w:p w:rsidR="0074560C" w:rsidRPr="006E5C60" w:rsidRDefault="0074560C" w:rsidP="006E5C60">
      <w:pPr>
        <w:spacing w:after="0" w:line="240" w:lineRule="auto"/>
        <w:ind w:firstLine="420"/>
        <w:jc w:val="both"/>
        <w:rPr>
          <w:rFonts w:ascii="Times New Roman" w:hAnsi="Times New Roman" w:cs="Times New Roman"/>
          <w:color w:val="000000"/>
          <w:sz w:val="24"/>
          <w:szCs w:val="24"/>
        </w:rPr>
      </w:pPr>
      <w:r w:rsidRPr="006E5C60">
        <w:rPr>
          <w:rFonts w:ascii="Times New Roman" w:hAnsi="Times New Roman" w:cs="Times New Roman"/>
          <w:b/>
          <w:i/>
          <w:color w:val="000000"/>
          <w:sz w:val="24"/>
          <w:szCs w:val="24"/>
        </w:rPr>
        <w:t xml:space="preserve">Компетентность «Анализировать и интерпретировать географические документы» </w:t>
      </w:r>
      <w:r w:rsidRPr="006E5C60">
        <w:rPr>
          <w:rFonts w:ascii="Times New Roman" w:hAnsi="Times New Roman" w:cs="Times New Roman"/>
          <w:color w:val="000000"/>
          <w:sz w:val="24"/>
          <w:szCs w:val="24"/>
        </w:rPr>
        <w:t xml:space="preserve"> - объединяет</w:t>
      </w:r>
      <w:r w:rsidRPr="006E5C60">
        <w:rPr>
          <w:rFonts w:ascii="Times New Roman" w:hAnsi="Times New Roman" w:cs="Times New Roman"/>
          <w:i/>
          <w:color w:val="000000"/>
          <w:sz w:val="24"/>
          <w:szCs w:val="24"/>
        </w:rPr>
        <w:t xml:space="preserve"> р</w:t>
      </w:r>
      <w:r w:rsidRPr="006E5C60">
        <w:rPr>
          <w:rFonts w:ascii="Times New Roman" w:hAnsi="Times New Roman" w:cs="Times New Roman"/>
          <w:color w:val="000000"/>
          <w:sz w:val="24"/>
          <w:szCs w:val="24"/>
        </w:rPr>
        <w:t>азличные виды деятельности с отдельными источниками географической информации (картографической, статистической, текстовой), СМИ, интернетом:</w:t>
      </w:r>
    </w:p>
    <w:p w:rsidR="0074560C" w:rsidRPr="006E5C60" w:rsidRDefault="0074560C" w:rsidP="00CF4C05">
      <w:pPr>
        <w:numPr>
          <w:ilvl w:val="0"/>
          <w:numId w:val="60"/>
        </w:numPr>
        <w:shd w:val="clear" w:color="auto" w:fill="FFFFFF"/>
        <w:spacing w:after="0" w:line="240" w:lineRule="auto"/>
        <w:ind w:left="0" w:hanging="720"/>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уметь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74560C" w:rsidRPr="006E5C60" w:rsidRDefault="0074560C" w:rsidP="00CF4C05">
      <w:pPr>
        <w:numPr>
          <w:ilvl w:val="0"/>
          <w:numId w:val="61"/>
        </w:numPr>
        <w:shd w:val="clear" w:color="auto" w:fill="FFFFFF"/>
        <w:spacing w:after="0" w:line="240" w:lineRule="auto"/>
        <w:ind w:left="0"/>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проводить  соответствующие вычисления, используя карту, географические и статистические данные, составлять диаграммы и таблицы, отражающие результаты вычислений;</w:t>
      </w:r>
    </w:p>
    <w:p w:rsidR="0074560C" w:rsidRPr="006E5C60" w:rsidRDefault="0074560C" w:rsidP="00CF4C05">
      <w:pPr>
        <w:numPr>
          <w:ilvl w:val="0"/>
          <w:numId w:val="61"/>
        </w:numPr>
        <w:shd w:val="clear" w:color="auto" w:fill="FFFFFF"/>
        <w:spacing w:after="0" w:line="240" w:lineRule="auto"/>
        <w:ind w:left="0"/>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использовать географические приборы для изучения окружающей среды;</w:t>
      </w:r>
    </w:p>
    <w:p w:rsidR="0074560C" w:rsidRPr="006E5C60" w:rsidRDefault="0074560C" w:rsidP="00CF4C05">
      <w:pPr>
        <w:numPr>
          <w:ilvl w:val="0"/>
          <w:numId w:val="61"/>
        </w:numPr>
        <w:shd w:val="clear" w:color="auto" w:fill="FFFFFF"/>
        <w:spacing w:after="0" w:line="240" w:lineRule="auto"/>
        <w:ind w:left="0"/>
        <w:rPr>
          <w:rFonts w:ascii="Times New Roman" w:hAnsi="Times New Roman" w:cs="Times New Roman"/>
          <w:color w:val="000000"/>
          <w:sz w:val="24"/>
          <w:szCs w:val="24"/>
        </w:rPr>
      </w:pPr>
      <w:r w:rsidRPr="006E5C60">
        <w:rPr>
          <w:rFonts w:ascii="Times New Roman" w:hAnsi="Times New Roman" w:cs="Times New Roman"/>
          <w:color w:val="000000"/>
          <w:sz w:val="24"/>
          <w:szCs w:val="24"/>
        </w:rPr>
        <w:t>излагать  географическую информацию  в письменном и устном виде.</w:t>
      </w:r>
    </w:p>
    <w:p w:rsidR="0074560C" w:rsidRPr="006E5C60" w:rsidRDefault="0074560C" w:rsidP="006E5C60">
      <w:pPr>
        <w:shd w:val="clear" w:color="auto" w:fill="FFFFFF"/>
        <w:spacing w:after="0" w:line="240" w:lineRule="auto"/>
        <w:rPr>
          <w:rFonts w:ascii="Times New Roman" w:hAnsi="Times New Roman" w:cs="Times New Roman"/>
          <w:color w:val="000000"/>
          <w:sz w:val="24"/>
          <w:szCs w:val="24"/>
        </w:rPr>
      </w:pPr>
      <w:r w:rsidRPr="006E5C60">
        <w:rPr>
          <w:rFonts w:ascii="Times New Roman" w:hAnsi="Times New Roman" w:cs="Times New Roman"/>
          <w:b/>
          <w:i/>
          <w:color w:val="000000"/>
          <w:sz w:val="24"/>
          <w:szCs w:val="24"/>
        </w:rPr>
        <w:t>Компетентность «Объяснять географические процессы и явления»</w:t>
      </w:r>
      <w:r w:rsidRPr="006E5C60">
        <w:rPr>
          <w:rFonts w:ascii="Times New Roman" w:hAnsi="Times New Roman" w:cs="Times New Roman"/>
          <w:b/>
          <w:color w:val="000000"/>
          <w:sz w:val="24"/>
          <w:szCs w:val="24"/>
        </w:rPr>
        <w:t xml:space="preserve">  </w:t>
      </w:r>
      <w:r w:rsidRPr="006E5C60">
        <w:rPr>
          <w:rFonts w:ascii="Times New Roman" w:hAnsi="Times New Roman" w:cs="Times New Roman"/>
          <w:color w:val="000000"/>
          <w:sz w:val="24"/>
          <w:szCs w:val="24"/>
        </w:rPr>
        <w:t>предусматривает:</w:t>
      </w:r>
    </w:p>
    <w:p w:rsidR="0074560C" w:rsidRPr="006E5C60" w:rsidRDefault="0074560C" w:rsidP="00CF4C05">
      <w:pPr>
        <w:numPr>
          <w:ilvl w:val="0"/>
          <w:numId w:val="61"/>
        </w:numPr>
        <w:shd w:val="clear" w:color="auto" w:fill="FFFFFF"/>
        <w:spacing w:after="0" w:line="240" w:lineRule="auto"/>
        <w:ind w:left="0"/>
        <w:rPr>
          <w:rFonts w:ascii="Times New Roman" w:hAnsi="Times New Roman" w:cs="Times New Roman"/>
          <w:color w:val="000000"/>
          <w:sz w:val="24"/>
          <w:szCs w:val="24"/>
        </w:rPr>
      </w:pPr>
      <w:r w:rsidRPr="006E5C60">
        <w:rPr>
          <w:rFonts w:ascii="Times New Roman" w:hAnsi="Times New Roman" w:cs="Times New Roman"/>
          <w:color w:val="000000"/>
          <w:sz w:val="24"/>
          <w:szCs w:val="24"/>
        </w:rPr>
        <w:t>проводить анализ процессов и явлений, происходящих на Земле и обобщать результаты анализа;</w:t>
      </w:r>
    </w:p>
    <w:p w:rsidR="0074560C" w:rsidRPr="006E5C60" w:rsidRDefault="0074560C" w:rsidP="00CF4C05">
      <w:pPr>
        <w:numPr>
          <w:ilvl w:val="0"/>
          <w:numId w:val="61"/>
        </w:numPr>
        <w:shd w:val="clear" w:color="auto" w:fill="FFFFFF"/>
        <w:spacing w:after="0" w:line="240" w:lineRule="auto"/>
        <w:ind w:left="0"/>
        <w:rPr>
          <w:rFonts w:ascii="Times New Roman" w:hAnsi="Times New Roman" w:cs="Times New Roman"/>
          <w:color w:val="000000"/>
          <w:sz w:val="24"/>
          <w:szCs w:val="24"/>
        </w:rPr>
      </w:pPr>
      <w:r w:rsidRPr="006E5C60">
        <w:rPr>
          <w:rFonts w:ascii="Times New Roman" w:hAnsi="Times New Roman" w:cs="Times New Roman"/>
          <w:color w:val="000000"/>
          <w:sz w:val="24"/>
          <w:szCs w:val="24"/>
        </w:rPr>
        <w:t>оценивать и прогнозировать современные геоэкологические проблемы;</w:t>
      </w:r>
    </w:p>
    <w:p w:rsidR="0074560C" w:rsidRPr="006E5C60" w:rsidRDefault="0074560C" w:rsidP="00CF4C05">
      <w:pPr>
        <w:numPr>
          <w:ilvl w:val="0"/>
          <w:numId w:val="61"/>
        </w:numPr>
        <w:shd w:val="clear" w:color="auto" w:fill="FFFFFF"/>
        <w:spacing w:after="0" w:line="240" w:lineRule="auto"/>
        <w:ind w:left="0"/>
        <w:rPr>
          <w:rFonts w:ascii="Times New Roman" w:hAnsi="Times New Roman" w:cs="Times New Roman"/>
          <w:color w:val="000000"/>
          <w:sz w:val="24"/>
          <w:szCs w:val="24"/>
        </w:rPr>
      </w:pPr>
      <w:r w:rsidRPr="006E5C60">
        <w:rPr>
          <w:rFonts w:ascii="Times New Roman" w:hAnsi="Times New Roman" w:cs="Times New Roman"/>
          <w:color w:val="000000"/>
          <w:sz w:val="24"/>
          <w:szCs w:val="24"/>
        </w:rPr>
        <w:t>разъяснять значение и жизненную важность охраны окружающей среды.</w:t>
      </w:r>
    </w:p>
    <w:p w:rsidR="0074560C" w:rsidRPr="006E5C60" w:rsidRDefault="0074560C" w:rsidP="006E5C60">
      <w:pPr>
        <w:shd w:val="clear" w:color="auto" w:fill="FFFFFF"/>
        <w:spacing w:after="0" w:line="240" w:lineRule="auto"/>
        <w:jc w:val="both"/>
        <w:rPr>
          <w:rFonts w:ascii="Times New Roman" w:hAnsi="Times New Roman" w:cs="Times New Roman"/>
          <w:color w:val="000000"/>
          <w:sz w:val="24"/>
          <w:szCs w:val="24"/>
        </w:rPr>
      </w:pPr>
      <w:r w:rsidRPr="006E5C60">
        <w:rPr>
          <w:rFonts w:ascii="Times New Roman" w:hAnsi="Times New Roman" w:cs="Times New Roman"/>
          <w:b/>
          <w:i/>
          <w:color w:val="000000"/>
          <w:sz w:val="24"/>
          <w:szCs w:val="24"/>
        </w:rPr>
        <w:t xml:space="preserve">Компетентность «Давать комплексную характеристику географических объектов и  ориентироваться в пространстве» -  </w:t>
      </w:r>
      <w:r w:rsidRPr="006E5C60">
        <w:rPr>
          <w:rFonts w:ascii="Times New Roman" w:hAnsi="Times New Roman" w:cs="Times New Roman"/>
          <w:color w:val="000000"/>
          <w:sz w:val="24"/>
          <w:szCs w:val="24"/>
        </w:rPr>
        <w:t>предполагает:</w:t>
      </w:r>
    </w:p>
    <w:p w:rsidR="0074560C" w:rsidRPr="006E5C60" w:rsidRDefault="0074560C" w:rsidP="00CF4C05">
      <w:pPr>
        <w:numPr>
          <w:ilvl w:val="0"/>
          <w:numId w:val="67"/>
        </w:numPr>
        <w:shd w:val="clear" w:color="auto" w:fill="FFFFFF"/>
        <w:spacing w:after="0" w:line="240" w:lineRule="auto"/>
        <w:ind w:left="0"/>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использование алгоритмизации в виде планов характеристики географических объектов, процессов и явлений, логических схем, структурных моделей;</w:t>
      </w:r>
    </w:p>
    <w:p w:rsidR="0074560C" w:rsidRPr="006E5C60" w:rsidRDefault="0074560C" w:rsidP="00CF4C05">
      <w:pPr>
        <w:numPr>
          <w:ilvl w:val="0"/>
          <w:numId w:val="66"/>
        </w:numPr>
        <w:shd w:val="clear" w:color="auto" w:fill="FFFFFF"/>
        <w:spacing w:after="0" w:line="240" w:lineRule="auto"/>
        <w:ind w:left="0"/>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воспроизведение учащимися информации, правильное следование инструкциям узнавания объектов и явлений;</w:t>
      </w:r>
    </w:p>
    <w:p w:rsidR="0074560C" w:rsidRPr="006E5C60" w:rsidRDefault="0074560C" w:rsidP="00CF4C05">
      <w:pPr>
        <w:numPr>
          <w:ilvl w:val="0"/>
          <w:numId w:val="62"/>
        </w:numPr>
        <w:shd w:val="clear" w:color="auto" w:fill="FFFFFF"/>
        <w:spacing w:after="0" w:line="240" w:lineRule="auto"/>
        <w:ind w:left="0"/>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указание местоположения географических объектов на карте и т.д.</w:t>
      </w:r>
    </w:p>
    <w:p w:rsidR="0074560C" w:rsidRPr="006E5C60" w:rsidRDefault="0074560C" w:rsidP="00CF4C05">
      <w:pPr>
        <w:numPr>
          <w:ilvl w:val="0"/>
          <w:numId w:val="61"/>
        </w:numPr>
        <w:shd w:val="clear" w:color="auto" w:fill="FFFFFF"/>
        <w:spacing w:after="0" w:line="240" w:lineRule="auto"/>
        <w:ind w:left="0"/>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формулировать мысли с использованием географических понятий, определений.</w:t>
      </w:r>
    </w:p>
    <w:p w:rsidR="0074560C" w:rsidRPr="006E5C60" w:rsidRDefault="0074560C" w:rsidP="006E5C60">
      <w:pPr>
        <w:shd w:val="clear" w:color="auto" w:fill="FFFFFF"/>
        <w:spacing w:after="0" w:line="240" w:lineRule="auto"/>
        <w:jc w:val="both"/>
        <w:rPr>
          <w:rFonts w:ascii="Times New Roman" w:hAnsi="Times New Roman" w:cs="Times New Roman"/>
          <w:color w:val="000000"/>
          <w:sz w:val="24"/>
          <w:szCs w:val="24"/>
        </w:rPr>
      </w:pPr>
      <w:r w:rsidRPr="006E5C60">
        <w:rPr>
          <w:rFonts w:ascii="Times New Roman" w:hAnsi="Times New Roman" w:cs="Times New Roman"/>
          <w:b/>
          <w:sz w:val="24"/>
          <w:szCs w:val="24"/>
        </w:rPr>
        <w:t>2.4.  Связь ключевых и предметных</w:t>
      </w:r>
      <w:r w:rsidRPr="006E5C60">
        <w:rPr>
          <w:rFonts w:ascii="Times New Roman" w:hAnsi="Times New Roman" w:cs="Times New Roman"/>
          <w:b/>
          <w:sz w:val="24"/>
          <w:szCs w:val="24"/>
          <w:lang w:val="ky-KG"/>
        </w:rPr>
        <w:t xml:space="preserve"> </w:t>
      </w:r>
      <w:r w:rsidRPr="006E5C60">
        <w:rPr>
          <w:rFonts w:ascii="Times New Roman" w:hAnsi="Times New Roman" w:cs="Times New Roman"/>
          <w:b/>
          <w:sz w:val="24"/>
          <w:szCs w:val="24"/>
        </w:rPr>
        <w:t xml:space="preserve">компетентностей. </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 xml:space="preserve">Ключевые компетентности </w:t>
      </w:r>
      <w:r w:rsidRPr="006E5C60">
        <w:rPr>
          <w:rFonts w:ascii="Times New Roman" w:hAnsi="Times New Roman" w:cs="Times New Roman"/>
          <w:b/>
          <w:sz w:val="24"/>
          <w:szCs w:val="24"/>
        </w:rPr>
        <w:t>(информационная, социально-коммуникативная, самоорганизация и разрешение проблем</w:t>
      </w:r>
      <w:r w:rsidRPr="006E5C60">
        <w:rPr>
          <w:rFonts w:ascii="Times New Roman" w:hAnsi="Times New Roman" w:cs="Times New Roman"/>
          <w:sz w:val="24"/>
          <w:szCs w:val="24"/>
        </w:rPr>
        <w:t xml:space="preserve">) формируются на предмете географии через  компетентности  естественнонаучной образовательной области </w:t>
      </w:r>
      <w:r w:rsidRPr="006E5C60">
        <w:rPr>
          <w:rFonts w:ascii="Times New Roman" w:hAnsi="Times New Roman" w:cs="Times New Roman"/>
          <w:b/>
          <w:sz w:val="24"/>
          <w:szCs w:val="24"/>
        </w:rPr>
        <w:t>(</w:t>
      </w:r>
      <w:r w:rsidRPr="006E5C60">
        <w:rPr>
          <w:rFonts w:ascii="Times New Roman" w:hAnsi="Times New Roman" w:cs="Times New Roman"/>
          <w:b/>
          <w:bCs/>
          <w:sz w:val="24"/>
          <w:szCs w:val="24"/>
        </w:rPr>
        <w:t>распознавание и постановка научных вопросов</w:t>
      </w:r>
      <w:r w:rsidRPr="006E5C60">
        <w:rPr>
          <w:rFonts w:ascii="Times New Roman" w:hAnsi="Times New Roman" w:cs="Times New Roman"/>
          <w:b/>
          <w:sz w:val="24"/>
          <w:szCs w:val="24"/>
        </w:rPr>
        <w:t>;</w:t>
      </w:r>
      <w:r w:rsidRPr="006E5C60">
        <w:rPr>
          <w:rFonts w:ascii="Times New Roman" w:hAnsi="Times New Roman" w:cs="Times New Roman"/>
          <w:b/>
          <w:bCs/>
          <w:sz w:val="24"/>
          <w:szCs w:val="24"/>
        </w:rPr>
        <w:t xml:space="preserve"> научное объяснение явлений (решение); использование научных доказательств), </w:t>
      </w:r>
      <w:r w:rsidRPr="006E5C60">
        <w:rPr>
          <w:rFonts w:ascii="Times New Roman" w:hAnsi="Times New Roman" w:cs="Times New Roman"/>
          <w:bCs/>
          <w:sz w:val="24"/>
          <w:szCs w:val="24"/>
        </w:rPr>
        <w:t>которой</w:t>
      </w:r>
      <w:r w:rsidRPr="006E5C60">
        <w:rPr>
          <w:rFonts w:ascii="Times New Roman" w:hAnsi="Times New Roman" w:cs="Times New Roman"/>
          <w:sz w:val="24"/>
          <w:szCs w:val="24"/>
        </w:rPr>
        <w:t xml:space="preserve"> являются составной частью ключевых компетентностей. Вышеуказанные компетентности конкретизируется на уровне географических компетентностей. В результате уровень овладения учащимися ключевых компетентностей напрямую зависит от уровня освоения географических компетентностей </w:t>
      </w:r>
      <w:r w:rsidRPr="006E5C60">
        <w:rPr>
          <w:rFonts w:ascii="Times New Roman" w:hAnsi="Times New Roman" w:cs="Times New Roman"/>
          <w:b/>
          <w:sz w:val="24"/>
          <w:szCs w:val="24"/>
        </w:rPr>
        <w:t>(а</w:t>
      </w:r>
      <w:r w:rsidRPr="006E5C60">
        <w:rPr>
          <w:rFonts w:ascii="Times New Roman" w:hAnsi="Times New Roman" w:cs="Times New Roman"/>
          <w:b/>
          <w:color w:val="000000"/>
          <w:sz w:val="24"/>
          <w:szCs w:val="24"/>
        </w:rPr>
        <w:t xml:space="preserve">нализировать и интерпретировать географические документы;  объяснять географические процессы и </w:t>
      </w:r>
      <w:r w:rsidRPr="006E5C60">
        <w:rPr>
          <w:rFonts w:ascii="Times New Roman" w:hAnsi="Times New Roman" w:cs="Times New Roman"/>
          <w:b/>
          <w:color w:val="000000"/>
          <w:sz w:val="24"/>
          <w:szCs w:val="24"/>
        </w:rPr>
        <w:lastRenderedPageBreak/>
        <w:t xml:space="preserve">явления; давать комплексную характеристику географических объектов и ориентироваться в пространстве). </w:t>
      </w:r>
      <w:r w:rsidRPr="006E5C60">
        <w:rPr>
          <w:rFonts w:ascii="Times New Roman" w:hAnsi="Times New Roman" w:cs="Times New Roman"/>
          <w:color w:val="000000"/>
          <w:sz w:val="24"/>
          <w:szCs w:val="24"/>
        </w:rPr>
        <w:t>Это можно представить в следующей таблице:</w:t>
      </w:r>
    </w:p>
    <w:p w:rsidR="0074560C" w:rsidRPr="006E5C60" w:rsidRDefault="0074560C" w:rsidP="006E5C60">
      <w:pPr>
        <w:spacing w:after="0" w:line="240" w:lineRule="auto"/>
        <w:ind w:firstLine="567"/>
        <w:jc w:val="right"/>
        <w:rPr>
          <w:rFonts w:ascii="Times New Roman" w:hAnsi="Times New Roman" w:cs="Times New Roman"/>
          <w:b/>
          <w:sz w:val="24"/>
          <w:szCs w:val="24"/>
        </w:rPr>
      </w:pPr>
      <w:r w:rsidRPr="006E5C60">
        <w:rPr>
          <w:rFonts w:ascii="Times New Roman" w:hAnsi="Times New Roman" w:cs="Times New Roman"/>
          <w:b/>
          <w:sz w:val="24"/>
          <w:szCs w:val="24"/>
        </w:rPr>
        <w:t>Таблица 1.</w:t>
      </w:r>
    </w:p>
    <w:p w:rsidR="0074560C" w:rsidRPr="006E5C60" w:rsidRDefault="0074560C" w:rsidP="006E5C60">
      <w:pPr>
        <w:spacing w:after="0" w:line="240" w:lineRule="auto"/>
        <w:ind w:firstLine="567"/>
        <w:jc w:val="both"/>
        <w:rPr>
          <w:rFonts w:ascii="Times New Roman" w:hAnsi="Times New Roman" w:cs="Times New Roman"/>
          <w:b/>
          <w:sz w:val="24"/>
          <w:szCs w:val="24"/>
        </w:rPr>
      </w:pPr>
      <w:r w:rsidRPr="006E5C60">
        <w:rPr>
          <w:rFonts w:ascii="Times New Roman" w:hAnsi="Times New Roman" w:cs="Times New Roman"/>
          <w:b/>
          <w:sz w:val="24"/>
          <w:szCs w:val="24"/>
        </w:rPr>
        <w:t>Связь ключевых и предметных компетентностей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843"/>
        <w:gridCol w:w="1984"/>
        <w:gridCol w:w="4075"/>
      </w:tblGrid>
      <w:tr w:rsidR="0074560C" w:rsidRPr="006E5C60" w:rsidTr="00EA1F20">
        <w:tc>
          <w:tcPr>
            <w:tcW w:w="1951"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Ключевые компетентности</w:t>
            </w:r>
          </w:p>
        </w:tc>
        <w:tc>
          <w:tcPr>
            <w:tcW w:w="1843"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Компетентности естественнонаучной образовательной области</w:t>
            </w:r>
          </w:p>
        </w:tc>
        <w:tc>
          <w:tcPr>
            <w:tcW w:w="1984"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Географические компетентности</w:t>
            </w:r>
          </w:p>
        </w:tc>
        <w:tc>
          <w:tcPr>
            <w:tcW w:w="4075"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Описание</w:t>
            </w:r>
          </w:p>
        </w:tc>
      </w:tr>
      <w:tr w:rsidR="0074560C" w:rsidRPr="006E5C60" w:rsidTr="00EA1F20">
        <w:tc>
          <w:tcPr>
            <w:tcW w:w="1951"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Информацион</w:t>
            </w:r>
            <w:r w:rsidRPr="006E5C60">
              <w:rPr>
                <w:rFonts w:ascii="Times New Roman" w:hAnsi="Times New Roman" w:cs="Times New Roman"/>
                <w:b/>
                <w:sz w:val="24"/>
                <w:szCs w:val="24"/>
                <w:lang w:val="en-US"/>
              </w:rPr>
              <w:t>-</w:t>
            </w:r>
            <w:r w:rsidRPr="006E5C60">
              <w:rPr>
                <w:rFonts w:ascii="Times New Roman" w:hAnsi="Times New Roman" w:cs="Times New Roman"/>
                <w:b/>
                <w:sz w:val="24"/>
                <w:szCs w:val="24"/>
              </w:rPr>
              <w:t>ная компетентност</w:t>
            </w:r>
            <w:r w:rsidRPr="006E5C60">
              <w:rPr>
                <w:rFonts w:ascii="Times New Roman" w:hAnsi="Times New Roman" w:cs="Times New Roman"/>
                <w:sz w:val="24"/>
                <w:szCs w:val="24"/>
              </w:rPr>
              <w:t>ь</w:t>
            </w:r>
          </w:p>
        </w:tc>
        <w:tc>
          <w:tcPr>
            <w:tcW w:w="1843"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Распознавание и постановка научных вопросов</w:t>
            </w:r>
          </w:p>
        </w:tc>
        <w:tc>
          <w:tcPr>
            <w:tcW w:w="1984"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color w:val="000000"/>
                <w:sz w:val="24"/>
                <w:szCs w:val="24"/>
              </w:rPr>
              <w:t>Анализировать и интерпре-тировать географические документы</w:t>
            </w:r>
          </w:p>
        </w:tc>
        <w:tc>
          <w:tcPr>
            <w:tcW w:w="4075" w:type="dxa"/>
          </w:tcPr>
          <w:p w:rsidR="0074560C" w:rsidRPr="006E5C60" w:rsidRDefault="0074560C" w:rsidP="006E5C60">
            <w:pPr>
              <w:spacing w:after="0" w:line="240" w:lineRule="auto"/>
              <w:ind w:firstLine="284"/>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 </w:t>
            </w:r>
          </w:p>
          <w:p w:rsidR="0074560C" w:rsidRPr="006E5C60" w:rsidRDefault="0074560C" w:rsidP="00CF4C05">
            <w:pPr>
              <w:numPr>
                <w:ilvl w:val="0"/>
                <w:numId w:val="68"/>
              </w:numPr>
              <w:spacing w:after="0" w:line="240" w:lineRule="auto"/>
              <w:ind w:left="0"/>
              <w:jc w:val="both"/>
              <w:rPr>
                <w:rFonts w:ascii="Times New Roman" w:hAnsi="Times New Roman" w:cs="Times New Roman"/>
                <w:bCs/>
                <w:color w:val="000000"/>
                <w:sz w:val="24"/>
                <w:szCs w:val="24"/>
              </w:rPr>
            </w:pPr>
            <w:r w:rsidRPr="006E5C60">
              <w:rPr>
                <w:rFonts w:ascii="Times New Roman" w:hAnsi="Times New Roman" w:cs="Times New Roman"/>
                <w:color w:val="000000"/>
                <w:sz w:val="24"/>
                <w:szCs w:val="24"/>
              </w:rPr>
              <w:t>уметь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74560C" w:rsidRPr="006E5C60" w:rsidRDefault="0074560C" w:rsidP="00CF4C05">
            <w:pPr>
              <w:numPr>
                <w:ilvl w:val="0"/>
                <w:numId w:val="68"/>
              </w:numPr>
              <w:spacing w:after="0" w:line="240" w:lineRule="auto"/>
              <w:ind w:left="0"/>
              <w:jc w:val="both"/>
              <w:rPr>
                <w:rFonts w:ascii="Times New Roman" w:hAnsi="Times New Roman" w:cs="Times New Roman"/>
                <w:bCs/>
                <w:color w:val="000000"/>
                <w:sz w:val="24"/>
                <w:szCs w:val="24"/>
              </w:rPr>
            </w:pPr>
            <w:r w:rsidRPr="006E5C60">
              <w:rPr>
                <w:rFonts w:ascii="Times New Roman" w:hAnsi="Times New Roman" w:cs="Times New Roman"/>
                <w:color w:val="000000"/>
                <w:sz w:val="24"/>
                <w:szCs w:val="24"/>
              </w:rPr>
              <w:t xml:space="preserve"> проводить соответствующие вычисления, используя карту, географические и статистические данные, составлять диаграммы и таблицы, отражающие результаты вычислений;</w:t>
            </w:r>
          </w:p>
          <w:p w:rsidR="0074560C" w:rsidRPr="006E5C60" w:rsidRDefault="0074560C" w:rsidP="00CF4C05">
            <w:pPr>
              <w:numPr>
                <w:ilvl w:val="0"/>
                <w:numId w:val="68"/>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color w:val="000000"/>
                <w:sz w:val="24"/>
                <w:szCs w:val="24"/>
              </w:rPr>
              <w:t>использовать географические приборы для изучения окружающей среды.</w:t>
            </w:r>
          </w:p>
        </w:tc>
      </w:tr>
      <w:tr w:rsidR="0074560C" w:rsidRPr="006E5C60" w:rsidTr="00EA1F20">
        <w:tc>
          <w:tcPr>
            <w:tcW w:w="1951"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Социально-коммуникатив</w:t>
            </w:r>
            <w:r w:rsidRPr="006E5C60">
              <w:rPr>
                <w:rFonts w:ascii="Times New Roman" w:hAnsi="Times New Roman" w:cs="Times New Roman"/>
                <w:b/>
                <w:sz w:val="24"/>
                <w:szCs w:val="24"/>
                <w:lang w:val="en-US"/>
              </w:rPr>
              <w:t>-</w:t>
            </w:r>
            <w:r w:rsidRPr="006E5C60">
              <w:rPr>
                <w:rFonts w:ascii="Times New Roman" w:hAnsi="Times New Roman" w:cs="Times New Roman"/>
                <w:b/>
                <w:sz w:val="24"/>
                <w:szCs w:val="24"/>
              </w:rPr>
              <w:t xml:space="preserve">ная компетентность - </w:t>
            </w:r>
          </w:p>
        </w:tc>
        <w:tc>
          <w:tcPr>
            <w:tcW w:w="1843"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Научное объяснение явлений</w:t>
            </w:r>
          </w:p>
        </w:tc>
        <w:tc>
          <w:tcPr>
            <w:tcW w:w="1984"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color w:val="000000"/>
                <w:sz w:val="24"/>
                <w:szCs w:val="24"/>
              </w:rPr>
              <w:t xml:space="preserve">Объяснять географические процессы и явления </w:t>
            </w:r>
          </w:p>
        </w:tc>
        <w:tc>
          <w:tcPr>
            <w:tcW w:w="4075" w:type="dxa"/>
          </w:tcPr>
          <w:p w:rsidR="0074560C" w:rsidRPr="006E5C60" w:rsidRDefault="0074560C" w:rsidP="00CF4C05">
            <w:pPr>
              <w:numPr>
                <w:ilvl w:val="0"/>
                <w:numId w:val="69"/>
              </w:numPr>
              <w:shd w:val="clear" w:color="auto" w:fill="FFFFFF"/>
              <w:spacing w:after="0" w:line="240" w:lineRule="auto"/>
              <w:ind w:left="0"/>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проводить анализ процессов и явлений, происходящих на Земле и обобщать результаты анализа; </w:t>
            </w:r>
          </w:p>
          <w:p w:rsidR="0074560C" w:rsidRPr="006E5C60" w:rsidRDefault="0074560C" w:rsidP="00CF4C05">
            <w:pPr>
              <w:numPr>
                <w:ilvl w:val="0"/>
                <w:numId w:val="69"/>
              </w:numPr>
              <w:shd w:val="clear" w:color="auto" w:fill="FFFFFF"/>
              <w:spacing w:after="0" w:line="240" w:lineRule="auto"/>
              <w:ind w:left="0"/>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использование географических компетенций для анализа, оценки, прогнозирования современных геоэкологических проблем; </w:t>
            </w:r>
          </w:p>
          <w:p w:rsidR="0074560C" w:rsidRPr="006E5C60" w:rsidRDefault="0074560C" w:rsidP="00CF4C05">
            <w:pPr>
              <w:numPr>
                <w:ilvl w:val="0"/>
                <w:numId w:val="69"/>
              </w:numPr>
              <w:shd w:val="clear" w:color="auto" w:fill="FFFFFF"/>
              <w:spacing w:after="0" w:line="240" w:lineRule="auto"/>
              <w:ind w:left="0"/>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разъяснять значение и жизненную важность охраны окружающей среды.</w:t>
            </w:r>
          </w:p>
        </w:tc>
      </w:tr>
      <w:tr w:rsidR="0074560C" w:rsidRPr="006E5C60" w:rsidTr="00EA1F20">
        <w:tc>
          <w:tcPr>
            <w:tcW w:w="1951"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Компетент-ность "Самоорганиза-ция и разреше-ние проблем" </w:t>
            </w:r>
          </w:p>
        </w:tc>
        <w:tc>
          <w:tcPr>
            <w:tcW w:w="1843"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Использование научных доказательств</w:t>
            </w:r>
          </w:p>
        </w:tc>
        <w:tc>
          <w:tcPr>
            <w:tcW w:w="1984"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color w:val="000000"/>
                <w:sz w:val="24"/>
                <w:szCs w:val="24"/>
              </w:rPr>
              <w:t>Давать комп-лексную харак-теристику гео-графических объектов и ориентировать-ся в простран-стве</w:t>
            </w:r>
          </w:p>
        </w:tc>
        <w:tc>
          <w:tcPr>
            <w:tcW w:w="4075" w:type="dxa"/>
          </w:tcPr>
          <w:p w:rsidR="0074560C" w:rsidRPr="006E5C60" w:rsidRDefault="0074560C" w:rsidP="00CF4C05">
            <w:pPr>
              <w:numPr>
                <w:ilvl w:val="0"/>
                <w:numId w:val="70"/>
              </w:numPr>
              <w:shd w:val="clear" w:color="auto" w:fill="FFFFFF"/>
              <w:spacing w:after="0" w:line="240" w:lineRule="auto"/>
              <w:ind w:left="0"/>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использование алгоритми-зации в виде планов характеристики географичес-ких объектов, процессов и явлений, логических схем, структурных моделей;</w:t>
            </w:r>
          </w:p>
          <w:p w:rsidR="0074560C" w:rsidRPr="006E5C60" w:rsidRDefault="0074560C" w:rsidP="00CF4C05">
            <w:pPr>
              <w:numPr>
                <w:ilvl w:val="0"/>
                <w:numId w:val="70"/>
              </w:numPr>
              <w:shd w:val="clear" w:color="auto" w:fill="FFFFFF"/>
              <w:spacing w:after="0" w:line="240" w:lineRule="auto"/>
              <w:ind w:left="0"/>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воспроизведение учащимися информации, правильное следование инструкциям узнавания объектов и явлений; </w:t>
            </w:r>
          </w:p>
          <w:p w:rsidR="0074560C" w:rsidRPr="006E5C60" w:rsidRDefault="0074560C" w:rsidP="00CF4C05">
            <w:pPr>
              <w:numPr>
                <w:ilvl w:val="0"/>
                <w:numId w:val="70"/>
              </w:numPr>
              <w:shd w:val="clear" w:color="auto" w:fill="FFFFFF"/>
              <w:spacing w:after="0" w:line="240" w:lineRule="auto"/>
              <w:ind w:left="0"/>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указание местоположения географических объектов на карте и т.д.</w:t>
            </w:r>
          </w:p>
          <w:p w:rsidR="0074560C" w:rsidRPr="006E5C60" w:rsidRDefault="0074560C" w:rsidP="00CF4C05">
            <w:pPr>
              <w:numPr>
                <w:ilvl w:val="0"/>
                <w:numId w:val="70"/>
              </w:numPr>
              <w:shd w:val="clear" w:color="auto" w:fill="FFFFFF"/>
              <w:spacing w:after="0" w:line="240" w:lineRule="auto"/>
              <w:ind w:left="0"/>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формулировать мысли с </w:t>
            </w:r>
            <w:r w:rsidRPr="006E5C60">
              <w:rPr>
                <w:rFonts w:ascii="Times New Roman" w:hAnsi="Times New Roman" w:cs="Times New Roman"/>
                <w:color w:val="000000"/>
                <w:sz w:val="24"/>
                <w:szCs w:val="24"/>
              </w:rPr>
              <w:lastRenderedPageBreak/>
              <w:t xml:space="preserve">использованием географических понятий, определений; </w:t>
            </w:r>
          </w:p>
          <w:p w:rsidR="0074560C" w:rsidRPr="006E5C60" w:rsidRDefault="0074560C" w:rsidP="00CF4C05">
            <w:pPr>
              <w:numPr>
                <w:ilvl w:val="0"/>
                <w:numId w:val="70"/>
              </w:numPr>
              <w:shd w:val="clear" w:color="auto" w:fill="FFFFFF"/>
              <w:spacing w:after="0" w:line="240" w:lineRule="auto"/>
              <w:ind w:left="0"/>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излагать географическую информацию в письменном и устном виде.</w:t>
            </w:r>
          </w:p>
        </w:tc>
      </w:tr>
    </w:tbl>
    <w:p w:rsidR="0074560C" w:rsidRPr="006E5C60" w:rsidRDefault="0074560C" w:rsidP="006E5C60">
      <w:pPr>
        <w:shd w:val="clear" w:color="auto" w:fill="FFFFFF"/>
        <w:spacing w:after="0" w:line="240" w:lineRule="auto"/>
        <w:jc w:val="both"/>
        <w:rPr>
          <w:rFonts w:ascii="Times New Roman" w:hAnsi="Times New Roman" w:cs="Times New Roman"/>
          <w:b/>
          <w:color w:val="000000"/>
          <w:sz w:val="24"/>
          <w:szCs w:val="24"/>
        </w:rPr>
      </w:pPr>
      <w:r w:rsidRPr="006E5C60">
        <w:rPr>
          <w:rFonts w:ascii="Times New Roman" w:hAnsi="Times New Roman" w:cs="Times New Roman"/>
          <w:b/>
          <w:color w:val="000000"/>
          <w:sz w:val="24"/>
          <w:szCs w:val="24"/>
        </w:rPr>
        <w:lastRenderedPageBreak/>
        <w:t>2.5. Содержательные линии. Распределение учебного материала по содержательным линиям и классам.</w:t>
      </w:r>
    </w:p>
    <w:p w:rsidR="0074560C" w:rsidRPr="006E5C60" w:rsidRDefault="0074560C" w:rsidP="006E5C60">
      <w:pPr>
        <w:shd w:val="clear" w:color="auto" w:fill="FFFFFF"/>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Содержательная линия предмета</w:t>
      </w:r>
      <w:r w:rsidRPr="006E5C60">
        <w:rPr>
          <w:rFonts w:ascii="Times New Roman" w:hAnsi="Times New Roman" w:cs="Times New Roman"/>
          <w:color w:val="FF0000"/>
          <w:sz w:val="24"/>
          <w:szCs w:val="24"/>
        </w:rPr>
        <w:t xml:space="preserve">  </w:t>
      </w:r>
      <w:r w:rsidRPr="006E5C60">
        <w:rPr>
          <w:rFonts w:ascii="Times New Roman" w:hAnsi="Times New Roman" w:cs="Times New Roman"/>
          <w:sz w:val="24"/>
          <w:szCs w:val="24"/>
        </w:rPr>
        <w:t xml:space="preserve">- это основные географические идеи и понятия, вокруг которого, генерализуются все учебные материалы предмета географии и технологические подходы формирования географических компетенций учащихся. </w:t>
      </w:r>
    </w:p>
    <w:p w:rsidR="0074560C" w:rsidRPr="006E5C60" w:rsidRDefault="0074560C" w:rsidP="006E5C60">
      <w:pPr>
        <w:shd w:val="clear" w:color="auto" w:fill="FFFFFF"/>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Фундаментальное ядро предмета состоит из 3-х взаимосвязанных и взаимодополняющих предметов, в которых фиксируются:</w:t>
      </w:r>
    </w:p>
    <w:p w:rsidR="0074560C" w:rsidRPr="006E5C60" w:rsidRDefault="0074560C" w:rsidP="00CF4C05">
      <w:pPr>
        <w:numPr>
          <w:ilvl w:val="0"/>
          <w:numId w:val="58"/>
        </w:numPr>
        <w:shd w:val="clear" w:color="auto" w:fill="FFFFFF"/>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основополагающие научные знания, имеющие методологический и система образующий характер;</w:t>
      </w:r>
    </w:p>
    <w:p w:rsidR="0074560C" w:rsidRPr="006E5C60" w:rsidRDefault="0074560C" w:rsidP="00CF4C05">
      <w:pPr>
        <w:numPr>
          <w:ilvl w:val="0"/>
          <w:numId w:val="58"/>
        </w:numPr>
        <w:shd w:val="clear" w:color="auto" w:fill="FFFFFF"/>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универсальные учебные действия, обобщенные способы действий, открывающие широкую ориентацию учащихся в различных предметных областях;</w:t>
      </w:r>
    </w:p>
    <w:p w:rsidR="0074560C" w:rsidRPr="006E5C60" w:rsidRDefault="0074560C" w:rsidP="00CF4C05">
      <w:pPr>
        <w:numPr>
          <w:ilvl w:val="0"/>
          <w:numId w:val="58"/>
        </w:numPr>
        <w:shd w:val="clear" w:color="auto" w:fill="FFFFFF"/>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система оценки результатов освоения образовательных программ.</w:t>
      </w:r>
    </w:p>
    <w:p w:rsidR="0074560C" w:rsidRPr="006E5C60" w:rsidRDefault="0074560C" w:rsidP="006E5C60">
      <w:pPr>
        <w:shd w:val="clear" w:color="auto" w:fill="FFFFFF"/>
        <w:spacing w:after="0" w:line="240" w:lineRule="auto"/>
        <w:jc w:val="both"/>
        <w:rPr>
          <w:rFonts w:ascii="Times New Roman" w:hAnsi="Times New Roman" w:cs="Times New Roman"/>
          <w:b/>
          <w:spacing w:val="4"/>
          <w:sz w:val="24"/>
          <w:szCs w:val="24"/>
        </w:rPr>
      </w:pPr>
      <w:r w:rsidRPr="006E5C60">
        <w:rPr>
          <w:rFonts w:ascii="Times New Roman" w:hAnsi="Times New Roman" w:cs="Times New Roman"/>
          <w:b/>
          <w:sz w:val="24"/>
          <w:szCs w:val="24"/>
        </w:rPr>
        <w:t>Содержательные линии географического образования:</w:t>
      </w:r>
    </w:p>
    <w:p w:rsidR="0074560C" w:rsidRPr="006E5C60" w:rsidRDefault="0074560C" w:rsidP="00CF4C05">
      <w:pPr>
        <w:numPr>
          <w:ilvl w:val="0"/>
          <w:numId w:val="52"/>
        </w:numPr>
        <w:spacing w:after="0" w:line="240" w:lineRule="auto"/>
        <w:ind w:left="0"/>
        <w:jc w:val="both"/>
        <w:rPr>
          <w:rFonts w:ascii="Times New Roman" w:hAnsi="Times New Roman" w:cs="Times New Roman"/>
          <w:b/>
          <w:sz w:val="24"/>
          <w:szCs w:val="24"/>
        </w:rPr>
      </w:pPr>
      <w:r w:rsidRPr="006E5C60">
        <w:rPr>
          <w:rFonts w:ascii="Times New Roman" w:hAnsi="Times New Roman" w:cs="Times New Roman"/>
          <w:b/>
          <w:sz w:val="24"/>
          <w:szCs w:val="24"/>
        </w:rPr>
        <w:t xml:space="preserve">Методы географических исследований и источники географической информации – </w:t>
      </w:r>
      <w:r w:rsidRPr="006E5C60">
        <w:rPr>
          <w:rFonts w:ascii="Times New Roman" w:hAnsi="Times New Roman" w:cs="Times New Roman"/>
          <w:sz w:val="24"/>
          <w:szCs w:val="24"/>
        </w:rPr>
        <w:t>способы изучения географической действительности с использованием карт и других источников,  как информационных образно-знаковых моделей действительности;</w:t>
      </w:r>
    </w:p>
    <w:p w:rsidR="0074560C" w:rsidRPr="006E5C60" w:rsidRDefault="0074560C" w:rsidP="00CF4C05">
      <w:pPr>
        <w:numPr>
          <w:ilvl w:val="0"/>
          <w:numId w:val="52"/>
        </w:numPr>
        <w:spacing w:after="0" w:line="240" w:lineRule="auto"/>
        <w:ind w:left="0"/>
        <w:jc w:val="both"/>
        <w:rPr>
          <w:rFonts w:ascii="Times New Roman" w:hAnsi="Times New Roman" w:cs="Times New Roman"/>
          <w:b/>
          <w:sz w:val="24"/>
          <w:szCs w:val="24"/>
        </w:rPr>
      </w:pPr>
      <w:r w:rsidRPr="006E5C60">
        <w:rPr>
          <w:rFonts w:ascii="Times New Roman" w:hAnsi="Times New Roman" w:cs="Times New Roman"/>
          <w:b/>
          <w:sz w:val="24"/>
          <w:szCs w:val="24"/>
        </w:rPr>
        <w:t xml:space="preserve">Природа Земли - </w:t>
      </w:r>
      <w:r w:rsidRPr="006E5C60">
        <w:rPr>
          <w:rFonts w:ascii="Times New Roman" w:hAnsi="Times New Roman" w:cs="Times New Roman"/>
          <w:sz w:val="24"/>
          <w:szCs w:val="24"/>
        </w:rPr>
        <w:t>системы географических знаний о природе Земли и его отдельных регионов</w:t>
      </w:r>
      <w:r w:rsidRPr="006E5C60">
        <w:rPr>
          <w:rFonts w:ascii="Times New Roman" w:hAnsi="Times New Roman" w:cs="Times New Roman"/>
          <w:b/>
          <w:sz w:val="24"/>
          <w:szCs w:val="24"/>
        </w:rPr>
        <w:t>;</w:t>
      </w:r>
    </w:p>
    <w:p w:rsidR="0074560C" w:rsidRPr="006E5C60" w:rsidRDefault="0074560C" w:rsidP="00CF4C05">
      <w:pPr>
        <w:numPr>
          <w:ilvl w:val="0"/>
          <w:numId w:val="52"/>
        </w:numPr>
        <w:shd w:val="clear" w:color="auto" w:fill="FFFFFF"/>
        <w:spacing w:after="0" w:line="240" w:lineRule="auto"/>
        <w:ind w:left="0"/>
        <w:jc w:val="both"/>
        <w:rPr>
          <w:rFonts w:ascii="Times New Roman" w:hAnsi="Times New Roman" w:cs="Times New Roman"/>
          <w:b/>
          <w:sz w:val="24"/>
          <w:szCs w:val="24"/>
        </w:rPr>
      </w:pPr>
      <w:r w:rsidRPr="006E5C60">
        <w:rPr>
          <w:rFonts w:ascii="Times New Roman" w:hAnsi="Times New Roman" w:cs="Times New Roman"/>
          <w:b/>
          <w:sz w:val="24"/>
          <w:szCs w:val="24"/>
        </w:rPr>
        <w:t xml:space="preserve">Природные ресурсы </w:t>
      </w:r>
      <w:r w:rsidRPr="006E5C60">
        <w:rPr>
          <w:rFonts w:ascii="Times New Roman" w:hAnsi="Times New Roman" w:cs="Times New Roman"/>
          <w:sz w:val="24"/>
          <w:szCs w:val="24"/>
        </w:rPr>
        <w:t>– минеральные, климатические, водные, земельные и биологические ресурсы как база развития экономики материков, регионов, стран;</w:t>
      </w:r>
    </w:p>
    <w:p w:rsidR="0074560C" w:rsidRPr="006E5C60" w:rsidRDefault="0074560C" w:rsidP="00CF4C05">
      <w:pPr>
        <w:numPr>
          <w:ilvl w:val="0"/>
          <w:numId w:val="52"/>
        </w:numPr>
        <w:shd w:val="clear" w:color="auto" w:fill="FFFFFF"/>
        <w:spacing w:after="0" w:line="240" w:lineRule="auto"/>
        <w:ind w:left="0"/>
        <w:jc w:val="both"/>
        <w:rPr>
          <w:rFonts w:ascii="Times New Roman" w:hAnsi="Times New Roman" w:cs="Times New Roman"/>
          <w:b/>
          <w:sz w:val="24"/>
          <w:szCs w:val="24"/>
        </w:rPr>
      </w:pPr>
      <w:r w:rsidRPr="006E5C60">
        <w:rPr>
          <w:rFonts w:ascii="Times New Roman" w:hAnsi="Times New Roman" w:cs="Times New Roman"/>
          <w:b/>
          <w:sz w:val="24"/>
          <w:szCs w:val="24"/>
        </w:rPr>
        <w:t xml:space="preserve"> Эколого-экономическое и социальное развитие современного мира – </w:t>
      </w:r>
      <w:r w:rsidRPr="006E5C60">
        <w:rPr>
          <w:rFonts w:ascii="Times New Roman" w:hAnsi="Times New Roman" w:cs="Times New Roman"/>
          <w:sz w:val="24"/>
          <w:szCs w:val="24"/>
        </w:rPr>
        <w:t>это развитие человеческой цивилизации</w:t>
      </w:r>
      <w:r w:rsidRPr="006E5C60">
        <w:rPr>
          <w:rFonts w:ascii="Times New Roman" w:hAnsi="Times New Roman" w:cs="Times New Roman"/>
          <w:color w:val="000000"/>
          <w:spacing w:val="-4"/>
          <w:sz w:val="24"/>
          <w:szCs w:val="24"/>
        </w:rPr>
        <w:t xml:space="preserve"> в неразрывной  </w:t>
      </w:r>
      <w:r w:rsidRPr="006E5C60">
        <w:rPr>
          <w:rFonts w:ascii="Times New Roman" w:hAnsi="Times New Roman" w:cs="Times New Roman"/>
          <w:color w:val="000000"/>
          <w:spacing w:val="-1"/>
          <w:sz w:val="24"/>
          <w:szCs w:val="24"/>
        </w:rPr>
        <w:t>связи со средой его обитания, условиями воспроизводства жизни, которой является фундаментальной основой устойчивого развития природы, охрана окружающей среды</w:t>
      </w:r>
      <w:r w:rsidRPr="006E5C60">
        <w:rPr>
          <w:rFonts w:ascii="Times New Roman" w:hAnsi="Times New Roman" w:cs="Times New Roman"/>
          <w:b/>
          <w:sz w:val="24"/>
          <w:szCs w:val="24"/>
        </w:rPr>
        <w:t xml:space="preserve">. </w:t>
      </w:r>
    </w:p>
    <w:p w:rsidR="0074560C" w:rsidRPr="006E5C60" w:rsidRDefault="0074560C" w:rsidP="006E5C60">
      <w:pPr>
        <w:shd w:val="clear" w:color="auto" w:fill="FFFFFF"/>
        <w:spacing w:after="0" w:line="240" w:lineRule="auto"/>
        <w:ind w:firstLine="576"/>
        <w:jc w:val="right"/>
        <w:rPr>
          <w:rFonts w:ascii="Times New Roman" w:hAnsi="Times New Roman" w:cs="Times New Roman"/>
          <w:b/>
          <w:sz w:val="24"/>
          <w:szCs w:val="24"/>
        </w:rPr>
      </w:pPr>
      <w:r w:rsidRPr="006E5C60">
        <w:rPr>
          <w:rFonts w:ascii="Times New Roman" w:hAnsi="Times New Roman" w:cs="Times New Roman"/>
          <w:b/>
          <w:sz w:val="24"/>
          <w:szCs w:val="24"/>
        </w:rPr>
        <w:t>Таблица 2.</w:t>
      </w:r>
    </w:p>
    <w:p w:rsidR="0074560C" w:rsidRPr="006E5C60" w:rsidRDefault="0074560C" w:rsidP="006E5C60">
      <w:pPr>
        <w:shd w:val="clear" w:color="auto" w:fill="FFFFFF"/>
        <w:spacing w:after="0" w:line="240" w:lineRule="auto"/>
        <w:ind w:firstLine="576"/>
        <w:jc w:val="both"/>
        <w:rPr>
          <w:rFonts w:ascii="Times New Roman" w:hAnsi="Times New Roman" w:cs="Times New Roman"/>
          <w:color w:val="000000"/>
          <w:spacing w:val="4"/>
          <w:sz w:val="24"/>
          <w:szCs w:val="24"/>
        </w:rPr>
      </w:pPr>
      <w:r w:rsidRPr="006E5C60">
        <w:rPr>
          <w:rFonts w:ascii="Times New Roman" w:hAnsi="Times New Roman" w:cs="Times New Roman"/>
          <w:b/>
          <w:sz w:val="24"/>
          <w:szCs w:val="24"/>
        </w:rPr>
        <w:t>Распределение учебного материала  по  содержательным линиям и классам</w:t>
      </w:r>
    </w:p>
    <w:tbl>
      <w:tblPr>
        <w:tblW w:w="10501"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3"/>
        <w:gridCol w:w="1984"/>
        <w:gridCol w:w="1985"/>
        <w:gridCol w:w="2126"/>
        <w:gridCol w:w="2693"/>
      </w:tblGrid>
      <w:tr w:rsidR="0074560C" w:rsidRPr="006E5C60" w:rsidTr="00EA1F20">
        <w:trPr>
          <w:trHeight w:val="492"/>
        </w:trPr>
        <w:tc>
          <w:tcPr>
            <w:tcW w:w="1713" w:type="dxa"/>
            <w:vMerge w:val="restart"/>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Содержатель-ные линии</w:t>
            </w:r>
          </w:p>
        </w:tc>
        <w:tc>
          <w:tcPr>
            <w:tcW w:w="8788" w:type="dxa"/>
            <w:gridSpan w:val="4"/>
          </w:tcPr>
          <w:p w:rsidR="0074560C" w:rsidRPr="006E5C60" w:rsidRDefault="0074560C"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b/>
                <w:sz w:val="24"/>
                <w:szCs w:val="24"/>
              </w:rPr>
              <w:t>Учебные материалы</w:t>
            </w:r>
          </w:p>
        </w:tc>
      </w:tr>
      <w:tr w:rsidR="0074560C" w:rsidRPr="006E5C60" w:rsidTr="00EA1F20">
        <w:tc>
          <w:tcPr>
            <w:tcW w:w="1713" w:type="dxa"/>
            <w:vMerge/>
          </w:tcPr>
          <w:p w:rsidR="0074560C" w:rsidRPr="006E5C60" w:rsidRDefault="0074560C" w:rsidP="006E5C60">
            <w:pPr>
              <w:spacing w:after="0" w:line="240" w:lineRule="auto"/>
              <w:jc w:val="both"/>
              <w:rPr>
                <w:rFonts w:ascii="Times New Roman" w:hAnsi="Times New Roman" w:cs="Times New Roman"/>
                <w:sz w:val="24"/>
                <w:szCs w:val="24"/>
              </w:rPr>
            </w:pPr>
          </w:p>
        </w:tc>
        <w:tc>
          <w:tcPr>
            <w:tcW w:w="1984"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6 класс</w:t>
            </w:r>
          </w:p>
        </w:tc>
        <w:tc>
          <w:tcPr>
            <w:tcW w:w="1985"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7 класс</w:t>
            </w:r>
          </w:p>
        </w:tc>
        <w:tc>
          <w:tcPr>
            <w:tcW w:w="2126"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8 класс</w:t>
            </w:r>
          </w:p>
        </w:tc>
        <w:tc>
          <w:tcPr>
            <w:tcW w:w="2693"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9 класс</w:t>
            </w:r>
          </w:p>
        </w:tc>
      </w:tr>
      <w:tr w:rsidR="0074560C" w:rsidRPr="006E5C60" w:rsidTr="00EA1F20">
        <w:tc>
          <w:tcPr>
            <w:tcW w:w="1713"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Методы географичес-ких исследова-ний и источники географичес-кой информации</w:t>
            </w:r>
          </w:p>
        </w:tc>
        <w:tc>
          <w:tcPr>
            <w:tcW w:w="1984"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Виды наблюде-ния:</w:t>
            </w:r>
            <w:r w:rsidRPr="006E5C60">
              <w:rPr>
                <w:rFonts w:ascii="Times New Roman" w:hAnsi="Times New Roman" w:cs="Times New Roman"/>
                <w:sz w:val="24"/>
                <w:szCs w:val="24"/>
              </w:rPr>
              <w:t xml:space="preserve"> маршрутные и площадные.</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Картографический вид наблюдения:</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sz w:val="24"/>
                <w:szCs w:val="24"/>
              </w:rPr>
              <w:t>определение</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sz w:val="24"/>
                <w:szCs w:val="24"/>
              </w:rPr>
              <w:t xml:space="preserve">направлений и измерение расстояний на местности, глобусе, плане, географической карте, </w:t>
            </w:r>
            <w:r w:rsidRPr="006E5C60">
              <w:rPr>
                <w:rFonts w:ascii="Times New Roman" w:hAnsi="Times New Roman" w:cs="Times New Roman"/>
                <w:sz w:val="24"/>
                <w:szCs w:val="24"/>
              </w:rPr>
              <w:lastRenderedPageBreak/>
              <w:t>глазомерная съемка местности. Глобус. План местности. Географическая карта.</w:t>
            </w:r>
          </w:p>
        </w:tc>
        <w:tc>
          <w:tcPr>
            <w:tcW w:w="1985"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lastRenderedPageBreak/>
              <w:t>Виды наблюде-ния:</w:t>
            </w:r>
            <w:r w:rsidRPr="006E5C60">
              <w:rPr>
                <w:rFonts w:ascii="Times New Roman" w:hAnsi="Times New Roman" w:cs="Times New Roman"/>
                <w:sz w:val="24"/>
                <w:szCs w:val="24"/>
              </w:rPr>
              <w:t xml:space="preserve"> периодичес-ие и непрерывные.</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Сравнительный</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вид наблюдения:</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 xml:space="preserve">оценка природы материков и океанов. </w:t>
            </w:r>
            <w:r w:rsidRPr="006E5C60">
              <w:rPr>
                <w:rFonts w:ascii="Times New Roman" w:hAnsi="Times New Roman" w:cs="Times New Roman"/>
                <w:b/>
                <w:sz w:val="24"/>
                <w:szCs w:val="24"/>
              </w:rPr>
              <w:t xml:space="preserve">Исторический, </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картографичес-кий виды наблюдения</w:t>
            </w:r>
            <w:r w:rsidRPr="006E5C60">
              <w:rPr>
                <w:rFonts w:ascii="Times New Roman" w:hAnsi="Times New Roman" w:cs="Times New Roman"/>
                <w:sz w:val="24"/>
                <w:szCs w:val="24"/>
              </w:rPr>
              <w:t>.</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lastRenderedPageBreak/>
              <w:t xml:space="preserve"> </w:t>
            </w:r>
          </w:p>
          <w:p w:rsidR="0074560C" w:rsidRPr="006E5C60" w:rsidRDefault="0074560C" w:rsidP="006E5C60">
            <w:pPr>
              <w:spacing w:after="0" w:line="240" w:lineRule="auto"/>
              <w:jc w:val="both"/>
              <w:rPr>
                <w:rFonts w:ascii="Times New Roman" w:hAnsi="Times New Roman" w:cs="Times New Roman"/>
                <w:sz w:val="24"/>
                <w:szCs w:val="24"/>
              </w:rPr>
            </w:pPr>
          </w:p>
        </w:tc>
        <w:tc>
          <w:tcPr>
            <w:tcW w:w="2126"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lastRenderedPageBreak/>
              <w:t>Виды наблюдения:</w:t>
            </w:r>
            <w:r w:rsidRPr="006E5C60">
              <w:rPr>
                <w:rFonts w:ascii="Times New Roman" w:hAnsi="Times New Roman" w:cs="Times New Roman"/>
                <w:sz w:val="24"/>
                <w:szCs w:val="24"/>
              </w:rPr>
              <w:t xml:space="preserve"> полевые исследования.</w:t>
            </w:r>
            <w:r w:rsidRPr="006E5C60">
              <w:rPr>
                <w:rFonts w:ascii="Times New Roman" w:hAnsi="Times New Roman" w:cs="Times New Roman"/>
                <w:b/>
                <w:sz w:val="24"/>
                <w:szCs w:val="24"/>
              </w:rPr>
              <w:t xml:space="preserve"> Сравнительный</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вид наблюдения:</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классификация, оценка изменений ландшафтов ТПК республики.</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w:t>
            </w:r>
            <w:r w:rsidRPr="006E5C60">
              <w:rPr>
                <w:rFonts w:ascii="Times New Roman" w:hAnsi="Times New Roman" w:cs="Times New Roman"/>
                <w:b/>
                <w:sz w:val="24"/>
                <w:szCs w:val="24"/>
              </w:rPr>
              <w:t>Исторический вид наблюдения:</w:t>
            </w:r>
            <w:r w:rsidRPr="006E5C60">
              <w:rPr>
                <w:rFonts w:ascii="Times New Roman" w:hAnsi="Times New Roman" w:cs="Times New Roman"/>
                <w:sz w:val="24"/>
                <w:szCs w:val="24"/>
              </w:rPr>
              <w:t xml:space="preserve"> этапы исследование территории </w:t>
            </w:r>
            <w:r w:rsidRPr="006E5C60">
              <w:rPr>
                <w:rFonts w:ascii="Times New Roman" w:hAnsi="Times New Roman" w:cs="Times New Roman"/>
                <w:sz w:val="24"/>
                <w:szCs w:val="24"/>
              </w:rPr>
              <w:lastRenderedPageBreak/>
              <w:t>Кыргызской Республики; первые сведения о кыргызах в древних исследованиях. Географические открытия и путешествия. Исторические</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первоисточники по исследованию территории Кыргызской Республики. Материалы географических исследований  и в современных исследованиях. Геоинформацион-ые системы.  Географические открытия и путешествия.</w:t>
            </w:r>
          </w:p>
        </w:tc>
        <w:tc>
          <w:tcPr>
            <w:tcW w:w="2693"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lastRenderedPageBreak/>
              <w:t>Виды наблюдения:</w:t>
            </w:r>
            <w:r w:rsidRPr="006E5C60">
              <w:rPr>
                <w:rFonts w:ascii="Times New Roman" w:hAnsi="Times New Roman" w:cs="Times New Roman"/>
                <w:sz w:val="24"/>
                <w:szCs w:val="24"/>
              </w:rPr>
              <w:t xml:space="preserve"> Статический. Картографический.</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Описательный.</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Сравнительно-географический.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Аэрокосмические</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Геоинформационное прогнозирование. Геоэкологический мониторинг.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Моделирование.</w:t>
            </w:r>
          </w:p>
        </w:tc>
      </w:tr>
      <w:tr w:rsidR="0074560C" w:rsidRPr="006E5C60" w:rsidTr="00EA1F20">
        <w:tc>
          <w:tcPr>
            <w:tcW w:w="1713"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lastRenderedPageBreak/>
              <w:t>Природа Земли.</w:t>
            </w:r>
          </w:p>
        </w:tc>
        <w:tc>
          <w:tcPr>
            <w:tcW w:w="1984"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Географическая оболочка и ее компоненты:</w:t>
            </w:r>
            <w:r w:rsidRPr="006E5C60">
              <w:rPr>
                <w:rFonts w:ascii="Times New Roman" w:hAnsi="Times New Roman" w:cs="Times New Roman"/>
                <w:sz w:val="24"/>
                <w:szCs w:val="24"/>
              </w:rPr>
              <w:t xml:space="preserve">  атмосферы, гидросферы, литосферы и биосферы. </w:t>
            </w:r>
            <w:r w:rsidRPr="006E5C60">
              <w:rPr>
                <w:rFonts w:ascii="Times New Roman" w:hAnsi="Times New Roman" w:cs="Times New Roman"/>
                <w:b/>
                <w:sz w:val="24"/>
                <w:szCs w:val="24"/>
              </w:rPr>
              <w:t>Закономерности компонентов географической оболочки:</w:t>
            </w:r>
            <w:r w:rsidRPr="006E5C60">
              <w:rPr>
                <w:rFonts w:ascii="Times New Roman" w:hAnsi="Times New Roman" w:cs="Times New Roman"/>
                <w:sz w:val="24"/>
                <w:szCs w:val="24"/>
              </w:rPr>
              <w:t xml:space="preserve"> целостность географической оболочки, круговорот веществ, ритмичность процессов и явлений, географические зональности.</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Мировой океан:</w:t>
            </w:r>
            <w:r w:rsidRPr="006E5C60">
              <w:rPr>
                <w:rFonts w:ascii="Times New Roman" w:hAnsi="Times New Roman" w:cs="Times New Roman"/>
                <w:sz w:val="24"/>
                <w:szCs w:val="24"/>
              </w:rPr>
              <w:t xml:space="preserve"> Круговорот </w:t>
            </w:r>
            <w:r w:rsidRPr="006E5C60">
              <w:rPr>
                <w:rFonts w:ascii="Times New Roman" w:hAnsi="Times New Roman" w:cs="Times New Roman"/>
                <w:sz w:val="24"/>
                <w:szCs w:val="24"/>
              </w:rPr>
              <w:lastRenderedPageBreak/>
              <w:t>воды. Взаимодействие Мирового океана с атмосферой, литосферой и материковым стоком. Водная масса и циркуляция водных масс.</w:t>
            </w: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Воздушные массы.   Движение Земли вокруг солнца и его следствия. Атмосферные осадки.</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Климат и погода.  Круговорот воды в природе. Образование почв. Загрязнение атмосферы, воды, почвы, Мирового океана.</w:t>
            </w:r>
          </w:p>
        </w:tc>
        <w:tc>
          <w:tcPr>
            <w:tcW w:w="1985"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lastRenderedPageBreak/>
              <w:t>Ландшафты.</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Географическая зональность природы материков. Взаимовлияние океана и природы материков. Формирование климата Земли.</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Материки и океаны. Рельеф материков и океанов.Воды суши.Части гео-графической обо-лочки (природные комплексы) на суше. Природные комплексы в Мировом </w:t>
            </w:r>
            <w:r w:rsidRPr="006E5C60">
              <w:rPr>
                <w:rFonts w:ascii="Times New Roman" w:hAnsi="Times New Roman" w:cs="Times New Roman"/>
                <w:sz w:val="24"/>
                <w:szCs w:val="24"/>
              </w:rPr>
              <w:lastRenderedPageBreak/>
              <w:t>океане.</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Особо охраняя-емые природные территории. Дви-жение воздуха. Земли. Изменение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климата. Азональ-ность природы Земли. Глобаль-ные изменения геосистем. Влия-ние природы на формирование духовной и материальной культуры насе-ления материка.  Адаптация чело-века к окружа-ющей природной среде: различия в одежде в связи климатическими особенностями материков. Влия-ние окружающей природы на формирование обычаев, обрядов, норм поведения населения матери-ков. </w:t>
            </w:r>
          </w:p>
        </w:tc>
        <w:tc>
          <w:tcPr>
            <w:tcW w:w="2126"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sz w:val="24"/>
                <w:szCs w:val="24"/>
              </w:rPr>
              <w:lastRenderedPageBreak/>
              <w:t xml:space="preserve"> Образование рельефа природы Кыргызской республики. Атмосферные осадки. Давление атмосферы. Вертикальная поясность. Образование ландшафтов. Антропогенные изменение ландшафтов. </w:t>
            </w:r>
            <w:r w:rsidRPr="006E5C60">
              <w:rPr>
                <w:rFonts w:ascii="Times New Roman" w:hAnsi="Times New Roman" w:cs="Times New Roman"/>
                <w:b/>
                <w:sz w:val="24"/>
                <w:szCs w:val="24"/>
              </w:rPr>
              <w:t>История  исследования территории Кыргызстана:</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Первые сведения о кыргызской земле. География эпоса «Манас». Этапы географических </w:t>
            </w:r>
            <w:r w:rsidRPr="006E5C60">
              <w:rPr>
                <w:rFonts w:ascii="Times New Roman" w:hAnsi="Times New Roman" w:cs="Times New Roman"/>
                <w:sz w:val="24"/>
                <w:szCs w:val="24"/>
              </w:rPr>
              <w:lastRenderedPageBreak/>
              <w:t>исследований Кыргызской Республики.</w:t>
            </w:r>
          </w:p>
          <w:p w:rsidR="0074560C" w:rsidRPr="006E5C60" w:rsidRDefault="0074560C" w:rsidP="006E5C60">
            <w:pPr>
              <w:spacing w:after="0" w:line="240" w:lineRule="auto"/>
              <w:jc w:val="both"/>
              <w:rPr>
                <w:rFonts w:ascii="Times New Roman" w:hAnsi="Times New Roman" w:cs="Times New Roman"/>
                <w:sz w:val="24"/>
                <w:szCs w:val="24"/>
              </w:rPr>
            </w:pPr>
          </w:p>
        </w:tc>
        <w:tc>
          <w:tcPr>
            <w:tcW w:w="2693"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lastRenderedPageBreak/>
              <w:t xml:space="preserve"> Влияние природных ресурсов на расселения населения, экономики, культуры, туризма. Влияние окружающей природы на формирование обычаев, обрядов, норм поведения: обычаи кыргызского народа по сохранению животного мира, пастбищных угодий, источников воды, колодцев и др. Адаптация человека к окружающей природной среде: юрта и его особенности строения. Влияние природно-климатических условий республики на характер питания человека.  Защита населения от </w:t>
            </w:r>
            <w:r w:rsidRPr="006E5C60">
              <w:rPr>
                <w:rFonts w:ascii="Times New Roman" w:hAnsi="Times New Roman" w:cs="Times New Roman"/>
                <w:sz w:val="24"/>
                <w:szCs w:val="24"/>
              </w:rPr>
              <w:lastRenderedPageBreak/>
              <w:t>опасных природных явлениях. Правила поведения в экстремальных условиях.</w:t>
            </w:r>
          </w:p>
        </w:tc>
      </w:tr>
      <w:tr w:rsidR="0074560C" w:rsidRPr="006E5C60" w:rsidTr="00EA1F20">
        <w:tc>
          <w:tcPr>
            <w:tcW w:w="1713"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lastRenderedPageBreak/>
              <w:t>Природные ресурсы.</w:t>
            </w:r>
          </w:p>
        </w:tc>
        <w:tc>
          <w:tcPr>
            <w:tcW w:w="1984"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Горные породы. Полезные иско-паемые. Геоло-гический кругово  рот веществ. Образование оса-дочных, магмати-ческих, метамор-фических пород.</w:t>
            </w:r>
          </w:p>
        </w:tc>
        <w:tc>
          <w:tcPr>
            <w:tcW w:w="1985"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Природные ресур-сы материков и океанов: </w:t>
            </w:r>
            <w:r w:rsidRPr="006E5C60">
              <w:rPr>
                <w:rFonts w:ascii="Times New Roman" w:hAnsi="Times New Roman" w:cs="Times New Roman"/>
                <w:color w:val="000000"/>
                <w:sz w:val="24"/>
                <w:szCs w:val="24"/>
              </w:rPr>
              <w:t>к</w:t>
            </w:r>
            <w:r w:rsidRPr="006E5C60">
              <w:rPr>
                <w:rFonts w:ascii="Times New Roman" w:hAnsi="Times New Roman" w:cs="Times New Roman"/>
                <w:color w:val="000000"/>
                <w:sz w:val="24"/>
                <w:szCs w:val="24"/>
                <w:lang w:val="ro-RO"/>
              </w:rPr>
              <w:t>лима</w:t>
            </w:r>
            <w:r w:rsidRPr="006E5C60">
              <w:rPr>
                <w:rFonts w:ascii="Times New Roman" w:hAnsi="Times New Roman" w:cs="Times New Roman"/>
                <w:color w:val="000000"/>
                <w:sz w:val="24"/>
                <w:szCs w:val="24"/>
              </w:rPr>
              <w:t>-</w:t>
            </w:r>
            <w:r w:rsidRPr="006E5C60">
              <w:rPr>
                <w:rFonts w:ascii="Times New Roman" w:hAnsi="Times New Roman" w:cs="Times New Roman"/>
                <w:color w:val="000000"/>
                <w:sz w:val="24"/>
                <w:szCs w:val="24"/>
                <w:lang w:val="ro-RO"/>
              </w:rPr>
              <w:t>тически</w:t>
            </w:r>
            <w:r w:rsidRPr="006E5C60">
              <w:rPr>
                <w:rFonts w:ascii="Times New Roman" w:hAnsi="Times New Roman" w:cs="Times New Roman"/>
                <w:color w:val="000000"/>
                <w:sz w:val="24"/>
                <w:szCs w:val="24"/>
              </w:rPr>
              <w:t>е, водные, минеральные,  растительные, животные, почвенные ресурсы</w:t>
            </w:r>
          </w:p>
        </w:tc>
        <w:tc>
          <w:tcPr>
            <w:tcW w:w="2126"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Природные ресурсы Кыргызской Республики: климатические, водные, минеральные, </w:t>
            </w:r>
            <w:r w:rsidRPr="006E5C60">
              <w:rPr>
                <w:rFonts w:ascii="Times New Roman" w:hAnsi="Times New Roman" w:cs="Times New Roman"/>
                <w:color w:val="000000"/>
                <w:sz w:val="24"/>
                <w:szCs w:val="24"/>
              </w:rPr>
              <w:t>растительные, животные, почвенные ресурсы.</w:t>
            </w:r>
          </w:p>
        </w:tc>
        <w:tc>
          <w:tcPr>
            <w:tcW w:w="2693"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Природные ресурсы- как база развития экономики республики. Месторождения и бассейны полезных ископаемых. </w:t>
            </w:r>
          </w:p>
        </w:tc>
      </w:tr>
      <w:tr w:rsidR="0074560C" w:rsidRPr="006E5C60" w:rsidTr="00EA1F20">
        <w:tc>
          <w:tcPr>
            <w:tcW w:w="1713"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Эколого-эко-</w:t>
            </w:r>
            <w:r w:rsidRPr="006E5C60">
              <w:rPr>
                <w:rFonts w:ascii="Times New Roman" w:hAnsi="Times New Roman" w:cs="Times New Roman"/>
                <w:b/>
                <w:sz w:val="24"/>
                <w:szCs w:val="24"/>
              </w:rPr>
              <w:lastRenderedPageBreak/>
              <w:t>номическое,  и социальное развитие современного мира.</w:t>
            </w:r>
          </w:p>
        </w:tc>
        <w:tc>
          <w:tcPr>
            <w:tcW w:w="1984"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sz w:val="24"/>
                <w:szCs w:val="24"/>
              </w:rPr>
              <w:lastRenderedPageBreak/>
              <w:t xml:space="preserve">Изменение </w:t>
            </w:r>
            <w:r w:rsidRPr="006E5C60">
              <w:rPr>
                <w:rFonts w:ascii="Times New Roman" w:hAnsi="Times New Roman" w:cs="Times New Roman"/>
                <w:sz w:val="24"/>
                <w:szCs w:val="24"/>
              </w:rPr>
              <w:lastRenderedPageBreak/>
              <w:t>климата Земли. Стабильный климат и неустойчивый климат. Природные катастрофы, снижение рисков стихийных бедствий и основы поведения в условиях чрезвычайных ситуаций.  Изменение гор и равнин в результате действия внутренних и внешних процессов. Районы землетрясений, лавин, сель, оползней. Опасные природные явления: засуха, суховеи, ураганы, заморозки, гололед.</w:t>
            </w:r>
          </w:p>
        </w:tc>
        <w:tc>
          <w:tcPr>
            <w:tcW w:w="1985"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lastRenderedPageBreak/>
              <w:t xml:space="preserve">Изменение </w:t>
            </w:r>
            <w:r w:rsidRPr="006E5C60">
              <w:rPr>
                <w:rFonts w:ascii="Times New Roman" w:hAnsi="Times New Roman" w:cs="Times New Roman"/>
                <w:sz w:val="24"/>
                <w:szCs w:val="24"/>
              </w:rPr>
              <w:lastRenderedPageBreak/>
              <w:t>климата Земли в прошлом, в последние 500 и 60 миллионы лет. Ледниковые периоды и изменение климата. Главная климатическая особенность последних десятилетий. Влияние изменения климата на здоровье, питание и условия жизни человека.</w:t>
            </w:r>
          </w:p>
        </w:tc>
        <w:tc>
          <w:tcPr>
            <w:tcW w:w="2126"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lastRenderedPageBreak/>
              <w:t xml:space="preserve">Сохранение и </w:t>
            </w:r>
            <w:r w:rsidRPr="006E5C60">
              <w:rPr>
                <w:rFonts w:ascii="Times New Roman" w:hAnsi="Times New Roman" w:cs="Times New Roman"/>
                <w:sz w:val="24"/>
                <w:szCs w:val="24"/>
              </w:rPr>
              <w:lastRenderedPageBreak/>
              <w:t xml:space="preserve">рациональное использование горных экосистем и биоразнообразия Кыргызстана. Сохранение лесов и пастбищ. Понятие «Устойчивое развитие». Устойчивое развитие природы Кыргызской Республики. Устойчивое управление водными ресурсами. Проблема ледников.. Проблемы опустынивания.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Проблемы ледников и водных ресурсов Кыргызстана. Изменения климата Земли и климат республики. Парниковый эффект.  Рост температуры в мире и в Кыргызстане.  Проблема роста гидрометеорлогических явлений. </w:t>
            </w:r>
          </w:p>
        </w:tc>
        <w:tc>
          <w:tcPr>
            <w:tcW w:w="2693"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lastRenderedPageBreak/>
              <w:t xml:space="preserve">Влияние изменение </w:t>
            </w:r>
            <w:r w:rsidRPr="006E5C60">
              <w:rPr>
                <w:rFonts w:ascii="Times New Roman" w:hAnsi="Times New Roman" w:cs="Times New Roman"/>
                <w:sz w:val="24"/>
                <w:szCs w:val="24"/>
              </w:rPr>
              <w:lastRenderedPageBreak/>
              <w:t>климата на экономику. Устойчивое использование минеральных ресурсов и предотвращение негативных экологических последствий развития горнодобывающей отрасли. Проблема радиоактивного загрязнения. Энергетическая безопасность. Экологическая безопасность и здоровье человека. Качество воды. Водопользование в республике. Пищевая безопасность. Генетически-модифицированные продукты. Неустойчивое производство и потребление. Отходы. Пути развития «зеленой» экономики.   Прогнозы и последствия изменения климата. Смягчение последствий изменения климата. Природные катастрофы, снижение рисков и стихийных бедствий. Основы поведения в условиях чрезвычайных ситуациях. Районы землетрясений на территории страны. . Загрязнение атмосферы. Истощение и разрушение озонового слоя. Загрязнение водных ресурсов ипочвенного покрова.</w:t>
            </w:r>
          </w:p>
          <w:p w:rsidR="0074560C" w:rsidRPr="006E5C60" w:rsidRDefault="0074560C" w:rsidP="006E5C60">
            <w:pPr>
              <w:spacing w:after="0" w:line="240" w:lineRule="auto"/>
              <w:jc w:val="both"/>
              <w:rPr>
                <w:rFonts w:ascii="Times New Roman" w:hAnsi="Times New Roman" w:cs="Times New Roman"/>
                <w:sz w:val="24"/>
                <w:szCs w:val="24"/>
              </w:rPr>
            </w:pPr>
          </w:p>
        </w:tc>
      </w:tr>
    </w:tbl>
    <w:p w:rsidR="0074560C" w:rsidRPr="006E5C60" w:rsidRDefault="0074560C" w:rsidP="006E5C60">
      <w:pPr>
        <w:shd w:val="clear" w:color="auto" w:fill="FFFFFF"/>
        <w:spacing w:after="0" w:line="240" w:lineRule="auto"/>
        <w:jc w:val="both"/>
        <w:rPr>
          <w:rFonts w:ascii="Times New Roman" w:hAnsi="Times New Roman" w:cs="Times New Roman"/>
          <w:b/>
          <w:color w:val="000000"/>
          <w:spacing w:val="-1"/>
          <w:sz w:val="24"/>
          <w:szCs w:val="24"/>
        </w:rPr>
      </w:pPr>
      <w:r w:rsidRPr="006E5C60">
        <w:rPr>
          <w:rFonts w:ascii="Times New Roman" w:hAnsi="Times New Roman" w:cs="Times New Roman"/>
          <w:b/>
          <w:color w:val="000000"/>
          <w:spacing w:val="-1"/>
          <w:sz w:val="24"/>
          <w:szCs w:val="24"/>
        </w:rPr>
        <w:lastRenderedPageBreak/>
        <w:t xml:space="preserve">2.6. Межпредметные связи. </w:t>
      </w:r>
    </w:p>
    <w:p w:rsidR="0074560C" w:rsidRPr="006E5C60" w:rsidRDefault="0074560C" w:rsidP="006E5C60">
      <w:pPr>
        <w:shd w:val="clear" w:color="auto" w:fill="FFFFFF"/>
        <w:spacing w:after="0" w:line="240" w:lineRule="auto"/>
        <w:jc w:val="both"/>
        <w:rPr>
          <w:rFonts w:ascii="Times New Roman" w:hAnsi="Times New Roman" w:cs="Times New Roman"/>
          <w:color w:val="000000"/>
          <w:spacing w:val="-1"/>
          <w:sz w:val="24"/>
          <w:szCs w:val="24"/>
        </w:rPr>
      </w:pPr>
      <w:r w:rsidRPr="006E5C60">
        <w:rPr>
          <w:rFonts w:ascii="Times New Roman" w:hAnsi="Times New Roman" w:cs="Times New Roman"/>
          <w:b/>
          <w:sz w:val="24"/>
          <w:szCs w:val="24"/>
        </w:rPr>
        <w:t xml:space="preserve">Межпредметные связи – </w:t>
      </w:r>
      <w:r w:rsidRPr="006E5C60">
        <w:rPr>
          <w:rFonts w:ascii="Times New Roman" w:hAnsi="Times New Roman" w:cs="Times New Roman"/>
          <w:sz w:val="24"/>
          <w:szCs w:val="24"/>
        </w:rPr>
        <w:t xml:space="preserve">это дидактические условия совершенствования всего процесса обучения и всех его функций. </w:t>
      </w:r>
      <w:r w:rsidRPr="006E5C60">
        <w:rPr>
          <w:rFonts w:ascii="Times New Roman" w:hAnsi="Times New Roman" w:cs="Times New Roman"/>
          <w:color w:val="000000"/>
          <w:spacing w:val="-1"/>
          <w:sz w:val="24"/>
          <w:szCs w:val="24"/>
        </w:rPr>
        <w:t xml:space="preserve">При системно-структурном и содержательно-деятельном  подходе к реализации </w:t>
      </w:r>
      <w:r w:rsidRPr="006E5C60">
        <w:rPr>
          <w:rFonts w:ascii="Times New Roman" w:hAnsi="Times New Roman" w:cs="Times New Roman"/>
          <w:sz w:val="24"/>
          <w:szCs w:val="24"/>
        </w:rPr>
        <w:t>межпредметных связей более строго координируются материалы смежных учебных дисциплин; повышаются научный и прикладной уровни усвоения материалов; укрупняются дидактические единицы знаний; у учащихся формируются прочные и системные знания, обобщенные учебные умения и навыки, что в свою очередь влияют на формирование ключевых и предметных компетентностей школьников</w:t>
      </w:r>
      <w:r w:rsidRPr="006E5C60">
        <w:rPr>
          <w:rFonts w:ascii="Times New Roman" w:hAnsi="Times New Roman" w:cs="Times New Roman"/>
          <w:color w:val="000000"/>
          <w:spacing w:val="-1"/>
          <w:sz w:val="24"/>
          <w:szCs w:val="24"/>
        </w:rPr>
        <w:t>.</w:t>
      </w:r>
    </w:p>
    <w:p w:rsidR="0074560C" w:rsidRPr="006E5C60" w:rsidRDefault="0074560C" w:rsidP="006E5C60">
      <w:pPr>
        <w:shd w:val="clear" w:color="auto" w:fill="FFFFFF"/>
        <w:spacing w:after="0" w:line="240" w:lineRule="auto"/>
        <w:jc w:val="right"/>
        <w:rPr>
          <w:rFonts w:ascii="Times New Roman" w:hAnsi="Times New Roman" w:cs="Times New Roman"/>
          <w:b/>
          <w:color w:val="000000"/>
          <w:spacing w:val="-1"/>
          <w:sz w:val="24"/>
          <w:szCs w:val="24"/>
        </w:rPr>
      </w:pPr>
      <w:r w:rsidRPr="006E5C60">
        <w:rPr>
          <w:rFonts w:ascii="Times New Roman" w:hAnsi="Times New Roman" w:cs="Times New Roman"/>
          <w:b/>
          <w:color w:val="000000"/>
          <w:spacing w:val="-1"/>
          <w:sz w:val="24"/>
          <w:szCs w:val="24"/>
        </w:rPr>
        <w:t>Таблица 3.</w:t>
      </w:r>
    </w:p>
    <w:p w:rsidR="0074560C" w:rsidRPr="006E5C60" w:rsidRDefault="0074560C" w:rsidP="006E5C60">
      <w:pPr>
        <w:shd w:val="clear" w:color="auto" w:fill="FFFFFF"/>
        <w:spacing w:after="0" w:line="240" w:lineRule="auto"/>
        <w:jc w:val="center"/>
        <w:rPr>
          <w:rFonts w:ascii="Times New Roman" w:hAnsi="Times New Roman" w:cs="Times New Roman"/>
          <w:b/>
          <w:sz w:val="24"/>
          <w:szCs w:val="24"/>
        </w:rPr>
      </w:pPr>
      <w:r w:rsidRPr="006E5C60">
        <w:rPr>
          <w:rFonts w:ascii="Times New Roman" w:hAnsi="Times New Roman" w:cs="Times New Roman"/>
          <w:b/>
          <w:color w:val="000000"/>
          <w:spacing w:val="-1"/>
          <w:sz w:val="24"/>
          <w:szCs w:val="24"/>
        </w:rPr>
        <w:t xml:space="preserve">Классификация </w:t>
      </w:r>
      <w:r w:rsidRPr="006E5C60">
        <w:rPr>
          <w:rFonts w:ascii="Times New Roman" w:hAnsi="Times New Roman" w:cs="Times New Roman"/>
          <w:b/>
          <w:sz w:val="24"/>
          <w:szCs w:val="24"/>
        </w:rPr>
        <w:t>межпредметных связей</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095"/>
      </w:tblGrid>
      <w:tr w:rsidR="0074560C" w:rsidRPr="006E5C60" w:rsidTr="00EA1F20">
        <w:tc>
          <w:tcPr>
            <w:tcW w:w="3828" w:type="dxa"/>
          </w:tcPr>
          <w:p w:rsidR="0074560C" w:rsidRPr="006E5C60" w:rsidRDefault="0074560C" w:rsidP="006E5C60">
            <w:pPr>
              <w:spacing w:after="0" w:line="240" w:lineRule="auto"/>
              <w:jc w:val="center"/>
              <w:rPr>
                <w:rFonts w:ascii="Times New Roman" w:hAnsi="Times New Roman" w:cs="Times New Roman"/>
                <w:b/>
                <w:color w:val="000000"/>
                <w:spacing w:val="-1"/>
                <w:sz w:val="24"/>
                <w:szCs w:val="24"/>
              </w:rPr>
            </w:pPr>
            <w:r w:rsidRPr="006E5C60">
              <w:rPr>
                <w:rFonts w:ascii="Times New Roman" w:hAnsi="Times New Roman" w:cs="Times New Roman"/>
                <w:b/>
                <w:color w:val="000000"/>
                <w:spacing w:val="-1"/>
                <w:sz w:val="24"/>
                <w:szCs w:val="24"/>
              </w:rPr>
              <w:t>Основание классификации</w:t>
            </w:r>
          </w:p>
        </w:tc>
        <w:tc>
          <w:tcPr>
            <w:tcW w:w="6095" w:type="dxa"/>
          </w:tcPr>
          <w:p w:rsidR="0074560C" w:rsidRPr="006E5C60" w:rsidRDefault="0074560C" w:rsidP="006E5C60">
            <w:pPr>
              <w:spacing w:after="0" w:line="240" w:lineRule="auto"/>
              <w:jc w:val="center"/>
              <w:rPr>
                <w:rFonts w:ascii="Times New Roman" w:hAnsi="Times New Roman" w:cs="Times New Roman"/>
                <w:b/>
                <w:color w:val="000000"/>
                <w:spacing w:val="-1"/>
                <w:sz w:val="24"/>
                <w:szCs w:val="24"/>
              </w:rPr>
            </w:pPr>
            <w:r w:rsidRPr="006E5C60">
              <w:rPr>
                <w:rFonts w:ascii="Times New Roman" w:hAnsi="Times New Roman" w:cs="Times New Roman"/>
                <w:b/>
                <w:color w:val="000000"/>
                <w:spacing w:val="-1"/>
                <w:sz w:val="24"/>
                <w:szCs w:val="24"/>
              </w:rPr>
              <w:t>Виды связей</w:t>
            </w:r>
          </w:p>
        </w:tc>
      </w:tr>
      <w:tr w:rsidR="0074560C" w:rsidRPr="006E5C60" w:rsidTr="00EA1F20">
        <w:tc>
          <w:tcPr>
            <w:tcW w:w="3828" w:type="dxa"/>
          </w:tcPr>
          <w:p w:rsidR="0074560C" w:rsidRPr="006E5C60" w:rsidRDefault="0074560C" w:rsidP="006E5C60">
            <w:pPr>
              <w:spacing w:after="0" w:line="240" w:lineRule="auto"/>
              <w:jc w:val="center"/>
              <w:rPr>
                <w:rFonts w:ascii="Times New Roman" w:hAnsi="Times New Roman" w:cs="Times New Roman"/>
                <w:color w:val="000000"/>
                <w:spacing w:val="-1"/>
                <w:sz w:val="24"/>
                <w:szCs w:val="24"/>
              </w:rPr>
            </w:pPr>
            <w:r w:rsidRPr="006E5C60">
              <w:rPr>
                <w:rFonts w:ascii="Times New Roman" w:hAnsi="Times New Roman" w:cs="Times New Roman"/>
                <w:color w:val="000000"/>
                <w:spacing w:val="-1"/>
                <w:sz w:val="24"/>
                <w:szCs w:val="24"/>
              </w:rPr>
              <w:t>Время изучения учебного материала</w:t>
            </w:r>
          </w:p>
        </w:tc>
        <w:tc>
          <w:tcPr>
            <w:tcW w:w="6095" w:type="dxa"/>
          </w:tcPr>
          <w:p w:rsidR="0074560C" w:rsidRPr="006E5C60" w:rsidRDefault="0074560C" w:rsidP="006E5C60">
            <w:pPr>
              <w:spacing w:after="0" w:line="240" w:lineRule="auto"/>
              <w:rPr>
                <w:rFonts w:ascii="Times New Roman" w:hAnsi="Times New Roman" w:cs="Times New Roman"/>
                <w:color w:val="000000"/>
                <w:spacing w:val="-1"/>
                <w:sz w:val="24"/>
                <w:szCs w:val="24"/>
              </w:rPr>
            </w:pPr>
            <w:r w:rsidRPr="006E5C60">
              <w:rPr>
                <w:rFonts w:ascii="Times New Roman" w:hAnsi="Times New Roman" w:cs="Times New Roman"/>
                <w:color w:val="000000"/>
                <w:spacing w:val="-1"/>
                <w:sz w:val="24"/>
                <w:szCs w:val="24"/>
              </w:rPr>
              <w:t>Предшествующие;</w:t>
            </w:r>
          </w:p>
          <w:p w:rsidR="0074560C" w:rsidRPr="006E5C60" w:rsidRDefault="0074560C" w:rsidP="006E5C60">
            <w:pPr>
              <w:spacing w:after="0" w:line="240" w:lineRule="auto"/>
              <w:rPr>
                <w:rFonts w:ascii="Times New Roman" w:hAnsi="Times New Roman" w:cs="Times New Roman"/>
                <w:color w:val="000000"/>
                <w:spacing w:val="-1"/>
                <w:sz w:val="24"/>
                <w:szCs w:val="24"/>
              </w:rPr>
            </w:pPr>
            <w:r w:rsidRPr="006E5C60">
              <w:rPr>
                <w:rFonts w:ascii="Times New Roman" w:hAnsi="Times New Roman" w:cs="Times New Roman"/>
                <w:color w:val="000000"/>
                <w:spacing w:val="-1"/>
                <w:sz w:val="24"/>
                <w:szCs w:val="24"/>
              </w:rPr>
              <w:t>Сопутствующие;</w:t>
            </w:r>
          </w:p>
          <w:p w:rsidR="0074560C" w:rsidRPr="006E5C60" w:rsidRDefault="0074560C" w:rsidP="006E5C60">
            <w:pPr>
              <w:spacing w:after="0" w:line="240" w:lineRule="auto"/>
              <w:rPr>
                <w:rFonts w:ascii="Times New Roman" w:hAnsi="Times New Roman" w:cs="Times New Roman"/>
                <w:color w:val="000000"/>
                <w:spacing w:val="-1"/>
                <w:sz w:val="24"/>
                <w:szCs w:val="24"/>
              </w:rPr>
            </w:pPr>
            <w:r w:rsidRPr="006E5C60">
              <w:rPr>
                <w:rFonts w:ascii="Times New Roman" w:hAnsi="Times New Roman" w:cs="Times New Roman"/>
                <w:color w:val="000000"/>
                <w:spacing w:val="-1"/>
                <w:sz w:val="24"/>
                <w:szCs w:val="24"/>
              </w:rPr>
              <w:t>Последующие (перспективные)</w:t>
            </w:r>
          </w:p>
        </w:tc>
      </w:tr>
      <w:tr w:rsidR="0074560C" w:rsidRPr="006E5C60" w:rsidTr="00EA1F20">
        <w:tc>
          <w:tcPr>
            <w:tcW w:w="3828" w:type="dxa"/>
          </w:tcPr>
          <w:p w:rsidR="0074560C" w:rsidRPr="006E5C60" w:rsidRDefault="0074560C" w:rsidP="006E5C60">
            <w:pPr>
              <w:spacing w:after="0" w:line="240" w:lineRule="auto"/>
              <w:rPr>
                <w:rFonts w:ascii="Times New Roman" w:hAnsi="Times New Roman" w:cs="Times New Roman"/>
                <w:color w:val="000000"/>
                <w:spacing w:val="-1"/>
                <w:sz w:val="24"/>
                <w:szCs w:val="24"/>
              </w:rPr>
            </w:pPr>
            <w:r w:rsidRPr="006E5C60">
              <w:rPr>
                <w:rFonts w:ascii="Times New Roman" w:hAnsi="Times New Roman" w:cs="Times New Roman"/>
                <w:color w:val="000000"/>
                <w:spacing w:val="-1"/>
                <w:sz w:val="24"/>
                <w:szCs w:val="24"/>
              </w:rPr>
              <w:t>Структура учебного материала</w:t>
            </w:r>
          </w:p>
        </w:tc>
        <w:tc>
          <w:tcPr>
            <w:tcW w:w="6095" w:type="dxa"/>
          </w:tcPr>
          <w:p w:rsidR="0074560C" w:rsidRPr="006E5C60" w:rsidRDefault="0074560C" w:rsidP="006E5C60">
            <w:pPr>
              <w:spacing w:after="0" w:line="240" w:lineRule="auto"/>
              <w:rPr>
                <w:rFonts w:ascii="Times New Roman" w:hAnsi="Times New Roman" w:cs="Times New Roman"/>
                <w:color w:val="000000"/>
                <w:spacing w:val="-1"/>
                <w:sz w:val="24"/>
                <w:szCs w:val="24"/>
              </w:rPr>
            </w:pPr>
            <w:r w:rsidRPr="006E5C60">
              <w:rPr>
                <w:rFonts w:ascii="Times New Roman" w:hAnsi="Times New Roman" w:cs="Times New Roman"/>
                <w:color w:val="000000"/>
                <w:spacing w:val="-1"/>
                <w:sz w:val="24"/>
                <w:szCs w:val="24"/>
              </w:rPr>
              <w:t>На уровне фактов;</w:t>
            </w:r>
          </w:p>
          <w:p w:rsidR="0074560C" w:rsidRPr="006E5C60" w:rsidRDefault="0074560C" w:rsidP="006E5C60">
            <w:pPr>
              <w:spacing w:after="0" w:line="240" w:lineRule="auto"/>
              <w:rPr>
                <w:rFonts w:ascii="Times New Roman" w:hAnsi="Times New Roman" w:cs="Times New Roman"/>
                <w:color w:val="000000"/>
                <w:spacing w:val="-1"/>
                <w:sz w:val="24"/>
                <w:szCs w:val="24"/>
              </w:rPr>
            </w:pPr>
            <w:r w:rsidRPr="006E5C60">
              <w:rPr>
                <w:rFonts w:ascii="Times New Roman" w:hAnsi="Times New Roman" w:cs="Times New Roman"/>
                <w:color w:val="000000"/>
                <w:spacing w:val="-1"/>
                <w:sz w:val="24"/>
                <w:szCs w:val="24"/>
              </w:rPr>
              <w:t>На уровне понятий;</w:t>
            </w:r>
          </w:p>
          <w:p w:rsidR="0074560C" w:rsidRPr="006E5C60" w:rsidRDefault="0074560C" w:rsidP="006E5C60">
            <w:pPr>
              <w:spacing w:after="0" w:line="240" w:lineRule="auto"/>
              <w:rPr>
                <w:rFonts w:ascii="Times New Roman" w:hAnsi="Times New Roman" w:cs="Times New Roman"/>
                <w:color w:val="000000"/>
                <w:spacing w:val="-1"/>
                <w:sz w:val="24"/>
                <w:szCs w:val="24"/>
              </w:rPr>
            </w:pPr>
            <w:r w:rsidRPr="006E5C60">
              <w:rPr>
                <w:rFonts w:ascii="Times New Roman" w:hAnsi="Times New Roman" w:cs="Times New Roman"/>
                <w:color w:val="000000"/>
                <w:spacing w:val="-1"/>
                <w:sz w:val="24"/>
                <w:szCs w:val="24"/>
              </w:rPr>
              <w:t>На уровне законов;</w:t>
            </w:r>
          </w:p>
          <w:p w:rsidR="0074560C" w:rsidRPr="006E5C60" w:rsidRDefault="0074560C" w:rsidP="006E5C60">
            <w:pPr>
              <w:spacing w:after="0" w:line="240" w:lineRule="auto"/>
              <w:rPr>
                <w:rFonts w:ascii="Times New Roman" w:hAnsi="Times New Roman" w:cs="Times New Roman"/>
                <w:color w:val="000000"/>
                <w:spacing w:val="-1"/>
                <w:sz w:val="24"/>
                <w:szCs w:val="24"/>
              </w:rPr>
            </w:pPr>
            <w:r w:rsidRPr="006E5C60">
              <w:rPr>
                <w:rFonts w:ascii="Times New Roman" w:hAnsi="Times New Roman" w:cs="Times New Roman"/>
                <w:color w:val="000000"/>
                <w:spacing w:val="-1"/>
                <w:sz w:val="24"/>
                <w:szCs w:val="24"/>
              </w:rPr>
              <w:t>На уровне теорий;</w:t>
            </w:r>
          </w:p>
          <w:p w:rsidR="0074560C" w:rsidRPr="006E5C60" w:rsidRDefault="0074560C" w:rsidP="006E5C60">
            <w:pPr>
              <w:spacing w:after="0" w:line="240" w:lineRule="auto"/>
              <w:rPr>
                <w:rFonts w:ascii="Times New Roman" w:hAnsi="Times New Roman" w:cs="Times New Roman"/>
                <w:color w:val="000000"/>
                <w:spacing w:val="-1"/>
                <w:sz w:val="24"/>
                <w:szCs w:val="24"/>
              </w:rPr>
            </w:pPr>
            <w:r w:rsidRPr="006E5C60">
              <w:rPr>
                <w:rFonts w:ascii="Times New Roman" w:hAnsi="Times New Roman" w:cs="Times New Roman"/>
                <w:color w:val="000000"/>
                <w:spacing w:val="-1"/>
                <w:sz w:val="24"/>
                <w:szCs w:val="24"/>
              </w:rPr>
              <w:t>На уровне прикладных вопросов;</w:t>
            </w:r>
          </w:p>
          <w:p w:rsidR="0074560C" w:rsidRPr="006E5C60" w:rsidRDefault="0074560C" w:rsidP="006E5C60">
            <w:pPr>
              <w:spacing w:after="0" w:line="240" w:lineRule="auto"/>
              <w:rPr>
                <w:rFonts w:ascii="Times New Roman" w:hAnsi="Times New Roman" w:cs="Times New Roman"/>
                <w:color w:val="000000"/>
                <w:spacing w:val="-1"/>
                <w:sz w:val="24"/>
                <w:szCs w:val="24"/>
              </w:rPr>
            </w:pPr>
            <w:r w:rsidRPr="006E5C60">
              <w:rPr>
                <w:rFonts w:ascii="Times New Roman" w:hAnsi="Times New Roman" w:cs="Times New Roman"/>
                <w:color w:val="000000"/>
                <w:spacing w:val="-1"/>
                <w:sz w:val="24"/>
                <w:szCs w:val="24"/>
              </w:rPr>
              <w:t>На уровне использования методов исследований естественных наук.</w:t>
            </w:r>
          </w:p>
        </w:tc>
      </w:tr>
      <w:tr w:rsidR="0074560C" w:rsidRPr="006E5C60" w:rsidTr="00EA1F20">
        <w:tc>
          <w:tcPr>
            <w:tcW w:w="3828" w:type="dxa"/>
          </w:tcPr>
          <w:p w:rsidR="0074560C" w:rsidRPr="006E5C60" w:rsidRDefault="0074560C" w:rsidP="006E5C60">
            <w:pPr>
              <w:spacing w:after="0" w:line="240" w:lineRule="auto"/>
              <w:rPr>
                <w:rFonts w:ascii="Times New Roman" w:hAnsi="Times New Roman" w:cs="Times New Roman"/>
                <w:color w:val="000000"/>
                <w:spacing w:val="-1"/>
                <w:sz w:val="24"/>
                <w:szCs w:val="24"/>
              </w:rPr>
            </w:pPr>
            <w:r w:rsidRPr="006E5C60">
              <w:rPr>
                <w:rFonts w:ascii="Times New Roman" w:hAnsi="Times New Roman" w:cs="Times New Roman"/>
                <w:color w:val="000000"/>
                <w:spacing w:val="-1"/>
                <w:sz w:val="24"/>
                <w:szCs w:val="24"/>
              </w:rPr>
              <w:t xml:space="preserve">Способы приобретения знаний, умений и навыков </w:t>
            </w:r>
          </w:p>
        </w:tc>
        <w:tc>
          <w:tcPr>
            <w:tcW w:w="6095" w:type="dxa"/>
          </w:tcPr>
          <w:p w:rsidR="0074560C" w:rsidRPr="006E5C60" w:rsidRDefault="0074560C" w:rsidP="006E5C60">
            <w:pPr>
              <w:spacing w:after="0" w:line="240" w:lineRule="auto"/>
              <w:rPr>
                <w:rFonts w:ascii="Times New Roman" w:hAnsi="Times New Roman" w:cs="Times New Roman"/>
                <w:color w:val="000000"/>
                <w:spacing w:val="-1"/>
                <w:sz w:val="24"/>
                <w:szCs w:val="24"/>
              </w:rPr>
            </w:pPr>
            <w:r w:rsidRPr="006E5C60">
              <w:rPr>
                <w:rFonts w:ascii="Times New Roman" w:hAnsi="Times New Roman" w:cs="Times New Roman"/>
                <w:color w:val="000000"/>
                <w:spacing w:val="-1"/>
                <w:sz w:val="24"/>
                <w:szCs w:val="24"/>
              </w:rPr>
              <w:t>Репродуктивные;</w:t>
            </w:r>
          </w:p>
          <w:p w:rsidR="0074560C" w:rsidRPr="006E5C60" w:rsidRDefault="0074560C" w:rsidP="006E5C60">
            <w:pPr>
              <w:spacing w:after="0" w:line="240" w:lineRule="auto"/>
              <w:rPr>
                <w:rFonts w:ascii="Times New Roman" w:hAnsi="Times New Roman" w:cs="Times New Roman"/>
                <w:color w:val="000000"/>
                <w:spacing w:val="-1"/>
                <w:sz w:val="24"/>
                <w:szCs w:val="24"/>
              </w:rPr>
            </w:pPr>
            <w:r w:rsidRPr="006E5C60">
              <w:rPr>
                <w:rFonts w:ascii="Times New Roman" w:hAnsi="Times New Roman" w:cs="Times New Roman"/>
                <w:color w:val="000000"/>
                <w:spacing w:val="-1"/>
                <w:sz w:val="24"/>
                <w:szCs w:val="24"/>
              </w:rPr>
              <w:t>Продуктивные (поисковые);</w:t>
            </w:r>
          </w:p>
          <w:p w:rsidR="0074560C" w:rsidRPr="006E5C60" w:rsidRDefault="0074560C" w:rsidP="006E5C60">
            <w:pPr>
              <w:spacing w:after="0" w:line="240" w:lineRule="auto"/>
              <w:rPr>
                <w:rFonts w:ascii="Times New Roman" w:hAnsi="Times New Roman" w:cs="Times New Roman"/>
                <w:color w:val="000000"/>
                <w:spacing w:val="-1"/>
                <w:sz w:val="24"/>
                <w:szCs w:val="24"/>
              </w:rPr>
            </w:pPr>
            <w:r w:rsidRPr="006E5C60">
              <w:rPr>
                <w:rFonts w:ascii="Times New Roman" w:hAnsi="Times New Roman" w:cs="Times New Roman"/>
                <w:color w:val="000000"/>
                <w:spacing w:val="-1"/>
                <w:sz w:val="24"/>
                <w:szCs w:val="24"/>
              </w:rPr>
              <w:t>Творческие (креативные).</w:t>
            </w:r>
          </w:p>
        </w:tc>
      </w:tr>
    </w:tbl>
    <w:p w:rsidR="0074560C" w:rsidRPr="006E5C60" w:rsidRDefault="0074560C" w:rsidP="006E5C60">
      <w:pPr>
        <w:shd w:val="clear" w:color="auto" w:fill="FFFFFF"/>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color w:val="000000"/>
          <w:spacing w:val="1"/>
          <w:sz w:val="24"/>
          <w:szCs w:val="24"/>
        </w:rPr>
        <w:t>Предшествующие</w:t>
      </w:r>
      <w:r w:rsidRPr="006E5C60">
        <w:rPr>
          <w:rFonts w:ascii="Times New Roman" w:hAnsi="Times New Roman" w:cs="Times New Roman"/>
          <w:b/>
          <w:sz w:val="24"/>
          <w:szCs w:val="24"/>
        </w:rPr>
        <w:t xml:space="preserve"> связи:</w:t>
      </w:r>
    </w:p>
    <w:p w:rsidR="0074560C" w:rsidRPr="006E5C60" w:rsidRDefault="0074560C" w:rsidP="00CF4C05">
      <w:pPr>
        <w:numPr>
          <w:ilvl w:val="0"/>
          <w:numId w:val="49"/>
        </w:numPr>
        <w:tabs>
          <w:tab w:val="clear" w:pos="1155"/>
          <w:tab w:val="num" w:pos="-5954"/>
        </w:tabs>
        <w:spacing w:after="0" w:line="240" w:lineRule="auto"/>
        <w:ind w:left="389" w:hangingChars="162" w:hanging="389"/>
        <w:jc w:val="both"/>
        <w:rPr>
          <w:rFonts w:ascii="Times New Roman" w:hAnsi="Times New Roman" w:cs="Times New Roman"/>
          <w:sz w:val="24"/>
          <w:szCs w:val="24"/>
        </w:rPr>
      </w:pPr>
      <w:r w:rsidRPr="006E5C60">
        <w:rPr>
          <w:rFonts w:ascii="Times New Roman" w:hAnsi="Times New Roman" w:cs="Times New Roman"/>
          <w:sz w:val="24"/>
          <w:szCs w:val="24"/>
        </w:rPr>
        <w:t>изучение картографо-топографических вопросов стандарта требует опоры на знания о плане и карте, о глобусе — модели Земли, полюсах, экваторе (Естествознание, IV—V классы) и на знания о масштабе, вели</w:t>
      </w:r>
      <w:r w:rsidRPr="006E5C60">
        <w:rPr>
          <w:rFonts w:ascii="Times New Roman" w:hAnsi="Times New Roman" w:cs="Times New Roman"/>
          <w:sz w:val="24"/>
          <w:szCs w:val="24"/>
        </w:rPr>
        <w:softHyphen/>
        <w:t>чине угла и его измерениях (математика, V класс);</w:t>
      </w:r>
    </w:p>
    <w:p w:rsidR="0074560C" w:rsidRPr="006E5C60" w:rsidRDefault="0074560C" w:rsidP="00CF4C05">
      <w:pPr>
        <w:numPr>
          <w:ilvl w:val="0"/>
          <w:numId w:val="49"/>
        </w:numPr>
        <w:tabs>
          <w:tab w:val="clear" w:pos="1155"/>
          <w:tab w:val="num" w:pos="-5954"/>
        </w:tabs>
        <w:spacing w:after="0" w:line="240" w:lineRule="auto"/>
        <w:ind w:left="389" w:hangingChars="162" w:hanging="389"/>
        <w:jc w:val="both"/>
        <w:rPr>
          <w:rFonts w:ascii="Times New Roman" w:hAnsi="Times New Roman" w:cs="Times New Roman"/>
          <w:sz w:val="24"/>
          <w:szCs w:val="24"/>
        </w:rPr>
      </w:pPr>
      <w:r w:rsidRPr="006E5C60">
        <w:rPr>
          <w:rFonts w:ascii="Times New Roman" w:hAnsi="Times New Roman" w:cs="Times New Roman"/>
          <w:sz w:val="24"/>
          <w:szCs w:val="24"/>
        </w:rPr>
        <w:t>развитие геолого-геоморфологических знаний должно проходить на основе знаний о формах поверхности, о свойствах горных пород и полез</w:t>
      </w:r>
      <w:r w:rsidRPr="006E5C60">
        <w:rPr>
          <w:rFonts w:ascii="Times New Roman" w:hAnsi="Times New Roman" w:cs="Times New Roman"/>
          <w:sz w:val="24"/>
          <w:szCs w:val="24"/>
        </w:rPr>
        <w:softHyphen/>
        <w:t>ных ископаемых своей местности (Естествознание, III—V классы);</w:t>
      </w:r>
    </w:p>
    <w:p w:rsidR="0074560C" w:rsidRPr="006E5C60" w:rsidRDefault="0074560C" w:rsidP="00CF4C05">
      <w:pPr>
        <w:numPr>
          <w:ilvl w:val="0"/>
          <w:numId w:val="49"/>
        </w:numPr>
        <w:tabs>
          <w:tab w:val="clear" w:pos="1155"/>
          <w:tab w:val="num" w:pos="-5954"/>
        </w:tabs>
        <w:spacing w:after="0" w:line="240" w:lineRule="auto"/>
        <w:ind w:left="389" w:hangingChars="162" w:hanging="389"/>
        <w:jc w:val="both"/>
        <w:rPr>
          <w:rFonts w:ascii="Times New Roman" w:hAnsi="Times New Roman" w:cs="Times New Roman"/>
          <w:sz w:val="24"/>
          <w:szCs w:val="24"/>
        </w:rPr>
      </w:pPr>
      <w:r w:rsidRPr="006E5C60">
        <w:rPr>
          <w:rFonts w:ascii="Times New Roman" w:hAnsi="Times New Roman" w:cs="Times New Roman"/>
          <w:sz w:val="24"/>
          <w:szCs w:val="24"/>
        </w:rPr>
        <w:t>усвоение знаний о круговороте воды, Мировом океане, водах суши, климате, взаимосвязи компонентов природы происходит с учетом сведе</w:t>
      </w:r>
      <w:r w:rsidRPr="006E5C60">
        <w:rPr>
          <w:rFonts w:ascii="Times New Roman" w:hAnsi="Times New Roman" w:cs="Times New Roman"/>
          <w:sz w:val="24"/>
          <w:szCs w:val="24"/>
        </w:rPr>
        <w:softHyphen/>
        <w:t>ний о свойствах воды, воздуха, почвы; зависимости животных и расте</w:t>
      </w:r>
      <w:r w:rsidRPr="006E5C60">
        <w:rPr>
          <w:rFonts w:ascii="Times New Roman" w:hAnsi="Times New Roman" w:cs="Times New Roman"/>
          <w:sz w:val="24"/>
          <w:szCs w:val="24"/>
        </w:rPr>
        <w:softHyphen/>
        <w:t>ний от условий среды обитания (Естествознание, IV—V классы);</w:t>
      </w:r>
    </w:p>
    <w:p w:rsidR="0074560C" w:rsidRPr="006E5C60" w:rsidRDefault="0074560C" w:rsidP="00CF4C05">
      <w:pPr>
        <w:numPr>
          <w:ilvl w:val="0"/>
          <w:numId w:val="49"/>
        </w:numPr>
        <w:tabs>
          <w:tab w:val="clear" w:pos="1155"/>
          <w:tab w:val="num" w:pos="-5954"/>
        </w:tabs>
        <w:spacing w:after="0" w:line="240" w:lineRule="auto"/>
        <w:ind w:left="389" w:hangingChars="162" w:hanging="389"/>
        <w:jc w:val="both"/>
        <w:rPr>
          <w:rFonts w:ascii="Times New Roman" w:hAnsi="Times New Roman" w:cs="Times New Roman"/>
          <w:sz w:val="24"/>
          <w:szCs w:val="24"/>
        </w:rPr>
      </w:pPr>
      <w:r w:rsidRPr="006E5C60">
        <w:rPr>
          <w:rFonts w:ascii="Times New Roman" w:hAnsi="Times New Roman" w:cs="Times New Roman"/>
          <w:sz w:val="24"/>
          <w:szCs w:val="24"/>
        </w:rPr>
        <w:t>изучение природных зон материков требует опоры на знания о раз</w:t>
      </w:r>
      <w:r w:rsidRPr="006E5C60">
        <w:rPr>
          <w:rFonts w:ascii="Times New Roman" w:hAnsi="Times New Roman" w:cs="Times New Roman"/>
          <w:sz w:val="24"/>
          <w:szCs w:val="24"/>
        </w:rPr>
        <w:softHyphen/>
        <w:t>нообразии живых организмов на Земле (Естествознание, V класс), о по</w:t>
      </w:r>
      <w:r w:rsidRPr="006E5C60">
        <w:rPr>
          <w:rFonts w:ascii="Times New Roman" w:hAnsi="Times New Roman" w:cs="Times New Roman"/>
          <w:sz w:val="24"/>
          <w:szCs w:val="24"/>
        </w:rPr>
        <w:softHyphen/>
        <w:t>чве и ее значении для жизни растений (ботаника, VI класс);</w:t>
      </w:r>
    </w:p>
    <w:p w:rsidR="0074560C" w:rsidRPr="006E5C60" w:rsidRDefault="0074560C" w:rsidP="00CF4C05">
      <w:pPr>
        <w:numPr>
          <w:ilvl w:val="0"/>
          <w:numId w:val="49"/>
        </w:numPr>
        <w:tabs>
          <w:tab w:val="clear" w:pos="1155"/>
          <w:tab w:val="num" w:pos="-5954"/>
        </w:tabs>
        <w:spacing w:after="0" w:line="240" w:lineRule="auto"/>
        <w:ind w:left="389" w:hangingChars="162" w:hanging="389"/>
        <w:jc w:val="both"/>
        <w:rPr>
          <w:rFonts w:ascii="Times New Roman" w:hAnsi="Times New Roman" w:cs="Times New Roman"/>
          <w:sz w:val="24"/>
          <w:szCs w:val="24"/>
        </w:rPr>
      </w:pPr>
      <w:r w:rsidRPr="006E5C60">
        <w:rPr>
          <w:rFonts w:ascii="Times New Roman" w:hAnsi="Times New Roman" w:cs="Times New Roman"/>
          <w:sz w:val="24"/>
          <w:szCs w:val="24"/>
        </w:rPr>
        <w:t>вопросы экологии изучают с опорой на знания о влиянии деятельности человека на природные сообщества, о факторах, сохраняющих и нарушающих здоровье человека (биология VII—IX классы);</w:t>
      </w:r>
    </w:p>
    <w:p w:rsidR="0074560C" w:rsidRPr="006E5C60" w:rsidRDefault="0074560C" w:rsidP="00CF4C05">
      <w:pPr>
        <w:numPr>
          <w:ilvl w:val="0"/>
          <w:numId w:val="49"/>
        </w:numPr>
        <w:tabs>
          <w:tab w:val="clear" w:pos="1155"/>
          <w:tab w:val="num" w:pos="-5954"/>
        </w:tabs>
        <w:spacing w:after="0" w:line="240" w:lineRule="auto"/>
        <w:ind w:left="389" w:hangingChars="162" w:hanging="389"/>
        <w:jc w:val="both"/>
        <w:rPr>
          <w:rFonts w:ascii="Times New Roman" w:hAnsi="Times New Roman" w:cs="Times New Roman"/>
          <w:sz w:val="24"/>
          <w:szCs w:val="24"/>
        </w:rPr>
      </w:pPr>
      <w:r w:rsidRPr="006E5C60">
        <w:rPr>
          <w:rFonts w:ascii="Times New Roman" w:hAnsi="Times New Roman" w:cs="Times New Roman"/>
          <w:sz w:val="24"/>
          <w:szCs w:val="24"/>
        </w:rPr>
        <w:t>изучение концепций охраны природы, минимизации отходов, реконструкции окружающей среды, экологически чистых технологий, возобновляемых и невозобновляемых ресурсов;</w:t>
      </w:r>
    </w:p>
    <w:p w:rsidR="0074560C" w:rsidRPr="006E5C60" w:rsidRDefault="0074560C" w:rsidP="00CF4C05">
      <w:pPr>
        <w:pStyle w:val="a3"/>
        <w:numPr>
          <w:ilvl w:val="0"/>
          <w:numId w:val="46"/>
        </w:numPr>
        <w:spacing w:after="0" w:line="240" w:lineRule="auto"/>
        <w:ind w:left="389" w:hangingChars="162" w:hanging="389"/>
        <w:jc w:val="both"/>
        <w:rPr>
          <w:rFonts w:ascii="Times New Roman" w:hAnsi="Times New Roman"/>
          <w:sz w:val="24"/>
          <w:szCs w:val="24"/>
        </w:rPr>
      </w:pPr>
      <w:r w:rsidRPr="006E5C60">
        <w:rPr>
          <w:rFonts w:ascii="Times New Roman" w:hAnsi="Times New Roman"/>
          <w:sz w:val="24"/>
          <w:szCs w:val="24"/>
        </w:rPr>
        <w:t>изучение химических изменений, происходящих в атмосфере, вызванных деятельностью человека и промышленности;</w:t>
      </w:r>
    </w:p>
    <w:p w:rsidR="0074560C" w:rsidRPr="006E5C60" w:rsidRDefault="0074560C" w:rsidP="00CF4C05">
      <w:pPr>
        <w:pStyle w:val="a3"/>
        <w:numPr>
          <w:ilvl w:val="0"/>
          <w:numId w:val="46"/>
        </w:numPr>
        <w:spacing w:after="0" w:line="240" w:lineRule="auto"/>
        <w:ind w:left="389" w:hangingChars="162" w:hanging="389"/>
        <w:jc w:val="both"/>
        <w:rPr>
          <w:rFonts w:ascii="Times New Roman" w:hAnsi="Times New Roman"/>
          <w:sz w:val="24"/>
          <w:szCs w:val="24"/>
        </w:rPr>
      </w:pPr>
      <w:r w:rsidRPr="006E5C60">
        <w:rPr>
          <w:rFonts w:ascii="Times New Roman" w:hAnsi="Times New Roman"/>
          <w:sz w:val="24"/>
          <w:szCs w:val="24"/>
        </w:rPr>
        <w:lastRenderedPageBreak/>
        <w:t>общественный мониторинг качества воды и изучение влияния содержания кислорода в воде на обитателей водных экосистем;</w:t>
      </w:r>
    </w:p>
    <w:p w:rsidR="0074560C" w:rsidRPr="006E5C60" w:rsidRDefault="0074560C" w:rsidP="00CF4C05">
      <w:pPr>
        <w:pStyle w:val="a3"/>
        <w:numPr>
          <w:ilvl w:val="0"/>
          <w:numId w:val="46"/>
        </w:numPr>
        <w:spacing w:after="0" w:line="240" w:lineRule="auto"/>
        <w:ind w:left="389" w:hangingChars="162" w:hanging="389"/>
        <w:jc w:val="both"/>
        <w:rPr>
          <w:rFonts w:ascii="Times New Roman" w:hAnsi="Times New Roman"/>
          <w:sz w:val="24"/>
          <w:szCs w:val="24"/>
        </w:rPr>
      </w:pPr>
      <w:r w:rsidRPr="006E5C60">
        <w:rPr>
          <w:rFonts w:ascii="Times New Roman" w:hAnsi="Times New Roman"/>
          <w:sz w:val="24"/>
          <w:szCs w:val="24"/>
        </w:rPr>
        <w:t>изучение процессов потребления возобновляемых и невозобновляемых ресурсов и их значения для окружающей среды;</w:t>
      </w:r>
    </w:p>
    <w:p w:rsidR="0074560C" w:rsidRPr="006E5C60" w:rsidRDefault="0074560C" w:rsidP="00CF4C05">
      <w:pPr>
        <w:pStyle w:val="a3"/>
        <w:numPr>
          <w:ilvl w:val="0"/>
          <w:numId w:val="46"/>
        </w:numPr>
        <w:spacing w:after="0" w:line="240" w:lineRule="auto"/>
        <w:ind w:left="389" w:hangingChars="162" w:hanging="389"/>
        <w:jc w:val="both"/>
        <w:rPr>
          <w:rFonts w:ascii="Times New Roman" w:hAnsi="Times New Roman"/>
          <w:sz w:val="24"/>
          <w:szCs w:val="24"/>
        </w:rPr>
      </w:pPr>
      <w:r w:rsidRPr="006E5C60">
        <w:rPr>
          <w:rFonts w:ascii="Times New Roman" w:hAnsi="Times New Roman"/>
          <w:sz w:val="24"/>
          <w:szCs w:val="24"/>
        </w:rPr>
        <w:t>изучение возможностей применения альтернативной энергетики;</w:t>
      </w:r>
    </w:p>
    <w:p w:rsidR="0074560C" w:rsidRPr="006E5C60" w:rsidRDefault="0074560C" w:rsidP="00CF4C05">
      <w:pPr>
        <w:numPr>
          <w:ilvl w:val="0"/>
          <w:numId w:val="46"/>
        </w:numPr>
        <w:spacing w:after="0" w:line="240" w:lineRule="auto"/>
        <w:ind w:left="389" w:hangingChars="162" w:hanging="389"/>
        <w:jc w:val="both"/>
        <w:rPr>
          <w:rFonts w:ascii="Times New Roman" w:hAnsi="Times New Roman" w:cs="Times New Roman"/>
          <w:b/>
          <w:bCs/>
          <w:color w:val="000000"/>
          <w:spacing w:val="7"/>
          <w:sz w:val="24"/>
          <w:szCs w:val="24"/>
        </w:rPr>
      </w:pPr>
      <w:r w:rsidRPr="006E5C60">
        <w:rPr>
          <w:rFonts w:ascii="Times New Roman" w:hAnsi="Times New Roman" w:cs="Times New Roman"/>
          <w:sz w:val="24"/>
          <w:szCs w:val="24"/>
        </w:rPr>
        <w:t xml:space="preserve">изучение концепции глобального потепления климата на Земле (физика и химия VII—X </w:t>
      </w:r>
      <w:r w:rsidRPr="006E5C60">
        <w:rPr>
          <w:rFonts w:ascii="Times New Roman" w:hAnsi="Times New Roman" w:cs="Times New Roman"/>
          <w:sz w:val="24"/>
          <w:szCs w:val="24"/>
          <w:lang w:val="en-US"/>
        </w:rPr>
        <w:t>I</w:t>
      </w:r>
      <w:r w:rsidRPr="006E5C60">
        <w:rPr>
          <w:rFonts w:ascii="Times New Roman" w:hAnsi="Times New Roman" w:cs="Times New Roman"/>
          <w:sz w:val="24"/>
          <w:szCs w:val="24"/>
        </w:rPr>
        <w:t xml:space="preserve"> классы).</w:t>
      </w:r>
    </w:p>
    <w:p w:rsidR="0074560C" w:rsidRPr="006E5C60" w:rsidRDefault="0074560C" w:rsidP="006E5C60">
      <w:pPr>
        <w:spacing w:after="0" w:line="240" w:lineRule="auto"/>
        <w:jc w:val="both"/>
        <w:rPr>
          <w:rFonts w:ascii="Times New Roman" w:hAnsi="Times New Roman" w:cs="Times New Roman"/>
          <w:b/>
          <w:bCs/>
          <w:color w:val="000000"/>
          <w:spacing w:val="7"/>
          <w:sz w:val="24"/>
          <w:szCs w:val="24"/>
        </w:rPr>
      </w:pPr>
      <w:r w:rsidRPr="006E5C60">
        <w:rPr>
          <w:rFonts w:ascii="Times New Roman" w:hAnsi="Times New Roman" w:cs="Times New Roman"/>
          <w:b/>
          <w:sz w:val="24"/>
          <w:szCs w:val="24"/>
        </w:rPr>
        <w:t>Сопутствующие связи:</w:t>
      </w:r>
    </w:p>
    <w:p w:rsidR="0074560C" w:rsidRPr="006E5C60" w:rsidRDefault="0074560C" w:rsidP="00CF4C05">
      <w:pPr>
        <w:numPr>
          <w:ilvl w:val="1"/>
          <w:numId w:val="46"/>
        </w:numPr>
        <w:tabs>
          <w:tab w:val="clear" w:pos="1440"/>
          <w:tab w:val="num" w:pos="-5954"/>
        </w:tabs>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при изучении начального курса географии знаниям о географических координатах сопутствуют знания об осях координат на прямой на плоскости, о параллельных прямых, перпендикуляре (математика, VI класс); о мировом круговороте воды — знания об испарении воды листьями (биология, VI класс); проведение</w:t>
      </w:r>
      <w:r w:rsidR="00E1774D">
        <w:rPr>
          <w:rFonts w:ascii="Times New Roman" w:hAnsi="Times New Roman" w:cs="Times New Roman"/>
          <w:sz w:val="24"/>
          <w:szCs w:val="24"/>
        </w:rPr>
        <w:t xml:space="preserve"> практических работ по теме «Ат</w:t>
      </w:r>
      <w:r w:rsidRPr="006E5C60">
        <w:rPr>
          <w:rFonts w:ascii="Times New Roman" w:hAnsi="Times New Roman" w:cs="Times New Roman"/>
          <w:sz w:val="24"/>
          <w:szCs w:val="24"/>
        </w:rPr>
        <w:t>мосфера» — знания о графиках, положительных и отрицательных числах (математика, VI класс);</w:t>
      </w:r>
    </w:p>
    <w:p w:rsidR="0074560C" w:rsidRPr="006E5C60" w:rsidRDefault="0074560C" w:rsidP="00CF4C05">
      <w:pPr>
        <w:numPr>
          <w:ilvl w:val="1"/>
          <w:numId w:val="46"/>
        </w:numPr>
        <w:tabs>
          <w:tab w:val="clear" w:pos="1440"/>
          <w:tab w:val="num" w:pos="-5954"/>
        </w:tabs>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в курсе географии VII класса природные зоны материков, их измене</w:t>
      </w:r>
      <w:r w:rsidRPr="006E5C60">
        <w:rPr>
          <w:rFonts w:ascii="Times New Roman" w:hAnsi="Times New Roman" w:cs="Times New Roman"/>
          <w:sz w:val="24"/>
          <w:szCs w:val="24"/>
        </w:rPr>
        <w:softHyphen/>
        <w:t>ние под влиянием деятельности человека и охране изучают параллельно взаимосвязям растений в сообществах, влиянию на растительные сооб</w:t>
      </w:r>
      <w:r w:rsidRPr="006E5C60">
        <w:rPr>
          <w:rFonts w:ascii="Times New Roman" w:hAnsi="Times New Roman" w:cs="Times New Roman"/>
          <w:sz w:val="24"/>
          <w:szCs w:val="24"/>
        </w:rPr>
        <w:softHyphen/>
        <w:t>щества деятельности человека и их охране (ботаника, VII класс);</w:t>
      </w:r>
    </w:p>
    <w:p w:rsidR="0074560C" w:rsidRPr="006E5C60" w:rsidRDefault="0074560C" w:rsidP="00CF4C05">
      <w:pPr>
        <w:numPr>
          <w:ilvl w:val="1"/>
          <w:numId w:val="46"/>
        </w:numPr>
        <w:tabs>
          <w:tab w:val="clear" w:pos="1440"/>
          <w:tab w:val="num" w:pos="-5954"/>
        </w:tabs>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изучению климатообразующих факторов и их влиянию на атмосферное давление — знания об атмосферном давлении (физика, VII класс);</w:t>
      </w:r>
    </w:p>
    <w:p w:rsidR="0074560C" w:rsidRPr="006E5C60" w:rsidRDefault="0074560C" w:rsidP="00CF4C05">
      <w:pPr>
        <w:numPr>
          <w:ilvl w:val="1"/>
          <w:numId w:val="46"/>
        </w:numPr>
        <w:tabs>
          <w:tab w:val="clear" w:pos="1440"/>
          <w:tab w:val="num" w:pos="-5954"/>
        </w:tabs>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изучая климат (география, VIII класс), следует учитывать, что параллельно в курсе физики (VIII класс) учащиеся получают знания об удель</w:t>
      </w:r>
      <w:r w:rsidRPr="006E5C60">
        <w:rPr>
          <w:rFonts w:ascii="Times New Roman" w:hAnsi="Times New Roman" w:cs="Times New Roman"/>
          <w:sz w:val="24"/>
          <w:szCs w:val="24"/>
        </w:rPr>
        <w:softHyphen/>
        <w:t>ной теплоемкости вещества, испаряемости; природные зоны — знания о природных сообществах и их охране (биология, VIII класс);</w:t>
      </w:r>
    </w:p>
    <w:p w:rsidR="0074560C" w:rsidRPr="006E5C60" w:rsidRDefault="0074560C" w:rsidP="00CF4C05">
      <w:pPr>
        <w:numPr>
          <w:ilvl w:val="1"/>
          <w:numId w:val="46"/>
        </w:numPr>
        <w:tabs>
          <w:tab w:val="clear" w:pos="1440"/>
          <w:tab w:val="num" w:pos="-5954"/>
        </w:tabs>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в курсе географии IX класса раскрытие принципов размещения хи</w:t>
      </w:r>
      <w:r w:rsidRPr="006E5C60">
        <w:rPr>
          <w:rFonts w:ascii="Times New Roman" w:hAnsi="Times New Roman" w:cs="Times New Roman"/>
          <w:sz w:val="24"/>
          <w:szCs w:val="24"/>
        </w:rPr>
        <w:softHyphen/>
        <w:t>мических производств будет эффективнее при учете знаний о примене</w:t>
      </w:r>
      <w:r w:rsidRPr="006E5C60">
        <w:rPr>
          <w:rFonts w:ascii="Times New Roman" w:hAnsi="Times New Roman" w:cs="Times New Roman"/>
          <w:sz w:val="24"/>
          <w:szCs w:val="24"/>
        </w:rPr>
        <w:softHyphen/>
        <w:t>нии кислот в хозяйстве, о производстве серной кислоты (химия, IX класс).</w:t>
      </w:r>
    </w:p>
    <w:p w:rsidR="0074560C" w:rsidRPr="006E5C60" w:rsidRDefault="0074560C" w:rsidP="006E5C60">
      <w:pPr>
        <w:tabs>
          <w:tab w:val="num" w:pos="-5954"/>
        </w:tabs>
        <w:spacing w:after="0" w:line="240" w:lineRule="auto"/>
        <w:jc w:val="both"/>
        <w:rPr>
          <w:rFonts w:ascii="Times New Roman" w:hAnsi="Times New Roman" w:cs="Times New Roman"/>
          <w:sz w:val="24"/>
          <w:szCs w:val="24"/>
        </w:rPr>
      </w:pPr>
      <w:r w:rsidRPr="006E5C60">
        <w:rPr>
          <w:rFonts w:ascii="Times New Roman" w:hAnsi="Times New Roman" w:cs="Times New Roman"/>
          <w:b/>
          <w:bCs/>
          <w:color w:val="000000"/>
          <w:spacing w:val="-1"/>
          <w:sz w:val="24"/>
          <w:szCs w:val="24"/>
        </w:rPr>
        <w:t>Перспективные связи:</w:t>
      </w:r>
    </w:p>
    <w:p w:rsidR="0074560C" w:rsidRPr="006E5C60" w:rsidRDefault="0074560C" w:rsidP="00CF4C05">
      <w:pPr>
        <w:numPr>
          <w:ilvl w:val="0"/>
          <w:numId w:val="50"/>
        </w:numPr>
        <w:tabs>
          <w:tab w:val="clear" w:pos="1080"/>
          <w:tab w:val="num" w:pos="-5954"/>
          <w:tab w:val="num" w:pos="426"/>
        </w:tabs>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знания о взаимосвязи компонентов природы могут быть использованы как опорные при изучении природных сообществ; о геологическом летосчислении — при изучении развития органического мира; о географической оболочке — при изучении основ экологии (биология, VII—IX классы);</w:t>
      </w:r>
    </w:p>
    <w:p w:rsidR="0074560C" w:rsidRPr="006E5C60" w:rsidRDefault="0074560C" w:rsidP="00CF4C05">
      <w:pPr>
        <w:numPr>
          <w:ilvl w:val="0"/>
          <w:numId w:val="50"/>
        </w:numPr>
        <w:tabs>
          <w:tab w:val="clear" w:pos="1080"/>
          <w:tab w:val="num" w:pos="-5954"/>
          <w:tab w:val="num" w:pos="426"/>
        </w:tabs>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сведения о водяном паре и воздухе, осадках учитывают при изучении изменения агрегатных состояний вещества; умение ориентироваться с помощью компаса — при изучении электромагнитных явлений (физика, VI—VIII классы);</w:t>
      </w:r>
    </w:p>
    <w:p w:rsidR="0074560C" w:rsidRPr="006E5C60" w:rsidRDefault="0074560C" w:rsidP="00CF4C05">
      <w:pPr>
        <w:numPr>
          <w:ilvl w:val="0"/>
          <w:numId w:val="50"/>
        </w:numPr>
        <w:tabs>
          <w:tab w:val="clear" w:pos="1080"/>
          <w:tab w:val="num" w:pos="-5954"/>
          <w:tab w:val="num" w:pos="426"/>
        </w:tabs>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знания об атмосфере, ее охране от загрязнения используют при изу</w:t>
      </w:r>
      <w:r w:rsidRPr="006E5C60">
        <w:rPr>
          <w:rFonts w:ascii="Times New Roman" w:hAnsi="Times New Roman" w:cs="Times New Roman"/>
          <w:sz w:val="24"/>
          <w:szCs w:val="24"/>
        </w:rPr>
        <w:softHyphen/>
        <w:t>чении состава воздуха; знания о минеральных ресурсах — при изучении элементов подгруппы кислорода; знания о распределении сырьевых источников и размещении металлургических производств — в теме «Металлургия», знания о нефтяной, угольной, газовой, нефтеперерабатывающей и коксохимической промышленности могут быть опорными при изучении природных источников углеводородов и их переработки; о размещении сырья, топливной и химической промышленности — при изу</w:t>
      </w:r>
      <w:r w:rsidRPr="006E5C60">
        <w:rPr>
          <w:rFonts w:ascii="Times New Roman" w:hAnsi="Times New Roman" w:cs="Times New Roman"/>
          <w:sz w:val="24"/>
          <w:szCs w:val="24"/>
        </w:rPr>
        <w:softHyphen/>
        <w:t>чении роли химии в экономики республики (химия, VIII—IX классы);</w:t>
      </w:r>
    </w:p>
    <w:p w:rsidR="0074560C" w:rsidRPr="006E5C60" w:rsidRDefault="0074560C" w:rsidP="00CF4C05">
      <w:pPr>
        <w:numPr>
          <w:ilvl w:val="0"/>
          <w:numId w:val="50"/>
        </w:numPr>
        <w:tabs>
          <w:tab w:val="clear" w:pos="1080"/>
          <w:tab w:val="num" w:pos="-5954"/>
        </w:tabs>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учебный материал о географических координатах может быть использо</w:t>
      </w:r>
      <w:r w:rsidRPr="006E5C60">
        <w:rPr>
          <w:rFonts w:ascii="Times New Roman" w:hAnsi="Times New Roman" w:cs="Times New Roman"/>
          <w:sz w:val="24"/>
          <w:szCs w:val="24"/>
        </w:rPr>
        <w:softHyphen/>
        <w:t>ван при изучении прямоугольной системы координат на плоскости; зна</w:t>
      </w:r>
      <w:r w:rsidRPr="006E5C60">
        <w:rPr>
          <w:rFonts w:ascii="Times New Roman" w:hAnsi="Times New Roman" w:cs="Times New Roman"/>
          <w:sz w:val="24"/>
          <w:szCs w:val="24"/>
        </w:rPr>
        <w:softHyphen/>
        <w:t>ния о плане местности— при изучении площадей многоугольников; знания о съемке местности, измерении крутизны склона — при решении треугольников и многоугольников; знания о глобусе — при изучении тел вращения (математика, VI—IX классы).</w:t>
      </w:r>
      <w:r w:rsidRPr="006E5C60">
        <w:rPr>
          <w:rFonts w:ascii="Times New Roman" w:hAnsi="Times New Roman" w:cs="Times New Roman"/>
          <w:color w:val="000000"/>
          <w:spacing w:val="3"/>
          <w:sz w:val="24"/>
          <w:szCs w:val="24"/>
        </w:rPr>
        <w:t xml:space="preserve"> Эти связи можно представить в виде таблицы следующим образом:</w:t>
      </w:r>
    </w:p>
    <w:p w:rsidR="0074560C" w:rsidRPr="006E5C60" w:rsidRDefault="0074560C" w:rsidP="006E5C60">
      <w:pPr>
        <w:shd w:val="clear" w:color="auto" w:fill="FFFFFF"/>
        <w:spacing w:after="0" w:line="240" w:lineRule="auto"/>
        <w:jc w:val="right"/>
        <w:rPr>
          <w:rFonts w:ascii="Times New Roman" w:hAnsi="Times New Roman" w:cs="Times New Roman"/>
          <w:b/>
          <w:color w:val="000000"/>
          <w:spacing w:val="-1"/>
          <w:sz w:val="24"/>
          <w:szCs w:val="24"/>
        </w:rPr>
      </w:pPr>
      <w:r w:rsidRPr="006E5C60">
        <w:rPr>
          <w:rFonts w:ascii="Times New Roman" w:hAnsi="Times New Roman" w:cs="Times New Roman"/>
          <w:b/>
          <w:color w:val="000000"/>
          <w:spacing w:val="-1"/>
          <w:sz w:val="24"/>
          <w:szCs w:val="24"/>
        </w:rPr>
        <w:t>Таблица 4.</w:t>
      </w:r>
    </w:p>
    <w:p w:rsidR="0074560C" w:rsidRPr="006E5C60" w:rsidRDefault="0074560C" w:rsidP="006E5C60">
      <w:pPr>
        <w:shd w:val="clear" w:color="auto" w:fill="FFFFFF"/>
        <w:spacing w:after="0" w:line="240" w:lineRule="auto"/>
        <w:jc w:val="both"/>
        <w:rPr>
          <w:rFonts w:ascii="Times New Roman" w:hAnsi="Times New Roman" w:cs="Times New Roman"/>
          <w:b/>
          <w:color w:val="000000"/>
          <w:spacing w:val="-1"/>
          <w:sz w:val="24"/>
          <w:szCs w:val="24"/>
        </w:rPr>
      </w:pPr>
      <w:r w:rsidRPr="006E5C60">
        <w:rPr>
          <w:rFonts w:ascii="Times New Roman" w:hAnsi="Times New Roman" w:cs="Times New Roman"/>
          <w:b/>
          <w:color w:val="000000"/>
          <w:spacing w:val="-1"/>
          <w:sz w:val="24"/>
          <w:szCs w:val="24"/>
        </w:rPr>
        <w:t>Межпредметные  связи  географии со смежными предметами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1418"/>
        <w:gridCol w:w="992"/>
        <w:gridCol w:w="851"/>
        <w:gridCol w:w="1231"/>
        <w:gridCol w:w="1284"/>
      </w:tblGrid>
      <w:tr w:rsidR="0074560C" w:rsidRPr="006E5C60" w:rsidTr="00EA1F20">
        <w:tc>
          <w:tcPr>
            <w:tcW w:w="4077"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lastRenderedPageBreak/>
              <w:t>Разделы и темы курса географии/класс</w:t>
            </w:r>
          </w:p>
        </w:tc>
        <w:tc>
          <w:tcPr>
            <w:tcW w:w="5776" w:type="dxa"/>
            <w:gridSpan w:val="5"/>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Учебные материалы смежных предметов</w:t>
            </w:r>
          </w:p>
        </w:tc>
      </w:tr>
      <w:tr w:rsidR="0074560C" w:rsidRPr="006E5C60" w:rsidTr="00EA1F20">
        <w:tc>
          <w:tcPr>
            <w:tcW w:w="4077" w:type="dxa"/>
          </w:tcPr>
          <w:p w:rsidR="0074560C" w:rsidRPr="006E5C60" w:rsidRDefault="0074560C" w:rsidP="006E5C60">
            <w:pPr>
              <w:spacing w:after="0" w:line="240" w:lineRule="auto"/>
              <w:jc w:val="both"/>
              <w:rPr>
                <w:rFonts w:ascii="Times New Roman" w:hAnsi="Times New Roman" w:cs="Times New Roman"/>
                <w:sz w:val="24"/>
                <w:szCs w:val="24"/>
              </w:rPr>
            </w:pPr>
          </w:p>
        </w:tc>
        <w:tc>
          <w:tcPr>
            <w:tcW w:w="1418" w:type="dxa"/>
            <w:tcBorders>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естествознание</w:t>
            </w:r>
          </w:p>
        </w:tc>
        <w:tc>
          <w:tcPr>
            <w:tcW w:w="992"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Физика </w:t>
            </w:r>
          </w:p>
        </w:tc>
        <w:tc>
          <w:tcPr>
            <w:tcW w:w="85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биология</w:t>
            </w:r>
          </w:p>
        </w:tc>
        <w:tc>
          <w:tcPr>
            <w:tcW w:w="123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химия</w:t>
            </w:r>
          </w:p>
        </w:tc>
        <w:tc>
          <w:tcPr>
            <w:tcW w:w="1284" w:type="dxa"/>
            <w:tcBorders>
              <w:lef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математика</w:t>
            </w:r>
          </w:p>
        </w:tc>
      </w:tr>
      <w:tr w:rsidR="0074560C" w:rsidRPr="006E5C60" w:rsidTr="00EA1F20">
        <w:tc>
          <w:tcPr>
            <w:tcW w:w="4077" w:type="dxa"/>
          </w:tcPr>
          <w:p w:rsidR="0074560C" w:rsidRPr="006E5C60" w:rsidRDefault="0074560C" w:rsidP="00CF4C05">
            <w:pPr>
              <w:numPr>
                <w:ilvl w:val="0"/>
                <w:numId w:val="59"/>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План и карта. Глобус. Полюсы. Экватор (6 класс).</w:t>
            </w:r>
          </w:p>
        </w:tc>
        <w:tc>
          <w:tcPr>
            <w:tcW w:w="1418" w:type="dxa"/>
            <w:tcBorders>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 класс</w:t>
            </w:r>
          </w:p>
        </w:tc>
        <w:tc>
          <w:tcPr>
            <w:tcW w:w="992"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123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1284" w:type="dxa"/>
            <w:tcBorders>
              <w:lef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r>
      <w:tr w:rsidR="0074560C" w:rsidRPr="006E5C60" w:rsidTr="00EA1F20">
        <w:tc>
          <w:tcPr>
            <w:tcW w:w="4077"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2.Масштаб.географические коорди-наты и меридианы. Параллели. (6 класс)</w:t>
            </w:r>
          </w:p>
        </w:tc>
        <w:tc>
          <w:tcPr>
            <w:tcW w:w="1418" w:type="dxa"/>
            <w:tcBorders>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992"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123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1284" w:type="dxa"/>
            <w:tcBorders>
              <w:lef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w:t>
            </w:r>
            <w:r w:rsidRPr="006E5C60">
              <w:rPr>
                <w:rFonts w:ascii="Times New Roman" w:hAnsi="Times New Roman" w:cs="Times New Roman"/>
                <w:sz w:val="24"/>
                <w:szCs w:val="24"/>
              </w:rPr>
              <w:t xml:space="preserve"> –</w:t>
            </w:r>
            <w:r w:rsidRPr="006E5C60">
              <w:rPr>
                <w:rFonts w:ascii="Times New Roman" w:hAnsi="Times New Roman" w:cs="Times New Roman"/>
                <w:sz w:val="24"/>
                <w:szCs w:val="24"/>
                <w:lang w:val="en-US"/>
              </w:rPr>
              <w:t>VI</w:t>
            </w:r>
            <w:r w:rsidRPr="006E5C60">
              <w:rPr>
                <w:rFonts w:ascii="Times New Roman" w:hAnsi="Times New Roman" w:cs="Times New Roman"/>
                <w:sz w:val="24"/>
                <w:szCs w:val="24"/>
              </w:rPr>
              <w:t xml:space="preserve"> класс</w:t>
            </w:r>
          </w:p>
        </w:tc>
      </w:tr>
      <w:tr w:rsidR="0074560C" w:rsidRPr="006E5C60" w:rsidTr="00EA1F20">
        <w:tc>
          <w:tcPr>
            <w:tcW w:w="4077"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3.Горные породы. Полезные ископаемые. Поверхности Земли. Расчеты потребления полезных ископаемых. (6 класс).</w:t>
            </w:r>
          </w:p>
        </w:tc>
        <w:tc>
          <w:tcPr>
            <w:tcW w:w="1418" w:type="dxa"/>
            <w:tcBorders>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w:t>
            </w:r>
            <w:r w:rsidRPr="006E5C60">
              <w:rPr>
                <w:rFonts w:ascii="Times New Roman" w:hAnsi="Times New Roman" w:cs="Times New Roman"/>
                <w:sz w:val="24"/>
                <w:szCs w:val="24"/>
              </w:rPr>
              <w:t xml:space="preserve"> класс</w:t>
            </w:r>
          </w:p>
        </w:tc>
        <w:tc>
          <w:tcPr>
            <w:tcW w:w="992"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123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1284" w:type="dxa"/>
            <w:tcBorders>
              <w:lef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VI</w:t>
            </w:r>
            <w:r w:rsidRPr="006E5C60">
              <w:rPr>
                <w:rFonts w:ascii="Times New Roman" w:hAnsi="Times New Roman" w:cs="Times New Roman"/>
                <w:sz w:val="24"/>
                <w:szCs w:val="24"/>
              </w:rPr>
              <w:t xml:space="preserve"> класс. </w:t>
            </w:r>
          </w:p>
        </w:tc>
      </w:tr>
      <w:tr w:rsidR="0074560C" w:rsidRPr="006E5C60" w:rsidTr="00EA1F20">
        <w:tc>
          <w:tcPr>
            <w:tcW w:w="4077" w:type="dxa"/>
          </w:tcPr>
          <w:p w:rsidR="0074560C" w:rsidRPr="006E5C60" w:rsidRDefault="0074560C" w:rsidP="00CF4C05">
            <w:pPr>
              <w:numPr>
                <w:ilvl w:val="0"/>
                <w:numId w:val="47"/>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Круговорот воды в Мировом океане, водах суши, климате, взаимосвязь компонентов природы. (6 класс).</w:t>
            </w:r>
          </w:p>
        </w:tc>
        <w:tc>
          <w:tcPr>
            <w:tcW w:w="1418" w:type="dxa"/>
            <w:tcBorders>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w:t>
            </w:r>
            <w:r w:rsidRPr="006E5C60">
              <w:rPr>
                <w:rFonts w:ascii="Times New Roman" w:hAnsi="Times New Roman" w:cs="Times New Roman"/>
                <w:sz w:val="24"/>
                <w:szCs w:val="24"/>
              </w:rPr>
              <w:t xml:space="preserve"> класс</w:t>
            </w:r>
          </w:p>
        </w:tc>
        <w:tc>
          <w:tcPr>
            <w:tcW w:w="992"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VII</w:t>
            </w:r>
            <w:r w:rsidRPr="006E5C60">
              <w:rPr>
                <w:rFonts w:ascii="Times New Roman" w:hAnsi="Times New Roman" w:cs="Times New Roman"/>
                <w:sz w:val="24"/>
                <w:szCs w:val="24"/>
              </w:rPr>
              <w:t xml:space="preserve"> класс</w:t>
            </w:r>
          </w:p>
        </w:tc>
        <w:tc>
          <w:tcPr>
            <w:tcW w:w="85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VII</w:t>
            </w:r>
            <w:r w:rsidRPr="006E5C60">
              <w:rPr>
                <w:rFonts w:ascii="Times New Roman" w:hAnsi="Times New Roman" w:cs="Times New Roman"/>
                <w:sz w:val="24"/>
                <w:szCs w:val="24"/>
              </w:rPr>
              <w:t xml:space="preserve"> класс</w:t>
            </w:r>
          </w:p>
        </w:tc>
        <w:tc>
          <w:tcPr>
            <w:tcW w:w="123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VII</w:t>
            </w:r>
            <w:r w:rsidRPr="006E5C60">
              <w:rPr>
                <w:rFonts w:ascii="Times New Roman" w:hAnsi="Times New Roman" w:cs="Times New Roman"/>
                <w:sz w:val="24"/>
                <w:szCs w:val="24"/>
              </w:rPr>
              <w:t xml:space="preserve"> класс</w:t>
            </w:r>
          </w:p>
        </w:tc>
        <w:tc>
          <w:tcPr>
            <w:tcW w:w="1284" w:type="dxa"/>
            <w:tcBorders>
              <w:lef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VII</w:t>
            </w:r>
            <w:r w:rsidRPr="006E5C60">
              <w:rPr>
                <w:rFonts w:ascii="Times New Roman" w:hAnsi="Times New Roman" w:cs="Times New Roman"/>
                <w:sz w:val="24"/>
                <w:szCs w:val="24"/>
              </w:rPr>
              <w:t xml:space="preserve"> класс</w:t>
            </w:r>
          </w:p>
        </w:tc>
      </w:tr>
      <w:tr w:rsidR="0074560C" w:rsidRPr="006E5C60" w:rsidTr="00EA1F20">
        <w:tc>
          <w:tcPr>
            <w:tcW w:w="4077" w:type="dxa"/>
          </w:tcPr>
          <w:p w:rsidR="0074560C" w:rsidRPr="006E5C60" w:rsidRDefault="0074560C" w:rsidP="00CF4C05">
            <w:pPr>
              <w:numPr>
                <w:ilvl w:val="0"/>
                <w:numId w:val="47"/>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Атмосфера.(6 класс)</w:t>
            </w:r>
          </w:p>
        </w:tc>
        <w:tc>
          <w:tcPr>
            <w:tcW w:w="1418" w:type="dxa"/>
            <w:tcBorders>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 класс</w:t>
            </w:r>
          </w:p>
        </w:tc>
        <w:tc>
          <w:tcPr>
            <w:tcW w:w="992"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VII</w:t>
            </w:r>
            <w:r w:rsidRPr="006E5C60">
              <w:rPr>
                <w:rFonts w:ascii="Times New Roman" w:hAnsi="Times New Roman" w:cs="Times New Roman"/>
                <w:sz w:val="24"/>
                <w:szCs w:val="24"/>
              </w:rPr>
              <w:t xml:space="preserve"> класс</w:t>
            </w:r>
          </w:p>
        </w:tc>
        <w:tc>
          <w:tcPr>
            <w:tcW w:w="85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123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1284" w:type="dxa"/>
            <w:tcBorders>
              <w:lef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VI</w:t>
            </w:r>
            <w:r w:rsidRPr="006E5C60">
              <w:rPr>
                <w:rFonts w:ascii="Times New Roman" w:hAnsi="Times New Roman" w:cs="Times New Roman"/>
                <w:sz w:val="24"/>
                <w:szCs w:val="24"/>
              </w:rPr>
              <w:t xml:space="preserve"> класс</w:t>
            </w:r>
          </w:p>
        </w:tc>
      </w:tr>
      <w:tr w:rsidR="0074560C" w:rsidRPr="006E5C60" w:rsidTr="00EA1F20">
        <w:tc>
          <w:tcPr>
            <w:tcW w:w="4077" w:type="dxa"/>
          </w:tcPr>
          <w:p w:rsidR="0074560C" w:rsidRPr="006E5C60" w:rsidRDefault="0074560C" w:rsidP="00CF4C05">
            <w:pPr>
              <w:numPr>
                <w:ilvl w:val="0"/>
                <w:numId w:val="47"/>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Природные зоны материков. Почвы материков. (7 класс).</w:t>
            </w:r>
          </w:p>
        </w:tc>
        <w:tc>
          <w:tcPr>
            <w:tcW w:w="1418" w:type="dxa"/>
            <w:tcBorders>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w:t>
            </w:r>
            <w:r w:rsidRPr="006E5C60">
              <w:rPr>
                <w:rFonts w:ascii="Times New Roman" w:hAnsi="Times New Roman" w:cs="Times New Roman"/>
                <w:sz w:val="24"/>
                <w:szCs w:val="24"/>
              </w:rPr>
              <w:t xml:space="preserve"> класс</w:t>
            </w:r>
          </w:p>
        </w:tc>
        <w:tc>
          <w:tcPr>
            <w:tcW w:w="992"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Ботаника</w:t>
            </w:r>
          </w:p>
        </w:tc>
        <w:tc>
          <w:tcPr>
            <w:tcW w:w="123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1284" w:type="dxa"/>
            <w:tcBorders>
              <w:lef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r>
      <w:tr w:rsidR="0074560C" w:rsidRPr="006E5C60" w:rsidTr="00EA1F20">
        <w:tc>
          <w:tcPr>
            <w:tcW w:w="4077" w:type="dxa"/>
          </w:tcPr>
          <w:p w:rsidR="0074560C" w:rsidRPr="006E5C60" w:rsidRDefault="0074560C" w:rsidP="00CF4C05">
            <w:pPr>
              <w:numPr>
                <w:ilvl w:val="0"/>
                <w:numId w:val="47"/>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Климаты Земли. Атмосферное давление. Климатообразующие факторы. (7 класс).</w:t>
            </w:r>
          </w:p>
        </w:tc>
        <w:tc>
          <w:tcPr>
            <w:tcW w:w="1418" w:type="dxa"/>
            <w:tcBorders>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992"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VII</w:t>
            </w:r>
            <w:r w:rsidRPr="006E5C60">
              <w:rPr>
                <w:rFonts w:ascii="Times New Roman" w:hAnsi="Times New Roman" w:cs="Times New Roman"/>
                <w:sz w:val="24"/>
                <w:szCs w:val="24"/>
              </w:rPr>
              <w:t xml:space="preserve"> класс</w:t>
            </w:r>
          </w:p>
        </w:tc>
        <w:tc>
          <w:tcPr>
            <w:tcW w:w="85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123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1284" w:type="dxa"/>
            <w:tcBorders>
              <w:lef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r>
      <w:tr w:rsidR="0074560C" w:rsidRPr="006E5C60" w:rsidTr="00EA1F20">
        <w:tc>
          <w:tcPr>
            <w:tcW w:w="4077" w:type="dxa"/>
          </w:tcPr>
          <w:p w:rsidR="0074560C" w:rsidRPr="006E5C60" w:rsidRDefault="0074560C" w:rsidP="00CF4C05">
            <w:pPr>
              <w:numPr>
                <w:ilvl w:val="0"/>
                <w:numId w:val="47"/>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Формирование климата Кыргызской Республики. (8 класс)</w:t>
            </w:r>
          </w:p>
        </w:tc>
        <w:tc>
          <w:tcPr>
            <w:tcW w:w="1418" w:type="dxa"/>
            <w:tcBorders>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992"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VIII</w:t>
            </w:r>
            <w:r w:rsidRPr="006E5C60">
              <w:rPr>
                <w:rFonts w:ascii="Times New Roman" w:hAnsi="Times New Roman" w:cs="Times New Roman"/>
                <w:sz w:val="24"/>
                <w:szCs w:val="24"/>
              </w:rPr>
              <w:t xml:space="preserve"> класс. Атмосферное давление.</w:t>
            </w:r>
          </w:p>
        </w:tc>
        <w:tc>
          <w:tcPr>
            <w:tcW w:w="85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123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1284" w:type="dxa"/>
            <w:tcBorders>
              <w:lef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r>
      <w:tr w:rsidR="0074560C" w:rsidRPr="006E5C60" w:rsidTr="00EA1F20">
        <w:tc>
          <w:tcPr>
            <w:tcW w:w="4077" w:type="dxa"/>
          </w:tcPr>
          <w:p w:rsidR="0074560C" w:rsidRPr="006E5C60" w:rsidRDefault="0074560C" w:rsidP="00CF4C05">
            <w:pPr>
              <w:numPr>
                <w:ilvl w:val="0"/>
                <w:numId w:val="47"/>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Промышленность. Химическая промышленность. Металлургия. (8-9 класс)</w:t>
            </w:r>
          </w:p>
        </w:tc>
        <w:tc>
          <w:tcPr>
            <w:tcW w:w="1418" w:type="dxa"/>
            <w:tcBorders>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992"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85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123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VIII</w:t>
            </w:r>
            <w:r w:rsidRPr="006E5C60">
              <w:rPr>
                <w:rFonts w:ascii="Times New Roman" w:hAnsi="Times New Roman" w:cs="Times New Roman"/>
                <w:sz w:val="24"/>
                <w:szCs w:val="24"/>
              </w:rPr>
              <w:t xml:space="preserve">- </w:t>
            </w:r>
            <w:r w:rsidRPr="006E5C60">
              <w:rPr>
                <w:rFonts w:ascii="Times New Roman" w:hAnsi="Times New Roman" w:cs="Times New Roman"/>
                <w:sz w:val="24"/>
                <w:szCs w:val="24"/>
                <w:lang w:val="en-US"/>
              </w:rPr>
              <w:t>XI</w:t>
            </w:r>
            <w:r w:rsidRPr="006E5C60">
              <w:rPr>
                <w:rFonts w:ascii="Times New Roman" w:hAnsi="Times New Roman" w:cs="Times New Roman"/>
                <w:sz w:val="24"/>
                <w:szCs w:val="24"/>
              </w:rPr>
              <w:t xml:space="preserve"> класс. Производство серной кислоты. Металлы.</w:t>
            </w:r>
          </w:p>
        </w:tc>
        <w:tc>
          <w:tcPr>
            <w:tcW w:w="1284" w:type="dxa"/>
            <w:tcBorders>
              <w:lef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r>
      <w:tr w:rsidR="0074560C" w:rsidRPr="006E5C60" w:rsidTr="00EA1F20">
        <w:tc>
          <w:tcPr>
            <w:tcW w:w="4077"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Устойчивое развитие природы Земли: концепции охраны природы, минимизация отходов, возобновляемые и невозобновляемые ресурсы. Химические изменение происходящих в атмосфере, мониторгинг и качества воды. Изменение климата. Глобальное потепление климата Земли. Практические работы. (6-9 классы)</w:t>
            </w:r>
          </w:p>
        </w:tc>
        <w:tc>
          <w:tcPr>
            <w:tcW w:w="1418" w:type="dxa"/>
            <w:tcBorders>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p>
        </w:tc>
        <w:tc>
          <w:tcPr>
            <w:tcW w:w="992"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VII</w:t>
            </w:r>
            <w:r w:rsidRPr="006E5C60">
              <w:rPr>
                <w:rFonts w:ascii="Times New Roman" w:hAnsi="Times New Roman" w:cs="Times New Roman"/>
                <w:sz w:val="24"/>
                <w:szCs w:val="24"/>
              </w:rPr>
              <w:t xml:space="preserve"> </w:t>
            </w:r>
            <w:r w:rsidRPr="006E5C60">
              <w:rPr>
                <w:rFonts w:ascii="Times New Roman" w:hAnsi="Times New Roman" w:cs="Times New Roman"/>
                <w:sz w:val="24"/>
                <w:szCs w:val="24"/>
                <w:lang w:val="en-US"/>
              </w:rPr>
              <w:t xml:space="preserve">–XI </w:t>
            </w:r>
            <w:r w:rsidRPr="006E5C60">
              <w:rPr>
                <w:rFonts w:ascii="Times New Roman" w:hAnsi="Times New Roman" w:cs="Times New Roman"/>
                <w:sz w:val="24"/>
                <w:szCs w:val="24"/>
              </w:rPr>
              <w:t>класс</w:t>
            </w:r>
          </w:p>
        </w:tc>
        <w:tc>
          <w:tcPr>
            <w:tcW w:w="85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VI</w:t>
            </w:r>
            <w:r w:rsidRPr="006E5C60">
              <w:rPr>
                <w:rFonts w:ascii="Times New Roman" w:hAnsi="Times New Roman" w:cs="Times New Roman"/>
                <w:sz w:val="24"/>
                <w:szCs w:val="24"/>
              </w:rPr>
              <w:t xml:space="preserve">- </w:t>
            </w:r>
            <w:r w:rsidRPr="006E5C60">
              <w:rPr>
                <w:rFonts w:ascii="Times New Roman" w:hAnsi="Times New Roman" w:cs="Times New Roman"/>
                <w:sz w:val="24"/>
                <w:szCs w:val="24"/>
                <w:lang w:val="en-US"/>
              </w:rPr>
              <w:t>XI</w:t>
            </w:r>
            <w:r w:rsidRPr="006E5C60">
              <w:rPr>
                <w:rFonts w:ascii="Times New Roman" w:hAnsi="Times New Roman" w:cs="Times New Roman"/>
                <w:sz w:val="24"/>
                <w:szCs w:val="24"/>
              </w:rPr>
              <w:t xml:space="preserve"> класс</w:t>
            </w:r>
          </w:p>
        </w:tc>
        <w:tc>
          <w:tcPr>
            <w:tcW w:w="1231" w:type="dxa"/>
            <w:tcBorders>
              <w:left w:val="single" w:sz="4" w:space="0" w:color="auto"/>
              <w:righ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VII</w:t>
            </w:r>
            <w:r w:rsidRPr="006E5C60">
              <w:rPr>
                <w:rFonts w:ascii="Times New Roman" w:hAnsi="Times New Roman" w:cs="Times New Roman"/>
                <w:sz w:val="24"/>
                <w:szCs w:val="24"/>
              </w:rPr>
              <w:t xml:space="preserve"> </w:t>
            </w:r>
            <w:r w:rsidRPr="006E5C60">
              <w:rPr>
                <w:rFonts w:ascii="Times New Roman" w:hAnsi="Times New Roman" w:cs="Times New Roman"/>
                <w:sz w:val="24"/>
                <w:szCs w:val="24"/>
                <w:lang w:val="en-US"/>
              </w:rPr>
              <w:t>-XI</w:t>
            </w:r>
            <w:r w:rsidRPr="006E5C60">
              <w:rPr>
                <w:rFonts w:ascii="Times New Roman" w:hAnsi="Times New Roman" w:cs="Times New Roman"/>
                <w:sz w:val="24"/>
                <w:szCs w:val="24"/>
              </w:rPr>
              <w:t>класс</w:t>
            </w:r>
          </w:p>
        </w:tc>
        <w:tc>
          <w:tcPr>
            <w:tcW w:w="1284" w:type="dxa"/>
            <w:tcBorders>
              <w:left w:val="single" w:sz="4" w:space="0" w:color="auto"/>
            </w:tcBorders>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lang w:val="en-US"/>
              </w:rPr>
              <w:t>VII</w:t>
            </w:r>
            <w:r w:rsidRPr="006E5C60">
              <w:rPr>
                <w:rFonts w:ascii="Times New Roman" w:hAnsi="Times New Roman" w:cs="Times New Roman"/>
                <w:sz w:val="24"/>
                <w:szCs w:val="24"/>
              </w:rPr>
              <w:t xml:space="preserve">- </w:t>
            </w:r>
            <w:r w:rsidRPr="006E5C60">
              <w:rPr>
                <w:rFonts w:ascii="Times New Roman" w:hAnsi="Times New Roman" w:cs="Times New Roman"/>
                <w:sz w:val="24"/>
                <w:szCs w:val="24"/>
                <w:lang w:val="en-US"/>
              </w:rPr>
              <w:t>X</w:t>
            </w:r>
            <w:r w:rsidRPr="006E5C60">
              <w:rPr>
                <w:rFonts w:ascii="Times New Roman" w:hAnsi="Times New Roman" w:cs="Times New Roman"/>
                <w:sz w:val="24"/>
                <w:szCs w:val="24"/>
              </w:rPr>
              <w:t xml:space="preserve"> класс</w:t>
            </w:r>
          </w:p>
        </w:tc>
      </w:tr>
    </w:tbl>
    <w:p w:rsidR="0074560C" w:rsidRPr="006E5C60" w:rsidRDefault="0074560C" w:rsidP="006E5C60">
      <w:pPr>
        <w:shd w:val="clear" w:color="auto" w:fill="FFFFFF"/>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     3.</w:t>
      </w:r>
      <w:r w:rsidRPr="006E5C60">
        <w:rPr>
          <w:rFonts w:ascii="Times New Roman" w:hAnsi="Times New Roman" w:cs="Times New Roman"/>
          <w:sz w:val="24"/>
          <w:szCs w:val="24"/>
        </w:rPr>
        <w:t xml:space="preserve">  </w:t>
      </w:r>
      <w:r w:rsidRPr="006E5C60">
        <w:rPr>
          <w:rFonts w:ascii="Times New Roman" w:hAnsi="Times New Roman" w:cs="Times New Roman"/>
          <w:b/>
          <w:sz w:val="24"/>
          <w:szCs w:val="24"/>
        </w:rPr>
        <w:t>Образовательные результаты и оценивание.</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lastRenderedPageBreak/>
        <w:t>3.1. Ожидаемые результаты обучения учащихся на основной ступени школы (6-9 классы)</w:t>
      </w:r>
    </w:p>
    <w:p w:rsidR="0074560C" w:rsidRPr="006E5C60" w:rsidRDefault="0074560C" w:rsidP="006E5C60">
      <w:pPr>
        <w:spacing w:after="0" w:line="240" w:lineRule="auto"/>
        <w:rPr>
          <w:rFonts w:ascii="Times New Roman" w:hAnsi="Times New Roman" w:cs="Times New Roman"/>
          <w:i/>
          <w:sz w:val="24"/>
          <w:szCs w:val="24"/>
          <w:lang w:val="ky-KG"/>
        </w:rPr>
      </w:pPr>
      <w:r w:rsidRPr="006E5C60">
        <w:rPr>
          <w:rFonts w:ascii="Times New Roman" w:hAnsi="Times New Roman" w:cs="Times New Roman"/>
          <w:i/>
          <w:sz w:val="24"/>
          <w:szCs w:val="24"/>
        </w:rPr>
        <w:t xml:space="preserve">В приведенной ниже таблице </w:t>
      </w:r>
      <w:r w:rsidRPr="006E5C60">
        <w:rPr>
          <w:rFonts w:ascii="Times New Roman" w:hAnsi="Times New Roman" w:cs="Times New Roman"/>
          <w:i/>
          <w:sz w:val="24"/>
          <w:szCs w:val="24"/>
          <w:lang w:val="ky-KG"/>
        </w:rPr>
        <w:t xml:space="preserve"> расписаны ожидаемые результаты  по классам.  Первая цифра означает класс, вторая - содержательную линию, третья - предметную компетентность, четвертая - ожидаемый результат.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4"/>
        <w:gridCol w:w="2520"/>
        <w:gridCol w:w="2455"/>
        <w:gridCol w:w="2552"/>
      </w:tblGrid>
      <w:tr w:rsidR="0074560C" w:rsidRPr="006E5C60" w:rsidTr="00EA1F20">
        <w:tc>
          <w:tcPr>
            <w:tcW w:w="2504" w:type="dxa"/>
          </w:tcPr>
          <w:p w:rsidR="0074560C" w:rsidRPr="006E5C60" w:rsidRDefault="0074560C" w:rsidP="006E5C60">
            <w:pPr>
              <w:pStyle w:val="a3"/>
              <w:spacing w:after="0" w:line="240" w:lineRule="auto"/>
              <w:ind w:left="0"/>
              <w:rPr>
                <w:rFonts w:ascii="Times New Roman" w:hAnsi="Times New Roman"/>
                <w:b/>
                <w:sz w:val="24"/>
                <w:szCs w:val="24"/>
              </w:rPr>
            </w:pPr>
            <w:r w:rsidRPr="006E5C60">
              <w:rPr>
                <w:rFonts w:ascii="Times New Roman" w:hAnsi="Times New Roman"/>
                <w:b/>
                <w:sz w:val="24"/>
                <w:szCs w:val="24"/>
                <w:lang w:val="ky-KG"/>
              </w:rPr>
              <w:t xml:space="preserve">Например 6.1.1.1 - это </w:t>
            </w:r>
          </w:p>
          <w:p w:rsidR="0074560C" w:rsidRPr="006E5C60" w:rsidRDefault="0074560C" w:rsidP="006E5C60">
            <w:pPr>
              <w:pStyle w:val="a3"/>
              <w:spacing w:after="0" w:line="240" w:lineRule="auto"/>
              <w:ind w:left="0"/>
              <w:rPr>
                <w:rFonts w:ascii="Times New Roman" w:hAnsi="Times New Roman"/>
                <w:b/>
                <w:sz w:val="24"/>
                <w:szCs w:val="24"/>
              </w:rPr>
            </w:pPr>
            <w:r w:rsidRPr="006E5C60">
              <w:rPr>
                <w:rFonts w:ascii="Times New Roman" w:hAnsi="Times New Roman"/>
                <w:b/>
                <w:sz w:val="24"/>
                <w:szCs w:val="24"/>
                <w:lang w:val="ky-KG"/>
              </w:rPr>
              <w:t xml:space="preserve"> “6” -   шестой класс </w:t>
            </w:r>
          </w:p>
          <w:p w:rsidR="0074560C" w:rsidRPr="006E5C60" w:rsidRDefault="0074560C" w:rsidP="006E5C60">
            <w:pPr>
              <w:spacing w:after="0" w:line="240" w:lineRule="auto"/>
              <w:rPr>
                <w:rFonts w:ascii="Times New Roman" w:hAnsi="Times New Roman" w:cs="Times New Roman"/>
                <w:b/>
                <w:i/>
                <w:sz w:val="24"/>
                <w:szCs w:val="24"/>
              </w:rPr>
            </w:pPr>
            <w:r w:rsidRPr="006E5C60">
              <w:rPr>
                <w:rFonts w:ascii="Times New Roman" w:hAnsi="Times New Roman" w:cs="Times New Roman"/>
                <w:b/>
                <w:sz w:val="24"/>
                <w:szCs w:val="24"/>
                <w:lang w:val="ky-KG"/>
              </w:rPr>
              <w:t>“1”</w:t>
            </w:r>
            <w:r w:rsidRPr="006E5C60">
              <w:rPr>
                <w:rFonts w:ascii="Times New Roman" w:hAnsi="Times New Roman" w:cs="Times New Roman"/>
                <w:b/>
                <w:sz w:val="24"/>
                <w:szCs w:val="24"/>
              </w:rPr>
              <w:t xml:space="preserve">  -  </w:t>
            </w:r>
            <w:r w:rsidRPr="006E5C60">
              <w:rPr>
                <w:rFonts w:ascii="Times New Roman" w:hAnsi="Times New Roman" w:cs="Times New Roman"/>
                <w:b/>
                <w:sz w:val="24"/>
                <w:szCs w:val="24"/>
                <w:lang w:val="ky-KG"/>
              </w:rPr>
              <w:t xml:space="preserve">содержательная линия </w:t>
            </w:r>
            <w:r w:rsidRPr="006E5C60">
              <w:rPr>
                <w:rFonts w:ascii="Times New Roman" w:hAnsi="Times New Roman" w:cs="Times New Roman"/>
                <w:i/>
                <w:sz w:val="24"/>
                <w:szCs w:val="24"/>
                <w:lang w:val="ky-KG"/>
              </w:rPr>
              <w:t>“</w:t>
            </w:r>
            <w:r w:rsidRPr="006E5C60">
              <w:rPr>
                <w:rFonts w:ascii="Times New Roman" w:hAnsi="Times New Roman" w:cs="Times New Roman"/>
                <w:b/>
                <w:i/>
                <w:sz w:val="24"/>
                <w:szCs w:val="24"/>
              </w:rPr>
              <w:t>Методы гео-графических  исследо-ваний  и  источники географической  информации</w:t>
            </w:r>
            <w:r w:rsidRPr="006E5C60">
              <w:rPr>
                <w:rFonts w:ascii="Times New Roman" w:hAnsi="Times New Roman" w:cs="Times New Roman"/>
                <w:sz w:val="24"/>
                <w:szCs w:val="24"/>
                <w:lang w:val="ky-KG"/>
              </w:rPr>
              <w:t>”;</w:t>
            </w:r>
          </w:p>
          <w:p w:rsidR="0074560C" w:rsidRPr="006E5C60" w:rsidRDefault="0074560C" w:rsidP="006E5C60">
            <w:pPr>
              <w:spacing w:after="0" w:line="240" w:lineRule="auto"/>
              <w:rPr>
                <w:rFonts w:ascii="Times New Roman" w:hAnsi="Times New Roman" w:cs="Times New Roman"/>
                <w:b/>
                <w:sz w:val="24"/>
                <w:szCs w:val="24"/>
                <w:lang w:val="ky-KG"/>
              </w:rPr>
            </w:pPr>
            <w:r w:rsidRPr="006E5C60">
              <w:rPr>
                <w:rFonts w:ascii="Times New Roman" w:hAnsi="Times New Roman" w:cs="Times New Roman"/>
                <w:b/>
                <w:sz w:val="24"/>
                <w:szCs w:val="24"/>
                <w:lang w:val="ky-KG"/>
              </w:rPr>
              <w:t>“1”</w:t>
            </w:r>
            <w:r w:rsidRPr="006E5C60">
              <w:rPr>
                <w:rFonts w:ascii="Times New Roman" w:hAnsi="Times New Roman" w:cs="Times New Roman"/>
                <w:b/>
                <w:sz w:val="24"/>
                <w:szCs w:val="24"/>
              </w:rPr>
              <w:t>- компетентность</w:t>
            </w:r>
            <w:r w:rsidRPr="006E5C60">
              <w:rPr>
                <w:rFonts w:ascii="Times New Roman" w:hAnsi="Times New Roman" w:cs="Times New Roman"/>
                <w:b/>
                <w:i/>
                <w:sz w:val="24"/>
                <w:szCs w:val="24"/>
              </w:rPr>
              <w:t xml:space="preserve"> «Анализировать и интерпретировать географические документы</w:t>
            </w:r>
            <w:r w:rsidRPr="006E5C60">
              <w:rPr>
                <w:rFonts w:ascii="Times New Roman" w:hAnsi="Times New Roman" w:cs="Times New Roman"/>
                <w:sz w:val="24"/>
                <w:szCs w:val="24"/>
              </w:rPr>
              <w:t xml:space="preserve"> </w:t>
            </w:r>
            <w:r w:rsidRPr="006E5C60">
              <w:rPr>
                <w:rFonts w:ascii="Times New Roman" w:hAnsi="Times New Roman" w:cs="Times New Roman"/>
                <w:b/>
                <w:i/>
                <w:sz w:val="24"/>
                <w:szCs w:val="24"/>
              </w:rPr>
              <w:t>»</w:t>
            </w:r>
          </w:p>
          <w:p w:rsidR="0074560C" w:rsidRPr="006E5C60" w:rsidRDefault="0074560C" w:rsidP="006E5C60">
            <w:pPr>
              <w:spacing w:after="0" w:line="240" w:lineRule="auto"/>
              <w:rPr>
                <w:rFonts w:ascii="Times New Roman" w:hAnsi="Times New Roman" w:cs="Times New Roman"/>
                <w:b/>
                <w:sz w:val="24"/>
                <w:szCs w:val="24"/>
                <w:lang w:val="ky-KG"/>
              </w:rPr>
            </w:pPr>
            <w:r w:rsidRPr="006E5C60">
              <w:rPr>
                <w:rFonts w:ascii="Times New Roman" w:hAnsi="Times New Roman" w:cs="Times New Roman"/>
                <w:b/>
                <w:sz w:val="24"/>
                <w:szCs w:val="24"/>
                <w:lang w:val="ky-KG"/>
              </w:rPr>
              <w:t xml:space="preserve">“1” </w:t>
            </w:r>
            <w:r w:rsidRPr="006E5C60">
              <w:rPr>
                <w:rFonts w:ascii="Times New Roman" w:hAnsi="Times New Roman" w:cs="Times New Roman"/>
                <w:b/>
                <w:sz w:val="24"/>
                <w:szCs w:val="24"/>
              </w:rPr>
              <w:t>– ожидаемый результат.</w:t>
            </w:r>
          </w:p>
        </w:tc>
        <w:tc>
          <w:tcPr>
            <w:tcW w:w="2520" w:type="dxa"/>
          </w:tcPr>
          <w:p w:rsidR="0074560C" w:rsidRPr="006E5C60" w:rsidRDefault="0074560C" w:rsidP="006E5C60">
            <w:pPr>
              <w:pStyle w:val="a3"/>
              <w:spacing w:after="0" w:line="240" w:lineRule="auto"/>
              <w:ind w:left="0"/>
              <w:rPr>
                <w:rFonts w:ascii="Times New Roman" w:hAnsi="Times New Roman"/>
                <w:b/>
                <w:sz w:val="24"/>
                <w:szCs w:val="24"/>
              </w:rPr>
            </w:pPr>
            <w:r w:rsidRPr="006E5C60">
              <w:rPr>
                <w:rFonts w:ascii="Times New Roman" w:hAnsi="Times New Roman"/>
                <w:b/>
                <w:sz w:val="24"/>
                <w:szCs w:val="24"/>
                <w:lang w:val="ky-KG"/>
              </w:rPr>
              <w:t xml:space="preserve">Например </w:t>
            </w:r>
            <w:r w:rsidRPr="006E5C60">
              <w:rPr>
                <w:rFonts w:ascii="Times New Roman" w:hAnsi="Times New Roman"/>
                <w:b/>
                <w:sz w:val="24"/>
                <w:szCs w:val="24"/>
              </w:rPr>
              <w:t>7.3.3.1.</w:t>
            </w:r>
            <w:r w:rsidRPr="006E5C60">
              <w:rPr>
                <w:rFonts w:ascii="Times New Roman" w:hAnsi="Times New Roman"/>
                <w:b/>
                <w:sz w:val="24"/>
                <w:szCs w:val="24"/>
                <w:lang w:val="ky-KG"/>
              </w:rPr>
              <w:t xml:space="preserve">- это </w:t>
            </w:r>
          </w:p>
          <w:p w:rsidR="0074560C" w:rsidRPr="006E5C60" w:rsidRDefault="0074560C" w:rsidP="006E5C60">
            <w:pPr>
              <w:pStyle w:val="a3"/>
              <w:spacing w:after="0" w:line="240" w:lineRule="auto"/>
              <w:ind w:left="0"/>
              <w:rPr>
                <w:rFonts w:ascii="Times New Roman" w:hAnsi="Times New Roman"/>
                <w:b/>
                <w:sz w:val="24"/>
                <w:szCs w:val="24"/>
              </w:rPr>
            </w:pPr>
            <w:r w:rsidRPr="006E5C60">
              <w:rPr>
                <w:rFonts w:ascii="Times New Roman" w:hAnsi="Times New Roman"/>
                <w:b/>
                <w:sz w:val="24"/>
                <w:szCs w:val="24"/>
                <w:lang w:val="ky-KG"/>
              </w:rPr>
              <w:t xml:space="preserve"> “7” -  седьмой класс; </w:t>
            </w:r>
          </w:p>
          <w:p w:rsidR="0074560C" w:rsidRPr="006E5C60" w:rsidRDefault="0074560C" w:rsidP="006E5C60">
            <w:pPr>
              <w:pStyle w:val="a3"/>
              <w:spacing w:after="0" w:line="240" w:lineRule="auto"/>
              <w:ind w:left="0"/>
              <w:rPr>
                <w:rFonts w:ascii="Times New Roman" w:hAnsi="Times New Roman"/>
                <w:b/>
                <w:i/>
                <w:sz w:val="24"/>
                <w:szCs w:val="24"/>
              </w:rPr>
            </w:pPr>
            <w:r w:rsidRPr="006E5C60">
              <w:rPr>
                <w:rFonts w:ascii="Times New Roman" w:hAnsi="Times New Roman"/>
                <w:b/>
                <w:sz w:val="24"/>
                <w:szCs w:val="24"/>
                <w:lang w:val="ky-KG"/>
              </w:rPr>
              <w:t>“3”</w:t>
            </w:r>
            <w:r w:rsidRPr="006E5C60">
              <w:rPr>
                <w:rFonts w:ascii="Times New Roman" w:hAnsi="Times New Roman"/>
                <w:b/>
                <w:sz w:val="24"/>
                <w:szCs w:val="24"/>
              </w:rPr>
              <w:t xml:space="preserve">- </w:t>
            </w:r>
            <w:r w:rsidRPr="006E5C60">
              <w:rPr>
                <w:rFonts w:ascii="Times New Roman" w:hAnsi="Times New Roman"/>
                <w:b/>
                <w:sz w:val="24"/>
                <w:szCs w:val="24"/>
                <w:lang w:val="ky-KG"/>
              </w:rPr>
              <w:t>содержательная линия “</w:t>
            </w:r>
            <w:r w:rsidRPr="006E5C60">
              <w:rPr>
                <w:rFonts w:ascii="Times New Roman" w:hAnsi="Times New Roman"/>
                <w:b/>
                <w:i/>
                <w:sz w:val="24"/>
                <w:szCs w:val="24"/>
              </w:rPr>
              <w:t>Природные ресурсы</w:t>
            </w:r>
            <w:r w:rsidRPr="006E5C60">
              <w:rPr>
                <w:rFonts w:ascii="Times New Roman" w:hAnsi="Times New Roman"/>
                <w:b/>
                <w:i/>
                <w:sz w:val="24"/>
                <w:szCs w:val="24"/>
                <w:lang w:val="ky-KG"/>
              </w:rPr>
              <w:t xml:space="preserve">” ; </w:t>
            </w:r>
          </w:p>
          <w:p w:rsidR="0074560C" w:rsidRPr="006E5C60" w:rsidRDefault="0074560C" w:rsidP="006E5C60">
            <w:pPr>
              <w:spacing w:after="0" w:line="240" w:lineRule="auto"/>
              <w:rPr>
                <w:rFonts w:ascii="Times New Roman" w:hAnsi="Times New Roman" w:cs="Times New Roman"/>
                <w:sz w:val="24"/>
                <w:szCs w:val="24"/>
              </w:rPr>
            </w:pPr>
            <w:r w:rsidRPr="006E5C60">
              <w:rPr>
                <w:rFonts w:ascii="Times New Roman" w:hAnsi="Times New Roman" w:cs="Times New Roman"/>
                <w:b/>
                <w:sz w:val="24"/>
                <w:szCs w:val="24"/>
                <w:lang w:val="ky-KG"/>
              </w:rPr>
              <w:t>“3”</w:t>
            </w:r>
            <w:r w:rsidRPr="006E5C60">
              <w:rPr>
                <w:rFonts w:ascii="Times New Roman" w:hAnsi="Times New Roman" w:cs="Times New Roman"/>
                <w:b/>
                <w:sz w:val="24"/>
                <w:szCs w:val="24"/>
              </w:rPr>
              <w:t xml:space="preserve">  - компетентность»</w:t>
            </w:r>
            <w:r w:rsidRPr="006E5C60">
              <w:rPr>
                <w:rFonts w:ascii="Times New Roman" w:hAnsi="Times New Roman" w:cs="Times New Roman"/>
                <w:b/>
                <w:i/>
                <w:sz w:val="24"/>
                <w:szCs w:val="24"/>
              </w:rPr>
              <w:t xml:space="preserve"> Давать комплексную характеристику географических объектов и ориентироваться в пространстве и времени»;</w:t>
            </w:r>
            <w:r w:rsidRPr="006E5C60">
              <w:rPr>
                <w:rFonts w:ascii="Times New Roman" w:hAnsi="Times New Roman" w:cs="Times New Roman"/>
                <w:sz w:val="24"/>
                <w:szCs w:val="24"/>
              </w:rPr>
              <w:t xml:space="preserve"> </w:t>
            </w:r>
          </w:p>
          <w:p w:rsidR="0074560C" w:rsidRPr="006E5C60" w:rsidRDefault="0074560C"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lang w:val="ky-KG"/>
              </w:rPr>
              <w:t xml:space="preserve">“1” </w:t>
            </w:r>
            <w:r w:rsidRPr="006E5C60">
              <w:rPr>
                <w:rFonts w:ascii="Times New Roman" w:hAnsi="Times New Roman" w:cs="Times New Roman"/>
                <w:b/>
                <w:sz w:val="24"/>
                <w:szCs w:val="24"/>
              </w:rPr>
              <w:t>– ожидаемый результат.</w:t>
            </w:r>
          </w:p>
        </w:tc>
        <w:tc>
          <w:tcPr>
            <w:tcW w:w="2455" w:type="dxa"/>
          </w:tcPr>
          <w:p w:rsidR="0074560C" w:rsidRPr="006E5C60" w:rsidRDefault="0074560C" w:rsidP="006E5C60">
            <w:pPr>
              <w:pStyle w:val="a3"/>
              <w:spacing w:after="0" w:line="240" w:lineRule="auto"/>
              <w:ind w:left="0"/>
              <w:rPr>
                <w:rFonts w:ascii="Times New Roman" w:hAnsi="Times New Roman"/>
                <w:b/>
                <w:sz w:val="24"/>
                <w:szCs w:val="24"/>
              </w:rPr>
            </w:pPr>
            <w:r w:rsidRPr="006E5C60">
              <w:rPr>
                <w:rFonts w:ascii="Times New Roman" w:hAnsi="Times New Roman"/>
                <w:b/>
                <w:sz w:val="24"/>
                <w:szCs w:val="24"/>
                <w:lang w:val="ky-KG"/>
              </w:rPr>
              <w:t xml:space="preserve">Например 9.2.1.1- это </w:t>
            </w:r>
          </w:p>
          <w:p w:rsidR="0074560C" w:rsidRPr="006E5C60" w:rsidRDefault="0074560C" w:rsidP="006E5C60">
            <w:pPr>
              <w:pStyle w:val="a3"/>
              <w:spacing w:after="0" w:line="240" w:lineRule="auto"/>
              <w:ind w:left="0"/>
              <w:rPr>
                <w:rFonts w:ascii="Times New Roman" w:hAnsi="Times New Roman"/>
                <w:b/>
                <w:sz w:val="24"/>
                <w:szCs w:val="24"/>
              </w:rPr>
            </w:pPr>
            <w:r w:rsidRPr="006E5C60">
              <w:rPr>
                <w:rFonts w:ascii="Times New Roman" w:hAnsi="Times New Roman"/>
                <w:b/>
                <w:sz w:val="24"/>
                <w:szCs w:val="24"/>
                <w:lang w:val="ky-KG"/>
              </w:rPr>
              <w:t xml:space="preserve"> “9” - девятый класс; </w:t>
            </w:r>
          </w:p>
          <w:p w:rsidR="0074560C" w:rsidRPr="006E5C60" w:rsidRDefault="0074560C" w:rsidP="006E5C60">
            <w:pPr>
              <w:spacing w:after="0" w:line="240" w:lineRule="auto"/>
              <w:rPr>
                <w:rFonts w:ascii="Times New Roman" w:hAnsi="Times New Roman" w:cs="Times New Roman"/>
                <w:i/>
                <w:sz w:val="24"/>
                <w:szCs w:val="24"/>
                <w:lang w:val="ky-KG"/>
              </w:rPr>
            </w:pPr>
            <w:r w:rsidRPr="006E5C60">
              <w:rPr>
                <w:rFonts w:ascii="Times New Roman" w:hAnsi="Times New Roman" w:cs="Times New Roman"/>
                <w:b/>
                <w:sz w:val="24"/>
                <w:szCs w:val="24"/>
                <w:lang w:val="ky-KG"/>
              </w:rPr>
              <w:t>“2”</w:t>
            </w:r>
            <w:r w:rsidRPr="006E5C60">
              <w:rPr>
                <w:rFonts w:ascii="Times New Roman" w:hAnsi="Times New Roman" w:cs="Times New Roman"/>
                <w:b/>
                <w:sz w:val="24"/>
                <w:szCs w:val="24"/>
              </w:rPr>
              <w:t xml:space="preserve">  - </w:t>
            </w:r>
            <w:r w:rsidRPr="006E5C60">
              <w:rPr>
                <w:rFonts w:ascii="Times New Roman" w:hAnsi="Times New Roman" w:cs="Times New Roman"/>
                <w:b/>
                <w:sz w:val="24"/>
                <w:szCs w:val="24"/>
                <w:lang w:val="ky-KG"/>
              </w:rPr>
              <w:t>содержательная линия</w:t>
            </w:r>
            <w:r w:rsidRPr="006E5C60">
              <w:rPr>
                <w:rFonts w:ascii="Times New Roman" w:hAnsi="Times New Roman" w:cs="Times New Roman"/>
                <w:b/>
                <w:i/>
                <w:sz w:val="24"/>
                <w:szCs w:val="24"/>
                <w:lang w:val="ky-KG"/>
              </w:rPr>
              <w:t xml:space="preserve"> </w:t>
            </w:r>
            <w:r w:rsidRPr="006E5C60">
              <w:rPr>
                <w:rFonts w:ascii="Times New Roman" w:hAnsi="Times New Roman" w:cs="Times New Roman"/>
                <w:i/>
                <w:sz w:val="24"/>
                <w:szCs w:val="24"/>
                <w:lang w:val="ky-KG"/>
              </w:rPr>
              <w:t>“</w:t>
            </w:r>
            <w:r w:rsidRPr="006E5C60">
              <w:rPr>
                <w:rFonts w:ascii="Times New Roman" w:hAnsi="Times New Roman" w:cs="Times New Roman"/>
                <w:b/>
                <w:i/>
                <w:sz w:val="24"/>
                <w:szCs w:val="24"/>
              </w:rPr>
              <w:t>Природа Земли»;</w:t>
            </w:r>
          </w:p>
          <w:p w:rsidR="0074560C" w:rsidRPr="006E5C60" w:rsidRDefault="0074560C" w:rsidP="006E5C60">
            <w:pPr>
              <w:spacing w:after="0" w:line="240" w:lineRule="auto"/>
              <w:rPr>
                <w:rFonts w:ascii="Times New Roman" w:hAnsi="Times New Roman" w:cs="Times New Roman"/>
                <w:sz w:val="24"/>
                <w:szCs w:val="24"/>
              </w:rPr>
            </w:pPr>
            <w:r w:rsidRPr="006E5C60">
              <w:rPr>
                <w:rFonts w:ascii="Times New Roman" w:hAnsi="Times New Roman" w:cs="Times New Roman"/>
                <w:b/>
                <w:sz w:val="24"/>
                <w:szCs w:val="24"/>
                <w:lang w:val="ky-KG"/>
              </w:rPr>
              <w:t>“2”</w:t>
            </w:r>
            <w:r w:rsidRPr="006E5C60">
              <w:rPr>
                <w:rFonts w:ascii="Times New Roman" w:hAnsi="Times New Roman" w:cs="Times New Roman"/>
                <w:b/>
                <w:sz w:val="24"/>
                <w:szCs w:val="24"/>
              </w:rPr>
              <w:t xml:space="preserve">  - компетентность</w:t>
            </w:r>
            <w:r w:rsidRPr="006E5C60">
              <w:rPr>
                <w:rFonts w:ascii="Times New Roman" w:hAnsi="Times New Roman" w:cs="Times New Roman"/>
                <w:b/>
                <w:i/>
                <w:sz w:val="24"/>
                <w:szCs w:val="24"/>
              </w:rPr>
              <w:t xml:space="preserve"> «Анализировать и интерпретировать географические документы»; </w:t>
            </w:r>
            <w:r w:rsidRPr="006E5C60">
              <w:rPr>
                <w:rFonts w:ascii="Times New Roman" w:hAnsi="Times New Roman" w:cs="Times New Roman"/>
                <w:sz w:val="24"/>
                <w:szCs w:val="24"/>
              </w:rPr>
              <w:t xml:space="preserve"> </w:t>
            </w:r>
          </w:p>
          <w:p w:rsidR="0074560C" w:rsidRPr="006E5C60" w:rsidRDefault="0074560C" w:rsidP="006E5C60">
            <w:pPr>
              <w:spacing w:after="0" w:line="240" w:lineRule="auto"/>
              <w:rPr>
                <w:rFonts w:ascii="Times New Roman" w:hAnsi="Times New Roman" w:cs="Times New Roman"/>
                <w:sz w:val="24"/>
                <w:szCs w:val="24"/>
              </w:rPr>
            </w:pPr>
            <w:r w:rsidRPr="006E5C60">
              <w:rPr>
                <w:rFonts w:ascii="Times New Roman" w:hAnsi="Times New Roman" w:cs="Times New Roman"/>
                <w:b/>
                <w:sz w:val="24"/>
                <w:szCs w:val="24"/>
                <w:lang w:val="ky-KG"/>
              </w:rPr>
              <w:t xml:space="preserve">“1” </w:t>
            </w:r>
            <w:r w:rsidRPr="006E5C60">
              <w:rPr>
                <w:rFonts w:ascii="Times New Roman" w:hAnsi="Times New Roman" w:cs="Times New Roman"/>
                <w:b/>
                <w:sz w:val="24"/>
                <w:szCs w:val="24"/>
              </w:rPr>
              <w:t>– ожидаемый результат.</w:t>
            </w:r>
          </w:p>
        </w:tc>
        <w:tc>
          <w:tcPr>
            <w:tcW w:w="2552" w:type="dxa"/>
          </w:tcPr>
          <w:p w:rsidR="0074560C" w:rsidRPr="006E5C60" w:rsidRDefault="0074560C" w:rsidP="006E5C60">
            <w:pPr>
              <w:pStyle w:val="a3"/>
              <w:spacing w:after="0" w:line="240" w:lineRule="auto"/>
              <w:ind w:left="0"/>
              <w:rPr>
                <w:rFonts w:ascii="Times New Roman" w:hAnsi="Times New Roman"/>
                <w:b/>
                <w:sz w:val="24"/>
                <w:szCs w:val="24"/>
                <w:lang w:val="ky-KG"/>
              </w:rPr>
            </w:pPr>
            <w:r w:rsidRPr="006E5C60">
              <w:rPr>
                <w:rFonts w:ascii="Times New Roman" w:hAnsi="Times New Roman"/>
                <w:b/>
                <w:sz w:val="24"/>
                <w:szCs w:val="24"/>
                <w:lang w:val="ky-KG"/>
              </w:rPr>
              <w:t xml:space="preserve">Например 8.4.2.1- это </w:t>
            </w:r>
          </w:p>
          <w:p w:rsidR="0074560C" w:rsidRPr="006E5C60" w:rsidRDefault="0074560C" w:rsidP="006E5C60">
            <w:pPr>
              <w:pStyle w:val="a3"/>
              <w:spacing w:after="0" w:line="240" w:lineRule="auto"/>
              <w:ind w:left="0"/>
              <w:rPr>
                <w:rFonts w:ascii="Times New Roman" w:hAnsi="Times New Roman"/>
                <w:b/>
                <w:sz w:val="24"/>
                <w:szCs w:val="24"/>
              </w:rPr>
            </w:pPr>
            <w:r w:rsidRPr="006E5C60">
              <w:rPr>
                <w:rFonts w:ascii="Times New Roman" w:hAnsi="Times New Roman"/>
                <w:b/>
                <w:sz w:val="24"/>
                <w:szCs w:val="24"/>
                <w:lang w:val="ky-KG"/>
              </w:rPr>
              <w:t xml:space="preserve">“8” -  восьмой класс; </w:t>
            </w:r>
          </w:p>
          <w:p w:rsidR="0074560C" w:rsidRPr="006E5C60" w:rsidRDefault="0074560C" w:rsidP="006E5C60">
            <w:pPr>
              <w:spacing w:after="0" w:line="240" w:lineRule="auto"/>
              <w:rPr>
                <w:rFonts w:ascii="Times New Roman" w:hAnsi="Times New Roman" w:cs="Times New Roman"/>
                <w:sz w:val="24"/>
                <w:szCs w:val="24"/>
                <w:lang w:val="ky-KG"/>
              </w:rPr>
            </w:pPr>
            <w:r w:rsidRPr="006E5C60">
              <w:rPr>
                <w:rFonts w:ascii="Times New Roman" w:hAnsi="Times New Roman" w:cs="Times New Roman"/>
                <w:b/>
                <w:sz w:val="24"/>
                <w:szCs w:val="24"/>
                <w:lang w:val="ky-KG"/>
              </w:rPr>
              <w:t>“4”</w:t>
            </w:r>
            <w:r w:rsidRPr="006E5C60">
              <w:rPr>
                <w:rFonts w:ascii="Times New Roman" w:hAnsi="Times New Roman" w:cs="Times New Roman"/>
                <w:b/>
                <w:sz w:val="24"/>
                <w:szCs w:val="24"/>
              </w:rPr>
              <w:t xml:space="preserve">- </w:t>
            </w:r>
            <w:r w:rsidRPr="006E5C60">
              <w:rPr>
                <w:rFonts w:ascii="Times New Roman" w:hAnsi="Times New Roman" w:cs="Times New Roman"/>
                <w:b/>
                <w:sz w:val="24"/>
                <w:szCs w:val="24"/>
                <w:lang w:val="ky-KG"/>
              </w:rPr>
              <w:t xml:space="preserve">содержательная линия </w:t>
            </w:r>
            <w:r w:rsidRPr="006E5C60">
              <w:rPr>
                <w:rFonts w:ascii="Times New Roman" w:hAnsi="Times New Roman" w:cs="Times New Roman"/>
                <w:i/>
                <w:sz w:val="24"/>
                <w:szCs w:val="24"/>
                <w:lang w:val="ky-KG"/>
              </w:rPr>
              <w:t>“</w:t>
            </w:r>
            <w:r w:rsidRPr="006E5C60">
              <w:rPr>
                <w:rFonts w:ascii="Times New Roman" w:hAnsi="Times New Roman" w:cs="Times New Roman"/>
                <w:b/>
                <w:i/>
                <w:sz w:val="24"/>
                <w:szCs w:val="24"/>
              </w:rPr>
              <w:t>Устойчивое развитие современного мира»;</w:t>
            </w:r>
          </w:p>
          <w:p w:rsidR="0074560C" w:rsidRPr="006E5C60" w:rsidRDefault="0074560C" w:rsidP="006E5C60">
            <w:pPr>
              <w:spacing w:after="0" w:line="240" w:lineRule="auto"/>
              <w:rPr>
                <w:rFonts w:ascii="Times New Roman" w:hAnsi="Times New Roman" w:cs="Times New Roman"/>
                <w:sz w:val="24"/>
                <w:szCs w:val="24"/>
              </w:rPr>
            </w:pPr>
            <w:r w:rsidRPr="006E5C60">
              <w:rPr>
                <w:rFonts w:ascii="Times New Roman" w:hAnsi="Times New Roman" w:cs="Times New Roman"/>
                <w:b/>
                <w:sz w:val="24"/>
                <w:szCs w:val="24"/>
                <w:lang w:val="ky-KG"/>
              </w:rPr>
              <w:t>“2”</w:t>
            </w:r>
            <w:r w:rsidRPr="006E5C60">
              <w:rPr>
                <w:rFonts w:ascii="Times New Roman" w:hAnsi="Times New Roman" w:cs="Times New Roman"/>
                <w:b/>
                <w:sz w:val="24"/>
                <w:szCs w:val="24"/>
              </w:rPr>
              <w:t>- компетентность</w:t>
            </w:r>
            <w:r w:rsidRPr="006E5C60">
              <w:rPr>
                <w:rFonts w:ascii="Times New Roman" w:hAnsi="Times New Roman" w:cs="Times New Roman"/>
                <w:b/>
                <w:i/>
                <w:sz w:val="24"/>
                <w:szCs w:val="24"/>
              </w:rPr>
              <w:t xml:space="preserve"> «Объяснять географические процессы и явления»;</w:t>
            </w:r>
          </w:p>
          <w:p w:rsidR="0074560C" w:rsidRPr="006E5C60" w:rsidRDefault="0074560C" w:rsidP="006E5C60">
            <w:pPr>
              <w:pStyle w:val="a3"/>
              <w:spacing w:after="0" w:line="240" w:lineRule="auto"/>
              <w:ind w:left="0"/>
              <w:rPr>
                <w:rFonts w:ascii="Times New Roman" w:hAnsi="Times New Roman"/>
                <w:b/>
                <w:sz w:val="24"/>
                <w:szCs w:val="24"/>
              </w:rPr>
            </w:pPr>
            <w:r w:rsidRPr="006E5C60">
              <w:rPr>
                <w:rFonts w:ascii="Times New Roman" w:hAnsi="Times New Roman"/>
                <w:b/>
                <w:sz w:val="24"/>
                <w:szCs w:val="24"/>
                <w:lang w:val="ky-KG"/>
              </w:rPr>
              <w:t xml:space="preserve">“1” </w:t>
            </w:r>
            <w:r w:rsidRPr="006E5C60">
              <w:rPr>
                <w:rFonts w:ascii="Times New Roman" w:hAnsi="Times New Roman"/>
                <w:b/>
                <w:sz w:val="24"/>
                <w:szCs w:val="24"/>
              </w:rPr>
              <w:t>– ожидаемый результат.</w:t>
            </w:r>
          </w:p>
          <w:p w:rsidR="0074560C" w:rsidRPr="006E5C60" w:rsidRDefault="0074560C" w:rsidP="006E5C60">
            <w:pPr>
              <w:pStyle w:val="a3"/>
              <w:spacing w:after="0" w:line="240" w:lineRule="auto"/>
              <w:ind w:left="0"/>
              <w:rPr>
                <w:rFonts w:ascii="Times New Roman" w:hAnsi="Times New Roman"/>
                <w:b/>
                <w:sz w:val="24"/>
                <w:szCs w:val="24"/>
                <w:lang w:val="ky-KG"/>
              </w:rPr>
            </w:pPr>
          </w:p>
        </w:tc>
      </w:tr>
    </w:tbl>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right"/>
        <w:rPr>
          <w:rFonts w:ascii="Times New Roman" w:hAnsi="Times New Roman" w:cs="Times New Roman"/>
          <w:b/>
          <w:sz w:val="24"/>
          <w:szCs w:val="24"/>
        </w:rPr>
      </w:pPr>
      <w:r w:rsidRPr="006E5C60">
        <w:rPr>
          <w:rFonts w:ascii="Times New Roman" w:hAnsi="Times New Roman" w:cs="Times New Roman"/>
          <w:b/>
          <w:sz w:val="24"/>
          <w:szCs w:val="24"/>
        </w:rPr>
        <w:t>Таблица 5.</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 Ожидаемые результаты обучения учащихся на основной ступени школы (6-9 классы)</w:t>
      </w:r>
    </w:p>
    <w:p w:rsidR="0074560C" w:rsidRPr="006E5C60" w:rsidRDefault="0074560C" w:rsidP="006E5C60">
      <w:pPr>
        <w:spacing w:after="0" w:line="240" w:lineRule="auto"/>
        <w:jc w:val="both"/>
        <w:rPr>
          <w:rFonts w:ascii="Times New Roman" w:hAnsi="Times New Roman" w:cs="Times New Roman"/>
          <w:b/>
          <w:sz w:val="24"/>
          <w:szCs w:val="24"/>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9"/>
        <w:gridCol w:w="1559"/>
        <w:gridCol w:w="2412"/>
        <w:gridCol w:w="1800"/>
        <w:gridCol w:w="1800"/>
        <w:gridCol w:w="1800"/>
      </w:tblGrid>
      <w:tr w:rsidR="0074560C" w:rsidRPr="006E5C60" w:rsidTr="00EA1F20">
        <w:trPr>
          <w:trHeight w:val="553"/>
        </w:trPr>
        <w:tc>
          <w:tcPr>
            <w:tcW w:w="1429"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Содержате-льные линии</w:t>
            </w:r>
          </w:p>
        </w:tc>
        <w:tc>
          <w:tcPr>
            <w:tcW w:w="1559"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Предметные компетент-</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ности</w:t>
            </w:r>
          </w:p>
        </w:tc>
        <w:tc>
          <w:tcPr>
            <w:tcW w:w="2412"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6 класс</w:t>
            </w:r>
          </w:p>
        </w:tc>
        <w:tc>
          <w:tcPr>
            <w:tcW w:w="1800"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7 класс</w:t>
            </w:r>
          </w:p>
        </w:tc>
        <w:tc>
          <w:tcPr>
            <w:tcW w:w="1800"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8 класс</w:t>
            </w:r>
          </w:p>
        </w:tc>
        <w:tc>
          <w:tcPr>
            <w:tcW w:w="1800"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9 класс</w:t>
            </w:r>
          </w:p>
        </w:tc>
      </w:tr>
      <w:tr w:rsidR="0074560C" w:rsidRPr="006E5C60" w:rsidTr="00EA1F20">
        <w:trPr>
          <w:trHeight w:val="7329"/>
        </w:trPr>
        <w:tc>
          <w:tcPr>
            <w:tcW w:w="1429"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lastRenderedPageBreak/>
              <w:t>1.Методы географических исследований и источники</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географической   ин-</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формации</w:t>
            </w:r>
          </w:p>
          <w:p w:rsidR="0074560C" w:rsidRPr="006E5C60" w:rsidRDefault="0074560C" w:rsidP="006E5C60">
            <w:pPr>
              <w:spacing w:after="0" w:line="240" w:lineRule="auto"/>
              <w:jc w:val="both"/>
              <w:rPr>
                <w:rFonts w:ascii="Times New Roman" w:hAnsi="Times New Roman" w:cs="Times New Roman"/>
                <w:sz w:val="24"/>
                <w:szCs w:val="24"/>
              </w:rPr>
            </w:pPr>
          </w:p>
        </w:tc>
        <w:tc>
          <w:tcPr>
            <w:tcW w:w="1559"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i/>
                <w:sz w:val="24"/>
                <w:szCs w:val="24"/>
              </w:rPr>
              <w:t xml:space="preserve">1. Анализи-ровать и интерпре-тировать географические документы </w:t>
            </w:r>
            <w:r w:rsidRPr="006E5C60">
              <w:rPr>
                <w:rFonts w:ascii="Times New Roman" w:hAnsi="Times New Roman" w:cs="Times New Roman"/>
                <w:sz w:val="24"/>
                <w:szCs w:val="24"/>
              </w:rPr>
              <w:t xml:space="preserve"> </w:t>
            </w:r>
          </w:p>
          <w:p w:rsidR="0074560C" w:rsidRPr="006E5C60" w:rsidRDefault="0074560C" w:rsidP="006E5C60">
            <w:pPr>
              <w:spacing w:after="0" w:line="240" w:lineRule="auto"/>
              <w:jc w:val="both"/>
              <w:rPr>
                <w:rFonts w:ascii="Times New Roman" w:hAnsi="Times New Roman" w:cs="Times New Roman"/>
                <w:sz w:val="24"/>
                <w:szCs w:val="24"/>
              </w:rPr>
            </w:pPr>
          </w:p>
        </w:tc>
        <w:tc>
          <w:tcPr>
            <w:tcW w:w="2412"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6.1.1.1. Читает легенду </w:t>
            </w:r>
            <w:r w:rsidRPr="006E5C60">
              <w:rPr>
                <w:rFonts w:ascii="Times New Roman" w:hAnsi="Times New Roman" w:cs="Times New Roman"/>
                <w:sz w:val="24"/>
                <w:szCs w:val="24"/>
              </w:rPr>
              <w:t xml:space="preserve">глобуса, плана местности, географическую карту для </w:t>
            </w:r>
            <w:r w:rsidRPr="006E5C60">
              <w:rPr>
                <w:rFonts w:ascii="Times New Roman" w:hAnsi="Times New Roman" w:cs="Times New Roman"/>
                <w:b/>
                <w:sz w:val="24"/>
                <w:szCs w:val="24"/>
              </w:rPr>
              <w:t>о</w:t>
            </w:r>
            <w:r w:rsidRPr="006E5C60">
              <w:rPr>
                <w:rFonts w:ascii="Times New Roman" w:hAnsi="Times New Roman" w:cs="Times New Roman"/>
                <w:b/>
                <w:color w:val="000000"/>
                <w:sz w:val="24"/>
                <w:szCs w:val="24"/>
              </w:rPr>
              <w:t xml:space="preserve">пределения </w:t>
            </w:r>
            <w:r w:rsidRPr="006E5C60">
              <w:rPr>
                <w:rFonts w:ascii="Times New Roman" w:hAnsi="Times New Roman" w:cs="Times New Roman"/>
                <w:color w:val="000000"/>
                <w:sz w:val="24"/>
                <w:szCs w:val="24"/>
              </w:rPr>
              <w:t>местоположения географических объектов.</w:t>
            </w:r>
            <w:r w:rsidRPr="006E5C60">
              <w:rPr>
                <w:rFonts w:ascii="Times New Roman" w:hAnsi="Times New Roman" w:cs="Times New Roman"/>
                <w:b/>
                <w:sz w:val="24"/>
                <w:szCs w:val="24"/>
              </w:rPr>
              <w:t xml:space="preserve">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6.1.1.2. Различает и объясняет  термины: </w:t>
            </w:r>
            <w:r w:rsidRPr="006E5C60">
              <w:rPr>
                <w:rFonts w:ascii="Times New Roman" w:hAnsi="Times New Roman" w:cs="Times New Roman"/>
                <w:sz w:val="24"/>
                <w:szCs w:val="24"/>
              </w:rPr>
              <w:t xml:space="preserve"> </w:t>
            </w:r>
            <w:r w:rsidRPr="006E5C60">
              <w:rPr>
                <w:rFonts w:ascii="Times New Roman" w:hAnsi="Times New Roman" w:cs="Times New Roman"/>
                <w:bCs/>
                <w:iCs/>
                <w:color w:val="000000"/>
                <w:sz w:val="24"/>
                <w:szCs w:val="24"/>
              </w:rPr>
              <w:t>глобус, карта,</w:t>
            </w:r>
            <w:r w:rsidRPr="006E5C60">
              <w:rPr>
                <w:rFonts w:ascii="Times New Roman" w:hAnsi="Times New Roman" w:cs="Times New Roman"/>
                <w:b/>
                <w:color w:val="000000"/>
                <w:sz w:val="24"/>
                <w:szCs w:val="24"/>
              </w:rPr>
              <w:t xml:space="preserve"> </w:t>
            </w:r>
            <w:r w:rsidRPr="006E5C60">
              <w:rPr>
                <w:rFonts w:ascii="Times New Roman" w:hAnsi="Times New Roman" w:cs="Times New Roman"/>
                <w:color w:val="000000"/>
                <w:sz w:val="24"/>
                <w:szCs w:val="24"/>
              </w:rPr>
              <w:t xml:space="preserve">шкала глубин и высот, </w:t>
            </w:r>
            <w:r w:rsidRPr="006E5C60">
              <w:rPr>
                <w:rFonts w:ascii="Times New Roman" w:hAnsi="Times New Roman" w:cs="Times New Roman"/>
                <w:sz w:val="24"/>
                <w:szCs w:val="24"/>
              </w:rPr>
              <w:t xml:space="preserve">градусная сетка,  </w:t>
            </w:r>
            <w:r w:rsidRPr="006E5C60">
              <w:rPr>
                <w:rFonts w:ascii="Times New Roman" w:hAnsi="Times New Roman" w:cs="Times New Roman"/>
                <w:color w:val="000000"/>
                <w:sz w:val="24"/>
                <w:szCs w:val="24"/>
              </w:rPr>
              <w:t>параллели, меридианы,</w:t>
            </w:r>
            <w:r w:rsidRPr="006E5C60">
              <w:rPr>
                <w:rFonts w:ascii="Times New Roman" w:hAnsi="Times New Roman" w:cs="Times New Roman"/>
                <w:b/>
                <w:color w:val="000000"/>
                <w:sz w:val="24"/>
                <w:szCs w:val="24"/>
              </w:rPr>
              <w:t xml:space="preserve">  </w:t>
            </w:r>
            <w:r w:rsidRPr="006E5C60">
              <w:rPr>
                <w:rFonts w:ascii="Times New Roman" w:hAnsi="Times New Roman" w:cs="Times New Roman"/>
                <w:color w:val="000000"/>
                <w:sz w:val="24"/>
                <w:szCs w:val="24"/>
              </w:rPr>
              <w:t>план местности, условные знаки, масштаб и его виды,</w:t>
            </w:r>
            <w:r w:rsidRPr="006E5C60">
              <w:rPr>
                <w:rFonts w:ascii="Times New Roman" w:hAnsi="Times New Roman" w:cs="Times New Roman"/>
                <w:sz w:val="24"/>
                <w:szCs w:val="24"/>
              </w:rPr>
              <w:t xml:space="preserve">  географические координаты,</w:t>
            </w:r>
            <w:r w:rsidRPr="006E5C60">
              <w:rPr>
                <w:rFonts w:ascii="Times New Roman" w:hAnsi="Times New Roman" w:cs="Times New Roman"/>
                <w:color w:val="000000"/>
                <w:sz w:val="24"/>
                <w:szCs w:val="24"/>
              </w:rPr>
              <w:t xml:space="preserve"> азимут,</w:t>
            </w:r>
            <w:r w:rsidRPr="006E5C60">
              <w:rPr>
                <w:rFonts w:ascii="Times New Roman" w:hAnsi="Times New Roman" w:cs="Times New Roman"/>
                <w:sz w:val="24"/>
                <w:szCs w:val="24"/>
              </w:rPr>
              <w:t xml:space="preserve"> широта, долгота,  абсолютная и относительная высота, берг-штрихи, горизонтали;</w:t>
            </w: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географическая оболочка и сферы Земли: атмосфера, гидросфера, литосфера, биосфера</w:t>
            </w:r>
          </w:p>
        </w:tc>
        <w:tc>
          <w:tcPr>
            <w:tcW w:w="1800" w:type="dxa"/>
          </w:tcPr>
          <w:p w:rsidR="0074560C" w:rsidRPr="006E5C60" w:rsidRDefault="0074560C" w:rsidP="006E5C60">
            <w:pPr>
              <w:pStyle w:val="af8"/>
              <w:spacing w:before="0" w:beforeAutospacing="0" w:after="0" w:afterAutospacing="0"/>
              <w:jc w:val="both"/>
            </w:pPr>
            <w:r w:rsidRPr="006E5C60">
              <w:rPr>
                <w:b/>
              </w:rPr>
              <w:t>7.1.1.1. Выбирает и анализирует содержание тематических карты</w:t>
            </w:r>
            <w:r w:rsidRPr="006E5C60">
              <w:t xml:space="preserve"> для характеристики территории материков и океанов</w:t>
            </w:r>
          </w:p>
          <w:p w:rsidR="0074560C" w:rsidRPr="006E5C60" w:rsidRDefault="0074560C" w:rsidP="006E5C60">
            <w:pPr>
              <w:pStyle w:val="af8"/>
              <w:spacing w:before="0" w:beforeAutospacing="0" w:after="0" w:afterAutospacing="0"/>
              <w:jc w:val="both"/>
              <w:rPr>
                <w:b/>
              </w:rPr>
            </w:pPr>
            <w:r w:rsidRPr="006E5C60">
              <w:rPr>
                <w:b/>
              </w:rPr>
              <w:t>7.1.1.2.Различает и применяет</w:t>
            </w:r>
            <w:r w:rsidRPr="006E5C60">
              <w:t xml:space="preserve"> разнообразные </w:t>
            </w:r>
            <w:r w:rsidRPr="006E5C60">
              <w:rPr>
                <w:color w:val="000000"/>
              </w:rPr>
              <w:t>источники географической информации: дневники путешествий, справочники, словари, аэро-космические снимки,геогра-фических карт</w:t>
            </w:r>
          </w:p>
          <w:p w:rsidR="0074560C" w:rsidRPr="006E5C60" w:rsidRDefault="0074560C" w:rsidP="006E5C60">
            <w:pPr>
              <w:pStyle w:val="af8"/>
              <w:spacing w:before="0" w:beforeAutospacing="0" w:after="0" w:afterAutospacing="0"/>
              <w:jc w:val="both"/>
              <w:rPr>
                <w:b/>
              </w:rPr>
            </w:pPr>
          </w:p>
          <w:p w:rsidR="0074560C" w:rsidRPr="006E5C60" w:rsidRDefault="0074560C" w:rsidP="006E5C60">
            <w:pPr>
              <w:pStyle w:val="af8"/>
              <w:spacing w:before="0" w:beforeAutospacing="0" w:after="0" w:afterAutospacing="0"/>
              <w:jc w:val="both"/>
              <w:rPr>
                <w:b/>
              </w:rPr>
            </w:pPr>
          </w:p>
          <w:p w:rsidR="0074560C" w:rsidRPr="006E5C60" w:rsidRDefault="0074560C" w:rsidP="006E5C60">
            <w:pPr>
              <w:pStyle w:val="af8"/>
              <w:spacing w:before="0" w:beforeAutospacing="0" w:after="0" w:afterAutospacing="0"/>
              <w:jc w:val="both"/>
              <w:rPr>
                <w:b/>
              </w:rPr>
            </w:pPr>
          </w:p>
          <w:p w:rsidR="0074560C" w:rsidRPr="006E5C60" w:rsidRDefault="0074560C" w:rsidP="006E5C60">
            <w:pPr>
              <w:pStyle w:val="af8"/>
              <w:spacing w:before="0" w:beforeAutospacing="0" w:after="0" w:afterAutospacing="0"/>
              <w:jc w:val="both"/>
              <w:rPr>
                <w:b/>
              </w:rPr>
            </w:pPr>
          </w:p>
          <w:p w:rsidR="0074560C" w:rsidRPr="006E5C60" w:rsidRDefault="0074560C" w:rsidP="006E5C60">
            <w:pPr>
              <w:pStyle w:val="af8"/>
              <w:spacing w:before="0" w:beforeAutospacing="0" w:after="0" w:afterAutospacing="0"/>
              <w:jc w:val="both"/>
              <w:rPr>
                <w:b/>
              </w:rPr>
            </w:pPr>
          </w:p>
          <w:p w:rsidR="0074560C" w:rsidRPr="006E5C60" w:rsidRDefault="0074560C" w:rsidP="006E5C60">
            <w:pPr>
              <w:pStyle w:val="af8"/>
              <w:spacing w:before="0" w:beforeAutospacing="0" w:after="0" w:afterAutospacing="0"/>
              <w:jc w:val="both"/>
              <w:rPr>
                <w:color w:val="000000"/>
              </w:rPr>
            </w:pP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8.1.1.1.Выби-рает и сравнивает учебные материалы учебника, карты и других</w:t>
            </w:r>
            <w:r w:rsidRPr="006E5C60">
              <w:rPr>
                <w:rFonts w:ascii="Times New Roman" w:hAnsi="Times New Roman" w:cs="Times New Roman"/>
                <w:sz w:val="24"/>
                <w:szCs w:val="24"/>
              </w:rPr>
              <w:t xml:space="preserve">  географических источников для уточнения природных особенностей Кыргызской Республики.</w:t>
            </w:r>
            <w:r w:rsidRPr="006E5C60">
              <w:rPr>
                <w:rFonts w:ascii="Times New Roman" w:hAnsi="Times New Roman" w:cs="Times New Roman"/>
                <w:b/>
                <w:sz w:val="24"/>
                <w:szCs w:val="24"/>
              </w:rPr>
              <w:t xml:space="preserve"> </w:t>
            </w: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9.1.1.1.Анализирует </w:t>
            </w:r>
            <w:r w:rsidRPr="006E5C60">
              <w:rPr>
                <w:rFonts w:ascii="Times New Roman" w:hAnsi="Times New Roman" w:cs="Times New Roman"/>
                <w:sz w:val="24"/>
                <w:szCs w:val="24"/>
              </w:rPr>
              <w:t>норматив-ные документы, регулирующие развитие эконо-мики  на 2015-2020 гг. для выделения ос-новных напра-влений Устой-чивого развития природных ресурсов республики.</w:t>
            </w:r>
          </w:p>
        </w:tc>
      </w:tr>
      <w:tr w:rsidR="0074560C" w:rsidRPr="006E5C60" w:rsidTr="00EA1F20">
        <w:tc>
          <w:tcPr>
            <w:tcW w:w="1429" w:type="dxa"/>
            <w:vMerge w:val="restart"/>
          </w:tcPr>
          <w:p w:rsidR="0074560C" w:rsidRPr="006E5C60" w:rsidRDefault="0074560C" w:rsidP="006E5C60">
            <w:pPr>
              <w:spacing w:after="0" w:line="240" w:lineRule="auto"/>
              <w:jc w:val="both"/>
              <w:rPr>
                <w:rFonts w:ascii="Times New Roman" w:hAnsi="Times New Roman" w:cs="Times New Roman"/>
                <w:sz w:val="24"/>
                <w:szCs w:val="24"/>
              </w:rPr>
            </w:pPr>
          </w:p>
        </w:tc>
        <w:tc>
          <w:tcPr>
            <w:tcW w:w="1559" w:type="dxa"/>
          </w:tcPr>
          <w:p w:rsidR="0074560C" w:rsidRPr="006E5C60" w:rsidRDefault="0074560C" w:rsidP="006E5C60">
            <w:pPr>
              <w:spacing w:after="0" w:line="240" w:lineRule="auto"/>
              <w:jc w:val="both"/>
              <w:rPr>
                <w:rFonts w:ascii="Times New Roman" w:hAnsi="Times New Roman" w:cs="Times New Roman"/>
                <w:b/>
                <w:i/>
                <w:sz w:val="24"/>
                <w:szCs w:val="24"/>
              </w:rPr>
            </w:pPr>
            <w:r w:rsidRPr="006E5C60">
              <w:rPr>
                <w:rFonts w:ascii="Times New Roman" w:hAnsi="Times New Roman" w:cs="Times New Roman"/>
                <w:b/>
                <w:i/>
                <w:sz w:val="24"/>
                <w:szCs w:val="24"/>
              </w:rPr>
              <w:t>2. Объяснять географичес-кие процессы и  явления</w:t>
            </w:r>
          </w:p>
        </w:tc>
        <w:tc>
          <w:tcPr>
            <w:tcW w:w="2412"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6.1.2.3.Составляет</w:t>
            </w:r>
            <w:r w:rsidRPr="006E5C60">
              <w:rPr>
                <w:rFonts w:ascii="Times New Roman" w:hAnsi="Times New Roman" w:cs="Times New Roman"/>
                <w:sz w:val="24"/>
                <w:szCs w:val="24"/>
              </w:rPr>
              <w:t xml:space="preserve"> графики,</w:t>
            </w: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диаграммы, схемы по структуре и составу сфер Земли для объяснения происходящих процессов и явлений в природе.</w:t>
            </w: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sz w:val="24"/>
                <w:szCs w:val="24"/>
              </w:rPr>
            </w:pPr>
          </w:p>
        </w:tc>
        <w:tc>
          <w:tcPr>
            <w:tcW w:w="1800" w:type="dxa"/>
          </w:tcPr>
          <w:p w:rsidR="0074560C" w:rsidRPr="006E5C60" w:rsidRDefault="0074560C" w:rsidP="006E5C60">
            <w:pPr>
              <w:pStyle w:val="af8"/>
              <w:spacing w:before="0" w:beforeAutospacing="0" w:after="0" w:afterAutospacing="0"/>
              <w:jc w:val="both"/>
            </w:pPr>
            <w:r w:rsidRPr="006E5C60">
              <w:rPr>
                <w:b/>
              </w:rPr>
              <w:t>7.1.2.3.</w:t>
            </w:r>
            <w:r w:rsidRPr="006E5C60">
              <w:rPr>
                <w:bCs/>
                <w:color w:val="000000"/>
              </w:rPr>
              <w:t>Оценивает географии-ческие процессы и явления происходящие в природе материков и океанов.</w:t>
            </w:r>
            <w:r w:rsidRPr="006E5C60">
              <w:t xml:space="preserve"> </w:t>
            </w:r>
          </w:p>
          <w:p w:rsidR="0074560C" w:rsidRPr="006E5C60" w:rsidRDefault="0074560C" w:rsidP="006E5C60">
            <w:pPr>
              <w:pStyle w:val="af8"/>
              <w:spacing w:before="0" w:beforeAutospacing="0" w:after="0" w:afterAutospacing="0"/>
              <w:jc w:val="both"/>
              <w:rPr>
                <w:color w:val="000000"/>
              </w:rPr>
            </w:pP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8.1.2.2. </w:t>
            </w:r>
            <w:r w:rsidRPr="006E5C60">
              <w:rPr>
                <w:rFonts w:ascii="Times New Roman" w:hAnsi="Times New Roman" w:cs="Times New Roman"/>
                <w:sz w:val="24"/>
                <w:szCs w:val="24"/>
              </w:rPr>
              <w:t>Описывает географические процессы и явления природы республики для определения причинно-следственных связей.</w:t>
            </w: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9.1.2.2.Анали-зирует</w:t>
            </w:r>
            <w:r w:rsidRPr="006E5C60">
              <w:rPr>
                <w:rFonts w:ascii="Times New Roman" w:hAnsi="Times New Roman" w:cs="Times New Roman"/>
                <w:sz w:val="24"/>
                <w:szCs w:val="24"/>
              </w:rPr>
              <w:t xml:space="preserve"> учебные материалы из различных географических источников  о влиянии географических явлений и процессов на экономику республики.</w:t>
            </w:r>
          </w:p>
        </w:tc>
      </w:tr>
      <w:tr w:rsidR="0074560C" w:rsidRPr="006E5C60" w:rsidTr="00EA1F20">
        <w:trPr>
          <w:trHeight w:val="4807"/>
        </w:trPr>
        <w:tc>
          <w:tcPr>
            <w:tcW w:w="1429" w:type="dxa"/>
            <w:vMerge/>
          </w:tcPr>
          <w:p w:rsidR="0074560C" w:rsidRPr="006E5C60" w:rsidRDefault="0074560C" w:rsidP="006E5C60">
            <w:pPr>
              <w:spacing w:after="0" w:line="240" w:lineRule="auto"/>
              <w:jc w:val="both"/>
              <w:rPr>
                <w:rFonts w:ascii="Times New Roman" w:hAnsi="Times New Roman" w:cs="Times New Roman"/>
                <w:sz w:val="24"/>
                <w:szCs w:val="24"/>
              </w:rPr>
            </w:pPr>
          </w:p>
        </w:tc>
        <w:tc>
          <w:tcPr>
            <w:tcW w:w="1559" w:type="dxa"/>
          </w:tcPr>
          <w:p w:rsidR="0074560C" w:rsidRPr="006E5C60" w:rsidRDefault="0074560C" w:rsidP="006E5C60">
            <w:pPr>
              <w:spacing w:after="0" w:line="240" w:lineRule="auto"/>
              <w:jc w:val="both"/>
              <w:rPr>
                <w:rFonts w:ascii="Times New Roman" w:hAnsi="Times New Roman" w:cs="Times New Roman"/>
                <w:b/>
                <w:i/>
                <w:sz w:val="24"/>
                <w:szCs w:val="24"/>
              </w:rPr>
            </w:pPr>
            <w:r w:rsidRPr="006E5C60">
              <w:rPr>
                <w:rFonts w:ascii="Times New Roman" w:hAnsi="Times New Roman" w:cs="Times New Roman"/>
                <w:b/>
                <w:i/>
                <w:sz w:val="24"/>
                <w:szCs w:val="24"/>
              </w:rPr>
              <w:t>3. Давать комплексную характерис-тику географических объектов и ориенти-роваться в пространст-ве</w:t>
            </w:r>
          </w:p>
        </w:tc>
        <w:tc>
          <w:tcPr>
            <w:tcW w:w="2412" w:type="dxa"/>
          </w:tcPr>
          <w:p w:rsidR="0074560C" w:rsidRPr="006E5C60" w:rsidRDefault="0074560C" w:rsidP="006E5C60">
            <w:pPr>
              <w:spacing w:after="0" w:line="240" w:lineRule="auto"/>
              <w:jc w:val="both"/>
              <w:rPr>
                <w:rFonts w:ascii="Times New Roman" w:hAnsi="Times New Roman" w:cs="Times New Roman"/>
                <w:bCs/>
                <w:color w:val="000000"/>
                <w:sz w:val="24"/>
                <w:szCs w:val="24"/>
              </w:rPr>
            </w:pPr>
            <w:r w:rsidRPr="006E5C60">
              <w:rPr>
                <w:rFonts w:ascii="Times New Roman" w:hAnsi="Times New Roman" w:cs="Times New Roman"/>
                <w:sz w:val="24"/>
                <w:szCs w:val="24"/>
              </w:rPr>
              <w:t xml:space="preserve"> </w:t>
            </w:r>
            <w:r w:rsidRPr="006E5C60">
              <w:rPr>
                <w:rFonts w:ascii="Times New Roman" w:hAnsi="Times New Roman" w:cs="Times New Roman"/>
                <w:b/>
                <w:sz w:val="24"/>
                <w:szCs w:val="24"/>
              </w:rPr>
              <w:t xml:space="preserve">6.1.3.4.Различает и применяет </w:t>
            </w:r>
            <w:r w:rsidRPr="006E5C60">
              <w:rPr>
                <w:rFonts w:ascii="Times New Roman" w:hAnsi="Times New Roman" w:cs="Times New Roman"/>
                <w:bCs/>
                <w:color w:val="000000"/>
                <w:sz w:val="24"/>
                <w:szCs w:val="24"/>
              </w:rPr>
              <w:t>приборы и инструменты для определения количественных и качественных характери</w:t>
            </w:r>
            <w:r w:rsidRPr="006E5C60">
              <w:rPr>
                <w:rFonts w:ascii="Times New Roman" w:hAnsi="Times New Roman" w:cs="Times New Roman"/>
                <w:bCs/>
                <w:color w:val="000000"/>
                <w:sz w:val="24"/>
                <w:szCs w:val="24"/>
                <w:lang w:val="en-US"/>
              </w:rPr>
              <w:t>c</w:t>
            </w:r>
            <w:r w:rsidRPr="006E5C60">
              <w:rPr>
                <w:rFonts w:ascii="Times New Roman" w:hAnsi="Times New Roman" w:cs="Times New Roman"/>
                <w:bCs/>
                <w:color w:val="000000"/>
                <w:sz w:val="24"/>
                <w:szCs w:val="24"/>
              </w:rPr>
              <w:t>тик компонентов природы;</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6.1.3.5. </w:t>
            </w:r>
            <w:r w:rsidRPr="006E5C60">
              <w:rPr>
                <w:rFonts w:ascii="Times New Roman" w:hAnsi="Times New Roman" w:cs="Times New Roman"/>
                <w:b/>
                <w:bCs/>
                <w:color w:val="000000"/>
                <w:sz w:val="24"/>
                <w:szCs w:val="24"/>
              </w:rPr>
              <w:t xml:space="preserve">Решает </w:t>
            </w:r>
            <w:r w:rsidRPr="006E5C60">
              <w:rPr>
                <w:rFonts w:ascii="Times New Roman" w:hAnsi="Times New Roman" w:cs="Times New Roman"/>
                <w:bCs/>
                <w:color w:val="000000"/>
                <w:sz w:val="24"/>
                <w:szCs w:val="24"/>
              </w:rPr>
              <w:t xml:space="preserve">задачи по определению </w:t>
            </w:r>
            <w:r w:rsidRPr="006E5C60">
              <w:rPr>
                <w:rFonts w:ascii="Times New Roman" w:hAnsi="Times New Roman" w:cs="Times New Roman"/>
                <w:sz w:val="24"/>
                <w:szCs w:val="24"/>
              </w:rPr>
              <w:t xml:space="preserve">географических координат, нахождению объекта по координатам, по определению атмосферного давления и влажности воздуха.  </w:t>
            </w:r>
            <w:r w:rsidRPr="006E5C60">
              <w:rPr>
                <w:rFonts w:ascii="Times New Roman" w:hAnsi="Times New Roman" w:cs="Times New Roman"/>
                <w:bCs/>
                <w:color w:val="000000"/>
                <w:sz w:val="24"/>
                <w:szCs w:val="24"/>
              </w:rPr>
              <w:t xml:space="preserve"> </w:t>
            </w: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7.1.3.4</w:t>
            </w:r>
            <w:r w:rsidRPr="006E5C60">
              <w:rPr>
                <w:rFonts w:ascii="Times New Roman" w:hAnsi="Times New Roman" w:cs="Times New Roman"/>
                <w:sz w:val="24"/>
                <w:szCs w:val="24"/>
              </w:rPr>
              <w:t>.</w:t>
            </w:r>
            <w:r w:rsidRPr="006E5C60">
              <w:rPr>
                <w:rFonts w:ascii="Times New Roman" w:hAnsi="Times New Roman" w:cs="Times New Roman"/>
                <w:b/>
                <w:sz w:val="24"/>
                <w:szCs w:val="24"/>
              </w:rPr>
              <w:t xml:space="preserve"> </w:t>
            </w:r>
            <w:r w:rsidRPr="006E5C60">
              <w:rPr>
                <w:rFonts w:ascii="Times New Roman" w:hAnsi="Times New Roman" w:cs="Times New Roman"/>
                <w:b/>
                <w:color w:val="000000"/>
                <w:sz w:val="24"/>
                <w:szCs w:val="24"/>
              </w:rPr>
              <w:t xml:space="preserve">Дает </w:t>
            </w:r>
            <w:r w:rsidRPr="006E5C60">
              <w:rPr>
                <w:rFonts w:ascii="Times New Roman" w:hAnsi="Times New Roman" w:cs="Times New Roman"/>
                <w:color w:val="000000"/>
                <w:sz w:val="24"/>
                <w:szCs w:val="24"/>
              </w:rPr>
              <w:t xml:space="preserve">развернутую характеристику </w:t>
            </w:r>
            <w:r w:rsidRPr="006E5C60">
              <w:rPr>
                <w:rFonts w:ascii="Times New Roman" w:hAnsi="Times New Roman" w:cs="Times New Roman"/>
                <w:sz w:val="24"/>
                <w:szCs w:val="24"/>
              </w:rPr>
              <w:t>материков по плану: географическое положение, территория, границы, основные природные объекты, ресурсы, население и политическую карту.</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sz w:val="24"/>
                <w:szCs w:val="24"/>
              </w:rPr>
              <w:t xml:space="preserve"> </w:t>
            </w: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8.1.3.3.Анализирует</w:t>
            </w:r>
            <w:r w:rsidRPr="006E5C60">
              <w:rPr>
                <w:rFonts w:ascii="Times New Roman" w:hAnsi="Times New Roman" w:cs="Times New Roman"/>
                <w:sz w:val="24"/>
                <w:szCs w:val="24"/>
              </w:rPr>
              <w:t xml:space="preserve"> историческо-географические первоисточники по  исследованию территории  Кыргызстана (в эпосе «Манас», Ж.Баласагуни, Кашгари); </w:t>
            </w:r>
            <w:r w:rsidRPr="006E5C60">
              <w:rPr>
                <w:rFonts w:ascii="Times New Roman" w:hAnsi="Times New Roman" w:cs="Times New Roman"/>
                <w:color w:val="000000"/>
                <w:sz w:val="24"/>
                <w:szCs w:val="24"/>
              </w:rPr>
              <w:t>географические исследования: П.П. Семенов Тянь -Шанского, Федченко, Н.Н. Пржевальского.</w:t>
            </w:r>
            <w:r w:rsidRPr="006E5C60">
              <w:rPr>
                <w:rFonts w:ascii="Times New Roman" w:hAnsi="Times New Roman" w:cs="Times New Roman"/>
                <w:b/>
                <w:sz w:val="24"/>
                <w:szCs w:val="24"/>
              </w:rPr>
              <w:t xml:space="preserve"> </w:t>
            </w: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9.1.3.3.Описы-вает </w:t>
            </w:r>
            <w:r w:rsidRPr="006E5C60">
              <w:rPr>
                <w:rFonts w:ascii="Times New Roman" w:hAnsi="Times New Roman" w:cs="Times New Roman"/>
                <w:sz w:val="24"/>
                <w:szCs w:val="24"/>
              </w:rPr>
              <w:t>структуру экономики республики для определения значение отраслей экономики.</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9.1.3.4.</w:t>
            </w:r>
          </w:p>
          <w:p w:rsidR="0074560C" w:rsidRPr="006E5C60" w:rsidRDefault="0074560C" w:rsidP="006E5C60">
            <w:pPr>
              <w:spacing w:after="0" w:line="240" w:lineRule="auto"/>
              <w:jc w:val="both"/>
              <w:rPr>
                <w:rFonts w:ascii="Times New Roman" w:hAnsi="Times New Roman" w:cs="Times New Roman"/>
                <w:color w:val="000000"/>
                <w:sz w:val="24"/>
                <w:szCs w:val="24"/>
              </w:rPr>
            </w:pPr>
            <w:r w:rsidRPr="006E5C60">
              <w:rPr>
                <w:rFonts w:ascii="Times New Roman" w:hAnsi="Times New Roman" w:cs="Times New Roman"/>
                <w:b/>
                <w:sz w:val="24"/>
                <w:szCs w:val="24"/>
              </w:rPr>
              <w:t>Определяет</w:t>
            </w:r>
            <w:r w:rsidRPr="006E5C60">
              <w:rPr>
                <w:rFonts w:ascii="Times New Roman" w:hAnsi="Times New Roman" w:cs="Times New Roman"/>
                <w:sz w:val="24"/>
                <w:szCs w:val="24"/>
              </w:rPr>
              <w:t xml:space="preserve"> ведущие отрасли экономики для комплексной характеристики регионов. </w:t>
            </w:r>
          </w:p>
        </w:tc>
      </w:tr>
      <w:tr w:rsidR="0074560C" w:rsidRPr="006E5C60" w:rsidTr="00EA1F20">
        <w:tc>
          <w:tcPr>
            <w:tcW w:w="1429" w:type="dxa"/>
            <w:vMerge w:val="restart"/>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2.Природа Земли</w:t>
            </w:r>
          </w:p>
        </w:tc>
        <w:tc>
          <w:tcPr>
            <w:tcW w:w="1559"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i/>
                <w:sz w:val="24"/>
                <w:szCs w:val="24"/>
              </w:rPr>
              <w:t xml:space="preserve">1.Анализировать и интерпретировать географические документы </w:t>
            </w:r>
            <w:r w:rsidRPr="006E5C60">
              <w:rPr>
                <w:rFonts w:ascii="Times New Roman" w:hAnsi="Times New Roman" w:cs="Times New Roman"/>
                <w:sz w:val="24"/>
                <w:szCs w:val="24"/>
              </w:rPr>
              <w:t xml:space="preserve"> </w:t>
            </w:r>
          </w:p>
          <w:p w:rsidR="0074560C" w:rsidRPr="006E5C60" w:rsidRDefault="0074560C" w:rsidP="006E5C60">
            <w:pPr>
              <w:spacing w:after="0" w:line="240" w:lineRule="auto"/>
              <w:jc w:val="both"/>
              <w:rPr>
                <w:rFonts w:ascii="Times New Roman" w:hAnsi="Times New Roman" w:cs="Times New Roman"/>
                <w:sz w:val="24"/>
                <w:szCs w:val="24"/>
              </w:rPr>
            </w:pPr>
          </w:p>
        </w:tc>
        <w:tc>
          <w:tcPr>
            <w:tcW w:w="2412"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6.2.1.6</w:t>
            </w:r>
            <w:r w:rsidRPr="006E5C60">
              <w:rPr>
                <w:rFonts w:ascii="Times New Roman" w:hAnsi="Times New Roman" w:cs="Times New Roman"/>
                <w:sz w:val="24"/>
                <w:szCs w:val="24"/>
              </w:rPr>
              <w:t>. Читает легенду физической карты для объяснения</w:t>
            </w:r>
            <w:r w:rsidRPr="006E5C60">
              <w:rPr>
                <w:rFonts w:ascii="Times New Roman" w:hAnsi="Times New Roman" w:cs="Times New Roman"/>
                <w:color w:val="000000"/>
                <w:sz w:val="24"/>
                <w:szCs w:val="24"/>
              </w:rPr>
              <w:t xml:space="preserve"> природы Земли: объекты литосферы, </w:t>
            </w:r>
            <w:r w:rsidRPr="006E5C60">
              <w:rPr>
                <w:rFonts w:ascii="Times New Roman" w:hAnsi="Times New Roman" w:cs="Times New Roman"/>
                <w:sz w:val="24"/>
                <w:szCs w:val="24"/>
              </w:rPr>
              <w:t xml:space="preserve">гидросферы, атмосферы.  </w:t>
            </w:r>
            <w:r w:rsidRPr="006E5C60">
              <w:rPr>
                <w:rFonts w:ascii="Times New Roman" w:hAnsi="Times New Roman" w:cs="Times New Roman"/>
                <w:b/>
                <w:sz w:val="24"/>
                <w:szCs w:val="24"/>
              </w:rPr>
              <w:t>6.2.1.7. Наносит</w:t>
            </w:r>
            <w:r w:rsidRPr="006E5C60">
              <w:rPr>
                <w:rFonts w:ascii="Times New Roman" w:hAnsi="Times New Roman" w:cs="Times New Roman"/>
                <w:color w:val="000000"/>
                <w:sz w:val="24"/>
                <w:szCs w:val="24"/>
              </w:rPr>
              <w:t xml:space="preserve"> на контурную карту</w:t>
            </w:r>
            <w:r w:rsidRPr="006E5C60">
              <w:rPr>
                <w:rFonts w:ascii="Times New Roman" w:eastAsia="Calibri" w:hAnsi="Times New Roman" w:cs="Times New Roman"/>
                <w:sz w:val="24"/>
                <w:szCs w:val="24"/>
              </w:rPr>
              <w:t xml:space="preserve"> </w:t>
            </w:r>
            <w:r w:rsidRPr="006E5C60">
              <w:rPr>
                <w:rFonts w:ascii="Times New Roman" w:hAnsi="Times New Roman" w:cs="Times New Roman"/>
                <w:color w:val="000000"/>
                <w:sz w:val="24"/>
                <w:szCs w:val="24"/>
              </w:rPr>
              <w:t xml:space="preserve">основные объекты литосферы, </w:t>
            </w:r>
            <w:r w:rsidRPr="006E5C60">
              <w:rPr>
                <w:rFonts w:ascii="Times New Roman" w:hAnsi="Times New Roman" w:cs="Times New Roman"/>
                <w:sz w:val="24"/>
                <w:szCs w:val="24"/>
              </w:rPr>
              <w:t>гидросферы, атмосферы</w:t>
            </w:r>
            <w:r w:rsidRPr="006E5C60">
              <w:rPr>
                <w:rFonts w:ascii="Times New Roman" w:hAnsi="Times New Roman" w:cs="Times New Roman"/>
                <w:color w:val="000000"/>
                <w:sz w:val="24"/>
                <w:szCs w:val="24"/>
              </w:rPr>
              <w:t>.</w:t>
            </w:r>
          </w:p>
          <w:p w:rsidR="0074560C" w:rsidRPr="006E5C60" w:rsidRDefault="0074560C" w:rsidP="006E5C60">
            <w:pPr>
              <w:spacing w:after="0" w:line="240" w:lineRule="auto"/>
              <w:jc w:val="both"/>
              <w:rPr>
                <w:rFonts w:ascii="Times New Roman" w:hAnsi="Times New Roman" w:cs="Times New Roman"/>
                <w:b/>
                <w:sz w:val="24"/>
                <w:szCs w:val="24"/>
              </w:rPr>
            </w:pP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b/>
                <w:sz w:val="24"/>
                <w:szCs w:val="24"/>
              </w:rPr>
            </w:pP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7.2.1.5. О</w:t>
            </w:r>
            <w:r w:rsidRPr="006E5C60">
              <w:rPr>
                <w:rFonts w:ascii="Times New Roman" w:hAnsi="Times New Roman" w:cs="Times New Roman"/>
                <w:b/>
                <w:bCs/>
                <w:color w:val="000000"/>
                <w:sz w:val="24"/>
                <w:szCs w:val="24"/>
              </w:rPr>
              <w:t xml:space="preserve">бъясняет по карте </w:t>
            </w:r>
            <w:r w:rsidRPr="006E5C60">
              <w:rPr>
                <w:rFonts w:ascii="Times New Roman" w:hAnsi="Times New Roman" w:cs="Times New Roman"/>
                <w:sz w:val="24"/>
                <w:szCs w:val="24"/>
              </w:rPr>
              <w:t xml:space="preserve">последовательность смены характерных природных комплексов при движении с севера на юг, от подножия гор к вершинам, от побережий океанов вглубь материков, размещение природных зон на материках и в океанах, причины смены природных комплексов на суше и в </w:t>
            </w:r>
            <w:r w:rsidRPr="006E5C60">
              <w:rPr>
                <w:rFonts w:ascii="Times New Roman" w:hAnsi="Times New Roman" w:cs="Times New Roman"/>
                <w:sz w:val="24"/>
                <w:szCs w:val="24"/>
              </w:rPr>
              <w:lastRenderedPageBreak/>
              <w:t xml:space="preserve">океане; </w:t>
            </w:r>
          </w:p>
          <w:p w:rsidR="0074560C" w:rsidRPr="006E5C60" w:rsidRDefault="0074560C" w:rsidP="006E5C60">
            <w:pPr>
              <w:spacing w:after="0" w:line="240" w:lineRule="auto"/>
              <w:jc w:val="both"/>
              <w:rPr>
                <w:rFonts w:ascii="Times New Roman" w:eastAsia="Calibri" w:hAnsi="Times New Roman" w:cs="Times New Roman"/>
                <w:sz w:val="24"/>
                <w:szCs w:val="24"/>
              </w:rPr>
            </w:pPr>
            <w:r w:rsidRPr="006E5C60">
              <w:rPr>
                <w:rFonts w:ascii="Times New Roman" w:hAnsi="Times New Roman" w:cs="Times New Roman"/>
                <w:b/>
                <w:sz w:val="24"/>
                <w:szCs w:val="24"/>
              </w:rPr>
              <w:t>6.2.2.6. Наносит</w:t>
            </w:r>
            <w:r w:rsidRPr="006E5C60">
              <w:rPr>
                <w:rFonts w:ascii="Times New Roman" w:hAnsi="Times New Roman" w:cs="Times New Roman"/>
                <w:color w:val="000000"/>
                <w:sz w:val="24"/>
                <w:szCs w:val="24"/>
              </w:rPr>
              <w:t xml:space="preserve"> на контурную карту </w:t>
            </w:r>
            <w:r w:rsidRPr="006E5C60">
              <w:rPr>
                <w:rFonts w:ascii="Times New Roman" w:eastAsia="Calibri" w:hAnsi="Times New Roman" w:cs="Times New Roman"/>
                <w:sz w:val="24"/>
                <w:szCs w:val="24"/>
              </w:rPr>
              <w:t xml:space="preserve"> </w:t>
            </w:r>
            <w:r w:rsidRPr="006E5C60">
              <w:rPr>
                <w:rFonts w:ascii="Times New Roman" w:hAnsi="Times New Roman" w:cs="Times New Roman"/>
                <w:color w:val="000000"/>
                <w:sz w:val="24"/>
                <w:szCs w:val="24"/>
              </w:rPr>
              <w:t>основные объекты материков и океанов,</w:t>
            </w:r>
            <w:r w:rsidRPr="006E5C60">
              <w:rPr>
                <w:rFonts w:ascii="Times New Roman" w:eastAsia="Calibri" w:hAnsi="Times New Roman" w:cs="Times New Roman"/>
                <w:sz w:val="24"/>
                <w:szCs w:val="24"/>
              </w:rPr>
              <w:t xml:space="preserve"> не используя карту атласа.  </w:t>
            </w:r>
          </w:p>
          <w:p w:rsidR="0074560C" w:rsidRPr="006E5C60" w:rsidRDefault="0074560C" w:rsidP="006E5C60">
            <w:pPr>
              <w:spacing w:after="0" w:line="240" w:lineRule="auto"/>
              <w:jc w:val="both"/>
              <w:rPr>
                <w:rFonts w:ascii="Times New Roman" w:hAnsi="Times New Roman" w:cs="Times New Roman"/>
                <w:sz w:val="24"/>
                <w:szCs w:val="24"/>
              </w:rPr>
            </w:pPr>
          </w:p>
        </w:tc>
        <w:tc>
          <w:tcPr>
            <w:tcW w:w="1800"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lastRenderedPageBreak/>
              <w:t xml:space="preserve">8.2.1.4.Анализирует и оценивает </w:t>
            </w:r>
            <w:r w:rsidRPr="006E5C60">
              <w:rPr>
                <w:rFonts w:ascii="Times New Roman" w:hAnsi="Times New Roman" w:cs="Times New Roman"/>
                <w:sz w:val="24"/>
                <w:szCs w:val="24"/>
              </w:rPr>
              <w:t xml:space="preserve">природные особенности природно-территориаль-ных комплексов Кыргызстана; </w:t>
            </w:r>
            <w:r w:rsidRPr="006E5C60">
              <w:rPr>
                <w:rFonts w:ascii="Times New Roman" w:hAnsi="Times New Roman" w:cs="Times New Roman"/>
                <w:b/>
                <w:sz w:val="24"/>
                <w:szCs w:val="24"/>
              </w:rPr>
              <w:t>8.2.1.5.Опреде-ляет</w:t>
            </w:r>
            <w:r w:rsidRPr="006E5C60">
              <w:rPr>
                <w:rFonts w:ascii="Times New Roman" w:hAnsi="Times New Roman" w:cs="Times New Roman"/>
                <w:sz w:val="24"/>
                <w:szCs w:val="24"/>
              </w:rPr>
              <w:t xml:space="preserve"> поясное время Земли и Кыргызстана; по климатической карте суммарную радиацию и коэффициент увлажнения; по синоптической карте состояния </w:t>
            </w:r>
            <w:r w:rsidRPr="006E5C60">
              <w:rPr>
                <w:rFonts w:ascii="Times New Roman" w:hAnsi="Times New Roman" w:cs="Times New Roman"/>
                <w:sz w:val="24"/>
                <w:szCs w:val="24"/>
              </w:rPr>
              <w:lastRenderedPageBreak/>
              <w:t>погоды для отдельных регионов республики;</w:t>
            </w:r>
            <w:r w:rsidRPr="006E5C60">
              <w:rPr>
                <w:rFonts w:ascii="Times New Roman" w:hAnsi="Times New Roman" w:cs="Times New Roman"/>
                <w:b/>
                <w:sz w:val="24"/>
                <w:szCs w:val="24"/>
              </w:rPr>
              <w:t xml:space="preserve"> </w:t>
            </w:r>
            <w:r w:rsidRPr="006E5C60">
              <w:rPr>
                <w:rFonts w:ascii="Times New Roman" w:hAnsi="Times New Roman" w:cs="Times New Roman"/>
                <w:b/>
                <w:color w:val="000000"/>
                <w:sz w:val="24"/>
                <w:szCs w:val="24"/>
              </w:rPr>
              <w:t xml:space="preserve"> </w:t>
            </w:r>
          </w:p>
        </w:tc>
        <w:tc>
          <w:tcPr>
            <w:tcW w:w="1800"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lastRenderedPageBreak/>
              <w:t>9.2.1.5.Анали-зирует</w:t>
            </w:r>
            <w:r w:rsidRPr="006E5C60">
              <w:rPr>
                <w:rFonts w:ascii="Times New Roman" w:hAnsi="Times New Roman" w:cs="Times New Roman"/>
                <w:sz w:val="24"/>
                <w:szCs w:val="24"/>
              </w:rPr>
              <w:t xml:space="preserve"> природно- экономических условий регионов республики.</w:t>
            </w:r>
          </w:p>
        </w:tc>
      </w:tr>
      <w:tr w:rsidR="0074560C" w:rsidRPr="006E5C60" w:rsidTr="00EA1F20">
        <w:trPr>
          <w:trHeight w:val="2544"/>
        </w:trPr>
        <w:tc>
          <w:tcPr>
            <w:tcW w:w="1429" w:type="dxa"/>
            <w:vMerge/>
          </w:tcPr>
          <w:p w:rsidR="0074560C" w:rsidRPr="006E5C60" w:rsidRDefault="0074560C" w:rsidP="006E5C60">
            <w:pPr>
              <w:spacing w:after="0" w:line="240" w:lineRule="auto"/>
              <w:jc w:val="both"/>
              <w:rPr>
                <w:rFonts w:ascii="Times New Roman" w:hAnsi="Times New Roman" w:cs="Times New Roman"/>
                <w:sz w:val="24"/>
                <w:szCs w:val="24"/>
              </w:rPr>
            </w:pPr>
          </w:p>
        </w:tc>
        <w:tc>
          <w:tcPr>
            <w:tcW w:w="1559" w:type="dxa"/>
          </w:tcPr>
          <w:p w:rsidR="0074560C" w:rsidRPr="006E5C60" w:rsidRDefault="0074560C" w:rsidP="006E5C60">
            <w:pPr>
              <w:spacing w:after="0" w:line="240" w:lineRule="auto"/>
              <w:jc w:val="both"/>
              <w:rPr>
                <w:rFonts w:ascii="Times New Roman" w:hAnsi="Times New Roman" w:cs="Times New Roman"/>
                <w:b/>
                <w:i/>
                <w:sz w:val="24"/>
                <w:szCs w:val="24"/>
              </w:rPr>
            </w:pPr>
            <w:r w:rsidRPr="006E5C60">
              <w:rPr>
                <w:rFonts w:ascii="Times New Roman" w:hAnsi="Times New Roman" w:cs="Times New Roman"/>
                <w:b/>
                <w:i/>
                <w:sz w:val="24"/>
                <w:szCs w:val="24"/>
              </w:rPr>
              <w:t>2.Объяснять географические процессы и явления</w:t>
            </w:r>
          </w:p>
          <w:p w:rsidR="0074560C" w:rsidRPr="006E5C60" w:rsidRDefault="0074560C" w:rsidP="006E5C60">
            <w:pPr>
              <w:spacing w:after="0" w:line="240" w:lineRule="auto"/>
              <w:jc w:val="both"/>
              <w:rPr>
                <w:rFonts w:ascii="Times New Roman" w:hAnsi="Times New Roman" w:cs="Times New Roman"/>
                <w:b/>
                <w:i/>
                <w:sz w:val="24"/>
                <w:szCs w:val="24"/>
              </w:rPr>
            </w:pPr>
          </w:p>
        </w:tc>
        <w:tc>
          <w:tcPr>
            <w:tcW w:w="2412"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6.2.2.8.Объясняет</w:t>
            </w:r>
            <w:r w:rsidRPr="006E5C60">
              <w:rPr>
                <w:rFonts w:ascii="Times New Roman" w:hAnsi="Times New Roman" w:cs="Times New Roman"/>
                <w:sz w:val="24"/>
                <w:szCs w:val="24"/>
              </w:rPr>
              <w:t xml:space="preserve"> как из отдельных компонентов литосферы, атмосферы, гидросферы и биосферы формируются</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природные комплексы; </w:t>
            </w:r>
            <w:r w:rsidRPr="006E5C60">
              <w:rPr>
                <w:rFonts w:ascii="Times New Roman" w:hAnsi="Times New Roman" w:cs="Times New Roman"/>
                <w:b/>
                <w:sz w:val="24"/>
                <w:szCs w:val="24"/>
              </w:rPr>
              <w:t>6.2.2.9. проиллюстрирует</w:t>
            </w:r>
            <w:r w:rsidRPr="006E5C60">
              <w:rPr>
                <w:rFonts w:ascii="Times New Roman" w:hAnsi="Times New Roman" w:cs="Times New Roman"/>
                <w:b/>
                <w:bCs/>
                <w:color w:val="000000"/>
                <w:sz w:val="24"/>
                <w:szCs w:val="24"/>
              </w:rPr>
              <w:t xml:space="preserve"> </w:t>
            </w:r>
            <w:r w:rsidRPr="006E5C60">
              <w:rPr>
                <w:rFonts w:ascii="Times New Roman" w:hAnsi="Times New Roman" w:cs="Times New Roman"/>
                <w:sz w:val="24"/>
                <w:szCs w:val="24"/>
              </w:rPr>
              <w:t>взаимодействие Мирового океана с атмосферой, литосферой и материковым стоком.</w:t>
            </w:r>
          </w:p>
        </w:tc>
        <w:tc>
          <w:tcPr>
            <w:tcW w:w="1800"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7.2.2.7.</w:t>
            </w:r>
            <w:r w:rsidRPr="006E5C60">
              <w:rPr>
                <w:rFonts w:ascii="Times New Roman" w:hAnsi="Times New Roman" w:cs="Times New Roman"/>
                <w:b/>
                <w:bCs/>
                <w:color w:val="000000"/>
                <w:sz w:val="24"/>
                <w:szCs w:val="24"/>
              </w:rPr>
              <w:t xml:space="preserve">Объяс-няет  </w:t>
            </w:r>
            <w:r w:rsidRPr="006E5C60">
              <w:rPr>
                <w:rFonts w:ascii="Times New Roman" w:hAnsi="Times New Roman" w:cs="Times New Roman"/>
                <w:sz w:val="24"/>
                <w:szCs w:val="24"/>
              </w:rPr>
              <w:t>взаимосвязи компонентов природы в природном комплексе;</w:t>
            </w:r>
            <w:r w:rsidRPr="006E5C60">
              <w:rPr>
                <w:rFonts w:ascii="Times New Roman" w:hAnsi="Times New Roman" w:cs="Times New Roman"/>
                <w:b/>
                <w:sz w:val="24"/>
                <w:szCs w:val="24"/>
              </w:rPr>
              <w:t xml:space="preserve"> 7.2.2.8. Выделяет</w:t>
            </w:r>
            <w:r w:rsidRPr="006E5C60">
              <w:rPr>
                <w:rFonts w:ascii="Times New Roman" w:hAnsi="Times New Roman" w:cs="Times New Roman"/>
                <w:sz w:val="24"/>
                <w:szCs w:val="24"/>
              </w:rPr>
              <w:t xml:space="preserve"> причинно-следственные зависимости в распределении тепла и влаги, притока солнечных лучей и движения воздушных масс материков и океанов, характерных представителей растительного и животного мира материков с природными  условиями; </w:t>
            </w:r>
          </w:p>
        </w:tc>
        <w:tc>
          <w:tcPr>
            <w:tcW w:w="1800"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8.2.2.6.</w:t>
            </w:r>
            <w:r w:rsidRPr="006E5C60">
              <w:rPr>
                <w:rFonts w:ascii="Times New Roman" w:hAnsi="Times New Roman" w:cs="Times New Roman"/>
                <w:b/>
                <w:color w:val="000000"/>
                <w:sz w:val="24"/>
                <w:szCs w:val="24"/>
              </w:rPr>
              <w:t xml:space="preserve">Харак-теризует </w:t>
            </w:r>
            <w:r w:rsidRPr="006E5C60">
              <w:rPr>
                <w:rFonts w:ascii="Times New Roman" w:hAnsi="Times New Roman" w:cs="Times New Roman"/>
                <w:color w:val="000000"/>
                <w:sz w:val="24"/>
                <w:szCs w:val="24"/>
              </w:rPr>
              <w:t xml:space="preserve">одну  из природных зон (по выбору) с установлением взаимосвязи между отдельными природными компонентами; </w:t>
            </w:r>
            <w:r w:rsidRPr="006E5C60">
              <w:rPr>
                <w:rFonts w:ascii="Times New Roman" w:hAnsi="Times New Roman" w:cs="Times New Roman"/>
                <w:b/>
                <w:sz w:val="24"/>
                <w:szCs w:val="24"/>
              </w:rPr>
              <w:t>8.2.2.7.</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Объясняет </w:t>
            </w:r>
            <w:r w:rsidRPr="006E5C60">
              <w:rPr>
                <w:rFonts w:ascii="Times New Roman" w:hAnsi="Times New Roman" w:cs="Times New Roman"/>
                <w:sz w:val="24"/>
                <w:szCs w:val="24"/>
              </w:rPr>
              <w:t>причинно-следственные зависимости</w:t>
            </w: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влияние климата на распространение биологического разнообразия в равнина и горах.</w:t>
            </w: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9.2.2.6.Оцени-вать  </w:t>
            </w:r>
            <w:r w:rsidRPr="006E5C60">
              <w:rPr>
                <w:rFonts w:ascii="Times New Roman" w:hAnsi="Times New Roman" w:cs="Times New Roman"/>
                <w:sz w:val="24"/>
                <w:szCs w:val="24"/>
              </w:rPr>
              <w:t>проблемы,</w:t>
            </w: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существующие</w:t>
            </w: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в  республике для</w:t>
            </w:r>
            <w:r w:rsidRPr="006E5C60">
              <w:rPr>
                <w:rFonts w:ascii="Times New Roman" w:hAnsi="Times New Roman" w:cs="Times New Roman"/>
                <w:b/>
                <w:sz w:val="24"/>
                <w:szCs w:val="24"/>
              </w:rPr>
              <w:t xml:space="preserve"> прогнози-рования р</w:t>
            </w:r>
            <w:r w:rsidRPr="006E5C60">
              <w:rPr>
                <w:rFonts w:ascii="Times New Roman" w:hAnsi="Times New Roman" w:cs="Times New Roman"/>
                <w:sz w:val="24"/>
                <w:szCs w:val="24"/>
              </w:rPr>
              <w:t>егиональных различий  в природно- экономических условиях;</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эксплуатация транспортных магистралей, приводящая к нарушению устойчивости горных ландша-фтов;гидро-энергетический комплекс и проблемы таяния ледни-ков; агропро-мышленный комплекс и не рациональное использование сельскохозяйственных угодий;</w:t>
            </w:r>
            <w:r w:rsidRPr="006E5C60">
              <w:rPr>
                <w:rFonts w:ascii="Times New Roman" w:hAnsi="Times New Roman" w:cs="Times New Roman"/>
                <w:b/>
                <w:bCs/>
                <w:color w:val="000000"/>
                <w:sz w:val="24"/>
                <w:szCs w:val="24"/>
              </w:rPr>
              <w:t xml:space="preserve"> </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bCs/>
                <w:color w:val="000000"/>
                <w:sz w:val="24"/>
                <w:szCs w:val="24"/>
              </w:rPr>
              <w:t xml:space="preserve">9.2.2.7. </w:t>
            </w:r>
            <w:r w:rsidRPr="006E5C60">
              <w:rPr>
                <w:rFonts w:ascii="Times New Roman" w:hAnsi="Times New Roman" w:cs="Times New Roman"/>
                <w:b/>
                <w:sz w:val="24"/>
                <w:szCs w:val="24"/>
              </w:rPr>
              <w:t>Выделяет</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причинно-следственные </w:t>
            </w:r>
            <w:r w:rsidRPr="006E5C60">
              <w:rPr>
                <w:rFonts w:ascii="Times New Roman" w:hAnsi="Times New Roman" w:cs="Times New Roman"/>
                <w:sz w:val="24"/>
                <w:szCs w:val="24"/>
              </w:rPr>
              <w:lastRenderedPageBreak/>
              <w:t>зависимости  окружающей природы на формирование обычаев, обрядов, норм поведения: обычаи  кыргызского народа по</w:t>
            </w:r>
          </w:p>
          <w:p w:rsidR="0074560C" w:rsidRPr="006E5C60" w:rsidRDefault="0074560C" w:rsidP="006E5C60">
            <w:pPr>
              <w:spacing w:after="0" w:line="240" w:lineRule="auto"/>
              <w:jc w:val="both"/>
              <w:rPr>
                <w:rFonts w:ascii="Times New Roman" w:hAnsi="Times New Roman" w:cs="Times New Roman"/>
                <w:b/>
                <w:bCs/>
                <w:color w:val="000000"/>
                <w:sz w:val="24"/>
                <w:szCs w:val="24"/>
              </w:rPr>
            </w:pPr>
            <w:r w:rsidRPr="006E5C60">
              <w:rPr>
                <w:rFonts w:ascii="Times New Roman" w:hAnsi="Times New Roman" w:cs="Times New Roman"/>
                <w:sz w:val="24"/>
                <w:szCs w:val="24"/>
              </w:rPr>
              <w:t xml:space="preserve"> сохранению животного мира, пастбищных угодий, источников воды, колодцев.</w:t>
            </w:r>
          </w:p>
        </w:tc>
      </w:tr>
      <w:tr w:rsidR="0074560C" w:rsidRPr="006E5C60" w:rsidTr="00EA1F20">
        <w:tc>
          <w:tcPr>
            <w:tcW w:w="1429" w:type="dxa"/>
            <w:vMerge/>
          </w:tcPr>
          <w:p w:rsidR="0074560C" w:rsidRPr="006E5C60" w:rsidRDefault="0074560C" w:rsidP="006E5C60">
            <w:pPr>
              <w:spacing w:after="0" w:line="240" w:lineRule="auto"/>
              <w:jc w:val="both"/>
              <w:rPr>
                <w:rFonts w:ascii="Times New Roman" w:hAnsi="Times New Roman" w:cs="Times New Roman"/>
                <w:sz w:val="24"/>
                <w:szCs w:val="24"/>
              </w:rPr>
            </w:pPr>
          </w:p>
        </w:tc>
        <w:tc>
          <w:tcPr>
            <w:tcW w:w="1559"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i/>
                <w:sz w:val="24"/>
                <w:szCs w:val="24"/>
              </w:rPr>
              <w:t>3. Давать комплекс-ную хара-теристику географических объек-тов и ори-ентировать-ся в простран-стве</w:t>
            </w:r>
          </w:p>
        </w:tc>
        <w:tc>
          <w:tcPr>
            <w:tcW w:w="2412"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6.2.3.10. Объясняет  </w:t>
            </w:r>
            <w:r w:rsidRPr="006E5C60">
              <w:rPr>
                <w:rFonts w:ascii="Times New Roman" w:hAnsi="Times New Roman" w:cs="Times New Roman"/>
                <w:sz w:val="24"/>
                <w:szCs w:val="24"/>
              </w:rPr>
              <w:t>основные черты строения литосферы,</w:t>
            </w:r>
            <w:r w:rsidRPr="006E5C60">
              <w:rPr>
                <w:rFonts w:ascii="Times New Roman" w:hAnsi="Times New Roman" w:cs="Times New Roman"/>
                <w:b/>
                <w:sz w:val="24"/>
                <w:szCs w:val="24"/>
              </w:rPr>
              <w:t xml:space="preserve"> атмосферы, гидросферы и биосферы.</w:t>
            </w: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sz w:val="24"/>
                <w:szCs w:val="24"/>
              </w:rPr>
            </w:pP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7.2.3.9. Сравнивает </w:t>
            </w:r>
            <w:r w:rsidRPr="006E5C60">
              <w:rPr>
                <w:rFonts w:ascii="Times New Roman" w:hAnsi="Times New Roman" w:cs="Times New Roman"/>
                <w:sz w:val="24"/>
                <w:szCs w:val="24"/>
              </w:rPr>
              <w:t>природы материков и океанов для определения их особенностей.</w:t>
            </w:r>
          </w:p>
        </w:tc>
        <w:tc>
          <w:tcPr>
            <w:tcW w:w="1800"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8.2.3.8. Составляет и сравнивает </w:t>
            </w:r>
            <w:r w:rsidRPr="006E5C60">
              <w:rPr>
                <w:rFonts w:ascii="Times New Roman" w:hAnsi="Times New Roman" w:cs="Times New Roman"/>
                <w:sz w:val="24"/>
                <w:szCs w:val="24"/>
              </w:rPr>
              <w:t xml:space="preserve">природно-территориальных комплексов Кыргызской Республики. </w:t>
            </w: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9.2.3.8. Составляет </w:t>
            </w:r>
            <w:r w:rsidRPr="006E5C60">
              <w:rPr>
                <w:rFonts w:ascii="Times New Roman" w:hAnsi="Times New Roman" w:cs="Times New Roman"/>
                <w:sz w:val="24"/>
                <w:szCs w:val="24"/>
              </w:rPr>
              <w:t>сравнительную</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природно-экономическую характеристику регионов республики</w:t>
            </w:r>
            <w:r w:rsidRPr="006E5C60">
              <w:rPr>
                <w:rFonts w:ascii="Times New Roman" w:hAnsi="Times New Roman" w:cs="Times New Roman"/>
                <w:b/>
                <w:sz w:val="24"/>
                <w:szCs w:val="24"/>
              </w:rPr>
              <w:t xml:space="preserve">  </w:t>
            </w:r>
          </w:p>
        </w:tc>
      </w:tr>
      <w:tr w:rsidR="0074560C" w:rsidRPr="006E5C60" w:rsidTr="00EA1F20">
        <w:trPr>
          <w:trHeight w:val="5384"/>
        </w:trPr>
        <w:tc>
          <w:tcPr>
            <w:tcW w:w="1429"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3.Природ-ные ресур-сы</w:t>
            </w:r>
          </w:p>
        </w:tc>
        <w:tc>
          <w:tcPr>
            <w:tcW w:w="1559"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i/>
                <w:sz w:val="24"/>
                <w:szCs w:val="24"/>
              </w:rPr>
              <w:t>1. Анализи-ровать и интерпретировать географические документы</w:t>
            </w:r>
          </w:p>
          <w:p w:rsidR="0074560C" w:rsidRPr="006E5C60" w:rsidRDefault="0074560C" w:rsidP="006E5C60">
            <w:pPr>
              <w:spacing w:after="0" w:line="240" w:lineRule="auto"/>
              <w:jc w:val="both"/>
              <w:rPr>
                <w:rFonts w:ascii="Times New Roman" w:hAnsi="Times New Roman" w:cs="Times New Roman"/>
                <w:sz w:val="24"/>
                <w:szCs w:val="24"/>
              </w:rPr>
            </w:pPr>
          </w:p>
        </w:tc>
        <w:tc>
          <w:tcPr>
            <w:tcW w:w="2412"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6.3.1.11. О</w:t>
            </w:r>
            <w:r w:rsidRPr="006E5C60">
              <w:rPr>
                <w:rFonts w:ascii="Times New Roman" w:hAnsi="Times New Roman" w:cs="Times New Roman"/>
                <w:b/>
                <w:color w:val="000000"/>
                <w:sz w:val="24"/>
                <w:szCs w:val="24"/>
              </w:rPr>
              <w:t>пределяет</w:t>
            </w: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 xml:space="preserve">на географической карте крупные месторождения  минеральных ресурсов и других природных ресурсов, используя легенду карты; </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6.3.1.12.Различает </w:t>
            </w:r>
            <w:r w:rsidRPr="006E5C60">
              <w:rPr>
                <w:rFonts w:ascii="Times New Roman" w:hAnsi="Times New Roman" w:cs="Times New Roman"/>
                <w:sz w:val="24"/>
                <w:szCs w:val="24"/>
              </w:rPr>
              <w:t xml:space="preserve">природные ресурсы: </w:t>
            </w:r>
            <w:r w:rsidRPr="006E5C60">
              <w:rPr>
                <w:rFonts w:ascii="Times New Roman" w:hAnsi="Times New Roman" w:cs="Times New Roman"/>
                <w:color w:val="000000"/>
                <w:sz w:val="24"/>
                <w:szCs w:val="24"/>
              </w:rPr>
              <w:t>к</w:t>
            </w:r>
            <w:r w:rsidRPr="006E5C60">
              <w:rPr>
                <w:rFonts w:ascii="Times New Roman" w:hAnsi="Times New Roman" w:cs="Times New Roman"/>
                <w:color w:val="000000"/>
                <w:sz w:val="24"/>
                <w:szCs w:val="24"/>
                <w:lang w:val="ro-RO"/>
              </w:rPr>
              <w:t>лиматически</w:t>
            </w:r>
            <w:r w:rsidRPr="006E5C60">
              <w:rPr>
                <w:rFonts w:ascii="Times New Roman" w:hAnsi="Times New Roman" w:cs="Times New Roman"/>
                <w:color w:val="000000"/>
                <w:sz w:val="24"/>
                <w:szCs w:val="24"/>
              </w:rPr>
              <w:t>е, водные, минеральные, растительные, животные, почвенные</w:t>
            </w:r>
          </w:p>
        </w:tc>
        <w:tc>
          <w:tcPr>
            <w:tcW w:w="1800" w:type="dxa"/>
          </w:tcPr>
          <w:p w:rsidR="0074560C" w:rsidRPr="006E5C60" w:rsidRDefault="0074560C" w:rsidP="006E5C60">
            <w:pPr>
              <w:spacing w:after="0" w:line="240" w:lineRule="auto"/>
              <w:jc w:val="both"/>
              <w:rPr>
                <w:rFonts w:ascii="Times New Roman" w:hAnsi="Times New Roman" w:cs="Times New Roman"/>
                <w:color w:val="000000"/>
                <w:sz w:val="24"/>
                <w:szCs w:val="24"/>
              </w:rPr>
            </w:pPr>
            <w:r w:rsidRPr="006E5C60">
              <w:rPr>
                <w:rFonts w:ascii="Times New Roman" w:hAnsi="Times New Roman" w:cs="Times New Roman"/>
                <w:sz w:val="24"/>
                <w:szCs w:val="24"/>
              </w:rPr>
              <w:t xml:space="preserve"> </w:t>
            </w:r>
            <w:r w:rsidRPr="006E5C60">
              <w:rPr>
                <w:rFonts w:ascii="Times New Roman" w:hAnsi="Times New Roman" w:cs="Times New Roman"/>
                <w:b/>
                <w:sz w:val="24"/>
                <w:szCs w:val="24"/>
              </w:rPr>
              <w:t>7.3.1.10.</w:t>
            </w:r>
            <w:r w:rsidRPr="006E5C60">
              <w:rPr>
                <w:rFonts w:ascii="Times New Roman" w:hAnsi="Times New Roman" w:cs="Times New Roman"/>
                <w:sz w:val="24"/>
                <w:szCs w:val="24"/>
              </w:rPr>
              <w:t xml:space="preserve"> </w:t>
            </w:r>
            <w:r w:rsidRPr="006E5C60">
              <w:rPr>
                <w:rFonts w:ascii="Times New Roman" w:hAnsi="Times New Roman" w:cs="Times New Roman"/>
                <w:b/>
                <w:sz w:val="24"/>
                <w:szCs w:val="24"/>
              </w:rPr>
              <w:t>Оце-нивает</w:t>
            </w:r>
            <w:r w:rsidRPr="006E5C60">
              <w:rPr>
                <w:rFonts w:ascii="Times New Roman" w:hAnsi="Times New Roman" w:cs="Times New Roman"/>
                <w:sz w:val="24"/>
                <w:szCs w:val="24"/>
              </w:rPr>
              <w:t xml:space="preserve">значение Мирового океа-на в формирова-нии климата земли, рельефа, природных зон; </w:t>
            </w:r>
            <w:r w:rsidRPr="006E5C60">
              <w:rPr>
                <w:rFonts w:ascii="Times New Roman" w:hAnsi="Times New Roman" w:cs="Times New Roman"/>
                <w:color w:val="000000"/>
                <w:sz w:val="24"/>
                <w:szCs w:val="24"/>
              </w:rPr>
              <w:t xml:space="preserve">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7.3.1.11.Класси-фицирует и объясняет </w:t>
            </w:r>
            <w:r w:rsidRPr="006E5C60">
              <w:rPr>
                <w:rFonts w:ascii="Times New Roman" w:hAnsi="Times New Roman" w:cs="Times New Roman"/>
                <w:sz w:val="24"/>
                <w:szCs w:val="24"/>
              </w:rPr>
              <w:t>виды</w:t>
            </w: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 xml:space="preserve">природных ре-сурсов: </w:t>
            </w:r>
            <w:r w:rsidRPr="006E5C60">
              <w:rPr>
                <w:rFonts w:ascii="Times New Roman" w:hAnsi="Times New Roman" w:cs="Times New Roman"/>
                <w:color w:val="000000"/>
                <w:sz w:val="24"/>
                <w:szCs w:val="24"/>
              </w:rPr>
              <w:t>к</w:t>
            </w:r>
            <w:r w:rsidRPr="006E5C60">
              <w:rPr>
                <w:rFonts w:ascii="Times New Roman" w:hAnsi="Times New Roman" w:cs="Times New Roman"/>
                <w:color w:val="000000"/>
                <w:sz w:val="24"/>
                <w:szCs w:val="24"/>
                <w:lang w:val="ro-RO"/>
              </w:rPr>
              <w:t>лима</w:t>
            </w:r>
            <w:r w:rsidRPr="006E5C60">
              <w:rPr>
                <w:rFonts w:ascii="Times New Roman" w:hAnsi="Times New Roman" w:cs="Times New Roman"/>
                <w:color w:val="000000"/>
                <w:sz w:val="24"/>
                <w:szCs w:val="24"/>
              </w:rPr>
              <w:t>-</w:t>
            </w:r>
            <w:r w:rsidRPr="006E5C60">
              <w:rPr>
                <w:rFonts w:ascii="Times New Roman" w:hAnsi="Times New Roman" w:cs="Times New Roman"/>
                <w:color w:val="000000"/>
                <w:sz w:val="24"/>
                <w:szCs w:val="24"/>
                <w:lang w:val="ro-RO"/>
              </w:rPr>
              <w:t>тически</w:t>
            </w:r>
            <w:r w:rsidRPr="006E5C60">
              <w:rPr>
                <w:rFonts w:ascii="Times New Roman" w:hAnsi="Times New Roman" w:cs="Times New Roman"/>
                <w:color w:val="000000"/>
                <w:sz w:val="24"/>
                <w:szCs w:val="24"/>
              </w:rPr>
              <w:t xml:space="preserve">е, вод-ые, минераль-ные,  раститель-ные, </w:t>
            </w:r>
            <w:r w:rsidRPr="006E5C60">
              <w:rPr>
                <w:rFonts w:ascii="Times New Roman" w:hAnsi="Times New Roman" w:cs="Times New Roman"/>
                <w:color w:val="000000"/>
                <w:sz w:val="24"/>
                <w:szCs w:val="24"/>
              </w:rPr>
              <w:lastRenderedPageBreak/>
              <w:t>животные, почвенные ресу-рсы.</w:t>
            </w:r>
            <w:r w:rsidRPr="006E5C60">
              <w:rPr>
                <w:rFonts w:ascii="Times New Roman" w:hAnsi="Times New Roman" w:cs="Times New Roman"/>
                <w:sz w:val="24"/>
                <w:szCs w:val="24"/>
              </w:rPr>
              <w:t xml:space="preserve"> </w:t>
            </w:r>
          </w:p>
        </w:tc>
        <w:tc>
          <w:tcPr>
            <w:tcW w:w="1800" w:type="dxa"/>
          </w:tcPr>
          <w:p w:rsidR="0074560C" w:rsidRPr="006E5C60" w:rsidRDefault="0074560C" w:rsidP="006E5C60">
            <w:pPr>
              <w:pStyle w:val="11"/>
              <w:widowControl w:val="0"/>
              <w:jc w:val="both"/>
              <w:rPr>
                <w:b/>
                <w:sz w:val="24"/>
                <w:szCs w:val="24"/>
              </w:rPr>
            </w:pPr>
            <w:r w:rsidRPr="006E5C60">
              <w:rPr>
                <w:b/>
                <w:sz w:val="24"/>
                <w:szCs w:val="24"/>
              </w:rPr>
              <w:lastRenderedPageBreak/>
              <w:t>8.3.1.9. Анализирует  и оценивает</w:t>
            </w:r>
            <w:r w:rsidRPr="006E5C60">
              <w:rPr>
                <w:sz w:val="24"/>
                <w:szCs w:val="24"/>
              </w:rPr>
              <w:t xml:space="preserve"> особенности природных ресурсов республики;</w:t>
            </w:r>
          </w:p>
          <w:p w:rsidR="0074560C" w:rsidRPr="006E5C60" w:rsidRDefault="0074560C" w:rsidP="006E5C60">
            <w:pPr>
              <w:spacing w:after="0" w:line="240" w:lineRule="auto"/>
              <w:jc w:val="both"/>
              <w:rPr>
                <w:rFonts w:ascii="Times New Roman" w:hAnsi="Times New Roman" w:cs="Times New Roman"/>
                <w:b/>
                <w:bCs/>
                <w:color w:val="000000"/>
                <w:sz w:val="24"/>
                <w:szCs w:val="24"/>
              </w:rPr>
            </w:pPr>
            <w:r w:rsidRPr="006E5C60">
              <w:rPr>
                <w:rFonts w:ascii="Times New Roman" w:hAnsi="Times New Roman" w:cs="Times New Roman"/>
                <w:b/>
                <w:sz w:val="24"/>
                <w:szCs w:val="24"/>
              </w:rPr>
              <w:t>8.3.1.10.</w:t>
            </w:r>
            <w:r w:rsidRPr="006E5C60">
              <w:rPr>
                <w:rFonts w:ascii="Times New Roman" w:eastAsia="Calibri" w:hAnsi="Times New Roman" w:cs="Times New Roman"/>
                <w:b/>
                <w:sz w:val="24"/>
                <w:szCs w:val="24"/>
              </w:rPr>
              <w:t xml:space="preserve"> Читает</w:t>
            </w:r>
            <w:r w:rsidRPr="006E5C60">
              <w:rPr>
                <w:rFonts w:ascii="Times New Roman" w:eastAsia="Calibri" w:hAnsi="Times New Roman" w:cs="Times New Roman"/>
                <w:sz w:val="24"/>
                <w:szCs w:val="24"/>
              </w:rPr>
              <w:t xml:space="preserve"> легенду карты и </w:t>
            </w:r>
            <w:r w:rsidRPr="006E5C60">
              <w:rPr>
                <w:rFonts w:ascii="Times New Roman" w:hAnsi="Times New Roman" w:cs="Times New Roman"/>
                <w:b/>
                <w:sz w:val="24"/>
                <w:szCs w:val="24"/>
              </w:rPr>
              <w:t xml:space="preserve">анализирует </w:t>
            </w:r>
            <w:r w:rsidRPr="006E5C60">
              <w:rPr>
                <w:rFonts w:ascii="Times New Roman" w:hAnsi="Times New Roman" w:cs="Times New Roman"/>
                <w:sz w:val="24"/>
                <w:szCs w:val="24"/>
              </w:rPr>
              <w:t>с целью изучения размещения природных ресурсов республики.</w:t>
            </w:r>
          </w:p>
        </w:tc>
        <w:tc>
          <w:tcPr>
            <w:tcW w:w="1800" w:type="dxa"/>
          </w:tcPr>
          <w:p w:rsidR="0074560C" w:rsidRPr="006E5C60" w:rsidRDefault="0074560C" w:rsidP="006E5C60">
            <w:pPr>
              <w:spacing w:after="0" w:line="240" w:lineRule="auto"/>
              <w:jc w:val="both"/>
              <w:rPr>
                <w:rFonts w:ascii="Times New Roman" w:hAnsi="Times New Roman" w:cs="Times New Roman"/>
                <w:b/>
                <w:bCs/>
                <w:color w:val="000000"/>
                <w:sz w:val="24"/>
                <w:szCs w:val="24"/>
              </w:rPr>
            </w:pPr>
            <w:r w:rsidRPr="006E5C60">
              <w:rPr>
                <w:rFonts w:ascii="Times New Roman" w:hAnsi="Times New Roman" w:cs="Times New Roman"/>
                <w:b/>
                <w:sz w:val="24"/>
                <w:szCs w:val="24"/>
              </w:rPr>
              <w:t>9.3.1.9.Оценивает</w:t>
            </w:r>
            <w:r w:rsidRPr="006E5C60">
              <w:rPr>
                <w:rFonts w:ascii="Times New Roman" w:hAnsi="Times New Roman" w:cs="Times New Roman"/>
                <w:sz w:val="24"/>
                <w:szCs w:val="24"/>
              </w:rPr>
              <w:t xml:space="preserve"> обеспечен-ность КР природными ресурсами для объяснения раз-вития отраслей экономики; </w:t>
            </w:r>
            <w:r w:rsidRPr="006E5C60">
              <w:rPr>
                <w:rFonts w:ascii="Times New Roman" w:hAnsi="Times New Roman" w:cs="Times New Roman"/>
                <w:b/>
                <w:sz w:val="24"/>
                <w:szCs w:val="24"/>
              </w:rPr>
              <w:t xml:space="preserve">9.3.1.10. Нано-сят на кон-турную карту </w:t>
            </w:r>
            <w:r w:rsidRPr="006E5C60">
              <w:rPr>
                <w:rFonts w:ascii="Times New Roman" w:hAnsi="Times New Roman" w:cs="Times New Roman"/>
                <w:color w:val="000000"/>
                <w:sz w:val="24"/>
                <w:szCs w:val="24"/>
              </w:rPr>
              <w:t>основные виды природных ре-сурсов респуб-лики для опре-деления место размещения</w:t>
            </w:r>
          </w:p>
        </w:tc>
      </w:tr>
      <w:tr w:rsidR="0074560C" w:rsidRPr="006E5C60" w:rsidTr="00EA1F20">
        <w:tc>
          <w:tcPr>
            <w:tcW w:w="1429" w:type="dxa"/>
            <w:vMerge w:val="restart"/>
          </w:tcPr>
          <w:p w:rsidR="0074560C" w:rsidRPr="006E5C60" w:rsidRDefault="0074560C" w:rsidP="006E5C60">
            <w:pPr>
              <w:spacing w:after="0" w:line="240" w:lineRule="auto"/>
              <w:jc w:val="both"/>
              <w:rPr>
                <w:rFonts w:ascii="Times New Roman" w:hAnsi="Times New Roman" w:cs="Times New Roman"/>
                <w:sz w:val="24"/>
                <w:szCs w:val="24"/>
              </w:rPr>
            </w:pPr>
          </w:p>
        </w:tc>
        <w:tc>
          <w:tcPr>
            <w:tcW w:w="1559"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i/>
                <w:sz w:val="24"/>
                <w:szCs w:val="24"/>
              </w:rPr>
              <w:t>2. Объяс-нять геогра-фические процессы и явления</w:t>
            </w:r>
            <w:r w:rsidRPr="006E5C60">
              <w:rPr>
                <w:rFonts w:ascii="Times New Roman" w:hAnsi="Times New Roman" w:cs="Times New Roman"/>
                <w:b/>
                <w:color w:val="000000"/>
                <w:sz w:val="24"/>
                <w:szCs w:val="24"/>
              </w:rPr>
              <w:t xml:space="preserve">  </w:t>
            </w:r>
          </w:p>
          <w:p w:rsidR="0074560C" w:rsidRPr="006E5C60" w:rsidRDefault="0074560C" w:rsidP="006E5C60">
            <w:pPr>
              <w:spacing w:after="0" w:line="240" w:lineRule="auto"/>
              <w:jc w:val="both"/>
              <w:rPr>
                <w:rFonts w:ascii="Times New Roman" w:hAnsi="Times New Roman" w:cs="Times New Roman"/>
                <w:b/>
                <w:i/>
                <w:sz w:val="24"/>
                <w:szCs w:val="24"/>
              </w:rPr>
            </w:pPr>
          </w:p>
        </w:tc>
        <w:tc>
          <w:tcPr>
            <w:tcW w:w="2412"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6.3.2.13. Описывает </w:t>
            </w:r>
            <w:r w:rsidRPr="006E5C60">
              <w:rPr>
                <w:rFonts w:ascii="Times New Roman" w:hAnsi="Times New Roman" w:cs="Times New Roman"/>
                <w:sz w:val="24"/>
                <w:szCs w:val="24"/>
              </w:rPr>
              <w:t xml:space="preserve">процессы и явления, происходящие в лито-сфере, в атмосфере, в гидросфере. </w:t>
            </w: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sz w:val="24"/>
                <w:szCs w:val="24"/>
              </w:rPr>
            </w:pP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7.3.2.12.Выде-лять</w:t>
            </w:r>
            <w:r w:rsidRPr="006E5C60">
              <w:rPr>
                <w:rFonts w:ascii="Times New Roman" w:hAnsi="Times New Roman" w:cs="Times New Roman"/>
                <w:sz w:val="24"/>
                <w:szCs w:val="24"/>
              </w:rPr>
              <w:t xml:space="preserve"> причинно-следственных связей географических процессов и явлений.</w:t>
            </w:r>
            <w:r w:rsidRPr="006E5C60">
              <w:rPr>
                <w:rFonts w:ascii="Times New Roman" w:hAnsi="Times New Roman" w:cs="Times New Roman"/>
                <w:b/>
                <w:bCs/>
                <w:color w:val="000000"/>
                <w:sz w:val="24"/>
                <w:szCs w:val="24"/>
              </w:rPr>
              <w:t xml:space="preserve"> </w:t>
            </w:r>
            <w:r w:rsidRPr="006E5C60">
              <w:rPr>
                <w:rFonts w:ascii="Times New Roman" w:hAnsi="Times New Roman" w:cs="Times New Roman"/>
                <w:sz w:val="24"/>
                <w:szCs w:val="24"/>
              </w:rPr>
              <w:t xml:space="preserve"> </w:t>
            </w:r>
          </w:p>
        </w:tc>
        <w:tc>
          <w:tcPr>
            <w:tcW w:w="1800"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 8.3.2.11. Объясняет</w:t>
            </w:r>
            <w:r w:rsidRPr="006E5C60">
              <w:rPr>
                <w:rFonts w:ascii="Times New Roman" w:hAnsi="Times New Roman" w:cs="Times New Roman"/>
                <w:sz w:val="24"/>
                <w:szCs w:val="24"/>
              </w:rPr>
              <w:t xml:space="preserve"> зависимость рельефа природно-территориальных комплексов от тектонического строения Земли и размещением полезных ископаемых.</w:t>
            </w:r>
            <w:r w:rsidRPr="006E5C60">
              <w:rPr>
                <w:rFonts w:ascii="Times New Roman" w:hAnsi="Times New Roman" w:cs="Times New Roman"/>
                <w:b/>
                <w:sz w:val="24"/>
                <w:szCs w:val="24"/>
              </w:rPr>
              <w:t xml:space="preserve"> </w:t>
            </w: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9.3.2.11. Определяет и объясняет </w:t>
            </w:r>
            <w:r w:rsidRPr="006E5C60">
              <w:rPr>
                <w:rFonts w:ascii="Times New Roman" w:hAnsi="Times New Roman" w:cs="Times New Roman"/>
                <w:sz w:val="24"/>
                <w:szCs w:val="24"/>
              </w:rPr>
              <w:t>экологическую проблему на основе самостоятельно проведенного анализа экономико-социальной ситуации республики.</w:t>
            </w:r>
          </w:p>
        </w:tc>
      </w:tr>
      <w:tr w:rsidR="0074560C" w:rsidRPr="006E5C60" w:rsidTr="00EA1F20">
        <w:trPr>
          <w:trHeight w:val="5235"/>
        </w:trPr>
        <w:tc>
          <w:tcPr>
            <w:tcW w:w="1429" w:type="dxa"/>
            <w:vMerge/>
          </w:tcPr>
          <w:p w:rsidR="0074560C" w:rsidRPr="006E5C60" w:rsidRDefault="0074560C" w:rsidP="006E5C60">
            <w:pPr>
              <w:spacing w:after="0" w:line="240" w:lineRule="auto"/>
              <w:jc w:val="both"/>
              <w:rPr>
                <w:rFonts w:ascii="Times New Roman" w:hAnsi="Times New Roman" w:cs="Times New Roman"/>
                <w:sz w:val="24"/>
                <w:szCs w:val="24"/>
              </w:rPr>
            </w:pPr>
          </w:p>
        </w:tc>
        <w:tc>
          <w:tcPr>
            <w:tcW w:w="1559" w:type="dxa"/>
          </w:tcPr>
          <w:p w:rsidR="0074560C" w:rsidRPr="006E5C60" w:rsidRDefault="0074560C" w:rsidP="006E5C60">
            <w:pPr>
              <w:spacing w:after="0" w:line="240" w:lineRule="auto"/>
              <w:jc w:val="both"/>
              <w:rPr>
                <w:rFonts w:ascii="Times New Roman" w:hAnsi="Times New Roman" w:cs="Times New Roman"/>
                <w:b/>
                <w:i/>
                <w:sz w:val="24"/>
                <w:szCs w:val="24"/>
              </w:rPr>
            </w:pPr>
            <w:r w:rsidRPr="006E5C60">
              <w:rPr>
                <w:rFonts w:ascii="Times New Roman" w:hAnsi="Times New Roman" w:cs="Times New Roman"/>
                <w:b/>
                <w:i/>
                <w:sz w:val="24"/>
                <w:szCs w:val="24"/>
              </w:rPr>
              <w:t>3. Давать комплекс-ную характерис-тику географических объек-тов и ориентиро-ваться в простран-стве</w:t>
            </w: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b/>
                <w:i/>
                <w:sz w:val="24"/>
                <w:szCs w:val="24"/>
              </w:rPr>
            </w:pPr>
          </w:p>
        </w:tc>
        <w:tc>
          <w:tcPr>
            <w:tcW w:w="2412"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6.3.3.14. Дает</w:t>
            </w:r>
            <w:r w:rsidRPr="006E5C60">
              <w:rPr>
                <w:rFonts w:ascii="Times New Roman" w:hAnsi="Times New Roman" w:cs="Times New Roman"/>
                <w:b/>
                <w:i/>
                <w:sz w:val="24"/>
                <w:szCs w:val="24"/>
              </w:rPr>
              <w:t xml:space="preserve"> </w:t>
            </w:r>
            <w:r w:rsidRPr="006E5C60">
              <w:rPr>
                <w:rFonts w:ascii="Times New Roman" w:hAnsi="Times New Roman" w:cs="Times New Roman"/>
                <w:sz w:val="24"/>
                <w:szCs w:val="24"/>
              </w:rPr>
              <w:t xml:space="preserve">характеристику сфер Земли. </w:t>
            </w:r>
          </w:p>
        </w:tc>
        <w:tc>
          <w:tcPr>
            <w:tcW w:w="1800" w:type="dxa"/>
          </w:tcPr>
          <w:p w:rsidR="0074560C" w:rsidRPr="006E5C60" w:rsidRDefault="0074560C" w:rsidP="006E5C60">
            <w:pPr>
              <w:pStyle w:val="af8"/>
              <w:spacing w:before="0" w:beforeAutospacing="0" w:after="0" w:afterAutospacing="0"/>
              <w:jc w:val="both"/>
              <w:rPr>
                <w:color w:val="000000"/>
              </w:rPr>
            </w:pPr>
            <w:r w:rsidRPr="006E5C60">
              <w:rPr>
                <w:b/>
              </w:rPr>
              <w:t xml:space="preserve">7.3.3.13. Составляет характеристику и сравнивает </w:t>
            </w:r>
            <w:r w:rsidRPr="006E5C60">
              <w:t>природы материков и океанов по плану для</w:t>
            </w:r>
            <w:r w:rsidRPr="006E5C60">
              <w:rPr>
                <w:color w:val="000000"/>
              </w:rPr>
              <w:t xml:space="preserve"> выявления причин сходства и различия. </w:t>
            </w:r>
            <w:r w:rsidRPr="006E5C60">
              <w:rPr>
                <w:b/>
              </w:rPr>
              <w:t xml:space="preserve"> </w:t>
            </w:r>
          </w:p>
          <w:p w:rsidR="0074560C" w:rsidRPr="006E5C60" w:rsidRDefault="0074560C" w:rsidP="006E5C60">
            <w:pPr>
              <w:spacing w:after="0" w:line="240" w:lineRule="auto"/>
              <w:jc w:val="both"/>
              <w:rPr>
                <w:rFonts w:ascii="Times New Roman" w:hAnsi="Times New Roman" w:cs="Times New Roman"/>
                <w:sz w:val="24"/>
                <w:szCs w:val="24"/>
              </w:rPr>
            </w:pPr>
          </w:p>
        </w:tc>
        <w:tc>
          <w:tcPr>
            <w:tcW w:w="1800" w:type="dxa"/>
          </w:tcPr>
          <w:p w:rsidR="0074560C" w:rsidRPr="006E5C60" w:rsidRDefault="0074560C" w:rsidP="006E5C60">
            <w:pPr>
              <w:spacing w:after="0" w:line="240" w:lineRule="auto"/>
              <w:jc w:val="both"/>
              <w:rPr>
                <w:rFonts w:ascii="Times New Roman" w:hAnsi="Times New Roman" w:cs="Times New Roman"/>
                <w:color w:val="000000"/>
                <w:sz w:val="24"/>
                <w:szCs w:val="24"/>
              </w:rPr>
            </w:pPr>
            <w:r w:rsidRPr="006E5C60">
              <w:rPr>
                <w:rFonts w:ascii="Times New Roman" w:hAnsi="Times New Roman" w:cs="Times New Roman"/>
                <w:b/>
                <w:sz w:val="24"/>
                <w:szCs w:val="24"/>
              </w:rPr>
              <w:t xml:space="preserve">8.3.3.12.Соста-вляет </w:t>
            </w:r>
            <w:r w:rsidRPr="006E5C60">
              <w:rPr>
                <w:rFonts w:ascii="Times New Roman" w:hAnsi="Times New Roman" w:cs="Times New Roman"/>
                <w:sz w:val="24"/>
                <w:szCs w:val="24"/>
              </w:rPr>
              <w:t xml:space="preserve">характеристику </w:t>
            </w:r>
            <w:r w:rsidRPr="006E5C60">
              <w:rPr>
                <w:rFonts w:ascii="Times New Roman" w:hAnsi="Times New Roman" w:cs="Times New Roman"/>
                <w:color w:val="000000"/>
                <w:sz w:val="24"/>
                <w:szCs w:val="24"/>
              </w:rPr>
              <w:t>одной из крупных форм рельефа республики (по выбору) для выявления экологических проблем.</w:t>
            </w:r>
            <w:r w:rsidRPr="006E5C60">
              <w:rPr>
                <w:rFonts w:ascii="Times New Roman" w:hAnsi="Times New Roman" w:cs="Times New Roman"/>
                <w:b/>
                <w:color w:val="000000"/>
                <w:sz w:val="24"/>
                <w:szCs w:val="24"/>
              </w:rPr>
              <w:t xml:space="preserve"> </w:t>
            </w:r>
          </w:p>
        </w:tc>
        <w:tc>
          <w:tcPr>
            <w:tcW w:w="1800"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9.3.3.12. </w:t>
            </w:r>
            <w:r w:rsidRPr="006E5C60">
              <w:rPr>
                <w:rFonts w:ascii="Times New Roman" w:hAnsi="Times New Roman" w:cs="Times New Roman"/>
                <w:b/>
                <w:color w:val="000000"/>
                <w:sz w:val="24"/>
                <w:szCs w:val="24"/>
              </w:rPr>
              <w:t xml:space="preserve">Составляет </w:t>
            </w:r>
            <w:r w:rsidRPr="006E5C60">
              <w:rPr>
                <w:rFonts w:ascii="Times New Roman" w:hAnsi="Times New Roman" w:cs="Times New Roman"/>
                <w:color w:val="000000"/>
                <w:sz w:val="24"/>
                <w:szCs w:val="24"/>
              </w:rPr>
              <w:t xml:space="preserve">характеристику одной из рек КР    и </w:t>
            </w:r>
            <w:r w:rsidRPr="006E5C60">
              <w:rPr>
                <w:rFonts w:ascii="Times New Roman" w:hAnsi="Times New Roman" w:cs="Times New Roman"/>
                <w:b/>
                <w:color w:val="000000"/>
                <w:sz w:val="24"/>
                <w:szCs w:val="24"/>
              </w:rPr>
              <w:t xml:space="preserve">определяет </w:t>
            </w:r>
            <w:r w:rsidRPr="006E5C60">
              <w:rPr>
                <w:rFonts w:ascii="Times New Roman" w:hAnsi="Times New Roman" w:cs="Times New Roman"/>
                <w:color w:val="000000"/>
                <w:sz w:val="24"/>
                <w:szCs w:val="24"/>
              </w:rPr>
              <w:t>возможности хозяйственного использования;</w:t>
            </w:r>
            <w:r w:rsidRPr="006E5C60">
              <w:rPr>
                <w:rFonts w:ascii="Times New Roman" w:hAnsi="Times New Roman" w:cs="Times New Roman"/>
                <w:b/>
                <w:sz w:val="24"/>
                <w:szCs w:val="24"/>
              </w:rPr>
              <w:t xml:space="preserve"> 9.3.3.13. </w:t>
            </w:r>
            <w:r w:rsidRPr="006E5C60">
              <w:rPr>
                <w:rFonts w:ascii="Times New Roman" w:hAnsi="Times New Roman" w:cs="Times New Roman"/>
                <w:b/>
                <w:color w:val="000000"/>
                <w:sz w:val="24"/>
                <w:szCs w:val="24"/>
              </w:rPr>
              <w:t>Соста-вляет</w:t>
            </w:r>
            <w:r w:rsidRPr="006E5C60">
              <w:rPr>
                <w:rFonts w:ascii="Times New Roman" w:hAnsi="Times New Roman" w:cs="Times New Roman"/>
                <w:color w:val="000000"/>
                <w:sz w:val="24"/>
                <w:szCs w:val="24"/>
              </w:rPr>
              <w:t xml:space="preserve">   характ-еристику одного  из типов почв (по выбору)  с целью опреде-ления возмож-ностей испол-ьзования ее в сельском хозяй-стве.</w:t>
            </w:r>
          </w:p>
        </w:tc>
      </w:tr>
      <w:tr w:rsidR="0074560C" w:rsidRPr="006E5C60" w:rsidTr="00EA1F20">
        <w:tc>
          <w:tcPr>
            <w:tcW w:w="1429" w:type="dxa"/>
            <w:vMerge w:val="restart"/>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4.Эколого-экономическое и социальное развитие современного мира</w:t>
            </w:r>
          </w:p>
        </w:tc>
        <w:tc>
          <w:tcPr>
            <w:tcW w:w="1559"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i/>
                <w:sz w:val="24"/>
                <w:szCs w:val="24"/>
              </w:rPr>
              <w:t>1. Анализи-ровать и интерпре-тировать географические документы</w:t>
            </w:r>
          </w:p>
          <w:p w:rsidR="0074560C" w:rsidRPr="006E5C60" w:rsidRDefault="0074560C" w:rsidP="006E5C60">
            <w:pPr>
              <w:spacing w:after="0" w:line="240" w:lineRule="auto"/>
              <w:jc w:val="both"/>
              <w:rPr>
                <w:rFonts w:ascii="Times New Roman" w:hAnsi="Times New Roman" w:cs="Times New Roman"/>
                <w:sz w:val="24"/>
                <w:szCs w:val="24"/>
              </w:rPr>
            </w:pPr>
          </w:p>
        </w:tc>
        <w:tc>
          <w:tcPr>
            <w:tcW w:w="2412"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6.4.1.15. объясняет </w:t>
            </w:r>
            <w:r w:rsidRPr="006E5C60">
              <w:rPr>
                <w:rFonts w:ascii="Times New Roman" w:hAnsi="Times New Roman" w:cs="Times New Roman"/>
                <w:color w:val="000000"/>
                <w:sz w:val="24"/>
                <w:szCs w:val="24"/>
              </w:rPr>
              <w:t>последствия изменения климата Земли (</w:t>
            </w:r>
            <w:r w:rsidRPr="006E5C60">
              <w:rPr>
                <w:rFonts w:ascii="Times New Roman" w:hAnsi="Times New Roman" w:cs="Times New Roman"/>
                <w:sz w:val="24"/>
                <w:szCs w:val="24"/>
              </w:rPr>
              <w:t>стихийные бедствия, опасные природные явления);</w:t>
            </w:r>
            <w:r w:rsidRPr="006E5C60">
              <w:rPr>
                <w:rFonts w:ascii="Times New Roman" w:hAnsi="Times New Roman" w:cs="Times New Roman"/>
                <w:b/>
                <w:color w:val="000000"/>
                <w:sz w:val="24"/>
                <w:szCs w:val="24"/>
              </w:rPr>
              <w:t xml:space="preserve"> </w:t>
            </w: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7.4.1.14. </w:t>
            </w:r>
            <w:r w:rsidRPr="006E5C60">
              <w:rPr>
                <w:rFonts w:ascii="Times New Roman" w:hAnsi="Times New Roman" w:cs="Times New Roman"/>
                <w:b/>
                <w:color w:val="000000"/>
                <w:sz w:val="24"/>
                <w:szCs w:val="24"/>
              </w:rPr>
              <w:t>Анализирует</w:t>
            </w:r>
            <w:r w:rsidRPr="006E5C60">
              <w:rPr>
                <w:rFonts w:ascii="Times New Roman" w:hAnsi="Times New Roman" w:cs="Times New Roman"/>
                <w:color w:val="000000"/>
                <w:sz w:val="24"/>
                <w:szCs w:val="24"/>
              </w:rPr>
              <w:t xml:space="preserve">  изменение климата Земли и его влияние</w:t>
            </w:r>
            <w:r w:rsidRPr="006E5C60">
              <w:rPr>
                <w:rFonts w:ascii="Times New Roman" w:hAnsi="Times New Roman" w:cs="Times New Roman"/>
                <w:sz w:val="24"/>
                <w:szCs w:val="24"/>
              </w:rPr>
              <w:t xml:space="preserve"> на здоровье, питание и условия жизни человека;</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7.4.1.15.  Анализирует и предлагает</w:t>
            </w:r>
            <w:r w:rsidRPr="006E5C60">
              <w:rPr>
                <w:rFonts w:ascii="Times New Roman" w:hAnsi="Times New Roman" w:cs="Times New Roman"/>
                <w:sz w:val="24"/>
                <w:szCs w:val="24"/>
              </w:rPr>
              <w:t xml:space="preserve"> возможные пути решения проблем, связанных с глобальным потеплением климата Земли;</w:t>
            </w: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sz w:val="24"/>
                <w:szCs w:val="24"/>
              </w:rPr>
            </w:pPr>
          </w:p>
        </w:tc>
        <w:tc>
          <w:tcPr>
            <w:tcW w:w="1800" w:type="dxa"/>
          </w:tcPr>
          <w:p w:rsidR="0074560C" w:rsidRPr="006E5C60" w:rsidRDefault="0074560C" w:rsidP="006E5C60">
            <w:pPr>
              <w:spacing w:after="0" w:line="240" w:lineRule="auto"/>
              <w:jc w:val="both"/>
              <w:rPr>
                <w:rStyle w:val="afe"/>
                <w:rFonts w:ascii="Times New Roman" w:hAnsi="Times New Roman"/>
                <w:bCs/>
                <w:iCs/>
                <w:color w:val="000000"/>
                <w:sz w:val="24"/>
                <w:szCs w:val="24"/>
              </w:rPr>
            </w:pPr>
            <w:r w:rsidRPr="006E5C60">
              <w:rPr>
                <w:rFonts w:ascii="Times New Roman" w:hAnsi="Times New Roman" w:cs="Times New Roman"/>
                <w:b/>
                <w:sz w:val="24"/>
                <w:szCs w:val="24"/>
              </w:rPr>
              <w:t xml:space="preserve">8.4.1.13. </w:t>
            </w:r>
            <w:r w:rsidRPr="006E5C60">
              <w:rPr>
                <w:rFonts w:ascii="Times New Roman" w:hAnsi="Times New Roman" w:cs="Times New Roman"/>
                <w:b/>
                <w:color w:val="000000"/>
                <w:sz w:val="24"/>
                <w:szCs w:val="24"/>
              </w:rPr>
              <w:t>Анализирует</w:t>
            </w:r>
            <w:r w:rsidRPr="006E5C60">
              <w:rPr>
                <w:rStyle w:val="afe"/>
                <w:rFonts w:ascii="Times New Roman" w:hAnsi="Times New Roman"/>
                <w:bCs/>
                <w:iCs/>
                <w:color w:val="000000"/>
                <w:sz w:val="24"/>
                <w:szCs w:val="24"/>
              </w:rPr>
              <w:t xml:space="preserve"> проблемы Устойчивого развития Кыргызстана:</w:t>
            </w:r>
          </w:p>
          <w:p w:rsidR="0074560C" w:rsidRPr="006E5C60" w:rsidRDefault="0074560C" w:rsidP="006E5C60">
            <w:pPr>
              <w:spacing w:after="0" w:line="240" w:lineRule="auto"/>
              <w:jc w:val="both"/>
              <w:rPr>
                <w:rFonts w:ascii="Times New Roman" w:hAnsi="Times New Roman" w:cs="Times New Roman"/>
                <w:sz w:val="24"/>
                <w:szCs w:val="24"/>
              </w:rPr>
            </w:pPr>
            <w:r w:rsidRPr="006E5C60">
              <w:rPr>
                <w:rStyle w:val="afe"/>
                <w:rFonts w:ascii="Times New Roman" w:hAnsi="Times New Roman"/>
                <w:bCs/>
                <w:iCs/>
                <w:color w:val="000000"/>
                <w:sz w:val="24"/>
                <w:szCs w:val="24"/>
              </w:rPr>
              <w:t xml:space="preserve"> </w:t>
            </w:r>
            <w:r w:rsidRPr="006E5C60">
              <w:rPr>
                <w:rFonts w:ascii="Times New Roman" w:hAnsi="Times New Roman" w:cs="Times New Roman"/>
                <w:sz w:val="24"/>
                <w:szCs w:val="24"/>
              </w:rPr>
              <w:t>-рациональное использование горныхэкосис-тем и биоразно-образия,</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-сохранение лесов и паст-бищ,</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-проблемы опустынивания,</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-проблемы ледников и водных ресурсов,</w:t>
            </w:r>
          </w:p>
          <w:p w:rsidR="0074560C" w:rsidRPr="006E5C60" w:rsidRDefault="0074560C" w:rsidP="006E5C60">
            <w:pPr>
              <w:spacing w:after="0" w:line="240" w:lineRule="auto"/>
              <w:jc w:val="both"/>
              <w:rPr>
                <w:rFonts w:ascii="Times New Roman" w:hAnsi="Times New Roman" w:cs="Times New Roman"/>
                <w:bCs/>
                <w:iCs/>
                <w:color w:val="000000"/>
                <w:sz w:val="24"/>
                <w:szCs w:val="24"/>
              </w:rPr>
            </w:pPr>
            <w:r w:rsidRPr="006E5C60">
              <w:rPr>
                <w:rFonts w:ascii="Times New Roman" w:hAnsi="Times New Roman" w:cs="Times New Roman"/>
                <w:sz w:val="24"/>
                <w:szCs w:val="24"/>
              </w:rPr>
              <w:t>- изменения климата;</w:t>
            </w:r>
            <w:r w:rsidRPr="006E5C60">
              <w:rPr>
                <w:rFonts w:ascii="Times New Roman" w:hAnsi="Times New Roman" w:cs="Times New Roman"/>
                <w:b/>
                <w:color w:val="000000"/>
                <w:sz w:val="24"/>
                <w:szCs w:val="24"/>
              </w:rPr>
              <w:t xml:space="preserve"> </w:t>
            </w:r>
          </w:p>
          <w:p w:rsidR="0074560C" w:rsidRPr="006E5C60" w:rsidRDefault="0074560C" w:rsidP="006E5C60">
            <w:pPr>
              <w:spacing w:after="0" w:line="240" w:lineRule="auto"/>
              <w:jc w:val="both"/>
              <w:rPr>
                <w:rFonts w:ascii="Times New Roman" w:hAnsi="Times New Roman" w:cs="Times New Roman"/>
                <w:sz w:val="24"/>
                <w:szCs w:val="24"/>
              </w:rPr>
            </w:pPr>
          </w:p>
        </w:tc>
        <w:tc>
          <w:tcPr>
            <w:tcW w:w="1800" w:type="dxa"/>
          </w:tcPr>
          <w:p w:rsidR="0074560C" w:rsidRPr="006E5C60" w:rsidRDefault="0074560C" w:rsidP="006E5C60">
            <w:pPr>
              <w:spacing w:after="0" w:line="240" w:lineRule="auto"/>
              <w:jc w:val="both"/>
              <w:rPr>
                <w:rFonts w:ascii="Times New Roman" w:hAnsi="Times New Roman" w:cs="Times New Roman"/>
                <w:b/>
                <w:bCs/>
                <w:iCs/>
                <w:color w:val="000000"/>
                <w:sz w:val="24"/>
                <w:szCs w:val="24"/>
              </w:rPr>
            </w:pPr>
            <w:r w:rsidRPr="006E5C60">
              <w:rPr>
                <w:rFonts w:ascii="Times New Roman" w:hAnsi="Times New Roman" w:cs="Times New Roman"/>
                <w:b/>
                <w:sz w:val="24"/>
                <w:szCs w:val="24"/>
              </w:rPr>
              <w:t xml:space="preserve">9.4.1.14. </w:t>
            </w:r>
            <w:r w:rsidRPr="006E5C60">
              <w:rPr>
                <w:rStyle w:val="afe"/>
                <w:rFonts w:ascii="Times New Roman" w:hAnsi="Times New Roman"/>
                <w:bCs/>
                <w:iCs/>
                <w:color w:val="000000"/>
                <w:sz w:val="24"/>
                <w:szCs w:val="24"/>
              </w:rPr>
              <w:t xml:space="preserve">Анализирует </w:t>
            </w:r>
            <w:r w:rsidRPr="006E5C60">
              <w:rPr>
                <w:rStyle w:val="afe"/>
                <w:rFonts w:ascii="Times New Roman" w:hAnsi="Times New Roman"/>
                <w:b w:val="0"/>
                <w:bCs/>
                <w:iCs/>
                <w:color w:val="000000"/>
                <w:sz w:val="24"/>
                <w:szCs w:val="24"/>
              </w:rPr>
              <w:t>Концепцию перехода  Кыргызской Республики к   Устойчивому развитию для определения основных направлений развития экономики республики</w:t>
            </w:r>
            <w:r w:rsidRPr="006E5C60">
              <w:rPr>
                <w:rStyle w:val="afe"/>
                <w:rFonts w:ascii="Times New Roman" w:hAnsi="Times New Roman"/>
                <w:bCs/>
                <w:iCs/>
                <w:color w:val="000000"/>
                <w:sz w:val="24"/>
                <w:szCs w:val="24"/>
              </w:rPr>
              <w:t>.</w:t>
            </w:r>
          </w:p>
        </w:tc>
      </w:tr>
      <w:tr w:rsidR="0074560C" w:rsidRPr="006E5C60" w:rsidTr="00EA1F20">
        <w:trPr>
          <w:trHeight w:val="4466"/>
        </w:trPr>
        <w:tc>
          <w:tcPr>
            <w:tcW w:w="1429" w:type="dxa"/>
            <w:vMerge/>
          </w:tcPr>
          <w:p w:rsidR="0074560C" w:rsidRPr="006E5C60" w:rsidRDefault="0074560C" w:rsidP="006E5C60">
            <w:pPr>
              <w:spacing w:after="0" w:line="240" w:lineRule="auto"/>
              <w:jc w:val="both"/>
              <w:rPr>
                <w:rFonts w:ascii="Times New Roman" w:hAnsi="Times New Roman" w:cs="Times New Roman"/>
                <w:sz w:val="24"/>
                <w:szCs w:val="24"/>
              </w:rPr>
            </w:pPr>
          </w:p>
        </w:tc>
        <w:tc>
          <w:tcPr>
            <w:tcW w:w="1559"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i/>
                <w:sz w:val="24"/>
                <w:szCs w:val="24"/>
              </w:rPr>
              <w:t>2. Объяс-нять геогра-фические процессы и явления</w:t>
            </w:r>
          </w:p>
          <w:p w:rsidR="0074560C" w:rsidRPr="006E5C60" w:rsidRDefault="0074560C" w:rsidP="006E5C60">
            <w:pPr>
              <w:spacing w:after="0" w:line="240" w:lineRule="auto"/>
              <w:jc w:val="both"/>
              <w:rPr>
                <w:rFonts w:ascii="Times New Roman" w:hAnsi="Times New Roman" w:cs="Times New Roman"/>
                <w:b/>
                <w:i/>
                <w:sz w:val="24"/>
                <w:szCs w:val="24"/>
              </w:rPr>
            </w:pPr>
          </w:p>
        </w:tc>
        <w:tc>
          <w:tcPr>
            <w:tcW w:w="2412"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6.4.2.16.</w:t>
            </w:r>
            <w:r w:rsidRPr="006E5C60">
              <w:rPr>
                <w:rFonts w:ascii="Times New Roman" w:hAnsi="Times New Roman" w:cs="Times New Roman"/>
                <w:b/>
                <w:color w:val="000000"/>
                <w:sz w:val="24"/>
                <w:szCs w:val="24"/>
              </w:rPr>
              <w:t xml:space="preserve">Объясняет </w:t>
            </w:r>
            <w:r w:rsidRPr="006E5C60">
              <w:rPr>
                <w:rFonts w:ascii="Times New Roman" w:hAnsi="Times New Roman" w:cs="Times New Roman"/>
                <w:color w:val="000000"/>
                <w:sz w:val="24"/>
                <w:szCs w:val="24"/>
              </w:rPr>
              <w:t>роль географической науки в решении проблем Устойчивого развития природы.</w:t>
            </w:r>
          </w:p>
        </w:tc>
        <w:tc>
          <w:tcPr>
            <w:tcW w:w="1800" w:type="dxa"/>
          </w:tcPr>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7.4.2.16. Выявляет</w:t>
            </w:r>
            <w:r w:rsidRPr="006E5C60">
              <w:rPr>
                <w:rFonts w:ascii="Times New Roman" w:hAnsi="Times New Roman" w:cs="Times New Roman"/>
                <w:sz w:val="24"/>
                <w:szCs w:val="24"/>
              </w:rPr>
              <w:t xml:space="preserve"> причинно-следственные связи между хозяйственной деятельностью человека и экологическими проблемами;</w:t>
            </w:r>
            <w:r w:rsidRPr="006E5C60">
              <w:rPr>
                <w:rFonts w:ascii="Times New Roman" w:hAnsi="Times New Roman" w:cs="Times New Roman"/>
                <w:b/>
                <w:color w:val="000000"/>
                <w:sz w:val="24"/>
                <w:szCs w:val="24"/>
              </w:rPr>
              <w:t xml:space="preserve"> </w:t>
            </w:r>
            <w:r w:rsidRPr="006E5C60">
              <w:rPr>
                <w:rFonts w:ascii="Times New Roman" w:hAnsi="Times New Roman" w:cs="Times New Roman"/>
                <w:b/>
                <w:sz w:val="24"/>
                <w:szCs w:val="24"/>
              </w:rPr>
              <w:t>7.4.2.17.</w:t>
            </w:r>
          </w:p>
          <w:p w:rsidR="0074560C" w:rsidRPr="006E5C60" w:rsidRDefault="0074560C"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color w:val="000000"/>
                <w:sz w:val="24"/>
                <w:szCs w:val="24"/>
              </w:rPr>
              <w:t xml:space="preserve">Устанавливает </w:t>
            </w:r>
            <w:r w:rsidRPr="006E5C60">
              <w:rPr>
                <w:rFonts w:ascii="Times New Roman" w:hAnsi="Times New Roman" w:cs="Times New Roman"/>
                <w:sz w:val="24"/>
                <w:szCs w:val="24"/>
              </w:rPr>
              <w:t>влияние изменения климата на здоровье, питание и условия жизни человека.</w:t>
            </w: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sz w:val="24"/>
                <w:szCs w:val="24"/>
              </w:rPr>
            </w:pPr>
          </w:p>
          <w:p w:rsidR="0074560C" w:rsidRPr="006E5C60" w:rsidRDefault="0074560C" w:rsidP="006E5C60">
            <w:pPr>
              <w:spacing w:after="0" w:line="240" w:lineRule="auto"/>
              <w:jc w:val="both"/>
              <w:rPr>
                <w:rFonts w:ascii="Times New Roman" w:hAnsi="Times New Roman" w:cs="Times New Roman"/>
                <w:color w:val="000000"/>
                <w:sz w:val="24"/>
                <w:szCs w:val="24"/>
              </w:rPr>
            </w:pP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8.4.2.14. Выявляет и оценивает </w:t>
            </w:r>
            <w:r w:rsidRPr="006E5C60">
              <w:rPr>
                <w:rFonts w:ascii="Times New Roman" w:hAnsi="Times New Roman" w:cs="Times New Roman"/>
                <w:sz w:val="24"/>
                <w:szCs w:val="24"/>
              </w:rPr>
              <w:t>экологические проблемы Кыргызстана: сохранение и рациональное использование горных экосистем и биоразнообразия Кыргызстана, сохранение лесов и пастбищ, опустынивания, ледников и водных ресурсов, изменения климата.</w:t>
            </w:r>
          </w:p>
        </w:tc>
        <w:tc>
          <w:tcPr>
            <w:tcW w:w="1800" w:type="dxa"/>
          </w:tcPr>
          <w:p w:rsidR="0074560C" w:rsidRPr="006E5C60" w:rsidRDefault="0074560C" w:rsidP="006E5C60">
            <w:pPr>
              <w:pStyle w:val="af8"/>
              <w:spacing w:before="0" w:beforeAutospacing="0" w:after="0" w:afterAutospacing="0"/>
              <w:jc w:val="both"/>
              <w:rPr>
                <w:color w:val="000000"/>
              </w:rPr>
            </w:pPr>
            <w:r w:rsidRPr="006E5C60">
              <w:rPr>
                <w:b/>
              </w:rPr>
              <w:t xml:space="preserve">9.4.2.15. Проектирует и прогнозирует  </w:t>
            </w:r>
            <w:r w:rsidRPr="006E5C60">
              <w:t>пути развития «зеленой» экономики в Кыргызской Республике.</w:t>
            </w:r>
            <w:r w:rsidRPr="006E5C60">
              <w:rPr>
                <w:b/>
              </w:rPr>
              <w:t xml:space="preserve"> </w:t>
            </w:r>
          </w:p>
        </w:tc>
      </w:tr>
      <w:tr w:rsidR="0074560C" w:rsidRPr="006E5C60" w:rsidTr="00EA1F20">
        <w:tc>
          <w:tcPr>
            <w:tcW w:w="1429" w:type="dxa"/>
            <w:vMerge/>
          </w:tcPr>
          <w:p w:rsidR="0074560C" w:rsidRPr="006E5C60" w:rsidRDefault="0074560C" w:rsidP="006E5C60">
            <w:pPr>
              <w:spacing w:after="0" w:line="240" w:lineRule="auto"/>
              <w:jc w:val="both"/>
              <w:rPr>
                <w:rFonts w:ascii="Times New Roman" w:hAnsi="Times New Roman" w:cs="Times New Roman"/>
                <w:sz w:val="24"/>
                <w:szCs w:val="24"/>
              </w:rPr>
            </w:pPr>
          </w:p>
        </w:tc>
        <w:tc>
          <w:tcPr>
            <w:tcW w:w="1559"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i/>
                <w:sz w:val="24"/>
                <w:szCs w:val="24"/>
              </w:rPr>
              <w:t>3. Давать комплекс-ную характеристику географических объектов и ориентироваться в пространстве и времени</w:t>
            </w:r>
          </w:p>
          <w:p w:rsidR="0074560C" w:rsidRPr="006E5C60" w:rsidRDefault="0074560C" w:rsidP="006E5C60">
            <w:pPr>
              <w:spacing w:after="0" w:line="240" w:lineRule="auto"/>
              <w:jc w:val="both"/>
              <w:rPr>
                <w:rFonts w:ascii="Times New Roman" w:hAnsi="Times New Roman" w:cs="Times New Roman"/>
                <w:b/>
                <w:i/>
                <w:sz w:val="24"/>
                <w:szCs w:val="24"/>
              </w:rPr>
            </w:pPr>
          </w:p>
        </w:tc>
        <w:tc>
          <w:tcPr>
            <w:tcW w:w="2412"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6.4.3.17. </w:t>
            </w:r>
            <w:r w:rsidRPr="006E5C60">
              <w:rPr>
                <w:rFonts w:ascii="Times New Roman" w:hAnsi="Times New Roman" w:cs="Times New Roman"/>
                <w:b/>
                <w:bCs/>
                <w:color w:val="000000"/>
                <w:sz w:val="24"/>
                <w:szCs w:val="24"/>
              </w:rPr>
              <w:t xml:space="preserve">Составляет </w:t>
            </w:r>
            <w:r w:rsidRPr="006E5C60">
              <w:rPr>
                <w:rFonts w:ascii="Times New Roman" w:hAnsi="Times New Roman" w:cs="Times New Roman"/>
                <w:bCs/>
                <w:color w:val="000000"/>
                <w:sz w:val="24"/>
                <w:szCs w:val="24"/>
              </w:rPr>
              <w:t xml:space="preserve">описания геосферы Земли в целом </w:t>
            </w:r>
            <w:r w:rsidRPr="006E5C60">
              <w:rPr>
                <w:rFonts w:ascii="Times New Roman" w:hAnsi="Times New Roman" w:cs="Times New Roman"/>
                <w:sz w:val="24"/>
                <w:szCs w:val="24"/>
              </w:rPr>
              <w:t>с точки зрения Устойчивого</w:t>
            </w:r>
            <w:r w:rsidRPr="006E5C60">
              <w:rPr>
                <w:rFonts w:ascii="Times New Roman" w:hAnsi="Times New Roman" w:cs="Times New Roman"/>
                <w:color w:val="000000"/>
                <w:sz w:val="24"/>
                <w:szCs w:val="24"/>
              </w:rPr>
              <w:t xml:space="preserve"> природопользования.</w:t>
            </w: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7.4.3.18. Составляет </w:t>
            </w:r>
            <w:r w:rsidRPr="006E5C60">
              <w:rPr>
                <w:rFonts w:ascii="Times New Roman" w:hAnsi="Times New Roman" w:cs="Times New Roman"/>
                <w:sz w:val="24"/>
                <w:szCs w:val="24"/>
              </w:rPr>
              <w:t>характеристики природы   мате-риков и океанов с точки зрения устойчивого развития био-разнообразия.</w:t>
            </w: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8.4.3.15. Описывает </w:t>
            </w:r>
            <w:r w:rsidRPr="006E5C60">
              <w:rPr>
                <w:rFonts w:ascii="Times New Roman" w:hAnsi="Times New Roman" w:cs="Times New Roman"/>
                <w:sz w:val="24"/>
                <w:szCs w:val="24"/>
              </w:rPr>
              <w:t xml:space="preserve"> Природно-территориальные  комплексы Кыргызстана с точки зрения </w:t>
            </w:r>
            <w:r w:rsidRPr="006E5C60">
              <w:rPr>
                <w:rStyle w:val="afe"/>
                <w:rFonts w:ascii="Times New Roman" w:hAnsi="Times New Roman"/>
                <w:bCs/>
                <w:iCs/>
                <w:color w:val="000000"/>
                <w:sz w:val="24"/>
                <w:szCs w:val="24"/>
              </w:rPr>
              <w:t>Устойчивого развития</w:t>
            </w:r>
            <w:r w:rsidRPr="006E5C60">
              <w:rPr>
                <w:rFonts w:ascii="Times New Roman" w:hAnsi="Times New Roman" w:cs="Times New Roman"/>
                <w:b/>
                <w:bCs/>
                <w:color w:val="000000"/>
                <w:sz w:val="24"/>
                <w:szCs w:val="24"/>
              </w:rPr>
              <w:t>.</w:t>
            </w:r>
            <w:r w:rsidRPr="006E5C60">
              <w:rPr>
                <w:rFonts w:ascii="Times New Roman" w:hAnsi="Times New Roman" w:cs="Times New Roman"/>
                <w:sz w:val="24"/>
                <w:szCs w:val="24"/>
              </w:rPr>
              <w:t xml:space="preserve">  </w:t>
            </w:r>
          </w:p>
        </w:tc>
        <w:tc>
          <w:tcPr>
            <w:tcW w:w="1800" w:type="dxa"/>
          </w:tcPr>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9.4.3.16. Составляет</w:t>
            </w:r>
            <w:r w:rsidRPr="006E5C60">
              <w:rPr>
                <w:rFonts w:ascii="Times New Roman" w:hAnsi="Times New Roman" w:cs="Times New Roman"/>
                <w:sz w:val="24"/>
                <w:szCs w:val="24"/>
              </w:rPr>
              <w:t xml:space="preserve"> примерный  план действий по решению экологических проблем Кыргызстана.</w:t>
            </w:r>
          </w:p>
        </w:tc>
      </w:tr>
    </w:tbl>
    <w:p w:rsidR="0074560C" w:rsidRPr="006E5C60" w:rsidRDefault="0074560C" w:rsidP="006E5C60">
      <w:pPr>
        <w:spacing w:after="0" w:line="240" w:lineRule="auto"/>
        <w:ind w:firstLine="708"/>
        <w:jc w:val="both"/>
        <w:rPr>
          <w:rFonts w:ascii="Times New Roman" w:hAnsi="Times New Roman" w:cs="Times New Roman"/>
          <w:b/>
          <w:sz w:val="24"/>
          <w:szCs w:val="24"/>
        </w:rPr>
      </w:pPr>
    </w:p>
    <w:p w:rsidR="0074560C" w:rsidRPr="006E5C60" w:rsidRDefault="0074560C" w:rsidP="006E5C60">
      <w:pPr>
        <w:spacing w:after="0" w:line="240" w:lineRule="auto"/>
        <w:ind w:firstLine="708"/>
        <w:jc w:val="both"/>
        <w:rPr>
          <w:rFonts w:ascii="Times New Roman" w:hAnsi="Times New Roman" w:cs="Times New Roman"/>
          <w:b/>
          <w:sz w:val="24"/>
          <w:szCs w:val="24"/>
        </w:rPr>
      </w:pPr>
      <w:r w:rsidRPr="006E5C60">
        <w:rPr>
          <w:rFonts w:ascii="Times New Roman" w:hAnsi="Times New Roman" w:cs="Times New Roman"/>
          <w:b/>
          <w:sz w:val="24"/>
          <w:szCs w:val="24"/>
        </w:rPr>
        <w:t>3.2. Основные стратегии оценивания достижений учащихся.</w:t>
      </w:r>
    </w:p>
    <w:p w:rsidR="0074560C" w:rsidRPr="006E5C60" w:rsidRDefault="0074560C" w:rsidP="006E5C60">
      <w:pPr>
        <w:autoSpaceDE w:val="0"/>
        <w:autoSpaceDN w:val="0"/>
        <w:adjustRightInd w:val="0"/>
        <w:spacing w:after="0" w:line="240" w:lineRule="auto"/>
        <w:ind w:firstLine="708"/>
        <w:jc w:val="both"/>
        <w:rPr>
          <w:rFonts w:ascii="Times New Roman" w:hAnsi="Times New Roman" w:cs="Times New Roman"/>
          <w:sz w:val="24"/>
          <w:szCs w:val="24"/>
        </w:rPr>
      </w:pPr>
      <w:r w:rsidRPr="006E5C60">
        <w:rPr>
          <w:rFonts w:ascii="Times New Roman" w:hAnsi="Times New Roman" w:cs="Times New Roman"/>
          <w:b/>
          <w:sz w:val="24"/>
          <w:szCs w:val="24"/>
        </w:rPr>
        <w:t>Оценивание</w:t>
      </w:r>
      <w:r w:rsidRPr="006E5C60">
        <w:rPr>
          <w:rFonts w:ascii="Times New Roman" w:hAnsi="Times New Roman" w:cs="Times New Roman"/>
          <w:sz w:val="24"/>
          <w:szCs w:val="24"/>
        </w:rPr>
        <w:t xml:space="preserve"> образовательных достижений учащихся исходят от ожидаемых результатов, которые определены Предметным стандартом по географии  на основании </w:t>
      </w:r>
      <w:r w:rsidRPr="006E5C60">
        <w:rPr>
          <w:rFonts w:ascii="Times New Roman" w:hAnsi="Times New Roman" w:cs="Times New Roman"/>
          <w:b/>
          <w:sz w:val="24"/>
          <w:szCs w:val="24"/>
        </w:rPr>
        <w:t xml:space="preserve">следующих действий: репродуктивный (уровень </w:t>
      </w:r>
      <w:r w:rsidRPr="006E5C60">
        <w:rPr>
          <w:rFonts w:ascii="Times New Roman" w:hAnsi="Times New Roman" w:cs="Times New Roman"/>
          <w:b/>
          <w:sz w:val="24"/>
          <w:szCs w:val="24"/>
          <w:lang w:val="en-US"/>
        </w:rPr>
        <w:t>I</w:t>
      </w:r>
      <w:r w:rsidRPr="006E5C60">
        <w:rPr>
          <w:rFonts w:ascii="Times New Roman" w:hAnsi="Times New Roman" w:cs="Times New Roman"/>
          <w:b/>
          <w:sz w:val="24"/>
          <w:szCs w:val="24"/>
        </w:rPr>
        <w:t>) -</w:t>
      </w:r>
      <w:r w:rsidRPr="006E5C60">
        <w:rPr>
          <w:rFonts w:ascii="Times New Roman" w:hAnsi="Times New Roman" w:cs="Times New Roman"/>
          <w:sz w:val="24"/>
          <w:szCs w:val="24"/>
        </w:rPr>
        <w:t>характеризуется умением учащихся следовать образцу (заданному алгоритму выполнения действия),</w:t>
      </w:r>
      <w:r w:rsidRPr="006E5C60">
        <w:rPr>
          <w:rFonts w:ascii="Times New Roman" w:hAnsi="Times New Roman" w:cs="Times New Roman"/>
          <w:b/>
          <w:sz w:val="24"/>
          <w:szCs w:val="24"/>
        </w:rPr>
        <w:t xml:space="preserve"> продуктивный  (уровень </w:t>
      </w:r>
      <w:r w:rsidRPr="006E5C60">
        <w:rPr>
          <w:rFonts w:ascii="Times New Roman" w:hAnsi="Times New Roman" w:cs="Times New Roman"/>
          <w:b/>
          <w:sz w:val="24"/>
          <w:szCs w:val="24"/>
          <w:lang w:val="en-US"/>
        </w:rPr>
        <w:t>II</w:t>
      </w:r>
      <w:r w:rsidRPr="006E5C60">
        <w:rPr>
          <w:rFonts w:ascii="Times New Roman" w:hAnsi="Times New Roman" w:cs="Times New Roman"/>
          <w:b/>
          <w:sz w:val="24"/>
          <w:szCs w:val="24"/>
        </w:rPr>
        <w:t xml:space="preserve">) – </w:t>
      </w:r>
      <w:r w:rsidRPr="006E5C60">
        <w:rPr>
          <w:rFonts w:ascii="Times New Roman" w:hAnsi="Times New Roman" w:cs="Times New Roman"/>
          <w:sz w:val="24"/>
          <w:szCs w:val="24"/>
        </w:rPr>
        <w:t xml:space="preserve">характеризуется применять усвоенное теоретическое знание в незнакомой ситуации, </w:t>
      </w:r>
      <w:r w:rsidRPr="006E5C60">
        <w:rPr>
          <w:rFonts w:ascii="Times New Roman" w:hAnsi="Times New Roman" w:cs="Times New Roman"/>
          <w:b/>
          <w:sz w:val="24"/>
          <w:szCs w:val="24"/>
        </w:rPr>
        <w:t xml:space="preserve">творческий (уровень </w:t>
      </w:r>
      <w:r w:rsidRPr="006E5C60">
        <w:rPr>
          <w:rFonts w:ascii="Times New Roman" w:hAnsi="Times New Roman" w:cs="Times New Roman"/>
          <w:b/>
          <w:sz w:val="24"/>
          <w:szCs w:val="24"/>
          <w:lang w:val="en-US"/>
        </w:rPr>
        <w:t>III</w:t>
      </w:r>
      <w:r w:rsidRPr="006E5C60">
        <w:rPr>
          <w:rFonts w:ascii="Times New Roman" w:hAnsi="Times New Roman" w:cs="Times New Roman"/>
          <w:b/>
          <w:sz w:val="24"/>
          <w:szCs w:val="24"/>
        </w:rPr>
        <w:t xml:space="preserve">) – </w:t>
      </w:r>
      <w:r w:rsidRPr="006E5C60">
        <w:rPr>
          <w:rFonts w:ascii="Times New Roman" w:hAnsi="Times New Roman" w:cs="Times New Roman"/>
          <w:sz w:val="24"/>
          <w:szCs w:val="24"/>
        </w:rPr>
        <w:t xml:space="preserve">подразумевает самостоятельного решение учебных задач. </w:t>
      </w:r>
      <w:r w:rsidRPr="006E5C60">
        <w:rPr>
          <w:rFonts w:ascii="Times New Roman" w:hAnsi="Times New Roman" w:cs="Times New Roman"/>
          <w:b/>
          <w:i/>
          <w:sz w:val="24"/>
          <w:szCs w:val="24"/>
        </w:rPr>
        <w:t xml:space="preserve"> </w:t>
      </w:r>
      <w:r w:rsidRPr="006E5C60">
        <w:rPr>
          <w:rFonts w:ascii="Times New Roman" w:hAnsi="Times New Roman" w:cs="Times New Roman"/>
          <w:sz w:val="24"/>
          <w:szCs w:val="24"/>
        </w:rPr>
        <w:t xml:space="preserve"> </w:t>
      </w:r>
      <w:r w:rsidRPr="006E5C60">
        <w:rPr>
          <w:rFonts w:ascii="Times New Roman" w:hAnsi="Times New Roman" w:cs="Times New Roman"/>
          <w:sz w:val="24"/>
          <w:szCs w:val="24"/>
          <w:lang w:val="ky-KG"/>
        </w:rPr>
        <w:t>Ниже представляем образцы оценивания по каждому классу</w:t>
      </w:r>
      <w:r w:rsidRPr="006E5C60">
        <w:rPr>
          <w:rFonts w:ascii="Times New Roman" w:hAnsi="Times New Roman" w:cs="Times New Roman"/>
          <w:sz w:val="24"/>
          <w:szCs w:val="24"/>
        </w:rPr>
        <w:t>.</w:t>
      </w:r>
    </w:p>
    <w:p w:rsidR="0074560C" w:rsidRPr="006E5C60" w:rsidRDefault="0074560C" w:rsidP="006E5C60">
      <w:pPr>
        <w:spacing w:after="0" w:line="240" w:lineRule="auto"/>
        <w:jc w:val="center"/>
        <w:rPr>
          <w:rFonts w:ascii="Times New Roman" w:hAnsi="Times New Roman" w:cs="Times New Roman"/>
          <w:b/>
          <w:bCs/>
          <w:sz w:val="24"/>
          <w:szCs w:val="24"/>
          <w:lang w:val="ky-KG"/>
        </w:rPr>
      </w:pPr>
      <w:r w:rsidRPr="006E5C60">
        <w:rPr>
          <w:rFonts w:ascii="Times New Roman" w:hAnsi="Times New Roman" w:cs="Times New Roman"/>
          <w:b/>
          <w:bCs/>
          <w:sz w:val="24"/>
          <w:szCs w:val="24"/>
          <w:lang w:val="ky-KG"/>
        </w:rPr>
        <w:t>6 класс</w:t>
      </w:r>
    </w:p>
    <w:p w:rsidR="0074560C" w:rsidRPr="006E5C60" w:rsidRDefault="0074560C" w:rsidP="006E5C60">
      <w:pPr>
        <w:spacing w:after="0" w:line="240" w:lineRule="auto"/>
        <w:rPr>
          <w:rFonts w:ascii="Times New Roman" w:hAnsi="Times New Roman" w:cs="Times New Roman"/>
          <w:b/>
          <w:bCs/>
          <w:sz w:val="24"/>
          <w:szCs w:val="24"/>
          <w:lang w:val="ky-KG"/>
        </w:rPr>
      </w:pPr>
      <w:r w:rsidRPr="006E5C60">
        <w:rPr>
          <w:rFonts w:ascii="Times New Roman" w:hAnsi="Times New Roman" w:cs="Times New Roman"/>
          <w:b/>
          <w:sz w:val="24"/>
          <w:szCs w:val="24"/>
        </w:rPr>
        <w:t xml:space="preserve">6.4.3.17. </w:t>
      </w:r>
      <w:r w:rsidRPr="006E5C60">
        <w:rPr>
          <w:rFonts w:ascii="Times New Roman" w:hAnsi="Times New Roman" w:cs="Times New Roman"/>
          <w:b/>
          <w:bCs/>
          <w:color w:val="000000"/>
          <w:sz w:val="24"/>
          <w:szCs w:val="24"/>
        </w:rPr>
        <w:t xml:space="preserve">Составляет </w:t>
      </w:r>
      <w:r w:rsidRPr="006E5C60">
        <w:rPr>
          <w:rFonts w:ascii="Times New Roman" w:hAnsi="Times New Roman" w:cs="Times New Roman"/>
          <w:bCs/>
          <w:color w:val="000000"/>
          <w:sz w:val="24"/>
          <w:szCs w:val="24"/>
        </w:rPr>
        <w:t xml:space="preserve">описания  геосфер Земли в целом </w:t>
      </w:r>
      <w:r w:rsidRPr="006E5C60">
        <w:rPr>
          <w:rFonts w:ascii="Times New Roman" w:hAnsi="Times New Roman" w:cs="Times New Roman"/>
          <w:sz w:val="24"/>
          <w:szCs w:val="24"/>
        </w:rPr>
        <w:t>с точки зрения Устойчивого</w:t>
      </w:r>
      <w:r w:rsidRPr="006E5C60">
        <w:rPr>
          <w:rFonts w:ascii="Times New Roman" w:hAnsi="Times New Roman" w:cs="Times New Roman"/>
          <w:color w:val="000000"/>
          <w:sz w:val="24"/>
          <w:szCs w:val="24"/>
        </w:rPr>
        <w:t xml:space="preserve"> природопользо-вания.         </w:t>
      </w:r>
      <w:r w:rsidRPr="006E5C60">
        <w:rPr>
          <w:rFonts w:ascii="Times New Roman" w:hAnsi="Times New Roman" w:cs="Times New Roman"/>
          <w:b/>
          <w:sz w:val="24"/>
          <w:szCs w:val="24"/>
          <w:lang w:val="ky-KG"/>
        </w:rPr>
        <w:t>Учащиеся достигает данного результата, если: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260"/>
        <w:gridCol w:w="3827"/>
      </w:tblGrid>
      <w:tr w:rsidR="0074560C" w:rsidRPr="006E5C60" w:rsidTr="00EA1F20">
        <w:tc>
          <w:tcPr>
            <w:tcW w:w="2660" w:type="dxa"/>
          </w:tcPr>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t xml:space="preserve">Репродуктивный </w:t>
            </w:r>
          </w:p>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lastRenderedPageBreak/>
              <w:t xml:space="preserve"> </w:t>
            </w:r>
            <w:r w:rsidRPr="006E5C60">
              <w:rPr>
                <w:rFonts w:ascii="Times New Roman" w:hAnsi="Times New Roman"/>
                <w:b/>
                <w:sz w:val="24"/>
                <w:szCs w:val="24"/>
              </w:rPr>
              <w:t xml:space="preserve">уровень </w:t>
            </w:r>
            <w:r w:rsidRPr="006E5C60">
              <w:rPr>
                <w:rFonts w:ascii="Times New Roman" w:hAnsi="Times New Roman"/>
                <w:b/>
                <w:sz w:val="24"/>
                <w:szCs w:val="24"/>
                <w:lang w:val="en-US"/>
              </w:rPr>
              <w:t>I</w:t>
            </w:r>
          </w:p>
        </w:tc>
        <w:tc>
          <w:tcPr>
            <w:tcW w:w="3260" w:type="dxa"/>
          </w:tcPr>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lastRenderedPageBreak/>
              <w:t>Продуктивный</w:t>
            </w:r>
          </w:p>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lastRenderedPageBreak/>
              <w:t xml:space="preserve"> </w:t>
            </w:r>
            <w:r w:rsidRPr="006E5C60">
              <w:rPr>
                <w:rFonts w:ascii="Times New Roman" w:hAnsi="Times New Roman"/>
                <w:b/>
                <w:sz w:val="24"/>
                <w:szCs w:val="24"/>
              </w:rPr>
              <w:t xml:space="preserve">уровень </w:t>
            </w:r>
            <w:r w:rsidRPr="006E5C60">
              <w:rPr>
                <w:rFonts w:ascii="Times New Roman" w:hAnsi="Times New Roman"/>
                <w:b/>
                <w:sz w:val="24"/>
                <w:szCs w:val="24"/>
                <w:lang w:val="en-US"/>
              </w:rPr>
              <w:t>II</w:t>
            </w:r>
          </w:p>
        </w:tc>
        <w:tc>
          <w:tcPr>
            <w:tcW w:w="3827" w:type="dxa"/>
          </w:tcPr>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lastRenderedPageBreak/>
              <w:t>Творческий (креативный)</w:t>
            </w:r>
            <w:r w:rsidRPr="006E5C60">
              <w:rPr>
                <w:rFonts w:ascii="Times New Roman" w:hAnsi="Times New Roman"/>
                <w:b/>
                <w:sz w:val="24"/>
                <w:szCs w:val="24"/>
              </w:rPr>
              <w:t xml:space="preserve"> уровень </w:t>
            </w:r>
            <w:r w:rsidRPr="006E5C60">
              <w:rPr>
                <w:rFonts w:ascii="Times New Roman" w:hAnsi="Times New Roman"/>
                <w:b/>
                <w:sz w:val="24"/>
                <w:szCs w:val="24"/>
                <w:lang w:val="en-US"/>
              </w:rPr>
              <w:lastRenderedPageBreak/>
              <w:t>III</w:t>
            </w:r>
          </w:p>
        </w:tc>
      </w:tr>
      <w:tr w:rsidR="0074560C" w:rsidRPr="006E5C60" w:rsidTr="00EA1F20">
        <w:trPr>
          <w:trHeight w:val="1126"/>
        </w:trPr>
        <w:tc>
          <w:tcPr>
            <w:tcW w:w="2660" w:type="dxa"/>
          </w:tcPr>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lastRenderedPageBreak/>
              <w:t xml:space="preserve"> Называет и объясняет геосферы Земли</w:t>
            </w:r>
          </w:p>
        </w:tc>
        <w:tc>
          <w:tcPr>
            <w:tcW w:w="3260" w:type="dxa"/>
          </w:tcPr>
          <w:p w:rsidR="0074560C" w:rsidRPr="006E5C60" w:rsidRDefault="0074560C" w:rsidP="006E5C60">
            <w:pPr>
              <w:pStyle w:val="a3"/>
              <w:spacing w:after="0" w:line="240" w:lineRule="auto"/>
              <w:ind w:left="0"/>
              <w:jc w:val="both"/>
              <w:rPr>
                <w:rFonts w:ascii="Times New Roman" w:hAnsi="Times New Roman"/>
                <w:sz w:val="24"/>
                <w:szCs w:val="24"/>
              </w:rPr>
            </w:pPr>
            <w:r w:rsidRPr="006E5C60">
              <w:rPr>
                <w:rFonts w:ascii="Times New Roman" w:hAnsi="Times New Roman"/>
                <w:sz w:val="24"/>
                <w:szCs w:val="24"/>
                <w:lang w:val="ky-KG"/>
              </w:rPr>
              <w:t>Предлагает план описания геосфер Земли.</w:t>
            </w:r>
          </w:p>
        </w:tc>
        <w:tc>
          <w:tcPr>
            <w:tcW w:w="3827" w:type="dxa"/>
          </w:tcPr>
          <w:p w:rsidR="0074560C" w:rsidRPr="006E5C60" w:rsidRDefault="0074560C" w:rsidP="006E5C60">
            <w:pPr>
              <w:pStyle w:val="a3"/>
              <w:spacing w:after="0" w:line="240" w:lineRule="auto"/>
              <w:ind w:left="0" w:hanging="86"/>
              <w:jc w:val="both"/>
              <w:rPr>
                <w:rFonts w:ascii="Times New Roman" w:hAnsi="Times New Roman"/>
                <w:sz w:val="24"/>
                <w:szCs w:val="24"/>
              </w:rPr>
            </w:pPr>
            <w:r w:rsidRPr="006E5C60">
              <w:rPr>
                <w:rFonts w:ascii="Times New Roman" w:hAnsi="Times New Roman"/>
                <w:sz w:val="24"/>
                <w:szCs w:val="24"/>
              </w:rPr>
              <w:t>Самостоятельно  описывает, с</w:t>
            </w:r>
            <w:r w:rsidRPr="006E5C60">
              <w:rPr>
                <w:rFonts w:ascii="Times New Roman" w:hAnsi="Times New Roman"/>
                <w:bCs/>
                <w:sz w:val="24"/>
                <w:szCs w:val="24"/>
              </w:rPr>
              <w:t>равнивает и делает выводы на основе  источников географической информации.</w:t>
            </w:r>
          </w:p>
        </w:tc>
      </w:tr>
    </w:tbl>
    <w:p w:rsidR="0074560C" w:rsidRPr="006E5C60" w:rsidRDefault="0074560C" w:rsidP="006E5C60">
      <w:pPr>
        <w:spacing w:after="0" w:line="240" w:lineRule="auto"/>
        <w:jc w:val="both"/>
        <w:rPr>
          <w:rFonts w:ascii="Times New Roman" w:hAnsi="Times New Roman" w:cs="Times New Roman"/>
          <w:b/>
          <w:bCs/>
          <w:sz w:val="24"/>
          <w:szCs w:val="24"/>
          <w:lang w:val="ky-KG"/>
        </w:rPr>
      </w:pPr>
    </w:p>
    <w:p w:rsidR="0074560C" w:rsidRPr="006E5C60" w:rsidRDefault="0074560C" w:rsidP="006E5C60">
      <w:pPr>
        <w:spacing w:after="0" w:line="240" w:lineRule="auto"/>
        <w:jc w:val="center"/>
        <w:rPr>
          <w:rFonts w:ascii="Times New Roman" w:hAnsi="Times New Roman" w:cs="Times New Roman"/>
          <w:b/>
          <w:bCs/>
          <w:sz w:val="24"/>
          <w:szCs w:val="24"/>
          <w:lang w:val="ky-KG"/>
        </w:rPr>
      </w:pPr>
      <w:r w:rsidRPr="006E5C60">
        <w:rPr>
          <w:rFonts w:ascii="Times New Roman" w:hAnsi="Times New Roman" w:cs="Times New Roman"/>
          <w:b/>
          <w:bCs/>
          <w:sz w:val="24"/>
          <w:szCs w:val="24"/>
          <w:lang w:val="ky-KG"/>
        </w:rPr>
        <w:t>7 класс</w:t>
      </w:r>
    </w:p>
    <w:p w:rsidR="0074560C" w:rsidRPr="006E5C60" w:rsidRDefault="0074560C" w:rsidP="006E5C60">
      <w:pPr>
        <w:spacing w:after="0" w:line="240" w:lineRule="auto"/>
        <w:rPr>
          <w:rFonts w:ascii="Times New Roman" w:hAnsi="Times New Roman" w:cs="Times New Roman"/>
          <w:b/>
          <w:bCs/>
          <w:sz w:val="24"/>
          <w:szCs w:val="24"/>
          <w:lang w:val="ky-KG"/>
        </w:rPr>
      </w:pPr>
      <w:r w:rsidRPr="006E5C60">
        <w:rPr>
          <w:rFonts w:ascii="Times New Roman" w:hAnsi="Times New Roman" w:cs="Times New Roman"/>
          <w:b/>
          <w:sz w:val="24"/>
          <w:szCs w:val="24"/>
        </w:rPr>
        <w:t xml:space="preserve">7.4.3.18. Составляет </w:t>
      </w:r>
      <w:r w:rsidRPr="006E5C60">
        <w:rPr>
          <w:rFonts w:ascii="Times New Roman" w:hAnsi="Times New Roman" w:cs="Times New Roman"/>
          <w:sz w:val="24"/>
          <w:szCs w:val="24"/>
        </w:rPr>
        <w:t xml:space="preserve">характеристики природы   материков и океанов с точки зрения Устойчивого развития биоразнообразия.    </w:t>
      </w:r>
      <w:r w:rsidRPr="006E5C60">
        <w:rPr>
          <w:rFonts w:ascii="Times New Roman" w:hAnsi="Times New Roman" w:cs="Times New Roman"/>
          <w:b/>
          <w:sz w:val="24"/>
          <w:szCs w:val="24"/>
          <w:lang w:val="ky-KG"/>
        </w:rPr>
        <w:t>Учащиеся достигает данного результата, если: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4"/>
        <w:gridCol w:w="3285"/>
      </w:tblGrid>
      <w:tr w:rsidR="0074560C" w:rsidRPr="006E5C60" w:rsidTr="00EA1F20">
        <w:tc>
          <w:tcPr>
            <w:tcW w:w="3284" w:type="dxa"/>
          </w:tcPr>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t xml:space="preserve">Репродуктивный </w:t>
            </w:r>
          </w:p>
          <w:p w:rsidR="0074560C" w:rsidRPr="006E5C60" w:rsidRDefault="0074560C" w:rsidP="006E5C60">
            <w:pPr>
              <w:spacing w:after="0" w:line="240" w:lineRule="auto"/>
              <w:jc w:val="both"/>
              <w:rPr>
                <w:rFonts w:ascii="Times New Roman" w:hAnsi="Times New Roman" w:cs="Times New Roman"/>
                <w:b/>
                <w:bCs/>
                <w:sz w:val="24"/>
                <w:szCs w:val="24"/>
              </w:rPr>
            </w:pPr>
            <w:r w:rsidRPr="006E5C60">
              <w:rPr>
                <w:rFonts w:ascii="Times New Roman" w:hAnsi="Times New Roman" w:cs="Times New Roman"/>
                <w:sz w:val="24"/>
                <w:szCs w:val="24"/>
                <w:lang w:val="ky-KG"/>
              </w:rPr>
              <w:t xml:space="preserve"> </w:t>
            </w:r>
            <w:r w:rsidRPr="006E5C60">
              <w:rPr>
                <w:rFonts w:ascii="Times New Roman" w:hAnsi="Times New Roman" w:cs="Times New Roman"/>
                <w:b/>
                <w:sz w:val="24"/>
                <w:szCs w:val="24"/>
              </w:rPr>
              <w:t xml:space="preserve">уровень </w:t>
            </w:r>
            <w:r w:rsidRPr="006E5C60">
              <w:rPr>
                <w:rFonts w:ascii="Times New Roman" w:hAnsi="Times New Roman" w:cs="Times New Roman"/>
                <w:b/>
                <w:sz w:val="24"/>
                <w:szCs w:val="24"/>
                <w:lang w:val="en-US"/>
              </w:rPr>
              <w:t>I</w:t>
            </w:r>
          </w:p>
        </w:tc>
        <w:tc>
          <w:tcPr>
            <w:tcW w:w="3284" w:type="dxa"/>
          </w:tcPr>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t>Продуктивный</w:t>
            </w:r>
          </w:p>
          <w:p w:rsidR="0074560C" w:rsidRPr="006E5C60" w:rsidRDefault="0074560C" w:rsidP="006E5C60">
            <w:pPr>
              <w:spacing w:after="0" w:line="240" w:lineRule="auto"/>
              <w:jc w:val="both"/>
              <w:rPr>
                <w:rFonts w:ascii="Times New Roman" w:hAnsi="Times New Roman" w:cs="Times New Roman"/>
                <w:b/>
                <w:bCs/>
                <w:sz w:val="24"/>
                <w:szCs w:val="24"/>
              </w:rPr>
            </w:pPr>
            <w:r w:rsidRPr="006E5C60">
              <w:rPr>
                <w:rFonts w:ascii="Times New Roman" w:hAnsi="Times New Roman" w:cs="Times New Roman"/>
                <w:sz w:val="24"/>
                <w:szCs w:val="24"/>
                <w:lang w:val="ky-KG"/>
              </w:rPr>
              <w:t xml:space="preserve"> </w:t>
            </w:r>
            <w:r w:rsidRPr="006E5C60">
              <w:rPr>
                <w:rFonts w:ascii="Times New Roman" w:hAnsi="Times New Roman" w:cs="Times New Roman"/>
                <w:b/>
                <w:sz w:val="24"/>
                <w:szCs w:val="24"/>
              </w:rPr>
              <w:t xml:space="preserve">уровень </w:t>
            </w:r>
            <w:r w:rsidRPr="006E5C60">
              <w:rPr>
                <w:rFonts w:ascii="Times New Roman" w:hAnsi="Times New Roman" w:cs="Times New Roman"/>
                <w:b/>
                <w:sz w:val="24"/>
                <w:szCs w:val="24"/>
                <w:lang w:val="en-US"/>
              </w:rPr>
              <w:t>II</w:t>
            </w:r>
          </w:p>
        </w:tc>
        <w:tc>
          <w:tcPr>
            <w:tcW w:w="3285" w:type="dxa"/>
          </w:tcPr>
          <w:p w:rsidR="0074560C" w:rsidRPr="006E5C60" w:rsidRDefault="0074560C" w:rsidP="006E5C60">
            <w:pPr>
              <w:spacing w:after="0" w:line="240" w:lineRule="auto"/>
              <w:jc w:val="both"/>
              <w:rPr>
                <w:rFonts w:ascii="Times New Roman" w:hAnsi="Times New Roman" w:cs="Times New Roman"/>
                <w:b/>
                <w:bCs/>
                <w:sz w:val="24"/>
                <w:szCs w:val="24"/>
              </w:rPr>
            </w:pPr>
            <w:r w:rsidRPr="006E5C60">
              <w:rPr>
                <w:rFonts w:ascii="Times New Roman" w:hAnsi="Times New Roman" w:cs="Times New Roman"/>
                <w:sz w:val="24"/>
                <w:szCs w:val="24"/>
                <w:lang w:val="ky-KG"/>
              </w:rPr>
              <w:t>Творческий (креативный)</w:t>
            </w:r>
            <w:r w:rsidRPr="006E5C60">
              <w:rPr>
                <w:rFonts w:ascii="Times New Roman" w:hAnsi="Times New Roman" w:cs="Times New Roman"/>
                <w:b/>
                <w:sz w:val="24"/>
                <w:szCs w:val="24"/>
              </w:rPr>
              <w:t xml:space="preserve"> уровень </w:t>
            </w:r>
            <w:r w:rsidRPr="006E5C60">
              <w:rPr>
                <w:rFonts w:ascii="Times New Roman" w:hAnsi="Times New Roman" w:cs="Times New Roman"/>
                <w:b/>
                <w:sz w:val="24"/>
                <w:szCs w:val="24"/>
                <w:lang w:val="en-US"/>
              </w:rPr>
              <w:t>III</w:t>
            </w:r>
          </w:p>
        </w:tc>
      </w:tr>
      <w:tr w:rsidR="0074560C" w:rsidRPr="006E5C60" w:rsidTr="00EA1F20">
        <w:tc>
          <w:tcPr>
            <w:tcW w:w="3284" w:type="dxa"/>
          </w:tcPr>
          <w:p w:rsidR="0074560C" w:rsidRPr="006E5C60" w:rsidRDefault="0074560C" w:rsidP="006E5C60">
            <w:pPr>
              <w:spacing w:after="0" w:line="240" w:lineRule="auto"/>
              <w:jc w:val="both"/>
              <w:rPr>
                <w:rFonts w:ascii="Times New Roman" w:hAnsi="Times New Roman" w:cs="Times New Roman"/>
                <w:bCs/>
                <w:sz w:val="24"/>
                <w:szCs w:val="24"/>
              </w:rPr>
            </w:pPr>
            <w:r w:rsidRPr="006E5C60">
              <w:rPr>
                <w:rFonts w:ascii="Times New Roman" w:hAnsi="Times New Roman" w:cs="Times New Roman"/>
                <w:bCs/>
                <w:sz w:val="24"/>
                <w:szCs w:val="24"/>
              </w:rPr>
              <w:t>Перечисляет компоненты природы материков и океанов.</w:t>
            </w:r>
          </w:p>
        </w:tc>
        <w:tc>
          <w:tcPr>
            <w:tcW w:w="3284" w:type="dxa"/>
          </w:tcPr>
          <w:p w:rsidR="0074560C" w:rsidRPr="006E5C60" w:rsidRDefault="0074560C" w:rsidP="006E5C60">
            <w:pPr>
              <w:spacing w:after="0" w:line="240" w:lineRule="auto"/>
              <w:jc w:val="both"/>
              <w:rPr>
                <w:rFonts w:ascii="Times New Roman" w:hAnsi="Times New Roman" w:cs="Times New Roman"/>
                <w:bCs/>
                <w:sz w:val="24"/>
                <w:szCs w:val="24"/>
              </w:rPr>
            </w:pPr>
            <w:r w:rsidRPr="006E5C60">
              <w:rPr>
                <w:rFonts w:ascii="Times New Roman" w:hAnsi="Times New Roman" w:cs="Times New Roman"/>
                <w:bCs/>
                <w:sz w:val="24"/>
                <w:szCs w:val="24"/>
              </w:rPr>
              <w:t>Объясняет что такое Устойчивое развитие природы материков и океанов?</w:t>
            </w:r>
          </w:p>
        </w:tc>
        <w:tc>
          <w:tcPr>
            <w:tcW w:w="3285" w:type="dxa"/>
          </w:tcPr>
          <w:p w:rsidR="0074560C" w:rsidRPr="006E5C60" w:rsidRDefault="0074560C" w:rsidP="006E5C60">
            <w:pPr>
              <w:spacing w:after="0" w:line="240" w:lineRule="auto"/>
              <w:jc w:val="both"/>
              <w:rPr>
                <w:rFonts w:ascii="Times New Roman" w:hAnsi="Times New Roman" w:cs="Times New Roman"/>
                <w:bCs/>
                <w:sz w:val="24"/>
                <w:szCs w:val="24"/>
              </w:rPr>
            </w:pPr>
            <w:r w:rsidRPr="006E5C60">
              <w:rPr>
                <w:rFonts w:ascii="Times New Roman" w:hAnsi="Times New Roman" w:cs="Times New Roman"/>
                <w:bCs/>
                <w:sz w:val="24"/>
                <w:szCs w:val="24"/>
              </w:rPr>
              <w:t>Самостоятельно предлагает пути решения Устойчивого развития материков и океанов</w:t>
            </w:r>
          </w:p>
        </w:tc>
      </w:tr>
    </w:tbl>
    <w:p w:rsidR="0074560C" w:rsidRPr="006E5C60" w:rsidRDefault="0074560C" w:rsidP="006E5C60">
      <w:pPr>
        <w:spacing w:after="0" w:line="240" w:lineRule="auto"/>
        <w:jc w:val="both"/>
        <w:rPr>
          <w:rFonts w:ascii="Times New Roman" w:hAnsi="Times New Roman" w:cs="Times New Roman"/>
          <w:b/>
          <w:bCs/>
          <w:sz w:val="24"/>
          <w:szCs w:val="24"/>
        </w:rPr>
      </w:pPr>
    </w:p>
    <w:p w:rsidR="0074560C" w:rsidRPr="006E5C60" w:rsidRDefault="0074560C" w:rsidP="006E5C60">
      <w:pPr>
        <w:spacing w:after="0" w:line="240" w:lineRule="auto"/>
        <w:jc w:val="center"/>
        <w:rPr>
          <w:rFonts w:ascii="Times New Roman" w:hAnsi="Times New Roman" w:cs="Times New Roman"/>
          <w:b/>
          <w:bCs/>
          <w:sz w:val="24"/>
          <w:szCs w:val="24"/>
          <w:lang w:val="ky-KG"/>
        </w:rPr>
      </w:pPr>
      <w:r w:rsidRPr="006E5C60">
        <w:rPr>
          <w:rFonts w:ascii="Times New Roman" w:hAnsi="Times New Roman" w:cs="Times New Roman"/>
          <w:b/>
          <w:bCs/>
          <w:sz w:val="24"/>
          <w:szCs w:val="24"/>
          <w:lang w:val="ky-KG"/>
        </w:rPr>
        <w:t>8 класс</w:t>
      </w:r>
    </w:p>
    <w:p w:rsidR="0074560C" w:rsidRPr="006E5C60" w:rsidRDefault="0074560C" w:rsidP="006E5C60">
      <w:pPr>
        <w:spacing w:after="0" w:line="240" w:lineRule="auto"/>
        <w:rPr>
          <w:rFonts w:ascii="Times New Roman" w:hAnsi="Times New Roman" w:cs="Times New Roman"/>
          <w:b/>
          <w:bCs/>
          <w:sz w:val="24"/>
          <w:szCs w:val="24"/>
          <w:lang w:val="ky-KG"/>
        </w:rPr>
      </w:pPr>
      <w:r w:rsidRPr="006E5C60">
        <w:rPr>
          <w:rFonts w:ascii="Times New Roman" w:hAnsi="Times New Roman" w:cs="Times New Roman"/>
          <w:b/>
          <w:sz w:val="24"/>
          <w:szCs w:val="24"/>
        </w:rPr>
        <w:t xml:space="preserve">8.4.3.15. Описывает </w:t>
      </w:r>
      <w:r w:rsidRPr="006E5C60">
        <w:rPr>
          <w:rFonts w:ascii="Times New Roman" w:hAnsi="Times New Roman" w:cs="Times New Roman"/>
          <w:sz w:val="24"/>
          <w:szCs w:val="24"/>
        </w:rPr>
        <w:t xml:space="preserve"> природно-территориальные  комплексы Кыргызстана с точки зрения </w:t>
      </w:r>
      <w:r w:rsidRPr="006E5C60">
        <w:rPr>
          <w:rStyle w:val="afe"/>
          <w:rFonts w:ascii="Times New Roman" w:hAnsi="Times New Roman"/>
          <w:bCs/>
          <w:iCs/>
          <w:color w:val="000000"/>
          <w:sz w:val="24"/>
          <w:szCs w:val="24"/>
        </w:rPr>
        <w:t>Устойчивого развития</w:t>
      </w:r>
      <w:r w:rsidRPr="006E5C60">
        <w:rPr>
          <w:rFonts w:ascii="Times New Roman" w:hAnsi="Times New Roman" w:cs="Times New Roman"/>
          <w:b/>
          <w:bCs/>
          <w:color w:val="000000"/>
          <w:sz w:val="24"/>
          <w:szCs w:val="24"/>
        </w:rPr>
        <w:t>.</w:t>
      </w:r>
      <w:r w:rsidRPr="006E5C60">
        <w:rPr>
          <w:rFonts w:ascii="Times New Roman" w:hAnsi="Times New Roman" w:cs="Times New Roman"/>
          <w:sz w:val="24"/>
          <w:szCs w:val="24"/>
        </w:rPr>
        <w:t xml:space="preserve">    </w:t>
      </w:r>
      <w:r w:rsidRPr="006E5C60">
        <w:rPr>
          <w:rFonts w:ascii="Times New Roman" w:hAnsi="Times New Roman" w:cs="Times New Roman"/>
          <w:b/>
          <w:sz w:val="24"/>
          <w:szCs w:val="24"/>
          <w:lang w:val="ky-KG"/>
        </w:rPr>
        <w:t>Учащиеся достигает данного результата, если: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3046"/>
        <w:gridCol w:w="3372"/>
      </w:tblGrid>
      <w:tr w:rsidR="0074560C" w:rsidRPr="006E5C60" w:rsidTr="00EA1F20">
        <w:tc>
          <w:tcPr>
            <w:tcW w:w="3046" w:type="dxa"/>
          </w:tcPr>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t xml:space="preserve">Репродуктивный </w:t>
            </w:r>
          </w:p>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t xml:space="preserve"> </w:t>
            </w:r>
            <w:r w:rsidRPr="006E5C60">
              <w:rPr>
                <w:rFonts w:ascii="Times New Roman" w:hAnsi="Times New Roman"/>
                <w:b/>
                <w:sz w:val="24"/>
                <w:szCs w:val="24"/>
              </w:rPr>
              <w:t xml:space="preserve">уровень </w:t>
            </w:r>
            <w:r w:rsidRPr="006E5C60">
              <w:rPr>
                <w:rFonts w:ascii="Times New Roman" w:hAnsi="Times New Roman"/>
                <w:b/>
                <w:sz w:val="24"/>
                <w:szCs w:val="24"/>
                <w:lang w:val="en-US"/>
              </w:rPr>
              <w:t>I</w:t>
            </w:r>
          </w:p>
        </w:tc>
        <w:tc>
          <w:tcPr>
            <w:tcW w:w="3046" w:type="dxa"/>
          </w:tcPr>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t>Продвинутый</w:t>
            </w:r>
          </w:p>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t xml:space="preserve"> </w:t>
            </w:r>
            <w:r w:rsidRPr="006E5C60">
              <w:rPr>
                <w:rFonts w:ascii="Times New Roman" w:hAnsi="Times New Roman"/>
                <w:b/>
                <w:sz w:val="24"/>
                <w:szCs w:val="24"/>
              </w:rPr>
              <w:t xml:space="preserve">уровень </w:t>
            </w:r>
            <w:r w:rsidRPr="006E5C60">
              <w:rPr>
                <w:rFonts w:ascii="Times New Roman" w:hAnsi="Times New Roman"/>
                <w:b/>
                <w:sz w:val="24"/>
                <w:szCs w:val="24"/>
                <w:lang w:val="en-US"/>
              </w:rPr>
              <w:t>II</w:t>
            </w:r>
          </w:p>
        </w:tc>
        <w:tc>
          <w:tcPr>
            <w:tcW w:w="3372" w:type="dxa"/>
          </w:tcPr>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t>Творческий (креативный)</w:t>
            </w:r>
            <w:r w:rsidRPr="006E5C60">
              <w:rPr>
                <w:rFonts w:ascii="Times New Roman" w:hAnsi="Times New Roman"/>
                <w:b/>
                <w:sz w:val="24"/>
                <w:szCs w:val="24"/>
              </w:rPr>
              <w:t xml:space="preserve"> уровень </w:t>
            </w:r>
            <w:r w:rsidRPr="006E5C60">
              <w:rPr>
                <w:rFonts w:ascii="Times New Roman" w:hAnsi="Times New Roman"/>
                <w:b/>
                <w:sz w:val="24"/>
                <w:szCs w:val="24"/>
                <w:lang w:val="en-US"/>
              </w:rPr>
              <w:t>III</w:t>
            </w:r>
          </w:p>
        </w:tc>
      </w:tr>
      <w:tr w:rsidR="0074560C" w:rsidRPr="006E5C60" w:rsidTr="00EA1F20">
        <w:tc>
          <w:tcPr>
            <w:tcW w:w="3046" w:type="dxa"/>
          </w:tcPr>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t xml:space="preserve">Объясняет суть Устойчивого развития природы и природно-территориальных комплексов Кыргызской республики </w:t>
            </w:r>
          </w:p>
        </w:tc>
        <w:tc>
          <w:tcPr>
            <w:tcW w:w="3046" w:type="dxa"/>
          </w:tcPr>
          <w:p w:rsidR="0074560C" w:rsidRPr="006E5C60" w:rsidRDefault="0074560C" w:rsidP="006E5C60">
            <w:pPr>
              <w:pStyle w:val="a3"/>
              <w:spacing w:after="0" w:line="240" w:lineRule="auto"/>
              <w:ind w:left="0"/>
              <w:jc w:val="both"/>
              <w:rPr>
                <w:rFonts w:ascii="Times New Roman" w:hAnsi="Times New Roman"/>
                <w:sz w:val="24"/>
                <w:szCs w:val="24"/>
              </w:rPr>
            </w:pPr>
            <w:r w:rsidRPr="006E5C60">
              <w:rPr>
                <w:rFonts w:ascii="Times New Roman" w:hAnsi="Times New Roman"/>
                <w:sz w:val="24"/>
                <w:szCs w:val="24"/>
                <w:lang w:val="ky-KG"/>
              </w:rPr>
              <w:t>Выделяет основные направления Устойчивого развития природы и природно-территориальных комплексов Кыргызской Республики</w:t>
            </w:r>
          </w:p>
        </w:tc>
        <w:tc>
          <w:tcPr>
            <w:tcW w:w="3372" w:type="dxa"/>
          </w:tcPr>
          <w:p w:rsidR="0074560C" w:rsidRPr="006E5C60" w:rsidRDefault="0074560C" w:rsidP="006E5C60">
            <w:pPr>
              <w:pStyle w:val="a3"/>
              <w:spacing w:after="0" w:line="240" w:lineRule="auto"/>
              <w:ind w:left="0"/>
              <w:jc w:val="both"/>
              <w:rPr>
                <w:rFonts w:ascii="Times New Roman" w:hAnsi="Times New Roman"/>
                <w:sz w:val="24"/>
                <w:szCs w:val="24"/>
              </w:rPr>
            </w:pPr>
            <w:r w:rsidRPr="006E5C60">
              <w:rPr>
                <w:rFonts w:ascii="Times New Roman" w:hAnsi="Times New Roman"/>
                <w:sz w:val="24"/>
                <w:szCs w:val="24"/>
              </w:rPr>
              <w:t>Самостоятельно делает выводы и оценивает природы природно-территориальных комплексов Кыргызской Республики</w:t>
            </w:r>
          </w:p>
        </w:tc>
      </w:tr>
    </w:tbl>
    <w:p w:rsidR="0074560C" w:rsidRPr="006E5C60" w:rsidRDefault="0074560C" w:rsidP="006E5C60">
      <w:pPr>
        <w:spacing w:after="0" w:line="240" w:lineRule="auto"/>
        <w:jc w:val="center"/>
        <w:rPr>
          <w:rFonts w:ascii="Times New Roman" w:hAnsi="Times New Roman" w:cs="Times New Roman"/>
          <w:b/>
          <w:bCs/>
          <w:sz w:val="24"/>
          <w:szCs w:val="24"/>
          <w:lang w:val="ky-KG"/>
        </w:rPr>
      </w:pPr>
      <w:r w:rsidRPr="006E5C60">
        <w:rPr>
          <w:rFonts w:ascii="Times New Roman" w:hAnsi="Times New Roman" w:cs="Times New Roman"/>
          <w:b/>
          <w:bCs/>
          <w:sz w:val="24"/>
          <w:szCs w:val="24"/>
          <w:lang w:val="ky-KG"/>
        </w:rPr>
        <w:t>9 класс</w:t>
      </w:r>
    </w:p>
    <w:p w:rsidR="0074560C" w:rsidRPr="006E5C60" w:rsidRDefault="0074560C" w:rsidP="006E5C60">
      <w:pPr>
        <w:spacing w:after="0" w:line="240" w:lineRule="auto"/>
        <w:jc w:val="center"/>
        <w:rPr>
          <w:rFonts w:ascii="Times New Roman" w:hAnsi="Times New Roman" w:cs="Times New Roman"/>
          <w:b/>
          <w:bCs/>
          <w:sz w:val="24"/>
          <w:szCs w:val="24"/>
          <w:lang w:val="ky-KG"/>
        </w:rPr>
      </w:pPr>
      <w:r w:rsidRPr="006E5C60">
        <w:rPr>
          <w:rFonts w:ascii="Times New Roman" w:hAnsi="Times New Roman" w:cs="Times New Roman"/>
          <w:b/>
          <w:sz w:val="24"/>
          <w:szCs w:val="24"/>
        </w:rPr>
        <w:t>9.4.3.16. Составляет</w:t>
      </w:r>
      <w:r w:rsidRPr="006E5C60">
        <w:rPr>
          <w:rFonts w:ascii="Times New Roman" w:hAnsi="Times New Roman" w:cs="Times New Roman"/>
          <w:sz w:val="24"/>
          <w:szCs w:val="24"/>
        </w:rPr>
        <w:t xml:space="preserve"> примерный  план действий по решению экологических проблем Кыргызстана.</w:t>
      </w:r>
    </w:p>
    <w:p w:rsidR="0074560C" w:rsidRPr="006E5C60" w:rsidRDefault="0074560C" w:rsidP="006E5C60">
      <w:pPr>
        <w:pStyle w:val="a3"/>
        <w:spacing w:after="0" w:line="240" w:lineRule="auto"/>
        <w:ind w:left="0"/>
        <w:jc w:val="both"/>
        <w:rPr>
          <w:rFonts w:ascii="Times New Roman" w:hAnsi="Times New Roman"/>
          <w:b/>
          <w:sz w:val="24"/>
          <w:szCs w:val="24"/>
        </w:rPr>
      </w:pPr>
      <w:r w:rsidRPr="006E5C60">
        <w:rPr>
          <w:rFonts w:ascii="Times New Roman" w:hAnsi="Times New Roman"/>
          <w:b/>
          <w:sz w:val="24"/>
          <w:szCs w:val="24"/>
          <w:lang w:val="ky-KG"/>
        </w:rPr>
        <w:t>Учащиеся достигает данного результата, если: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693"/>
        <w:gridCol w:w="3969"/>
      </w:tblGrid>
      <w:tr w:rsidR="0074560C" w:rsidRPr="006E5C60" w:rsidTr="00EA1F20">
        <w:tc>
          <w:tcPr>
            <w:tcW w:w="2802" w:type="dxa"/>
          </w:tcPr>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t xml:space="preserve">Репродуктивный </w:t>
            </w:r>
          </w:p>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t xml:space="preserve"> </w:t>
            </w:r>
            <w:r w:rsidRPr="006E5C60">
              <w:rPr>
                <w:rFonts w:ascii="Times New Roman" w:hAnsi="Times New Roman"/>
                <w:b/>
                <w:sz w:val="24"/>
                <w:szCs w:val="24"/>
              </w:rPr>
              <w:t xml:space="preserve">уровень </w:t>
            </w:r>
            <w:r w:rsidRPr="006E5C60">
              <w:rPr>
                <w:rFonts w:ascii="Times New Roman" w:hAnsi="Times New Roman"/>
                <w:b/>
                <w:sz w:val="24"/>
                <w:szCs w:val="24"/>
                <w:lang w:val="en-US"/>
              </w:rPr>
              <w:t>I</w:t>
            </w:r>
          </w:p>
        </w:tc>
        <w:tc>
          <w:tcPr>
            <w:tcW w:w="2693" w:type="dxa"/>
          </w:tcPr>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t>Продуктивный</w:t>
            </w:r>
          </w:p>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t xml:space="preserve"> </w:t>
            </w:r>
            <w:r w:rsidRPr="006E5C60">
              <w:rPr>
                <w:rFonts w:ascii="Times New Roman" w:hAnsi="Times New Roman"/>
                <w:b/>
                <w:sz w:val="24"/>
                <w:szCs w:val="24"/>
              </w:rPr>
              <w:t xml:space="preserve">уровень </w:t>
            </w:r>
            <w:r w:rsidRPr="006E5C60">
              <w:rPr>
                <w:rFonts w:ascii="Times New Roman" w:hAnsi="Times New Roman"/>
                <w:b/>
                <w:sz w:val="24"/>
                <w:szCs w:val="24"/>
                <w:lang w:val="en-US"/>
              </w:rPr>
              <w:t>II</w:t>
            </w:r>
          </w:p>
        </w:tc>
        <w:tc>
          <w:tcPr>
            <w:tcW w:w="3969" w:type="dxa"/>
          </w:tcPr>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t>Творческий (креативный)</w:t>
            </w:r>
            <w:r w:rsidRPr="006E5C60">
              <w:rPr>
                <w:rFonts w:ascii="Times New Roman" w:hAnsi="Times New Roman"/>
                <w:b/>
                <w:sz w:val="24"/>
                <w:szCs w:val="24"/>
              </w:rPr>
              <w:t xml:space="preserve"> уровень </w:t>
            </w:r>
            <w:r w:rsidRPr="006E5C60">
              <w:rPr>
                <w:rFonts w:ascii="Times New Roman" w:hAnsi="Times New Roman"/>
                <w:b/>
                <w:sz w:val="24"/>
                <w:szCs w:val="24"/>
                <w:lang w:val="en-US"/>
              </w:rPr>
              <w:t>III</w:t>
            </w:r>
          </w:p>
        </w:tc>
      </w:tr>
      <w:tr w:rsidR="0074560C" w:rsidRPr="006E5C60" w:rsidTr="00EA1F20">
        <w:tc>
          <w:tcPr>
            <w:tcW w:w="2802" w:type="dxa"/>
          </w:tcPr>
          <w:p w:rsidR="0074560C" w:rsidRPr="006E5C60" w:rsidRDefault="0074560C" w:rsidP="006E5C60">
            <w:pPr>
              <w:pStyle w:val="a3"/>
              <w:spacing w:after="0" w:line="240" w:lineRule="auto"/>
              <w:ind w:left="0"/>
              <w:jc w:val="both"/>
              <w:rPr>
                <w:rFonts w:ascii="Times New Roman" w:hAnsi="Times New Roman"/>
                <w:sz w:val="24"/>
                <w:szCs w:val="24"/>
                <w:lang w:val="ky-KG"/>
              </w:rPr>
            </w:pPr>
            <w:r w:rsidRPr="006E5C60">
              <w:rPr>
                <w:rFonts w:ascii="Times New Roman" w:hAnsi="Times New Roman"/>
                <w:sz w:val="24"/>
                <w:szCs w:val="24"/>
                <w:lang w:val="ky-KG"/>
              </w:rPr>
              <w:t xml:space="preserve">Находит и собирает информацию о экологических проблем Кыргызской Республики </w:t>
            </w:r>
          </w:p>
        </w:tc>
        <w:tc>
          <w:tcPr>
            <w:tcW w:w="2693" w:type="dxa"/>
          </w:tcPr>
          <w:p w:rsidR="0074560C" w:rsidRPr="006E5C60" w:rsidRDefault="0074560C" w:rsidP="006E5C60">
            <w:pPr>
              <w:pStyle w:val="a3"/>
              <w:spacing w:after="0" w:line="240" w:lineRule="auto"/>
              <w:ind w:left="0"/>
              <w:jc w:val="both"/>
              <w:rPr>
                <w:rFonts w:ascii="Times New Roman" w:hAnsi="Times New Roman"/>
                <w:sz w:val="24"/>
                <w:szCs w:val="24"/>
              </w:rPr>
            </w:pPr>
            <w:r w:rsidRPr="006E5C60">
              <w:rPr>
                <w:rFonts w:ascii="Times New Roman" w:hAnsi="Times New Roman"/>
                <w:sz w:val="24"/>
                <w:szCs w:val="24"/>
                <w:lang w:val="ky-KG"/>
              </w:rPr>
              <w:t>Анализирует и сравнивает экологическую ситуацию Кыргызской Республики</w:t>
            </w:r>
          </w:p>
        </w:tc>
        <w:tc>
          <w:tcPr>
            <w:tcW w:w="3969" w:type="dxa"/>
          </w:tcPr>
          <w:p w:rsidR="0074560C" w:rsidRPr="006E5C60" w:rsidRDefault="0074560C" w:rsidP="006E5C60">
            <w:pPr>
              <w:pStyle w:val="a3"/>
              <w:spacing w:after="0" w:line="240" w:lineRule="auto"/>
              <w:ind w:left="0"/>
              <w:jc w:val="both"/>
              <w:rPr>
                <w:rFonts w:ascii="Times New Roman" w:hAnsi="Times New Roman"/>
                <w:sz w:val="24"/>
                <w:szCs w:val="24"/>
              </w:rPr>
            </w:pPr>
            <w:r w:rsidRPr="006E5C60">
              <w:rPr>
                <w:rFonts w:ascii="Times New Roman" w:hAnsi="Times New Roman"/>
                <w:sz w:val="24"/>
                <w:szCs w:val="24"/>
              </w:rPr>
              <w:t>Самостоятельно предлагает пути решения, перспективы развития экологическую ситуацию Кыргызской Республики</w:t>
            </w:r>
          </w:p>
        </w:tc>
      </w:tr>
    </w:tbl>
    <w:p w:rsidR="0074560C" w:rsidRPr="006E5C60" w:rsidRDefault="0074560C" w:rsidP="006E5C60">
      <w:pPr>
        <w:pStyle w:val="a3"/>
        <w:spacing w:after="0" w:line="240" w:lineRule="auto"/>
        <w:ind w:left="0"/>
        <w:jc w:val="both"/>
        <w:rPr>
          <w:rFonts w:ascii="Times New Roman" w:hAnsi="Times New Roman"/>
          <w:b/>
          <w:sz w:val="24"/>
          <w:szCs w:val="24"/>
        </w:rPr>
      </w:pPr>
    </w:p>
    <w:p w:rsidR="0074560C" w:rsidRPr="006E5C60" w:rsidRDefault="0074560C" w:rsidP="006E5C60">
      <w:pPr>
        <w:spacing w:after="0" w:line="240" w:lineRule="auto"/>
        <w:jc w:val="both"/>
        <w:rPr>
          <w:rFonts w:ascii="Times New Roman" w:hAnsi="Times New Roman" w:cs="Times New Roman"/>
          <w:color w:val="000000"/>
          <w:sz w:val="24"/>
          <w:szCs w:val="24"/>
        </w:rPr>
      </w:pPr>
      <w:r w:rsidRPr="006E5C60">
        <w:rPr>
          <w:rFonts w:ascii="Times New Roman" w:hAnsi="Times New Roman" w:cs="Times New Roman"/>
          <w:b/>
          <w:sz w:val="24"/>
          <w:szCs w:val="24"/>
        </w:rPr>
        <w:t>4.</w:t>
      </w:r>
      <w:r w:rsidRPr="006E5C60">
        <w:rPr>
          <w:rFonts w:ascii="Times New Roman" w:hAnsi="Times New Roman" w:cs="Times New Roman"/>
          <w:color w:val="000000"/>
          <w:sz w:val="24"/>
          <w:szCs w:val="24"/>
        </w:rPr>
        <w:t xml:space="preserve"> </w:t>
      </w:r>
      <w:r w:rsidRPr="006E5C60">
        <w:rPr>
          <w:rFonts w:ascii="Times New Roman" w:hAnsi="Times New Roman" w:cs="Times New Roman"/>
          <w:b/>
          <w:color w:val="000000"/>
          <w:sz w:val="24"/>
          <w:szCs w:val="24"/>
        </w:rPr>
        <w:t>Требования к организации образовательного процесса по предмету «География».</w:t>
      </w:r>
    </w:p>
    <w:p w:rsidR="0074560C" w:rsidRPr="006E5C60" w:rsidRDefault="0074560C" w:rsidP="006E5C60">
      <w:pPr>
        <w:shd w:val="clear" w:color="auto" w:fill="FFFFFF"/>
        <w:tabs>
          <w:tab w:val="left" w:pos="533"/>
        </w:tabs>
        <w:spacing w:after="0" w:line="240" w:lineRule="auto"/>
        <w:jc w:val="both"/>
        <w:rPr>
          <w:rFonts w:ascii="Times New Roman" w:hAnsi="Times New Roman" w:cs="Times New Roman"/>
          <w:b/>
          <w:color w:val="000000"/>
          <w:sz w:val="24"/>
          <w:szCs w:val="24"/>
        </w:rPr>
      </w:pPr>
      <w:r w:rsidRPr="006E5C60">
        <w:rPr>
          <w:rFonts w:ascii="Times New Roman" w:hAnsi="Times New Roman" w:cs="Times New Roman"/>
          <w:b/>
          <w:color w:val="000000"/>
          <w:sz w:val="24"/>
          <w:szCs w:val="24"/>
        </w:rPr>
        <w:t>4.1. Требования к ресурсному обеспечению</w:t>
      </w:r>
    </w:p>
    <w:p w:rsidR="0074560C" w:rsidRPr="006E5C60" w:rsidRDefault="0074560C" w:rsidP="006E5C60">
      <w:pPr>
        <w:shd w:val="clear" w:color="auto" w:fill="FFFFFF"/>
        <w:tabs>
          <w:tab w:val="left" w:pos="533"/>
        </w:tabs>
        <w:spacing w:after="0" w:line="240" w:lineRule="auto"/>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 Учебно-методическое обеспечение учебного процесса в общеобразовательных организациях осуществляется в соответствии с ежегодно издаваемым Министерством образования и науки Кыргызской Республики инструктивно-методическим письмом о преподавании учебных предметов в предстоящем учебном году.</w:t>
      </w:r>
    </w:p>
    <w:p w:rsidR="0074560C" w:rsidRPr="006E5C60" w:rsidRDefault="0074560C" w:rsidP="006E5C60">
      <w:pPr>
        <w:shd w:val="clear" w:color="auto" w:fill="FFFFFF"/>
        <w:tabs>
          <w:tab w:val="left" w:pos="533"/>
        </w:tabs>
        <w:spacing w:after="0" w:line="240" w:lineRule="auto"/>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lastRenderedPageBreak/>
        <w:tab/>
        <w:t>Библиотечный фонд школы должен содержать необходимую учебно-методическую литературу и картографические издания по учебному предмету «География» соответственно установленным нормативам.</w:t>
      </w:r>
    </w:p>
    <w:p w:rsidR="0074560C" w:rsidRPr="006E5C60" w:rsidRDefault="0074560C" w:rsidP="006E5C60">
      <w:pPr>
        <w:shd w:val="clear" w:color="auto" w:fill="FFFFFF"/>
        <w:spacing w:after="0" w:line="240" w:lineRule="auto"/>
        <w:jc w:val="both"/>
        <w:rPr>
          <w:rFonts w:ascii="Times New Roman" w:hAnsi="Times New Roman" w:cs="Times New Roman"/>
          <w:sz w:val="24"/>
          <w:szCs w:val="24"/>
        </w:rPr>
      </w:pPr>
      <w:r w:rsidRPr="006E5C60">
        <w:rPr>
          <w:rFonts w:ascii="Times New Roman" w:hAnsi="Times New Roman" w:cs="Times New Roman"/>
          <w:color w:val="000000"/>
          <w:spacing w:val="-3"/>
          <w:sz w:val="24"/>
          <w:szCs w:val="24"/>
        </w:rPr>
        <w:t>В состав учебно-методический комплекс по предмету «География» включены:</w:t>
      </w:r>
    </w:p>
    <w:p w:rsidR="0074560C" w:rsidRPr="006E5C60" w:rsidRDefault="0074560C" w:rsidP="006E5C60">
      <w:pPr>
        <w:shd w:val="clear" w:color="auto" w:fill="FFFFFF"/>
        <w:tabs>
          <w:tab w:val="left" w:pos="725"/>
        </w:tabs>
        <w:spacing w:after="0" w:line="240" w:lineRule="auto"/>
        <w:jc w:val="both"/>
        <w:rPr>
          <w:rFonts w:ascii="Times New Roman" w:hAnsi="Times New Roman" w:cs="Times New Roman"/>
          <w:color w:val="000000"/>
          <w:spacing w:val="4"/>
          <w:sz w:val="24"/>
          <w:szCs w:val="24"/>
        </w:rPr>
      </w:pPr>
      <w:r w:rsidRPr="006E5C60">
        <w:rPr>
          <w:rFonts w:ascii="Times New Roman" w:hAnsi="Times New Roman" w:cs="Times New Roman"/>
          <w:color w:val="000000"/>
          <w:spacing w:val="-9"/>
          <w:sz w:val="24"/>
          <w:szCs w:val="24"/>
        </w:rPr>
        <w:t>1.</w:t>
      </w:r>
      <w:r w:rsidRPr="006E5C60">
        <w:rPr>
          <w:rFonts w:ascii="Times New Roman" w:hAnsi="Times New Roman" w:cs="Times New Roman"/>
          <w:color w:val="000000"/>
          <w:sz w:val="24"/>
          <w:szCs w:val="24"/>
        </w:rPr>
        <w:tab/>
      </w:r>
      <w:r w:rsidRPr="006E5C60">
        <w:rPr>
          <w:rFonts w:ascii="Times New Roman" w:hAnsi="Times New Roman" w:cs="Times New Roman"/>
          <w:color w:val="000000"/>
          <w:spacing w:val="4"/>
          <w:sz w:val="24"/>
          <w:szCs w:val="24"/>
        </w:rPr>
        <w:t>Учебник</w:t>
      </w:r>
    </w:p>
    <w:p w:rsidR="0074560C" w:rsidRPr="006E5C60" w:rsidRDefault="0074560C" w:rsidP="006E5C60">
      <w:pPr>
        <w:shd w:val="clear" w:color="auto" w:fill="FFFFFF"/>
        <w:tabs>
          <w:tab w:val="left" w:pos="725"/>
        </w:tabs>
        <w:spacing w:after="0" w:line="240" w:lineRule="auto"/>
        <w:jc w:val="both"/>
        <w:rPr>
          <w:rFonts w:ascii="Times New Roman" w:hAnsi="Times New Roman" w:cs="Times New Roman"/>
          <w:color w:val="000000"/>
          <w:spacing w:val="-6"/>
          <w:sz w:val="24"/>
          <w:szCs w:val="24"/>
        </w:rPr>
      </w:pPr>
      <w:r w:rsidRPr="006E5C60">
        <w:rPr>
          <w:rFonts w:ascii="Times New Roman" w:hAnsi="Times New Roman" w:cs="Times New Roman"/>
          <w:color w:val="000000"/>
          <w:spacing w:val="4"/>
          <w:sz w:val="24"/>
          <w:szCs w:val="24"/>
        </w:rPr>
        <w:t>2.</w:t>
      </w:r>
      <w:r w:rsidRPr="006E5C60">
        <w:rPr>
          <w:rFonts w:ascii="Times New Roman" w:hAnsi="Times New Roman" w:cs="Times New Roman"/>
          <w:color w:val="000000"/>
          <w:sz w:val="24"/>
          <w:szCs w:val="24"/>
        </w:rPr>
        <w:t>Учебно-методические и электронные пособия для учителей и учащихся.</w:t>
      </w:r>
    </w:p>
    <w:p w:rsidR="0074560C" w:rsidRPr="006E5C60" w:rsidRDefault="0074560C" w:rsidP="006E5C60">
      <w:pPr>
        <w:shd w:val="clear" w:color="auto" w:fill="FFFFFF"/>
        <w:tabs>
          <w:tab w:val="left" w:pos="638"/>
        </w:tabs>
        <w:spacing w:after="0" w:line="240" w:lineRule="auto"/>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3.Картографические издания.</w:t>
      </w:r>
    </w:p>
    <w:p w:rsidR="0074560C" w:rsidRPr="006E5C60" w:rsidRDefault="0074560C" w:rsidP="006E5C60">
      <w:pPr>
        <w:spacing w:after="0" w:line="240" w:lineRule="auto"/>
        <w:jc w:val="both"/>
        <w:rPr>
          <w:rFonts w:ascii="Times New Roman" w:hAnsi="Times New Roman" w:cs="Times New Roman"/>
          <w:color w:val="000000"/>
          <w:spacing w:val="-1"/>
          <w:sz w:val="24"/>
          <w:szCs w:val="24"/>
        </w:rPr>
      </w:pPr>
      <w:r w:rsidRPr="006E5C60">
        <w:rPr>
          <w:rFonts w:ascii="Times New Roman" w:hAnsi="Times New Roman" w:cs="Times New Roman"/>
          <w:color w:val="000000"/>
          <w:sz w:val="24"/>
          <w:szCs w:val="24"/>
        </w:rPr>
        <w:t>4.</w:t>
      </w:r>
      <w:r w:rsidRPr="006E5C60">
        <w:rPr>
          <w:rFonts w:ascii="Times New Roman" w:hAnsi="Times New Roman" w:cs="Times New Roman"/>
          <w:color w:val="000000"/>
          <w:spacing w:val="-3"/>
          <w:sz w:val="24"/>
          <w:szCs w:val="24"/>
        </w:rPr>
        <w:t>Географические информационные системы. ГИС.</w:t>
      </w:r>
      <w:r w:rsidRPr="006E5C60">
        <w:rPr>
          <w:rFonts w:ascii="Times New Roman" w:hAnsi="Times New Roman" w:cs="Times New Roman"/>
          <w:color w:val="000000"/>
          <w:spacing w:val="-1"/>
          <w:sz w:val="24"/>
          <w:szCs w:val="24"/>
        </w:rPr>
        <w:t xml:space="preserve"> </w:t>
      </w:r>
    </w:p>
    <w:p w:rsidR="0074560C" w:rsidRPr="006E5C60" w:rsidRDefault="0074560C" w:rsidP="006E5C60">
      <w:pPr>
        <w:shd w:val="clear" w:color="auto" w:fill="FFFFFF"/>
        <w:spacing w:after="0" w:line="240" w:lineRule="auto"/>
        <w:ind w:firstLine="403"/>
        <w:jc w:val="both"/>
        <w:rPr>
          <w:rFonts w:ascii="Times New Roman" w:hAnsi="Times New Roman" w:cs="Times New Roman"/>
          <w:sz w:val="24"/>
          <w:szCs w:val="24"/>
        </w:rPr>
      </w:pPr>
      <w:r w:rsidRPr="006E5C60">
        <w:rPr>
          <w:rFonts w:ascii="Times New Roman" w:hAnsi="Times New Roman" w:cs="Times New Roman"/>
          <w:color w:val="000000"/>
          <w:spacing w:val="-3"/>
          <w:sz w:val="24"/>
          <w:szCs w:val="24"/>
        </w:rPr>
        <w:t>Реализация требований стандарта по географии осуществляется в условиях специально оборудованного кабинета географии и обеспечива</w:t>
      </w:r>
      <w:r w:rsidRPr="006E5C60">
        <w:rPr>
          <w:rFonts w:ascii="Times New Roman" w:hAnsi="Times New Roman" w:cs="Times New Roman"/>
          <w:color w:val="000000"/>
          <w:spacing w:val="-3"/>
          <w:sz w:val="24"/>
          <w:szCs w:val="24"/>
        </w:rPr>
        <w:softHyphen/>
        <w:t>ется необходимым учебным оборудованием и учебно-наглядными пособиями (перечень карт, приборов, атласов и др. смотри в методическом пособии).</w:t>
      </w:r>
    </w:p>
    <w:p w:rsidR="0074560C" w:rsidRPr="006E5C60" w:rsidRDefault="0074560C" w:rsidP="006E5C60">
      <w:pPr>
        <w:shd w:val="clear" w:color="auto" w:fill="FFFFFF"/>
        <w:spacing w:after="0" w:line="240" w:lineRule="auto"/>
        <w:ind w:firstLine="403"/>
        <w:jc w:val="both"/>
        <w:rPr>
          <w:rFonts w:ascii="Times New Roman" w:hAnsi="Times New Roman" w:cs="Times New Roman"/>
          <w:sz w:val="24"/>
          <w:szCs w:val="24"/>
        </w:rPr>
      </w:pPr>
      <w:r w:rsidRPr="006E5C60">
        <w:rPr>
          <w:rFonts w:ascii="Times New Roman" w:hAnsi="Times New Roman" w:cs="Times New Roman"/>
          <w:color w:val="000000"/>
          <w:spacing w:val="-1"/>
          <w:sz w:val="24"/>
          <w:szCs w:val="24"/>
        </w:rPr>
        <w:t xml:space="preserve">При преподавании географии в школе используются различные средства обучения, в </w:t>
      </w:r>
      <w:r w:rsidRPr="006E5C60">
        <w:rPr>
          <w:rFonts w:ascii="Times New Roman" w:hAnsi="Times New Roman" w:cs="Times New Roman"/>
          <w:color w:val="000000"/>
          <w:spacing w:val="-2"/>
          <w:sz w:val="24"/>
          <w:szCs w:val="24"/>
        </w:rPr>
        <w:t>первую очередь картографические карты (настольные и настенные), атласы, глобусы, ре</w:t>
      </w:r>
      <w:r w:rsidRPr="006E5C60">
        <w:rPr>
          <w:rFonts w:ascii="Times New Roman" w:hAnsi="Times New Roman" w:cs="Times New Roman"/>
          <w:color w:val="000000"/>
          <w:spacing w:val="-2"/>
          <w:sz w:val="24"/>
          <w:szCs w:val="24"/>
        </w:rPr>
        <w:softHyphen/>
      </w:r>
      <w:r w:rsidRPr="006E5C60">
        <w:rPr>
          <w:rFonts w:ascii="Times New Roman" w:hAnsi="Times New Roman" w:cs="Times New Roman"/>
          <w:color w:val="000000"/>
          <w:sz w:val="24"/>
          <w:szCs w:val="24"/>
        </w:rPr>
        <w:t>льефные карты (модели), блок-диаграммы, профили, различного рода таблицы и разда</w:t>
      </w:r>
      <w:r w:rsidRPr="006E5C60">
        <w:rPr>
          <w:rFonts w:ascii="Times New Roman" w:hAnsi="Times New Roman" w:cs="Times New Roman"/>
          <w:color w:val="000000"/>
          <w:sz w:val="24"/>
          <w:szCs w:val="24"/>
        </w:rPr>
        <w:softHyphen/>
        <w:t>точный материал, а в настоящее время и электронные пособия.</w:t>
      </w:r>
    </w:p>
    <w:p w:rsidR="0074560C" w:rsidRPr="006E5C60" w:rsidRDefault="0074560C" w:rsidP="006E5C60">
      <w:pPr>
        <w:spacing w:after="0" w:line="240" w:lineRule="auto"/>
        <w:ind w:firstLine="403"/>
        <w:jc w:val="both"/>
        <w:rPr>
          <w:rFonts w:ascii="Times New Roman" w:hAnsi="Times New Roman" w:cs="Times New Roman"/>
          <w:b/>
          <w:color w:val="000000"/>
          <w:spacing w:val="-5"/>
          <w:sz w:val="24"/>
          <w:szCs w:val="24"/>
        </w:rPr>
      </w:pPr>
      <w:r w:rsidRPr="006E5C60">
        <w:rPr>
          <w:rFonts w:ascii="Times New Roman" w:hAnsi="Times New Roman" w:cs="Times New Roman"/>
          <w:b/>
          <w:color w:val="000000"/>
          <w:spacing w:val="-5"/>
          <w:sz w:val="24"/>
          <w:szCs w:val="24"/>
        </w:rPr>
        <w:t>4.2. Создание мотивирующей обучающей среды.</w:t>
      </w:r>
    </w:p>
    <w:p w:rsidR="0074560C" w:rsidRPr="006E5C60" w:rsidRDefault="0074560C" w:rsidP="006E5C60">
      <w:pPr>
        <w:spacing w:after="0" w:line="240" w:lineRule="auto"/>
        <w:ind w:firstLine="403"/>
        <w:jc w:val="both"/>
        <w:rPr>
          <w:rFonts w:ascii="Times New Roman" w:hAnsi="Times New Roman" w:cs="Times New Roman"/>
          <w:b/>
          <w:sz w:val="24"/>
          <w:szCs w:val="24"/>
        </w:rPr>
      </w:pPr>
      <w:r w:rsidRPr="006E5C60">
        <w:rPr>
          <w:rFonts w:ascii="Times New Roman" w:hAnsi="Times New Roman" w:cs="Times New Roman"/>
          <w:color w:val="000000"/>
          <w:spacing w:val="-5"/>
          <w:sz w:val="24"/>
          <w:szCs w:val="24"/>
        </w:rPr>
        <w:t xml:space="preserve"> </w:t>
      </w:r>
      <w:r w:rsidRPr="006E5C60">
        <w:rPr>
          <w:rFonts w:ascii="Times New Roman" w:hAnsi="Times New Roman" w:cs="Times New Roman"/>
          <w:sz w:val="24"/>
          <w:szCs w:val="24"/>
        </w:rPr>
        <w:t>Одним из условий формирования географических компетенций является их органичное  единство работы с различными источниками географической информации: географическая карта, учебники и учебно-методические пособия, электронные носители информации и т.д. географическая карта - основное и наиболее наглядное пособие из тех, что могут использоваться при изучении и преподавании географии в школе. Чтобы ученик умел читать карту, понимал ее, надо обучить этому учителя. Географическая  карта в обучении географии в школе выполняет следующие функции:</w:t>
      </w:r>
    </w:p>
    <w:p w:rsidR="0074560C" w:rsidRPr="006E5C60" w:rsidRDefault="0074560C" w:rsidP="00CF4C05">
      <w:pPr>
        <w:numPr>
          <w:ilvl w:val="0"/>
          <w:numId w:val="56"/>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Для понимания пространства, в котором находится регион или изучаемый объект, места и значимости его в этом пространстве.</w:t>
      </w:r>
    </w:p>
    <w:p w:rsidR="0074560C" w:rsidRPr="006E5C60" w:rsidRDefault="0074560C" w:rsidP="00CF4C05">
      <w:pPr>
        <w:numPr>
          <w:ilvl w:val="0"/>
          <w:numId w:val="56"/>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Для выявления главных объектов и явлений, формирующих специфику региона.</w:t>
      </w:r>
    </w:p>
    <w:p w:rsidR="0074560C" w:rsidRPr="006E5C60" w:rsidRDefault="0074560C" w:rsidP="00CF4C05">
      <w:pPr>
        <w:numPr>
          <w:ilvl w:val="0"/>
          <w:numId w:val="56"/>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Для установления взаимосвязей между явлениями внутри региона и вне его, а также места региона в мире.</w:t>
      </w:r>
    </w:p>
    <w:p w:rsidR="0074560C" w:rsidRPr="006E5C60" w:rsidRDefault="0074560C" w:rsidP="00CF4C05">
      <w:pPr>
        <w:numPr>
          <w:ilvl w:val="0"/>
          <w:numId w:val="56"/>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Подключения зрительной памяти.</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Картографические методы необходимо применять в географических исследованиях:</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выявление по картам зависимости размещения производства от природных условий и ресурсов, наличии энергетических и трудовых ресурсов, потребителей готовой продукции, организации инфраструктуры в регионе;</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в оценку экологических условий региона с учетом природных и социально-экономических факторов;</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определение степени экологической опасности функционирования  промышленных предприятий в конкретных районах;</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изучение степени антропогенного влияния на ландшафты своего региона;</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●исследование динамики численности населения мира и его религиозного состава;</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●исследование экономических связей между странами</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ab/>
        <w:t xml:space="preserve">При работе с различными источниками информации (учебник, географическая карта и т.д.) учителю важно на практическую деятельность учащихся т.е.для формирования географических компетентностей целесообразно систематическое сочетание теоретических знаний с практическими работами учащихся. На одном уроке может быть проведено несколько практических работ (от 5-7 до 15-20 минут). Кроме этого на каждом уроке должно реализовываться следующие учебные задачи: </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создание ситуаций взаимодействия (интерактивный режим обучения);</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lastRenderedPageBreak/>
        <w:t>● организация познавательной деятельности с различными источниками информации (окружающая действительность, учебник, географическая карта, статистико-экономические данные и др.);</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оказание помощи в решении учебных проблем и задач.</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ab/>
        <w:t>Еще одним из приемов реализации практического подхода обучения в учебном процессе во всех курсах географии целесообразно применять различные схемы-таблицы, символы, диаграммы, рисунки для закрепления теоретических знаний. Наряду с этим в учебном  процессе возникает естественная необходимость в реализации новых педагогических технологий. При этом нужно учитывать:</w:t>
      </w:r>
    </w:p>
    <w:p w:rsidR="0074560C" w:rsidRPr="006E5C60" w:rsidRDefault="0074560C" w:rsidP="00CF4C05">
      <w:pPr>
        <w:numPr>
          <w:ilvl w:val="0"/>
          <w:numId w:val="57"/>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в учебном  процессе развитие мотивации учащихся должно идти со стороны самого учащегося;</w:t>
      </w:r>
    </w:p>
    <w:p w:rsidR="0074560C" w:rsidRPr="006E5C60" w:rsidRDefault="0074560C" w:rsidP="00CF4C05">
      <w:pPr>
        <w:numPr>
          <w:ilvl w:val="0"/>
          <w:numId w:val="57"/>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получение знаний из разнообразных источников, создание соответствующей учебной среды;</w:t>
      </w:r>
    </w:p>
    <w:p w:rsidR="0074560C" w:rsidRPr="006E5C60" w:rsidRDefault="0074560C" w:rsidP="00CF4C05">
      <w:pPr>
        <w:numPr>
          <w:ilvl w:val="0"/>
          <w:numId w:val="57"/>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организация учебного процесса путем использования интерактивных методов обучения.</w:t>
      </w:r>
    </w:p>
    <w:p w:rsidR="0074560C" w:rsidRPr="006E5C60" w:rsidRDefault="0074560C"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Организация учебных игр, проблемных уроков, дискуссий, конференций, должно сочетаться с внеурочной деятельностью учеников (проекты, экскурсии, музейная деятельность, наблюдения и практические работы в географической среде, факультативы и кружки, олимпиады и ученические научные общества).</w:t>
      </w:r>
    </w:p>
    <w:p w:rsidR="0074560C" w:rsidRPr="006E5C60" w:rsidRDefault="0074560C" w:rsidP="006E5C60">
      <w:pPr>
        <w:shd w:val="clear" w:color="auto" w:fill="FFFFFF"/>
        <w:spacing w:after="0" w:line="240" w:lineRule="auto"/>
        <w:jc w:val="center"/>
        <w:rPr>
          <w:rFonts w:ascii="Times New Roman" w:hAnsi="Times New Roman" w:cs="Times New Roman"/>
          <w:b/>
          <w:sz w:val="24"/>
          <w:szCs w:val="24"/>
        </w:rPr>
      </w:pPr>
      <w:r w:rsidRPr="006E5C60">
        <w:rPr>
          <w:rFonts w:ascii="Times New Roman" w:hAnsi="Times New Roman" w:cs="Times New Roman"/>
          <w:sz w:val="24"/>
          <w:szCs w:val="24"/>
        </w:rPr>
        <w:tab/>
      </w: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pacing w:after="0" w:line="240" w:lineRule="auto"/>
        <w:jc w:val="center"/>
        <w:rPr>
          <w:rFonts w:ascii="Times New Roman" w:hAnsi="Times New Roman" w:cs="Times New Roman"/>
          <w:sz w:val="24"/>
          <w:szCs w:val="24"/>
        </w:rPr>
      </w:pPr>
    </w:p>
    <w:p w:rsidR="0074560C" w:rsidRDefault="0074560C" w:rsidP="006E5C60">
      <w:pPr>
        <w:spacing w:after="0" w:line="240" w:lineRule="auto"/>
        <w:jc w:val="center"/>
        <w:rPr>
          <w:rFonts w:ascii="Times New Roman" w:hAnsi="Times New Roman" w:cs="Times New Roman"/>
          <w:sz w:val="24"/>
          <w:szCs w:val="24"/>
        </w:rPr>
      </w:pPr>
    </w:p>
    <w:p w:rsidR="00E1774D" w:rsidRDefault="00E1774D" w:rsidP="006E5C60">
      <w:pPr>
        <w:spacing w:after="0" w:line="240" w:lineRule="auto"/>
        <w:jc w:val="center"/>
        <w:rPr>
          <w:rFonts w:ascii="Times New Roman" w:hAnsi="Times New Roman" w:cs="Times New Roman"/>
          <w:sz w:val="24"/>
          <w:szCs w:val="24"/>
        </w:rPr>
      </w:pPr>
    </w:p>
    <w:p w:rsidR="00E1774D" w:rsidRDefault="00E1774D" w:rsidP="006E5C60">
      <w:pPr>
        <w:spacing w:after="0" w:line="240" w:lineRule="auto"/>
        <w:jc w:val="center"/>
        <w:rPr>
          <w:rFonts w:ascii="Times New Roman" w:hAnsi="Times New Roman" w:cs="Times New Roman"/>
          <w:sz w:val="24"/>
          <w:szCs w:val="24"/>
        </w:rPr>
      </w:pPr>
    </w:p>
    <w:p w:rsidR="00E1774D" w:rsidRDefault="00E1774D" w:rsidP="006E5C60">
      <w:pPr>
        <w:spacing w:after="0" w:line="240" w:lineRule="auto"/>
        <w:jc w:val="center"/>
        <w:rPr>
          <w:rFonts w:ascii="Times New Roman" w:hAnsi="Times New Roman" w:cs="Times New Roman"/>
          <w:sz w:val="24"/>
          <w:szCs w:val="24"/>
        </w:rPr>
      </w:pPr>
    </w:p>
    <w:p w:rsidR="00E1774D" w:rsidRDefault="00E1774D" w:rsidP="006E5C60">
      <w:pPr>
        <w:spacing w:after="0" w:line="240" w:lineRule="auto"/>
        <w:jc w:val="center"/>
        <w:rPr>
          <w:rFonts w:ascii="Times New Roman" w:hAnsi="Times New Roman" w:cs="Times New Roman"/>
          <w:sz w:val="24"/>
          <w:szCs w:val="24"/>
        </w:rPr>
      </w:pPr>
    </w:p>
    <w:p w:rsidR="00E1774D" w:rsidRDefault="00E1774D" w:rsidP="006E5C60">
      <w:pPr>
        <w:spacing w:after="0" w:line="240" w:lineRule="auto"/>
        <w:jc w:val="center"/>
        <w:rPr>
          <w:rFonts w:ascii="Times New Roman" w:hAnsi="Times New Roman" w:cs="Times New Roman"/>
          <w:sz w:val="24"/>
          <w:szCs w:val="24"/>
        </w:rPr>
      </w:pPr>
    </w:p>
    <w:p w:rsidR="00E1774D" w:rsidRDefault="00E1774D" w:rsidP="006E5C60">
      <w:pPr>
        <w:spacing w:after="0" w:line="240" w:lineRule="auto"/>
        <w:jc w:val="center"/>
        <w:rPr>
          <w:rFonts w:ascii="Times New Roman" w:hAnsi="Times New Roman" w:cs="Times New Roman"/>
          <w:sz w:val="24"/>
          <w:szCs w:val="24"/>
        </w:rPr>
      </w:pPr>
    </w:p>
    <w:p w:rsidR="00E1774D" w:rsidRDefault="00E1774D" w:rsidP="006E5C60">
      <w:pPr>
        <w:spacing w:after="0" w:line="240" w:lineRule="auto"/>
        <w:jc w:val="center"/>
        <w:rPr>
          <w:rFonts w:ascii="Times New Roman" w:hAnsi="Times New Roman" w:cs="Times New Roman"/>
          <w:sz w:val="24"/>
          <w:szCs w:val="24"/>
        </w:rPr>
      </w:pPr>
    </w:p>
    <w:p w:rsidR="00E1774D" w:rsidRDefault="00E1774D" w:rsidP="006E5C60">
      <w:pPr>
        <w:spacing w:after="0" w:line="240" w:lineRule="auto"/>
        <w:jc w:val="center"/>
        <w:rPr>
          <w:rFonts w:ascii="Times New Roman" w:hAnsi="Times New Roman" w:cs="Times New Roman"/>
          <w:sz w:val="24"/>
          <w:szCs w:val="24"/>
        </w:rPr>
      </w:pPr>
    </w:p>
    <w:p w:rsidR="00E1774D" w:rsidRDefault="00E1774D" w:rsidP="006E5C60">
      <w:pPr>
        <w:spacing w:after="0" w:line="240" w:lineRule="auto"/>
        <w:jc w:val="center"/>
        <w:rPr>
          <w:rFonts w:ascii="Times New Roman" w:hAnsi="Times New Roman" w:cs="Times New Roman"/>
          <w:sz w:val="24"/>
          <w:szCs w:val="24"/>
        </w:rPr>
      </w:pPr>
    </w:p>
    <w:p w:rsidR="00E1774D" w:rsidRDefault="00E1774D" w:rsidP="006E5C60">
      <w:pPr>
        <w:spacing w:after="0" w:line="240" w:lineRule="auto"/>
        <w:jc w:val="center"/>
        <w:rPr>
          <w:rFonts w:ascii="Times New Roman" w:hAnsi="Times New Roman" w:cs="Times New Roman"/>
          <w:sz w:val="24"/>
          <w:szCs w:val="24"/>
        </w:rPr>
      </w:pPr>
    </w:p>
    <w:p w:rsidR="00E1774D" w:rsidRDefault="00E1774D" w:rsidP="006E5C60">
      <w:pPr>
        <w:spacing w:after="0" w:line="240" w:lineRule="auto"/>
        <w:jc w:val="center"/>
        <w:rPr>
          <w:rFonts w:ascii="Times New Roman" w:hAnsi="Times New Roman" w:cs="Times New Roman"/>
          <w:sz w:val="24"/>
          <w:szCs w:val="24"/>
        </w:rPr>
      </w:pPr>
    </w:p>
    <w:p w:rsidR="00E1774D" w:rsidRDefault="00E1774D" w:rsidP="006E5C60">
      <w:pPr>
        <w:spacing w:after="0" w:line="240" w:lineRule="auto"/>
        <w:jc w:val="center"/>
        <w:rPr>
          <w:rFonts w:ascii="Times New Roman" w:hAnsi="Times New Roman" w:cs="Times New Roman"/>
          <w:sz w:val="24"/>
          <w:szCs w:val="24"/>
        </w:rPr>
      </w:pPr>
    </w:p>
    <w:p w:rsidR="00E1774D" w:rsidRDefault="00E1774D" w:rsidP="006E5C60">
      <w:pPr>
        <w:spacing w:after="0" w:line="240" w:lineRule="auto"/>
        <w:jc w:val="center"/>
        <w:rPr>
          <w:rFonts w:ascii="Times New Roman" w:hAnsi="Times New Roman" w:cs="Times New Roman"/>
          <w:sz w:val="24"/>
          <w:szCs w:val="24"/>
        </w:rPr>
      </w:pPr>
    </w:p>
    <w:p w:rsidR="00E1774D" w:rsidRDefault="00E1774D" w:rsidP="006E5C60">
      <w:pPr>
        <w:spacing w:after="0" w:line="240" w:lineRule="auto"/>
        <w:jc w:val="center"/>
        <w:rPr>
          <w:rFonts w:ascii="Times New Roman" w:hAnsi="Times New Roman" w:cs="Times New Roman"/>
          <w:sz w:val="24"/>
          <w:szCs w:val="24"/>
        </w:rPr>
      </w:pPr>
    </w:p>
    <w:p w:rsidR="00E1774D" w:rsidRDefault="00E1774D" w:rsidP="006E5C60">
      <w:pPr>
        <w:spacing w:after="0" w:line="240" w:lineRule="auto"/>
        <w:jc w:val="center"/>
        <w:rPr>
          <w:rFonts w:ascii="Times New Roman" w:hAnsi="Times New Roman" w:cs="Times New Roman"/>
          <w:sz w:val="24"/>
          <w:szCs w:val="24"/>
        </w:rPr>
      </w:pPr>
    </w:p>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lastRenderedPageBreak/>
        <w:t>Предметный стандарт по биологии для общеобразовательных  организаций  Кыргызской Республики</w:t>
      </w:r>
    </w:p>
    <w:p w:rsidR="0064670F" w:rsidRPr="006E5C60" w:rsidRDefault="0064670F"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 xml:space="preserve">                                                  (6-9 классы)</w:t>
      </w:r>
    </w:p>
    <w:p w:rsidR="0064670F" w:rsidRPr="006E5C60" w:rsidRDefault="0064670F"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                                             Разработчики:</w:t>
      </w:r>
    </w:p>
    <w:p w:rsidR="0064670F" w:rsidRPr="006E5C60" w:rsidRDefault="0064670F" w:rsidP="006E5C60">
      <w:pPr>
        <w:keepNext/>
        <w:shd w:val="clear" w:color="auto" w:fill="FFFFFF"/>
        <w:spacing w:after="0" w:line="240" w:lineRule="auto"/>
        <w:ind w:firstLine="720"/>
        <w:contextualSpacing/>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         </w:t>
      </w:r>
    </w:p>
    <w:p w:rsidR="0064670F" w:rsidRPr="006E5C60" w:rsidRDefault="0064670F" w:rsidP="006E5C60">
      <w:pPr>
        <w:keepNext/>
        <w:shd w:val="clear" w:color="auto" w:fill="FFFFFF"/>
        <w:spacing w:after="0" w:line="240" w:lineRule="auto"/>
        <w:ind w:firstLine="720"/>
        <w:contextualSpacing/>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                              1.Субанова М., д п. н, доцент, </w:t>
      </w:r>
    </w:p>
    <w:p w:rsidR="0064670F" w:rsidRPr="006E5C60" w:rsidRDefault="0064670F" w:rsidP="006E5C60">
      <w:pPr>
        <w:keepNext/>
        <w:shd w:val="clear" w:color="auto" w:fill="FFFFFF"/>
        <w:spacing w:after="0" w:line="240" w:lineRule="auto"/>
        <w:ind w:firstLine="720"/>
        <w:contextualSpacing/>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                            главный научный сотрудник  лаборат. </w:t>
      </w:r>
    </w:p>
    <w:p w:rsidR="0064670F" w:rsidRPr="006E5C60" w:rsidRDefault="0064670F" w:rsidP="006E5C60">
      <w:pPr>
        <w:keepNext/>
        <w:shd w:val="clear" w:color="auto" w:fill="FFFFFF"/>
        <w:spacing w:after="0" w:line="240" w:lineRule="auto"/>
        <w:ind w:firstLine="720"/>
        <w:contextualSpacing/>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                            естеств. – математ. предметов  КАО. /                      /</w:t>
      </w:r>
    </w:p>
    <w:p w:rsidR="0064670F" w:rsidRPr="006E5C60" w:rsidRDefault="0064670F" w:rsidP="006E5C60">
      <w:pPr>
        <w:keepNext/>
        <w:shd w:val="clear" w:color="auto" w:fill="FFFFFF"/>
        <w:spacing w:after="0" w:line="240" w:lineRule="auto"/>
        <w:ind w:firstLine="720"/>
        <w:contextualSpacing/>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                              2.Ахматова А.Т. зав. кафедрой </w:t>
      </w:r>
    </w:p>
    <w:p w:rsidR="0064670F" w:rsidRPr="006E5C60" w:rsidRDefault="0064670F" w:rsidP="006E5C60">
      <w:pPr>
        <w:keepNext/>
        <w:shd w:val="clear" w:color="auto" w:fill="FFFFFF"/>
        <w:spacing w:after="0" w:line="240" w:lineRule="auto"/>
        <w:ind w:firstLine="720"/>
        <w:contextualSpacing/>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                             зоологии, физиол., чел.и живот КНУ</w:t>
      </w:r>
    </w:p>
    <w:p w:rsidR="0064670F" w:rsidRPr="006E5C60" w:rsidRDefault="0064670F" w:rsidP="006E5C60">
      <w:pPr>
        <w:keepNext/>
        <w:shd w:val="clear" w:color="auto" w:fill="FFFFFF"/>
        <w:spacing w:after="0" w:line="240" w:lineRule="auto"/>
        <w:ind w:firstLine="720"/>
        <w:contextualSpacing/>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                             им.Ж.Баласагына, к.б.н., доцент.       /                     /</w:t>
      </w:r>
    </w:p>
    <w:p w:rsidR="0064670F" w:rsidRPr="006E5C60" w:rsidRDefault="0064670F" w:rsidP="006E5C60">
      <w:pPr>
        <w:keepNext/>
        <w:shd w:val="clear" w:color="auto" w:fill="FFFFFF"/>
        <w:tabs>
          <w:tab w:val="left" w:pos="662"/>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                                   3. Сатыбекова М.А.к.п.н., доцент КНУ</w:t>
      </w:r>
    </w:p>
    <w:p w:rsidR="0064670F" w:rsidRPr="006E5C60" w:rsidRDefault="0064670F" w:rsidP="006E5C60">
      <w:pPr>
        <w:keepNext/>
        <w:shd w:val="clear" w:color="auto" w:fill="FFFFFF"/>
        <w:tabs>
          <w:tab w:val="left" w:pos="662"/>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                                  им.Ж. Баласагына.                              /                    /</w:t>
      </w:r>
    </w:p>
    <w:p w:rsidR="0064670F" w:rsidRPr="006E5C60" w:rsidRDefault="0064670F" w:rsidP="006E5C60">
      <w:pPr>
        <w:keepNext/>
        <w:shd w:val="clear" w:color="auto" w:fill="FFFFFF"/>
        <w:tabs>
          <w:tab w:val="left" w:pos="662"/>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                                        4. Сатубаева А.С.учитель биологии</w:t>
      </w:r>
    </w:p>
    <w:p w:rsidR="0064670F" w:rsidRPr="006E5C60" w:rsidRDefault="0064670F" w:rsidP="006E5C60">
      <w:pPr>
        <w:keepNext/>
        <w:shd w:val="clear" w:color="auto" w:fill="FFFFFF"/>
        <w:tabs>
          <w:tab w:val="left" w:pos="662"/>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                                       шг. </w:t>
      </w:r>
      <w:r w:rsidRPr="006E5C60">
        <w:rPr>
          <w:rFonts w:ascii="Times New Roman" w:hAnsi="Times New Roman" w:cs="Times New Roman"/>
          <w:iCs/>
          <w:color w:val="000000"/>
          <w:sz w:val="24"/>
          <w:szCs w:val="24"/>
        </w:rPr>
        <w:t>N° 64</w:t>
      </w:r>
      <w:r w:rsidRPr="006E5C60">
        <w:rPr>
          <w:rFonts w:ascii="Times New Roman" w:hAnsi="Times New Roman" w:cs="Times New Roman"/>
          <w:color w:val="000000"/>
          <w:sz w:val="24"/>
          <w:szCs w:val="24"/>
        </w:rPr>
        <w:t xml:space="preserve"> г.Бишкек.                             /                    /</w:t>
      </w:r>
    </w:p>
    <w:p w:rsidR="0064670F" w:rsidRPr="006E5C60" w:rsidRDefault="0064670F" w:rsidP="006E5C60">
      <w:pPr>
        <w:keepNext/>
        <w:shd w:val="clear" w:color="auto" w:fill="FFFFFF"/>
        <w:tabs>
          <w:tab w:val="left" w:pos="662"/>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6E5C60">
        <w:rPr>
          <w:rFonts w:ascii="Times New Roman" w:hAnsi="Times New Roman" w:cs="Times New Roman"/>
          <w:color w:val="000000"/>
          <w:sz w:val="24"/>
          <w:szCs w:val="24"/>
        </w:rPr>
        <w:t xml:space="preserve">                                         5. Умаралиева Г.Б. учитель биологии </w:t>
      </w:r>
    </w:p>
    <w:p w:rsidR="0064670F" w:rsidRPr="006E5C60" w:rsidRDefault="0064670F" w:rsidP="006E5C60">
      <w:pPr>
        <w:keepNext/>
        <w:shd w:val="clear" w:color="auto" w:fill="FFFFFF"/>
        <w:tabs>
          <w:tab w:val="left" w:pos="662"/>
        </w:tabs>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r w:rsidRPr="006E5C60">
        <w:rPr>
          <w:rFonts w:ascii="Times New Roman" w:hAnsi="Times New Roman" w:cs="Times New Roman"/>
          <w:color w:val="000000"/>
          <w:sz w:val="24"/>
          <w:szCs w:val="24"/>
        </w:rPr>
        <w:t xml:space="preserve">                                       шг. </w:t>
      </w:r>
      <w:r w:rsidRPr="006E5C60">
        <w:rPr>
          <w:rFonts w:ascii="Times New Roman" w:hAnsi="Times New Roman" w:cs="Times New Roman"/>
          <w:iCs/>
          <w:color w:val="000000"/>
          <w:sz w:val="24"/>
          <w:szCs w:val="24"/>
        </w:rPr>
        <w:t>N° 63</w:t>
      </w:r>
      <w:r w:rsidRPr="006E5C60">
        <w:rPr>
          <w:rFonts w:ascii="Times New Roman" w:hAnsi="Times New Roman" w:cs="Times New Roman"/>
          <w:color w:val="000000"/>
          <w:sz w:val="24"/>
          <w:szCs w:val="24"/>
        </w:rPr>
        <w:t xml:space="preserve"> г.Бишкек.                                /                 /</w:t>
      </w:r>
    </w:p>
    <w:p w:rsidR="0064670F" w:rsidRPr="006E5C60" w:rsidRDefault="0064670F" w:rsidP="006E5C60">
      <w:pPr>
        <w:spacing w:after="0" w:line="240" w:lineRule="auto"/>
        <w:jc w:val="center"/>
        <w:rPr>
          <w:rFonts w:ascii="Times New Roman" w:hAnsi="Times New Roman" w:cs="Times New Roman"/>
          <w:b/>
          <w:sz w:val="24"/>
          <w:szCs w:val="24"/>
        </w:rPr>
      </w:pPr>
    </w:p>
    <w:p w:rsidR="0064670F" w:rsidRPr="006E5C60" w:rsidRDefault="0064670F" w:rsidP="006E5C60">
      <w:pPr>
        <w:spacing w:after="0" w:line="240" w:lineRule="auto"/>
        <w:rPr>
          <w:rFonts w:ascii="Times New Roman" w:hAnsi="Times New Roman" w:cs="Times New Roman"/>
          <w:b/>
          <w:sz w:val="24"/>
          <w:szCs w:val="24"/>
        </w:rPr>
      </w:pPr>
    </w:p>
    <w:p w:rsidR="0064670F" w:rsidRPr="006E5C60" w:rsidRDefault="0064670F"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 xml:space="preserve">                                                Содержание</w:t>
      </w:r>
    </w:p>
    <w:p w:rsidR="0064670F" w:rsidRPr="006E5C60" w:rsidRDefault="0064670F"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 xml:space="preserve">     1.Общие положения</w:t>
      </w:r>
    </w:p>
    <w:p w:rsidR="0064670F" w:rsidRPr="006E5C60" w:rsidRDefault="0064670F" w:rsidP="006E5C60">
      <w:pPr>
        <w:pStyle w:val="a3"/>
        <w:spacing w:after="0" w:line="240" w:lineRule="auto"/>
        <w:ind w:left="0"/>
        <w:rPr>
          <w:rFonts w:ascii="Times New Roman" w:hAnsi="Times New Roman"/>
          <w:color w:val="FF0000"/>
          <w:sz w:val="24"/>
          <w:szCs w:val="24"/>
        </w:rPr>
      </w:pPr>
      <w:r w:rsidRPr="006E5C60">
        <w:rPr>
          <w:rFonts w:ascii="Times New Roman" w:hAnsi="Times New Roman"/>
          <w:sz w:val="24"/>
          <w:szCs w:val="24"/>
        </w:rPr>
        <w:t>1.1.Статус и структура документа.</w:t>
      </w:r>
    </w:p>
    <w:p w:rsidR="0064670F" w:rsidRPr="006E5C60" w:rsidRDefault="0064670F" w:rsidP="006E5C60">
      <w:pPr>
        <w:pStyle w:val="a3"/>
        <w:spacing w:after="0" w:line="240" w:lineRule="auto"/>
        <w:ind w:left="0"/>
        <w:rPr>
          <w:rFonts w:ascii="Times New Roman" w:hAnsi="Times New Roman"/>
          <w:sz w:val="24"/>
          <w:szCs w:val="24"/>
        </w:rPr>
      </w:pPr>
      <w:r w:rsidRPr="006E5C60">
        <w:rPr>
          <w:rFonts w:ascii="Times New Roman" w:hAnsi="Times New Roman"/>
          <w:sz w:val="24"/>
          <w:szCs w:val="24"/>
        </w:rPr>
        <w:t>1.2. Система основных  нормативных документов для общеобразовательных организаций.</w:t>
      </w:r>
    </w:p>
    <w:p w:rsidR="0064670F" w:rsidRPr="006E5C60" w:rsidRDefault="0064670F" w:rsidP="006E5C60">
      <w:pPr>
        <w:pStyle w:val="a3"/>
        <w:spacing w:after="0" w:line="240" w:lineRule="auto"/>
        <w:ind w:left="0"/>
        <w:rPr>
          <w:rFonts w:ascii="Times New Roman" w:hAnsi="Times New Roman"/>
          <w:sz w:val="24"/>
          <w:szCs w:val="24"/>
        </w:rPr>
      </w:pPr>
      <w:r w:rsidRPr="006E5C60">
        <w:rPr>
          <w:rFonts w:ascii="Times New Roman" w:hAnsi="Times New Roman"/>
          <w:sz w:val="24"/>
          <w:szCs w:val="24"/>
        </w:rPr>
        <w:t>1.3.Основные понятия и термины.</w:t>
      </w:r>
    </w:p>
    <w:p w:rsidR="0064670F" w:rsidRPr="006E5C60" w:rsidRDefault="0064670F"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 xml:space="preserve">   2. Концепция предмета</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2.1. Цели и задачи обучения.</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2.2. Методология построения предмета.</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2.3.Предметные компетентности.</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2.4.Связь ключевых и предметных компетентностей.</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2.5.Содержательные линии распределение учебного материала по содержательным линиям и классам.</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2.6.Межпредметной связи. Сквозные тематические линии.</w:t>
      </w:r>
    </w:p>
    <w:p w:rsidR="0064670F" w:rsidRPr="006E5C60" w:rsidRDefault="0064670F"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3</w:t>
      </w:r>
      <w:r w:rsidRPr="006E5C60">
        <w:rPr>
          <w:rFonts w:ascii="Times New Roman" w:hAnsi="Times New Roman" w:cs="Times New Roman"/>
          <w:b/>
          <w:color w:val="FF0000"/>
          <w:sz w:val="24"/>
          <w:szCs w:val="24"/>
        </w:rPr>
        <w:t xml:space="preserve">. </w:t>
      </w:r>
      <w:r w:rsidRPr="006E5C60">
        <w:rPr>
          <w:rFonts w:ascii="Times New Roman" w:hAnsi="Times New Roman" w:cs="Times New Roman"/>
          <w:b/>
          <w:sz w:val="24"/>
          <w:szCs w:val="24"/>
        </w:rPr>
        <w:t>Образовательные результаты и оценивание</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3.1.Ожидаемые результаты обучения учащихся (по ступеням и классам).</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3.2.Основные стратегии оценивания достижений учащихся.</w:t>
      </w:r>
    </w:p>
    <w:p w:rsidR="0064670F" w:rsidRPr="006E5C60" w:rsidRDefault="0064670F"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4. Требования к организации образовательного процесса</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4.1.Требования к ресурсному обеспечению.</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4.2.Создание мотивирующей обучающей среды.</w:t>
      </w:r>
    </w:p>
    <w:p w:rsidR="0064670F" w:rsidRPr="006E5C60" w:rsidRDefault="0064670F" w:rsidP="006E5C60">
      <w:pPr>
        <w:spacing w:after="0" w:line="240" w:lineRule="auto"/>
        <w:rPr>
          <w:rFonts w:ascii="Times New Roman" w:hAnsi="Times New Roman" w:cs="Times New Roman"/>
          <w:sz w:val="24"/>
          <w:szCs w:val="24"/>
        </w:rPr>
      </w:pP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w:t>
      </w:r>
    </w:p>
    <w:p w:rsidR="0064670F" w:rsidRPr="006E5C60" w:rsidRDefault="0064670F" w:rsidP="006E5C60">
      <w:pPr>
        <w:spacing w:after="0" w:line="240" w:lineRule="auto"/>
        <w:rPr>
          <w:rFonts w:ascii="Times New Roman" w:hAnsi="Times New Roman" w:cs="Times New Roman"/>
          <w:sz w:val="24"/>
          <w:szCs w:val="24"/>
        </w:rPr>
      </w:pPr>
    </w:p>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1.Общие положения</w:t>
      </w:r>
    </w:p>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1.1.Статус и структура предметного стандарта</w:t>
      </w:r>
    </w:p>
    <w:p w:rsidR="0064670F" w:rsidRPr="006E5C60" w:rsidRDefault="0064670F" w:rsidP="006E5C60">
      <w:pPr>
        <w:spacing w:after="0" w:line="240" w:lineRule="auto"/>
        <w:ind w:firstLine="540"/>
        <w:jc w:val="both"/>
        <w:rPr>
          <w:rFonts w:ascii="Times New Roman" w:hAnsi="Times New Roman" w:cs="Times New Roman"/>
          <w:sz w:val="24"/>
          <w:szCs w:val="24"/>
        </w:rPr>
      </w:pPr>
      <w:r w:rsidRPr="006E5C60">
        <w:rPr>
          <w:rFonts w:ascii="Times New Roman" w:hAnsi="Times New Roman" w:cs="Times New Roman"/>
          <w:sz w:val="24"/>
          <w:szCs w:val="24"/>
        </w:rPr>
        <w:t>Основная проблема дидактики - трансформация культурных ценностей, накопленных в истории человечества  в развитие каждого человека. Биологические знания составляют ядро культуры отношения каждого человека к природе, обществу, самому себе..</w:t>
      </w:r>
    </w:p>
    <w:p w:rsidR="0064670F" w:rsidRPr="006E5C60" w:rsidRDefault="0064670F" w:rsidP="006E5C60">
      <w:pPr>
        <w:spacing w:after="0" w:line="240" w:lineRule="auto"/>
        <w:ind w:firstLine="540"/>
        <w:jc w:val="both"/>
        <w:rPr>
          <w:rFonts w:ascii="Times New Roman" w:hAnsi="Times New Roman" w:cs="Times New Roman"/>
          <w:sz w:val="24"/>
          <w:szCs w:val="24"/>
        </w:rPr>
      </w:pPr>
      <w:r w:rsidRPr="006E5C60">
        <w:rPr>
          <w:rFonts w:ascii="Times New Roman" w:hAnsi="Times New Roman" w:cs="Times New Roman"/>
          <w:sz w:val="24"/>
          <w:szCs w:val="24"/>
        </w:rPr>
        <w:t xml:space="preserve">Только при условии непрерывного влияния биологических знаний, основанных на передовых достижениях современной науки, в сочетании с природой и бытом нашей страны, на повседневную жизнь, духовное состояние ребенка, у детей будет вырабатываться </w:t>
      </w:r>
      <w:r w:rsidRPr="006E5C60">
        <w:rPr>
          <w:rFonts w:ascii="Times New Roman" w:hAnsi="Times New Roman" w:cs="Times New Roman"/>
          <w:sz w:val="24"/>
          <w:szCs w:val="24"/>
        </w:rPr>
        <w:lastRenderedPageBreak/>
        <w:t xml:space="preserve">определенное мышление. Это служит в качестве основной ценности в использовании для своего всестороннего развития и поможет чувствовать ответственность за будущее своей родины и формировать экологически образованного человека, способного правильно использовать ресурсы своей земли. </w:t>
      </w:r>
    </w:p>
    <w:p w:rsidR="0064670F" w:rsidRPr="006E5C60" w:rsidRDefault="0064670F" w:rsidP="006E5C60">
      <w:pPr>
        <w:spacing w:after="0" w:line="240" w:lineRule="auto"/>
        <w:ind w:firstLine="540"/>
        <w:jc w:val="both"/>
        <w:rPr>
          <w:rFonts w:ascii="Times New Roman" w:hAnsi="Times New Roman" w:cs="Times New Roman"/>
          <w:sz w:val="24"/>
          <w:szCs w:val="24"/>
        </w:rPr>
      </w:pPr>
      <w:r w:rsidRPr="006E5C60">
        <w:rPr>
          <w:rFonts w:ascii="Times New Roman" w:hAnsi="Times New Roman" w:cs="Times New Roman"/>
          <w:sz w:val="24"/>
          <w:szCs w:val="24"/>
        </w:rPr>
        <w:t>Предметный стандарт – регламентирующий образовательные результаты учащихся, способы их достижения и измерения в рамках предмета биология.</w:t>
      </w:r>
    </w:p>
    <w:p w:rsidR="0064670F" w:rsidRPr="006E5C60" w:rsidRDefault="0064670F" w:rsidP="006E5C60">
      <w:pPr>
        <w:spacing w:after="0" w:line="240" w:lineRule="auto"/>
        <w:ind w:firstLine="708"/>
        <w:jc w:val="both"/>
        <w:rPr>
          <w:rFonts w:ascii="Times New Roman" w:hAnsi="Times New Roman" w:cs="Times New Roman"/>
          <w:sz w:val="24"/>
          <w:szCs w:val="24"/>
        </w:rPr>
      </w:pPr>
      <w:r w:rsidRPr="006E5C60">
        <w:rPr>
          <w:rFonts w:ascii="Times New Roman" w:hAnsi="Times New Roman" w:cs="Times New Roman"/>
          <w:sz w:val="24"/>
          <w:szCs w:val="24"/>
        </w:rPr>
        <w:t xml:space="preserve"> </w:t>
      </w:r>
    </w:p>
    <w:p w:rsidR="0064670F" w:rsidRPr="006E5C60" w:rsidRDefault="0064670F" w:rsidP="006E5C60">
      <w:pPr>
        <w:spacing w:after="0" w:line="240" w:lineRule="auto"/>
        <w:ind w:firstLine="708"/>
        <w:rPr>
          <w:rFonts w:ascii="Times New Roman" w:hAnsi="Times New Roman" w:cs="Times New Roman"/>
          <w:b/>
          <w:sz w:val="24"/>
          <w:szCs w:val="24"/>
        </w:rPr>
      </w:pPr>
      <w:r w:rsidRPr="006E5C60">
        <w:rPr>
          <w:rFonts w:ascii="Times New Roman" w:hAnsi="Times New Roman" w:cs="Times New Roman"/>
          <w:b/>
          <w:sz w:val="24"/>
          <w:szCs w:val="24"/>
        </w:rPr>
        <w:t xml:space="preserve">Структура стандарта состоит из 4-х разделов: </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b/>
          <w:sz w:val="24"/>
          <w:szCs w:val="24"/>
        </w:rPr>
        <w:t>1</w:t>
      </w:r>
      <w:r w:rsidRPr="006E5C60">
        <w:rPr>
          <w:rFonts w:ascii="Times New Roman" w:hAnsi="Times New Roman" w:cs="Times New Roman"/>
          <w:sz w:val="24"/>
          <w:szCs w:val="24"/>
        </w:rPr>
        <w:t>.Общие положения</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2. Концепция предмета</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3</w:t>
      </w:r>
      <w:r w:rsidRPr="006E5C60">
        <w:rPr>
          <w:rFonts w:ascii="Times New Roman" w:hAnsi="Times New Roman" w:cs="Times New Roman"/>
          <w:color w:val="FF0000"/>
          <w:sz w:val="24"/>
          <w:szCs w:val="24"/>
        </w:rPr>
        <w:t xml:space="preserve">. </w:t>
      </w:r>
      <w:r w:rsidRPr="006E5C60">
        <w:rPr>
          <w:rFonts w:ascii="Times New Roman" w:hAnsi="Times New Roman" w:cs="Times New Roman"/>
          <w:sz w:val="24"/>
          <w:szCs w:val="24"/>
        </w:rPr>
        <w:t>Образовательные результаты и оценивание</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4. Требования к организации образовательного процесса</w:t>
      </w:r>
    </w:p>
    <w:p w:rsidR="0064670F" w:rsidRPr="006E5C60" w:rsidRDefault="0064670F" w:rsidP="006E5C60">
      <w:pPr>
        <w:spacing w:after="0" w:line="240" w:lineRule="auto"/>
        <w:jc w:val="center"/>
        <w:rPr>
          <w:rFonts w:ascii="Times New Roman" w:hAnsi="Times New Roman" w:cs="Times New Roman"/>
          <w:b/>
          <w:sz w:val="24"/>
          <w:szCs w:val="24"/>
        </w:rPr>
      </w:pPr>
    </w:p>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Система основных нормативных документов для общеобразовательных организаций</w:t>
      </w:r>
    </w:p>
    <w:p w:rsidR="0064670F" w:rsidRPr="006E5C60" w:rsidRDefault="0064670F" w:rsidP="006E5C60">
      <w:pPr>
        <w:spacing w:after="0" w:line="240" w:lineRule="auto"/>
        <w:jc w:val="center"/>
        <w:rPr>
          <w:rFonts w:ascii="Times New Roman" w:hAnsi="Times New Roman" w:cs="Times New Roman"/>
          <w:b/>
          <w:sz w:val="24"/>
          <w:szCs w:val="24"/>
        </w:rPr>
      </w:pPr>
    </w:p>
    <w:p w:rsidR="0064670F" w:rsidRPr="006E5C60" w:rsidRDefault="0064670F" w:rsidP="006E5C60">
      <w:pPr>
        <w:shd w:val="clear" w:color="auto" w:fill="FFFFFF"/>
        <w:spacing w:after="0" w:line="240" w:lineRule="auto"/>
        <w:jc w:val="both"/>
        <w:rPr>
          <w:rFonts w:ascii="Times New Roman" w:hAnsi="Times New Roman" w:cs="Times New Roman"/>
          <w:spacing w:val="3"/>
          <w:sz w:val="24"/>
          <w:szCs w:val="24"/>
        </w:rPr>
      </w:pPr>
      <w:r w:rsidRPr="006E5C60">
        <w:rPr>
          <w:rFonts w:ascii="Times New Roman" w:hAnsi="Times New Roman" w:cs="Times New Roman"/>
          <w:spacing w:val="3"/>
          <w:sz w:val="24"/>
          <w:szCs w:val="24"/>
        </w:rPr>
        <w:t xml:space="preserve">- Закон «Об образовании» - Бишкек, </w:t>
      </w:r>
      <w:smartTag w:uri="urn:schemas-microsoft-com:office:smarttags" w:element="metricconverter">
        <w:smartTagPr>
          <w:attr w:name="ProductID" w:val="2003 г"/>
        </w:smartTagPr>
        <w:r w:rsidRPr="006E5C60">
          <w:rPr>
            <w:rFonts w:ascii="Times New Roman" w:hAnsi="Times New Roman" w:cs="Times New Roman"/>
            <w:spacing w:val="3"/>
            <w:sz w:val="24"/>
            <w:szCs w:val="24"/>
          </w:rPr>
          <w:t>2003 г</w:t>
        </w:r>
      </w:smartTag>
      <w:r w:rsidRPr="006E5C60">
        <w:rPr>
          <w:rFonts w:ascii="Times New Roman" w:hAnsi="Times New Roman" w:cs="Times New Roman"/>
          <w:spacing w:val="3"/>
          <w:sz w:val="24"/>
          <w:szCs w:val="24"/>
        </w:rPr>
        <w:t xml:space="preserve">.Кыргызской Республики; </w:t>
      </w:r>
    </w:p>
    <w:p w:rsidR="0064670F" w:rsidRPr="006E5C60" w:rsidRDefault="0064670F" w:rsidP="006E5C60">
      <w:pPr>
        <w:shd w:val="clear" w:color="auto" w:fill="FFFFFF"/>
        <w:spacing w:after="0" w:line="240" w:lineRule="auto"/>
        <w:jc w:val="both"/>
        <w:rPr>
          <w:rFonts w:ascii="Times New Roman" w:hAnsi="Times New Roman" w:cs="Times New Roman"/>
          <w:iCs/>
          <w:sz w:val="24"/>
          <w:szCs w:val="24"/>
        </w:rPr>
      </w:pPr>
      <w:r w:rsidRPr="006E5C60">
        <w:rPr>
          <w:rFonts w:ascii="Times New Roman" w:hAnsi="Times New Roman" w:cs="Times New Roman"/>
          <w:spacing w:val="3"/>
          <w:sz w:val="24"/>
          <w:szCs w:val="24"/>
        </w:rPr>
        <w:t xml:space="preserve">- </w:t>
      </w:r>
      <w:r w:rsidRPr="006E5C60">
        <w:rPr>
          <w:rFonts w:ascii="Times New Roman" w:hAnsi="Times New Roman" w:cs="Times New Roman"/>
          <w:spacing w:val="2"/>
          <w:sz w:val="24"/>
          <w:szCs w:val="24"/>
        </w:rPr>
        <w:t xml:space="preserve">  </w:t>
      </w:r>
      <w:r w:rsidRPr="006E5C60">
        <w:rPr>
          <w:rFonts w:ascii="Times New Roman" w:hAnsi="Times New Roman" w:cs="Times New Roman"/>
          <w:sz w:val="24"/>
          <w:szCs w:val="24"/>
        </w:rPr>
        <w:t xml:space="preserve">Постановление Правительства Кыргызской Республики. </w:t>
      </w:r>
      <w:r w:rsidRPr="006E5C60">
        <w:rPr>
          <w:rFonts w:ascii="Times New Roman" w:hAnsi="Times New Roman" w:cs="Times New Roman"/>
          <w:iCs/>
          <w:sz w:val="24"/>
          <w:szCs w:val="24"/>
        </w:rPr>
        <w:t>Бишкек, от 21 июля 2014 года № 403;</w:t>
      </w:r>
    </w:p>
    <w:p w:rsidR="0064670F" w:rsidRPr="006E5C60" w:rsidRDefault="0064670F" w:rsidP="006E5C60">
      <w:pPr>
        <w:shd w:val="clear" w:color="auto" w:fill="FFFFFF"/>
        <w:spacing w:after="0" w:line="240" w:lineRule="auto"/>
        <w:jc w:val="both"/>
        <w:rPr>
          <w:rFonts w:ascii="Times New Roman" w:hAnsi="Times New Roman" w:cs="Times New Roman"/>
          <w:spacing w:val="3"/>
          <w:sz w:val="24"/>
          <w:szCs w:val="24"/>
        </w:rPr>
      </w:pPr>
      <w:r w:rsidRPr="006E5C60">
        <w:rPr>
          <w:rFonts w:ascii="Times New Roman" w:hAnsi="Times New Roman" w:cs="Times New Roman"/>
          <w:iCs/>
          <w:sz w:val="24"/>
          <w:szCs w:val="24"/>
        </w:rPr>
        <w:t xml:space="preserve">- Концепция Развития образования в Кыргызской Республике до 2020 г., принятая постановлением </w:t>
      </w:r>
      <w:r w:rsidRPr="006E5C60">
        <w:rPr>
          <w:rFonts w:ascii="Times New Roman" w:hAnsi="Times New Roman" w:cs="Times New Roman"/>
          <w:sz w:val="24"/>
          <w:szCs w:val="24"/>
        </w:rPr>
        <w:t>Правительства Кыргызской Республики № 201 от 23.03.2012</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Национальная стратегия устойчивого развития Кыргызской Республики на период 2013 – 2017 гг.</w:t>
      </w:r>
      <w:r w:rsidRPr="006E5C60">
        <w:rPr>
          <w:rFonts w:ascii="Times New Roman" w:hAnsi="Times New Roman" w:cs="Times New Roman"/>
          <w:iCs/>
          <w:sz w:val="24"/>
          <w:szCs w:val="24"/>
        </w:rPr>
        <w:t xml:space="preserve"> принятая постановлением </w:t>
      </w:r>
      <w:r w:rsidRPr="006E5C60">
        <w:rPr>
          <w:rFonts w:ascii="Times New Roman" w:hAnsi="Times New Roman" w:cs="Times New Roman"/>
          <w:sz w:val="24"/>
          <w:szCs w:val="24"/>
        </w:rPr>
        <w:t>Правительства Кыргызской Республики № 11 ОТ 21.01.2013 г.</w:t>
      </w:r>
    </w:p>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1.3.Основные понятия и термины:</w:t>
      </w:r>
    </w:p>
    <w:p w:rsidR="0064670F" w:rsidRPr="006E5C60" w:rsidRDefault="0064670F" w:rsidP="00CF4C05">
      <w:pPr>
        <w:pStyle w:val="a3"/>
        <w:numPr>
          <w:ilvl w:val="0"/>
          <w:numId w:val="81"/>
        </w:numPr>
        <w:spacing w:after="0" w:line="240" w:lineRule="auto"/>
        <w:ind w:left="0"/>
        <w:jc w:val="both"/>
        <w:rPr>
          <w:rFonts w:ascii="Times New Roman" w:hAnsi="Times New Roman"/>
          <w:sz w:val="24"/>
          <w:szCs w:val="24"/>
        </w:rPr>
      </w:pPr>
      <w:r w:rsidRPr="006E5C60">
        <w:rPr>
          <w:rFonts w:ascii="Times New Roman" w:hAnsi="Times New Roman"/>
          <w:b/>
          <w:sz w:val="24"/>
          <w:szCs w:val="24"/>
        </w:rPr>
        <w:t>предметные компетентности</w:t>
      </w:r>
      <w:r w:rsidRPr="006E5C60">
        <w:rPr>
          <w:rFonts w:ascii="Times New Roman" w:hAnsi="Times New Roman"/>
          <w:sz w:val="24"/>
          <w:szCs w:val="24"/>
        </w:rPr>
        <w:t xml:space="preserve"> </w:t>
      </w:r>
      <w:r w:rsidRPr="006E5C60">
        <w:rPr>
          <w:rFonts w:ascii="Times New Roman" w:hAnsi="Times New Roman"/>
          <w:b/>
          <w:sz w:val="24"/>
          <w:szCs w:val="24"/>
        </w:rPr>
        <w:t xml:space="preserve">по биологии- </w:t>
      </w:r>
      <w:r w:rsidRPr="006E5C60">
        <w:rPr>
          <w:rFonts w:ascii="Times New Roman" w:hAnsi="Times New Roman"/>
          <w:sz w:val="24"/>
          <w:szCs w:val="24"/>
        </w:rPr>
        <w:t xml:space="preserve">частные компетентности по отношению к  ключевым компетентностям, которые определяются на материале биологии в виде совокупности образовательных результатов; </w:t>
      </w:r>
    </w:p>
    <w:p w:rsidR="0064670F" w:rsidRPr="006E5C60" w:rsidRDefault="0064670F"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предметный стандарт</w:t>
      </w:r>
      <w:r w:rsidRPr="006E5C60">
        <w:rPr>
          <w:rFonts w:ascii="Times New Roman" w:hAnsi="Times New Roman" w:cs="Times New Roman"/>
          <w:sz w:val="24"/>
          <w:szCs w:val="24"/>
        </w:rPr>
        <w:t xml:space="preserve"> – документ, регламентирующий образовательные результаты учащихся, способы их достижения и измерения в рамках предмета.</w:t>
      </w:r>
      <w:r w:rsidRPr="006E5C60">
        <w:rPr>
          <w:rFonts w:ascii="Times New Roman" w:hAnsi="Times New Roman" w:cs="Times New Roman"/>
          <w:sz w:val="24"/>
          <w:szCs w:val="24"/>
          <w:u w:val="single"/>
        </w:rPr>
        <w:t xml:space="preserve"> </w:t>
      </w:r>
      <w:r w:rsidRPr="006E5C60">
        <w:rPr>
          <w:rFonts w:ascii="Times New Roman" w:hAnsi="Times New Roman" w:cs="Times New Roman"/>
          <w:b/>
          <w:sz w:val="24"/>
          <w:szCs w:val="24"/>
          <w:u w:val="single"/>
        </w:rPr>
        <w:t>Минимум содержания</w:t>
      </w:r>
      <w:r w:rsidRPr="006E5C60">
        <w:rPr>
          <w:rFonts w:ascii="Times New Roman" w:hAnsi="Times New Roman" w:cs="Times New Roman"/>
          <w:sz w:val="24"/>
          <w:szCs w:val="24"/>
        </w:rPr>
        <w:t xml:space="preserve"> – это обязательный компонент биологического образования для всех средних школ. Значит, независимо от типа школы, намеченные биологические образования должны составлять инвариантный стержень (ядро) содержания этого предмета. Минимум содержания – это считается устойчивым (инвариантным) ядром. Сегодняшнее требование уделять большое внимание формированию компетенций у учащихся, поэтому при подготовке учеников  лучше</w:t>
      </w:r>
      <w:r w:rsidRPr="006E5C60">
        <w:rPr>
          <w:rFonts w:ascii="Times New Roman" w:hAnsi="Times New Roman" w:cs="Times New Roman"/>
          <w:color w:val="FF0000"/>
          <w:sz w:val="24"/>
          <w:szCs w:val="24"/>
        </w:rPr>
        <w:t xml:space="preserve"> </w:t>
      </w:r>
      <w:r w:rsidRPr="006E5C60">
        <w:rPr>
          <w:rFonts w:ascii="Times New Roman" w:hAnsi="Times New Roman" w:cs="Times New Roman"/>
          <w:sz w:val="24"/>
          <w:szCs w:val="24"/>
        </w:rPr>
        <w:t>применять инновационные и интерактивные методы.</w:t>
      </w:r>
    </w:p>
    <w:p w:rsidR="0064670F" w:rsidRPr="006E5C60" w:rsidRDefault="0064670F" w:rsidP="006E5C60">
      <w:pPr>
        <w:pStyle w:val="a3"/>
        <w:spacing w:after="0" w:line="240" w:lineRule="auto"/>
        <w:ind w:left="0"/>
        <w:jc w:val="both"/>
        <w:rPr>
          <w:rFonts w:ascii="Times New Roman" w:hAnsi="Times New Roman"/>
          <w:sz w:val="24"/>
          <w:szCs w:val="24"/>
        </w:rPr>
      </w:pPr>
    </w:p>
    <w:p w:rsidR="0064670F" w:rsidRPr="006E5C60" w:rsidRDefault="0064670F" w:rsidP="006E5C60">
      <w:pPr>
        <w:spacing w:after="0" w:line="240" w:lineRule="auto"/>
        <w:rPr>
          <w:rFonts w:ascii="Times New Roman" w:hAnsi="Times New Roman" w:cs="Times New Roman"/>
          <w:b/>
          <w:sz w:val="24"/>
          <w:szCs w:val="24"/>
        </w:rPr>
      </w:pPr>
    </w:p>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2. Концепция предмета</w:t>
      </w:r>
    </w:p>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i/>
          <w:sz w:val="24"/>
          <w:szCs w:val="24"/>
        </w:rPr>
        <w:t>2.1.Цели и задачи обучения биологии</w:t>
      </w:r>
    </w:p>
    <w:p w:rsidR="0064670F" w:rsidRPr="006E5C60" w:rsidRDefault="0064670F" w:rsidP="006E5C60">
      <w:pPr>
        <w:pStyle w:val="a3"/>
        <w:spacing w:after="0" w:line="240" w:lineRule="auto"/>
        <w:ind w:left="0"/>
        <w:jc w:val="both"/>
        <w:rPr>
          <w:rFonts w:ascii="Times New Roman" w:hAnsi="Times New Roman"/>
          <w:color w:val="404040" w:themeColor="text1" w:themeTint="BF"/>
          <w:sz w:val="24"/>
          <w:szCs w:val="24"/>
        </w:rPr>
      </w:pPr>
    </w:p>
    <w:tbl>
      <w:tblPr>
        <w:tblW w:w="0" w:type="auto"/>
        <w:tblInd w:w="720" w:type="dxa"/>
        <w:tblLook w:val="04A0" w:firstRow="1" w:lastRow="0" w:firstColumn="1" w:lastColumn="0" w:noHBand="0" w:noVBand="1"/>
      </w:tblPr>
      <w:tblGrid>
        <w:gridCol w:w="2082"/>
        <w:gridCol w:w="2976"/>
        <w:gridCol w:w="4217"/>
      </w:tblGrid>
      <w:tr w:rsidR="0064670F" w:rsidRPr="006E5C60" w:rsidTr="00EA1F20">
        <w:tc>
          <w:tcPr>
            <w:tcW w:w="2082" w:type="dxa"/>
          </w:tcPr>
          <w:p w:rsidR="0064670F" w:rsidRPr="006E5C60" w:rsidRDefault="0064670F" w:rsidP="006E5C60">
            <w:pPr>
              <w:pStyle w:val="a3"/>
              <w:ind w:left="0"/>
              <w:jc w:val="both"/>
              <w:rPr>
                <w:rFonts w:ascii="Times New Roman" w:hAnsi="Times New Roman"/>
                <w:b/>
                <w:sz w:val="24"/>
                <w:szCs w:val="24"/>
              </w:rPr>
            </w:pPr>
            <w:r w:rsidRPr="006E5C60">
              <w:rPr>
                <w:rFonts w:ascii="Times New Roman" w:hAnsi="Times New Roman"/>
                <w:b/>
                <w:sz w:val="24"/>
                <w:szCs w:val="24"/>
              </w:rPr>
              <w:t xml:space="preserve">Предмет </w:t>
            </w:r>
          </w:p>
          <w:p w:rsidR="0064670F" w:rsidRPr="006E5C60" w:rsidRDefault="0064670F" w:rsidP="006E5C60">
            <w:pPr>
              <w:pStyle w:val="a3"/>
              <w:ind w:left="0"/>
              <w:jc w:val="both"/>
              <w:rPr>
                <w:rFonts w:ascii="Times New Roman" w:hAnsi="Times New Roman"/>
                <w:b/>
                <w:sz w:val="24"/>
                <w:szCs w:val="24"/>
              </w:rPr>
            </w:pPr>
          </w:p>
        </w:tc>
        <w:tc>
          <w:tcPr>
            <w:tcW w:w="2976" w:type="dxa"/>
          </w:tcPr>
          <w:p w:rsidR="0064670F" w:rsidRPr="006E5C60" w:rsidRDefault="0064670F" w:rsidP="006E5C60">
            <w:pPr>
              <w:pStyle w:val="a3"/>
              <w:ind w:left="0"/>
              <w:jc w:val="both"/>
              <w:rPr>
                <w:rFonts w:ascii="Times New Roman" w:hAnsi="Times New Roman"/>
                <w:b/>
                <w:sz w:val="24"/>
                <w:szCs w:val="24"/>
              </w:rPr>
            </w:pPr>
            <w:r w:rsidRPr="006E5C60">
              <w:rPr>
                <w:rFonts w:ascii="Times New Roman" w:hAnsi="Times New Roman"/>
                <w:b/>
                <w:sz w:val="24"/>
                <w:szCs w:val="24"/>
              </w:rPr>
              <w:t xml:space="preserve">Цель </w:t>
            </w:r>
          </w:p>
        </w:tc>
        <w:tc>
          <w:tcPr>
            <w:tcW w:w="4217" w:type="dxa"/>
          </w:tcPr>
          <w:p w:rsidR="0064670F" w:rsidRPr="006E5C60" w:rsidRDefault="0064670F" w:rsidP="006E5C60">
            <w:pPr>
              <w:pStyle w:val="a3"/>
              <w:ind w:left="0"/>
              <w:jc w:val="both"/>
              <w:rPr>
                <w:rFonts w:ascii="Times New Roman" w:hAnsi="Times New Roman"/>
                <w:b/>
                <w:sz w:val="24"/>
                <w:szCs w:val="24"/>
              </w:rPr>
            </w:pPr>
            <w:r w:rsidRPr="006E5C60">
              <w:rPr>
                <w:rFonts w:ascii="Times New Roman" w:hAnsi="Times New Roman"/>
                <w:b/>
                <w:sz w:val="24"/>
                <w:szCs w:val="24"/>
              </w:rPr>
              <w:t>Задачи\ подцели</w:t>
            </w:r>
          </w:p>
        </w:tc>
      </w:tr>
      <w:tr w:rsidR="0064670F" w:rsidRPr="006E5C60" w:rsidTr="00EA1F20">
        <w:tc>
          <w:tcPr>
            <w:tcW w:w="2082" w:type="dxa"/>
          </w:tcPr>
          <w:p w:rsidR="0064670F" w:rsidRPr="006E5C60" w:rsidRDefault="0064670F" w:rsidP="006E5C60">
            <w:pPr>
              <w:pStyle w:val="a3"/>
              <w:ind w:left="0"/>
              <w:jc w:val="both"/>
              <w:rPr>
                <w:rFonts w:ascii="Times New Roman" w:hAnsi="Times New Roman"/>
                <w:b/>
                <w:sz w:val="24"/>
                <w:szCs w:val="24"/>
              </w:rPr>
            </w:pPr>
            <w:r w:rsidRPr="006E5C60">
              <w:rPr>
                <w:rFonts w:ascii="Times New Roman" w:hAnsi="Times New Roman"/>
                <w:b/>
                <w:sz w:val="24"/>
                <w:szCs w:val="24"/>
              </w:rPr>
              <w:t xml:space="preserve">Биология </w:t>
            </w:r>
          </w:p>
        </w:tc>
        <w:tc>
          <w:tcPr>
            <w:tcW w:w="2976" w:type="dxa"/>
          </w:tcPr>
          <w:p w:rsidR="0064670F" w:rsidRPr="006E5C60" w:rsidRDefault="0064670F" w:rsidP="006E5C60">
            <w:pPr>
              <w:pStyle w:val="a3"/>
              <w:ind w:left="0"/>
              <w:jc w:val="both"/>
              <w:rPr>
                <w:rFonts w:ascii="Times New Roman" w:hAnsi="Times New Roman"/>
                <w:sz w:val="24"/>
                <w:szCs w:val="24"/>
              </w:rPr>
            </w:pPr>
            <w:r w:rsidRPr="006E5C60">
              <w:rPr>
                <w:rFonts w:ascii="Times New Roman" w:hAnsi="Times New Roman"/>
                <w:sz w:val="24"/>
                <w:szCs w:val="24"/>
              </w:rPr>
              <w:t xml:space="preserve">Учащиеся применяет знания о свойствах и принципах функционирования живых организмов и систем в разнообразии способов их </w:t>
            </w:r>
            <w:r w:rsidRPr="006E5C60">
              <w:rPr>
                <w:rFonts w:ascii="Times New Roman" w:hAnsi="Times New Roman"/>
                <w:sz w:val="24"/>
                <w:szCs w:val="24"/>
              </w:rPr>
              <w:lastRenderedPageBreak/>
              <w:t xml:space="preserve">взаимодействия и сохранения естественных экосистем и устойчивого развития природы и общества. </w:t>
            </w:r>
          </w:p>
        </w:tc>
        <w:tc>
          <w:tcPr>
            <w:tcW w:w="4217" w:type="dxa"/>
          </w:tcPr>
          <w:p w:rsidR="0064670F" w:rsidRPr="006E5C60" w:rsidRDefault="0064670F" w:rsidP="006E5C60">
            <w:pPr>
              <w:pStyle w:val="a3"/>
              <w:ind w:left="0"/>
              <w:jc w:val="both"/>
              <w:rPr>
                <w:rFonts w:ascii="Times New Roman" w:hAnsi="Times New Roman"/>
                <w:b/>
                <w:sz w:val="24"/>
                <w:szCs w:val="24"/>
              </w:rPr>
            </w:pPr>
            <w:r w:rsidRPr="006E5C60">
              <w:rPr>
                <w:rFonts w:ascii="Times New Roman" w:hAnsi="Times New Roman"/>
                <w:b/>
                <w:sz w:val="24"/>
                <w:szCs w:val="24"/>
              </w:rPr>
              <w:lastRenderedPageBreak/>
              <w:t xml:space="preserve">Когнитивные - </w:t>
            </w:r>
            <w:r w:rsidRPr="006E5C60">
              <w:rPr>
                <w:rFonts w:ascii="Times New Roman" w:hAnsi="Times New Roman"/>
                <w:sz w:val="24"/>
                <w:szCs w:val="24"/>
              </w:rPr>
              <w:t xml:space="preserve">учащийся объясняет строение и принципы функционирования живых систем на молекулярном, клеточном, тканевом, организменном и экосистемном уровнях и понимает </w:t>
            </w:r>
            <w:r w:rsidRPr="006E5C60">
              <w:rPr>
                <w:rFonts w:ascii="Times New Roman" w:hAnsi="Times New Roman"/>
                <w:sz w:val="24"/>
                <w:szCs w:val="24"/>
              </w:rPr>
              <w:lastRenderedPageBreak/>
              <w:t>средообразующую роль живых организмов. Оценивает последствия своей деятельности по отношению к собственному организму, здоровью других людей и окружающей среде.</w:t>
            </w:r>
          </w:p>
          <w:p w:rsidR="0064670F" w:rsidRPr="006E5C60" w:rsidRDefault="0064670F" w:rsidP="006E5C60">
            <w:pPr>
              <w:pStyle w:val="a3"/>
              <w:ind w:left="0"/>
              <w:jc w:val="both"/>
              <w:rPr>
                <w:rFonts w:ascii="Times New Roman" w:hAnsi="Times New Roman"/>
                <w:sz w:val="24"/>
                <w:szCs w:val="24"/>
              </w:rPr>
            </w:pPr>
            <w:r w:rsidRPr="006E5C60">
              <w:rPr>
                <w:rFonts w:ascii="Times New Roman" w:hAnsi="Times New Roman"/>
                <w:b/>
                <w:sz w:val="24"/>
                <w:szCs w:val="24"/>
              </w:rPr>
              <w:t>Поведенческие -</w:t>
            </w:r>
            <w:r w:rsidRPr="006E5C60">
              <w:rPr>
                <w:rFonts w:ascii="Times New Roman" w:hAnsi="Times New Roman"/>
                <w:sz w:val="24"/>
                <w:szCs w:val="24"/>
              </w:rPr>
              <w:t xml:space="preserve"> учащиеся владеет приемами проведения биологических исследований и применяет знания о строении и принципах функционирования организмов и экосистем в практической деятельности.</w:t>
            </w:r>
          </w:p>
          <w:p w:rsidR="0064670F" w:rsidRPr="006E5C60" w:rsidRDefault="0064670F" w:rsidP="006E5C60">
            <w:pPr>
              <w:pStyle w:val="a3"/>
              <w:ind w:left="0"/>
              <w:jc w:val="both"/>
              <w:rPr>
                <w:rFonts w:ascii="Times New Roman" w:hAnsi="Times New Roman"/>
                <w:b/>
                <w:sz w:val="24"/>
                <w:szCs w:val="24"/>
              </w:rPr>
            </w:pPr>
            <w:r w:rsidRPr="006E5C60">
              <w:rPr>
                <w:rFonts w:ascii="Times New Roman" w:hAnsi="Times New Roman"/>
                <w:b/>
                <w:sz w:val="24"/>
                <w:szCs w:val="24"/>
              </w:rPr>
              <w:t xml:space="preserve">Ценностные </w:t>
            </w:r>
            <w:r w:rsidRPr="006E5C60">
              <w:rPr>
                <w:rFonts w:ascii="Times New Roman" w:hAnsi="Times New Roman"/>
                <w:sz w:val="24"/>
                <w:szCs w:val="24"/>
              </w:rPr>
              <w:t>- учащиеся следует принципам устойчивого развития, базового образа жизни. Осознает риски и предупреждает негативные последствия нерационального природопользования.</w:t>
            </w:r>
          </w:p>
        </w:tc>
      </w:tr>
    </w:tbl>
    <w:p w:rsidR="0064670F" w:rsidRPr="006E5C60" w:rsidRDefault="0064670F" w:rsidP="006E5C60">
      <w:pPr>
        <w:spacing w:after="0" w:line="240" w:lineRule="auto"/>
        <w:jc w:val="both"/>
        <w:rPr>
          <w:rFonts w:ascii="Times New Roman" w:hAnsi="Times New Roman" w:cs="Times New Roman"/>
          <w:b/>
          <w:i/>
          <w:sz w:val="24"/>
          <w:szCs w:val="24"/>
        </w:rPr>
      </w:pPr>
    </w:p>
    <w:p w:rsidR="0064670F" w:rsidRPr="006E5C60" w:rsidRDefault="0064670F" w:rsidP="006E5C60">
      <w:pPr>
        <w:pStyle w:val="a3"/>
        <w:spacing w:after="0" w:line="240" w:lineRule="auto"/>
        <w:ind w:left="0"/>
        <w:jc w:val="both"/>
        <w:rPr>
          <w:rFonts w:ascii="Times New Roman" w:hAnsi="Times New Roman"/>
          <w:sz w:val="24"/>
          <w:szCs w:val="24"/>
        </w:rPr>
      </w:pPr>
      <w:r w:rsidRPr="006E5C60">
        <w:rPr>
          <w:rFonts w:ascii="Times New Roman" w:hAnsi="Times New Roman"/>
          <w:b/>
          <w:i/>
          <w:sz w:val="24"/>
          <w:szCs w:val="24"/>
        </w:rPr>
        <w:t>Для интерпретации мыслей, указанных в таблице, предлагаются следующее:</w:t>
      </w:r>
      <w:r w:rsidRPr="006E5C60">
        <w:rPr>
          <w:rFonts w:ascii="Times New Roman" w:hAnsi="Times New Roman"/>
          <w:sz w:val="24"/>
          <w:szCs w:val="24"/>
        </w:rPr>
        <w:t xml:space="preserve">  </w:t>
      </w:r>
    </w:p>
    <w:p w:rsidR="0064670F" w:rsidRPr="006E5C60" w:rsidRDefault="0064670F" w:rsidP="006E5C60">
      <w:pPr>
        <w:pStyle w:val="a3"/>
        <w:spacing w:after="0" w:line="240" w:lineRule="auto"/>
        <w:ind w:left="0"/>
        <w:jc w:val="both"/>
        <w:rPr>
          <w:rFonts w:ascii="Times New Roman" w:hAnsi="Times New Roman"/>
          <w:i/>
          <w:sz w:val="24"/>
          <w:szCs w:val="24"/>
        </w:rPr>
      </w:pPr>
      <w:r w:rsidRPr="006E5C60">
        <w:rPr>
          <w:rFonts w:ascii="Times New Roman" w:hAnsi="Times New Roman"/>
          <w:sz w:val="24"/>
          <w:szCs w:val="24"/>
        </w:rPr>
        <w:t xml:space="preserve">     Цели образования – </w:t>
      </w:r>
      <w:r w:rsidRPr="006E5C60">
        <w:rPr>
          <w:rFonts w:ascii="Times New Roman" w:hAnsi="Times New Roman"/>
          <w:i/>
          <w:sz w:val="24"/>
          <w:szCs w:val="24"/>
        </w:rPr>
        <w:t>это ожидаемые результаты</w:t>
      </w:r>
      <w:r w:rsidRPr="006E5C60">
        <w:rPr>
          <w:rFonts w:ascii="Times New Roman" w:hAnsi="Times New Roman"/>
          <w:sz w:val="24"/>
          <w:szCs w:val="24"/>
        </w:rPr>
        <w:t>, которых стремится достичь общество, государство с помощью современной системы образования. Исходя из указанных общих целей  сформированны  следущие  целевые установки по биологическому образовнию.</w:t>
      </w:r>
    </w:p>
    <w:p w:rsidR="0064670F" w:rsidRPr="006E5C60" w:rsidRDefault="0064670F" w:rsidP="006E5C60">
      <w:pPr>
        <w:spacing w:after="0" w:line="240" w:lineRule="auto"/>
        <w:jc w:val="both"/>
        <w:rPr>
          <w:rFonts w:ascii="Times New Roman" w:hAnsi="Times New Roman" w:cs="Times New Roman"/>
          <w:color w:val="000000"/>
          <w:sz w:val="24"/>
          <w:szCs w:val="24"/>
        </w:rPr>
      </w:pPr>
      <w:r w:rsidRPr="006E5C60">
        <w:rPr>
          <w:rFonts w:ascii="Times New Roman" w:hAnsi="Times New Roman" w:cs="Times New Roman"/>
          <w:i/>
          <w:sz w:val="24"/>
          <w:szCs w:val="24"/>
        </w:rPr>
        <w:t xml:space="preserve"> ● </w:t>
      </w:r>
      <w:r w:rsidRPr="006E5C60">
        <w:rPr>
          <w:rFonts w:ascii="Times New Roman" w:hAnsi="Times New Roman" w:cs="Times New Roman"/>
          <w:b/>
          <w:i/>
          <w:sz w:val="24"/>
          <w:szCs w:val="24"/>
        </w:rPr>
        <w:t>основной стержень  биологического образования</w:t>
      </w:r>
      <w:r w:rsidRPr="006E5C60">
        <w:rPr>
          <w:rFonts w:ascii="Times New Roman" w:hAnsi="Times New Roman" w:cs="Times New Roman"/>
          <w:i/>
          <w:sz w:val="24"/>
          <w:szCs w:val="24"/>
        </w:rPr>
        <w:t xml:space="preserve"> составляет понятия</w:t>
      </w:r>
      <w:r w:rsidRPr="006E5C60">
        <w:rPr>
          <w:rFonts w:ascii="Times New Roman" w:hAnsi="Times New Roman" w:cs="Times New Roman"/>
          <w:b/>
          <w:sz w:val="24"/>
          <w:szCs w:val="24"/>
        </w:rPr>
        <w:t xml:space="preserve"> </w:t>
      </w:r>
      <w:r w:rsidRPr="006E5C60">
        <w:rPr>
          <w:rFonts w:ascii="Times New Roman" w:hAnsi="Times New Roman" w:cs="Times New Roman"/>
          <w:i/>
          <w:sz w:val="24"/>
          <w:szCs w:val="24"/>
        </w:rPr>
        <w:t>о саморегулирующих биологических системах живой природы</w:t>
      </w:r>
      <w:r w:rsidRPr="006E5C60">
        <w:rPr>
          <w:rFonts w:ascii="Times New Roman" w:hAnsi="Times New Roman" w:cs="Times New Roman"/>
          <w:sz w:val="24"/>
          <w:szCs w:val="24"/>
        </w:rPr>
        <w:t>, целостности и единство природы, ее системном и уровневом построении, многообразии органического мира, о</w:t>
      </w:r>
      <w:r w:rsidRPr="006E5C60">
        <w:rPr>
          <w:rFonts w:ascii="Times New Roman" w:hAnsi="Times New Roman" w:cs="Times New Roman"/>
          <w:i/>
          <w:sz w:val="24"/>
          <w:szCs w:val="24"/>
        </w:rPr>
        <w:t>беспечивающей экологической граматности  учащихся для понимания устойчивого развитии природы и общества.</w:t>
      </w:r>
    </w:p>
    <w:p w:rsidR="0064670F" w:rsidRPr="006E5C60" w:rsidRDefault="0064670F" w:rsidP="006E5C60">
      <w:pPr>
        <w:spacing w:after="0" w:line="240" w:lineRule="auto"/>
        <w:jc w:val="both"/>
        <w:rPr>
          <w:rFonts w:ascii="Times New Roman" w:hAnsi="Times New Roman" w:cs="Times New Roman"/>
          <w:i/>
          <w:sz w:val="24"/>
          <w:szCs w:val="24"/>
        </w:rPr>
      </w:pPr>
      <w:r w:rsidRPr="006E5C60">
        <w:rPr>
          <w:rFonts w:ascii="Times New Roman" w:eastAsia="Times New Roman" w:hAnsi="Times New Roman" w:cs="Times New Roman"/>
          <w:sz w:val="24"/>
          <w:szCs w:val="24"/>
          <w:lang w:eastAsia="ru-RU"/>
        </w:rPr>
        <w:t xml:space="preserve">● </w:t>
      </w:r>
      <w:r w:rsidRPr="006E5C60">
        <w:rPr>
          <w:rFonts w:ascii="Times New Roman" w:hAnsi="Times New Roman" w:cs="Times New Roman"/>
          <w:b/>
          <w:sz w:val="24"/>
          <w:szCs w:val="24"/>
        </w:rPr>
        <w:t>развитие личностных качеств учащихся</w:t>
      </w:r>
      <w:r w:rsidRPr="006E5C60">
        <w:rPr>
          <w:rFonts w:ascii="Times New Roman" w:hAnsi="Times New Roman" w:cs="Times New Roman"/>
          <w:sz w:val="24"/>
          <w:szCs w:val="24"/>
        </w:rPr>
        <w:t>: памяти, наблюдательности, устойчивых познавательных потребностей и интереса, творческих способностей,  на основе формирование стремления и готовности к самообразованию и применению знаний  на практике.</w:t>
      </w:r>
    </w:p>
    <w:p w:rsidR="0064670F" w:rsidRPr="006E5C60" w:rsidRDefault="0064670F"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●применение знаний</w:t>
      </w:r>
      <w:r w:rsidRPr="006E5C60">
        <w:rPr>
          <w:rFonts w:ascii="Times New Roman" w:hAnsi="Times New Roman" w:cs="Times New Roman"/>
          <w:sz w:val="24"/>
          <w:szCs w:val="24"/>
        </w:rPr>
        <w:t xml:space="preserve"> для объяснения явлений природы, свойств  живых организмов, самостоятельного приобретения и оценки достоверности  информации биологического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биологии;</w:t>
      </w:r>
    </w:p>
    <w:p w:rsidR="0064670F" w:rsidRPr="006E5C60" w:rsidRDefault="0064670F"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b/>
          <w:sz w:val="24"/>
          <w:szCs w:val="24"/>
        </w:rPr>
        <w:t xml:space="preserve">●воспитание </w:t>
      </w:r>
      <w:r w:rsidRPr="006E5C60">
        <w:rPr>
          <w:rFonts w:ascii="Times New Roman" w:hAnsi="Times New Roman" w:cs="Times New Roman"/>
          <w:sz w:val="24"/>
          <w:szCs w:val="24"/>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биологии как к элементу общечеловеческой культуры; готовности к морально-этической оценке использования научных достижений.</w:t>
      </w:r>
    </w:p>
    <w:p w:rsidR="0064670F" w:rsidRPr="006E5C60" w:rsidRDefault="0064670F"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sz w:val="24"/>
          <w:szCs w:val="24"/>
        </w:rPr>
        <w:t xml:space="preserve">         </w:t>
      </w:r>
      <w:r w:rsidRPr="006E5C60">
        <w:rPr>
          <w:rFonts w:ascii="Times New Roman" w:hAnsi="Times New Roman" w:cs="Times New Roman"/>
          <w:b/>
          <w:i/>
          <w:sz w:val="24"/>
          <w:szCs w:val="24"/>
          <w:u w:val="single"/>
        </w:rPr>
        <w:t xml:space="preserve">Достижение этих целей обеспечивается решением следующих </w:t>
      </w:r>
      <w:r w:rsidRPr="006E5C60">
        <w:rPr>
          <w:rFonts w:ascii="Times New Roman" w:hAnsi="Times New Roman" w:cs="Times New Roman"/>
          <w:b/>
          <w:sz w:val="24"/>
          <w:szCs w:val="24"/>
          <w:u w:val="single"/>
        </w:rPr>
        <w:t>задач:</w:t>
      </w:r>
      <w:r w:rsidRPr="006E5C60">
        <w:rPr>
          <w:rFonts w:ascii="Times New Roman" w:hAnsi="Times New Roman" w:cs="Times New Roman"/>
          <w:i/>
          <w:sz w:val="24"/>
          <w:szCs w:val="24"/>
        </w:rPr>
        <w:t xml:space="preserve"> </w:t>
      </w:r>
    </w:p>
    <w:p w:rsidR="0064670F" w:rsidRPr="006E5C60" w:rsidRDefault="0064670F"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i/>
          <w:sz w:val="24"/>
          <w:szCs w:val="24"/>
        </w:rPr>
        <w:t xml:space="preserve">● </w:t>
      </w:r>
      <w:r w:rsidRPr="006E5C60">
        <w:rPr>
          <w:rFonts w:ascii="Times New Roman" w:hAnsi="Times New Roman" w:cs="Times New Roman"/>
          <w:sz w:val="24"/>
          <w:szCs w:val="24"/>
        </w:rPr>
        <w:t>понимание учащимися  о роли и месте биологии  в современной нучной картины мира и ценности науки для</w:t>
      </w:r>
      <w:r w:rsidRPr="006E5C60">
        <w:rPr>
          <w:rFonts w:ascii="Times New Roman" w:hAnsi="Times New Roman" w:cs="Times New Roman"/>
          <w:i/>
          <w:sz w:val="24"/>
          <w:szCs w:val="24"/>
        </w:rPr>
        <w:t xml:space="preserve"> удовлетворения бытовых, производственных и культурных потребностей а также  значение биологических знаний для функциональной грамотности человека.</w:t>
      </w:r>
    </w:p>
    <w:p w:rsidR="0064670F" w:rsidRPr="006E5C60" w:rsidRDefault="0064670F"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lastRenderedPageBreak/>
        <w:t>● овладение учащимися такими основополагающими</w:t>
      </w:r>
      <w:r w:rsidRPr="006E5C60">
        <w:rPr>
          <w:rFonts w:ascii="Times New Roman" w:hAnsi="Times New Roman" w:cs="Times New Roman"/>
          <w:i/>
          <w:sz w:val="24"/>
          <w:szCs w:val="24"/>
        </w:rPr>
        <w:t xml:space="preserve"> понятиями</w:t>
      </w:r>
      <w:r w:rsidRPr="006E5C60">
        <w:rPr>
          <w:rFonts w:ascii="Times New Roman" w:hAnsi="Times New Roman" w:cs="Times New Roman"/>
          <w:sz w:val="24"/>
          <w:szCs w:val="24"/>
        </w:rPr>
        <w:t>, как  уровневой организации и эволюции органического мира об общих биологических закономерностях, законах и теориях.</w:t>
      </w:r>
    </w:p>
    <w:p w:rsidR="0064670F" w:rsidRPr="006E5C60" w:rsidRDefault="0064670F"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формирование у учащихся</w:t>
      </w:r>
      <w:r w:rsidRPr="006E5C60">
        <w:rPr>
          <w:rFonts w:ascii="Times New Roman" w:hAnsi="Times New Roman" w:cs="Times New Roman"/>
          <w:i/>
          <w:sz w:val="24"/>
          <w:szCs w:val="24"/>
        </w:rPr>
        <w:t xml:space="preserve"> умений наблюдать</w:t>
      </w:r>
      <w:r w:rsidRPr="006E5C60">
        <w:rPr>
          <w:rFonts w:ascii="Times New Roman" w:hAnsi="Times New Roman" w:cs="Times New Roman"/>
          <w:sz w:val="24"/>
          <w:szCs w:val="24"/>
        </w:rPr>
        <w:t xml:space="preserve"> природные явления и</w:t>
      </w:r>
      <w:r w:rsidRPr="006E5C60">
        <w:rPr>
          <w:rFonts w:ascii="Times New Roman" w:hAnsi="Times New Roman" w:cs="Times New Roman"/>
          <w:i/>
          <w:sz w:val="24"/>
          <w:szCs w:val="24"/>
        </w:rPr>
        <w:t xml:space="preserve"> выполнять опыты</w:t>
      </w:r>
      <w:r w:rsidRPr="006E5C60">
        <w:rPr>
          <w:rFonts w:ascii="Times New Roman" w:hAnsi="Times New Roman" w:cs="Times New Roman"/>
          <w:sz w:val="24"/>
          <w:szCs w:val="24"/>
        </w:rPr>
        <w:t>, лабораторные работы и</w:t>
      </w:r>
      <w:r w:rsidRPr="006E5C60">
        <w:rPr>
          <w:rFonts w:ascii="Times New Roman" w:hAnsi="Times New Roman" w:cs="Times New Roman"/>
          <w:i/>
          <w:sz w:val="24"/>
          <w:szCs w:val="24"/>
        </w:rPr>
        <w:t xml:space="preserve"> экспериментальные исследования</w:t>
      </w:r>
      <w:r w:rsidRPr="006E5C60">
        <w:rPr>
          <w:rFonts w:ascii="Times New Roman" w:hAnsi="Times New Roman" w:cs="Times New Roman"/>
          <w:sz w:val="24"/>
          <w:szCs w:val="24"/>
        </w:rPr>
        <w:t xml:space="preserve"> с использованием измерительных приборов,</w:t>
      </w:r>
      <w:r w:rsidRPr="006E5C60">
        <w:rPr>
          <w:rFonts w:ascii="Times New Roman" w:hAnsi="Times New Roman" w:cs="Times New Roman"/>
          <w:i/>
          <w:sz w:val="24"/>
          <w:szCs w:val="24"/>
        </w:rPr>
        <w:t xml:space="preserve"> широко применяемых в практической жизни</w:t>
      </w:r>
      <w:r w:rsidRPr="006E5C60">
        <w:rPr>
          <w:rFonts w:ascii="Times New Roman" w:hAnsi="Times New Roman" w:cs="Times New Roman"/>
          <w:sz w:val="24"/>
          <w:szCs w:val="24"/>
        </w:rPr>
        <w:t>;</w:t>
      </w:r>
    </w:p>
    <w:p w:rsidR="0064670F" w:rsidRPr="006E5C60" w:rsidRDefault="0064670F"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i/>
          <w:sz w:val="24"/>
          <w:szCs w:val="24"/>
        </w:rPr>
        <w:t>●</w:t>
      </w:r>
      <w:r w:rsidRPr="006E5C60">
        <w:rPr>
          <w:rFonts w:ascii="Times New Roman" w:hAnsi="Times New Roman" w:cs="Times New Roman"/>
          <w:sz w:val="24"/>
          <w:szCs w:val="24"/>
        </w:rPr>
        <w:t xml:space="preserve"> гигиеническое воспитание учащихся и формирование у них здорового образа жизни в целях сохранения и развития умственного,психического, физического и нравственного здоровья человека. </w:t>
      </w:r>
    </w:p>
    <w:p w:rsidR="0064670F" w:rsidRPr="006E5C60" w:rsidRDefault="0064670F" w:rsidP="006E5C60">
      <w:pPr>
        <w:spacing w:after="0" w:line="240" w:lineRule="auto"/>
        <w:jc w:val="both"/>
        <w:rPr>
          <w:rFonts w:ascii="Times New Roman" w:hAnsi="Times New Roman" w:cs="Times New Roman"/>
          <w:b/>
          <w:i/>
          <w:sz w:val="24"/>
          <w:szCs w:val="24"/>
        </w:rPr>
      </w:pPr>
      <w:r w:rsidRPr="006E5C60">
        <w:rPr>
          <w:rFonts w:ascii="Times New Roman" w:hAnsi="Times New Roman" w:cs="Times New Roman"/>
          <w:sz w:val="24"/>
          <w:szCs w:val="24"/>
        </w:rPr>
        <w:t>●Сформированность личной позиции  по отношению к биологической информации, получаемой из разных источников</w:t>
      </w:r>
    </w:p>
    <w:p w:rsidR="0064670F" w:rsidRPr="006E5C60" w:rsidRDefault="0064670F" w:rsidP="006E5C60">
      <w:pPr>
        <w:pStyle w:val="a3"/>
        <w:spacing w:after="0" w:line="240" w:lineRule="auto"/>
        <w:ind w:left="0"/>
        <w:jc w:val="center"/>
        <w:rPr>
          <w:rFonts w:ascii="Times New Roman" w:hAnsi="Times New Roman"/>
          <w:b/>
          <w:sz w:val="24"/>
          <w:szCs w:val="24"/>
        </w:rPr>
      </w:pPr>
    </w:p>
    <w:p w:rsidR="0064670F" w:rsidRPr="006E5C60" w:rsidRDefault="0064670F" w:rsidP="006E5C60">
      <w:pPr>
        <w:pStyle w:val="a3"/>
        <w:spacing w:after="0" w:line="240" w:lineRule="auto"/>
        <w:ind w:left="0"/>
        <w:jc w:val="center"/>
        <w:rPr>
          <w:rFonts w:ascii="Times New Roman" w:hAnsi="Times New Roman"/>
          <w:b/>
          <w:sz w:val="24"/>
          <w:szCs w:val="24"/>
        </w:rPr>
      </w:pPr>
      <w:r w:rsidRPr="006E5C60">
        <w:rPr>
          <w:rFonts w:ascii="Times New Roman" w:hAnsi="Times New Roman"/>
          <w:b/>
          <w:sz w:val="24"/>
          <w:szCs w:val="24"/>
        </w:rPr>
        <w:t>2.2.Методология построения предмета</w:t>
      </w:r>
    </w:p>
    <w:p w:rsidR="0064670F" w:rsidRPr="006E5C60" w:rsidRDefault="0064670F" w:rsidP="006E5C60">
      <w:pPr>
        <w:pStyle w:val="a3"/>
        <w:tabs>
          <w:tab w:val="left" w:pos="284"/>
        </w:tabs>
        <w:spacing w:after="0" w:line="240" w:lineRule="auto"/>
        <w:ind w:left="0" w:firstLine="990"/>
        <w:jc w:val="both"/>
        <w:rPr>
          <w:rFonts w:ascii="Times New Roman" w:hAnsi="Times New Roman"/>
          <w:sz w:val="24"/>
          <w:szCs w:val="24"/>
        </w:rPr>
      </w:pPr>
      <w:r w:rsidRPr="006E5C60">
        <w:rPr>
          <w:rFonts w:ascii="Times New Roman" w:hAnsi="Times New Roman"/>
          <w:sz w:val="24"/>
          <w:szCs w:val="24"/>
        </w:rPr>
        <w:t>Методологической основой концепции предметного стандарта должна выступить интегративная модель системы общего среднего образования в школах Кыргызской Республики, направленная на сочетание системно-структурного и содержательно-деятельностного подходов к определению фундаментального ядра предмета, их содержательных линий, также к установлению связей и отношений между ключевыми и предметными компетентностями школьников. Здесь же должны функционировать основные достижения учащихся и создание мотивирующей обучающей среды.</w:t>
      </w:r>
    </w:p>
    <w:p w:rsidR="0064670F" w:rsidRPr="006E5C60" w:rsidRDefault="0064670F" w:rsidP="006E5C60">
      <w:pPr>
        <w:spacing w:after="0" w:line="240" w:lineRule="auto"/>
        <w:ind w:firstLine="540"/>
        <w:jc w:val="both"/>
        <w:rPr>
          <w:rFonts w:ascii="Times New Roman" w:hAnsi="Times New Roman" w:cs="Times New Roman"/>
          <w:sz w:val="24"/>
          <w:szCs w:val="24"/>
        </w:rPr>
      </w:pPr>
      <w:r w:rsidRPr="006E5C60">
        <w:rPr>
          <w:rFonts w:ascii="Times New Roman" w:hAnsi="Times New Roman" w:cs="Times New Roman"/>
          <w:sz w:val="24"/>
          <w:szCs w:val="24"/>
        </w:rPr>
        <w:t>Биологические знания составляют ядро культуры отношения каждого человека к природе, обществу, самому себе. Также, осваивая биологические закономерности живой природы,  они служат в качестве основной ценности в использовании для своего всестороннего развития.</w:t>
      </w:r>
    </w:p>
    <w:p w:rsidR="0064670F" w:rsidRPr="006E5C60" w:rsidRDefault="0064670F" w:rsidP="006E5C60">
      <w:pPr>
        <w:spacing w:after="0" w:line="240" w:lineRule="auto"/>
        <w:ind w:firstLine="540"/>
        <w:jc w:val="both"/>
        <w:rPr>
          <w:rFonts w:ascii="Times New Roman" w:hAnsi="Times New Roman" w:cs="Times New Roman"/>
          <w:sz w:val="24"/>
          <w:szCs w:val="24"/>
        </w:rPr>
      </w:pPr>
      <w:r w:rsidRPr="006E5C60">
        <w:rPr>
          <w:rFonts w:ascii="Times New Roman" w:hAnsi="Times New Roman" w:cs="Times New Roman"/>
          <w:sz w:val="24"/>
          <w:szCs w:val="24"/>
        </w:rPr>
        <w:t>Наряду с традиционному принципами</w:t>
      </w: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отбора</w:t>
      </w: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 xml:space="preserve">содержания образования: (научность и доступность, систематичность и последовательность, целостность и системность и др.) при разработке содержания образования биологии основываются и еще на следующих специальных принципах:  принцип функциональной полноты содержания изучаемого предмета, антропологизма, вариативность и адекватность, </w:t>
      </w:r>
    </w:p>
    <w:p w:rsidR="0064670F" w:rsidRPr="006E5C60" w:rsidRDefault="0064670F" w:rsidP="006E5C60">
      <w:pPr>
        <w:spacing w:after="0" w:line="240" w:lineRule="auto"/>
        <w:ind w:firstLine="540"/>
        <w:jc w:val="both"/>
        <w:rPr>
          <w:rFonts w:ascii="Times New Roman" w:hAnsi="Times New Roman" w:cs="Times New Roman"/>
          <w:color w:val="000000" w:themeColor="text1"/>
          <w:sz w:val="24"/>
          <w:szCs w:val="24"/>
        </w:rPr>
      </w:pPr>
      <w:r w:rsidRPr="006E5C60">
        <w:rPr>
          <w:rFonts w:ascii="Times New Roman" w:hAnsi="Times New Roman" w:cs="Times New Roman"/>
          <w:color w:val="000000" w:themeColor="text1"/>
          <w:sz w:val="24"/>
          <w:szCs w:val="24"/>
        </w:rPr>
        <w:t xml:space="preserve"> </w:t>
      </w:r>
      <w:r w:rsidRPr="006E5C60">
        <w:rPr>
          <w:rFonts w:ascii="Times New Roman" w:hAnsi="Times New Roman" w:cs="Times New Roman"/>
          <w:i/>
          <w:color w:val="000000" w:themeColor="text1"/>
          <w:sz w:val="24"/>
          <w:szCs w:val="24"/>
        </w:rPr>
        <w:t>Принцип функциональная полнота содержания изучаемого предмета</w:t>
      </w:r>
      <w:r w:rsidRPr="006E5C60">
        <w:rPr>
          <w:rFonts w:ascii="Times New Roman" w:hAnsi="Times New Roman" w:cs="Times New Roman"/>
          <w:color w:val="000000" w:themeColor="text1"/>
          <w:sz w:val="24"/>
          <w:szCs w:val="24"/>
        </w:rPr>
        <w:t xml:space="preserve"> – определяет что он составляет один из основных доминантных направлений развития личности, обепечиающтй полноты базисного компонента содержания общего образования, а также развития основных  видов деятельности человека и функционального механизма его психики</w:t>
      </w:r>
    </w:p>
    <w:p w:rsidR="0064670F" w:rsidRPr="006E5C60" w:rsidRDefault="0064670F" w:rsidP="006E5C60">
      <w:pPr>
        <w:spacing w:after="0" w:line="240" w:lineRule="auto"/>
        <w:jc w:val="both"/>
        <w:rPr>
          <w:rFonts w:ascii="Times New Roman" w:hAnsi="Times New Roman" w:cs="Times New Roman"/>
          <w:b/>
          <w:sz w:val="24"/>
          <w:szCs w:val="24"/>
        </w:rPr>
      </w:pPr>
      <w:r w:rsidRPr="006E5C60">
        <w:rPr>
          <w:rFonts w:ascii="Times New Roman" w:hAnsi="Times New Roman" w:cs="Times New Roman"/>
          <w:color w:val="000000" w:themeColor="text1"/>
          <w:sz w:val="24"/>
          <w:szCs w:val="24"/>
        </w:rPr>
        <w:t xml:space="preserve">       </w:t>
      </w:r>
      <w:r w:rsidRPr="006E5C60">
        <w:rPr>
          <w:rFonts w:ascii="Times New Roman" w:hAnsi="Times New Roman" w:cs="Times New Roman"/>
          <w:i/>
          <w:sz w:val="24"/>
          <w:szCs w:val="24"/>
        </w:rPr>
        <w:t>Принцип антропологизма</w:t>
      </w:r>
      <w:r w:rsidRPr="006E5C60">
        <w:rPr>
          <w:rFonts w:ascii="Times New Roman" w:hAnsi="Times New Roman" w:cs="Times New Roman"/>
          <w:sz w:val="24"/>
          <w:szCs w:val="24"/>
        </w:rPr>
        <w:t xml:space="preserve"> –  в образовании прослеживается непременные поиски путей изучения личности  учащегося , формирования его  способности к самостоятельности мысли и действия  т.е.требует ориентированности на человека к его саморазвитя и самореализации </w:t>
      </w:r>
    </w:p>
    <w:p w:rsidR="0064670F" w:rsidRPr="006E5C60" w:rsidRDefault="0064670F" w:rsidP="006E5C60">
      <w:pPr>
        <w:tabs>
          <w:tab w:val="left" w:pos="720"/>
        </w:tabs>
        <w:spacing w:after="0" w:line="240" w:lineRule="auto"/>
        <w:ind w:firstLine="567"/>
        <w:jc w:val="both"/>
        <w:rPr>
          <w:rFonts w:ascii="Times New Roman" w:hAnsi="Times New Roman" w:cs="Times New Roman"/>
          <w:sz w:val="24"/>
          <w:szCs w:val="24"/>
        </w:rPr>
      </w:pPr>
      <w:r w:rsidRPr="006E5C60">
        <w:rPr>
          <w:rFonts w:ascii="Times New Roman" w:hAnsi="Times New Roman" w:cs="Times New Roman"/>
          <w:i/>
          <w:sz w:val="24"/>
          <w:szCs w:val="24"/>
        </w:rPr>
        <w:t>Принцип вариативности</w:t>
      </w:r>
      <w:r w:rsidRPr="006E5C60">
        <w:rPr>
          <w:rFonts w:ascii="Times New Roman" w:hAnsi="Times New Roman" w:cs="Times New Roman"/>
          <w:b/>
          <w:sz w:val="24"/>
          <w:szCs w:val="24"/>
        </w:rPr>
        <w:t xml:space="preserve"> – </w:t>
      </w:r>
      <w:r w:rsidRPr="006E5C60">
        <w:rPr>
          <w:rFonts w:ascii="Times New Roman" w:hAnsi="Times New Roman" w:cs="Times New Roman"/>
          <w:sz w:val="24"/>
          <w:szCs w:val="24"/>
        </w:rPr>
        <w:t xml:space="preserve">стремление  использовать разноуровневые  учебные планы и учебные программы, способствующие развитию творчества и способностей учащихся  по данному курсу. </w:t>
      </w:r>
    </w:p>
    <w:p w:rsidR="0064670F" w:rsidRPr="006E5C60" w:rsidRDefault="0064670F" w:rsidP="006E5C60">
      <w:pPr>
        <w:spacing w:after="0" w:line="240" w:lineRule="auto"/>
        <w:ind w:firstLine="540"/>
        <w:jc w:val="both"/>
        <w:rPr>
          <w:rFonts w:ascii="Times New Roman" w:hAnsi="Times New Roman" w:cs="Times New Roman"/>
          <w:sz w:val="24"/>
          <w:szCs w:val="24"/>
        </w:rPr>
      </w:pPr>
      <w:r w:rsidRPr="006E5C60">
        <w:rPr>
          <w:rFonts w:ascii="Times New Roman" w:hAnsi="Times New Roman" w:cs="Times New Roman"/>
          <w:i/>
          <w:sz w:val="24"/>
          <w:szCs w:val="24"/>
        </w:rPr>
        <w:t>Принцип адекватности</w:t>
      </w: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 xml:space="preserve"> направлен на обеспечение соответствия содержания образования инвариантной основе тенденции развития обществ</w:t>
      </w:r>
    </w:p>
    <w:p w:rsidR="0064670F" w:rsidRPr="006E5C60" w:rsidRDefault="0064670F" w:rsidP="006E5C60">
      <w:pPr>
        <w:spacing w:after="0" w:line="240" w:lineRule="auto"/>
        <w:ind w:firstLine="539"/>
        <w:jc w:val="both"/>
        <w:rPr>
          <w:rFonts w:ascii="Times New Roman" w:hAnsi="Times New Roman" w:cs="Times New Roman"/>
          <w:sz w:val="24"/>
          <w:szCs w:val="24"/>
        </w:rPr>
      </w:pPr>
      <w:r w:rsidRPr="006E5C60">
        <w:rPr>
          <w:rFonts w:ascii="Times New Roman" w:hAnsi="Times New Roman" w:cs="Times New Roman"/>
          <w:sz w:val="24"/>
          <w:szCs w:val="24"/>
        </w:rPr>
        <w:t xml:space="preserve">Методологические условия системного образования учащихся, когда все элементы научного знания в содержании биологического образования (факты, принципы, законы и др.) в мышлении учащихся находятся в непрерывном действии, обеспечивают целостность выхода на научный уровень и практическую тренировку. Данное условие выполняется посредством научной теории. Здесь концентрируются знания, связывающие на практике методологию, научные взгляды, научную картину мира. Исходя из указанных положений, предлагается следующий порядок изучения разделов предмета – «Биология»:  6 класс - «Биология. Растения, бактерии, грибы и лишайники», 7 класс – «Биология. Животные»,  8 класс – </w:t>
      </w:r>
      <w:r w:rsidRPr="006E5C60">
        <w:rPr>
          <w:rFonts w:ascii="Times New Roman" w:hAnsi="Times New Roman" w:cs="Times New Roman"/>
          <w:sz w:val="24"/>
          <w:szCs w:val="24"/>
        </w:rPr>
        <w:lastRenderedPageBreak/>
        <w:t xml:space="preserve">«Биология. Человек и его здоровье». В 9 классе вводится  новый раздел биологии – «Общие закономерности жизни». </w:t>
      </w:r>
    </w:p>
    <w:p w:rsidR="0064670F" w:rsidRPr="006E5C60" w:rsidRDefault="0064670F" w:rsidP="006E5C60">
      <w:pPr>
        <w:pStyle w:val="a3"/>
        <w:spacing w:after="0" w:line="240" w:lineRule="auto"/>
        <w:ind w:left="0"/>
        <w:jc w:val="center"/>
        <w:rPr>
          <w:rFonts w:ascii="Times New Roman" w:hAnsi="Times New Roman"/>
          <w:b/>
          <w:sz w:val="24"/>
          <w:szCs w:val="24"/>
        </w:rPr>
      </w:pPr>
    </w:p>
    <w:p w:rsidR="0064670F" w:rsidRPr="006E5C60" w:rsidRDefault="0064670F" w:rsidP="006E5C60">
      <w:pPr>
        <w:pStyle w:val="a3"/>
        <w:spacing w:after="0" w:line="240" w:lineRule="auto"/>
        <w:ind w:left="0"/>
        <w:jc w:val="center"/>
        <w:rPr>
          <w:rFonts w:ascii="Times New Roman" w:hAnsi="Times New Roman"/>
          <w:b/>
          <w:sz w:val="24"/>
          <w:szCs w:val="24"/>
        </w:rPr>
      </w:pPr>
      <w:r w:rsidRPr="006E5C60">
        <w:rPr>
          <w:rFonts w:ascii="Times New Roman" w:hAnsi="Times New Roman"/>
          <w:b/>
          <w:sz w:val="24"/>
          <w:szCs w:val="24"/>
        </w:rPr>
        <w:t>2.3.Предметная  компетенция</w:t>
      </w:r>
    </w:p>
    <w:p w:rsidR="0064670F" w:rsidRPr="006E5C60" w:rsidRDefault="0064670F" w:rsidP="006E5C60">
      <w:pPr>
        <w:spacing w:after="0" w:line="240" w:lineRule="auto"/>
        <w:ind w:firstLine="708"/>
        <w:jc w:val="both"/>
        <w:rPr>
          <w:rFonts w:ascii="Times New Roman" w:hAnsi="Times New Roman" w:cs="Times New Roman"/>
          <w:sz w:val="24"/>
          <w:szCs w:val="24"/>
        </w:rPr>
      </w:pPr>
      <w:r w:rsidRPr="006E5C60">
        <w:rPr>
          <w:rFonts w:ascii="Times New Roman" w:hAnsi="Times New Roman" w:cs="Times New Roman"/>
          <w:sz w:val="24"/>
          <w:szCs w:val="24"/>
        </w:rPr>
        <w:t>Предметные компетентности по</w:t>
      </w: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 xml:space="preserve">биологии </w:t>
      </w: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частные компетентности по отношению к  ключевым компетентностям, которые определяются на материале биологии в виде совокупности образовательных результатов.</w:t>
      </w:r>
    </w:p>
    <w:p w:rsidR="0064670F" w:rsidRPr="006E5C60" w:rsidRDefault="0064670F" w:rsidP="006E5C60">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3331"/>
        <w:gridCol w:w="3332"/>
        <w:gridCol w:w="3332"/>
      </w:tblGrid>
      <w:tr w:rsidR="0064670F" w:rsidRPr="006E5C60" w:rsidTr="00EA1F20">
        <w:tc>
          <w:tcPr>
            <w:tcW w:w="3331" w:type="dxa"/>
          </w:tcPr>
          <w:p w:rsidR="0064670F" w:rsidRPr="006E5C60" w:rsidRDefault="0064670F" w:rsidP="006E5C60">
            <w:pPr>
              <w:jc w:val="both"/>
              <w:rPr>
                <w:b/>
                <w:sz w:val="24"/>
                <w:szCs w:val="24"/>
              </w:rPr>
            </w:pPr>
            <w:r w:rsidRPr="006E5C60">
              <w:rPr>
                <w:b/>
                <w:sz w:val="24"/>
                <w:szCs w:val="24"/>
              </w:rPr>
              <w:t xml:space="preserve">Предмет </w:t>
            </w:r>
          </w:p>
        </w:tc>
        <w:tc>
          <w:tcPr>
            <w:tcW w:w="3332" w:type="dxa"/>
          </w:tcPr>
          <w:p w:rsidR="0064670F" w:rsidRPr="006E5C60" w:rsidRDefault="0064670F" w:rsidP="006E5C60">
            <w:pPr>
              <w:jc w:val="both"/>
              <w:rPr>
                <w:b/>
                <w:sz w:val="24"/>
                <w:szCs w:val="24"/>
              </w:rPr>
            </w:pPr>
            <w:r w:rsidRPr="006E5C60">
              <w:rPr>
                <w:b/>
                <w:sz w:val="24"/>
                <w:szCs w:val="24"/>
              </w:rPr>
              <w:t xml:space="preserve">Компетентности </w:t>
            </w:r>
          </w:p>
        </w:tc>
        <w:tc>
          <w:tcPr>
            <w:tcW w:w="3332" w:type="dxa"/>
          </w:tcPr>
          <w:p w:rsidR="0064670F" w:rsidRPr="006E5C60" w:rsidRDefault="0064670F" w:rsidP="006E5C60">
            <w:pPr>
              <w:jc w:val="both"/>
              <w:rPr>
                <w:b/>
                <w:sz w:val="24"/>
                <w:szCs w:val="24"/>
              </w:rPr>
            </w:pPr>
            <w:r w:rsidRPr="006E5C60">
              <w:rPr>
                <w:b/>
                <w:sz w:val="24"/>
                <w:szCs w:val="24"/>
              </w:rPr>
              <w:t>Описание компетентностей</w:t>
            </w:r>
          </w:p>
        </w:tc>
      </w:tr>
      <w:tr w:rsidR="0064670F" w:rsidRPr="006E5C60" w:rsidTr="00EA1F20">
        <w:tc>
          <w:tcPr>
            <w:tcW w:w="3331" w:type="dxa"/>
          </w:tcPr>
          <w:p w:rsidR="0064670F" w:rsidRPr="006E5C60" w:rsidRDefault="0064670F" w:rsidP="006E5C60">
            <w:pPr>
              <w:jc w:val="both"/>
              <w:rPr>
                <w:sz w:val="24"/>
                <w:szCs w:val="24"/>
              </w:rPr>
            </w:pPr>
            <w:r w:rsidRPr="006E5C60">
              <w:rPr>
                <w:sz w:val="24"/>
                <w:szCs w:val="24"/>
              </w:rPr>
              <w:t xml:space="preserve">Предметы </w:t>
            </w:r>
          </w:p>
          <w:p w:rsidR="0064670F" w:rsidRPr="006E5C60" w:rsidRDefault="0064670F" w:rsidP="006E5C60">
            <w:pPr>
              <w:jc w:val="both"/>
              <w:rPr>
                <w:sz w:val="24"/>
                <w:szCs w:val="24"/>
              </w:rPr>
            </w:pPr>
            <w:r w:rsidRPr="006E5C60">
              <w:rPr>
                <w:sz w:val="24"/>
                <w:szCs w:val="24"/>
              </w:rPr>
              <w:t>Естественнонаучной образовательной области</w:t>
            </w:r>
          </w:p>
        </w:tc>
        <w:tc>
          <w:tcPr>
            <w:tcW w:w="3332" w:type="dxa"/>
          </w:tcPr>
          <w:p w:rsidR="0064670F" w:rsidRPr="006E5C60" w:rsidRDefault="0064670F" w:rsidP="006E5C60">
            <w:pPr>
              <w:jc w:val="both"/>
              <w:rPr>
                <w:sz w:val="24"/>
                <w:szCs w:val="24"/>
              </w:rPr>
            </w:pPr>
            <w:r w:rsidRPr="006E5C60">
              <w:rPr>
                <w:sz w:val="24"/>
                <w:szCs w:val="24"/>
              </w:rPr>
              <w:t>Распознавание и постановка научных вопросов</w:t>
            </w:r>
          </w:p>
        </w:tc>
        <w:tc>
          <w:tcPr>
            <w:tcW w:w="3332" w:type="dxa"/>
          </w:tcPr>
          <w:p w:rsidR="0064670F" w:rsidRPr="006E5C60" w:rsidRDefault="0064670F" w:rsidP="006E5C60">
            <w:pPr>
              <w:jc w:val="both"/>
              <w:rPr>
                <w:sz w:val="24"/>
                <w:szCs w:val="24"/>
              </w:rPr>
            </w:pPr>
            <w:r w:rsidRPr="006E5C60">
              <w:rPr>
                <w:sz w:val="24"/>
                <w:szCs w:val="24"/>
              </w:rPr>
              <w:t>Выпускник</w:t>
            </w:r>
          </w:p>
          <w:p w:rsidR="0064670F" w:rsidRPr="006E5C60" w:rsidRDefault="0064670F" w:rsidP="006E5C60">
            <w:pPr>
              <w:jc w:val="both"/>
              <w:rPr>
                <w:sz w:val="24"/>
                <w:szCs w:val="24"/>
              </w:rPr>
            </w:pPr>
            <w:r w:rsidRPr="006E5C60">
              <w:rPr>
                <w:sz w:val="24"/>
                <w:szCs w:val="24"/>
              </w:rPr>
              <w:t>- выявляет ситуации в живой природе, которые могут быть научно исследованы;</w:t>
            </w:r>
          </w:p>
          <w:p w:rsidR="0064670F" w:rsidRPr="006E5C60" w:rsidRDefault="0064670F" w:rsidP="006E5C60">
            <w:pPr>
              <w:jc w:val="both"/>
              <w:rPr>
                <w:sz w:val="24"/>
                <w:szCs w:val="24"/>
              </w:rPr>
            </w:pPr>
            <w:r w:rsidRPr="006E5C60">
              <w:rPr>
                <w:sz w:val="24"/>
                <w:szCs w:val="24"/>
              </w:rPr>
              <w:t>- определяет ключевые термины, необходимые для поиска научной информации;</w:t>
            </w:r>
          </w:p>
          <w:p w:rsidR="0064670F" w:rsidRPr="006E5C60" w:rsidRDefault="0064670F" w:rsidP="006E5C60">
            <w:pPr>
              <w:jc w:val="both"/>
              <w:rPr>
                <w:sz w:val="24"/>
                <w:szCs w:val="24"/>
              </w:rPr>
            </w:pPr>
            <w:r w:rsidRPr="006E5C60">
              <w:rPr>
                <w:sz w:val="24"/>
                <w:szCs w:val="24"/>
              </w:rPr>
              <w:t>- выявляет основные характеристики (способы, методы, средства) биологических систем.</w:t>
            </w:r>
          </w:p>
        </w:tc>
      </w:tr>
      <w:tr w:rsidR="0064670F" w:rsidRPr="006E5C60" w:rsidTr="00EA1F20">
        <w:tc>
          <w:tcPr>
            <w:tcW w:w="3331" w:type="dxa"/>
          </w:tcPr>
          <w:p w:rsidR="0064670F" w:rsidRPr="006E5C60" w:rsidRDefault="0064670F" w:rsidP="006E5C60">
            <w:pPr>
              <w:jc w:val="both"/>
              <w:rPr>
                <w:sz w:val="24"/>
                <w:szCs w:val="24"/>
              </w:rPr>
            </w:pPr>
          </w:p>
        </w:tc>
        <w:tc>
          <w:tcPr>
            <w:tcW w:w="3332" w:type="dxa"/>
          </w:tcPr>
          <w:p w:rsidR="0064670F" w:rsidRPr="006E5C60" w:rsidRDefault="0064670F" w:rsidP="006E5C60">
            <w:pPr>
              <w:jc w:val="both"/>
              <w:rPr>
                <w:sz w:val="24"/>
                <w:szCs w:val="24"/>
              </w:rPr>
            </w:pPr>
            <w:r w:rsidRPr="006E5C60">
              <w:rPr>
                <w:sz w:val="24"/>
                <w:szCs w:val="24"/>
              </w:rPr>
              <w:t>Научные объяснения явлений (решение)</w:t>
            </w:r>
          </w:p>
        </w:tc>
        <w:tc>
          <w:tcPr>
            <w:tcW w:w="3332" w:type="dxa"/>
          </w:tcPr>
          <w:p w:rsidR="0064670F" w:rsidRPr="006E5C60" w:rsidRDefault="0064670F" w:rsidP="006E5C60">
            <w:pPr>
              <w:jc w:val="both"/>
              <w:rPr>
                <w:sz w:val="24"/>
                <w:szCs w:val="24"/>
              </w:rPr>
            </w:pPr>
            <w:r w:rsidRPr="006E5C60">
              <w:rPr>
                <w:sz w:val="24"/>
                <w:szCs w:val="24"/>
              </w:rPr>
              <w:t>Выпускник</w:t>
            </w:r>
          </w:p>
          <w:p w:rsidR="0064670F" w:rsidRPr="006E5C60" w:rsidRDefault="0064670F" w:rsidP="006E5C60">
            <w:pPr>
              <w:jc w:val="both"/>
              <w:rPr>
                <w:sz w:val="24"/>
                <w:szCs w:val="24"/>
              </w:rPr>
            </w:pPr>
            <w:r w:rsidRPr="006E5C60">
              <w:rPr>
                <w:sz w:val="24"/>
                <w:szCs w:val="24"/>
              </w:rPr>
              <w:t>- применяет биологические знания в определенной ситуации:</w:t>
            </w:r>
          </w:p>
          <w:p w:rsidR="0064670F" w:rsidRPr="006E5C60" w:rsidRDefault="0064670F" w:rsidP="006E5C60">
            <w:pPr>
              <w:jc w:val="both"/>
              <w:rPr>
                <w:sz w:val="24"/>
                <w:szCs w:val="24"/>
              </w:rPr>
            </w:pPr>
            <w:r w:rsidRPr="006E5C60">
              <w:rPr>
                <w:sz w:val="24"/>
                <w:szCs w:val="24"/>
              </w:rPr>
              <w:t>-производит научно обоснованные описания или интерпретации биологических явлений, прогнозирование изменений в живой природе;</w:t>
            </w:r>
          </w:p>
          <w:p w:rsidR="0064670F" w:rsidRPr="006E5C60" w:rsidRDefault="0064670F" w:rsidP="006E5C60">
            <w:pPr>
              <w:jc w:val="both"/>
              <w:rPr>
                <w:sz w:val="24"/>
                <w:szCs w:val="24"/>
              </w:rPr>
            </w:pPr>
            <w:r w:rsidRPr="006E5C60">
              <w:rPr>
                <w:sz w:val="24"/>
                <w:szCs w:val="24"/>
              </w:rPr>
              <w:t>-распознает  научно обоснованные описания, объяснения и прогноз</w:t>
            </w:r>
          </w:p>
        </w:tc>
      </w:tr>
      <w:tr w:rsidR="0064670F" w:rsidRPr="006E5C60" w:rsidTr="00EA1F20">
        <w:tc>
          <w:tcPr>
            <w:tcW w:w="3331" w:type="dxa"/>
          </w:tcPr>
          <w:p w:rsidR="0064670F" w:rsidRPr="006E5C60" w:rsidRDefault="0064670F" w:rsidP="006E5C60">
            <w:pPr>
              <w:jc w:val="both"/>
              <w:rPr>
                <w:sz w:val="24"/>
                <w:szCs w:val="24"/>
              </w:rPr>
            </w:pPr>
          </w:p>
        </w:tc>
        <w:tc>
          <w:tcPr>
            <w:tcW w:w="3332" w:type="dxa"/>
          </w:tcPr>
          <w:p w:rsidR="0064670F" w:rsidRPr="006E5C60" w:rsidRDefault="0064670F" w:rsidP="006E5C60">
            <w:pPr>
              <w:jc w:val="both"/>
              <w:rPr>
                <w:sz w:val="24"/>
                <w:szCs w:val="24"/>
              </w:rPr>
            </w:pPr>
            <w:r w:rsidRPr="006E5C60">
              <w:rPr>
                <w:sz w:val="24"/>
                <w:szCs w:val="24"/>
              </w:rPr>
              <w:t>Использование научных доказательств</w:t>
            </w:r>
          </w:p>
        </w:tc>
        <w:tc>
          <w:tcPr>
            <w:tcW w:w="3332" w:type="dxa"/>
          </w:tcPr>
          <w:p w:rsidR="0064670F" w:rsidRPr="006E5C60" w:rsidRDefault="0064670F" w:rsidP="006E5C60">
            <w:pPr>
              <w:jc w:val="both"/>
              <w:rPr>
                <w:sz w:val="24"/>
                <w:szCs w:val="24"/>
              </w:rPr>
            </w:pPr>
            <w:r w:rsidRPr="006E5C60">
              <w:rPr>
                <w:sz w:val="24"/>
                <w:szCs w:val="24"/>
              </w:rPr>
              <w:t>Выпускник</w:t>
            </w:r>
          </w:p>
          <w:p w:rsidR="0064670F" w:rsidRPr="006E5C60" w:rsidRDefault="0064670F" w:rsidP="006E5C60">
            <w:pPr>
              <w:jc w:val="both"/>
              <w:rPr>
                <w:sz w:val="24"/>
                <w:szCs w:val="24"/>
              </w:rPr>
            </w:pPr>
            <w:r w:rsidRPr="006E5C60">
              <w:rPr>
                <w:sz w:val="24"/>
                <w:szCs w:val="24"/>
              </w:rPr>
              <w:t xml:space="preserve">-интерпретирует научные </w:t>
            </w:r>
            <w:r w:rsidRPr="006E5C60">
              <w:rPr>
                <w:sz w:val="24"/>
                <w:szCs w:val="24"/>
              </w:rPr>
              <w:lastRenderedPageBreak/>
              <w:t>факты, данные и формирует выводы;</w:t>
            </w:r>
          </w:p>
          <w:p w:rsidR="0064670F" w:rsidRPr="006E5C60" w:rsidRDefault="0064670F" w:rsidP="006E5C60">
            <w:pPr>
              <w:jc w:val="both"/>
              <w:rPr>
                <w:sz w:val="24"/>
                <w:szCs w:val="24"/>
              </w:rPr>
            </w:pPr>
            <w:r w:rsidRPr="006E5C60">
              <w:rPr>
                <w:sz w:val="24"/>
                <w:szCs w:val="24"/>
              </w:rPr>
              <w:t>-использует данные  доказательств на практике;</w:t>
            </w:r>
          </w:p>
          <w:p w:rsidR="0064670F" w:rsidRPr="006E5C60" w:rsidRDefault="0064670F" w:rsidP="006E5C60">
            <w:pPr>
              <w:jc w:val="both"/>
              <w:rPr>
                <w:sz w:val="24"/>
                <w:szCs w:val="24"/>
              </w:rPr>
            </w:pPr>
            <w:r w:rsidRPr="006E5C60">
              <w:rPr>
                <w:sz w:val="24"/>
                <w:szCs w:val="24"/>
              </w:rPr>
              <w:t>- оценивает последствия применения достижений науки и технологии в обществе и природной среде.</w:t>
            </w:r>
          </w:p>
        </w:tc>
      </w:tr>
    </w:tbl>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lastRenderedPageBreak/>
        <w:t>2.4.Связь ключевых и предметных компетентностей</w:t>
      </w:r>
    </w:p>
    <w:p w:rsidR="0064670F" w:rsidRPr="006E5C60" w:rsidRDefault="0064670F"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 xml:space="preserve">  </w:t>
      </w:r>
    </w:p>
    <w:p w:rsidR="0064670F" w:rsidRPr="006E5C60" w:rsidRDefault="0064670F"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 xml:space="preserve">     </w:t>
      </w:r>
      <w:r w:rsidRPr="006E5C60">
        <w:rPr>
          <w:rFonts w:ascii="Times New Roman" w:hAnsi="Times New Roman" w:cs="Times New Roman"/>
          <w:i/>
          <w:sz w:val="24"/>
          <w:szCs w:val="24"/>
        </w:rPr>
        <w:t>На основе выше указанных компетентностей по биологии формируются  социально и личностно значимые  компетентции. Отдельные компоненты ключевых компетентностей конкретизируются на уровне учебного предмета биолог.  Вклад учебного  предмета биологии  в развитии  ключевых  компетентентностей  является то, что они находят свое воплощение во владении логическоми операциями (анализ, синтез и др.)  в определении личностно-социальной значимости информации изучаемого объекта живой природы, которые определены в  следующей таблице</w:t>
      </w:r>
      <w:r w:rsidRPr="006E5C60">
        <w:rPr>
          <w:rFonts w:ascii="Times New Roman" w:hAnsi="Times New Roman" w:cs="Times New Roman"/>
          <w:b/>
          <w:sz w:val="24"/>
          <w:szCs w:val="24"/>
        </w:rPr>
        <w:t>:</w:t>
      </w:r>
    </w:p>
    <w:tbl>
      <w:tblPr>
        <w:tblW w:w="0" w:type="auto"/>
        <w:tblLook w:val="04A0" w:firstRow="1" w:lastRow="0" w:firstColumn="1" w:lastColumn="0" w:noHBand="0" w:noVBand="1"/>
      </w:tblPr>
      <w:tblGrid>
        <w:gridCol w:w="2802"/>
        <w:gridCol w:w="2976"/>
        <w:gridCol w:w="3650"/>
      </w:tblGrid>
      <w:tr w:rsidR="0064670F" w:rsidRPr="006E5C60" w:rsidTr="00EA1F20">
        <w:tc>
          <w:tcPr>
            <w:tcW w:w="2802" w:type="dxa"/>
          </w:tcPr>
          <w:p w:rsidR="0064670F" w:rsidRPr="006E5C60" w:rsidRDefault="0064670F" w:rsidP="006E5C60">
            <w:pPr>
              <w:jc w:val="center"/>
              <w:rPr>
                <w:b/>
                <w:sz w:val="24"/>
                <w:szCs w:val="24"/>
              </w:rPr>
            </w:pPr>
            <w:r w:rsidRPr="006E5C60">
              <w:rPr>
                <w:b/>
                <w:sz w:val="24"/>
                <w:szCs w:val="24"/>
              </w:rPr>
              <w:t xml:space="preserve">Ключевые компетентности </w:t>
            </w:r>
          </w:p>
        </w:tc>
        <w:tc>
          <w:tcPr>
            <w:tcW w:w="2976" w:type="dxa"/>
          </w:tcPr>
          <w:p w:rsidR="0064670F" w:rsidRPr="006E5C60" w:rsidRDefault="0064670F" w:rsidP="006E5C60">
            <w:pPr>
              <w:jc w:val="center"/>
              <w:rPr>
                <w:b/>
                <w:sz w:val="24"/>
                <w:szCs w:val="24"/>
              </w:rPr>
            </w:pPr>
            <w:r w:rsidRPr="006E5C60">
              <w:rPr>
                <w:b/>
                <w:sz w:val="24"/>
                <w:szCs w:val="24"/>
              </w:rPr>
              <w:t>Предметные компетентности по биологии</w:t>
            </w:r>
          </w:p>
        </w:tc>
        <w:tc>
          <w:tcPr>
            <w:tcW w:w="3650" w:type="dxa"/>
          </w:tcPr>
          <w:p w:rsidR="0064670F" w:rsidRPr="006E5C60" w:rsidRDefault="0064670F" w:rsidP="006E5C60">
            <w:pPr>
              <w:jc w:val="center"/>
              <w:rPr>
                <w:b/>
                <w:sz w:val="24"/>
                <w:szCs w:val="24"/>
              </w:rPr>
            </w:pPr>
            <w:r w:rsidRPr="006E5C60">
              <w:rPr>
                <w:b/>
                <w:sz w:val="24"/>
                <w:szCs w:val="24"/>
              </w:rPr>
              <w:t>Описание предметных компетентностей  по биологии</w:t>
            </w:r>
          </w:p>
        </w:tc>
      </w:tr>
      <w:tr w:rsidR="0064670F" w:rsidRPr="006E5C60" w:rsidTr="00EA1F20">
        <w:tc>
          <w:tcPr>
            <w:tcW w:w="2802" w:type="dxa"/>
          </w:tcPr>
          <w:p w:rsidR="0064670F" w:rsidRPr="006E5C60" w:rsidRDefault="0064670F" w:rsidP="006E5C60">
            <w:pPr>
              <w:rPr>
                <w:b/>
                <w:sz w:val="24"/>
                <w:szCs w:val="24"/>
              </w:rPr>
            </w:pPr>
            <w:r w:rsidRPr="006E5C60">
              <w:rPr>
                <w:b/>
                <w:sz w:val="24"/>
                <w:szCs w:val="24"/>
              </w:rPr>
              <w:t xml:space="preserve">Информационная </w:t>
            </w:r>
          </w:p>
        </w:tc>
        <w:tc>
          <w:tcPr>
            <w:tcW w:w="2976" w:type="dxa"/>
          </w:tcPr>
          <w:p w:rsidR="0064670F" w:rsidRPr="006E5C60" w:rsidRDefault="0064670F" w:rsidP="006E5C60">
            <w:pPr>
              <w:rPr>
                <w:b/>
                <w:sz w:val="24"/>
                <w:szCs w:val="24"/>
              </w:rPr>
            </w:pPr>
            <w:r w:rsidRPr="006E5C60">
              <w:rPr>
                <w:b/>
                <w:sz w:val="24"/>
                <w:szCs w:val="24"/>
              </w:rPr>
              <w:t xml:space="preserve">Распознавание и постановка научных вопросов: </w:t>
            </w:r>
            <w:r w:rsidRPr="006E5C60">
              <w:rPr>
                <w:sz w:val="24"/>
                <w:szCs w:val="24"/>
              </w:rPr>
              <w:t>выявление проблем, определение ключевых слов, необходимых для</w:t>
            </w:r>
            <w:r w:rsidRPr="006E5C60">
              <w:rPr>
                <w:b/>
                <w:sz w:val="24"/>
                <w:szCs w:val="24"/>
              </w:rPr>
              <w:t xml:space="preserve"> </w:t>
            </w:r>
            <w:r w:rsidRPr="006E5C60">
              <w:rPr>
                <w:sz w:val="24"/>
                <w:szCs w:val="24"/>
              </w:rPr>
              <w:t>поиска научной информации, выявление особенностей естественнонаучных исследований</w:t>
            </w:r>
          </w:p>
        </w:tc>
        <w:tc>
          <w:tcPr>
            <w:tcW w:w="3650" w:type="dxa"/>
          </w:tcPr>
          <w:p w:rsidR="0064670F" w:rsidRPr="006E5C60" w:rsidRDefault="0064670F" w:rsidP="006E5C60">
            <w:pPr>
              <w:jc w:val="both"/>
              <w:rPr>
                <w:sz w:val="24"/>
                <w:szCs w:val="24"/>
              </w:rPr>
            </w:pPr>
            <w:r w:rsidRPr="006E5C60">
              <w:rPr>
                <w:sz w:val="24"/>
                <w:szCs w:val="24"/>
              </w:rPr>
              <w:t>●Устанавливает и находит доступ к нужным источникам й информации о живой природе, оценивает ее качество и</w:t>
            </w:r>
            <w:r w:rsidRPr="006E5C60">
              <w:rPr>
                <w:i/>
                <w:sz w:val="24"/>
                <w:szCs w:val="24"/>
              </w:rPr>
              <w:t xml:space="preserve"> личностно-социальной</w:t>
            </w:r>
            <w:r w:rsidRPr="006E5C60">
              <w:rPr>
                <w:sz w:val="24"/>
                <w:szCs w:val="24"/>
              </w:rPr>
              <w:t>значимость</w:t>
            </w:r>
          </w:p>
          <w:p w:rsidR="0064670F" w:rsidRPr="006E5C60" w:rsidRDefault="0064670F" w:rsidP="00CF4C05">
            <w:pPr>
              <w:pStyle w:val="a3"/>
              <w:numPr>
                <w:ilvl w:val="0"/>
                <w:numId w:val="73"/>
              </w:numPr>
              <w:ind w:left="0"/>
              <w:jc w:val="both"/>
              <w:rPr>
                <w:rFonts w:ascii="Times New Roman" w:hAnsi="Times New Roman"/>
                <w:sz w:val="24"/>
                <w:szCs w:val="24"/>
              </w:rPr>
            </w:pPr>
            <w:r w:rsidRPr="006E5C60">
              <w:rPr>
                <w:rFonts w:ascii="Times New Roman" w:hAnsi="Times New Roman"/>
                <w:sz w:val="24"/>
                <w:szCs w:val="24"/>
              </w:rPr>
              <w:t xml:space="preserve">Выявляет и формулирует проблемы современной биологии </w:t>
            </w:r>
          </w:p>
          <w:p w:rsidR="0064670F" w:rsidRPr="006E5C60" w:rsidRDefault="0064670F" w:rsidP="00CF4C05">
            <w:pPr>
              <w:pStyle w:val="a3"/>
              <w:numPr>
                <w:ilvl w:val="0"/>
                <w:numId w:val="73"/>
              </w:numPr>
              <w:ind w:left="0"/>
              <w:jc w:val="both"/>
              <w:rPr>
                <w:rFonts w:ascii="Times New Roman" w:hAnsi="Times New Roman"/>
                <w:sz w:val="24"/>
                <w:szCs w:val="24"/>
              </w:rPr>
            </w:pPr>
            <w:r w:rsidRPr="006E5C60">
              <w:rPr>
                <w:rFonts w:ascii="Times New Roman" w:hAnsi="Times New Roman"/>
                <w:sz w:val="24"/>
                <w:szCs w:val="24"/>
              </w:rPr>
              <w:t>Определяет способы естественнонаучного познания окружающего мира, гармонизации жизнедеятельности людей и природы.</w:t>
            </w:r>
          </w:p>
        </w:tc>
      </w:tr>
      <w:tr w:rsidR="0064670F" w:rsidRPr="006E5C60" w:rsidTr="00EA1F20">
        <w:tc>
          <w:tcPr>
            <w:tcW w:w="2802" w:type="dxa"/>
          </w:tcPr>
          <w:p w:rsidR="0064670F" w:rsidRPr="006E5C60" w:rsidRDefault="0064670F" w:rsidP="006E5C60">
            <w:pPr>
              <w:rPr>
                <w:b/>
                <w:sz w:val="24"/>
                <w:szCs w:val="24"/>
              </w:rPr>
            </w:pPr>
            <w:r w:rsidRPr="006E5C60">
              <w:rPr>
                <w:b/>
                <w:sz w:val="24"/>
                <w:szCs w:val="24"/>
              </w:rPr>
              <w:t>Социально-коммуникативная</w:t>
            </w:r>
          </w:p>
        </w:tc>
        <w:tc>
          <w:tcPr>
            <w:tcW w:w="2976" w:type="dxa"/>
          </w:tcPr>
          <w:p w:rsidR="0064670F" w:rsidRPr="006E5C60" w:rsidRDefault="0064670F" w:rsidP="006E5C60">
            <w:pPr>
              <w:rPr>
                <w:b/>
                <w:sz w:val="24"/>
                <w:szCs w:val="24"/>
              </w:rPr>
            </w:pPr>
            <w:r w:rsidRPr="006E5C60">
              <w:rPr>
                <w:b/>
                <w:sz w:val="24"/>
                <w:szCs w:val="24"/>
              </w:rPr>
              <w:t xml:space="preserve">Научное объяснение явлений: </w:t>
            </w:r>
            <w:r w:rsidRPr="006E5C60">
              <w:rPr>
                <w:sz w:val="24"/>
                <w:szCs w:val="24"/>
              </w:rPr>
              <w:t>применение</w:t>
            </w:r>
            <w:r w:rsidRPr="006E5C60">
              <w:rPr>
                <w:b/>
                <w:sz w:val="24"/>
                <w:szCs w:val="24"/>
              </w:rPr>
              <w:t xml:space="preserve"> </w:t>
            </w:r>
            <w:r w:rsidRPr="006E5C60">
              <w:rPr>
                <w:sz w:val="24"/>
                <w:szCs w:val="24"/>
              </w:rPr>
              <w:t xml:space="preserve">знаний о живой природе, </w:t>
            </w:r>
            <w:r w:rsidRPr="006E5C60">
              <w:rPr>
                <w:sz w:val="24"/>
                <w:szCs w:val="24"/>
              </w:rPr>
              <w:lastRenderedPageBreak/>
              <w:t>научное описание явлений, прогнозирование изменений, распознавание научно обоснованных описаний, объяснений и прогноза.</w:t>
            </w:r>
          </w:p>
        </w:tc>
        <w:tc>
          <w:tcPr>
            <w:tcW w:w="3650" w:type="dxa"/>
          </w:tcPr>
          <w:p w:rsidR="0064670F" w:rsidRPr="006E5C60" w:rsidRDefault="0064670F" w:rsidP="00CF4C05">
            <w:pPr>
              <w:pStyle w:val="a3"/>
              <w:numPr>
                <w:ilvl w:val="0"/>
                <w:numId w:val="74"/>
              </w:numPr>
              <w:ind w:left="0"/>
              <w:jc w:val="both"/>
              <w:rPr>
                <w:rFonts w:ascii="Times New Roman" w:hAnsi="Times New Roman"/>
                <w:sz w:val="24"/>
                <w:szCs w:val="24"/>
              </w:rPr>
            </w:pPr>
            <w:r w:rsidRPr="006E5C60">
              <w:rPr>
                <w:rFonts w:ascii="Times New Roman" w:hAnsi="Times New Roman"/>
                <w:sz w:val="24"/>
                <w:szCs w:val="24"/>
              </w:rPr>
              <w:lastRenderedPageBreak/>
              <w:t xml:space="preserve">Описывает объекты и объсняет процессы происходящих в живом организме на основе фактов, понятий, теорий и </w:t>
            </w:r>
            <w:r w:rsidRPr="006E5C60">
              <w:rPr>
                <w:rFonts w:ascii="Times New Roman" w:hAnsi="Times New Roman"/>
                <w:sz w:val="24"/>
                <w:szCs w:val="24"/>
              </w:rPr>
              <w:lastRenderedPageBreak/>
              <w:t>законов идей современной биологической науки;</w:t>
            </w:r>
          </w:p>
          <w:p w:rsidR="0064670F" w:rsidRPr="006E5C60" w:rsidRDefault="0064670F" w:rsidP="00CF4C05">
            <w:pPr>
              <w:pStyle w:val="a3"/>
              <w:numPr>
                <w:ilvl w:val="0"/>
                <w:numId w:val="74"/>
              </w:numPr>
              <w:ind w:left="0"/>
              <w:jc w:val="both"/>
              <w:rPr>
                <w:rFonts w:ascii="Times New Roman" w:hAnsi="Times New Roman"/>
                <w:sz w:val="24"/>
                <w:szCs w:val="24"/>
              </w:rPr>
            </w:pPr>
            <w:r w:rsidRPr="006E5C60">
              <w:rPr>
                <w:rFonts w:ascii="Times New Roman" w:hAnsi="Times New Roman"/>
                <w:sz w:val="24"/>
                <w:szCs w:val="24"/>
              </w:rPr>
              <w:t>Объясняет причину возникновения проблем окружающей среды, связанных с жизнью живой природы;</w:t>
            </w:r>
          </w:p>
          <w:p w:rsidR="0064670F" w:rsidRPr="006E5C60" w:rsidRDefault="0064670F" w:rsidP="00CF4C05">
            <w:pPr>
              <w:pStyle w:val="a3"/>
              <w:numPr>
                <w:ilvl w:val="0"/>
                <w:numId w:val="74"/>
              </w:numPr>
              <w:ind w:left="0"/>
              <w:jc w:val="both"/>
              <w:rPr>
                <w:rFonts w:ascii="Times New Roman" w:hAnsi="Times New Roman"/>
                <w:sz w:val="24"/>
                <w:szCs w:val="24"/>
              </w:rPr>
            </w:pPr>
            <w:r w:rsidRPr="006E5C60">
              <w:rPr>
                <w:rFonts w:ascii="Times New Roman" w:hAnsi="Times New Roman"/>
                <w:sz w:val="24"/>
                <w:szCs w:val="24"/>
              </w:rPr>
              <w:t>Осознает и прогнозирует изменения в живом организме, окружающей среды под влиянием естественных и техногенных факторов.</w:t>
            </w:r>
          </w:p>
        </w:tc>
      </w:tr>
      <w:tr w:rsidR="0064670F" w:rsidRPr="006E5C60" w:rsidTr="00EA1F20">
        <w:tc>
          <w:tcPr>
            <w:tcW w:w="2802" w:type="dxa"/>
          </w:tcPr>
          <w:p w:rsidR="0064670F" w:rsidRPr="006E5C60" w:rsidRDefault="0064670F" w:rsidP="006E5C60">
            <w:pPr>
              <w:rPr>
                <w:b/>
                <w:sz w:val="24"/>
                <w:szCs w:val="24"/>
              </w:rPr>
            </w:pPr>
            <w:r w:rsidRPr="006E5C60">
              <w:rPr>
                <w:b/>
                <w:sz w:val="24"/>
                <w:szCs w:val="24"/>
              </w:rPr>
              <w:lastRenderedPageBreak/>
              <w:t>Самоорганизация и разрешение проблем</w:t>
            </w:r>
          </w:p>
        </w:tc>
        <w:tc>
          <w:tcPr>
            <w:tcW w:w="2976" w:type="dxa"/>
          </w:tcPr>
          <w:p w:rsidR="0064670F" w:rsidRPr="006E5C60" w:rsidRDefault="0064670F" w:rsidP="006E5C60">
            <w:pPr>
              <w:rPr>
                <w:b/>
                <w:sz w:val="24"/>
                <w:szCs w:val="24"/>
              </w:rPr>
            </w:pPr>
            <w:r w:rsidRPr="006E5C60">
              <w:rPr>
                <w:b/>
                <w:sz w:val="24"/>
                <w:szCs w:val="24"/>
              </w:rPr>
              <w:t xml:space="preserve">Использование научных доказательств: </w:t>
            </w:r>
            <w:r w:rsidRPr="006E5C60">
              <w:rPr>
                <w:sz w:val="24"/>
                <w:szCs w:val="24"/>
              </w:rPr>
              <w:t>интерпретация научных фактов, данных, формулирование выводов, оценка последствий применения достижений науки и техники</w:t>
            </w:r>
          </w:p>
        </w:tc>
        <w:tc>
          <w:tcPr>
            <w:tcW w:w="3650" w:type="dxa"/>
          </w:tcPr>
          <w:p w:rsidR="0064670F" w:rsidRPr="006E5C60" w:rsidRDefault="0064670F" w:rsidP="00CF4C05">
            <w:pPr>
              <w:pStyle w:val="a3"/>
              <w:numPr>
                <w:ilvl w:val="0"/>
                <w:numId w:val="75"/>
              </w:numPr>
              <w:ind w:left="0"/>
              <w:jc w:val="both"/>
              <w:rPr>
                <w:rFonts w:ascii="Times New Roman" w:hAnsi="Times New Roman"/>
                <w:sz w:val="24"/>
                <w:szCs w:val="24"/>
              </w:rPr>
            </w:pPr>
            <w:r w:rsidRPr="006E5C60">
              <w:rPr>
                <w:rFonts w:ascii="Times New Roman" w:hAnsi="Times New Roman"/>
                <w:sz w:val="24"/>
                <w:szCs w:val="24"/>
              </w:rPr>
              <w:t>Использует знания и практические навыки для обоснования фактов, явлений и проблем живого организма и окружающей среды;</w:t>
            </w:r>
          </w:p>
          <w:p w:rsidR="0064670F" w:rsidRPr="006E5C60" w:rsidRDefault="0064670F" w:rsidP="00CF4C05">
            <w:pPr>
              <w:pStyle w:val="a3"/>
              <w:numPr>
                <w:ilvl w:val="0"/>
                <w:numId w:val="75"/>
              </w:numPr>
              <w:ind w:left="0"/>
              <w:jc w:val="both"/>
              <w:rPr>
                <w:rFonts w:ascii="Times New Roman" w:hAnsi="Times New Roman"/>
                <w:sz w:val="24"/>
                <w:szCs w:val="24"/>
              </w:rPr>
            </w:pPr>
            <w:r w:rsidRPr="006E5C60">
              <w:rPr>
                <w:rFonts w:ascii="Times New Roman" w:hAnsi="Times New Roman"/>
                <w:sz w:val="24"/>
                <w:szCs w:val="24"/>
              </w:rPr>
              <w:t>Проводит естественнонаучные исследования: наблюдает, изучает явления, описывает результаты наблюдений, моделирует явления, отбирает нужные приборы, выполняет измерения;</w:t>
            </w:r>
          </w:p>
          <w:p w:rsidR="0064670F" w:rsidRPr="006E5C60" w:rsidRDefault="0064670F" w:rsidP="00CF4C05">
            <w:pPr>
              <w:pStyle w:val="a3"/>
              <w:numPr>
                <w:ilvl w:val="0"/>
                <w:numId w:val="75"/>
              </w:numPr>
              <w:ind w:left="0"/>
              <w:jc w:val="both"/>
              <w:rPr>
                <w:rFonts w:ascii="Times New Roman" w:hAnsi="Times New Roman"/>
                <w:sz w:val="24"/>
                <w:szCs w:val="24"/>
              </w:rPr>
            </w:pPr>
            <w:r w:rsidRPr="006E5C60">
              <w:rPr>
                <w:rFonts w:ascii="Times New Roman" w:hAnsi="Times New Roman"/>
                <w:sz w:val="24"/>
                <w:szCs w:val="24"/>
              </w:rPr>
              <w:t>Представляет результаты исследований в виде таблиц, и графиков, делает выводы, обсуждает результаты наблюдений, измерений, экспериментов;</w:t>
            </w:r>
          </w:p>
          <w:p w:rsidR="0064670F" w:rsidRPr="006E5C60" w:rsidRDefault="0064670F" w:rsidP="00CF4C05">
            <w:pPr>
              <w:pStyle w:val="a3"/>
              <w:numPr>
                <w:ilvl w:val="0"/>
                <w:numId w:val="75"/>
              </w:numPr>
              <w:ind w:left="0"/>
              <w:jc w:val="both"/>
              <w:rPr>
                <w:rFonts w:ascii="Times New Roman" w:hAnsi="Times New Roman"/>
                <w:sz w:val="24"/>
                <w:szCs w:val="24"/>
              </w:rPr>
            </w:pPr>
            <w:r w:rsidRPr="006E5C60">
              <w:rPr>
                <w:rFonts w:ascii="Times New Roman" w:hAnsi="Times New Roman"/>
                <w:sz w:val="24"/>
                <w:szCs w:val="24"/>
              </w:rPr>
              <w:t>Оценивает влияние достижений науки и технологий на современное состояние и дальнейшее преобразование окружающей среды.</w:t>
            </w:r>
          </w:p>
        </w:tc>
      </w:tr>
    </w:tbl>
    <w:p w:rsidR="0064670F" w:rsidRPr="006E5C60" w:rsidRDefault="0064670F" w:rsidP="006E5C60">
      <w:pPr>
        <w:spacing w:after="0" w:line="240" w:lineRule="auto"/>
        <w:jc w:val="both"/>
        <w:rPr>
          <w:rFonts w:ascii="Times New Roman" w:hAnsi="Times New Roman" w:cs="Times New Roman"/>
          <w:b/>
          <w:sz w:val="24"/>
          <w:szCs w:val="24"/>
        </w:rPr>
      </w:pPr>
    </w:p>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2.5. Содержательные линии распределение учебного материала по содержательным линиям и классам.</w:t>
      </w:r>
    </w:p>
    <w:p w:rsidR="0064670F" w:rsidRPr="006E5C60" w:rsidRDefault="0064670F"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sz w:val="24"/>
          <w:szCs w:val="24"/>
        </w:rPr>
        <w:t xml:space="preserve">     </w:t>
      </w:r>
      <w:r w:rsidRPr="006E5C60">
        <w:rPr>
          <w:rFonts w:ascii="Times New Roman" w:hAnsi="Times New Roman" w:cs="Times New Roman"/>
          <w:b/>
          <w:sz w:val="24"/>
          <w:szCs w:val="24"/>
        </w:rPr>
        <w:t xml:space="preserve">Содержательные линии предмета - </w:t>
      </w:r>
      <w:r w:rsidRPr="006E5C60">
        <w:rPr>
          <w:rFonts w:ascii="Times New Roman" w:hAnsi="Times New Roman" w:cs="Times New Roman"/>
          <w:i/>
          <w:sz w:val="24"/>
          <w:szCs w:val="24"/>
        </w:rPr>
        <w:t xml:space="preserve">это системообразующее фундаментальное ядро  предмета, вокруг которого генерализуются  все учебные материалы, технологические подходы к формированию биологических компетентностей. </w:t>
      </w:r>
    </w:p>
    <w:p w:rsidR="0064670F" w:rsidRPr="006E5C60" w:rsidRDefault="0064670F"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i/>
          <w:sz w:val="24"/>
          <w:szCs w:val="24"/>
        </w:rPr>
        <w:t xml:space="preserve">   </w:t>
      </w:r>
      <w:r w:rsidRPr="006E5C60">
        <w:rPr>
          <w:rFonts w:ascii="Times New Roman" w:hAnsi="Times New Roman" w:cs="Times New Roman"/>
          <w:b/>
          <w:i/>
          <w:sz w:val="24"/>
          <w:szCs w:val="24"/>
        </w:rPr>
        <w:t>Фундаментальное ядро</w:t>
      </w:r>
      <w:r w:rsidRPr="006E5C60">
        <w:rPr>
          <w:rFonts w:ascii="Times New Roman" w:hAnsi="Times New Roman" w:cs="Times New Roman"/>
          <w:i/>
          <w:sz w:val="24"/>
          <w:szCs w:val="24"/>
        </w:rPr>
        <w:t xml:space="preserve">  предмета состоит из взаимосвязанных и взаимодополняющих элементов,  в которых фиксируются  следующее:</w:t>
      </w:r>
    </w:p>
    <w:p w:rsidR="0064670F" w:rsidRPr="006E5C60" w:rsidRDefault="0064670F"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i/>
          <w:sz w:val="24"/>
          <w:szCs w:val="24"/>
        </w:rPr>
        <w:lastRenderedPageBreak/>
        <w:t xml:space="preserve">1.Основополагающие научные знания, имеющие методологический системообразующий  характер. </w:t>
      </w:r>
    </w:p>
    <w:p w:rsidR="0064670F" w:rsidRPr="006E5C60" w:rsidRDefault="0064670F"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i/>
          <w:sz w:val="24"/>
          <w:szCs w:val="24"/>
        </w:rPr>
        <w:t xml:space="preserve">2.Универсальные учебные действия - это обобщенные способы действий, открывающие широкую ориентацию учащихся в разных предметных областях. </w:t>
      </w:r>
    </w:p>
    <w:p w:rsidR="0064670F" w:rsidRPr="006E5C60" w:rsidRDefault="0064670F"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i/>
          <w:sz w:val="24"/>
          <w:szCs w:val="24"/>
        </w:rPr>
        <w:t xml:space="preserve">3.Система оценки результатов освоение основ учебной программы по биологии. </w:t>
      </w:r>
    </w:p>
    <w:p w:rsidR="0064670F" w:rsidRPr="006E5C60" w:rsidRDefault="0064670F"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i/>
          <w:sz w:val="24"/>
          <w:szCs w:val="24"/>
        </w:rPr>
        <w:t xml:space="preserve">   На основе выше сказанных систем биологических знаний в стандарте сгруппированы в 4 содержательные  линии:</w:t>
      </w:r>
    </w:p>
    <w:p w:rsidR="0064670F" w:rsidRPr="006E5C60" w:rsidRDefault="0064670F"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i/>
          <w:sz w:val="24"/>
          <w:szCs w:val="24"/>
        </w:rPr>
        <w:t>- организм – биологическая система;</w:t>
      </w:r>
    </w:p>
    <w:p w:rsidR="0064670F" w:rsidRPr="006E5C60" w:rsidRDefault="0064670F"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i/>
          <w:sz w:val="24"/>
          <w:szCs w:val="24"/>
        </w:rPr>
        <w:t>- надорганизменные системы;</w:t>
      </w:r>
    </w:p>
    <w:p w:rsidR="0064670F" w:rsidRPr="006E5C60" w:rsidRDefault="0064670F"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i/>
          <w:sz w:val="24"/>
          <w:szCs w:val="24"/>
        </w:rPr>
        <w:t>- многообразие органического мира и эволюция;</w:t>
      </w:r>
    </w:p>
    <w:p w:rsidR="0064670F" w:rsidRPr="006E5C60" w:rsidRDefault="0064670F"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i/>
          <w:sz w:val="24"/>
          <w:szCs w:val="24"/>
        </w:rPr>
        <w:t>-человек и его окружающая среда.</w:t>
      </w:r>
    </w:p>
    <w:p w:rsidR="0064670F" w:rsidRPr="006E5C60" w:rsidRDefault="0064670F" w:rsidP="006E5C60">
      <w:pPr>
        <w:spacing w:after="0" w:line="240" w:lineRule="auto"/>
        <w:jc w:val="both"/>
        <w:rPr>
          <w:rFonts w:ascii="Times New Roman" w:hAnsi="Times New Roman" w:cs="Times New Roman"/>
          <w:i/>
          <w:sz w:val="24"/>
          <w:szCs w:val="24"/>
        </w:rPr>
      </w:pPr>
      <w:r w:rsidRPr="006E5C60">
        <w:rPr>
          <w:rFonts w:ascii="Times New Roman" w:hAnsi="Times New Roman" w:cs="Times New Roman"/>
          <w:i/>
          <w:sz w:val="24"/>
          <w:szCs w:val="24"/>
        </w:rPr>
        <w:t xml:space="preserve"> </w:t>
      </w:r>
      <w:r w:rsidRPr="006E5C60">
        <w:rPr>
          <w:rFonts w:ascii="Times New Roman" w:hAnsi="Times New Roman" w:cs="Times New Roman"/>
          <w:i/>
          <w:sz w:val="24"/>
          <w:szCs w:val="24"/>
        </w:rPr>
        <w:tab/>
        <w:t>Структура и состав этих содержательных линий  указаны в следующей  таблице.</w:t>
      </w:r>
    </w:p>
    <w:p w:rsidR="0064670F" w:rsidRPr="006E5C60" w:rsidRDefault="0064670F" w:rsidP="006E5C60">
      <w:pPr>
        <w:shd w:val="clear" w:color="auto" w:fill="FFFFFF"/>
        <w:tabs>
          <w:tab w:val="left" w:pos="7875"/>
        </w:tabs>
        <w:spacing w:after="0" w:line="240" w:lineRule="auto"/>
        <w:outlineLvl w:val="0"/>
        <w:rPr>
          <w:rFonts w:ascii="Times New Roman" w:hAnsi="Times New Roman" w:cs="Times New Roman"/>
          <w:b/>
          <w:i/>
          <w:color w:val="000000"/>
          <w:spacing w:val="-3"/>
          <w:w w:val="123"/>
          <w:sz w:val="24"/>
          <w:szCs w:val="24"/>
        </w:rPr>
        <w:sectPr w:rsidR="0064670F" w:rsidRPr="006E5C60" w:rsidSect="00EA1F20">
          <w:footerReference w:type="default" r:id="rId17"/>
          <w:pgSz w:w="11906" w:h="16838"/>
          <w:pgMar w:top="1814" w:right="1276" w:bottom="1418" w:left="851" w:header="709" w:footer="709" w:gutter="0"/>
          <w:cols w:space="708"/>
          <w:docGrid w:linePitch="360"/>
        </w:sectPr>
      </w:pPr>
    </w:p>
    <w:p w:rsidR="0064670F" w:rsidRPr="006E5C60" w:rsidRDefault="0064670F" w:rsidP="006E5C60">
      <w:pPr>
        <w:shd w:val="clear" w:color="auto" w:fill="FFFFFF"/>
        <w:tabs>
          <w:tab w:val="left" w:pos="7875"/>
        </w:tabs>
        <w:spacing w:after="0" w:line="240" w:lineRule="auto"/>
        <w:outlineLvl w:val="0"/>
        <w:rPr>
          <w:rFonts w:ascii="Times New Roman" w:hAnsi="Times New Roman" w:cs="Times New Roman"/>
          <w:b/>
          <w:i/>
          <w:color w:val="000000"/>
          <w:spacing w:val="-3"/>
          <w:w w:val="123"/>
          <w:sz w:val="24"/>
          <w:szCs w:val="24"/>
        </w:rPr>
      </w:pPr>
    </w:p>
    <w:p w:rsidR="0064670F" w:rsidRPr="006E5C60" w:rsidRDefault="0064670F" w:rsidP="006E5C60">
      <w:pPr>
        <w:spacing w:after="0" w:line="240" w:lineRule="auto"/>
        <w:rPr>
          <w:rFonts w:ascii="Times New Roman" w:hAnsi="Times New Roman" w:cs="Times New Roman"/>
          <w:b/>
          <w:sz w:val="24"/>
          <w:szCs w:val="24"/>
        </w:rPr>
      </w:pPr>
      <w:r w:rsidRPr="006E5C60">
        <w:rPr>
          <w:rFonts w:ascii="Times New Roman" w:hAnsi="Times New Roman" w:cs="Times New Roman"/>
          <w:b/>
          <w:sz w:val="24"/>
          <w:szCs w:val="24"/>
        </w:rPr>
        <w:t xml:space="preserve">                            Распределение учебного материала по содержательным линиям и классам</w:t>
      </w:r>
    </w:p>
    <w:p w:rsidR="0064670F" w:rsidRPr="006E5C60" w:rsidRDefault="0064670F" w:rsidP="006E5C60">
      <w:pPr>
        <w:tabs>
          <w:tab w:val="left" w:pos="142"/>
          <w:tab w:val="left" w:pos="2835"/>
          <w:tab w:val="left" w:pos="3261"/>
          <w:tab w:val="left" w:pos="3544"/>
          <w:tab w:val="left" w:pos="5103"/>
          <w:tab w:val="left" w:pos="7938"/>
          <w:tab w:val="left" w:pos="8222"/>
          <w:tab w:val="left" w:pos="8505"/>
          <w:tab w:val="left" w:pos="9781"/>
          <w:tab w:val="left" w:pos="11057"/>
          <w:tab w:val="left" w:pos="11766"/>
          <w:tab w:val="left" w:pos="12191"/>
          <w:tab w:val="left" w:pos="13325"/>
          <w:tab w:val="left" w:pos="13467"/>
          <w:tab w:val="left" w:pos="13892"/>
          <w:tab w:val="left" w:pos="14175"/>
          <w:tab w:val="left" w:pos="14317"/>
        </w:tabs>
        <w:spacing w:after="0" w:line="240" w:lineRule="auto"/>
        <w:ind w:firstLine="142"/>
        <w:jc w:val="center"/>
        <w:rPr>
          <w:rFonts w:ascii="Times New Roman" w:hAnsi="Times New Roman" w:cs="Times New Roman"/>
          <w:b/>
          <w:sz w:val="24"/>
          <w:szCs w:val="24"/>
        </w:rPr>
      </w:pPr>
    </w:p>
    <w:tbl>
      <w:tblPr>
        <w:tblW w:w="15594" w:type="dxa"/>
        <w:tblInd w:w="-743" w:type="dxa"/>
        <w:tblLayout w:type="fixed"/>
        <w:tblLook w:val="04A0" w:firstRow="1" w:lastRow="0" w:firstColumn="1" w:lastColumn="0" w:noHBand="0" w:noVBand="1"/>
      </w:tblPr>
      <w:tblGrid>
        <w:gridCol w:w="2269"/>
        <w:gridCol w:w="3402"/>
        <w:gridCol w:w="3543"/>
        <w:gridCol w:w="3261"/>
        <w:gridCol w:w="3119"/>
      </w:tblGrid>
      <w:tr w:rsidR="0064670F" w:rsidRPr="006E5C60" w:rsidTr="00EA1F20">
        <w:trPr>
          <w:trHeight w:val="342"/>
        </w:trPr>
        <w:tc>
          <w:tcPr>
            <w:tcW w:w="2269" w:type="dxa"/>
            <w:vMerge w:val="restart"/>
          </w:tcPr>
          <w:p w:rsidR="0064670F" w:rsidRPr="006E5C60" w:rsidRDefault="0064670F" w:rsidP="006E5C60">
            <w:pPr>
              <w:tabs>
                <w:tab w:val="left" w:pos="2835"/>
                <w:tab w:val="left" w:pos="3261"/>
                <w:tab w:val="left" w:pos="3544"/>
                <w:tab w:val="left" w:pos="5103"/>
                <w:tab w:val="left" w:pos="8222"/>
                <w:tab w:val="left" w:pos="9781"/>
                <w:tab w:val="left" w:pos="12191"/>
              </w:tabs>
              <w:rPr>
                <w:b/>
                <w:sz w:val="24"/>
                <w:szCs w:val="24"/>
              </w:rPr>
            </w:pPr>
            <w:r w:rsidRPr="006E5C60">
              <w:rPr>
                <w:b/>
                <w:sz w:val="24"/>
                <w:szCs w:val="24"/>
              </w:rPr>
              <w:t>Содержа-</w:t>
            </w:r>
          </w:p>
          <w:p w:rsidR="0064670F" w:rsidRPr="006E5C60" w:rsidRDefault="0064670F" w:rsidP="006E5C60">
            <w:pPr>
              <w:tabs>
                <w:tab w:val="left" w:pos="2835"/>
                <w:tab w:val="left" w:pos="3261"/>
                <w:tab w:val="left" w:pos="3544"/>
                <w:tab w:val="left" w:pos="5103"/>
                <w:tab w:val="left" w:pos="8222"/>
                <w:tab w:val="left" w:pos="9781"/>
                <w:tab w:val="left" w:pos="12191"/>
              </w:tabs>
              <w:rPr>
                <w:b/>
                <w:sz w:val="24"/>
                <w:szCs w:val="24"/>
              </w:rPr>
            </w:pPr>
            <w:r w:rsidRPr="006E5C60">
              <w:rPr>
                <w:b/>
                <w:sz w:val="24"/>
                <w:szCs w:val="24"/>
              </w:rPr>
              <w:t xml:space="preserve">тельные </w:t>
            </w:r>
          </w:p>
          <w:p w:rsidR="0064670F" w:rsidRPr="006E5C60" w:rsidRDefault="0064670F" w:rsidP="006E5C60">
            <w:pPr>
              <w:tabs>
                <w:tab w:val="left" w:pos="2835"/>
                <w:tab w:val="left" w:pos="3261"/>
                <w:tab w:val="left" w:pos="3544"/>
                <w:tab w:val="left" w:pos="5103"/>
                <w:tab w:val="left" w:pos="8222"/>
                <w:tab w:val="left" w:pos="9781"/>
                <w:tab w:val="left" w:pos="12191"/>
              </w:tabs>
              <w:rPr>
                <w:b/>
                <w:sz w:val="24"/>
                <w:szCs w:val="24"/>
              </w:rPr>
            </w:pPr>
            <w:r w:rsidRPr="006E5C60">
              <w:rPr>
                <w:b/>
                <w:sz w:val="24"/>
                <w:szCs w:val="24"/>
              </w:rPr>
              <w:t>линии</w:t>
            </w:r>
          </w:p>
        </w:tc>
        <w:tc>
          <w:tcPr>
            <w:tcW w:w="13325" w:type="dxa"/>
            <w:gridSpan w:val="4"/>
            <w:shd w:val="clear" w:color="auto" w:fill="auto"/>
          </w:tcPr>
          <w:p w:rsidR="0064670F" w:rsidRPr="006E5C60" w:rsidRDefault="0064670F" w:rsidP="006E5C60">
            <w:pPr>
              <w:jc w:val="center"/>
              <w:rPr>
                <w:b/>
                <w:sz w:val="24"/>
                <w:szCs w:val="24"/>
              </w:rPr>
            </w:pPr>
            <w:r w:rsidRPr="006E5C60">
              <w:rPr>
                <w:b/>
                <w:sz w:val="24"/>
                <w:szCs w:val="24"/>
              </w:rPr>
              <w:t>классы</w:t>
            </w:r>
          </w:p>
        </w:tc>
      </w:tr>
      <w:tr w:rsidR="0064670F" w:rsidRPr="006E5C60" w:rsidTr="00EA1F20">
        <w:tc>
          <w:tcPr>
            <w:tcW w:w="2269" w:type="dxa"/>
            <w:vMerge/>
          </w:tcPr>
          <w:p w:rsidR="0064670F" w:rsidRPr="006E5C60" w:rsidRDefault="0064670F" w:rsidP="006E5C60">
            <w:pPr>
              <w:tabs>
                <w:tab w:val="left" w:pos="2835"/>
                <w:tab w:val="left" w:pos="3261"/>
                <w:tab w:val="left" w:pos="3544"/>
                <w:tab w:val="left" w:pos="5103"/>
                <w:tab w:val="left" w:pos="8222"/>
                <w:tab w:val="left" w:pos="9781"/>
                <w:tab w:val="left" w:pos="12191"/>
              </w:tabs>
              <w:rPr>
                <w:b/>
                <w:sz w:val="24"/>
                <w:szCs w:val="24"/>
              </w:rPr>
            </w:pPr>
          </w:p>
        </w:tc>
        <w:tc>
          <w:tcPr>
            <w:tcW w:w="3402" w:type="dxa"/>
          </w:tcPr>
          <w:p w:rsidR="0064670F" w:rsidRPr="006E5C60" w:rsidRDefault="0064670F" w:rsidP="006E5C60">
            <w:pPr>
              <w:tabs>
                <w:tab w:val="left" w:pos="128"/>
                <w:tab w:val="left" w:pos="2835"/>
                <w:tab w:val="left" w:pos="3261"/>
                <w:tab w:val="left" w:pos="3544"/>
                <w:tab w:val="left" w:pos="5103"/>
                <w:tab w:val="left" w:pos="8222"/>
                <w:tab w:val="left" w:pos="9781"/>
                <w:tab w:val="left" w:pos="12191"/>
              </w:tabs>
              <w:jc w:val="center"/>
              <w:rPr>
                <w:b/>
                <w:sz w:val="24"/>
                <w:szCs w:val="24"/>
              </w:rPr>
            </w:pPr>
            <w:r w:rsidRPr="006E5C60">
              <w:rPr>
                <w:b/>
                <w:sz w:val="24"/>
                <w:szCs w:val="24"/>
              </w:rPr>
              <w:t>6</w:t>
            </w:r>
          </w:p>
        </w:tc>
        <w:tc>
          <w:tcPr>
            <w:tcW w:w="3543" w:type="dxa"/>
          </w:tcPr>
          <w:p w:rsidR="0064670F" w:rsidRPr="006E5C60" w:rsidRDefault="0064670F" w:rsidP="006E5C60">
            <w:pPr>
              <w:tabs>
                <w:tab w:val="left" w:pos="2835"/>
                <w:tab w:val="left" w:pos="3261"/>
                <w:tab w:val="left" w:pos="3544"/>
                <w:tab w:val="left" w:pos="5103"/>
                <w:tab w:val="left" w:pos="8222"/>
                <w:tab w:val="left" w:pos="9781"/>
                <w:tab w:val="left" w:pos="12191"/>
              </w:tabs>
              <w:jc w:val="center"/>
              <w:rPr>
                <w:b/>
                <w:sz w:val="24"/>
                <w:szCs w:val="24"/>
              </w:rPr>
            </w:pPr>
            <w:r w:rsidRPr="006E5C60">
              <w:rPr>
                <w:b/>
                <w:sz w:val="24"/>
                <w:szCs w:val="24"/>
              </w:rPr>
              <w:t>7</w:t>
            </w:r>
          </w:p>
        </w:tc>
        <w:tc>
          <w:tcPr>
            <w:tcW w:w="3261" w:type="dxa"/>
          </w:tcPr>
          <w:p w:rsidR="0064670F" w:rsidRPr="006E5C60" w:rsidRDefault="0064670F" w:rsidP="006E5C60">
            <w:pPr>
              <w:tabs>
                <w:tab w:val="left" w:pos="2835"/>
                <w:tab w:val="left" w:pos="3261"/>
                <w:tab w:val="left" w:pos="3544"/>
                <w:tab w:val="left" w:pos="5103"/>
                <w:tab w:val="left" w:pos="8222"/>
                <w:tab w:val="left" w:pos="9781"/>
                <w:tab w:val="left" w:pos="12191"/>
              </w:tabs>
              <w:jc w:val="center"/>
              <w:rPr>
                <w:b/>
                <w:sz w:val="24"/>
                <w:szCs w:val="24"/>
              </w:rPr>
            </w:pPr>
            <w:r w:rsidRPr="006E5C60">
              <w:rPr>
                <w:b/>
                <w:sz w:val="24"/>
                <w:szCs w:val="24"/>
              </w:rPr>
              <w:t>8</w:t>
            </w:r>
          </w:p>
        </w:tc>
        <w:tc>
          <w:tcPr>
            <w:tcW w:w="3119" w:type="dxa"/>
          </w:tcPr>
          <w:p w:rsidR="0064670F" w:rsidRPr="006E5C60" w:rsidRDefault="0064670F" w:rsidP="006E5C60">
            <w:pPr>
              <w:tabs>
                <w:tab w:val="left" w:pos="2835"/>
                <w:tab w:val="left" w:pos="3261"/>
                <w:tab w:val="left" w:pos="3544"/>
                <w:tab w:val="left" w:pos="5103"/>
                <w:tab w:val="left" w:pos="8222"/>
                <w:tab w:val="left" w:pos="9781"/>
                <w:tab w:val="left" w:pos="12191"/>
              </w:tabs>
              <w:jc w:val="center"/>
              <w:rPr>
                <w:b/>
                <w:sz w:val="24"/>
                <w:szCs w:val="24"/>
              </w:rPr>
            </w:pPr>
            <w:r w:rsidRPr="006E5C60">
              <w:rPr>
                <w:b/>
                <w:sz w:val="24"/>
                <w:szCs w:val="24"/>
              </w:rPr>
              <w:t>9</w:t>
            </w:r>
          </w:p>
        </w:tc>
      </w:tr>
      <w:tr w:rsidR="0064670F" w:rsidRPr="006E5C60" w:rsidTr="00EA1F20">
        <w:tc>
          <w:tcPr>
            <w:tcW w:w="2269" w:type="dxa"/>
          </w:tcPr>
          <w:p w:rsidR="0064670F" w:rsidRPr="006E5C60" w:rsidRDefault="0064670F" w:rsidP="006E5C60">
            <w:pPr>
              <w:tabs>
                <w:tab w:val="left" w:pos="2835"/>
                <w:tab w:val="left" w:pos="3261"/>
                <w:tab w:val="left" w:pos="3544"/>
                <w:tab w:val="left" w:pos="5103"/>
                <w:tab w:val="left" w:pos="8222"/>
                <w:tab w:val="left" w:pos="9781"/>
                <w:tab w:val="left" w:pos="12191"/>
              </w:tabs>
              <w:rPr>
                <w:b/>
                <w:sz w:val="24"/>
                <w:szCs w:val="24"/>
              </w:rPr>
            </w:pPr>
            <w:r w:rsidRPr="006E5C60">
              <w:rPr>
                <w:b/>
                <w:sz w:val="24"/>
                <w:szCs w:val="24"/>
              </w:rPr>
              <w:t>1.Организм – как биологическая система</w:t>
            </w:r>
          </w:p>
        </w:tc>
        <w:tc>
          <w:tcPr>
            <w:tcW w:w="3402" w:type="dxa"/>
          </w:tcPr>
          <w:p w:rsidR="0064670F" w:rsidRPr="006E5C60" w:rsidRDefault="0064670F" w:rsidP="006E5C60">
            <w:pPr>
              <w:pStyle w:val="a3"/>
              <w:ind w:left="0"/>
              <w:jc w:val="both"/>
              <w:rPr>
                <w:rFonts w:ascii="Times New Roman" w:hAnsi="Times New Roman"/>
                <w:sz w:val="24"/>
                <w:szCs w:val="24"/>
              </w:rPr>
            </w:pPr>
            <w:r w:rsidRPr="006E5C60">
              <w:rPr>
                <w:rFonts w:ascii="Times New Roman" w:hAnsi="Times New Roman"/>
                <w:sz w:val="24"/>
                <w:szCs w:val="24"/>
              </w:rPr>
              <w:t>Организмы растений, бактерий, грибов, лишайников. Одноклеточные и многоклеточные организмы. Особенности  строения, жизнедеятельности</w:t>
            </w:r>
          </w:p>
          <w:p w:rsidR="0064670F" w:rsidRPr="006E5C60" w:rsidRDefault="0064670F" w:rsidP="006E5C60">
            <w:pPr>
              <w:pStyle w:val="a3"/>
              <w:tabs>
                <w:tab w:val="left" w:pos="128"/>
              </w:tabs>
              <w:ind w:left="0"/>
              <w:jc w:val="both"/>
              <w:rPr>
                <w:rFonts w:ascii="Times New Roman" w:hAnsi="Times New Roman"/>
                <w:sz w:val="24"/>
                <w:szCs w:val="24"/>
              </w:rPr>
            </w:pPr>
            <w:r w:rsidRPr="006E5C60">
              <w:rPr>
                <w:rFonts w:ascii="Times New Roman" w:hAnsi="Times New Roman"/>
                <w:sz w:val="24"/>
                <w:szCs w:val="24"/>
              </w:rPr>
              <w:t>Основные признаки живых организмов: клеточное строение, сложный химический состав, круговорот веществ и энергии, раздражимость, рост, развитие, размножение</w:t>
            </w:r>
          </w:p>
          <w:p w:rsidR="0064670F" w:rsidRPr="006E5C60" w:rsidRDefault="0064670F" w:rsidP="006E5C60">
            <w:pPr>
              <w:pStyle w:val="a3"/>
              <w:tabs>
                <w:tab w:val="left" w:pos="913"/>
              </w:tabs>
              <w:ind w:left="0"/>
              <w:jc w:val="both"/>
              <w:rPr>
                <w:rFonts w:ascii="Times New Roman" w:hAnsi="Times New Roman"/>
                <w:b/>
                <w:sz w:val="24"/>
                <w:szCs w:val="24"/>
              </w:rPr>
            </w:pPr>
            <w:r w:rsidRPr="006E5C60">
              <w:rPr>
                <w:rFonts w:ascii="Times New Roman" w:hAnsi="Times New Roman"/>
                <w:sz w:val="24"/>
                <w:szCs w:val="24"/>
              </w:rPr>
              <w:t xml:space="preserve">Питание растений. Фотосинтез. Растение и качество воздуха. </w:t>
            </w:r>
          </w:p>
        </w:tc>
        <w:tc>
          <w:tcPr>
            <w:tcW w:w="3543" w:type="dxa"/>
          </w:tcPr>
          <w:p w:rsidR="0064670F" w:rsidRPr="006E5C60" w:rsidRDefault="0064670F" w:rsidP="006E5C60">
            <w:pPr>
              <w:pStyle w:val="a3"/>
              <w:ind w:left="0"/>
              <w:jc w:val="both"/>
              <w:rPr>
                <w:rFonts w:ascii="Times New Roman" w:hAnsi="Times New Roman"/>
                <w:sz w:val="24"/>
                <w:szCs w:val="24"/>
              </w:rPr>
            </w:pPr>
            <w:r w:rsidRPr="006E5C60">
              <w:rPr>
                <w:rFonts w:ascii="Times New Roman" w:hAnsi="Times New Roman"/>
                <w:sz w:val="24"/>
                <w:szCs w:val="24"/>
              </w:rPr>
              <w:t xml:space="preserve">Одноклеточные и многоклеточные животные, особенности их строения. Регуляция процессов жизнедеятельности. </w:t>
            </w:r>
          </w:p>
          <w:p w:rsidR="0064670F" w:rsidRPr="006E5C60" w:rsidRDefault="0064670F" w:rsidP="006E5C60">
            <w:pPr>
              <w:pStyle w:val="a3"/>
              <w:ind w:left="0"/>
              <w:jc w:val="both"/>
              <w:rPr>
                <w:rFonts w:ascii="Times New Roman" w:hAnsi="Times New Roman"/>
                <w:sz w:val="24"/>
                <w:szCs w:val="24"/>
              </w:rPr>
            </w:pPr>
            <w:r w:rsidRPr="006E5C60">
              <w:rPr>
                <w:rFonts w:ascii="Times New Roman" w:hAnsi="Times New Roman"/>
                <w:sz w:val="24"/>
                <w:szCs w:val="24"/>
              </w:rPr>
              <w:t xml:space="preserve"> Поведение животных. Основные отличия животных от растений и признаки их сходства.</w:t>
            </w:r>
          </w:p>
          <w:p w:rsidR="0064670F" w:rsidRPr="006E5C60" w:rsidRDefault="0064670F" w:rsidP="006E5C60">
            <w:pPr>
              <w:shd w:val="clear" w:color="auto" w:fill="FFFFFF"/>
              <w:tabs>
                <w:tab w:val="left" w:pos="6034"/>
              </w:tabs>
              <w:jc w:val="both"/>
              <w:rPr>
                <w:b/>
                <w:sz w:val="24"/>
                <w:szCs w:val="24"/>
              </w:rPr>
            </w:pPr>
            <w:r w:rsidRPr="006E5C60">
              <w:rPr>
                <w:sz w:val="24"/>
                <w:szCs w:val="24"/>
              </w:rPr>
              <w:t xml:space="preserve">Взаимосвязь органов и системы органов – основа целостности организма. </w:t>
            </w:r>
          </w:p>
        </w:tc>
        <w:tc>
          <w:tcPr>
            <w:tcW w:w="3261" w:type="dxa"/>
          </w:tcPr>
          <w:p w:rsidR="0064670F" w:rsidRPr="006E5C60" w:rsidRDefault="0064670F" w:rsidP="006E5C60">
            <w:pPr>
              <w:shd w:val="clear" w:color="auto" w:fill="FFFFFF"/>
              <w:tabs>
                <w:tab w:val="left" w:pos="6034"/>
              </w:tabs>
              <w:jc w:val="both"/>
              <w:rPr>
                <w:sz w:val="24"/>
                <w:szCs w:val="24"/>
              </w:rPr>
            </w:pPr>
            <w:r w:rsidRPr="006E5C60">
              <w:rPr>
                <w:sz w:val="24"/>
                <w:szCs w:val="24"/>
              </w:rPr>
              <w:t>Человек - как вид  его сходство с животными. Особенности строения и жизнедеятельности клеток, тканей, органов, системы органов человека. Иммунитет.</w:t>
            </w:r>
          </w:p>
          <w:p w:rsidR="0064670F" w:rsidRPr="006E5C60" w:rsidRDefault="0064670F" w:rsidP="006E5C60">
            <w:pPr>
              <w:shd w:val="clear" w:color="auto" w:fill="FFFFFF"/>
              <w:tabs>
                <w:tab w:val="left" w:pos="6034"/>
              </w:tabs>
              <w:jc w:val="both"/>
              <w:rPr>
                <w:sz w:val="24"/>
                <w:szCs w:val="24"/>
              </w:rPr>
            </w:pPr>
            <w:r w:rsidRPr="006E5C60">
              <w:rPr>
                <w:sz w:val="24"/>
                <w:szCs w:val="24"/>
              </w:rPr>
              <w:t xml:space="preserve">Постоянство внутренней среды </w:t>
            </w:r>
          </w:p>
          <w:p w:rsidR="0064670F" w:rsidRPr="006E5C60" w:rsidRDefault="0064670F" w:rsidP="006E5C60">
            <w:pPr>
              <w:shd w:val="clear" w:color="auto" w:fill="FFFFFF"/>
              <w:tabs>
                <w:tab w:val="left" w:pos="6034"/>
              </w:tabs>
              <w:jc w:val="both"/>
              <w:rPr>
                <w:sz w:val="24"/>
                <w:szCs w:val="24"/>
              </w:rPr>
            </w:pPr>
            <w:r w:rsidRPr="006E5C60">
              <w:rPr>
                <w:sz w:val="24"/>
                <w:szCs w:val="24"/>
              </w:rPr>
              <w:t>Нервно-гуморальная регуляция.</w:t>
            </w:r>
          </w:p>
          <w:p w:rsidR="0064670F" w:rsidRPr="006E5C60" w:rsidRDefault="0064670F" w:rsidP="006E5C60">
            <w:pPr>
              <w:shd w:val="clear" w:color="auto" w:fill="FFFFFF"/>
              <w:tabs>
                <w:tab w:val="left" w:pos="6034"/>
              </w:tabs>
              <w:jc w:val="both"/>
              <w:rPr>
                <w:sz w:val="24"/>
                <w:szCs w:val="24"/>
              </w:rPr>
            </w:pPr>
            <w:r w:rsidRPr="006E5C60">
              <w:rPr>
                <w:sz w:val="24"/>
                <w:szCs w:val="24"/>
              </w:rPr>
              <w:t>Высшая нервная деятельность, психика и поведение человека.</w:t>
            </w:r>
          </w:p>
        </w:tc>
        <w:tc>
          <w:tcPr>
            <w:tcW w:w="3119" w:type="dxa"/>
          </w:tcPr>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t>Цитология: химический состав, строение, функции, деление клетки. Ген и генетический код. Обмен веществ и превращение энергии в клетке.</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t>Оплодотворение и развитие организмов.</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t xml:space="preserve">Вирусы. </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t>Наследственность и изменчивость. Генотип и фенотип.</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t>Законы генетики.</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t>Селекция.</w:t>
            </w:r>
          </w:p>
        </w:tc>
      </w:tr>
      <w:tr w:rsidR="0064670F" w:rsidRPr="006E5C60" w:rsidTr="00EA1F20">
        <w:trPr>
          <w:trHeight w:val="3253"/>
        </w:trPr>
        <w:tc>
          <w:tcPr>
            <w:tcW w:w="2269" w:type="dxa"/>
          </w:tcPr>
          <w:p w:rsidR="0064670F" w:rsidRPr="006E5C60" w:rsidRDefault="0064670F" w:rsidP="006E5C60">
            <w:pPr>
              <w:tabs>
                <w:tab w:val="left" w:pos="2835"/>
                <w:tab w:val="left" w:pos="3261"/>
                <w:tab w:val="left" w:pos="3544"/>
                <w:tab w:val="left" w:pos="5103"/>
                <w:tab w:val="left" w:pos="8222"/>
                <w:tab w:val="left" w:pos="9781"/>
                <w:tab w:val="left" w:pos="12191"/>
              </w:tabs>
              <w:rPr>
                <w:b/>
                <w:sz w:val="24"/>
                <w:szCs w:val="24"/>
              </w:rPr>
            </w:pPr>
            <w:r w:rsidRPr="006E5C60">
              <w:rPr>
                <w:b/>
                <w:sz w:val="24"/>
                <w:szCs w:val="24"/>
              </w:rPr>
              <w:lastRenderedPageBreak/>
              <w:t>2.Над-организменные системы</w:t>
            </w:r>
          </w:p>
        </w:tc>
        <w:tc>
          <w:tcPr>
            <w:tcW w:w="3402" w:type="dxa"/>
          </w:tcPr>
          <w:p w:rsidR="0064670F" w:rsidRPr="006E5C60" w:rsidRDefault="0064670F" w:rsidP="006E5C60">
            <w:pPr>
              <w:shd w:val="clear" w:color="auto" w:fill="FFFFFF"/>
              <w:rPr>
                <w:noProof/>
                <w:spacing w:val="3"/>
                <w:sz w:val="24"/>
                <w:szCs w:val="24"/>
              </w:rPr>
            </w:pPr>
            <w:r w:rsidRPr="006E5C60">
              <w:rPr>
                <w:noProof/>
                <w:spacing w:val="3"/>
                <w:sz w:val="24"/>
                <w:szCs w:val="24"/>
              </w:rPr>
              <w:t xml:space="preserve">Растительное сообщество. Экологические факторы неживой и живой природы на примере растений леса, луга и пр. </w:t>
            </w:r>
          </w:p>
          <w:p w:rsidR="0064670F" w:rsidRPr="006E5C60" w:rsidRDefault="0064670F" w:rsidP="006E5C60">
            <w:pPr>
              <w:shd w:val="clear" w:color="auto" w:fill="FFFFFF"/>
              <w:rPr>
                <w:noProof/>
                <w:spacing w:val="3"/>
                <w:sz w:val="24"/>
                <w:szCs w:val="24"/>
              </w:rPr>
            </w:pPr>
            <w:r w:rsidRPr="006E5C60">
              <w:rPr>
                <w:noProof/>
                <w:spacing w:val="3"/>
                <w:sz w:val="24"/>
                <w:szCs w:val="24"/>
              </w:rPr>
              <w:t>Приспособленность растений.</w:t>
            </w:r>
          </w:p>
          <w:p w:rsidR="0064670F" w:rsidRPr="006E5C60" w:rsidRDefault="0064670F" w:rsidP="006E5C60">
            <w:pPr>
              <w:shd w:val="clear" w:color="auto" w:fill="FFFFFF"/>
              <w:rPr>
                <w:noProof/>
                <w:spacing w:val="3"/>
                <w:sz w:val="24"/>
                <w:szCs w:val="24"/>
              </w:rPr>
            </w:pPr>
            <w:r w:rsidRPr="006E5C60">
              <w:rPr>
                <w:noProof/>
                <w:spacing w:val="3"/>
                <w:sz w:val="24"/>
                <w:szCs w:val="24"/>
              </w:rPr>
              <w:t xml:space="preserve">Раположение сообществ по склонам гор и зонам на равнинах. </w:t>
            </w:r>
          </w:p>
          <w:p w:rsidR="0064670F" w:rsidRPr="006E5C60" w:rsidRDefault="0064670F" w:rsidP="006E5C60">
            <w:pPr>
              <w:shd w:val="clear" w:color="auto" w:fill="FFFFFF"/>
              <w:rPr>
                <w:noProof/>
                <w:spacing w:val="3"/>
                <w:sz w:val="24"/>
                <w:szCs w:val="24"/>
              </w:rPr>
            </w:pPr>
            <w:r w:rsidRPr="006E5C60">
              <w:rPr>
                <w:noProof/>
                <w:spacing w:val="3"/>
                <w:sz w:val="24"/>
                <w:szCs w:val="24"/>
              </w:rPr>
              <w:t>Сезонные изменения в жизни растений и их причины.</w:t>
            </w:r>
          </w:p>
          <w:p w:rsidR="0064670F" w:rsidRPr="006E5C60" w:rsidRDefault="0064670F" w:rsidP="006E5C60">
            <w:pPr>
              <w:shd w:val="clear" w:color="auto" w:fill="FFFFFF"/>
              <w:rPr>
                <w:b/>
                <w:sz w:val="24"/>
                <w:szCs w:val="24"/>
              </w:rPr>
            </w:pPr>
          </w:p>
        </w:tc>
        <w:tc>
          <w:tcPr>
            <w:tcW w:w="3543" w:type="dxa"/>
          </w:tcPr>
          <w:p w:rsidR="0064670F" w:rsidRPr="006E5C60" w:rsidRDefault="0064670F" w:rsidP="006E5C60">
            <w:pPr>
              <w:shd w:val="clear" w:color="auto" w:fill="FFFFFF"/>
              <w:rPr>
                <w:sz w:val="24"/>
                <w:szCs w:val="24"/>
              </w:rPr>
            </w:pPr>
            <w:r w:rsidRPr="006E5C60">
              <w:rPr>
                <w:sz w:val="24"/>
                <w:szCs w:val="24"/>
              </w:rPr>
              <w:t>Приспособленность организмов к совместному обитанию  в природном сообществе, пищевые связи (на местном материале).</w:t>
            </w:r>
          </w:p>
          <w:p w:rsidR="0064670F" w:rsidRPr="006E5C60" w:rsidRDefault="0064670F" w:rsidP="006E5C60">
            <w:pPr>
              <w:shd w:val="clear" w:color="auto" w:fill="FFFFFF"/>
              <w:rPr>
                <w:noProof/>
                <w:spacing w:val="3"/>
                <w:sz w:val="24"/>
                <w:szCs w:val="24"/>
              </w:rPr>
            </w:pPr>
            <w:r w:rsidRPr="006E5C60">
              <w:rPr>
                <w:noProof/>
                <w:spacing w:val="3"/>
                <w:sz w:val="24"/>
                <w:szCs w:val="24"/>
              </w:rPr>
              <w:t>Сезонные изменения в жизни животных и их причины.</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p>
          <w:p w:rsidR="0064670F" w:rsidRPr="006E5C60" w:rsidRDefault="0064670F" w:rsidP="006E5C60">
            <w:pPr>
              <w:tabs>
                <w:tab w:val="left" w:pos="2835"/>
                <w:tab w:val="left" w:pos="3261"/>
                <w:tab w:val="left" w:pos="3544"/>
                <w:tab w:val="left" w:pos="5103"/>
                <w:tab w:val="left" w:pos="8222"/>
                <w:tab w:val="left" w:pos="9781"/>
                <w:tab w:val="left" w:pos="12191"/>
              </w:tabs>
              <w:rPr>
                <w:b/>
                <w:sz w:val="24"/>
                <w:szCs w:val="24"/>
              </w:rPr>
            </w:pPr>
          </w:p>
        </w:tc>
        <w:tc>
          <w:tcPr>
            <w:tcW w:w="3261" w:type="dxa"/>
          </w:tcPr>
          <w:p w:rsidR="0064670F" w:rsidRPr="006E5C60" w:rsidRDefault="0064670F" w:rsidP="006E5C60">
            <w:pPr>
              <w:shd w:val="clear" w:color="auto" w:fill="FFFFFF"/>
              <w:rPr>
                <w:noProof/>
                <w:spacing w:val="3"/>
                <w:sz w:val="24"/>
                <w:szCs w:val="24"/>
              </w:rPr>
            </w:pPr>
            <w:r w:rsidRPr="006E5C60">
              <w:rPr>
                <w:sz w:val="24"/>
                <w:szCs w:val="24"/>
              </w:rPr>
              <w:t>Социальная и природная среда, адаптация к ней человека.</w:t>
            </w:r>
          </w:p>
          <w:p w:rsidR="0064670F" w:rsidRPr="006E5C60" w:rsidRDefault="0064670F" w:rsidP="006E5C60">
            <w:pPr>
              <w:shd w:val="clear" w:color="auto" w:fill="FFFFFF"/>
              <w:rPr>
                <w:noProof/>
                <w:spacing w:val="3"/>
                <w:sz w:val="24"/>
                <w:szCs w:val="24"/>
              </w:rPr>
            </w:pPr>
            <w:r w:rsidRPr="006E5C60">
              <w:rPr>
                <w:noProof/>
                <w:spacing w:val="3"/>
                <w:sz w:val="24"/>
                <w:szCs w:val="24"/>
              </w:rPr>
              <w:t xml:space="preserve">Личная и общественная гигиена,здоровый образ жизни. </w:t>
            </w:r>
          </w:p>
          <w:p w:rsidR="0064670F" w:rsidRPr="006E5C60" w:rsidRDefault="0064670F" w:rsidP="006E5C60">
            <w:pPr>
              <w:shd w:val="clear" w:color="auto" w:fill="FFFFFF"/>
              <w:rPr>
                <w:noProof/>
                <w:spacing w:val="3"/>
                <w:sz w:val="24"/>
                <w:szCs w:val="24"/>
              </w:rPr>
            </w:pPr>
            <w:r w:rsidRPr="006E5C60">
              <w:rPr>
                <w:noProof/>
                <w:spacing w:val="3"/>
                <w:sz w:val="24"/>
                <w:szCs w:val="24"/>
              </w:rPr>
              <w:t>Профилактика заболеваний,</w:t>
            </w:r>
          </w:p>
          <w:p w:rsidR="0064670F" w:rsidRPr="006E5C60" w:rsidRDefault="0064670F" w:rsidP="006E5C60">
            <w:pPr>
              <w:shd w:val="clear" w:color="auto" w:fill="FFFFFF"/>
              <w:rPr>
                <w:noProof/>
                <w:spacing w:val="3"/>
                <w:sz w:val="24"/>
                <w:szCs w:val="24"/>
              </w:rPr>
            </w:pPr>
            <w:r w:rsidRPr="006E5C60">
              <w:rPr>
                <w:noProof/>
                <w:spacing w:val="3"/>
                <w:sz w:val="24"/>
                <w:szCs w:val="24"/>
              </w:rPr>
              <w:t xml:space="preserve">травматизма. </w:t>
            </w:r>
          </w:p>
          <w:p w:rsidR="0064670F" w:rsidRPr="006E5C60" w:rsidRDefault="0064670F" w:rsidP="006E5C60">
            <w:pPr>
              <w:shd w:val="clear" w:color="auto" w:fill="FFFFFF"/>
              <w:rPr>
                <w:noProof/>
                <w:spacing w:val="3"/>
                <w:sz w:val="24"/>
                <w:szCs w:val="24"/>
              </w:rPr>
            </w:pPr>
            <w:r w:rsidRPr="006E5C60">
              <w:rPr>
                <w:noProof/>
                <w:spacing w:val="3"/>
                <w:sz w:val="24"/>
                <w:szCs w:val="24"/>
              </w:rPr>
              <w:t xml:space="preserve">Приемы оказания   первой помощи. </w:t>
            </w:r>
          </w:p>
          <w:p w:rsidR="0064670F" w:rsidRPr="006E5C60" w:rsidRDefault="0064670F" w:rsidP="006E5C60">
            <w:pPr>
              <w:shd w:val="clear" w:color="auto" w:fill="FFFFFF"/>
              <w:rPr>
                <w:sz w:val="24"/>
                <w:szCs w:val="24"/>
              </w:rPr>
            </w:pPr>
            <w:r w:rsidRPr="006E5C60">
              <w:rPr>
                <w:noProof/>
                <w:spacing w:val="3"/>
                <w:sz w:val="24"/>
                <w:szCs w:val="24"/>
              </w:rPr>
              <w:t>Вредные привычки, их отрицательное влияние на организм.</w:t>
            </w:r>
          </w:p>
        </w:tc>
        <w:tc>
          <w:tcPr>
            <w:tcW w:w="3119" w:type="dxa"/>
          </w:tcPr>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t>Вид,  его  критерии. Популяция.</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t>Биогеоценозы. Агробиоценозы.</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t>Биосфера. Учение В.И. Вернадского.</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t>Круговорот веществ</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t xml:space="preserve"> и поток энергии в биогеоценозах и биосфере.</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p>
        </w:tc>
      </w:tr>
      <w:tr w:rsidR="0064670F" w:rsidRPr="006E5C60" w:rsidTr="00EA1F20">
        <w:trPr>
          <w:trHeight w:val="3253"/>
        </w:trPr>
        <w:tc>
          <w:tcPr>
            <w:tcW w:w="2269" w:type="dxa"/>
          </w:tcPr>
          <w:p w:rsidR="0064670F" w:rsidRPr="006E5C60" w:rsidRDefault="0064670F" w:rsidP="006E5C60">
            <w:pPr>
              <w:tabs>
                <w:tab w:val="left" w:pos="2835"/>
                <w:tab w:val="left" w:pos="3261"/>
                <w:tab w:val="left" w:pos="3544"/>
                <w:tab w:val="left" w:pos="5103"/>
                <w:tab w:val="left" w:pos="8222"/>
                <w:tab w:val="left" w:pos="9781"/>
                <w:tab w:val="left" w:pos="12191"/>
              </w:tabs>
              <w:rPr>
                <w:b/>
                <w:sz w:val="24"/>
                <w:szCs w:val="24"/>
              </w:rPr>
            </w:pPr>
            <w:r w:rsidRPr="006E5C60">
              <w:rPr>
                <w:b/>
                <w:sz w:val="24"/>
                <w:szCs w:val="24"/>
              </w:rPr>
              <w:t>3.Многообразие  органического мира и его эволюция</w:t>
            </w:r>
          </w:p>
        </w:tc>
        <w:tc>
          <w:tcPr>
            <w:tcW w:w="3402" w:type="dxa"/>
          </w:tcPr>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t xml:space="preserve">Многообразие растений и их происхождение </w:t>
            </w:r>
          </w:p>
          <w:p w:rsidR="0064670F" w:rsidRPr="006E5C60" w:rsidRDefault="0064670F" w:rsidP="006E5C60">
            <w:pPr>
              <w:tabs>
                <w:tab w:val="left" w:pos="2835"/>
                <w:tab w:val="left" w:pos="3261"/>
                <w:tab w:val="left" w:pos="3544"/>
                <w:tab w:val="left" w:pos="5103"/>
                <w:tab w:val="left" w:pos="8222"/>
                <w:tab w:val="left" w:pos="12191"/>
              </w:tabs>
              <w:rPr>
                <w:sz w:val="24"/>
                <w:szCs w:val="24"/>
              </w:rPr>
            </w:pPr>
            <w:r w:rsidRPr="006E5C60">
              <w:rPr>
                <w:sz w:val="24"/>
                <w:szCs w:val="24"/>
              </w:rPr>
              <w:t>( отделы, семейства и т. д.) Основные этапы и доказательства развития растительного мира.   Основные         сельскохозяйственные растения и растения, выращиваемые в местных условиях.</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lastRenderedPageBreak/>
              <w:t xml:space="preserve"> Редкие </w:t>
            </w:r>
            <w:r w:rsidRPr="006E5C60">
              <w:rPr>
                <w:noProof/>
                <w:spacing w:val="3"/>
                <w:sz w:val="24"/>
                <w:szCs w:val="24"/>
              </w:rPr>
              <w:t xml:space="preserve">и исчезающие </w:t>
            </w:r>
            <w:r w:rsidRPr="006E5C60">
              <w:rPr>
                <w:sz w:val="24"/>
                <w:szCs w:val="24"/>
              </w:rPr>
              <w:t>виды растений Кыргызстана</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t>Происхождение культурных растений. Достижения науки  в выведении новых сортов растений.</w:t>
            </w:r>
          </w:p>
        </w:tc>
        <w:tc>
          <w:tcPr>
            <w:tcW w:w="3543" w:type="dxa"/>
          </w:tcPr>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lastRenderedPageBreak/>
              <w:t>Систематика животных. Основные этапы и доказательства эволюции животного мира.</w:t>
            </w:r>
          </w:p>
          <w:p w:rsidR="0064670F" w:rsidRPr="006E5C60" w:rsidRDefault="0064670F" w:rsidP="006E5C60">
            <w:pPr>
              <w:tabs>
                <w:tab w:val="left" w:pos="-108"/>
                <w:tab w:val="left" w:pos="2835"/>
                <w:tab w:val="left" w:pos="3261"/>
                <w:tab w:val="left" w:pos="3544"/>
                <w:tab w:val="left" w:pos="5103"/>
                <w:tab w:val="left" w:pos="8222"/>
                <w:tab w:val="left" w:pos="9781"/>
                <w:tab w:val="left" w:pos="12191"/>
              </w:tabs>
              <w:ind w:firstLine="108"/>
              <w:rPr>
                <w:sz w:val="24"/>
                <w:szCs w:val="24"/>
              </w:rPr>
            </w:pPr>
            <w:r w:rsidRPr="006E5C60">
              <w:rPr>
                <w:sz w:val="24"/>
                <w:szCs w:val="24"/>
              </w:rPr>
              <w:t xml:space="preserve">Родство человека с животными. </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t xml:space="preserve">Сельскохозяйственные животные. </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t>Происхождение домашних животных.</w:t>
            </w:r>
          </w:p>
          <w:p w:rsidR="0064670F" w:rsidRPr="006E5C60" w:rsidRDefault="0064670F" w:rsidP="006E5C60">
            <w:pPr>
              <w:shd w:val="clear" w:color="auto" w:fill="FFFFFF"/>
              <w:tabs>
                <w:tab w:val="left" w:pos="6034"/>
              </w:tabs>
              <w:jc w:val="both"/>
              <w:rPr>
                <w:noProof/>
                <w:spacing w:val="3"/>
                <w:sz w:val="24"/>
                <w:szCs w:val="24"/>
              </w:rPr>
            </w:pPr>
            <w:r w:rsidRPr="006E5C60">
              <w:rPr>
                <w:sz w:val="24"/>
                <w:szCs w:val="24"/>
              </w:rPr>
              <w:lastRenderedPageBreak/>
              <w:t>Содержание, кормление, разведение.</w:t>
            </w:r>
          </w:p>
          <w:p w:rsidR="0064670F" w:rsidRPr="006E5C60" w:rsidRDefault="0064670F" w:rsidP="006E5C60">
            <w:pPr>
              <w:shd w:val="clear" w:color="auto" w:fill="FFFFFF"/>
              <w:tabs>
                <w:tab w:val="left" w:pos="6034"/>
              </w:tabs>
              <w:jc w:val="both"/>
              <w:rPr>
                <w:noProof/>
                <w:spacing w:val="3"/>
                <w:sz w:val="24"/>
                <w:szCs w:val="24"/>
              </w:rPr>
            </w:pPr>
            <w:r w:rsidRPr="006E5C60">
              <w:rPr>
                <w:noProof/>
                <w:spacing w:val="3"/>
                <w:sz w:val="24"/>
                <w:szCs w:val="24"/>
              </w:rPr>
              <w:t>Достижения науки при выведении новых пород домашних животных.</w:t>
            </w:r>
          </w:p>
          <w:p w:rsidR="0064670F" w:rsidRPr="006E5C60" w:rsidRDefault="0064670F" w:rsidP="006E5C60">
            <w:pPr>
              <w:shd w:val="clear" w:color="auto" w:fill="FFFFFF"/>
              <w:tabs>
                <w:tab w:val="left" w:pos="6034"/>
              </w:tabs>
              <w:jc w:val="both"/>
              <w:rPr>
                <w:noProof/>
                <w:spacing w:val="3"/>
                <w:sz w:val="24"/>
                <w:szCs w:val="24"/>
              </w:rPr>
            </w:pPr>
            <w:r w:rsidRPr="006E5C60">
              <w:rPr>
                <w:noProof/>
                <w:spacing w:val="3"/>
                <w:sz w:val="24"/>
                <w:szCs w:val="24"/>
              </w:rPr>
              <w:t xml:space="preserve"> Редкие и исчезающие виды   животных Кыргызстана.</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p>
        </w:tc>
        <w:tc>
          <w:tcPr>
            <w:tcW w:w="3261" w:type="dxa"/>
          </w:tcPr>
          <w:p w:rsidR="0064670F" w:rsidRPr="006E5C60" w:rsidRDefault="0064670F" w:rsidP="006E5C60">
            <w:pPr>
              <w:shd w:val="clear" w:color="auto" w:fill="FFFFFF"/>
              <w:tabs>
                <w:tab w:val="left" w:pos="6034"/>
              </w:tabs>
              <w:rPr>
                <w:noProof/>
                <w:spacing w:val="3"/>
                <w:sz w:val="24"/>
                <w:szCs w:val="24"/>
              </w:rPr>
            </w:pPr>
            <w:r w:rsidRPr="006E5C60">
              <w:rPr>
                <w:noProof/>
                <w:spacing w:val="3"/>
                <w:sz w:val="24"/>
                <w:szCs w:val="24"/>
              </w:rPr>
              <w:lastRenderedPageBreak/>
              <w:t xml:space="preserve">Человек как вид, его происхождение и </w:t>
            </w:r>
          </w:p>
          <w:p w:rsidR="0064670F" w:rsidRPr="006E5C60" w:rsidRDefault="0064670F" w:rsidP="006E5C60">
            <w:pPr>
              <w:shd w:val="clear" w:color="auto" w:fill="FFFFFF"/>
              <w:tabs>
                <w:tab w:val="left" w:pos="6034"/>
              </w:tabs>
              <w:rPr>
                <w:noProof/>
                <w:spacing w:val="3"/>
                <w:sz w:val="24"/>
                <w:szCs w:val="24"/>
              </w:rPr>
            </w:pPr>
            <w:r w:rsidRPr="006E5C60">
              <w:rPr>
                <w:noProof/>
                <w:spacing w:val="3"/>
                <w:sz w:val="24"/>
                <w:szCs w:val="24"/>
              </w:rPr>
              <w:t>место в системе органического мира.</w:t>
            </w:r>
          </w:p>
          <w:p w:rsidR="0064670F" w:rsidRPr="006E5C60" w:rsidRDefault="0064670F" w:rsidP="006E5C60">
            <w:pPr>
              <w:shd w:val="clear" w:color="auto" w:fill="FFFFFF"/>
              <w:tabs>
                <w:tab w:val="left" w:pos="6034"/>
              </w:tabs>
              <w:rPr>
                <w:noProof/>
                <w:spacing w:val="3"/>
                <w:sz w:val="24"/>
                <w:szCs w:val="24"/>
              </w:rPr>
            </w:pPr>
            <w:r w:rsidRPr="006E5C60">
              <w:rPr>
                <w:noProof/>
                <w:spacing w:val="3"/>
                <w:sz w:val="24"/>
                <w:szCs w:val="24"/>
              </w:rPr>
              <w:t xml:space="preserve">Доказательства происхождения человека от животных. </w:t>
            </w:r>
          </w:p>
          <w:p w:rsidR="0064670F" w:rsidRPr="006E5C60" w:rsidRDefault="0064670F" w:rsidP="006E5C60">
            <w:pPr>
              <w:shd w:val="clear" w:color="auto" w:fill="FFFFFF"/>
              <w:tabs>
                <w:tab w:val="left" w:pos="6034"/>
              </w:tabs>
              <w:rPr>
                <w:noProof/>
                <w:spacing w:val="3"/>
                <w:sz w:val="24"/>
                <w:szCs w:val="24"/>
              </w:rPr>
            </w:pPr>
            <w:r w:rsidRPr="006E5C60">
              <w:rPr>
                <w:noProof/>
                <w:spacing w:val="3"/>
                <w:sz w:val="24"/>
                <w:szCs w:val="24"/>
              </w:rPr>
              <w:t xml:space="preserve">О роли труда в становлении человека. </w:t>
            </w:r>
          </w:p>
          <w:p w:rsidR="0064670F" w:rsidRPr="006E5C60" w:rsidRDefault="0064670F" w:rsidP="006E5C60">
            <w:pPr>
              <w:shd w:val="clear" w:color="auto" w:fill="FFFFFF"/>
              <w:tabs>
                <w:tab w:val="left" w:pos="6034"/>
              </w:tabs>
              <w:rPr>
                <w:noProof/>
                <w:spacing w:val="3"/>
                <w:sz w:val="24"/>
                <w:szCs w:val="24"/>
              </w:rPr>
            </w:pPr>
            <w:r w:rsidRPr="006E5C60">
              <w:rPr>
                <w:noProof/>
                <w:spacing w:val="3"/>
                <w:sz w:val="24"/>
                <w:szCs w:val="24"/>
              </w:rPr>
              <w:t xml:space="preserve">Движущие силы </w:t>
            </w:r>
            <w:r w:rsidRPr="006E5C60">
              <w:rPr>
                <w:noProof/>
                <w:spacing w:val="3"/>
                <w:sz w:val="24"/>
                <w:szCs w:val="24"/>
              </w:rPr>
              <w:lastRenderedPageBreak/>
              <w:t>антропогенеза: социальные и биологические факторы. Ведущая роль социальных факторов   в истории развития  человека, со дня становления как биологического вида. Стадии эволюции человека. Человеческие расы. Генетическое единство происхождения человеческих рас.</w:t>
            </w:r>
          </w:p>
          <w:p w:rsidR="0064670F" w:rsidRPr="006E5C60" w:rsidRDefault="0064670F" w:rsidP="006E5C60">
            <w:pPr>
              <w:tabs>
                <w:tab w:val="left" w:pos="2835"/>
                <w:tab w:val="left" w:pos="3261"/>
                <w:tab w:val="left" w:pos="3544"/>
                <w:tab w:val="left" w:pos="5103"/>
                <w:tab w:val="left" w:pos="8222"/>
                <w:tab w:val="left" w:pos="9781"/>
                <w:tab w:val="left" w:pos="12191"/>
              </w:tabs>
              <w:rPr>
                <w:b/>
                <w:sz w:val="24"/>
                <w:szCs w:val="24"/>
              </w:rPr>
            </w:pPr>
          </w:p>
        </w:tc>
        <w:tc>
          <w:tcPr>
            <w:tcW w:w="3119" w:type="dxa"/>
          </w:tcPr>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lastRenderedPageBreak/>
              <w:t>Учение Ч.Дарвина о причинах многообразия видов в природе.</w:t>
            </w:r>
          </w:p>
          <w:p w:rsidR="0064670F" w:rsidRPr="006E5C60" w:rsidRDefault="0064670F" w:rsidP="006E5C60">
            <w:pPr>
              <w:tabs>
                <w:tab w:val="left" w:pos="2835"/>
                <w:tab w:val="left" w:pos="3261"/>
                <w:tab w:val="left" w:pos="3544"/>
                <w:tab w:val="left" w:pos="5103"/>
                <w:tab w:val="left" w:pos="8222"/>
                <w:tab w:val="left" w:pos="9781"/>
                <w:tab w:val="left" w:pos="12191"/>
              </w:tabs>
              <w:rPr>
                <w:sz w:val="24"/>
                <w:szCs w:val="24"/>
              </w:rPr>
            </w:pPr>
            <w:r w:rsidRPr="006E5C60">
              <w:rPr>
                <w:sz w:val="24"/>
                <w:szCs w:val="24"/>
              </w:rPr>
              <w:t>Движущие силы эволюции. Основные методы и результаты селекции. Возникновение биосферы и начало ее эволюции.</w:t>
            </w:r>
          </w:p>
        </w:tc>
      </w:tr>
      <w:tr w:rsidR="0064670F" w:rsidRPr="006E5C60" w:rsidTr="00EA1F20">
        <w:tc>
          <w:tcPr>
            <w:tcW w:w="2269" w:type="dxa"/>
          </w:tcPr>
          <w:p w:rsidR="0064670F" w:rsidRPr="006E5C60" w:rsidRDefault="0064670F" w:rsidP="006E5C60">
            <w:pPr>
              <w:tabs>
                <w:tab w:val="left" w:pos="2835"/>
                <w:tab w:val="left" w:pos="3261"/>
                <w:tab w:val="left" w:pos="3544"/>
                <w:tab w:val="left" w:pos="5103"/>
                <w:tab w:val="left" w:pos="8222"/>
                <w:tab w:val="left" w:pos="9781"/>
                <w:tab w:val="left" w:pos="12191"/>
              </w:tabs>
              <w:rPr>
                <w:b/>
                <w:sz w:val="24"/>
                <w:szCs w:val="24"/>
              </w:rPr>
            </w:pPr>
            <w:r w:rsidRPr="006E5C60">
              <w:rPr>
                <w:b/>
                <w:sz w:val="24"/>
                <w:szCs w:val="24"/>
              </w:rPr>
              <w:lastRenderedPageBreak/>
              <w:t>4. Человек и его окружающая среда</w:t>
            </w:r>
          </w:p>
        </w:tc>
        <w:tc>
          <w:tcPr>
            <w:tcW w:w="3402" w:type="dxa"/>
          </w:tcPr>
          <w:p w:rsidR="0064670F" w:rsidRPr="006E5C60" w:rsidRDefault="0064670F" w:rsidP="006E5C60">
            <w:pPr>
              <w:pStyle w:val="a3"/>
              <w:tabs>
                <w:tab w:val="left" w:pos="913"/>
              </w:tabs>
              <w:ind w:left="0"/>
              <w:jc w:val="both"/>
              <w:rPr>
                <w:rFonts w:ascii="Times New Roman" w:hAnsi="Times New Roman"/>
                <w:sz w:val="24"/>
                <w:szCs w:val="24"/>
              </w:rPr>
            </w:pPr>
            <w:r w:rsidRPr="006E5C60">
              <w:rPr>
                <w:rFonts w:ascii="Times New Roman" w:hAnsi="Times New Roman"/>
                <w:sz w:val="24"/>
                <w:szCs w:val="24"/>
              </w:rPr>
              <w:t>Влияние деятельности человека на жизнь растений. Охрана, защита среды обитания, законы об охране природы.</w:t>
            </w:r>
          </w:p>
          <w:p w:rsidR="0064670F" w:rsidRPr="006E5C60" w:rsidRDefault="0064670F" w:rsidP="006E5C60">
            <w:pPr>
              <w:pStyle w:val="a3"/>
              <w:tabs>
                <w:tab w:val="left" w:pos="913"/>
              </w:tabs>
              <w:ind w:left="0"/>
              <w:jc w:val="both"/>
              <w:rPr>
                <w:rFonts w:ascii="Times New Roman" w:hAnsi="Times New Roman"/>
                <w:sz w:val="24"/>
                <w:szCs w:val="24"/>
              </w:rPr>
            </w:pPr>
            <w:r w:rsidRPr="006E5C60">
              <w:rPr>
                <w:rFonts w:ascii="Times New Roman" w:hAnsi="Times New Roman"/>
                <w:sz w:val="24"/>
                <w:szCs w:val="24"/>
              </w:rPr>
              <w:t xml:space="preserve">Возбудители болезней сельскохозяйственных растений, животных и человека в   местных условиях, профилактика и лечение. </w:t>
            </w:r>
          </w:p>
          <w:p w:rsidR="0064670F" w:rsidRPr="006E5C60" w:rsidRDefault="0064670F" w:rsidP="006E5C60">
            <w:pPr>
              <w:pStyle w:val="a3"/>
              <w:tabs>
                <w:tab w:val="left" w:pos="913"/>
              </w:tabs>
              <w:ind w:left="0"/>
              <w:jc w:val="both"/>
              <w:rPr>
                <w:rFonts w:ascii="Times New Roman" w:hAnsi="Times New Roman"/>
                <w:sz w:val="24"/>
                <w:szCs w:val="24"/>
              </w:rPr>
            </w:pPr>
            <w:r w:rsidRPr="006E5C60">
              <w:rPr>
                <w:rFonts w:ascii="Times New Roman" w:hAnsi="Times New Roman"/>
                <w:sz w:val="24"/>
                <w:szCs w:val="24"/>
              </w:rPr>
              <w:t>Роль бактерий, грибов, растений  в природе и жизни человека. Основы земледелия.</w:t>
            </w:r>
          </w:p>
          <w:p w:rsidR="0064670F" w:rsidRPr="006E5C60" w:rsidRDefault="0064670F" w:rsidP="006E5C60">
            <w:pPr>
              <w:pStyle w:val="a3"/>
              <w:tabs>
                <w:tab w:val="left" w:pos="913"/>
              </w:tabs>
              <w:ind w:left="0"/>
              <w:jc w:val="both"/>
              <w:rPr>
                <w:rFonts w:ascii="Times New Roman" w:hAnsi="Times New Roman"/>
                <w:b/>
                <w:sz w:val="24"/>
                <w:szCs w:val="24"/>
              </w:rPr>
            </w:pPr>
          </w:p>
        </w:tc>
        <w:tc>
          <w:tcPr>
            <w:tcW w:w="3543" w:type="dxa"/>
          </w:tcPr>
          <w:p w:rsidR="0064670F" w:rsidRPr="006E5C60" w:rsidRDefault="0064670F" w:rsidP="006E5C60">
            <w:pPr>
              <w:shd w:val="clear" w:color="auto" w:fill="FFFFFF"/>
              <w:tabs>
                <w:tab w:val="left" w:pos="6034"/>
              </w:tabs>
              <w:jc w:val="both"/>
              <w:rPr>
                <w:noProof/>
                <w:spacing w:val="3"/>
                <w:sz w:val="24"/>
                <w:szCs w:val="24"/>
              </w:rPr>
            </w:pPr>
            <w:r w:rsidRPr="006E5C60">
              <w:rPr>
                <w:sz w:val="24"/>
                <w:szCs w:val="24"/>
              </w:rPr>
              <w:t xml:space="preserve">Значение  растений, животных, бактерий, грибов в природе, жизнедеятельности человека и сельском хозяйстве. Биологические основы разведения сельскохозяйственных животных </w:t>
            </w:r>
            <w:r w:rsidRPr="006E5C60">
              <w:rPr>
                <w:noProof/>
                <w:spacing w:val="3"/>
                <w:sz w:val="24"/>
                <w:szCs w:val="24"/>
              </w:rPr>
              <w:t xml:space="preserve">Устойчивое развитие сельского хозяйства-  экологическое биоудобрение полученное из органических отходов. </w:t>
            </w:r>
          </w:p>
          <w:p w:rsidR="0064670F" w:rsidRPr="006E5C60" w:rsidRDefault="0064670F" w:rsidP="006E5C60">
            <w:pPr>
              <w:shd w:val="clear" w:color="auto" w:fill="FFFFFF"/>
              <w:tabs>
                <w:tab w:val="left" w:pos="6034"/>
              </w:tabs>
              <w:jc w:val="both"/>
              <w:rPr>
                <w:noProof/>
                <w:spacing w:val="3"/>
                <w:sz w:val="24"/>
                <w:szCs w:val="24"/>
              </w:rPr>
            </w:pPr>
            <w:r w:rsidRPr="006E5C60">
              <w:rPr>
                <w:noProof/>
                <w:spacing w:val="3"/>
                <w:sz w:val="24"/>
                <w:szCs w:val="24"/>
              </w:rPr>
              <w:t xml:space="preserve">Охрана животных. </w:t>
            </w:r>
          </w:p>
          <w:p w:rsidR="0064670F" w:rsidRPr="006E5C60" w:rsidRDefault="0064670F" w:rsidP="006E5C60">
            <w:pPr>
              <w:shd w:val="clear" w:color="auto" w:fill="FFFFFF"/>
              <w:tabs>
                <w:tab w:val="left" w:pos="6034"/>
              </w:tabs>
              <w:jc w:val="both"/>
              <w:rPr>
                <w:noProof/>
                <w:spacing w:val="3"/>
                <w:sz w:val="24"/>
                <w:szCs w:val="24"/>
              </w:rPr>
            </w:pPr>
            <w:r w:rsidRPr="006E5C60">
              <w:rPr>
                <w:noProof/>
                <w:spacing w:val="3"/>
                <w:sz w:val="24"/>
                <w:szCs w:val="24"/>
              </w:rPr>
              <w:lastRenderedPageBreak/>
              <w:t xml:space="preserve">Сохранение многообразия, защита экосистем. </w:t>
            </w:r>
          </w:p>
          <w:p w:rsidR="0064670F" w:rsidRPr="006E5C60" w:rsidRDefault="0064670F" w:rsidP="006E5C60">
            <w:pPr>
              <w:shd w:val="clear" w:color="auto" w:fill="FFFFFF"/>
              <w:tabs>
                <w:tab w:val="left" w:pos="6034"/>
              </w:tabs>
              <w:jc w:val="both"/>
              <w:rPr>
                <w:b/>
                <w:sz w:val="24"/>
                <w:szCs w:val="24"/>
              </w:rPr>
            </w:pPr>
          </w:p>
        </w:tc>
        <w:tc>
          <w:tcPr>
            <w:tcW w:w="3261" w:type="dxa"/>
          </w:tcPr>
          <w:p w:rsidR="0064670F" w:rsidRPr="006E5C60" w:rsidRDefault="0064670F" w:rsidP="006E5C60">
            <w:pPr>
              <w:shd w:val="clear" w:color="auto" w:fill="FFFFFF"/>
              <w:rPr>
                <w:noProof/>
                <w:spacing w:val="3"/>
                <w:sz w:val="24"/>
                <w:szCs w:val="24"/>
              </w:rPr>
            </w:pPr>
            <w:r w:rsidRPr="006E5C60">
              <w:rPr>
                <w:noProof/>
                <w:spacing w:val="3"/>
                <w:sz w:val="24"/>
                <w:szCs w:val="24"/>
              </w:rPr>
              <w:lastRenderedPageBreak/>
              <w:t>Факторы среды влияющие на здоровье человека.</w:t>
            </w:r>
          </w:p>
          <w:p w:rsidR="0064670F" w:rsidRPr="006E5C60" w:rsidRDefault="0064670F" w:rsidP="006E5C60">
            <w:pPr>
              <w:shd w:val="clear" w:color="auto" w:fill="FFFFFF"/>
              <w:rPr>
                <w:noProof/>
                <w:spacing w:val="3"/>
                <w:sz w:val="24"/>
                <w:szCs w:val="24"/>
              </w:rPr>
            </w:pPr>
            <w:r w:rsidRPr="006E5C60">
              <w:rPr>
                <w:noProof/>
                <w:spacing w:val="3"/>
                <w:sz w:val="24"/>
                <w:szCs w:val="24"/>
              </w:rPr>
              <w:t>Место человека в экологической среде. Причины экологического взрыва и его опасность. Привыкание человека к новым условиям. Физиология человека высокогорных мест.</w:t>
            </w:r>
          </w:p>
          <w:p w:rsidR="0064670F" w:rsidRPr="006E5C60" w:rsidRDefault="0064670F" w:rsidP="006E5C60">
            <w:pPr>
              <w:tabs>
                <w:tab w:val="left" w:pos="2835"/>
                <w:tab w:val="left" w:pos="3261"/>
                <w:tab w:val="left" w:pos="3544"/>
                <w:tab w:val="left" w:pos="5103"/>
                <w:tab w:val="left" w:pos="8222"/>
                <w:tab w:val="left" w:pos="9781"/>
                <w:tab w:val="left" w:pos="12191"/>
              </w:tabs>
              <w:rPr>
                <w:b/>
                <w:sz w:val="24"/>
                <w:szCs w:val="24"/>
              </w:rPr>
            </w:pPr>
          </w:p>
        </w:tc>
        <w:tc>
          <w:tcPr>
            <w:tcW w:w="3119" w:type="dxa"/>
          </w:tcPr>
          <w:p w:rsidR="0064670F" w:rsidRPr="006E5C60" w:rsidRDefault="0064670F" w:rsidP="006E5C60">
            <w:pPr>
              <w:shd w:val="clear" w:color="auto" w:fill="FFFFFF"/>
              <w:tabs>
                <w:tab w:val="left" w:pos="6034"/>
              </w:tabs>
              <w:jc w:val="both"/>
              <w:rPr>
                <w:sz w:val="24"/>
                <w:szCs w:val="24"/>
              </w:rPr>
            </w:pPr>
            <w:r w:rsidRPr="006E5C60">
              <w:rPr>
                <w:sz w:val="24"/>
                <w:szCs w:val="24"/>
              </w:rPr>
              <w:t xml:space="preserve">Достижения селекции растений и животных в Кыргызстане, общая информация о кыргызстанских селекционерах. Биотехнология, генная и клеточная инженерия. Биотехнология в народном хозяйстве. Методы клеточной инженерии,  применяемые в селекции сельскохозяйственного скота. </w:t>
            </w:r>
          </w:p>
          <w:p w:rsidR="0064670F" w:rsidRPr="006E5C60" w:rsidRDefault="0064670F" w:rsidP="006E5C60">
            <w:pPr>
              <w:shd w:val="clear" w:color="auto" w:fill="FFFFFF"/>
              <w:tabs>
                <w:tab w:val="left" w:pos="6034"/>
              </w:tabs>
              <w:jc w:val="both"/>
              <w:rPr>
                <w:sz w:val="24"/>
                <w:szCs w:val="24"/>
              </w:rPr>
            </w:pPr>
            <w:r w:rsidRPr="006E5C60">
              <w:rPr>
                <w:sz w:val="24"/>
                <w:szCs w:val="24"/>
              </w:rPr>
              <w:lastRenderedPageBreak/>
              <w:t>Современные экологические проблемы. Вредное влияние мутагенов, употребления алкоголя, наркотиков, никотина на генетический аппарат клетки</w:t>
            </w:r>
          </w:p>
          <w:p w:rsidR="0064670F" w:rsidRPr="006E5C60" w:rsidRDefault="0064670F" w:rsidP="006E5C60">
            <w:pPr>
              <w:tabs>
                <w:tab w:val="left" w:pos="2835"/>
                <w:tab w:val="left" w:pos="3261"/>
                <w:tab w:val="left" w:pos="3544"/>
                <w:tab w:val="left" w:pos="5103"/>
                <w:tab w:val="left" w:pos="8222"/>
                <w:tab w:val="left" w:pos="9781"/>
                <w:tab w:val="left" w:pos="12191"/>
              </w:tabs>
              <w:rPr>
                <w:b/>
                <w:sz w:val="24"/>
                <w:szCs w:val="24"/>
              </w:rPr>
            </w:pPr>
          </w:p>
        </w:tc>
      </w:tr>
    </w:tbl>
    <w:p w:rsidR="0064670F" w:rsidRPr="006E5C60" w:rsidRDefault="0064670F" w:rsidP="006E5C60">
      <w:pPr>
        <w:tabs>
          <w:tab w:val="left" w:pos="2835"/>
          <w:tab w:val="left" w:pos="3261"/>
          <w:tab w:val="left" w:pos="3544"/>
          <w:tab w:val="left" w:pos="5103"/>
          <w:tab w:val="left" w:pos="8222"/>
          <w:tab w:val="left" w:pos="9781"/>
          <w:tab w:val="left" w:pos="12191"/>
        </w:tabs>
        <w:spacing w:after="0" w:line="240" w:lineRule="auto"/>
        <w:rPr>
          <w:rFonts w:ascii="Times New Roman" w:hAnsi="Times New Roman" w:cs="Times New Roman"/>
          <w:b/>
          <w:sz w:val="24"/>
          <w:szCs w:val="24"/>
        </w:rPr>
      </w:pPr>
    </w:p>
    <w:p w:rsidR="0064670F" w:rsidRPr="006E5C60" w:rsidRDefault="0064670F" w:rsidP="006E5C60">
      <w:pPr>
        <w:spacing w:after="0" w:line="240" w:lineRule="auto"/>
        <w:jc w:val="both"/>
        <w:rPr>
          <w:rFonts w:ascii="Times New Roman" w:hAnsi="Times New Roman" w:cs="Times New Roman"/>
          <w:b/>
          <w:sz w:val="24"/>
          <w:szCs w:val="24"/>
        </w:rPr>
      </w:pPr>
    </w:p>
    <w:p w:rsidR="0064670F" w:rsidRPr="006E5C60" w:rsidRDefault="0064670F" w:rsidP="006E5C60">
      <w:pPr>
        <w:spacing w:after="0" w:line="240" w:lineRule="auto"/>
        <w:jc w:val="center"/>
        <w:rPr>
          <w:rFonts w:ascii="Times New Roman" w:hAnsi="Times New Roman" w:cs="Times New Roman"/>
          <w:b/>
          <w:sz w:val="24"/>
          <w:szCs w:val="24"/>
        </w:rPr>
      </w:pPr>
    </w:p>
    <w:p w:rsidR="0064670F" w:rsidRPr="006E5C60" w:rsidRDefault="0064670F" w:rsidP="006E5C60">
      <w:pPr>
        <w:spacing w:after="0" w:line="240" w:lineRule="auto"/>
        <w:jc w:val="center"/>
        <w:rPr>
          <w:rFonts w:ascii="Times New Roman" w:hAnsi="Times New Roman" w:cs="Times New Roman"/>
          <w:b/>
          <w:sz w:val="24"/>
          <w:szCs w:val="24"/>
        </w:rPr>
      </w:pPr>
    </w:p>
    <w:p w:rsidR="0064670F" w:rsidRPr="006E5C60" w:rsidRDefault="0064670F" w:rsidP="006E5C60">
      <w:pPr>
        <w:spacing w:after="0" w:line="240" w:lineRule="auto"/>
        <w:jc w:val="center"/>
        <w:rPr>
          <w:rFonts w:ascii="Times New Roman" w:hAnsi="Times New Roman" w:cs="Times New Roman"/>
          <w:b/>
          <w:sz w:val="24"/>
          <w:szCs w:val="24"/>
        </w:rPr>
      </w:pPr>
    </w:p>
    <w:p w:rsidR="0064670F" w:rsidRPr="006E5C60" w:rsidRDefault="0064670F" w:rsidP="006E5C60">
      <w:pPr>
        <w:spacing w:after="0" w:line="240" w:lineRule="auto"/>
        <w:jc w:val="center"/>
        <w:rPr>
          <w:rFonts w:ascii="Times New Roman" w:hAnsi="Times New Roman" w:cs="Times New Roman"/>
          <w:b/>
          <w:sz w:val="24"/>
          <w:szCs w:val="24"/>
        </w:rPr>
      </w:pPr>
    </w:p>
    <w:p w:rsidR="0064670F" w:rsidRPr="006E5C60" w:rsidRDefault="0064670F" w:rsidP="006E5C60">
      <w:pPr>
        <w:spacing w:after="0" w:line="240" w:lineRule="auto"/>
        <w:jc w:val="center"/>
        <w:rPr>
          <w:rFonts w:ascii="Times New Roman" w:hAnsi="Times New Roman" w:cs="Times New Roman"/>
          <w:b/>
          <w:sz w:val="24"/>
          <w:szCs w:val="24"/>
        </w:rPr>
      </w:pPr>
    </w:p>
    <w:p w:rsidR="0064670F" w:rsidRPr="006E5C60" w:rsidRDefault="0064670F" w:rsidP="006E5C60">
      <w:pPr>
        <w:spacing w:after="0" w:line="240" w:lineRule="auto"/>
        <w:jc w:val="center"/>
        <w:rPr>
          <w:rFonts w:ascii="Times New Roman" w:hAnsi="Times New Roman" w:cs="Times New Roman"/>
          <w:b/>
          <w:sz w:val="24"/>
          <w:szCs w:val="24"/>
        </w:rPr>
      </w:pPr>
    </w:p>
    <w:p w:rsidR="0064670F" w:rsidRPr="006E5C60" w:rsidRDefault="0064670F" w:rsidP="006E5C60">
      <w:pPr>
        <w:spacing w:after="0" w:line="240" w:lineRule="auto"/>
        <w:jc w:val="center"/>
        <w:rPr>
          <w:rFonts w:ascii="Times New Roman" w:hAnsi="Times New Roman" w:cs="Times New Roman"/>
          <w:b/>
          <w:sz w:val="24"/>
          <w:szCs w:val="24"/>
        </w:rPr>
      </w:pPr>
    </w:p>
    <w:p w:rsidR="0064670F" w:rsidRPr="006E5C60" w:rsidRDefault="0064670F" w:rsidP="006E5C60">
      <w:pPr>
        <w:spacing w:after="0" w:line="240" w:lineRule="auto"/>
        <w:jc w:val="center"/>
        <w:rPr>
          <w:rFonts w:ascii="Times New Roman" w:hAnsi="Times New Roman" w:cs="Times New Roman"/>
          <w:b/>
          <w:sz w:val="24"/>
          <w:szCs w:val="24"/>
        </w:rPr>
      </w:pPr>
    </w:p>
    <w:p w:rsidR="0064670F" w:rsidRPr="006E5C60" w:rsidRDefault="0064670F" w:rsidP="006E5C60">
      <w:pPr>
        <w:spacing w:after="0" w:line="240" w:lineRule="auto"/>
        <w:rPr>
          <w:rFonts w:ascii="Times New Roman" w:hAnsi="Times New Roman" w:cs="Times New Roman"/>
          <w:b/>
          <w:sz w:val="24"/>
          <w:szCs w:val="24"/>
        </w:rPr>
        <w:sectPr w:rsidR="0064670F" w:rsidRPr="006E5C60" w:rsidSect="00EA1F20">
          <w:pgSz w:w="16838" w:h="11906" w:orient="landscape"/>
          <w:pgMar w:top="851" w:right="1814" w:bottom="1276" w:left="1418" w:header="709" w:footer="709" w:gutter="0"/>
          <w:cols w:space="708"/>
          <w:docGrid w:linePitch="360"/>
        </w:sectPr>
      </w:pPr>
    </w:p>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lastRenderedPageBreak/>
        <w:t>Структура  инвариантного ядра</w:t>
      </w:r>
    </w:p>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биологического образования по содержательным линиям.</w:t>
      </w:r>
    </w:p>
    <w:p w:rsidR="0064670F" w:rsidRPr="006E5C60" w:rsidRDefault="0064670F" w:rsidP="006E5C60">
      <w:pPr>
        <w:pStyle w:val="a3"/>
        <w:spacing w:after="0" w:line="240" w:lineRule="auto"/>
        <w:ind w:left="0"/>
        <w:jc w:val="center"/>
        <w:rPr>
          <w:rFonts w:ascii="Times New Roman" w:hAnsi="Times New Roman"/>
          <w:b/>
          <w:sz w:val="24"/>
          <w:szCs w:val="24"/>
        </w:rPr>
      </w:pPr>
    </w:p>
    <w:p w:rsidR="0064670F" w:rsidRPr="006E5C60" w:rsidRDefault="0064670F" w:rsidP="006E5C60">
      <w:pPr>
        <w:pStyle w:val="a3"/>
        <w:spacing w:after="0" w:line="240" w:lineRule="auto"/>
        <w:ind w:left="0"/>
        <w:jc w:val="center"/>
        <w:rPr>
          <w:rFonts w:ascii="Times New Roman" w:hAnsi="Times New Roman"/>
          <w:b/>
          <w:sz w:val="24"/>
          <w:szCs w:val="24"/>
        </w:rPr>
      </w:pPr>
      <w:r w:rsidRPr="006E5C60">
        <w:rPr>
          <w:rFonts w:ascii="Times New Roman" w:hAnsi="Times New Roman"/>
          <w:b/>
          <w:sz w:val="24"/>
          <w:szCs w:val="24"/>
        </w:rPr>
        <w:t>1-линия: Организм – биологическая система</w:t>
      </w:r>
    </w:p>
    <w:p w:rsidR="0064670F" w:rsidRPr="006E5C60" w:rsidRDefault="0064670F" w:rsidP="006E5C60">
      <w:pPr>
        <w:pStyle w:val="a3"/>
        <w:spacing w:after="0" w:line="240" w:lineRule="auto"/>
        <w:ind w:left="0"/>
        <w:jc w:val="center"/>
        <w:rPr>
          <w:rFonts w:ascii="Times New Roman" w:hAnsi="Times New Roman"/>
          <w:b/>
          <w:sz w:val="24"/>
          <w:szCs w:val="24"/>
        </w:rPr>
      </w:pPr>
      <w:r w:rsidRPr="006E5C60">
        <w:rPr>
          <w:rFonts w:ascii="Times New Roman" w:hAnsi="Times New Roman"/>
          <w:b/>
          <w:sz w:val="24"/>
          <w:szCs w:val="24"/>
        </w:rPr>
        <w:t>Основная школа</w:t>
      </w:r>
    </w:p>
    <w:p w:rsidR="0064670F" w:rsidRPr="006E5C60" w:rsidRDefault="0064670F" w:rsidP="006E5C60">
      <w:pPr>
        <w:pStyle w:val="a3"/>
        <w:spacing w:after="0" w:line="240" w:lineRule="auto"/>
        <w:ind w:left="0"/>
        <w:jc w:val="center"/>
        <w:rPr>
          <w:rFonts w:ascii="Times New Roman" w:hAnsi="Times New Roman"/>
          <w:b/>
          <w:sz w:val="24"/>
          <w:szCs w:val="24"/>
        </w:rPr>
      </w:pPr>
      <w:r w:rsidRPr="006E5C60">
        <w:rPr>
          <w:rFonts w:ascii="Times New Roman" w:hAnsi="Times New Roman"/>
          <w:b/>
          <w:sz w:val="24"/>
          <w:szCs w:val="24"/>
        </w:rPr>
        <w:t>Естествознание (</w:t>
      </w:r>
      <w:r w:rsidRPr="006E5C60">
        <w:rPr>
          <w:rFonts w:ascii="Times New Roman" w:hAnsi="Times New Roman"/>
          <w:b/>
          <w:sz w:val="24"/>
          <w:szCs w:val="24"/>
          <w:lang w:val="en-US"/>
        </w:rPr>
        <w:t>V</w:t>
      </w:r>
      <w:r w:rsidRPr="006E5C60">
        <w:rPr>
          <w:rFonts w:ascii="Times New Roman" w:hAnsi="Times New Roman"/>
          <w:b/>
          <w:sz w:val="24"/>
          <w:szCs w:val="24"/>
        </w:rPr>
        <w:t xml:space="preserve"> кл.)</w:t>
      </w:r>
    </w:p>
    <w:p w:rsidR="0064670F" w:rsidRPr="006E5C60" w:rsidRDefault="0064670F" w:rsidP="006E5C60">
      <w:pPr>
        <w:pStyle w:val="a3"/>
        <w:spacing w:after="0" w:line="240" w:lineRule="auto"/>
        <w:ind w:left="0" w:firstLine="696"/>
        <w:jc w:val="both"/>
        <w:rPr>
          <w:rFonts w:ascii="Times New Roman" w:hAnsi="Times New Roman"/>
          <w:sz w:val="24"/>
          <w:szCs w:val="24"/>
        </w:rPr>
      </w:pPr>
      <w:r w:rsidRPr="006E5C60">
        <w:rPr>
          <w:rFonts w:ascii="Times New Roman" w:hAnsi="Times New Roman"/>
          <w:sz w:val="24"/>
          <w:szCs w:val="24"/>
        </w:rPr>
        <w:t>Признаки живых организмов и его клеточное строение. Жизнедеятельность и   строение организмов  царства  растений, животных, грибов, бактерий. Использование человеком растений и животных, их охрана, выращивание и разведение. Закон Кыргызской Республики об охране  природы. Охраняемые места Кыргызстана.Основные гигиенические требования для сохранения организма  человека и его здоровья: соблюдение правил личной гигиены, правил труда и отдыха,  значение   физического труда, физической культуры и спорта.</w:t>
      </w:r>
    </w:p>
    <w:p w:rsidR="0064670F" w:rsidRPr="006E5C60" w:rsidRDefault="0064670F" w:rsidP="006E5C60">
      <w:pPr>
        <w:pStyle w:val="a3"/>
        <w:spacing w:after="0" w:line="240" w:lineRule="auto"/>
        <w:ind w:left="0"/>
        <w:jc w:val="center"/>
        <w:rPr>
          <w:rFonts w:ascii="Times New Roman" w:hAnsi="Times New Roman"/>
          <w:b/>
          <w:sz w:val="24"/>
          <w:szCs w:val="24"/>
        </w:rPr>
      </w:pPr>
      <w:r w:rsidRPr="006E5C60">
        <w:rPr>
          <w:rFonts w:ascii="Times New Roman" w:hAnsi="Times New Roman"/>
          <w:b/>
          <w:sz w:val="24"/>
          <w:szCs w:val="24"/>
        </w:rPr>
        <w:t>Биология (</w:t>
      </w:r>
      <w:r w:rsidRPr="006E5C60">
        <w:rPr>
          <w:rFonts w:ascii="Times New Roman" w:hAnsi="Times New Roman"/>
          <w:b/>
          <w:sz w:val="24"/>
          <w:szCs w:val="24"/>
          <w:lang w:val="en-US"/>
        </w:rPr>
        <w:t>VI</w:t>
      </w:r>
      <w:r w:rsidRPr="006E5C60">
        <w:rPr>
          <w:rFonts w:ascii="Times New Roman" w:hAnsi="Times New Roman"/>
          <w:b/>
          <w:sz w:val="24"/>
          <w:szCs w:val="24"/>
        </w:rPr>
        <w:t>-</w:t>
      </w:r>
      <w:r w:rsidRPr="006E5C60">
        <w:rPr>
          <w:rFonts w:ascii="Times New Roman" w:hAnsi="Times New Roman"/>
          <w:b/>
          <w:sz w:val="24"/>
          <w:szCs w:val="24"/>
          <w:lang w:val="en-US"/>
        </w:rPr>
        <w:t>IX</w:t>
      </w:r>
      <w:r w:rsidRPr="006E5C60">
        <w:rPr>
          <w:rFonts w:ascii="Times New Roman" w:hAnsi="Times New Roman"/>
          <w:b/>
          <w:sz w:val="24"/>
          <w:szCs w:val="24"/>
        </w:rPr>
        <w:t>кл.)</w:t>
      </w:r>
    </w:p>
    <w:p w:rsidR="0064670F" w:rsidRPr="006E5C60" w:rsidRDefault="0064670F" w:rsidP="006E5C60">
      <w:pPr>
        <w:pStyle w:val="a3"/>
        <w:spacing w:after="0" w:line="240" w:lineRule="auto"/>
        <w:ind w:left="0" w:firstLine="696"/>
        <w:jc w:val="both"/>
        <w:rPr>
          <w:rFonts w:ascii="Times New Roman" w:hAnsi="Times New Roman"/>
          <w:sz w:val="24"/>
          <w:szCs w:val="24"/>
        </w:rPr>
      </w:pPr>
      <w:r w:rsidRPr="006E5C60">
        <w:rPr>
          <w:rFonts w:ascii="Times New Roman" w:hAnsi="Times New Roman"/>
          <w:sz w:val="24"/>
          <w:szCs w:val="24"/>
        </w:rPr>
        <w:t>Организмы вирусов,</w:t>
      </w:r>
      <w:r w:rsidRPr="006E5C60">
        <w:rPr>
          <w:rFonts w:ascii="Times New Roman" w:hAnsi="Times New Roman"/>
          <w:color w:val="FF0000"/>
          <w:sz w:val="24"/>
          <w:szCs w:val="24"/>
        </w:rPr>
        <w:t xml:space="preserve"> </w:t>
      </w:r>
      <w:r w:rsidRPr="006E5C60">
        <w:rPr>
          <w:rFonts w:ascii="Times New Roman" w:hAnsi="Times New Roman"/>
          <w:sz w:val="24"/>
          <w:szCs w:val="24"/>
        </w:rPr>
        <w:t>бактерий, грибов, растений и животных. Особенности в строении. Основные признаки живых организмов: клеточное строение, сложный химический состав, круговорот веществ и превращение энергии, раздражимость, рост, развитие, способность к  самовоспроизведению себе подобных. Одноклеточные организмы. Особенности клеточного строения бактерий. Грибы. Одноклеточные и многоклеточные организмы, особенности  их строения, питания, размножения. Гетеротрофный способ питания организмов. Организмы сапрофиты и паразиты. Возбудители болезней сельскохозяйственных растений, животных и человека в   местных условиях, профилактика и лечение. Роль бактерий, грибов в природе и применение в промышленности  при получении кормовых  дрожжей, лекарств и других продуктов.</w:t>
      </w:r>
    </w:p>
    <w:p w:rsidR="0064670F" w:rsidRPr="006E5C60" w:rsidRDefault="0064670F" w:rsidP="006E5C60">
      <w:pPr>
        <w:pStyle w:val="a3"/>
        <w:spacing w:after="0" w:line="240" w:lineRule="auto"/>
        <w:ind w:left="0" w:firstLine="696"/>
        <w:jc w:val="both"/>
        <w:rPr>
          <w:rFonts w:ascii="Times New Roman" w:hAnsi="Times New Roman"/>
          <w:sz w:val="24"/>
          <w:szCs w:val="24"/>
        </w:rPr>
      </w:pPr>
      <w:r w:rsidRPr="006E5C60">
        <w:rPr>
          <w:rFonts w:ascii="Times New Roman" w:hAnsi="Times New Roman"/>
          <w:sz w:val="24"/>
          <w:szCs w:val="24"/>
        </w:rPr>
        <w:t>Одноклеточные и многоклеточные  растения, особенности их строения. Питание растений. Фотосинтез. Растение и качество воздуха. Дыхание. Рост, развитие, размножение, покой растительного организма.</w:t>
      </w:r>
    </w:p>
    <w:p w:rsidR="0064670F" w:rsidRPr="006E5C60" w:rsidRDefault="0064670F" w:rsidP="006E5C60">
      <w:pPr>
        <w:pStyle w:val="a3"/>
        <w:spacing w:after="0" w:line="240" w:lineRule="auto"/>
        <w:ind w:left="0"/>
        <w:jc w:val="both"/>
        <w:rPr>
          <w:rFonts w:ascii="Times New Roman" w:hAnsi="Times New Roman"/>
          <w:sz w:val="24"/>
          <w:szCs w:val="24"/>
        </w:rPr>
      </w:pPr>
      <w:r w:rsidRPr="006E5C60">
        <w:rPr>
          <w:rFonts w:ascii="Times New Roman" w:hAnsi="Times New Roman"/>
          <w:sz w:val="24"/>
          <w:szCs w:val="24"/>
        </w:rPr>
        <w:t>Одноклеточные и многоклеточные животные, особенности их строения.      Основные процессы в жизни животного организма: питание, дыхание, развитие, размножение, рост, передвижение веществ, выделение.    Регуляция процессов жизнедеятельности.  Поведение животных. Основные отличия животных от растений и признаки их сходства.</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sz w:val="24"/>
          <w:szCs w:val="24"/>
        </w:rPr>
        <w:t xml:space="preserve">          Взаимосвязь органов и системы органов – основа целостности организма. Взаимосвязь организмов бактерий, грибов, растений, животных  с их  средой обитания. Приспособленность животных встречающихся в Кыргызстане к среде их обитания. Значение  растений, животных, бактерий, грибов в природе, жизнедеятельности человека и сельском хозяйстве.        Биологические основы выращивания культурных растений и разведения сельскохозяйственных животных. </w:t>
      </w:r>
      <w:r w:rsidRPr="006E5C60">
        <w:rPr>
          <w:rFonts w:ascii="Times New Roman" w:hAnsi="Times New Roman" w:cs="Times New Roman"/>
          <w:i/>
          <w:noProof/>
          <w:spacing w:val="3"/>
          <w:sz w:val="24"/>
          <w:szCs w:val="24"/>
        </w:rPr>
        <w:t>Устойчивое развитие</w:t>
      </w:r>
      <w:r w:rsidRPr="006E5C60">
        <w:rPr>
          <w:rFonts w:ascii="Times New Roman" w:hAnsi="Times New Roman" w:cs="Times New Roman"/>
          <w:noProof/>
          <w:spacing w:val="3"/>
          <w:sz w:val="24"/>
          <w:szCs w:val="24"/>
        </w:rPr>
        <w:t xml:space="preserve"> сельского хозяйства-экологическое биоудобрение полученное из органических отходов. Основные сельскохозяйственные растения в Кыргызстане (зерновые, плодово-ягодные,овощные, технические и др. растения), биологические основы их выращивания. Достижения науки при выведении новых сортов растений. Охрана растений и животных.</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Редкие и исчезающие виды  растений и животных Кыргызстана.</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Вирусы, особенности их строения и функционирования. Вирусы возбудители многих заболеваний  растений, животных, и человека. Достижения биологических наук в борьбе с вирусными заболеваниями. Биологический метод борьбы с вредителями сельского хозяйства. Организмы и качество воды, воздуха.</w:t>
      </w:r>
    </w:p>
    <w:p w:rsidR="0064670F" w:rsidRPr="006E5C60" w:rsidRDefault="0064670F" w:rsidP="006E5C60">
      <w:pPr>
        <w:shd w:val="clear" w:color="auto" w:fill="FFFFFF"/>
        <w:tabs>
          <w:tab w:val="left" w:pos="6034"/>
        </w:tabs>
        <w:spacing w:after="0" w:line="240" w:lineRule="auto"/>
        <w:ind w:hanging="142"/>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Моделирование, эксперимент, наблюдение как методы изучения строения и жизнедеятельности живых организмов.</w:t>
      </w:r>
    </w:p>
    <w:p w:rsidR="0064670F" w:rsidRPr="006E5C60" w:rsidRDefault="0064670F" w:rsidP="006E5C60">
      <w:pPr>
        <w:shd w:val="clear" w:color="auto" w:fill="FFFFFF"/>
        <w:tabs>
          <w:tab w:val="left" w:pos="6034"/>
        </w:tabs>
        <w:spacing w:after="0" w:line="240" w:lineRule="auto"/>
        <w:ind w:hanging="142"/>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Клетка – единица строения и жизнедеятельности  оргнизмов. Ткани. </w:t>
      </w:r>
    </w:p>
    <w:p w:rsidR="0064670F" w:rsidRPr="006E5C60" w:rsidRDefault="0064670F" w:rsidP="006E5C60">
      <w:pPr>
        <w:shd w:val="clear" w:color="auto" w:fill="FFFFFF"/>
        <w:tabs>
          <w:tab w:val="left" w:pos="6034"/>
        </w:tabs>
        <w:spacing w:after="0" w:line="240" w:lineRule="auto"/>
        <w:ind w:hanging="142"/>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lastRenderedPageBreak/>
        <w:t>Основные положения клеточной теории. Открытие клетки. Клетка - единица строения и жизни всех организмов живой природы.</w:t>
      </w:r>
    </w:p>
    <w:p w:rsidR="0064670F" w:rsidRPr="006E5C60" w:rsidRDefault="0064670F" w:rsidP="006E5C60">
      <w:pPr>
        <w:shd w:val="clear" w:color="auto" w:fill="FFFFFF"/>
        <w:tabs>
          <w:tab w:val="left" w:pos="6034"/>
        </w:tabs>
        <w:spacing w:after="0" w:line="240" w:lineRule="auto"/>
        <w:ind w:hanging="142"/>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Цитоплазма, ядро, наружная мембрана основные части клетки. Химический состав клетки.</w:t>
      </w:r>
    </w:p>
    <w:p w:rsidR="0064670F" w:rsidRPr="006E5C60" w:rsidRDefault="0064670F" w:rsidP="006E5C60">
      <w:pPr>
        <w:shd w:val="clear" w:color="auto" w:fill="FFFFFF"/>
        <w:tabs>
          <w:tab w:val="left" w:pos="6034"/>
        </w:tabs>
        <w:spacing w:after="0" w:line="240" w:lineRule="auto"/>
        <w:ind w:hanging="284"/>
        <w:jc w:val="both"/>
        <w:rPr>
          <w:rFonts w:ascii="Times New Roman" w:hAnsi="Times New Roman" w:cs="Times New Roman"/>
          <w:noProof/>
          <w:color w:val="FF0000"/>
          <w:spacing w:val="3"/>
          <w:sz w:val="24"/>
          <w:szCs w:val="24"/>
        </w:rPr>
      </w:pPr>
      <w:r w:rsidRPr="006E5C60">
        <w:rPr>
          <w:rFonts w:ascii="Times New Roman" w:hAnsi="Times New Roman" w:cs="Times New Roman"/>
          <w:noProof/>
          <w:spacing w:val="3"/>
          <w:sz w:val="24"/>
          <w:szCs w:val="24"/>
        </w:rPr>
        <w:t xml:space="preserve">          Особенности строения и жизнедеятельности клеток бактерий, грибов, растений, и животных. Деление клеток. Ткани. Особенности  строения и функции основных тканей организмов растений и животных. Взаимосвязь клетки и тканей - основа целостности организма.  </w:t>
      </w:r>
    </w:p>
    <w:p w:rsidR="0064670F" w:rsidRPr="006E5C60" w:rsidRDefault="0064670F" w:rsidP="006E5C60">
      <w:pPr>
        <w:shd w:val="clear" w:color="auto" w:fill="FFFFFF"/>
        <w:tabs>
          <w:tab w:val="left" w:pos="6034"/>
        </w:tabs>
        <w:spacing w:after="0" w:line="240" w:lineRule="auto"/>
        <w:ind w:hanging="284"/>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Значение в практике знаний о строении и функциях клетки. </w:t>
      </w:r>
    </w:p>
    <w:p w:rsidR="0064670F" w:rsidRPr="006E5C60" w:rsidRDefault="0064670F" w:rsidP="006E5C60">
      <w:pPr>
        <w:shd w:val="clear" w:color="auto" w:fill="FFFFFF"/>
        <w:tabs>
          <w:tab w:val="left" w:pos="6034"/>
        </w:tabs>
        <w:spacing w:after="0" w:line="240" w:lineRule="auto"/>
        <w:ind w:hanging="284"/>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Методы изучения живой природы: приготовление микропрепаратов и рассматривание их под микроскопом. Наблюдение и эксперимент. Опыт.Биологическая и общественная сущность человека.Организм человека и его здоровье.Значение знаний по  гигиене для сохранения здоровья  и деятельности организма человека.</w:t>
      </w:r>
    </w:p>
    <w:p w:rsidR="0064670F" w:rsidRPr="006E5C60" w:rsidRDefault="0064670F" w:rsidP="006E5C60">
      <w:pPr>
        <w:shd w:val="clear" w:color="auto" w:fill="FFFFFF"/>
        <w:tabs>
          <w:tab w:val="left" w:pos="6034"/>
        </w:tabs>
        <w:spacing w:after="0" w:line="240" w:lineRule="auto"/>
        <w:ind w:hanging="284"/>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Человек и окружающая его среда.</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Организм человека: строение органов и систем органов,их функции. Клетка – единица строения и жизнедеятельности  организма человека.</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Строение клетки. Цитоплазма, ядро, наружная мембрана основные части клетки. Структура клетки: (лизосомы, митохондрии, рибосомы, центриоли, комплекс Гольджи, эндоплазматические сети и др.). Основные ткани. Роль витаминов и ферментов в обмене веществ.</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Внутренняя среда организма и ее относительное постоянство. Иммунитет. Инфекционные заболевания и борьба против них.Нарушение иммунитета человека, профилактика от других болезней. </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Нервная и гуморальная регуляция процессов жизнендеятельности – основа целостности организма,  его связи со средой.Особенности строения нервной системы при  регуляции деятельности организма человека и установлении связи между организмом и средой. Органы чувств.</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Высшая нервная деятельность - основа поведения человека.</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Размножение и развитие организма человека.</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Особенности человека в связи с трудовой деятельностью и прямохождением. Личная и общественная гигиена, здоровый образ жизни человека. Гигиена питания, кожи, тела, органов чувств. Значение сна, труда, спорта и активного отдыха. Жизнь психологически и  физиологически здорового человека. Профилактика  нервно-психических заболеваний. Вредные привычки. Вред, причиняемый здоровью  употреблением алкоголя, наркотиков, курением.Приемы оказания первой помощи.</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Санитарно-гигиенические знания как основа укрепления и сохранения здоровья, жизнедеятельности, общественно-полезного и производственного труда.</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p>
    <w:p w:rsidR="0064670F" w:rsidRPr="006E5C60" w:rsidRDefault="0064670F" w:rsidP="006E5C60">
      <w:pPr>
        <w:shd w:val="clear" w:color="auto" w:fill="FFFFFF"/>
        <w:spacing w:after="0" w:line="240" w:lineRule="auto"/>
        <w:jc w:val="center"/>
        <w:rPr>
          <w:rFonts w:ascii="Times New Roman" w:hAnsi="Times New Roman" w:cs="Times New Roman"/>
          <w:b/>
          <w:noProof/>
          <w:spacing w:val="3"/>
          <w:sz w:val="24"/>
          <w:szCs w:val="24"/>
        </w:rPr>
      </w:pPr>
      <w:r w:rsidRPr="006E5C60">
        <w:rPr>
          <w:rFonts w:ascii="Times New Roman" w:hAnsi="Times New Roman" w:cs="Times New Roman"/>
          <w:b/>
          <w:noProof/>
          <w:spacing w:val="3"/>
          <w:sz w:val="24"/>
          <w:szCs w:val="24"/>
        </w:rPr>
        <w:t>2- линия: Надорганизменные системы</w:t>
      </w:r>
    </w:p>
    <w:p w:rsidR="0064670F" w:rsidRPr="006E5C60" w:rsidRDefault="0064670F" w:rsidP="006E5C60">
      <w:pPr>
        <w:shd w:val="clear" w:color="auto" w:fill="FFFFFF"/>
        <w:spacing w:after="0" w:line="240" w:lineRule="auto"/>
        <w:jc w:val="center"/>
        <w:rPr>
          <w:rFonts w:ascii="Times New Roman" w:hAnsi="Times New Roman" w:cs="Times New Roman"/>
          <w:b/>
          <w:noProof/>
          <w:spacing w:val="3"/>
          <w:sz w:val="24"/>
          <w:szCs w:val="24"/>
        </w:rPr>
      </w:pPr>
      <w:r w:rsidRPr="006E5C60">
        <w:rPr>
          <w:rFonts w:ascii="Times New Roman" w:hAnsi="Times New Roman" w:cs="Times New Roman"/>
          <w:b/>
          <w:noProof/>
          <w:spacing w:val="3"/>
          <w:sz w:val="24"/>
          <w:szCs w:val="24"/>
        </w:rPr>
        <w:t>Основная школа</w:t>
      </w:r>
    </w:p>
    <w:p w:rsidR="0064670F" w:rsidRPr="006E5C60" w:rsidRDefault="0064670F" w:rsidP="006E5C60">
      <w:pPr>
        <w:shd w:val="clear" w:color="auto" w:fill="FFFFFF"/>
        <w:spacing w:after="0" w:line="240" w:lineRule="auto"/>
        <w:jc w:val="center"/>
        <w:rPr>
          <w:rFonts w:ascii="Times New Roman" w:hAnsi="Times New Roman" w:cs="Times New Roman"/>
          <w:b/>
          <w:noProof/>
          <w:spacing w:val="3"/>
          <w:sz w:val="24"/>
          <w:szCs w:val="24"/>
        </w:rPr>
      </w:pPr>
      <w:r w:rsidRPr="006E5C60">
        <w:rPr>
          <w:rFonts w:ascii="Times New Roman" w:hAnsi="Times New Roman" w:cs="Times New Roman"/>
          <w:b/>
          <w:noProof/>
          <w:spacing w:val="3"/>
          <w:sz w:val="24"/>
          <w:szCs w:val="24"/>
        </w:rPr>
        <w:t>Естествознание (</w:t>
      </w:r>
      <w:r w:rsidRPr="006E5C60">
        <w:rPr>
          <w:rFonts w:ascii="Times New Roman" w:hAnsi="Times New Roman" w:cs="Times New Roman"/>
          <w:b/>
          <w:noProof/>
          <w:spacing w:val="3"/>
          <w:sz w:val="24"/>
          <w:szCs w:val="24"/>
          <w:lang w:val="en-US"/>
        </w:rPr>
        <w:t>V</w:t>
      </w:r>
      <w:r w:rsidRPr="006E5C60">
        <w:rPr>
          <w:rFonts w:ascii="Times New Roman" w:hAnsi="Times New Roman" w:cs="Times New Roman"/>
          <w:b/>
          <w:noProof/>
          <w:spacing w:val="3"/>
          <w:sz w:val="24"/>
          <w:szCs w:val="24"/>
        </w:rPr>
        <w:t>класс)</w:t>
      </w:r>
    </w:p>
    <w:p w:rsidR="0064670F" w:rsidRPr="006E5C60" w:rsidRDefault="0064670F" w:rsidP="006E5C60">
      <w:pPr>
        <w:shd w:val="clear" w:color="auto" w:fill="FFFFFF"/>
        <w:spacing w:after="0" w:line="240" w:lineRule="auto"/>
        <w:ind w:firstLine="565"/>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Взаимосвязь ратений и животных и их среды обитания.Относительная приспособленность растений и животных  к условиям внешней среды. Роль качества воды, воздуха и почвы в  их жизнедеятельности. Исчезающие редкие виды животных и растений, причины исчезновения. Экосистема и причины ее изменений. Исчезающие и  редкие виды животных и растений в Кыргызстане, причины их  исчезновения и меры охраны.</w:t>
      </w:r>
    </w:p>
    <w:p w:rsidR="0064670F" w:rsidRPr="006E5C60" w:rsidRDefault="0064670F" w:rsidP="006E5C60">
      <w:pPr>
        <w:shd w:val="clear" w:color="auto" w:fill="FFFFFF"/>
        <w:spacing w:after="0" w:line="240" w:lineRule="auto"/>
        <w:ind w:firstLine="565"/>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Использование  человеком растений  и животных. Правила поведения в природе. Характеристика природных сообществ. Взаимосвязи в природном сообществе; их самовосстановление. Влияние деятельности человека на сообщества. Охрана сообществ. Приспособление растений к совместному обитанию (в лесу, на лугу и др.).</w:t>
      </w:r>
    </w:p>
    <w:p w:rsidR="0064670F" w:rsidRPr="006E5C60" w:rsidRDefault="0064670F" w:rsidP="006E5C60">
      <w:pPr>
        <w:shd w:val="clear" w:color="auto" w:fill="FFFFFF"/>
        <w:spacing w:after="0" w:line="240" w:lineRule="auto"/>
        <w:ind w:firstLine="565"/>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lastRenderedPageBreak/>
        <w:t xml:space="preserve">Конституция КР и  законы об охране природы. </w:t>
      </w:r>
    </w:p>
    <w:p w:rsidR="0064670F" w:rsidRPr="006E5C60" w:rsidRDefault="0064670F" w:rsidP="006E5C60">
      <w:pPr>
        <w:shd w:val="clear" w:color="auto" w:fill="FFFFFF"/>
        <w:spacing w:after="0" w:line="240" w:lineRule="auto"/>
        <w:jc w:val="center"/>
        <w:rPr>
          <w:rFonts w:ascii="Times New Roman" w:hAnsi="Times New Roman" w:cs="Times New Roman"/>
          <w:noProof/>
          <w:spacing w:val="3"/>
          <w:sz w:val="24"/>
          <w:szCs w:val="24"/>
        </w:rPr>
      </w:pPr>
    </w:p>
    <w:p w:rsidR="0064670F" w:rsidRPr="006E5C60" w:rsidRDefault="0064670F" w:rsidP="006E5C60">
      <w:pPr>
        <w:shd w:val="clear" w:color="auto" w:fill="FFFFFF"/>
        <w:spacing w:after="0" w:line="240" w:lineRule="auto"/>
        <w:jc w:val="center"/>
        <w:rPr>
          <w:rFonts w:ascii="Times New Roman" w:hAnsi="Times New Roman" w:cs="Times New Roman"/>
          <w:b/>
          <w:noProof/>
          <w:spacing w:val="3"/>
          <w:sz w:val="24"/>
          <w:szCs w:val="24"/>
        </w:rPr>
      </w:pPr>
      <w:r w:rsidRPr="006E5C60">
        <w:rPr>
          <w:rFonts w:ascii="Times New Roman" w:hAnsi="Times New Roman" w:cs="Times New Roman"/>
          <w:b/>
          <w:noProof/>
          <w:spacing w:val="3"/>
          <w:sz w:val="24"/>
          <w:szCs w:val="24"/>
        </w:rPr>
        <w:t>Биология (</w:t>
      </w:r>
      <w:r w:rsidRPr="006E5C60">
        <w:rPr>
          <w:rFonts w:ascii="Times New Roman" w:hAnsi="Times New Roman" w:cs="Times New Roman"/>
          <w:b/>
          <w:noProof/>
          <w:spacing w:val="3"/>
          <w:sz w:val="24"/>
          <w:szCs w:val="24"/>
          <w:lang w:val="en-US"/>
        </w:rPr>
        <w:t>VI</w:t>
      </w:r>
      <w:r w:rsidRPr="006E5C60">
        <w:rPr>
          <w:rFonts w:ascii="Times New Roman" w:hAnsi="Times New Roman" w:cs="Times New Roman"/>
          <w:b/>
          <w:noProof/>
          <w:spacing w:val="3"/>
          <w:sz w:val="24"/>
          <w:szCs w:val="24"/>
        </w:rPr>
        <w:t>-</w:t>
      </w:r>
      <w:r w:rsidRPr="006E5C60">
        <w:rPr>
          <w:rFonts w:ascii="Times New Roman" w:hAnsi="Times New Roman" w:cs="Times New Roman"/>
          <w:b/>
          <w:noProof/>
          <w:spacing w:val="3"/>
          <w:sz w:val="24"/>
          <w:szCs w:val="24"/>
          <w:lang w:val="en-US"/>
        </w:rPr>
        <w:t>IX</w:t>
      </w:r>
      <w:r w:rsidRPr="006E5C60">
        <w:rPr>
          <w:rFonts w:ascii="Times New Roman" w:hAnsi="Times New Roman" w:cs="Times New Roman"/>
          <w:b/>
          <w:noProof/>
          <w:spacing w:val="3"/>
          <w:sz w:val="24"/>
          <w:szCs w:val="24"/>
        </w:rPr>
        <w:t xml:space="preserve"> кл.)</w:t>
      </w:r>
    </w:p>
    <w:p w:rsidR="0064670F" w:rsidRPr="006E5C60" w:rsidRDefault="0064670F" w:rsidP="006E5C60">
      <w:pPr>
        <w:shd w:val="clear" w:color="auto" w:fill="FFFFFF"/>
        <w:spacing w:after="0" w:line="240" w:lineRule="auto"/>
        <w:ind w:firstLine="565"/>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Взаимосвязь оргнизма и среды. Среда обитания организмов и значение ее постоянства. Экологические факторы. Положительное влияние деятельности человека на саморегуляцию  экосистемы как один из экологических факторов. Приспособленность организмов к среде обитания. Сезонные изменения в жизни растений и животных, их причины.</w:t>
      </w:r>
    </w:p>
    <w:p w:rsidR="0064670F" w:rsidRPr="006E5C60" w:rsidRDefault="0064670F" w:rsidP="006E5C60">
      <w:pPr>
        <w:shd w:val="clear" w:color="auto" w:fill="FFFFFF"/>
        <w:spacing w:after="0" w:line="240" w:lineRule="auto"/>
        <w:ind w:firstLine="565"/>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Антропогенные факторы. Пути регуляции влияния антропогенных факторов на организмы и изменения их среды обитания. </w:t>
      </w:r>
    </w:p>
    <w:p w:rsidR="0064670F" w:rsidRPr="006E5C60" w:rsidRDefault="0064670F" w:rsidP="006E5C60">
      <w:pPr>
        <w:shd w:val="clear" w:color="auto" w:fill="FFFFFF"/>
        <w:spacing w:after="0" w:line="240" w:lineRule="auto"/>
        <w:ind w:firstLine="565"/>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Экологические проблемы чрезмерно большого, регионального (местного) и локального ( в определенном месте) масштабов.</w:t>
      </w:r>
    </w:p>
    <w:p w:rsidR="0064670F" w:rsidRPr="006E5C60" w:rsidRDefault="0064670F" w:rsidP="006E5C60">
      <w:pPr>
        <w:shd w:val="clear" w:color="auto" w:fill="FFFFFF"/>
        <w:spacing w:after="0" w:line="240" w:lineRule="auto"/>
        <w:ind w:firstLine="565"/>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Проблемы формирования в поведении человека и профессиональной деятельности ответственного отношения к природе. Меры охраны среды обитания растений и животных.Наблюдение за природой  как  метод изучения взаимосвязи организмов со средой их обитания.</w:t>
      </w:r>
    </w:p>
    <w:p w:rsidR="0064670F" w:rsidRPr="006E5C60" w:rsidRDefault="0064670F" w:rsidP="006E5C60">
      <w:pPr>
        <w:shd w:val="clear" w:color="auto" w:fill="FFFFFF"/>
        <w:spacing w:after="0" w:line="240" w:lineRule="auto"/>
        <w:ind w:firstLine="565"/>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Естественные и искусственные сообщества. Естественные сообщества и его части, понятие об их  относительной устойчивости. Примеры из местных естественных сообществ. Популяция - структурная единица вида, естественных сообществ. Основное свойство популяции - оставлять после себя потомство. Редкие, исчезающие виды, находящиеся под угрозой. Охрана естественных сообществ под влиянием деятельности человека. Причины смены сообществ.  </w:t>
      </w:r>
    </w:p>
    <w:p w:rsidR="0064670F" w:rsidRPr="006E5C60" w:rsidRDefault="0064670F" w:rsidP="006E5C60">
      <w:pPr>
        <w:shd w:val="clear" w:color="auto" w:fill="FFFFFF"/>
        <w:spacing w:after="0" w:line="240" w:lineRule="auto"/>
        <w:ind w:firstLine="565"/>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Искусственные сообщества. Примеры искусственных сообществ. Методы повышения продуктивности искусственных сообществ. Роль человека в жизни искусственных сообществ. Человек и природная среда.  Человек и окружающая его социальная и природная среда. Факторы среды влияющие на здоровье человека. Место человека в экологической среде. Причины экологического взрыва и его опасность. Привыкание человека к новым условиям. Физиология человека высокогорных мест.</w:t>
      </w:r>
    </w:p>
    <w:p w:rsidR="0064670F" w:rsidRPr="006E5C60" w:rsidRDefault="0064670F" w:rsidP="006E5C60">
      <w:pPr>
        <w:shd w:val="clear" w:color="auto" w:fill="FFFFFF"/>
        <w:spacing w:after="0" w:line="240" w:lineRule="auto"/>
        <w:jc w:val="both"/>
        <w:rPr>
          <w:rFonts w:ascii="Times New Roman" w:hAnsi="Times New Roman" w:cs="Times New Roman"/>
          <w:noProof/>
          <w:spacing w:val="3"/>
          <w:sz w:val="24"/>
          <w:szCs w:val="24"/>
        </w:rPr>
      </w:pPr>
    </w:p>
    <w:p w:rsidR="0064670F" w:rsidRPr="006E5C60" w:rsidRDefault="0064670F" w:rsidP="006E5C60">
      <w:pPr>
        <w:shd w:val="clear" w:color="auto" w:fill="FFFFFF"/>
        <w:spacing w:after="0" w:line="240" w:lineRule="auto"/>
        <w:jc w:val="center"/>
        <w:rPr>
          <w:rFonts w:ascii="Times New Roman" w:hAnsi="Times New Roman" w:cs="Times New Roman"/>
          <w:b/>
          <w:noProof/>
          <w:spacing w:val="3"/>
          <w:sz w:val="24"/>
          <w:szCs w:val="24"/>
        </w:rPr>
      </w:pPr>
      <w:r w:rsidRPr="006E5C60">
        <w:rPr>
          <w:rFonts w:ascii="Times New Roman" w:hAnsi="Times New Roman" w:cs="Times New Roman"/>
          <w:b/>
          <w:noProof/>
          <w:spacing w:val="3"/>
          <w:sz w:val="24"/>
          <w:szCs w:val="24"/>
          <w:lang w:val="en-US"/>
        </w:rPr>
        <w:t>III</w:t>
      </w:r>
      <w:r w:rsidRPr="006E5C60">
        <w:rPr>
          <w:rFonts w:ascii="Times New Roman" w:hAnsi="Times New Roman" w:cs="Times New Roman"/>
          <w:b/>
          <w:noProof/>
          <w:spacing w:val="3"/>
          <w:sz w:val="24"/>
          <w:szCs w:val="24"/>
        </w:rPr>
        <w:t>-линия: Многообразие в органическом мире и его эволюция.</w:t>
      </w:r>
    </w:p>
    <w:p w:rsidR="0064670F" w:rsidRPr="006E5C60" w:rsidRDefault="0064670F" w:rsidP="006E5C60">
      <w:pPr>
        <w:shd w:val="clear" w:color="auto" w:fill="FFFFFF"/>
        <w:spacing w:after="0" w:line="240" w:lineRule="auto"/>
        <w:jc w:val="center"/>
        <w:rPr>
          <w:rFonts w:ascii="Times New Roman" w:hAnsi="Times New Roman" w:cs="Times New Roman"/>
          <w:b/>
          <w:noProof/>
          <w:spacing w:val="3"/>
          <w:sz w:val="24"/>
          <w:szCs w:val="24"/>
        </w:rPr>
      </w:pPr>
      <w:r w:rsidRPr="006E5C60">
        <w:rPr>
          <w:rFonts w:ascii="Times New Roman" w:hAnsi="Times New Roman" w:cs="Times New Roman"/>
          <w:b/>
          <w:noProof/>
          <w:spacing w:val="3"/>
          <w:sz w:val="24"/>
          <w:szCs w:val="24"/>
        </w:rPr>
        <w:t>Основная школа</w:t>
      </w:r>
    </w:p>
    <w:p w:rsidR="0064670F" w:rsidRPr="006E5C60" w:rsidRDefault="0064670F" w:rsidP="006E5C60">
      <w:pPr>
        <w:shd w:val="clear" w:color="auto" w:fill="FFFFFF"/>
        <w:spacing w:after="0" w:line="240" w:lineRule="auto"/>
        <w:jc w:val="center"/>
        <w:rPr>
          <w:rFonts w:ascii="Times New Roman" w:hAnsi="Times New Roman" w:cs="Times New Roman"/>
          <w:b/>
          <w:noProof/>
          <w:spacing w:val="3"/>
          <w:sz w:val="24"/>
          <w:szCs w:val="24"/>
        </w:rPr>
      </w:pPr>
      <w:r w:rsidRPr="006E5C60">
        <w:rPr>
          <w:rFonts w:ascii="Times New Roman" w:hAnsi="Times New Roman" w:cs="Times New Roman"/>
          <w:b/>
          <w:noProof/>
          <w:spacing w:val="3"/>
          <w:sz w:val="24"/>
          <w:szCs w:val="24"/>
        </w:rPr>
        <w:t>Естествознание (</w:t>
      </w:r>
      <w:r w:rsidRPr="006E5C60">
        <w:rPr>
          <w:rFonts w:ascii="Times New Roman" w:hAnsi="Times New Roman" w:cs="Times New Roman"/>
          <w:b/>
          <w:noProof/>
          <w:spacing w:val="3"/>
          <w:sz w:val="24"/>
          <w:szCs w:val="24"/>
          <w:lang w:val="en-US"/>
        </w:rPr>
        <w:t>V</w:t>
      </w:r>
      <w:r w:rsidRPr="006E5C60">
        <w:rPr>
          <w:rFonts w:ascii="Times New Roman" w:hAnsi="Times New Roman" w:cs="Times New Roman"/>
          <w:b/>
          <w:noProof/>
          <w:spacing w:val="3"/>
          <w:sz w:val="24"/>
          <w:szCs w:val="24"/>
        </w:rPr>
        <w:t>кл.)</w:t>
      </w:r>
    </w:p>
    <w:p w:rsidR="0064670F" w:rsidRPr="006E5C60" w:rsidRDefault="0064670F" w:rsidP="006E5C60">
      <w:pPr>
        <w:shd w:val="clear" w:color="auto" w:fill="FFFFFF"/>
        <w:spacing w:after="0" w:line="240" w:lineRule="auto"/>
        <w:ind w:firstLine="565"/>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Многообразие живых организмов. Многообразие растений и животных в природе и приспособленность их к жизни в разных природных зонах Кыргызстана. </w:t>
      </w:r>
    </w:p>
    <w:p w:rsidR="0064670F" w:rsidRPr="006E5C60" w:rsidRDefault="0064670F" w:rsidP="006E5C60">
      <w:pPr>
        <w:shd w:val="clear" w:color="auto" w:fill="FFFFFF"/>
        <w:spacing w:after="0" w:line="240" w:lineRule="auto"/>
        <w:ind w:firstLine="565"/>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Широкое распространение сельскохозяйственных  культурных растений в регионах Кыргызстана. Исторический опыт животноводства Кыргызстана, состояние на сегодня и пути улучшения.</w:t>
      </w:r>
    </w:p>
    <w:p w:rsidR="0064670F" w:rsidRPr="006E5C60" w:rsidRDefault="0064670F" w:rsidP="006E5C60">
      <w:pPr>
        <w:shd w:val="clear" w:color="auto" w:fill="FFFFFF"/>
        <w:spacing w:after="0" w:line="240" w:lineRule="auto"/>
        <w:jc w:val="center"/>
        <w:rPr>
          <w:rFonts w:ascii="Times New Roman" w:hAnsi="Times New Roman" w:cs="Times New Roman"/>
          <w:b/>
          <w:noProof/>
          <w:spacing w:val="3"/>
          <w:sz w:val="24"/>
          <w:szCs w:val="24"/>
        </w:rPr>
      </w:pPr>
      <w:r w:rsidRPr="006E5C60">
        <w:rPr>
          <w:rFonts w:ascii="Times New Roman" w:hAnsi="Times New Roman" w:cs="Times New Roman"/>
          <w:b/>
          <w:noProof/>
          <w:spacing w:val="3"/>
          <w:sz w:val="24"/>
          <w:szCs w:val="24"/>
        </w:rPr>
        <w:t>Биология (</w:t>
      </w:r>
      <w:r w:rsidRPr="006E5C60">
        <w:rPr>
          <w:rFonts w:ascii="Times New Roman" w:hAnsi="Times New Roman" w:cs="Times New Roman"/>
          <w:b/>
          <w:noProof/>
          <w:spacing w:val="3"/>
          <w:sz w:val="24"/>
          <w:szCs w:val="24"/>
          <w:lang w:val="en-US"/>
        </w:rPr>
        <w:t>VI</w:t>
      </w:r>
      <w:r w:rsidRPr="006E5C60">
        <w:rPr>
          <w:rFonts w:ascii="Times New Roman" w:hAnsi="Times New Roman" w:cs="Times New Roman"/>
          <w:b/>
          <w:noProof/>
          <w:spacing w:val="3"/>
          <w:sz w:val="24"/>
          <w:szCs w:val="24"/>
        </w:rPr>
        <w:t>-</w:t>
      </w:r>
      <w:r w:rsidRPr="006E5C60">
        <w:rPr>
          <w:rFonts w:ascii="Times New Roman" w:hAnsi="Times New Roman" w:cs="Times New Roman"/>
          <w:b/>
          <w:noProof/>
          <w:spacing w:val="3"/>
          <w:sz w:val="24"/>
          <w:szCs w:val="24"/>
          <w:lang w:val="en-US"/>
        </w:rPr>
        <w:t>IX</w:t>
      </w:r>
      <w:r w:rsidRPr="006E5C60">
        <w:rPr>
          <w:rFonts w:ascii="Times New Roman" w:hAnsi="Times New Roman" w:cs="Times New Roman"/>
          <w:b/>
          <w:noProof/>
          <w:spacing w:val="3"/>
          <w:sz w:val="24"/>
          <w:szCs w:val="24"/>
        </w:rPr>
        <w:t xml:space="preserve"> кл.)</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Классификация организмов и эволюционное учение. Царства живой природы: вирусы, бактерии, грибы, растения, животные и их основные признаки. Классификация растений и животных, значение. Вид-единица систематики и эволюции. Основные признаки вида.Причины исторического развития органического мира: наследственность и изменчивость организмов, борьба за существование и естественный отбор.</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Борьба за существование и и ее формы. Естественный отбор – главный фактор эволюции. Приспособленность организмов и ее относительность. Система и эволюция царства растений.</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Классификация растений. Основные признаки отдела, класса, семейства, рода, вида. Усложнение растений от водорослей до покрытосеменных в процессе исторического развития.</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lastRenderedPageBreak/>
        <w:t xml:space="preserve">        Превосходство покрытосеменных  в настоящее время, их многообразие, распространение на Земле и их происхождение. Понятие о сорте, многообразие сортов растений, причины многообразия. Происхождение культурных растений, достижения науки  при выведении новых сортов растений. </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Сорта зерновых и культурных растений выращиваемых в Кыргызстане. Роль  видов растений  в природе, народном хозяйстве, сохранение многообразия  видов растений.Метод изучения многообразия растений – работа с определителем, наблюдение.</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Система и эволюция царства животных.</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Классификация животных. Простые одноклеточные животные. Основные типы, классы, отряды многоклеточных животных, их характеристика.</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Усложнения царства животных в процессе эволюции. Присхождение животных разных классов в типе хордовых.Особенности  строения и жизни хордовых Кыргызстана , их значение в природе и народном хозяйстве. Доказательства эволюции царства животных. Понятие о породе. Многообразие пород животных, причины.Информация о породах домашних животных разводимых в Кыргызстане.</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Биологические основы размножения сельскохозяйственных и домашних животных.Многообразие  видов растений и животных, их приспособленность к среде обитания, результаты их эволюции. Роль многообразия видов растений и животных в природе, их рациональное применение, значение в народном хозяйстве. Охрана видов</w:t>
      </w:r>
      <w:r w:rsidRPr="006E5C60">
        <w:rPr>
          <w:rFonts w:ascii="Times New Roman" w:hAnsi="Times New Roman" w:cs="Times New Roman"/>
          <w:noProof/>
          <w:spacing w:val="3"/>
          <w:sz w:val="24"/>
          <w:szCs w:val="24"/>
          <w:u w:val="single"/>
        </w:rPr>
        <w:t>.</w:t>
      </w:r>
      <w:r w:rsidRPr="006E5C60">
        <w:rPr>
          <w:rFonts w:ascii="Times New Roman" w:hAnsi="Times New Roman" w:cs="Times New Roman"/>
          <w:noProof/>
          <w:spacing w:val="3"/>
          <w:sz w:val="24"/>
          <w:szCs w:val="24"/>
        </w:rPr>
        <w:t xml:space="preserve">Ведение наблюдения с целью ознакомления и изучения поведения животных в природе. </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Вирусы , их роль в органическом мире.</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Многообразие бактерий, грибов, лишайников. Общая характеристика бактерий и грибов, их место в системе  органического  мира.</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Лишайники. Симбиоз.</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Роль бактерий, грибов и лишайников в природе, жизни человека и народном хозяйстве. Бактерии и грибы – особая ветвь эволюции органического мира. Правила сбора грибов.Съедобные и ядовитые грибы растущие в Кыргызстане.</w:t>
      </w:r>
    </w:p>
    <w:p w:rsidR="0064670F" w:rsidRPr="006E5C60" w:rsidRDefault="0064670F" w:rsidP="006E5C60">
      <w:pPr>
        <w:shd w:val="clear" w:color="auto" w:fill="FFFFFF"/>
        <w:tabs>
          <w:tab w:val="left" w:pos="6034"/>
        </w:tabs>
        <w:spacing w:after="0" w:line="240" w:lineRule="auto"/>
        <w:ind w:firstLine="425"/>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Строение и функции человеческого организма.Человек как вид, его происхождение.Человек как вид, его место в системе органического мира. Доказательства происхождения человека от животных. О роли труда в становлении человека. Движущие силы антропогенеза: социальные и биологические факторы. Ведущая роль социальных факторов истории развития  человека, со дня становления как биологического вида. Стадии эволюции человека. Человеческие расы. Генетическое единство происхождения человеческих рас.</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p>
    <w:p w:rsidR="0064670F" w:rsidRPr="006E5C60" w:rsidRDefault="0064670F" w:rsidP="006E5C60">
      <w:pPr>
        <w:shd w:val="clear" w:color="auto" w:fill="FFFFFF"/>
        <w:tabs>
          <w:tab w:val="left" w:pos="6034"/>
        </w:tabs>
        <w:spacing w:after="0" w:line="240" w:lineRule="auto"/>
        <w:jc w:val="center"/>
        <w:rPr>
          <w:rFonts w:ascii="Times New Roman" w:hAnsi="Times New Roman" w:cs="Times New Roman"/>
          <w:noProof/>
          <w:spacing w:val="3"/>
          <w:sz w:val="24"/>
          <w:szCs w:val="24"/>
        </w:rPr>
      </w:pPr>
      <w:r w:rsidRPr="006E5C60">
        <w:rPr>
          <w:rFonts w:ascii="Times New Roman" w:hAnsi="Times New Roman" w:cs="Times New Roman"/>
          <w:b/>
          <w:noProof/>
          <w:spacing w:val="3"/>
          <w:sz w:val="24"/>
          <w:szCs w:val="24"/>
          <w:lang w:val="en-US"/>
        </w:rPr>
        <w:t>IV</w:t>
      </w:r>
      <w:r w:rsidRPr="006E5C60">
        <w:rPr>
          <w:rFonts w:ascii="Times New Roman" w:hAnsi="Times New Roman" w:cs="Times New Roman"/>
          <w:b/>
          <w:noProof/>
          <w:spacing w:val="3"/>
          <w:sz w:val="24"/>
          <w:szCs w:val="24"/>
        </w:rPr>
        <w:t>-линия:</w:t>
      </w:r>
      <w:r w:rsidRPr="006E5C60">
        <w:rPr>
          <w:rFonts w:ascii="Times New Roman" w:hAnsi="Times New Roman" w:cs="Times New Roman"/>
          <w:b/>
          <w:sz w:val="24"/>
          <w:szCs w:val="24"/>
        </w:rPr>
        <w:t xml:space="preserve"> Человек и его окружающая среда</w:t>
      </w:r>
    </w:p>
    <w:p w:rsidR="0064670F" w:rsidRPr="006E5C60" w:rsidRDefault="0064670F" w:rsidP="006E5C60">
      <w:pPr>
        <w:shd w:val="clear" w:color="auto" w:fill="FFFFFF"/>
        <w:spacing w:after="0" w:line="240" w:lineRule="auto"/>
        <w:jc w:val="center"/>
        <w:rPr>
          <w:rFonts w:ascii="Times New Roman" w:hAnsi="Times New Roman" w:cs="Times New Roman"/>
          <w:b/>
          <w:noProof/>
          <w:spacing w:val="3"/>
          <w:sz w:val="24"/>
          <w:szCs w:val="24"/>
        </w:rPr>
      </w:pPr>
      <w:r w:rsidRPr="006E5C60">
        <w:rPr>
          <w:rFonts w:ascii="Times New Roman" w:hAnsi="Times New Roman" w:cs="Times New Roman"/>
          <w:b/>
          <w:noProof/>
          <w:spacing w:val="3"/>
          <w:sz w:val="24"/>
          <w:szCs w:val="24"/>
        </w:rPr>
        <w:t>Основная школа</w:t>
      </w:r>
    </w:p>
    <w:p w:rsidR="0064670F" w:rsidRPr="006E5C60" w:rsidRDefault="0064670F" w:rsidP="006E5C60">
      <w:pPr>
        <w:shd w:val="clear" w:color="auto" w:fill="FFFFFF"/>
        <w:spacing w:after="0" w:line="240" w:lineRule="auto"/>
        <w:jc w:val="center"/>
        <w:rPr>
          <w:rFonts w:ascii="Times New Roman" w:hAnsi="Times New Roman" w:cs="Times New Roman"/>
          <w:b/>
          <w:noProof/>
          <w:spacing w:val="3"/>
          <w:sz w:val="24"/>
          <w:szCs w:val="24"/>
        </w:rPr>
      </w:pPr>
      <w:r w:rsidRPr="006E5C60">
        <w:rPr>
          <w:rFonts w:ascii="Times New Roman" w:hAnsi="Times New Roman" w:cs="Times New Roman"/>
          <w:b/>
          <w:noProof/>
          <w:spacing w:val="3"/>
          <w:sz w:val="24"/>
          <w:szCs w:val="24"/>
        </w:rPr>
        <w:t>Естествознание (</w:t>
      </w:r>
      <w:r w:rsidRPr="006E5C60">
        <w:rPr>
          <w:rFonts w:ascii="Times New Roman" w:hAnsi="Times New Roman" w:cs="Times New Roman"/>
          <w:b/>
          <w:noProof/>
          <w:spacing w:val="3"/>
          <w:sz w:val="24"/>
          <w:szCs w:val="24"/>
          <w:lang w:val="en-US"/>
        </w:rPr>
        <w:t>V</w:t>
      </w:r>
      <w:r w:rsidRPr="006E5C60">
        <w:rPr>
          <w:rFonts w:ascii="Times New Roman" w:hAnsi="Times New Roman" w:cs="Times New Roman"/>
          <w:b/>
          <w:noProof/>
          <w:spacing w:val="3"/>
          <w:sz w:val="24"/>
          <w:szCs w:val="24"/>
        </w:rPr>
        <w:t>кл.)</w:t>
      </w:r>
    </w:p>
    <w:p w:rsidR="0064670F" w:rsidRPr="006E5C60" w:rsidRDefault="0064670F" w:rsidP="006E5C60">
      <w:pPr>
        <w:pStyle w:val="a3"/>
        <w:tabs>
          <w:tab w:val="left" w:pos="913"/>
        </w:tabs>
        <w:spacing w:after="0" w:line="240" w:lineRule="auto"/>
        <w:ind w:left="0"/>
        <w:jc w:val="both"/>
        <w:rPr>
          <w:rFonts w:ascii="Times New Roman" w:hAnsi="Times New Roman"/>
          <w:sz w:val="24"/>
          <w:szCs w:val="24"/>
        </w:rPr>
      </w:pPr>
      <w:r w:rsidRPr="006E5C60">
        <w:rPr>
          <w:rFonts w:ascii="Times New Roman" w:hAnsi="Times New Roman"/>
          <w:sz w:val="24"/>
          <w:szCs w:val="24"/>
        </w:rPr>
        <w:tab/>
      </w:r>
      <w:r w:rsidRPr="006E5C60">
        <w:rPr>
          <w:rFonts w:ascii="Times New Roman" w:hAnsi="Times New Roman"/>
          <w:sz w:val="24"/>
          <w:szCs w:val="24"/>
        </w:rPr>
        <w:tab/>
      </w:r>
    </w:p>
    <w:p w:rsidR="0064670F" w:rsidRPr="006E5C60" w:rsidRDefault="0064670F" w:rsidP="006E5C60">
      <w:pPr>
        <w:pStyle w:val="a3"/>
        <w:tabs>
          <w:tab w:val="left" w:pos="913"/>
        </w:tabs>
        <w:spacing w:after="0" w:line="240" w:lineRule="auto"/>
        <w:ind w:left="0"/>
        <w:jc w:val="both"/>
        <w:rPr>
          <w:rFonts w:ascii="Times New Roman" w:hAnsi="Times New Roman"/>
          <w:sz w:val="24"/>
          <w:szCs w:val="24"/>
        </w:rPr>
      </w:pPr>
      <w:r w:rsidRPr="006E5C60">
        <w:rPr>
          <w:rFonts w:ascii="Times New Roman" w:hAnsi="Times New Roman"/>
          <w:sz w:val="24"/>
          <w:szCs w:val="24"/>
        </w:rPr>
        <w:tab/>
      </w:r>
      <w:r w:rsidRPr="006E5C60">
        <w:rPr>
          <w:rFonts w:ascii="Times New Roman" w:hAnsi="Times New Roman"/>
          <w:sz w:val="24"/>
          <w:szCs w:val="24"/>
        </w:rPr>
        <w:tab/>
        <w:t>Влияние деятельности человека на жизнь растений. Охрана, защита среда обитания, законы об охране природы.</w:t>
      </w:r>
    </w:p>
    <w:p w:rsidR="0064670F" w:rsidRPr="006E5C60" w:rsidRDefault="0064670F" w:rsidP="006E5C60">
      <w:pPr>
        <w:pStyle w:val="a3"/>
        <w:tabs>
          <w:tab w:val="left" w:pos="913"/>
        </w:tabs>
        <w:spacing w:after="0" w:line="240" w:lineRule="auto"/>
        <w:ind w:left="0"/>
        <w:jc w:val="both"/>
        <w:rPr>
          <w:rFonts w:ascii="Times New Roman" w:hAnsi="Times New Roman"/>
          <w:sz w:val="24"/>
          <w:szCs w:val="24"/>
        </w:rPr>
      </w:pPr>
      <w:r w:rsidRPr="006E5C60">
        <w:rPr>
          <w:rFonts w:ascii="Times New Roman" w:hAnsi="Times New Roman"/>
          <w:sz w:val="24"/>
          <w:szCs w:val="24"/>
        </w:rPr>
        <w:t xml:space="preserve">         Возбудители болезней сельскохозяйственных растений, животных и        человека в   местных условиях, профилактика и лечение. </w:t>
      </w:r>
    </w:p>
    <w:p w:rsidR="0064670F" w:rsidRPr="006E5C60" w:rsidRDefault="0064670F" w:rsidP="006E5C60">
      <w:pPr>
        <w:pStyle w:val="a3"/>
        <w:tabs>
          <w:tab w:val="left" w:pos="913"/>
        </w:tabs>
        <w:spacing w:after="0" w:line="240" w:lineRule="auto"/>
        <w:ind w:left="0"/>
        <w:jc w:val="both"/>
        <w:rPr>
          <w:rFonts w:ascii="Times New Roman" w:hAnsi="Times New Roman"/>
          <w:sz w:val="24"/>
          <w:szCs w:val="24"/>
        </w:rPr>
      </w:pPr>
      <w:r w:rsidRPr="006E5C60">
        <w:rPr>
          <w:rFonts w:ascii="Times New Roman" w:hAnsi="Times New Roman"/>
          <w:sz w:val="24"/>
          <w:szCs w:val="24"/>
        </w:rPr>
        <w:t xml:space="preserve">       Роль бактерий, грибов, растений  в природе и жизни человека. Основы земледелия.</w:t>
      </w:r>
    </w:p>
    <w:p w:rsidR="0064670F" w:rsidRPr="006E5C60" w:rsidRDefault="0064670F" w:rsidP="006E5C60">
      <w:pPr>
        <w:shd w:val="clear" w:color="auto" w:fill="FFFFFF"/>
        <w:spacing w:after="0" w:line="240" w:lineRule="auto"/>
        <w:jc w:val="center"/>
        <w:rPr>
          <w:rFonts w:ascii="Times New Roman" w:hAnsi="Times New Roman" w:cs="Times New Roman"/>
          <w:b/>
          <w:noProof/>
          <w:spacing w:val="3"/>
          <w:sz w:val="24"/>
          <w:szCs w:val="24"/>
        </w:rPr>
      </w:pPr>
      <w:r w:rsidRPr="006E5C60">
        <w:rPr>
          <w:rFonts w:ascii="Times New Roman" w:hAnsi="Times New Roman" w:cs="Times New Roman"/>
          <w:b/>
          <w:noProof/>
          <w:spacing w:val="3"/>
          <w:sz w:val="24"/>
          <w:szCs w:val="24"/>
        </w:rPr>
        <w:t>Биология (</w:t>
      </w:r>
      <w:r w:rsidRPr="006E5C60">
        <w:rPr>
          <w:rFonts w:ascii="Times New Roman" w:hAnsi="Times New Roman" w:cs="Times New Roman"/>
          <w:b/>
          <w:noProof/>
          <w:spacing w:val="3"/>
          <w:sz w:val="24"/>
          <w:szCs w:val="24"/>
          <w:lang w:val="en-US"/>
        </w:rPr>
        <w:t>VI</w:t>
      </w:r>
      <w:r w:rsidRPr="006E5C60">
        <w:rPr>
          <w:rFonts w:ascii="Times New Roman" w:hAnsi="Times New Roman" w:cs="Times New Roman"/>
          <w:b/>
          <w:noProof/>
          <w:spacing w:val="3"/>
          <w:sz w:val="24"/>
          <w:szCs w:val="24"/>
        </w:rPr>
        <w:t>-</w:t>
      </w:r>
      <w:r w:rsidRPr="006E5C60">
        <w:rPr>
          <w:rFonts w:ascii="Times New Roman" w:hAnsi="Times New Roman" w:cs="Times New Roman"/>
          <w:b/>
          <w:noProof/>
          <w:spacing w:val="3"/>
          <w:sz w:val="24"/>
          <w:szCs w:val="24"/>
          <w:lang w:val="en-US"/>
        </w:rPr>
        <w:t>IX</w:t>
      </w:r>
      <w:r w:rsidRPr="006E5C60">
        <w:rPr>
          <w:rFonts w:ascii="Times New Roman" w:hAnsi="Times New Roman" w:cs="Times New Roman"/>
          <w:b/>
          <w:noProof/>
          <w:spacing w:val="3"/>
          <w:sz w:val="24"/>
          <w:szCs w:val="24"/>
        </w:rPr>
        <w:t xml:space="preserve"> кл.)</w:t>
      </w:r>
    </w:p>
    <w:p w:rsidR="0064670F" w:rsidRPr="006E5C60" w:rsidRDefault="0064670F" w:rsidP="006E5C60">
      <w:pPr>
        <w:shd w:val="clear" w:color="auto" w:fill="FFFFFF"/>
        <w:spacing w:after="0" w:line="240" w:lineRule="auto"/>
        <w:jc w:val="center"/>
        <w:rPr>
          <w:rFonts w:ascii="Times New Roman" w:hAnsi="Times New Roman" w:cs="Times New Roman"/>
          <w:b/>
          <w:noProof/>
          <w:spacing w:val="3"/>
          <w:sz w:val="24"/>
          <w:szCs w:val="24"/>
        </w:rPr>
      </w:pP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sz w:val="24"/>
          <w:szCs w:val="24"/>
        </w:rPr>
        <w:t xml:space="preserve">       Значение  растений, животных, бактерий, грибов в природе, жизнедеятельности человека и сельском хозяйстве. Биологические основы разведения сельскохозяйственных животных </w:t>
      </w:r>
      <w:r w:rsidRPr="006E5C60">
        <w:rPr>
          <w:rFonts w:ascii="Times New Roman" w:hAnsi="Times New Roman" w:cs="Times New Roman"/>
          <w:noProof/>
          <w:spacing w:val="3"/>
          <w:sz w:val="24"/>
          <w:szCs w:val="24"/>
        </w:rPr>
        <w:lastRenderedPageBreak/>
        <w:t xml:space="preserve">Устойчивое развитие сельского хозяйства-  экологическое биоудобрение полученное из органических отходов. </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Охрана животных. Сохранение многообразия, защита экосистем. </w:t>
      </w:r>
    </w:p>
    <w:p w:rsidR="0064670F" w:rsidRPr="006E5C60" w:rsidRDefault="0064670F" w:rsidP="006E5C60">
      <w:pPr>
        <w:shd w:val="clear" w:color="auto" w:fill="FFFFFF"/>
        <w:spacing w:after="0" w:line="240" w:lineRule="auto"/>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Факторы среды влияющие на здоровье человека.</w:t>
      </w:r>
    </w:p>
    <w:p w:rsidR="0064670F" w:rsidRPr="006E5C60" w:rsidRDefault="0064670F" w:rsidP="006E5C60">
      <w:pPr>
        <w:shd w:val="clear" w:color="auto" w:fill="FFFFFF"/>
        <w:spacing w:after="0" w:line="240" w:lineRule="auto"/>
        <w:rPr>
          <w:rFonts w:ascii="Times New Roman" w:hAnsi="Times New Roman" w:cs="Times New Roman"/>
          <w:noProof/>
          <w:spacing w:val="3"/>
          <w:sz w:val="24"/>
          <w:szCs w:val="24"/>
        </w:rPr>
      </w:pPr>
      <w:r w:rsidRPr="006E5C60">
        <w:rPr>
          <w:rFonts w:ascii="Times New Roman" w:hAnsi="Times New Roman" w:cs="Times New Roman"/>
          <w:noProof/>
          <w:spacing w:val="3"/>
          <w:sz w:val="24"/>
          <w:szCs w:val="24"/>
        </w:rPr>
        <w:t xml:space="preserve">       Место человека в экологической среде.Причины экологического взрыва и его опасность. Привыкание человека к новым условиям. Физиология человека высокогорных мест.</w:t>
      </w:r>
    </w:p>
    <w:p w:rsidR="0064670F" w:rsidRPr="006E5C60" w:rsidRDefault="0064670F" w:rsidP="006E5C60">
      <w:pPr>
        <w:shd w:val="clear" w:color="auto" w:fill="FFFFFF"/>
        <w:tabs>
          <w:tab w:val="left" w:pos="6034"/>
        </w:tabs>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Достижения селекции растений и животных в Кыргызстане, общая информация о кыргызстанских селекционерах. Биотехнология, генная и клеточная инженерия. Биотехнология в народном хозяйстве. Методы клеточной инженерии  применяемые в селекции сельскохозяйственного скота.            Современные экологические проблемы. Вредное влияние мутагенов, употребление алкоголя, наркотиков, никотина на генетический аппарат клетки.</w:t>
      </w:r>
    </w:p>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2.6. Межпредметные связи. Сквозные  тематические линии</w:t>
      </w:r>
    </w:p>
    <w:p w:rsidR="0064670F" w:rsidRPr="006E5C60" w:rsidRDefault="0064670F" w:rsidP="006E5C60">
      <w:pPr>
        <w:spacing w:after="0" w:line="240" w:lineRule="auto"/>
        <w:rPr>
          <w:rFonts w:ascii="Times New Roman" w:hAnsi="Times New Roman" w:cs="Times New Roman"/>
          <w:b/>
          <w:sz w:val="24"/>
          <w:szCs w:val="24"/>
        </w:rPr>
      </w:pPr>
    </w:p>
    <w:p w:rsidR="0064670F" w:rsidRPr="006E5C60" w:rsidRDefault="0064670F" w:rsidP="006E5C60">
      <w:pPr>
        <w:spacing w:after="0" w:line="240" w:lineRule="auto"/>
        <w:ind w:firstLine="708"/>
        <w:jc w:val="both"/>
        <w:rPr>
          <w:rFonts w:ascii="Times New Roman" w:hAnsi="Times New Roman" w:cs="Times New Roman"/>
          <w:sz w:val="24"/>
          <w:szCs w:val="24"/>
        </w:rPr>
      </w:pPr>
      <w:r w:rsidRPr="006E5C60">
        <w:rPr>
          <w:rFonts w:ascii="Times New Roman" w:hAnsi="Times New Roman" w:cs="Times New Roman"/>
          <w:b/>
          <w:sz w:val="24"/>
          <w:szCs w:val="24"/>
        </w:rPr>
        <w:t xml:space="preserve">Межпредметный связь - </w:t>
      </w:r>
      <w:r w:rsidRPr="006E5C60">
        <w:rPr>
          <w:rFonts w:ascii="Times New Roman" w:hAnsi="Times New Roman" w:cs="Times New Roman"/>
          <w:sz w:val="24"/>
          <w:szCs w:val="24"/>
        </w:rPr>
        <w:t xml:space="preserve"> рассматриваются как дидактические условия совершенствования всего процесса обучения и всех его функций. При системно-структурно содержательно-деятельностном подходе к реализации межпредметных связей более строго координируются материалы смежных учебных предметов; повышаются научный и прикладной уровни усвоенных материалов; укрупняются дидактические единицы знаний; у учащихся формируются прочные и системные знания, обобщенные учебные умения и навыки, что в свою очередь влияют на формирование ключевых и предметных компетентностей школьников.</w:t>
      </w:r>
    </w:p>
    <w:p w:rsidR="0064670F" w:rsidRPr="006E5C60" w:rsidRDefault="0064670F"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ab/>
        <w:t>Учитывая специфические особенности изучения и структуры естественнонаучных предметов в школе, мы считаем целесообразным классифицировать межпреметные связи так, как показано в следующей таблице.</w:t>
      </w:r>
    </w:p>
    <w:p w:rsidR="0064670F" w:rsidRPr="006E5C60" w:rsidRDefault="0064670F" w:rsidP="006E5C60">
      <w:pPr>
        <w:spacing w:after="0" w:line="240" w:lineRule="auto"/>
        <w:jc w:val="center"/>
        <w:rPr>
          <w:rFonts w:ascii="Times New Roman" w:hAnsi="Times New Roman" w:cs="Times New Roman"/>
          <w:b/>
          <w:sz w:val="24"/>
          <w:szCs w:val="24"/>
        </w:rPr>
      </w:pPr>
    </w:p>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Классификация межпредметных связей</w:t>
      </w:r>
    </w:p>
    <w:p w:rsidR="0064670F" w:rsidRPr="006E5C60" w:rsidRDefault="0064670F" w:rsidP="006E5C60">
      <w:pPr>
        <w:spacing w:after="0" w:line="240" w:lineRule="auto"/>
        <w:jc w:val="center"/>
        <w:rPr>
          <w:rFonts w:ascii="Times New Roman" w:hAnsi="Times New Roman" w:cs="Times New Roman"/>
          <w:b/>
          <w:sz w:val="24"/>
          <w:szCs w:val="24"/>
        </w:rPr>
      </w:pPr>
    </w:p>
    <w:tbl>
      <w:tblPr>
        <w:tblW w:w="0" w:type="auto"/>
        <w:tblInd w:w="392" w:type="dxa"/>
        <w:tblLook w:val="04A0" w:firstRow="1" w:lastRow="0" w:firstColumn="1" w:lastColumn="0" w:noHBand="0" w:noVBand="1"/>
      </w:tblPr>
      <w:tblGrid>
        <w:gridCol w:w="2835"/>
        <w:gridCol w:w="5953"/>
      </w:tblGrid>
      <w:tr w:rsidR="0064670F" w:rsidRPr="006E5C60" w:rsidTr="00EA1F20">
        <w:tc>
          <w:tcPr>
            <w:tcW w:w="2835" w:type="dxa"/>
          </w:tcPr>
          <w:p w:rsidR="0064670F" w:rsidRPr="006E5C60" w:rsidRDefault="0064670F" w:rsidP="006E5C60">
            <w:pPr>
              <w:jc w:val="center"/>
              <w:rPr>
                <w:b/>
                <w:sz w:val="24"/>
                <w:szCs w:val="24"/>
              </w:rPr>
            </w:pPr>
            <w:r w:rsidRPr="006E5C60">
              <w:rPr>
                <w:b/>
                <w:sz w:val="24"/>
                <w:szCs w:val="24"/>
              </w:rPr>
              <w:t>Основание классификации</w:t>
            </w:r>
          </w:p>
        </w:tc>
        <w:tc>
          <w:tcPr>
            <w:tcW w:w="5953" w:type="dxa"/>
          </w:tcPr>
          <w:p w:rsidR="0064670F" w:rsidRPr="006E5C60" w:rsidRDefault="0064670F" w:rsidP="006E5C60">
            <w:pPr>
              <w:jc w:val="center"/>
              <w:rPr>
                <w:b/>
                <w:sz w:val="24"/>
                <w:szCs w:val="24"/>
              </w:rPr>
            </w:pPr>
            <w:r w:rsidRPr="006E5C60">
              <w:rPr>
                <w:b/>
                <w:sz w:val="24"/>
                <w:szCs w:val="24"/>
              </w:rPr>
              <w:t>Виды связей</w:t>
            </w:r>
          </w:p>
        </w:tc>
      </w:tr>
      <w:tr w:rsidR="0064670F" w:rsidRPr="006E5C60" w:rsidTr="00EA1F20">
        <w:tc>
          <w:tcPr>
            <w:tcW w:w="2835" w:type="dxa"/>
          </w:tcPr>
          <w:p w:rsidR="0064670F" w:rsidRPr="006E5C60" w:rsidRDefault="0064670F" w:rsidP="006E5C60">
            <w:pPr>
              <w:jc w:val="both"/>
              <w:rPr>
                <w:sz w:val="24"/>
                <w:szCs w:val="24"/>
              </w:rPr>
            </w:pPr>
            <w:r w:rsidRPr="006E5C60">
              <w:rPr>
                <w:sz w:val="24"/>
                <w:szCs w:val="24"/>
              </w:rPr>
              <w:t>Время изучения учебного материала</w:t>
            </w:r>
          </w:p>
        </w:tc>
        <w:tc>
          <w:tcPr>
            <w:tcW w:w="5953" w:type="dxa"/>
          </w:tcPr>
          <w:p w:rsidR="0064670F" w:rsidRPr="006E5C60" w:rsidRDefault="0064670F" w:rsidP="006E5C60">
            <w:pPr>
              <w:jc w:val="both"/>
              <w:rPr>
                <w:sz w:val="24"/>
                <w:szCs w:val="24"/>
              </w:rPr>
            </w:pPr>
            <w:r w:rsidRPr="006E5C60">
              <w:rPr>
                <w:sz w:val="24"/>
                <w:szCs w:val="24"/>
              </w:rPr>
              <w:t>Предществующие-</w:t>
            </w:r>
          </w:p>
          <w:p w:rsidR="0064670F" w:rsidRPr="006E5C60" w:rsidRDefault="0064670F" w:rsidP="006E5C60">
            <w:pPr>
              <w:jc w:val="both"/>
              <w:rPr>
                <w:sz w:val="24"/>
                <w:szCs w:val="24"/>
              </w:rPr>
            </w:pPr>
            <w:r w:rsidRPr="006E5C60">
              <w:rPr>
                <w:sz w:val="24"/>
                <w:szCs w:val="24"/>
              </w:rPr>
              <w:t>Сопутствующие</w:t>
            </w:r>
          </w:p>
          <w:p w:rsidR="0064670F" w:rsidRPr="006E5C60" w:rsidRDefault="0064670F" w:rsidP="006E5C60">
            <w:pPr>
              <w:jc w:val="both"/>
              <w:rPr>
                <w:sz w:val="24"/>
                <w:szCs w:val="24"/>
              </w:rPr>
            </w:pPr>
            <w:r w:rsidRPr="006E5C60">
              <w:rPr>
                <w:sz w:val="24"/>
                <w:szCs w:val="24"/>
              </w:rPr>
              <w:t>Последующие (перспективные)</w:t>
            </w:r>
          </w:p>
        </w:tc>
      </w:tr>
      <w:tr w:rsidR="0064670F" w:rsidRPr="006E5C60" w:rsidTr="00EA1F20">
        <w:tc>
          <w:tcPr>
            <w:tcW w:w="2835" w:type="dxa"/>
          </w:tcPr>
          <w:p w:rsidR="0064670F" w:rsidRPr="006E5C60" w:rsidRDefault="0064670F" w:rsidP="006E5C60">
            <w:pPr>
              <w:jc w:val="both"/>
              <w:rPr>
                <w:sz w:val="24"/>
                <w:szCs w:val="24"/>
              </w:rPr>
            </w:pPr>
            <w:r w:rsidRPr="006E5C60">
              <w:rPr>
                <w:sz w:val="24"/>
                <w:szCs w:val="24"/>
              </w:rPr>
              <w:t>Структура учебного материала</w:t>
            </w:r>
          </w:p>
        </w:tc>
        <w:tc>
          <w:tcPr>
            <w:tcW w:w="5953" w:type="dxa"/>
          </w:tcPr>
          <w:p w:rsidR="0064670F" w:rsidRPr="006E5C60" w:rsidRDefault="0064670F" w:rsidP="006E5C60">
            <w:pPr>
              <w:jc w:val="both"/>
              <w:rPr>
                <w:sz w:val="24"/>
                <w:szCs w:val="24"/>
              </w:rPr>
            </w:pPr>
            <w:r w:rsidRPr="006E5C60">
              <w:rPr>
                <w:sz w:val="24"/>
                <w:szCs w:val="24"/>
              </w:rPr>
              <w:t>На уровне фактов</w:t>
            </w:r>
          </w:p>
          <w:p w:rsidR="0064670F" w:rsidRPr="006E5C60" w:rsidRDefault="0064670F" w:rsidP="006E5C60">
            <w:pPr>
              <w:jc w:val="both"/>
              <w:rPr>
                <w:sz w:val="24"/>
                <w:szCs w:val="24"/>
              </w:rPr>
            </w:pPr>
            <w:r w:rsidRPr="006E5C60">
              <w:rPr>
                <w:sz w:val="24"/>
                <w:szCs w:val="24"/>
              </w:rPr>
              <w:t>На уровне понятий</w:t>
            </w:r>
          </w:p>
          <w:p w:rsidR="0064670F" w:rsidRPr="006E5C60" w:rsidRDefault="0064670F" w:rsidP="006E5C60">
            <w:pPr>
              <w:jc w:val="both"/>
              <w:rPr>
                <w:sz w:val="24"/>
                <w:szCs w:val="24"/>
              </w:rPr>
            </w:pPr>
            <w:r w:rsidRPr="006E5C60">
              <w:rPr>
                <w:sz w:val="24"/>
                <w:szCs w:val="24"/>
              </w:rPr>
              <w:t>На уровне законов</w:t>
            </w:r>
          </w:p>
          <w:p w:rsidR="0064670F" w:rsidRPr="006E5C60" w:rsidRDefault="0064670F" w:rsidP="006E5C60">
            <w:pPr>
              <w:jc w:val="both"/>
              <w:rPr>
                <w:sz w:val="24"/>
                <w:szCs w:val="24"/>
              </w:rPr>
            </w:pPr>
            <w:r w:rsidRPr="006E5C60">
              <w:rPr>
                <w:sz w:val="24"/>
                <w:szCs w:val="24"/>
              </w:rPr>
              <w:t>На уровне теорий</w:t>
            </w:r>
          </w:p>
          <w:p w:rsidR="0064670F" w:rsidRPr="006E5C60" w:rsidRDefault="0064670F" w:rsidP="006E5C60">
            <w:pPr>
              <w:jc w:val="both"/>
              <w:rPr>
                <w:sz w:val="24"/>
                <w:szCs w:val="24"/>
              </w:rPr>
            </w:pPr>
            <w:r w:rsidRPr="006E5C60">
              <w:rPr>
                <w:sz w:val="24"/>
                <w:szCs w:val="24"/>
              </w:rPr>
              <w:t>На уровне прикладных вопросов</w:t>
            </w:r>
          </w:p>
          <w:p w:rsidR="0064670F" w:rsidRPr="006E5C60" w:rsidRDefault="0064670F" w:rsidP="006E5C60">
            <w:pPr>
              <w:jc w:val="both"/>
              <w:rPr>
                <w:sz w:val="24"/>
                <w:szCs w:val="24"/>
              </w:rPr>
            </w:pPr>
            <w:r w:rsidRPr="006E5C60">
              <w:rPr>
                <w:sz w:val="24"/>
                <w:szCs w:val="24"/>
              </w:rPr>
              <w:t xml:space="preserve">На уровне использования методов исследований </w:t>
            </w:r>
            <w:r w:rsidRPr="006E5C60">
              <w:rPr>
                <w:sz w:val="24"/>
                <w:szCs w:val="24"/>
              </w:rPr>
              <w:lastRenderedPageBreak/>
              <w:t>естественных наук</w:t>
            </w:r>
          </w:p>
        </w:tc>
      </w:tr>
      <w:tr w:rsidR="0064670F" w:rsidRPr="006E5C60" w:rsidTr="00EA1F20">
        <w:tc>
          <w:tcPr>
            <w:tcW w:w="2835" w:type="dxa"/>
          </w:tcPr>
          <w:p w:rsidR="0064670F" w:rsidRPr="006E5C60" w:rsidRDefault="0064670F" w:rsidP="006E5C60">
            <w:pPr>
              <w:jc w:val="both"/>
              <w:rPr>
                <w:sz w:val="24"/>
                <w:szCs w:val="24"/>
              </w:rPr>
            </w:pPr>
            <w:r w:rsidRPr="006E5C60">
              <w:rPr>
                <w:sz w:val="24"/>
                <w:szCs w:val="24"/>
              </w:rPr>
              <w:lastRenderedPageBreak/>
              <w:t>Способы  приобретения знаний, умений и навыков</w:t>
            </w:r>
          </w:p>
        </w:tc>
        <w:tc>
          <w:tcPr>
            <w:tcW w:w="5953" w:type="dxa"/>
          </w:tcPr>
          <w:p w:rsidR="0064670F" w:rsidRPr="006E5C60" w:rsidRDefault="0064670F" w:rsidP="006E5C60">
            <w:pPr>
              <w:jc w:val="both"/>
              <w:rPr>
                <w:sz w:val="24"/>
                <w:szCs w:val="24"/>
              </w:rPr>
            </w:pPr>
            <w:r w:rsidRPr="006E5C60">
              <w:rPr>
                <w:sz w:val="24"/>
                <w:szCs w:val="24"/>
              </w:rPr>
              <w:t>Репродуктивные</w:t>
            </w:r>
          </w:p>
          <w:p w:rsidR="0064670F" w:rsidRPr="006E5C60" w:rsidRDefault="0064670F" w:rsidP="006E5C60">
            <w:pPr>
              <w:jc w:val="both"/>
              <w:rPr>
                <w:sz w:val="24"/>
                <w:szCs w:val="24"/>
              </w:rPr>
            </w:pPr>
            <w:r w:rsidRPr="006E5C60">
              <w:rPr>
                <w:sz w:val="24"/>
                <w:szCs w:val="24"/>
              </w:rPr>
              <w:t>Поисковые (продуктивные)</w:t>
            </w:r>
          </w:p>
          <w:p w:rsidR="0064670F" w:rsidRPr="006E5C60" w:rsidRDefault="0064670F" w:rsidP="006E5C60">
            <w:pPr>
              <w:jc w:val="both"/>
              <w:rPr>
                <w:sz w:val="24"/>
                <w:szCs w:val="24"/>
              </w:rPr>
            </w:pPr>
            <w:r w:rsidRPr="006E5C60">
              <w:rPr>
                <w:sz w:val="24"/>
                <w:szCs w:val="24"/>
              </w:rPr>
              <w:t>Творческие (креативные)</w:t>
            </w:r>
          </w:p>
        </w:tc>
      </w:tr>
    </w:tbl>
    <w:p w:rsidR="0064670F" w:rsidRPr="006E5C60" w:rsidRDefault="0064670F" w:rsidP="006E5C60">
      <w:pPr>
        <w:spacing w:after="0" w:line="240" w:lineRule="auto"/>
        <w:jc w:val="both"/>
        <w:rPr>
          <w:rFonts w:ascii="Times New Roman" w:hAnsi="Times New Roman" w:cs="Times New Roman"/>
          <w:sz w:val="24"/>
          <w:szCs w:val="24"/>
        </w:rPr>
      </w:pPr>
    </w:p>
    <w:p w:rsidR="0064670F" w:rsidRPr="006E5C60" w:rsidRDefault="0064670F" w:rsidP="006E5C60">
      <w:pPr>
        <w:spacing w:after="0" w:line="240" w:lineRule="auto"/>
        <w:jc w:val="center"/>
        <w:rPr>
          <w:rFonts w:ascii="Times New Roman" w:hAnsi="Times New Roman" w:cs="Times New Roman"/>
          <w:b/>
          <w:sz w:val="24"/>
          <w:szCs w:val="24"/>
        </w:rPr>
      </w:pPr>
    </w:p>
    <w:p w:rsidR="0064670F" w:rsidRPr="006E5C60" w:rsidRDefault="0064670F" w:rsidP="006E5C60">
      <w:pPr>
        <w:spacing w:after="0" w:line="240" w:lineRule="auto"/>
        <w:ind w:firstLine="708"/>
        <w:jc w:val="both"/>
        <w:rPr>
          <w:rFonts w:ascii="Times New Roman" w:hAnsi="Times New Roman" w:cs="Times New Roman"/>
          <w:sz w:val="24"/>
          <w:szCs w:val="24"/>
        </w:rPr>
      </w:pPr>
      <w:r w:rsidRPr="006E5C60">
        <w:rPr>
          <w:rFonts w:ascii="Times New Roman" w:hAnsi="Times New Roman" w:cs="Times New Roman"/>
          <w:sz w:val="24"/>
          <w:szCs w:val="24"/>
        </w:rPr>
        <w:t>Для конкретизации данного элемента стандарта предлагается следующая матрица, раскрывающая связь учебных предметов по некоторым основаниям.</w:t>
      </w:r>
    </w:p>
    <w:p w:rsidR="0064670F" w:rsidRPr="006E5C60" w:rsidRDefault="0064670F" w:rsidP="006E5C60">
      <w:pPr>
        <w:spacing w:after="0" w:line="240" w:lineRule="auto"/>
        <w:jc w:val="center"/>
        <w:rPr>
          <w:rFonts w:ascii="Times New Roman" w:hAnsi="Times New Roman" w:cs="Times New Roman"/>
          <w:b/>
          <w:sz w:val="24"/>
          <w:szCs w:val="24"/>
        </w:rPr>
      </w:pPr>
    </w:p>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Сквозные тематические линии</w:t>
      </w:r>
    </w:p>
    <w:p w:rsidR="0064670F" w:rsidRPr="006E5C60" w:rsidRDefault="0064670F" w:rsidP="006E5C60">
      <w:pPr>
        <w:spacing w:after="0" w:line="240" w:lineRule="auto"/>
        <w:jc w:val="center"/>
        <w:rPr>
          <w:rFonts w:ascii="Times New Roman" w:hAnsi="Times New Roman" w:cs="Times New Roman"/>
          <w:b/>
          <w:sz w:val="24"/>
          <w:szCs w:val="24"/>
        </w:rPr>
      </w:pPr>
    </w:p>
    <w:tbl>
      <w:tblPr>
        <w:tblW w:w="0" w:type="auto"/>
        <w:tblLayout w:type="fixed"/>
        <w:tblLook w:val="04A0" w:firstRow="1" w:lastRow="0" w:firstColumn="1" w:lastColumn="0" w:noHBand="0" w:noVBand="1"/>
      </w:tblPr>
      <w:tblGrid>
        <w:gridCol w:w="1809"/>
        <w:gridCol w:w="1843"/>
        <w:gridCol w:w="1985"/>
        <w:gridCol w:w="2268"/>
        <w:gridCol w:w="2090"/>
      </w:tblGrid>
      <w:tr w:rsidR="0064670F" w:rsidRPr="006E5C60" w:rsidTr="00EA1F20">
        <w:tc>
          <w:tcPr>
            <w:tcW w:w="1809" w:type="dxa"/>
          </w:tcPr>
          <w:p w:rsidR="0064670F" w:rsidRPr="006E5C60" w:rsidRDefault="0064670F" w:rsidP="006E5C60">
            <w:pPr>
              <w:jc w:val="center"/>
              <w:rPr>
                <w:b/>
                <w:sz w:val="24"/>
                <w:szCs w:val="24"/>
              </w:rPr>
            </w:pPr>
          </w:p>
          <w:p w:rsidR="0064670F" w:rsidRPr="006E5C60" w:rsidRDefault="0064670F" w:rsidP="006E5C60">
            <w:pPr>
              <w:jc w:val="center"/>
              <w:rPr>
                <w:b/>
                <w:sz w:val="24"/>
                <w:szCs w:val="24"/>
              </w:rPr>
            </w:pPr>
            <w:r w:rsidRPr="006E5C60">
              <w:rPr>
                <w:b/>
                <w:sz w:val="24"/>
                <w:szCs w:val="24"/>
              </w:rPr>
              <w:t>Биология</w:t>
            </w:r>
          </w:p>
          <w:p w:rsidR="0064670F" w:rsidRPr="006E5C60" w:rsidRDefault="0064670F" w:rsidP="006E5C60">
            <w:pPr>
              <w:jc w:val="center"/>
              <w:rPr>
                <w:b/>
                <w:sz w:val="24"/>
                <w:szCs w:val="24"/>
              </w:rPr>
            </w:pPr>
          </w:p>
          <w:p w:rsidR="0064670F" w:rsidRPr="006E5C60" w:rsidRDefault="0064670F" w:rsidP="006E5C60">
            <w:pPr>
              <w:jc w:val="center"/>
              <w:rPr>
                <w:b/>
                <w:sz w:val="24"/>
                <w:szCs w:val="24"/>
              </w:rPr>
            </w:pPr>
          </w:p>
        </w:tc>
        <w:tc>
          <w:tcPr>
            <w:tcW w:w="1843" w:type="dxa"/>
          </w:tcPr>
          <w:p w:rsidR="0064670F" w:rsidRPr="006E5C60" w:rsidRDefault="0064670F" w:rsidP="006E5C60">
            <w:pPr>
              <w:jc w:val="center"/>
              <w:rPr>
                <w:b/>
                <w:sz w:val="24"/>
                <w:szCs w:val="24"/>
              </w:rPr>
            </w:pPr>
          </w:p>
          <w:p w:rsidR="0064670F" w:rsidRPr="006E5C60" w:rsidRDefault="0064670F" w:rsidP="006E5C60">
            <w:pPr>
              <w:jc w:val="center"/>
              <w:rPr>
                <w:b/>
                <w:sz w:val="24"/>
                <w:szCs w:val="24"/>
              </w:rPr>
            </w:pPr>
            <w:r w:rsidRPr="006E5C60">
              <w:rPr>
                <w:b/>
                <w:sz w:val="24"/>
                <w:szCs w:val="24"/>
              </w:rPr>
              <w:t>Естество-</w:t>
            </w:r>
          </w:p>
          <w:p w:rsidR="0064670F" w:rsidRPr="006E5C60" w:rsidRDefault="0064670F" w:rsidP="006E5C60">
            <w:pPr>
              <w:jc w:val="center"/>
              <w:rPr>
                <w:b/>
                <w:sz w:val="24"/>
                <w:szCs w:val="24"/>
              </w:rPr>
            </w:pPr>
            <w:r w:rsidRPr="006E5C60">
              <w:rPr>
                <w:b/>
                <w:sz w:val="24"/>
                <w:szCs w:val="24"/>
              </w:rPr>
              <w:t>знание</w:t>
            </w:r>
          </w:p>
        </w:tc>
        <w:tc>
          <w:tcPr>
            <w:tcW w:w="1985" w:type="dxa"/>
          </w:tcPr>
          <w:p w:rsidR="0064670F" w:rsidRPr="006E5C60" w:rsidRDefault="0064670F" w:rsidP="006E5C60">
            <w:pPr>
              <w:jc w:val="center"/>
              <w:rPr>
                <w:b/>
                <w:sz w:val="24"/>
                <w:szCs w:val="24"/>
              </w:rPr>
            </w:pPr>
          </w:p>
          <w:p w:rsidR="0064670F" w:rsidRPr="006E5C60" w:rsidRDefault="0064670F" w:rsidP="006E5C60">
            <w:pPr>
              <w:jc w:val="center"/>
              <w:rPr>
                <w:b/>
                <w:sz w:val="24"/>
                <w:szCs w:val="24"/>
              </w:rPr>
            </w:pPr>
            <w:r w:rsidRPr="006E5C60">
              <w:rPr>
                <w:b/>
                <w:sz w:val="24"/>
                <w:szCs w:val="24"/>
              </w:rPr>
              <w:t>Физическая география</w:t>
            </w:r>
          </w:p>
          <w:p w:rsidR="0064670F" w:rsidRPr="006E5C60" w:rsidRDefault="0064670F" w:rsidP="006E5C60">
            <w:pPr>
              <w:jc w:val="center"/>
              <w:rPr>
                <w:b/>
                <w:sz w:val="24"/>
                <w:szCs w:val="24"/>
              </w:rPr>
            </w:pPr>
            <w:r w:rsidRPr="006E5C60">
              <w:rPr>
                <w:b/>
                <w:sz w:val="24"/>
                <w:szCs w:val="24"/>
              </w:rPr>
              <w:t>(7-класс)</w:t>
            </w:r>
          </w:p>
        </w:tc>
        <w:tc>
          <w:tcPr>
            <w:tcW w:w="2268" w:type="dxa"/>
          </w:tcPr>
          <w:p w:rsidR="0064670F" w:rsidRPr="006E5C60" w:rsidRDefault="0064670F" w:rsidP="006E5C60">
            <w:pPr>
              <w:jc w:val="center"/>
              <w:rPr>
                <w:b/>
                <w:sz w:val="24"/>
                <w:szCs w:val="24"/>
              </w:rPr>
            </w:pPr>
          </w:p>
          <w:p w:rsidR="0064670F" w:rsidRPr="006E5C60" w:rsidRDefault="0064670F" w:rsidP="006E5C60">
            <w:pPr>
              <w:jc w:val="center"/>
              <w:rPr>
                <w:b/>
                <w:sz w:val="24"/>
                <w:szCs w:val="24"/>
              </w:rPr>
            </w:pPr>
            <w:r w:rsidRPr="006E5C60">
              <w:rPr>
                <w:b/>
                <w:sz w:val="24"/>
                <w:szCs w:val="24"/>
              </w:rPr>
              <w:t>Физика</w:t>
            </w:r>
          </w:p>
        </w:tc>
        <w:tc>
          <w:tcPr>
            <w:tcW w:w="2090" w:type="dxa"/>
          </w:tcPr>
          <w:p w:rsidR="0064670F" w:rsidRPr="006E5C60" w:rsidRDefault="0064670F" w:rsidP="006E5C60">
            <w:pPr>
              <w:jc w:val="center"/>
              <w:rPr>
                <w:b/>
                <w:sz w:val="24"/>
                <w:szCs w:val="24"/>
              </w:rPr>
            </w:pPr>
          </w:p>
          <w:p w:rsidR="0064670F" w:rsidRPr="006E5C60" w:rsidRDefault="0064670F" w:rsidP="006E5C60">
            <w:pPr>
              <w:jc w:val="center"/>
              <w:rPr>
                <w:b/>
                <w:sz w:val="24"/>
                <w:szCs w:val="24"/>
              </w:rPr>
            </w:pPr>
            <w:r w:rsidRPr="006E5C60">
              <w:rPr>
                <w:b/>
                <w:sz w:val="24"/>
                <w:szCs w:val="24"/>
              </w:rPr>
              <w:t>Химия</w:t>
            </w:r>
          </w:p>
        </w:tc>
      </w:tr>
      <w:tr w:rsidR="0064670F" w:rsidRPr="006E5C60" w:rsidTr="00EA1F20">
        <w:tc>
          <w:tcPr>
            <w:tcW w:w="9995" w:type="dxa"/>
            <w:gridSpan w:val="5"/>
          </w:tcPr>
          <w:p w:rsidR="0064670F" w:rsidRPr="006E5C60" w:rsidRDefault="0064670F" w:rsidP="006E5C60">
            <w:pPr>
              <w:jc w:val="center"/>
              <w:rPr>
                <w:b/>
                <w:sz w:val="24"/>
                <w:szCs w:val="24"/>
              </w:rPr>
            </w:pPr>
          </w:p>
          <w:p w:rsidR="0064670F" w:rsidRPr="006E5C60" w:rsidRDefault="0064670F" w:rsidP="006E5C60">
            <w:pPr>
              <w:jc w:val="center"/>
              <w:rPr>
                <w:b/>
                <w:sz w:val="24"/>
                <w:szCs w:val="24"/>
              </w:rPr>
            </w:pPr>
            <w:r w:rsidRPr="006E5C60">
              <w:rPr>
                <w:b/>
                <w:sz w:val="24"/>
                <w:szCs w:val="24"/>
              </w:rPr>
              <w:t>Разделы и темы учебного предмета</w:t>
            </w:r>
          </w:p>
          <w:p w:rsidR="0064670F" w:rsidRPr="006E5C60" w:rsidRDefault="0064670F" w:rsidP="006E5C60">
            <w:pPr>
              <w:jc w:val="center"/>
              <w:rPr>
                <w:b/>
                <w:sz w:val="24"/>
                <w:szCs w:val="24"/>
              </w:rPr>
            </w:pPr>
          </w:p>
        </w:tc>
      </w:tr>
      <w:tr w:rsidR="0064670F" w:rsidRPr="006E5C60" w:rsidTr="00EA1F20">
        <w:trPr>
          <w:trHeight w:val="560"/>
        </w:trPr>
        <w:tc>
          <w:tcPr>
            <w:tcW w:w="1809" w:type="dxa"/>
          </w:tcPr>
          <w:p w:rsidR="0064670F" w:rsidRPr="006E5C60" w:rsidRDefault="0064670F" w:rsidP="006E5C60">
            <w:pPr>
              <w:rPr>
                <w:sz w:val="24"/>
                <w:szCs w:val="24"/>
              </w:rPr>
            </w:pPr>
            <w:r w:rsidRPr="006E5C60">
              <w:rPr>
                <w:sz w:val="24"/>
                <w:szCs w:val="24"/>
              </w:rPr>
              <w:t>1.Признаки жизни</w:t>
            </w:r>
          </w:p>
          <w:p w:rsidR="0064670F" w:rsidRPr="006E5C60" w:rsidRDefault="0064670F" w:rsidP="006E5C60">
            <w:pPr>
              <w:rPr>
                <w:sz w:val="24"/>
                <w:szCs w:val="24"/>
              </w:rPr>
            </w:pPr>
          </w:p>
          <w:p w:rsidR="0064670F" w:rsidRPr="006E5C60" w:rsidRDefault="0064670F" w:rsidP="006E5C60">
            <w:pPr>
              <w:rPr>
                <w:sz w:val="24"/>
                <w:szCs w:val="24"/>
              </w:rPr>
            </w:pPr>
            <w:r w:rsidRPr="006E5C60">
              <w:rPr>
                <w:sz w:val="24"/>
                <w:szCs w:val="24"/>
              </w:rPr>
              <w:t>2.Цветковые растения (6-класс)</w:t>
            </w: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r w:rsidRPr="006E5C60">
              <w:rPr>
                <w:sz w:val="24"/>
                <w:szCs w:val="24"/>
              </w:rPr>
              <w:t xml:space="preserve">3.Общая характеристика класс птиц </w:t>
            </w:r>
          </w:p>
          <w:p w:rsidR="0064670F" w:rsidRPr="006E5C60" w:rsidRDefault="0064670F" w:rsidP="006E5C60">
            <w:pPr>
              <w:rPr>
                <w:sz w:val="24"/>
                <w:szCs w:val="24"/>
              </w:rPr>
            </w:pPr>
            <w:r w:rsidRPr="006E5C60">
              <w:rPr>
                <w:sz w:val="24"/>
                <w:szCs w:val="24"/>
              </w:rPr>
              <w:t>(7-класс)</w:t>
            </w: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r w:rsidRPr="006E5C60">
              <w:rPr>
                <w:sz w:val="24"/>
                <w:szCs w:val="24"/>
              </w:rPr>
              <w:t>4.Внутренная среда организма (8-класс)</w:t>
            </w:r>
          </w:p>
          <w:p w:rsidR="0064670F" w:rsidRPr="006E5C60" w:rsidRDefault="0064670F" w:rsidP="006E5C60">
            <w:pPr>
              <w:rPr>
                <w:sz w:val="24"/>
                <w:szCs w:val="24"/>
              </w:rPr>
            </w:pPr>
          </w:p>
        </w:tc>
        <w:tc>
          <w:tcPr>
            <w:tcW w:w="1843" w:type="dxa"/>
          </w:tcPr>
          <w:p w:rsidR="0064670F" w:rsidRPr="006E5C60" w:rsidRDefault="0064670F" w:rsidP="006E5C60">
            <w:pPr>
              <w:rPr>
                <w:sz w:val="24"/>
                <w:szCs w:val="24"/>
              </w:rPr>
            </w:pPr>
            <w:r w:rsidRPr="006E5C60">
              <w:rPr>
                <w:sz w:val="24"/>
                <w:szCs w:val="24"/>
              </w:rPr>
              <w:lastRenderedPageBreak/>
              <w:t>Живые организмы и  окружающая их среда</w:t>
            </w:r>
          </w:p>
        </w:tc>
        <w:tc>
          <w:tcPr>
            <w:tcW w:w="1985" w:type="dxa"/>
          </w:tcPr>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jc w:val="both"/>
              <w:rPr>
                <w:sz w:val="24"/>
                <w:szCs w:val="24"/>
              </w:rPr>
            </w:pPr>
          </w:p>
          <w:p w:rsidR="0064670F" w:rsidRPr="006E5C60" w:rsidRDefault="0064670F" w:rsidP="006E5C60">
            <w:pPr>
              <w:jc w:val="both"/>
              <w:rPr>
                <w:sz w:val="24"/>
                <w:szCs w:val="24"/>
              </w:rPr>
            </w:pPr>
            <w:r w:rsidRPr="006E5C60">
              <w:rPr>
                <w:sz w:val="24"/>
                <w:szCs w:val="24"/>
              </w:rPr>
              <w:t>Степи, пустыни, луга, леса и т.д.</w:t>
            </w:r>
          </w:p>
          <w:p w:rsidR="0064670F" w:rsidRPr="006E5C60" w:rsidRDefault="0064670F" w:rsidP="006E5C60">
            <w:pPr>
              <w:jc w:val="both"/>
              <w:rPr>
                <w:sz w:val="24"/>
                <w:szCs w:val="24"/>
              </w:rPr>
            </w:pPr>
            <w:r w:rsidRPr="006E5C60">
              <w:rPr>
                <w:sz w:val="24"/>
                <w:szCs w:val="24"/>
              </w:rPr>
              <w:t>Зональность.</w:t>
            </w:r>
          </w:p>
          <w:p w:rsidR="0064670F" w:rsidRPr="006E5C60" w:rsidRDefault="0064670F" w:rsidP="006E5C60">
            <w:pPr>
              <w:jc w:val="both"/>
              <w:rPr>
                <w:sz w:val="24"/>
                <w:szCs w:val="24"/>
              </w:rPr>
            </w:pPr>
          </w:p>
          <w:p w:rsidR="0064670F" w:rsidRPr="006E5C60" w:rsidRDefault="0064670F" w:rsidP="006E5C60">
            <w:pPr>
              <w:jc w:val="both"/>
              <w:rPr>
                <w:sz w:val="24"/>
                <w:szCs w:val="24"/>
              </w:rPr>
            </w:pPr>
          </w:p>
          <w:p w:rsidR="0064670F" w:rsidRPr="006E5C60" w:rsidRDefault="0064670F" w:rsidP="006E5C60">
            <w:pPr>
              <w:jc w:val="both"/>
              <w:rPr>
                <w:sz w:val="24"/>
                <w:szCs w:val="24"/>
              </w:rPr>
            </w:pPr>
            <w:r w:rsidRPr="006E5C60">
              <w:rPr>
                <w:sz w:val="24"/>
                <w:szCs w:val="24"/>
              </w:rPr>
              <w:t xml:space="preserve">Природные зоны (география 7-8 класс. Тема: Природные </w:t>
            </w:r>
            <w:r w:rsidRPr="006E5C60">
              <w:rPr>
                <w:sz w:val="24"/>
                <w:szCs w:val="24"/>
              </w:rPr>
              <w:lastRenderedPageBreak/>
              <w:t>зоны.)</w:t>
            </w:r>
          </w:p>
        </w:tc>
        <w:tc>
          <w:tcPr>
            <w:tcW w:w="2268" w:type="dxa"/>
          </w:tcPr>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r w:rsidRPr="006E5C60">
              <w:rPr>
                <w:sz w:val="24"/>
                <w:szCs w:val="24"/>
              </w:rPr>
              <w:t>Диффузия газов и жидкостей.</w:t>
            </w:r>
          </w:p>
          <w:p w:rsidR="0064670F" w:rsidRPr="006E5C60" w:rsidRDefault="0064670F" w:rsidP="006E5C60">
            <w:pPr>
              <w:rPr>
                <w:sz w:val="24"/>
                <w:szCs w:val="24"/>
              </w:rPr>
            </w:pPr>
            <w:r w:rsidRPr="006E5C60">
              <w:rPr>
                <w:sz w:val="24"/>
                <w:szCs w:val="24"/>
              </w:rPr>
              <w:t>(Физика. Тема:Первоначальные информации о строении веществ.)</w:t>
            </w:r>
          </w:p>
          <w:p w:rsidR="0064670F" w:rsidRPr="006E5C60" w:rsidRDefault="0064670F" w:rsidP="006E5C60">
            <w:pPr>
              <w:rPr>
                <w:sz w:val="24"/>
                <w:szCs w:val="24"/>
              </w:rPr>
            </w:pPr>
            <w:r w:rsidRPr="006E5C60">
              <w:rPr>
                <w:sz w:val="24"/>
                <w:szCs w:val="24"/>
              </w:rPr>
              <w:t>Механизмы движения.</w:t>
            </w:r>
          </w:p>
        </w:tc>
        <w:tc>
          <w:tcPr>
            <w:tcW w:w="2090" w:type="dxa"/>
          </w:tcPr>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r w:rsidRPr="006E5C60">
              <w:rPr>
                <w:sz w:val="24"/>
                <w:szCs w:val="24"/>
              </w:rPr>
              <w:t xml:space="preserve">Виды химических реакций: окисление </w:t>
            </w:r>
          </w:p>
          <w:p w:rsidR="0064670F" w:rsidRPr="006E5C60" w:rsidRDefault="0064670F" w:rsidP="006E5C60">
            <w:pPr>
              <w:rPr>
                <w:sz w:val="24"/>
                <w:szCs w:val="24"/>
              </w:rPr>
            </w:pPr>
            <w:r w:rsidRPr="006E5C60">
              <w:rPr>
                <w:sz w:val="24"/>
                <w:szCs w:val="24"/>
              </w:rPr>
              <w:t>(8-класс, Химия. Тема:«Кислород» и«Оксиды»)</w:t>
            </w:r>
          </w:p>
          <w:p w:rsidR="0064670F" w:rsidRPr="006E5C60" w:rsidRDefault="0064670F" w:rsidP="006E5C60">
            <w:pPr>
              <w:rPr>
                <w:sz w:val="24"/>
                <w:szCs w:val="24"/>
              </w:rPr>
            </w:pPr>
          </w:p>
        </w:tc>
      </w:tr>
    </w:tbl>
    <w:p w:rsidR="0064670F" w:rsidRPr="006E5C60" w:rsidRDefault="0064670F" w:rsidP="006E5C60">
      <w:pPr>
        <w:spacing w:after="0" w:line="240" w:lineRule="auto"/>
        <w:ind w:firstLine="708"/>
        <w:jc w:val="both"/>
        <w:rPr>
          <w:rFonts w:ascii="Times New Roman" w:hAnsi="Times New Roman" w:cs="Times New Roman"/>
          <w:sz w:val="24"/>
          <w:szCs w:val="24"/>
        </w:rPr>
      </w:pPr>
    </w:p>
    <w:p w:rsidR="0064670F" w:rsidRPr="006E5C60" w:rsidRDefault="0064670F" w:rsidP="006E5C60">
      <w:pPr>
        <w:spacing w:after="0" w:line="240" w:lineRule="auto"/>
        <w:ind w:firstLine="708"/>
        <w:jc w:val="both"/>
        <w:rPr>
          <w:rFonts w:ascii="Times New Roman" w:hAnsi="Times New Roman" w:cs="Times New Roman"/>
          <w:sz w:val="24"/>
          <w:szCs w:val="24"/>
        </w:rPr>
      </w:pPr>
      <w:r w:rsidRPr="006E5C60">
        <w:rPr>
          <w:rFonts w:ascii="Times New Roman" w:hAnsi="Times New Roman" w:cs="Times New Roman"/>
          <w:sz w:val="24"/>
          <w:szCs w:val="24"/>
        </w:rPr>
        <w:t>Важным фактором реализации межпредметных связей являются: формирование и развитие у школьников общеучебных умений, навыков и способов деятельности при изучении биологии; взаимные контакты учителей-предметников; обмен опытом и коллективное  решение общих вопросов по развитию следующих обобщенных уменийучащихся:</w:t>
      </w:r>
    </w:p>
    <w:p w:rsidR="0064670F" w:rsidRPr="006E5C60" w:rsidRDefault="0064670F"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1.Развитие умения наблюдать и ставить эксперименты </w:t>
      </w:r>
    </w:p>
    <w:p w:rsidR="0064670F" w:rsidRPr="006E5C60" w:rsidRDefault="0064670F"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2.Совместное действие учителей предметников.</w:t>
      </w:r>
    </w:p>
    <w:p w:rsidR="0064670F" w:rsidRPr="006E5C60" w:rsidRDefault="0064670F" w:rsidP="006E5C60">
      <w:pPr>
        <w:pStyle w:val="a3"/>
        <w:spacing w:after="0" w:line="240" w:lineRule="auto"/>
        <w:ind w:left="0"/>
        <w:jc w:val="both"/>
        <w:rPr>
          <w:rFonts w:ascii="Times New Roman" w:hAnsi="Times New Roman"/>
          <w:sz w:val="24"/>
          <w:szCs w:val="24"/>
        </w:rPr>
      </w:pPr>
      <w:r w:rsidRPr="006E5C60">
        <w:rPr>
          <w:rFonts w:ascii="Times New Roman" w:hAnsi="Times New Roman"/>
          <w:sz w:val="24"/>
          <w:szCs w:val="24"/>
        </w:rPr>
        <w:t>3.Умение работать с учебной и дополнительной литературой.</w:t>
      </w:r>
    </w:p>
    <w:p w:rsidR="0064670F" w:rsidRPr="006E5C60" w:rsidRDefault="0064670F" w:rsidP="006E5C60">
      <w:pPr>
        <w:pStyle w:val="a3"/>
        <w:spacing w:after="0" w:line="240" w:lineRule="auto"/>
        <w:ind w:left="0"/>
        <w:jc w:val="both"/>
        <w:rPr>
          <w:rFonts w:ascii="Times New Roman" w:hAnsi="Times New Roman"/>
          <w:sz w:val="24"/>
          <w:szCs w:val="24"/>
        </w:rPr>
      </w:pPr>
      <w:r w:rsidRPr="006E5C60">
        <w:rPr>
          <w:rFonts w:ascii="Times New Roman" w:hAnsi="Times New Roman"/>
          <w:sz w:val="24"/>
          <w:szCs w:val="24"/>
        </w:rPr>
        <w:t>4.Умения сравнивать и сопоставлять объекты.</w:t>
      </w:r>
    </w:p>
    <w:p w:rsidR="0064670F" w:rsidRPr="006E5C60" w:rsidRDefault="0064670F" w:rsidP="006E5C60">
      <w:pPr>
        <w:pStyle w:val="a3"/>
        <w:spacing w:after="0" w:line="240" w:lineRule="auto"/>
        <w:ind w:left="0"/>
        <w:jc w:val="both"/>
        <w:rPr>
          <w:rFonts w:ascii="Times New Roman" w:hAnsi="Times New Roman"/>
          <w:color w:val="FF0000"/>
          <w:sz w:val="24"/>
          <w:szCs w:val="24"/>
        </w:rPr>
      </w:pPr>
    </w:p>
    <w:p w:rsidR="0064670F" w:rsidRPr="006E5C60" w:rsidRDefault="0064670F" w:rsidP="006E5C60">
      <w:pPr>
        <w:spacing w:after="0" w:line="240" w:lineRule="auto"/>
        <w:jc w:val="both"/>
        <w:rPr>
          <w:rFonts w:ascii="Times New Roman" w:hAnsi="Times New Roman" w:cs="Times New Roman"/>
          <w:b/>
          <w:sz w:val="24"/>
          <w:szCs w:val="24"/>
        </w:rPr>
      </w:pPr>
    </w:p>
    <w:p w:rsidR="0064670F" w:rsidRPr="006E5C60" w:rsidRDefault="0064670F" w:rsidP="006E5C60">
      <w:pPr>
        <w:spacing w:after="0" w:line="240" w:lineRule="auto"/>
        <w:rPr>
          <w:rFonts w:ascii="Times New Roman" w:hAnsi="Times New Roman" w:cs="Times New Roman"/>
          <w:b/>
          <w:sz w:val="24"/>
          <w:szCs w:val="24"/>
        </w:rPr>
        <w:sectPr w:rsidR="0064670F" w:rsidRPr="006E5C60" w:rsidSect="00EA1F20">
          <w:pgSz w:w="11906" w:h="16838"/>
          <w:pgMar w:top="1814" w:right="1276" w:bottom="1418" w:left="851" w:header="709" w:footer="709" w:gutter="0"/>
          <w:cols w:space="708"/>
          <w:docGrid w:linePitch="360"/>
        </w:sectPr>
      </w:pPr>
    </w:p>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lastRenderedPageBreak/>
        <w:t>3.Образовательные результаты и оценивание</w:t>
      </w:r>
    </w:p>
    <w:p w:rsidR="0064670F" w:rsidRPr="006E5C60" w:rsidRDefault="0064670F" w:rsidP="006E5C60">
      <w:pPr>
        <w:spacing w:after="0" w:line="240" w:lineRule="auto"/>
        <w:ind w:firstLine="708"/>
        <w:jc w:val="both"/>
        <w:rPr>
          <w:rFonts w:ascii="Times New Roman" w:hAnsi="Times New Roman" w:cs="Times New Roman"/>
          <w:b/>
          <w:sz w:val="24"/>
          <w:szCs w:val="24"/>
        </w:rPr>
      </w:pPr>
      <w:r w:rsidRPr="006E5C60">
        <w:rPr>
          <w:rFonts w:ascii="Times New Roman" w:hAnsi="Times New Roman" w:cs="Times New Roman"/>
          <w:b/>
          <w:sz w:val="24"/>
          <w:szCs w:val="24"/>
        </w:rPr>
        <w:t>Образовательные результаты – это совокупность образовательных достижений учащихся по биологии на определенном этапе учебного процесса, выраженных в уровне овладения ключевых и предметных компетентностей. Результаты образования оценивается соответствующими средствами измерения. Оценивание - систематический процесс наблюдения за когнитивной (познавательной), аффективной (эмоционально-ценностной) и поведенческой деятельностью учащихся биологии с целью улучшения качества образования для определения степени соответствия полученных образовательных результатов ожидаемым.</w:t>
      </w:r>
      <w:r w:rsidRPr="006E5C60">
        <w:rPr>
          <w:rFonts w:ascii="Times New Roman" w:hAnsi="Times New Roman" w:cs="Times New Roman"/>
          <w:sz w:val="24"/>
          <w:szCs w:val="24"/>
        </w:rPr>
        <w:t xml:space="preserve"> </w:t>
      </w:r>
    </w:p>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3.1. Ожидаемые результаты обучения учащихся по содежательным линиям и классам.</w:t>
      </w:r>
    </w:p>
    <w:tbl>
      <w:tblPr>
        <w:tblW w:w="15168" w:type="dxa"/>
        <w:tblInd w:w="-459" w:type="dxa"/>
        <w:tblLayout w:type="fixed"/>
        <w:tblLook w:val="04A0" w:firstRow="1" w:lastRow="0" w:firstColumn="1" w:lastColumn="0" w:noHBand="0" w:noVBand="1"/>
      </w:tblPr>
      <w:tblGrid>
        <w:gridCol w:w="1701"/>
        <w:gridCol w:w="1843"/>
        <w:gridCol w:w="2693"/>
        <w:gridCol w:w="2694"/>
        <w:gridCol w:w="3402"/>
        <w:gridCol w:w="2835"/>
      </w:tblGrid>
      <w:tr w:rsidR="0064670F" w:rsidRPr="006E5C60" w:rsidTr="00EA1F20">
        <w:tc>
          <w:tcPr>
            <w:tcW w:w="1701" w:type="dxa"/>
          </w:tcPr>
          <w:p w:rsidR="0064670F" w:rsidRPr="006E5C60" w:rsidRDefault="0064670F" w:rsidP="006E5C60">
            <w:pPr>
              <w:jc w:val="both"/>
              <w:rPr>
                <w:b/>
                <w:sz w:val="24"/>
                <w:szCs w:val="24"/>
              </w:rPr>
            </w:pPr>
            <w:r w:rsidRPr="006E5C60">
              <w:rPr>
                <w:b/>
                <w:sz w:val="24"/>
                <w:szCs w:val="24"/>
              </w:rPr>
              <w:t>Содержательные линии</w:t>
            </w:r>
          </w:p>
          <w:p w:rsidR="0064670F" w:rsidRPr="006E5C60" w:rsidRDefault="0064670F" w:rsidP="006E5C60">
            <w:pPr>
              <w:rPr>
                <w:sz w:val="24"/>
                <w:szCs w:val="24"/>
              </w:rPr>
            </w:pPr>
          </w:p>
        </w:tc>
        <w:tc>
          <w:tcPr>
            <w:tcW w:w="13467" w:type="dxa"/>
            <w:gridSpan w:val="5"/>
          </w:tcPr>
          <w:p w:rsidR="0064670F" w:rsidRPr="006E5C60" w:rsidRDefault="0064670F" w:rsidP="006E5C60">
            <w:pPr>
              <w:jc w:val="center"/>
              <w:rPr>
                <w:color w:val="000000"/>
                <w:sz w:val="24"/>
                <w:szCs w:val="24"/>
              </w:rPr>
            </w:pPr>
          </w:p>
          <w:p w:rsidR="0064670F" w:rsidRPr="006E5C60" w:rsidRDefault="0064670F" w:rsidP="006E5C60">
            <w:pPr>
              <w:jc w:val="center"/>
              <w:rPr>
                <w:b/>
                <w:sz w:val="24"/>
                <w:szCs w:val="24"/>
              </w:rPr>
            </w:pPr>
            <w:r w:rsidRPr="006E5C60">
              <w:rPr>
                <w:b/>
                <w:sz w:val="24"/>
                <w:szCs w:val="24"/>
              </w:rPr>
              <w:t>Образовательные результаты в соответствии с содержательными линиями и компетентностей</w:t>
            </w:r>
          </w:p>
        </w:tc>
      </w:tr>
      <w:tr w:rsidR="0064670F" w:rsidRPr="006E5C60" w:rsidTr="00EA1F20">
        <w:tc>
          <w:tcPr>
            <w:tcW w:w="1701" w:type="dxa"/>
          </w:tcPr>
          <w:p w:rsidR="0064670F" w:rsidRPr="006E5C60" w:rsidRDefault="0064670F" w:rsidP="006E5C60">
            <w:pPr>
              <w:rPr>
                <w:sz w:val="24"/>
                <w:szCs w:val="24"/>
              </w:rPr>
            </w:pPr>
          </w:p>
        </w:tc>
        <w:tc>
          <w:tcPr>
            <w:tcW w:w="1843" w:type="dxa"/>
          </w:tcPr>
          <w:p w:rsidR="0064670F" w:rsidRPr="006E5C60" w:rsidRDefault="0064670F" w:rsidP="006E5C60">
            <w:pPr>
              <w:rPr>
                <w:b/>
                <w:sz w:val="24"/>
                <w:szCs w:val="24"/>
              </w:rPr>
            </w:pPr>
            <w:r w:rsidRPr="006E5C60">
              <w:rPr>
                <w:b/>
                <w:sz w:val="24"/>
                <w:szCs w:val="24"/>
              </w:rPr>
              <w:t>Компетентности</w:t>
            </w:r>
          </w:p>
        </w:tc>
        <w:tc>
          <w:tcPr>
            <w:tcW w:w="2693" w:type="dxa"/>
          </w:tcPr>
          <w:p w:rsidR="0064670F" w:rsidRPr="006E5C60" w:rsidRDefault="0064670F" w:rsidP="006E5C60">
            <w:pPr>
              <w:rPr>
                <w:b/>
                <w:sz w:val="24"/>
                <w:szCs w:val="24"/>
              </w:rPr>
            </w:pPr>
            <w:r w:rsidRPr="006E5C60">
              <w:rPr>
                <w:b/>
                <w:sz w:val="24"/>
                <w:szCs w:val="24"/>
              </w:rPr>
              <w:t xml:space="preserve">     6-класс</w:t>
            </w:r>
          </w:p>
        </w:tc>
        <w:tc>
          <w:tcPr>
            <w:tcW w:w="2694" w:type="dxa"/>
          </w:tcPr>
          <w:p w:rsidR="0064670F" w:rsidRPr="006E5C60" w:rsidRDefault="0064670F" w:rsidP="006E5C60">
            <w:pPr>
              <w:rPr>
                <w:b/>
                <w:sz w:val="24"/>
                <w:szCs w:val="24"/>
              </w:rPr>
            </w:pPr>
            <w:r w:rsidRPr="006E5C60">
              <w:rPr>
                <w:b/>
                <w:sz w:val="24"/>
                <w:szCs w:val="24"/>
              </w:rPr>
              <w:t xml:space="preserve">      7-класс</w:t>
            </w:r>
          </w:p>
        </w:tc>
        <w:tc>
          <w:tcPr>
            <w:tcW w:w="3402" w:type="dxa"/>
          </w:tcPr>
          <w:p w:rsidR="0064670F" w:rsidRPr="006E5C60" w:rsidRDefault="0064670F" w:rsidP="006E5C60">
            <w:pPr>
              <w:rPr>
                <w:b/>
                <w:sz w:val="24"/>
                <w:szCs w:val="24"/>
              </w:rPr>
            </w:pPr>
            <w:r w:rsidRPr="006E5C60">
              <w:rPr>
                <w:b/>
                <w:sz w:val="24"/>
                <w:szCs w:val="24"/>
              </w:rPr>
              <w:t xml:space="preserve">     8-класс</w:t>
            </w:r>
          </w:p>
        </w:tc>
        <w:tc>
          <w:tcPr>
            <w:tcW w:w="2835" w:type="dxa"/>
          </w:tcPr>
          <w:p w:rsidR="0064670F" w:rsidRPr="006E5C60" w:rsidRDefault="0064670F" w:rsidP="006E5C60">
            <w:pPr>
              <w:rPr>
                <w:b/>
                <w:sz w:val="24"/>
                <w:szCs w:val="24"/>
              </w:rPr>
            </w:pPr>
            <w:r w:rsidRPr="006E5C60">
              <w:rPr>
                <w:b/>
                <w:sz w:val="24"/>
                <w:szCs w:val="24"/>
              </w:rPr>
              <w:t xml:space="preserve">   9-класс</w:t>
            </w:r>
          </w:p>
        </w:tc>
      </w:tr>
      <w:tr w:rsidR="0064670F" w:rsidRPr="006E5C60" w:rsidTr="00EA1F20">
        <w:tc>
          <w:tcPr>
            <w:tcW w:w="1701" w:type="dxa"/>
          </w:tcPr>
          <w:p w:rsidR="0064670F" w:rsidRPr="006E5C60" w:rsidRDefault="0064670F" w:rsidP="006E5C60">
            <w:pPr>
              <w:rPr>
                <w:b/>
                <w:sz w:val="24"/>
                <w:szCs w:val="24"/>
              </w:rPr>
            </w:pPr>
            <w:r w:rsidRPr="006E5C60">
              <w:rPr>
                <w:b/>
                <w:sz w:val="24"/>
                <w:szCs w:val="24"/>
              </w:rPr>
              <w:t>Организм как биологичес-кая</w:t>
            </w:r>
          </w:p>
          <w:p w:rsidR="0064670F" w:rsidRPr="006E5C60" w:rsidRDefault="0064670F" w:rsidP="006E5C60">
            <w:pPr>
              <w:rPr>
                <w:b/>
                <w:sz w:val="24"/>
                <w:szCs w:val="24"/>
              </w:rPr>
            </w:pPr>
            <w:r w:rsidRPr="006E5C60">
              <w:rPr>
                <w:b/>
                <w:sz w:val="24"/>
                <w:szCs w:val="24"/>
              </w:rPr>
              <w:t>система</w:t>
            </w:r>
          </w:p>
          <w:p w:rsidR="0064670F" w:rsidRPr="006E5C60" w:rsidRDefault="0064670F" w:rsidP="006E5C60">
            <w:pPr>
              <w:rPr>
                <w:sz w:val="24"/>
                <w:szCs w:val="24"/>
              </w:rPr>
            </w:pPr>
          </w:p>
        </w:tc>
        <w:tc>
          <w:tcPr>
            <w:tcW w:w="1843" w:type="dxa"/>
          </w:tcPr>
          <w:p w:rsidR="0064670F" w:rsidRPr="006E5C60" w:rsidRDefault="0064670F" w:rsidP="006E5C60">
            <w:pPr>
              <w:rPr>
                <w:sz w:val="24"/>
                <w:szCs w:val="24"/>
              </w:rPr>
            </w:pPr>
            <w:r w:rsidRPr="006E5C60">
              <w:rPr>
                <w:sz w:val="24"/>
                <w:szCs w:val="24"/>
              </w:rPr>
              <w:t>1.Постановка научных вопросов с целью распознавания и описания живых</w:t>
            </w:r>
          </w:p>
          <w:p w:rsidR="0064670F" w:rsidRPr="006E5C60" w:rsidRDefault="0064670F" w:rsidP="006E5C60">
            <w:pPr>
              <w:rPr>
                <w:sz w:val="24"/>
                <w:szCs w:val="24"/>
              </w:rPr>
            </w:pPr>
            <w:r w:rsidRPr="006E5C60">
              <w:rPr>
                <w:sz w:val="24"/>
                <w:szCs w:val="24"/>
              </w:rPr>
              <w:t>объектов</w:t>
            </w: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tc>
        <w:tc>
          <w:tcPr>
            <w:tcW w:w="2693" w:type="dxa"/>
          </w:tcPr>
          <w:p w:rsidR="0064670F" w:rsidRPr="006E5C60" w:rsidRDefault="0064670F" w:rsidP="006E5C60">
            <w:pPr>
              <w:rPr>
                <w:sz w:val="24"/>
                <w:szCs w:val="24"/>
              </w:rPr>
            </w:pPr>
            <w:r w:rsidRPr="006E5C60">
              <w:rPr>
                <w:sz w:val="24"/>
                <w:szCs w:val="24"/>
              </w:rPr>
              <w:lastRenderedPageBreak/>
              <w:t>6.1.1.1  Выделяет основные признаки, характерных для царства растений</w:t>
            </w:r>
          </w:p>
          <w:p w:rsidR="0064670F" w:rsidRPr="006E5C60" w:rsidRDefault="0064670F" w:rsidP="006E5C60">
            <w:pPr>
              <w:pStyle w:val="a3"/>
              <w:ind w:left="0"/>
              <w:rPr>
                <w:rFonts w:ascii="Times New Roman" w:hAnsi="Times New Roman"/>
                <w:sz w:val="24"/>
                <w:szCs w:val="24"/>
              </w:rPr>
            </w:pPr>
            <w:r w:rsidRPr="006E5C60">
              <w:rPr>
                <w:rFonts w:ascii="Times New Roman" w:hAnsi="Times New Roman"/>
                <w:sz w:val="24"/>
                <w:szCs w:val="24"/>
              </w:rPr>
              <w:t>6.1.1.2.Выявляет связи и взаимоотношения живых организмов в природной среде</w:t>
            </w:r>
          </w:p>
          <w:p w:rsidR="0064670F" w:rsidRPr="006E5C60" w:rsidRDefault="0064670F" w:rsidP="006E5C60">
            <w:pPr>
              <w:pStyle w:val="a3"/>
              <w:ind w:left="0"/>
              <w:rPr>
                <w:rFonts w:ascii="Times New Roman" w:hAnsi="Times New Roman"/>
                <w:sz w:val="24"/>
                <w:szCs w:val="24"/>
              </w:rPr>
            </w:pPr>
            <w:r w:rsidRPr="006E5C60">
              <w:rPr>
                <w:rFonts w:ascii="Times New Roman" w:hAnsi="Times New Roman"/>
                <w:sz w:val="24"/>
                <w:szCs w:val="24"/>
              </w:rPr>
              <w:t>6.1.1.3 Самостоятельно приводит примеры по определениям. Предлагает самостоятельно пути  поиска источников информации</w:t>
            </w:r>
          </w:p>
        </w:tc>
        <w:tc>
          <w:tcPr>
            <w:tcW w:w="2694" w:type="dxa"/>
          </w:tcPr>
          <w:p w:rsidR="0064670F" w:rsidRPr="006E5C60" w:rsidRDefault="0064670F" w:rsidP="006E5C60">
            <w:pPr>
              <w:rPr>
                <w:sz w:val="24"/>
                <w:szCs w:val="24"/>
              </w:rPr>
            </w:pPr>
            <w:r w:rsidRPr="006E5C60">
              <w:rPr>
                <w:sz w:val="24"/>
                <w:szCs w:val="24"/>
              </w:rPr>
              <w:t>7.1.1.1.Определяет сущность жизни и выделяет общие свойства животного мира.</w:t>
            </w:r>
          </w:p>
          <w:p w:rsidR="0064670F" w:rsidRPr="006E5C60" w:rsidRDefault="0064670F" w:rsidP="006E5C60">
            <w:pPr>
              <w:rPr>
                <w:sz w:val="24"/>
                <w:szCs w:val="24"/>
              </w:rPr>
            </w:pPr>
            <w:r w:rsidRPr="006E5C60">
              <w:rPr>
                <w:sz w:val="24"/>
                <w:szCs w:val="24"/>
              </w:rPr>
              <w:t>7.1.1.2.Различает, сравнивает представителей  царств: растения и животных, описывает их.</w:t>
            </w:r>
          </w:p>
          <w:p w:rsidR="0064670F" w:rsidRPr="006E5C60" w:rsidRDefault="0064670F" w:rsidP="006E5C60">
            <w:pPr>
              <w:rPr>
                <w:sz w:val="24"/>
                <w:szCs w:val="24"/>
              </w:rPr>
            </w:pPr>
            <w:r w:rsidRPr="006E5C60">
              <w:rPr>
                <w:sz w:val="24"/>
                <w:szCs w:val="24"/>
              </w:rPr>
              <w:t xml:space="preserve">7.1.1.3.По  свойствам может систематизировать </w:t>
            </w:r>
            <w:r w:rsidRPr="006E5C60">
              <w:rPr>
                <w:sz w:val="24"/>
                <w:szCs w:val="24"/>
              </w:rPr>
              <w:lastRenderedPageBreak/>
              <w:t>живые организмы по царствам, использует для классификации объектов</w:t>
            </w:r>
          </w:p>
        </w:tc>
        <w:tc>
          <w:tcPr>
            <w:tcW w:w="3402" w:type="dxa"/>
          </w:tcPr>
          <w:p w:rsidR="0064670F" w:rsidRPr="006E5C60" w:rsidRDefault="0064670F" w:rsidP="006E5C60">
            <w:pPr>
              <w:jc w:val="both"/>
              <w:rPr>
                <w:color w:val="000000"/>
                <w:sz w:val="24"/>
                <w:szCs w:val="24"/>
                <w:shd w:val="clear" w:color="auto" w:fill="FFFFFF"/>
              </w:rPr>
            </w:pPr>
            <w:r w:rsidRPr="006E5C60">
              <w:rPr>
                <w:sz w:val="24"/>
                <w:szCs w:val="24"/>
              </w:rPr>
              <w:lastRenderedPageBreak/>
              <w:t>8.1.1.1.</w:t>
            </w:r>
            <w:r w:rsidRPr="006E5C60">
              <w:rPr>
                <w:iCs/>
                <w:color w:val="000000"/>
                <w:sz w:val="24"/>
                <w:szCs w:val="24"/>
                <w:shd w:val="clear" w:color="auto" w:fill="FFFFFF"/>
              </w:rPr>
              <w:t>Характеризует место и роль человека в системе органического мира.</w:t>
            </w:r>
          </w:p>
          <w:p w:rsidR="0064670F" w:rsidRPr="006E5C60" w:rsidRDefault="0064670F" w:rsidP="006E5C60">
            <w:pPr>
              <w:jc w:val="both"/>
              <w:rPr>
                <w:sz w:val="24"/>
                <w:szCs w:val="24"/>
              </w:rPr>
            </w:pPr>
            <w:r w:rsidRPr="006E5C60">
              <w:rPr>
                <w:sz w:val="24"/>
                <w:szCs w:val="24"/>
              </w:rPr>
              <w:t>8.1.1.2.Распознает и усваивает уровни организации (клетка-ткань-орган-организм) человеческого организма как биологическая система.</w:t>
            </w:r>
          </w:p>
          <w:p w:rsidR="0064670F" w:rsidRPr="006E5C60" w:rsidRDefault="0064670F" w:rsidP="006E5C60">
            <w:pPr>
              <w:jc w:val="both"/>
              <w:rPr>
                <w:sz w:val="24"/>
                <w:szCs w:val="24"/>
              </w:rPr>
            </w:pPr>
            <w:r w:rsidRPr="006E5C60">
              <w:rPr>
                <w:sz w:val="24"/>
                <w:szCs w:val="24"/>
              </w:rPr>
              <w:t xml:space="preserve">8.1.1.3.Объясняет и различает основные процессы человеческого организма  (питание, дыхание, размножения), может доказать то, что человеческий </w:t>
            </w:r>
            <w:r w:rsidRPr="006E5C60">
              <w:rPr>
                <w:sz w:val="24"/>
                <w:szCs w:val="24"/>
              </w:rPr>
              <w:lastRenderedPageBreak/>
              <w:t>организм  целостный, саморегулирующийся.</w:t>
            </w:r>
          </w:p>
        </w:tc>
        <w:tc>
          <w:tcPr>
            <w:tcW w:w="2835" w:type="dxa"/>
          </w:tcPr>
          <w:p w:rsidR="0064670F" w:rsidRPr="006E5C60" w:rsidRDefault="0064670F" w:rsidP="006E5C60">
            <w:pPr>
              <w:rPr>
                <w:sz w:val="24"/>
                <w:szCs w:val="24"/>
              </w:rPr>
            </w:pPr>
            <w:r w:rsidRPr="006E5C60">
              <w:rPr>
                <w:sz w:val="24"/>
                <w:szCs w:val="24"/>
              </w:rPr>
              <w:lastRenderedPageBreak/>
              <w:t>9.1.1.1 Выделяет основные свойства живых организмов, определяет отличия живой и неживой природы.</w:t>
            </w:r>
          </w:p>
          <w:p w:rsidR="0064670F" w:rsidRPr="006E5C60" w:rsidRDefault="0064670F" w:rsidP="006E5C60">
            <w:pPr>
              <w:pStyle w:val="a3"/>
              <w:ind w:left="0"/>
              <w:rPr>
                <w:rFonts w:ascii="Times New Roman" w:hAnsi="Times New Roman"/>
                <w:sz w:val="24"/>
                <w:szCs w:val="24"/>
              </w:rPr>
            </w:pPr>
            <w:r w:rsidRPr="006E5C60">
              <w:rPr>
                <w:rFonts w:ascii="Times New Roman" w:hAnsi="Times New Roman"/>
                <w:sz w:val="24"/>
                <w:szCs w:val="24"/>
              </w:rPr>
              <w:t xml:space="preserve">9.1.1.2.Объясняет и выделяет свойства  и значение генетического кода, </w:t>
            </w:r>
          </w:p>
          <w:p w:rsidR="0064670F" w:rsidRPr="006E5C60" w:rsidRDefault="0064670F" w:rsidP="006E5C60">
            <w:pPr>
              <w:rPr>
                <w:sz w:val="24"/>
                <w:szCs w:val="24"/>
              </w:rPr>
            </w:pPr>
          </w:p>
        </w:tc>
      </w:tr>
      <w:tr w:rsidR="0064670F" w:rsidRPr="006E5C60" w:rsidTr="00EA1F20">
        <w:tc>
          <w:tcPr>
            <w:tcW w:w="1701" w:type="dxa"/>
          </w:tcPr>
          <w:p w:rsidR="0064670F" w:rsidRPr="006E5C60" w:rsidRDefault="0064670F" w:rsidP="006E5C60">
            <w:pPr>
              <w:rPr>
                <w:sz w:val="24"/>
                <w:szCs w:val="24"/>
              </w:rPr>
            </w:pPr>
          </w:p>
        </w:tc>
        <w:tc>
          <w:tcPr>
            <w:tcW w:w="1843" w:type="dxa"/>
          </w:tcPr>
          <w:p w:rsidR="0064670F" w:rsidRPr="006E5C60" w:rsidRDefault="0064670F" w:rsidP="006E5C60">
            <w:pPr>
              <w:rPr>
                <w:sz w:val="24"/>
                <w:szCs w:val="24"/>
              </w:rPr>
            </w:pPr>
            <w:r w:rsidRPr="006E5C60">
              <w:rPr>
                <w:sz w:val="24"/>
                <w:szCs w:val="24"/>
              </w:rPr>
              <w:t>2.Научное объяснения ваимоотношения живых организмов в природной среде</w:t>
            </w: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tc>
        <w:tc>
          <w:tcPr>
            <w:tcW w:w="2693" w:type="dxa"/>
          </w:tcPr>
          <w:p w:rsidR="0064670F" w:rsidRPr="006E5C60" w:rsidRDefault="0064670F" w:rsidP="006E5C60">
            <w:pPr>
              <w:rPr>
                <w:sz w:val="24"/>
                <w:szCs w:val="24"/>
              </w:rPr>
            </w:pPr>
            <w:r w:rsidRPr="006E5C60">
              <w:rPr>
                <w:sz w:val="24"/>
                <w:szCs w:val="24"/>
              </w:rPr>
              <w:t xml:space="preserve">6.1.2.1. Приводит примеры по ваимо- отношению живых организмов в природной среде </w:t>
            </w:r>
          </w:p>
          <w:p w:rsidR="0064670F" w:rsidRPr="006E5C60" w:rsidRDefault="0064670F" w:rsidP="006E5C60">
            <w:pPr>
              <w:rPr>
                <w:sz w:val="24"/>
                <w:szCs w:val="24"/>
              </w:rPr>
            </w:pPr>
            <w:r w:rsidRPr="006E5C60">
              <w:rPr>
                <w:sz w:val="24"/>
                <w:szCs w:val="24"/>
              </w:rPr>
              <w:t>6.1.2.2 Делает заключение о целостности всего живого на основании полученных информации</w:t>
            </w:r>
          </w:p>
          <w:p w:rsidR="0064670F" w:rsidRPr="006E5C60" w:rsidRDefault="0064670F" w:rsidP="006E5C60">
            <w:pPr>
              <w:rPr>
                <w:sz w:val="24"/>
                <w:szCs w:val="24"/>
              </w:rPr>
            </w:pPr>
            <w:r w:rsidRPr="006E5C60">
              <w:rPr>
                <w:sz w:val="24"/>
                <w:szCs w:val="24"/>
              </w:rPr>
              <w:t xml:space="preserve">6.1.2.3.Прогнозирует вредные изменения в сообществах, доказывая к какой деградации они приведут </w:t>
            </w:r>
          </w:p>
          <w:p w:rsidR="0064670F" w:rsidRPr="006E5C60" w:rsidRDefault="0064670F" w:rsidP="006E5C60">
            <w:pPr>
              <w:rPr>
                <w:sz w:val="24"/>
                <w:szCs w:val="24"/>
              </w:rPr>
            </w:pPr>
          </w:p>
        </w:tc>
        <w:tc>
          <w:tcPr>
            <w:tcW w:w="2694" w:type="dxa"/>
          </w:tcPr>
          <w:p w:rsidR="0064670F" w:rsidRPr="006E5C60" w:rsidRDefault="0064670F" w:rsidP="006E5C60">
            <w:pPr>
              <w:rPr>
                <w:sz w:val="24"/>
                <w:szCs w:val="24"/>
              </w:rPr>
            </w:pPr>
            <w:r w:rsidRPr="006E5C60">
              <w:rPr>
                <w:sz w:val="24"/>
                <w:szCs w:val="24"/>
              </w:rPr>
              <w:t>7.1.2.1. Определяет характер взаимодействий растений и животных и окружающей среды, выделяет роль человека для природы</w:t>
            </w:r>
          </w:p>
          <w:p w:rsidR="0064670F" w:rsidRPr="006E5C60" w:rsidRDefault="0064670F" w:rsidP="006E5C60">
            <w:pPr>
              <w:rPr>
                <w:sz w:val="24"/>
                <w:szCs w:val="24"/>
              </w:rPr>
            </w:pPr>
            <w:r w:rsidRPr="006E5C60">
              <w:rPr>
                <w:sz w:val="24"/>
                <w:szCs w:val="24"/>
              </w:rPr>
              <w:t>7.1.2.2. Применяет полученные знания при исследовании животного мира</w:t>
            </w:r>
          </w:p>
          <w:p w:rsidR="0064670F" w:rsidRPr="006E5C60" w:rsidRDefault="0064670F" w:rsidP="006E5C60">
            <w:pPr>
              <w:rPr>
                <w:sz w:val="24"/>
                <w:szCs w:val="24"/>
              </w:rPr>
            </w:pPr>
            <w:r w:rsidRPr="006E5C60">
              <w:rPr>
                <w:sz w:val="24"/>
                <w:szCs w:val="24"/>
              </w:rPr>
              <w:t>7.1.2.3.использует полученные знания и ихарактеристики живых организмов, взаимосвязи по типам и процессов питания</w:t>
            </w:r>
          </w:p>
          <w:p w:rsidR="0064670F" w:rsidRPr="006E5C60" w:rsidRDefault="0064670F" w:rsidP="006E5C60">
            <w:pPr>
              <w:rPr>
                <w:sz w:val="24"/>
                <w:szCs w:val="24"/>
              </w:rPr>
            </w:pPr>
          </w:p>
        </w:tc>
        <w:tc>
          <w:tcPr>
            <w:tcW w:w="3402" w:type="dxa"/>
          </w:tcPr>
          <w:p w:rsidR="0064670F" w:rsidRPr="006E5C60" w:rsidRDefault="0064670F" w:rsidP="006E5C60">
            <w:pPr>
              <w:jc w:val="both"/>
              <w:rPr>
                <w:sz w:val="24"/>
                <w:szCs w:val="24"/>
              </w:rPr>
            </w:pPr>
            <w:r w:rsidRPr="006E5C60">
              <w:rPr>
                <w:sz w:val="24"/>
                <w:szCs w:val="24"/>
              </w:rPr>
              <w:t>8.1.2.1.Исследует природные и антропогенные факторы, влияющие на здоровье и жизнедеятельность человека.</w:t>
            </w:r>
          </w:p>
          <w:p w:rsidR="0064670F" w:rsidRPr="006E5C60" w:rsidRDefault="0064670F" w:rsidP="006E5C60">
            <w:pPr>
              <w:jc w:val="both"/>
              <w:rPr>
                <w:sz w:val="24"/>
                <w:szCs w:val="24"/>
              </w:rPr>
            </w:pPr>
            <w:r w:rsidRPr="006E5C60">
              <w:rPr>
                <w:sz w:val="24"/>
                <w:szCs w:val="24"/>
              </w:rPr>
              <w:t>8.1.2.2. Рассматривает значение природных ресурсов для человека и окружающей среды.</w:t>
            </w:r>
          </w:p>
          <w:p w:rsidR="0064670F" w:rsidRPr="006E5C60" w:rsidRDefault="0064670F" w:rsidP="006E5C60">
            <w:pPr>
              <w:jc w:val="both"/>
              <w:rPr>
                <w:sz w:val="24"/>
                <w:szCs w:val="24"/>
              </w:rPr>
            </w:pPr>
            <w:r w:rsidRPr="006E5C60">
              <w:rPr>
                <w:sz w:val="24"/>
                <w:szCs w:val="24"/>
              </w:rPr>
              <w:t>8.1.2.3. Приобретает навыки по установлению причинно-следственных связей человека с другими организмами (растения, животные) для сохранения и укрепления организма.</w:t>
            </w:r>
          </w:p>
          <w:p w:rsidR="0064670F" w:rsidRPr="006E5C60" w:rsidRDefault="0064670F" w:rsidP="006E5C60">
            <w:pPr>
              <w:jc w:val="both"/>
              <w:rPr>
                <w:sz w:val="24"/>
                <w:szCs w:val="24"/>
              </w:rPr>
            </w:pPr>
          </w:p>
        </w:tc>
        <w:tc>
          <w:tcPr>
            <w:tcW w:w="2835" w:type="dxa"/>
          </w:tcPr>
          <w:p w:rsidR="0064670F" w:rsidRPr="006E5C60" w:rsidRDefault="0064670F" w:rsidP="006E5C60">
            <w:pPr>
              <w:rPr>
                <w:sz w:val="24"/>
                <w:szCs w:val="24"/>
              </w:rPr>
            </w:pPr>
            <w:r w:rsidRPr="006E5C60">
              <w:rPr>
                <w:sz w:val="24"/>
                <w:szCs w:val="24"/>
              </w:rPr>
              <w:t>9.1.2.1.Выделяет роль человека для природы</w:t>
            </w:r>
          </w:p>
          <w:p w:rsidR="0064670F" w:rsidRPr="006E5C60" w:rsidRDefault="0064670F" w:rsidP="006E5C60">
            <w:pPr>
              <w:rPr>
                <w:sz w:val="24"/>
                <w:szCs w:val="24"/>
              </w:rPr>
            </w:pPr>
            <w:r w:rsidRPr="006E5C60">
              <w:rPr>
                <w:sz w:val="24"/>
                <w:szCs w:val="24"/>
              </w:rPr>
              <w:t>9.1.2.2. Применяет полученные знания при исследовании живой природы</w:t>
            </w:r>
          </w:p>
          <w:p w:rsidR="0064670F" w:rsidRPr="006E5C60" w:rsidRDefault="0064670F" w:rsidP="006E5C60">
            <w:pPr>
              <w:rPr>
                <w:sz w:val="24"/>
                <w:szCs w:val="24"/>
              </w:rPr>
            </w:pPr>
            <w:r w:rsidRPr="006E5C60">
              <w:rPr>
                <w:sz w:val="24"/>
                <w:szCs w:val="24"/>
              </w:rPr>
              <w:t>9.1.2.3. Использует полученные знания для характеристики живых организмов, взаимосвязи по типам питания и процессов питания</w:t>
            </w:r>
          </w:p>
        </w:tc>
      </w:tr>
      <w:tr w:rsidR="0064670F" w:rsidRPr="006E5C60" w:rsidTr="00EA1F20">
        <w:tc>
          <w:tcPr>
            <w:tcW w:w="1701" w:type="dxa"/>
          </w:tcPr>
          <w:p w:rsidR="0064670F" w:rsidRPr="006E5C60" w:rsidRDefault="0064670F" w:rsidP="006E5C60">
            <w:pPr>
              <w:rPr>
                <w:sz w:val="24"/>
                <w:szCs w:val="24"/>
              </w:rPr>
            </w:pPr>
          </w:p>
        </w:tc>
        <w:tc>
          <w:tcPr>
            <w:tcW w:w="1843" w:type="dxa"/>
          </w:tcPr>
          <w:p w:rsidR="0064670F" w:rsidRPr="006E5C60" w:rsidRDefault="0064670F" w:rsidP="006E5C60">
            <w:pPr>
              <w:rPr>
                <w:sz w:val="24"/>
                <w:szCs w:val="24"/>
              </w:rPr>
            </w:pPr>
            <w:r w:rsidRPr="006E5C60">
              <w:rPr>
                <w:sz w:val="24"/>
                <w:szCs w:val="24"/>
              </w:rPr>
              <w:t xml:space="preserve">3. Усвоение и применение знаний на </w:t>
            </w:r>
            <w:r w:rsidRPr="006E5C60">
              <w:rPr>
                <w:sz w:val="24"/>
                <w:szCs w:val="24"/>
              </w:rPr>
              <w:lastRenderedPageBreak/>
              <w:t>практике</w:t>
            </w:r>
          </w:p>
        </w:tc>
        <w:tc>
          <w:tcPr>
            <w:tcW w:w="2693" w:type="dxa"/>
          </w:tcPr>
          <w:p w:rsidR="0064670F" w:rsidRPr="006E5C60" w:rsidRDefault="0064670F" w:rsidP="006E5C60">
            <w:pPr>
              <w:rPr>
                <w:sz w:val="24"/>
                <w:szCs w:val="24"/>
              </w:rPr>
            </w:pPr>
            <w:r w:rsidRPr="006E5C60">
              <w:rPr>
                <w:sz w:val="24"/>
                <w:szCs w:val="24"/>
              </w:rPr>
              <w:lastRenderedPageBreak/>
              <w:t xml:space="preserve">6.1.3.1.Анализирует и находит некоторые пути решение </w:t>
            </w:r>
            <w:r w:rsidRPr="006E5C60">
              <w:rPr>
                <w:sz w:val="24"/>
                <w:szCs w:val="24"/>
              </w:rPr>
              <w:lastRenderedPageBreak/>
              <w:t>проблемы сохранения биоразнообразия, 6.1.3.2.Выясняет причины уменьшения площади лесов, опустынивания и деградации земель.</w:t>
            </w:r>
          </w:p>
          <w:p w:rsidR="0064670F" w:rsidRPr="006E5C60" w:rsidRDefault="0064670F" w:rsidP="006E5C60">
            <w:pPr>
              <w:rPr>
                <w:sz w:val="24"/>
                <w:szCs w:val="24"/>
              </w:rPr>
            </w:pPr>
          </w:p>
          <w:p w:rsidR="0064670F" w:rsidRPr="006E5C60" w:rsidRDefault="0064670F" w:rsidP="006E5C60">
            <w:pPr>
              <w:rPr>
                <w:sz w:val="24"/>
                <w:szCs w:val="24"/>
              </w:rPr>
            </w:pPr>
            <w:r w:rsidRPr="006E5C60">
              <w:rPr>
                <w:sz w:val="24"/>
                <w:szCs w:val="24"/>
              </w:rPr>
              <w:t>6.1.3.3. Ищет и предлагает варианты  восстановление природных ландшафт.</w:t>
            </w:r>
          </w:p>
        </w:tc>
        <w:tc>
          <w:tcPr>
            <w:tcW w:w="2694" w:type="dxa"/>
          </w:tcPr>
          <w:p w:rsidR="0064670F" w:rsidRPr="006E5C60" w:rsidRDefault="0064670F" w:rsidP="006E5C60">
            <w:pPr>
              <w:rPr>
                <w:sz w:val="24"/>
                <w:szCs w:val="24"/>
              </w:rPr>
            </w:pPr>
            <w:r w:rsidRPr="006E5C60">
              <w:rPr>
                <w:sz w:val="24"/>
                <w:szCs w:val="24"/>
              </w:rPr>
              <w:lastRenderedPageBreak/>
              <w:t xml:space="preserve">7.1.3.1.Применяет полученные знания для определения типов </w:t>
            </w:r>
            <w:r w:rsidRPr="006E5C60">
              <w:rPr>
                <w:sz w:val="24"/>
                <w:szCs w:val="24"/>
              </w:rPr>
              <w:lastRenderedPageBreak/>
              <w:t>питания организмов и особенностей питания</w:t>
            </w:r>
          </w:p>
          <w:p w:rsidR="0064670F" w:rsidRPr="006E5C60" w:rsidRDefault="0064670F" w:rsidP="006E5C60">
            <w:pPr>
              <w:rPr>
                <w:sz w:val="24"/>
                <w:szCs w:val="24"/>
              </w:rPr>
            </w:pPr>
            <w:r w:rsidRPr="006E5C60">
              <w:rPr>
                <w:sz w:val="24"/>
                <w:szCs w:val="24"/>
              </w:rPr>
              <w:t>7.1.3.2.Сопоставляет строение живых организмов и систем органов у растений и животных и применяет основные принципы классификации животных организмов</w:t>
            </w:r>
          </w:p>
          <w:p w:rsidR="0064670F" w:rsidRPr="006E5C60" w:rsidRDefault="0064670F" w:rsidP="006E5C60">
            <w:pPr>
              <w:rPr>
                <w:sz w:val="24"/>
                <w:szCs w:val="24"/>
              </w:rPr>
            </w:pPr>
            <w:r w:rsidRPr="006E5C60">
              <w:rPr>
                <w:sz w:val="24"/>
                <w:szCs w:val="24"/>
              </w:rPr>
              <w:t>7.1.3.3.Интерпретирует полученные знания и навыки применительно к уровням организации жизни</w:t>
            </w:r>
          </w:p>
          <w:p w:rsidR="0064670F" w:rsidRPr="006E5C60" w:rsidRDefault="0064670F" w:rsidP="006E5C60">
            <w:pPr>
              <w:rPr>
                <w:sz w:val="24"/>
                <w:szCs w:val="24"/>
              </w:rPr>
            </w:pPr>
          </w:p>
        </w:tc>
        <w:tc>
          <w:tcPr>
            <w:tcW w:w="3402" w:type="dxa"/>
          </w:tcPr>
          <w:p w:rsidR="0064670F" w:rsidRPr="006E5C60" w:rsidRDefault="0064670F" w:rsidP="006E5C60">
            <w:pPr>
              <w:jc w:val="both"/>
              <w:rPr>
                <w:color w:val="000000"/>
                <w:sz w:val="24"/>
                <w:szCs w:val="24"/>
              </w:rPr>
            </w:pPr>
            <w:r w:rsidRPr="006E5C60">
              <w:rPr>
                <w:sz w:val="24"/>
                <w:szCs w:val="24"/>
              </w:rPr>
              <w:lastRenderedPageBreak/>
              <w:t>8.1.3.1.</w:t>
            </w:r>
            <w:r w:rsidRPr="006E5C60">
              <w:rPr>
                <w:color w:val="000000"/>
                <w:sz w:val="24"/>
                <w:szCs w:val="24"/>
              </w:rPr>
              <w:t xml:space="preserve">По результатам наблюдений      распознает и описывает на таблицах </w:t>
            </w:r>
            <w:r w:rsidRPr="006E5C60">
              <w:rPr>
                <w:color w:val="000000"/>
                <w:sz w:val="24"/>
                <w:szCs w:val="24"/>
              </w:rPr>
              <w:lastRenderedPageBreak/>
              <w:t>основные части и органоиды клетки, органы и системы органов человека.</w:t>
            </w:r>
          </w:p>
          <w:p w:rsidR="0064670F" w:rsidRPr="006E5C60" w:rsidRDefault="0064670F" w:rsidP="006E5C60">
            <w:pPr>
              <w:shd w:val="clear" w:color="auto" w:fill="FFFFFF"/>
              <w:jc w:val="both"/>
              <w:rPr>
                <w:color w:val="000000"/>
                <w:sz w:val="24"/>
                <w:szCs w:val="24"/>
              </w:rPr>
            </w:pPr>
            <w:r w:rsidRPr="006E5C60">
              <w:rPr>
                <w:sz w:val="24"/>
                <w:szCs w:val="24"/>
              </w:rPr>
              <w:t>8.1.3.2.Знает пути</w:t>
            </w:r>
            <w:r w:rsidRPr="006E5C60">
              <w:rPr>
                <w:color w:val="000000"/>
                <w:sz w:val="24"/>
                <w:szCs w:val="24"/>
              </w:rPr>
              <w:t xml:space="preserve"> предупреждения распространения инфекционных заболеваний и соблюдения мер профилактики для защиты собственного организма.</w:t>
            </w:r>
          </w:p>
          <w:p w:rsidR="0064670F" w:rsidRPr="006E5C60" w:rsidRDefault="0064670F" w:rsidP="006E5C60">
            <w:pPr>
              <w:jc w:val="both"/>
              <w:rPr>
                <w:sz w:val="24"/>
                <w:szCs w:val="24"/>
              </w:rPr>
            </w:pPr>
            <w:r w:rsidRPr="006E5C60">
              <w:rPr>
                <w:sz w:val="24"/>
                <w:szCs w:val="24"/>
              </w:rPr>
              <w:t>8.1.3.3.Понимает и умеет применять в практике основы анатомии, физиологии и гигиены как профилактической медицины.</w:t>
            </w:r>
          </w:p>
          <w:p w:rsidR="0064670F" w:rsidRPr="006E5C60" w:rsidRDefault="0064670F" w:rsidP="006E5C60">
            <w:pPr>
              <w:jc w:val="both"/>
              <w:rPr>
                <w:sz w:val="24"/>
                <w:szCs w:val="24"/>
              </w:rPr>
            </w:pPr>
          </w:p>
        </w:tc>
        <w:tc>
          <w:tcPr>
            <w:tcW w:w="2835" w:type="dxa"/>
          </w:tcPr>
          <w:p w:rsidR="0064670F" w:rsidRPr="006E5C60" w:rsidRDefault="0064670F" w:rsidP="006E5C60">
            <w:pPr>
              <w:jc w:val="both"/>
              <w:rPr>
                <w:sz w:val="24"/>
                <w:szCs w:val="24"/>
              </w:rPr>
            </w:pPr>
            <w:r w:rsidRPr="006E5C60">
              <w:rPr>
                <w:sz w:val="24"/>
                <w:szCs w:val="24"/>
              </w:rPr>
              <w:lastRenderedPageBreak/>
              <w:t xml:space="preserve">9.1.3.1.Применяет полученные сведения для определения типов </w:t>
            </w:r>
            <w:r w:rsidRPr="006E5C60">
              <w:rPr>
                <w:sz w:val="24"/>
                <w:szCs w:val="24"/>
              </w:rPr>
              <w:lastRenderedPageBreak/>
              <w:t xml:space="preserve">питания организмов и особенностей фототрофного питания и дает </w:t>
            </w:r>
          </w:p>
          <w:p w:rsidR="0064670F" w:rsidRPr="006E5C60" w:rsidRDefault="0064670F" w:rsidP="006E5C60">
            <w:pPr>
              <w:jc w:val="both"/>
              <w:rPr>
                <w:sz w:val="24"/>
                <w:szCs w:val="24"/>
              </w:rPr>
            </w:pPr>
            <w:r w:rsidRPr="006E5C60">
              <w:rPr>
                <w:sz w:val="24"/>
                <w:szCs w:val="24"/>
              </w:rPr>
              <w:t>объяснения значения белков, углеводов, липидов и НК</w:t>
            </w:r>
          </w:p>
          <w:p w:rsidR="0064670F" w:rsidRPr="006E5C60" w:rsidRDefault="0064670F" w:rsidP="006E5C60">
            <w:pPr>
              <w:jc w:val="both"/>
              <w:rPr>
                <w:sz w:val="24"/>
                <w:szCs w:val="24"/>
              </w:rPr>
            </w:pPr>
          </w:p>
          <w:p w:rsidR="0064670F" w:rsidRPr="006E5C60" w:rsidRDefault="0064670F" w:rsidP="006E5C60">
            <w:pPr>
              <w:jc w:val="both"/>
              <w:rPr>
                <w:sz w:val="24"/>
                <w:szCs w:val="24"/>
              </w:rPr>
            </w:pPr>
            <w:r w:rsidRPr="006E5C60">
              <w:rPr>
                <w:sz w:val="24"/>
                <w:szCs w:val="24"/>
              </w:rPr>
              <w:t>9.1.3.2.Интерпретирует знания и навыки применительно к уровням организации жизни.</w:t>
            </w:r>
          </w:p>
        </w:tc>
      </w:tr>
      <w:tr w:rsidR="0064670F" w:rsidRPr="006E5C60" w:rsidTr="00EA1F20">
        <w:tc>
          <w:tcPr>
            <w:tcW w:w="1701" w:type="dxa"/>
          </w:tcPr>
          <w:p w:rsidR="0064670F" w:rsidRPr="006E5C60" w:rsidRDefault="0064670F" w:rsidP="006E5C60">
            <w:pPr>
              <w:rPr>
                <w:sz w:val="24"/>
                <w:szCs w:val="24"/>
              </w:rPr>
            </w:pPr>
          </w:p>
        </w:tc>
        <w:tc>
          <w:tcPr>
            <w:tcW w:w="1843" w:type="dxa"/>
          </w:tcPr>
          <w:p w:rsidR="0064670F" w:rsidRPr="006E5C60" w:rsidRDefault="0064670F" w:rsidP="006E5C60">
            <w:pPr>
              <w:rPr>
                <w:sz w:val="24"/>
                <w:szCs w:val="24"/>
              </w:rPr>
            </w:pPr>
            <w:r w:rsidRPr="006E5C60">
              <w:rPr>
                <w:sz w:val="24"/>
                <w:szCs w:val="24"/>
              </w:rPr>
              <w:t>4.Использование научных доказательств при прогнозировании результата деятельности человека</w:t>
            </w:r>
          </w:p>
          <w:p w:rsidR="0064670F" w:rsidRPr="006E5C60" w:rsidRDefault="0064670F" w:rsidP="006E5C60">
            <w:pPr>
              <w:rPr>
                <w:sz w:val="24"/>
                <w:szCs w:val="24"/>
              </w:rPr>
            </w:pPr>
          </w:p>
        </w:tc>
        <w:tc>
          <w:tcPr>
            <w:tcW w:w="2693" w:type="dxa"/>
          </w:tcPr>
          <w:p w:rsidR="0064670F" w:rsidRPr="006E5C60" w:rsidRDefault="0064670F" w:rsidP="006E5C60">
            <w:pPr>
              <w:rPr>
                <w:sz w:val="24"/>
                <w:szCs w:val="24"/>
              </w:rPr>
            </w:pPr>
            <w:r w:rsidRPr="006E5C60">
              <w:rPr>
                <w:sz w:val="24"/>
                <w:szCs w:val="24"/>
              </w:rPr>
              <w:t>6.1.4.1 Выбирает необходимую информацию для прогнозирования результата деятельности человека.</w:t>
            </w:r>
          </w:p>
          <w:p w:rsidR="0064670F" w:rsidRPr="006E5C60" w:rsidRDefault="0064670F" w:rsidP="006E5C60">
            <w:pPr>
              <w:rPr>
                <w:sz w:val="24"/>
                <w:szCs w:val="24"/>
              </w:rPr>
            </w:pPr>
          </w:p>
          <w:p w:rsidR="0064670F" w:rsidRPr="006E5C60" w:rsidRDefault="0064670F" w:rsidP="006E5C60">
            <w:pPr>
              <w:rPr>
                <w:sz w:val="24"/>
                <w:szCs w:val="24"/>
              </w:rPr>
            </w:pPr>
            <w:r w:rsidRPr="006E5C60">
              <w:rPr>
                <w:sz w:val="24"/>
                <w:szCs w:val="24"/>
              </w:rPr>
              <w:t xml:space="preserve"> 6.1.4.2.Анализирует достижения науки и </w:t>
            </w:r>
            <w:r w:rsidRPr="006E5C60">
              <w:rPr>
                <w:sz w:val="24"/>
                <w:szCs w:val="24"/>
              </w:rPr>
              <w:lastRenderedPageBreak/>
              <w:t>оценивает влияние различных факторов на изменения биоразнообразия</w:t>
            </w:r>
          </w:p>
          <w:p w:rsidR="0064670F" w:rsidRPr="006E5C60" w:rsidRDefault="0064670F" w:rsidP="006E5C60">
            <w:pPr>
              <w:rPr>
                <w:sz w:val="24"/>
                <w:szCs w:val="24"/>
              </w:rPr>
            </w:pPr>
          </w:p>
          <w:p w:rsidR="0064670F" w:rsidRPr="006E5C60" w:rsidRDefault="0064670F" w:rsidP="006E5C60">
            <w:pPr>
              <w:ind w:firstLine="142"/>
              <w:rPr>
                <w:sz w:val="24"/>
                <w:szCs w:val="24"/>
              </w:rPr>
            </w:pPr>
            <w:r w:rsidRPr="006E5C60">
              <w:rPr>
                <w:sz w:val="24"/>
                <w:szCs w:val="24"/>
              </w:rPr>
              <w:t xml:space="preserve">6.2.3.3 Разрабатывает модели,  используя  при объяснении восстановление ярусности врастительных сообществ </w:t>
            </w:r>
          </w:p>
          <w:p w:rsidR="0064670F" w:rsidRPr="006E5C60" w:rsidRDefault="0064670F" w:rsidP="006E5C60">
            <w:pPr>
              <w:rPr>
                <w:sz w:val="24"/>
                <w:szCs w:val="24"/>
              </w:rPr>
            </w:pPr>
          </w:p>
        </w:tc>
        <w:tc>
          <w:tcPr>
            <w:tcW w:w="2694" w:type="dxa"/>
          </w:tcPr>
          <w:p w:rsidR="0064670F" w:rsidRPr="006E5C60" w:rsidRDefault="0064670F" w:rsidP="006E5C60">
            <w:pPr>
              <w:rPr>
                <w:sz w:val="24"/>
                <w:szCs w:val="24"/>
              </w:rPr>
            </w:pPr>
            <w:r w:rsidRPr="006E5C60">
              <w:rPr>
                <w:sz w:val="24"/>
                <w:szCs w:val="24"/>
              </w:rPr>
              <w:lastRenderedPageBreak/>
              <w:t>7.1.4.1.Оценивает влияние человеческой деятельности на животный и растительный мир</w:t>
            </w:r>
          </w:p>
          <w:p w:rsidR="0064670F" w:rsidRPr="006E5C60" w:rsidRDefault="0064670F" w:rsidP="006E5C60">
            <w:pPr>
              <w:rPr>
                <w:sz w:val="24"/>
                <w:szCs w:val="24"/>
              </w:rPr>
            </w:pPr>
            <w:r w:rsidRPr="006E5C60">
              <w:rPr>
                <w:sz w:val="24"/>
                <w:szCs w:val="24"/>
              </w:rPr>
              <w:t xml:space="preserve">7.1.4.2.Применяет полученные знания для оценки изменения биоразнообразия, возможности создания </w:t>
            </w:r>
            <w:r w:rsidRPr="006E5C60">
              <w:rPr>
                <w:sz w:val="24"/>
                <w:szCs w:val="24"/>
              </w:rPr>
              <w:lastRenderedPageBreak/>
              <w:t>новых видов и сортов</w:t>
            </w:r>
          </w:p>
          <w:p w:rsidR="0064670F" w:rsidRPr="006E5C60" w:rsidRDefault="0064670F" w:rsidP="006E5C60">
            <w:pPr>
              <w:rPr>
                <w:color w:val="7F7F7F" w:themeColor="text1" w:themeTint="80"/>
                <w:sz w:val="24"/>
                <w:szCs w:val="24"/>
              </w:rPr>
            </w:pPr>
            <w:r w:rsidRPr="006E5C60">
              <w:rPr>
                <w:sz w:val="24"/>
                <w:szCs w:val="24"/>
              </w:rPr>
              <w:t>7.1.4.3.</w:t>
            </w:r>
            <w:r w:rsidRPr="006E5C60">
              <w:rPr>
                <w:color w:val="7F7F7F" w:themeColor="text1" w:themeTint="80"/>
                <w:sz w:val="24"/>
                <w:szCs w:val="24"/>
              </w:rPr>
              <w:t>Должен анализировать и оценивать влияние различных условий окружающей среды на сохранение сортов растений  и пород живлтных</w:t>
            </w:r>
          </w:p>
          <w:p w:rsidR="0064670F" w:rsidRPr="006E5C60" w:rsidRDefault="0064670F" w:rsidP="006E5C60">
            <w:pPr>
              <w:rPr>
                <w:sz w:val="24"/>
                <w:szCs w:val="24"/>
              </w:rPr>
            </w:pPr>
          </w:p>
        </w:tc>
        <w:tc>
          <w:tcPr>
            <w:tcW w:w="3402" w:type="dxa"/>
          </w:tcPr>
          <w:p w:rsidR="0064670F" w:rsidRPr="006E5C60" w:rsidRDefault="0064670F" w:rsidP="006E5C60">
            <w:pPr>
              <w:jc w:val="both"/>
              <w:rPr>
                <w:sz w:val="24"/>
                <w:szCs w:val="24"/>
              </w:rPr>
            </w:pPr>
            <w:r w:rsidRPr="006E5C60">
              <w:rPr>
                <w:sz w:val="24"/>
                <w:szCs w:val="24"/>
              </w:rPr>
              <w:lastRenderedPageBreak/>
              <w:t>8.1.4.1.Демонстрирует последствие не-  рационального питания, неправильного дыхания, малокровья, понижения иммунитета, нарушения обмена веществ и др.</w:t>
            </w:r>
          </w:p>
          <w:p w:rsidR="0064670F" w:rsidRPr="006E5C60" w:rsidRDefault="0064670F" w:rsidP="006E5C60">
            <w:pPr>
              <w:jc w:val="both"/>
              <w:rPr>
                <w:sz w:val="24"/>
                <w:szCs w:val="24"/>
              </w:rPr>
            </w:pPr>
            <w:r w:rsidRPr="006E5C60">
              <w:rPr>
                <w:sz w:val="24"/>
                <w:szCs w:val="24"/>
              </w:rPr>
              <w:t xml:space="preserve">8.1.4.2.Объясняет как создать условия для нормального функционирования </w:t>
            </w:r>
            <w:r w:rsidRPr="006E5C60">
              <w:rPr>
                <w:sz w:val="24"/>
                <w:szCs w:val="24"/>
              </w:rPr>
              <w:lastRenderedPageBreak/>
              <w:t>организмов.</w:t>
            </w:r>
          </w:p>
          <w:p w:rsidR="0064670F" w:rsidRPr="006E5C60" w:rsidRDefault="0064670F" w:rsidP="006E5C60">
            <w:pPr>
              <w:jc w:val="both"/>
              <w:rPr>
                <w:sz w:val="24"/>
                <w:szCs w:val="24"/>
              </w:rPr>
            </w:pPr>
          </w:p>
          <w:p w:rsidR="0064670F" w:rsidRPr="006E5C60" w:rsidRDefault="0064670F" w:rsidP="006E5C60">
            <w:pPr>
              <w:jc w:val="both"/>
              <w:rPr>
                <w:sz w:val="24"/>
                <w:szCs w:val="24"/>
              </w:rPr>
            </w:pPr>
            <w:r w:rsidRPr="006E5C60">
              <w:rPr>
                <w:sz w:val="24"/>
                <w:szCs w:val="24"/>
              </w:rPr>
              <w:t>8.1.4.3.Формирует в себе бережное отношения к своему организму и правильной осанки в сочетании с режимом учебы.</w:t>
            </w:r>
          </w:p>
          <w:p w:rsidR="0064670F" w:rsidRPr="006E5C60" w:rsidRDefault="0064670F" w:rsidP="006E5C60">
            <w:pPr>
              <w:jc w:val="both"/>
              <w:rPr>
                <w:sz w:val="24"/>
                <w:szCs w:val="24"/>
              </w:rPr>
            </w:pPr>
          </w:p>
        </w:tc>
        <w:tc>
          <w:tcPr>
            <w:tcW w:w="2835" w:type="dxa"/>
          </w:tcPr>
          <w:p w:rsidR="0064670F" w:rsidRPr="006E5C60" w:rsidRDefault="0064670F" w:rsidP="006E5C60">
            <w:pPr>
              <w:jc w:val="both"/>
              <w:rPr>
                <w:sz w:val="24"/>
                <w:szCs w:val="24"/>
              </w:rPr>
            </w:pPr>
            <w:r w:rsidRPr="006E5C60">
              <w:rPr>
                <w:sz w:val="24"/>
                <w:szCs w:val="24"/>
              </w:rPr>
              <w:lastRenderedPageBreak/>
              <w:t xml:space="preserve">9.1.4.1.Объясняет основные законы наследственности и изменчивости, которые используются для решения задач производства и науки (биотехнологии, медицины, генной инженерии, селекции и </w:t>
            </w:r>
            <w:r w:rsidRPr="006E5C60">
              <w:rPr>
                <w:sz w:val="24"/>
                <w:szCs w:val="24"/>
              </w:rPr>
              <w:lastRenderedPageBreak/>
              <w:t>т.д.)</w:t>
            </w:r>
          </w:p>
          <w:p w:rsidR="0064670F" w:rsidRPr="006E5C60" w:rsidRDefault="0064670F" w:rsidP="006E5C60">
            <w:pPr>
              <w:jc w:val="both"/>
              <w:rPr>
                <w:sz w:val="24"/>
                <w:szCs w:val="24"/>
              </w:rPr>
            </w:pPr>
            <w:r w:rsidRPr="006E5C60">
              <w:rPr>
                <w:sz w:val="24"/>
                <w:szCs w:val="24"/>
              </w:rPr>
              <w:t>9.1.4.2. Применяет полученные знания для оценки изменения биоразнообразия, возможности создания новых видов и сортов</w:t>
            </w:r>
          </w:p>
          <w:p w:rsidR="0064670F" w:rsidRPr="006E5C60" w:rsidRDefault="0064670F" w:rsidP="006E5C60">
            <w:pPr>
              <w:rPr>
                <w:sz w:val="24"/>
                <w:szCs w:val="24"/>
              </w:rPr>
            </w:pPr>
            <w:r w:rsidRPr="006E5C60">
              <w:rPr>
                <w:sz w:val="24"/>
                <w:szCs w:val="24"/>
              </w:rPr>
              <w:t>9.1.4.3.Анализирует и оценивает влияние различных факторов на наследственность человека</w:t>
            </w:r>
          </w:p>
        </w:tc>
      </w:tr>
      <w:tr w:rsidR="0064670F" w:rsidRPr="006E5C60" w:rsidTr="00EA1F20">
        <w:tc>
          <w:tcPr>
            <w:tcW w:w="1701" w:type="dxa"/>
          </w:tcPr>
          <w:p w:rsidR="0064670F" w:rsidRPr="006E5C60" w:rsidRDefault="0064670F" w:rsidP="006E5C60">
            <w:pPr>
              <w:rPr>
                <w:b/>
                <w:sz w:val="24"/>
                <w:szCs w:val="24"/>
              </w:rPr>
            </w:pPr>
            <w:r w:rsidRPr="006E5C60">
              <w:rPr>
                <w:b/>
                <w:sz w:val="24"/>
                <w:szCs w:val="24"/>
              </w:rPr>
              <w:lastRenderedPageBreak/>
              <w:t>Надорганизменные системы</w:t>
            </w:r>
          </w:p>
        </w:tc>
        <w:tc>
          <w:tcPr>
            <w:tcW w:w="1843" w:type="dxa"/>
          </w:tcPr>
          <w:p w:rsidR="0064670F" w:rsidRPr="006E5C60" w:rsidRDefault="0064670F" w:rsidP="006E5C60">
            <w:pPr>
              <w:rPr>
                <w:sz w:val="24"/>
                <w:szCs w:val="24"/>
              </w:rPr>
            </w:pPr>
            <w:r w:rsidRPr="006E5C60">
              <w:rPr>
                <w:sz w:val="24"/>
                <w:szCs w:val="24"/>
              </w:rPr>
              <w:t>1.Постановка научных вопросов с целью распознавания и описания живых</w:t>
            </w:r>
          </w:p>
          <w:p w:rsidR="0064670F" w:rsidRPr="006E5C60" w:rsidRDefault="0064670F" w:rsidP="006E5C60">
            <w:pPr>
              <w:rPr>
                <w:sz w:val="24"/>
                <w:szCs w:val="24"/>
              </w:rPr>
            </w:pPr>
            <w:r w:rsidRPr="006E5C60">
              <w:rPr>
                <w:sz w:val="24"/>
                <w:szCs w:val="24"/>
              </w:rPr>
              <w:t>объектов</w:t>
            </w:r>
          </w:p>
          <w:p w:rsidR="0064670F" w:rsidRPr="006E5C60" w:rsidRDefault="0064670F" w:rsidP="006E5C60">
            <w:pPr>
              <w:rPr>
                <w:sz w:val="24"/>
                <w:szCs w:val="24"/>
              </w:rPr>
            </w:pPr>
          </w:p>
        </w:tc>
        <w:tc>
          <w:tcPr>
            <w:tcW w:w="2693" w:type="dxa"/>
          </w:tcPr>
          <w:p w:rsidR="0064670F" w:rsidRPr="006E5C60" w:rsidRDefault="0064670F" w:rsidP="006E5C60">
            <w:pPr>
              <w:rPr>
                <w:sz w:val="24"/>
                <w:szCs w:val="24"/>
              </w:rPr>
            </w:pPr>
            <w:r w:rsidRPr="006E5C60">
              <w:rPr>
                <w:sz w:val="24"/>
                <w:szCs w:val="24"/>
              </w:rPr>
              <w:t>6.2.1.1.Определяет понятие сообществ по предложенным материалам</w:t>
            </w:r>
          </w:p>
          <w:p w:rsidR="0064670F" w:rsidRPr="006E5C60" w:rsidRDefault="0064670F" w:rsidP="006E5C60">
            <w:pPr>
              <w:rPr>
                <w:sz w:val="24"/>
                <w:szCs w:val="24"/>
              </w:rPr>
            </w:pPr>
          </w:p>
          <w:p w:rsidR="0064670F" w:rsidRPr="006E5C60" w:rsidRDefault="0064670F" w:rsidP="006E5C60">
            <w:pPr>
              <w:rPr>
                <w:color w:val="FF0000"/>
                <w:sz w:val="24"/>
                <w:szCs w:val="24"/>
              </w:rPr>
            </w:pPr>
            <w:r w:rsidRPr="006E5C60">
              <w:rPr>
                <w:sz w:val="24"/>
                <w:szCs w:val="24"/>
              </w:rPr>
              <w:t xml:space="preserve">6.2.1.2. </w:t>
            </w:r>
            <w:r w:rsidRPr="006E5C60">
              <w:rPr>
                <w:color w:val="000000" w:themeColor="text1"/>
                <w:sz w:val="24"/>
                <w:szCs w:val="24"/>
              </w:rPr>
              <w:t>Описывает нарушения в горных сообществах  и готовит материалы, которые объясняют причины, приводящие к ним</w:t>
            </w:r>
          </w:p>
          <w:p w:rsidR="0064670F" w:rsidRPr="006E5C60" w:rsidRDefault="0064670F" w:rsidP="006E5C60">
            <w:pPr>
              <w:pStyle w:val="a3"/>
              <w:ind w:left="0"/>
              <w:rPr>
                <w:rFonts w:ascii="Times New Roman" w:hAnsi="Times New Roman"/>
                <w:sz w:val="24"/>
                <w:szCs w:val="24"/>
              </w:rPr>
            </w:pPr>
          </w:p>
          <w:p w:rsidR="0064670F" w:rsidRPr="006E5C60" w:rsidRDefault="0064670F" w:rsidP="006E5C60">
            <w:pPr>
              <w:pStyle w:val="a3"/>
              <w:ind w:left="0"/>
              <w:rPr>
                <w:rFonts w:ascii="Times New Roman" w:hAnsi="Times New Roman"/>
                <w:sz w:val="24"/>
                <w:szCs w:val="24"/>
              </w:rPr>
            </w:pPr>
            <w:r w:rsidRPr="006E5C60">
              <w:rPr>
                <w:rFonts w:ascii="Times New Roman" w:hAnsi="Times New Roman"/>
                <w:sz w:val="24"/>
                <w:szCs w:val="24"/>
              </w:rPr>
              <w:t>6.2.1.3.Выявляет  причины распространения оргаизмов по зонам, ищет недостающую информацию по другим источникам</w:t>
            </w:r>
          </w:p>
          <w:p w:rsidR="0064670F" w:rsidRPr="006E5C60" w:rsidRDefault="0064670F" w:rsidP="006E5C60">
            <w:pPr>
              <w:pStyle w:val="a3"/>
              <w:ind w:left="0"/>
              <w:rPr>
                <w:rFonts w:ascii="Times New Roman" w:hAnsi="Times New Roman"/>
                <w:sz w:val="24"/>
                <w:szCs w:val="24"/>
              </w:rPr>
            </w:pPr>
          </w:p>
        </w:tc>
        <w:tc>
          <w:tcPr>
            <w:tcW w:w="2694" w:type="dxa"/>
          </w:tcPr>
          <w:p w:rsidR="0064670F" w:rsidRPr="006E5C60" w:rsidRDefault="0064670F" w:rsidP="006E5C60">
            <w:pPr>
              <w:rPr>
                <w:sz w:val="24"/>
                <w:szCs w:val="24"/>
              </w:rPr>
            </w:pPr>
            <w:r w:rsidRPr="006E5C60">
              <w:rPr>
                <w:sz w:val="24"/>
                <w:szCs w:val="24"/>
              </w:rPr>
              <w:lastRenderedPageBreak/>
              <w:t>7.2.1.1.Рассмартивает и узнает историю формирования сообществ живых организмов (зоны, лимитирующие факторы, экологические нишы)</w:t>
            </w:r>
          </w:p>
          <w:p w:rsidR="0064670F" w:rsidRPr="006E5C60" w:rsidRDefault="0064670F" w:rsidP="006E5C60">
            <w:pPr>
              <w:rPr>
                <w:sz w:val="24"/>
                <w:szCs w:val="24"/>
              </w:rPr>
            </w:pPr>
            <w:r w:rsidRPr="006E5C60">
              <w:rPr>
                <w:sz w:val="24"/>
                <w:szCs w:val="24"/>
              </w:rPr>
              <w:t xml:space="preserve">7.2.1.2.Анализирует природные  системы, определяет, классифицирует, сравнивает процессы </w:t>
            </w:r>
            <w:r w:rsidRPr="006E5C60">
              <w:rPr>
                <w:sz w:val="24"/>
                <w:szCs w:val="24"/>
              </w:rPr>
              <w:lastRenderedPageBreak/>
              <w:t>функционирования растений и животных, человека</w:t>
            </w:r>
          </w:p>
          <w:p w:rsidR="0064670F" w:rsidRPr="006E5C60" w:rsidRDefault="0064670F" w:rsidP="006E5C60">
            <w:pPr>
              <w:rPr>
                <w:sz w:val="24"/>
                <w:szCs w:val="24"/>
              </w:rPr>
            </w:pPr>
            <w:r w:rsidRPr="006E5C60">
              <w:rPr>
                <w:sz w:val="24"/>
                <w:szCs w:val="24"/>
              </w:rPr>
              <w:t>7.2.1.3.Анализирует природные  системы, определяет, классифицирует, сравнивает процессы функционирования растений и животных, человека</w:t>
            </w:r>
          </w:p>
        </w:tc>
        <w:tc>
          <w:tcPr>
            <w:tcW w:w="3402" w:type="dxa"/>
          </w:tcPr>
          <w:p w:rsidR="0064670F" w:rsidRPr="006E5C60" w:rsidRDefault="0064670F" w:rsidP="006E5C60">
            <w:pPr>
              <w:jc w:val="both"/>
              <w:rPr>
                <w:sz w:val="24"/>
                <w:szCs w:val="24"/>
              </w:rPr>
            </w:pPr>
            <w:r w:rsidRPr="006E5C60">
              <w:rPr>
                <w:sz w:val="24"/>
                <w:szCs w:val="24"/>
              </w:rPr>
              <w:lastRenderedPageBreak/>
              <w:t>8.2.1.1.Выделяет механизмы регулирования процессов жизнедеятельности человека.</w:t>
            </w:r>
          </w:p>
          <w:p w:rsidR="0064670F" w:rsidRPr="006E5C60" w:rsidRDefault="0064670F" w:rsidP="006E5C60">
            <w:pPr>
              <w:jc w:val="both"/>
              <w:rPr>
                <w:sz w:val="24"/>
                <w:szCs w:val="24"/>
              </w:rPr>
            </w:pPr>
            <w:r w:rsidRPr="006E5C60">
              <w:rPr>
                <w:sz w:val="24"/>
                <w:szCs w:val="24"/>
              </w:rPr>
              <w:t xml:space="preserve">8.2.1.2.Распознает строение и функции нервной системы, а также нервно-гуморальные механизмы регулирования организма. </w:t>
            </w:r>
          </w:p>
          <w:p w:rsidR="0064670F" w:rsidRPr="006E5C60" w:rsidRDefault="0064670F" w:rsidP="006E5C60">
            <w:pPr>
              <w:jc w:val="both"/>
              <w:rPr>
                <w:sz w:val="24"/>
                <w:szCs w:val="24"/>
              </w:rPr>
            </w:pPr>
            <w:r w:rsidRPr="006E5C60">
              <w:rPr>
                <w:sz w:val="24"/>
                <w:szCs w:val="24"/>
              </w:rPr>
              <w:t xml:space="preserve">8.2.1.3.Доказывает, что гомеостаз -саморегулирующий процесс. Схематично объясняет </w:t>
            </w:r>
            <w:r w:rsidRPr="006E5C60">
              <w:rPr>
                <w:sz w:val="24"/>
                <w:szCs w:val="24"/>
              </w:rPr>
              <w:lastRenderedPageBreak/>
              <w:t xml:space="preserve">строение и функции крови, плазмы, эритроцитов, лейкоцитов, а также  группы крови. </w:t>
            </w:r>
          </w:p>
          <w:p w:rsidR="0064670F" w:rsidRPr="006E5C60" w:rsidRDefault="0064670F" w:rsidP="006E5C60">
            <w:pPr>
              <w:jc w:val="both"/>
              <w:rPr>
                <w:sz w:val="24"/>
                <w:szCs w:val="24"/>
              </w:rPr>
            </w:pPr>
          </w:p>
        </w:tc>
        <w:tc>
          <w:tcPr>
            <w:tcW w:w="2835" w:type="dxa"/>
          </w:tcPr>
          <w:p w:rsidR="0064670F" w:rsidRPr="006E5C60" w:rsidRDefault="0064670F" w:rsidP="006E5C60">
            <w:pPr>
              <w:jc w:val="both"/>
              <w:rPr>
                <w:sz w:val="24"/>
                <w:szCs w:val="24"/>
              </w:rPr>
            </w:pPr>
            <w:r w:rsidRPr="006E5C60">
              <w:rPr>
                <w:sz w:val="24"/>
                <w:szCs w:val="24"/>
              </w:rPr>
              <w:lastRenderedPageBreak/>
              <w:t>9.2.1.1.Различает  процессы, протекающие в популяциях, экосистемах, взаимоотношений в них</w:t>
            </w:r>
          </w:p>
          <w:p w:rsidR="0064670F" w:rsidRPr="006E5C60" w:rsidRDefault="0064670F" w:rsidP="006E5C60">
            <w:pPr>
              <w:pStyle w:val="a3"/>
              <w:ind w:left="0"/>
              <w:jc w:val="both"/>
              <w:rPr>
                <w:rFonts w:ascii="Times New Roman" w:hAnsi="Times New Roman"/>
                <w:sz w:val="24"/>
                <w:szCs w:val="24"/>
              </w:rPr>
            </w:pPr>
          </w:p>
          <w:p w:rsidR="0064670F" w:rsidRPr="006E5C60" w:rsidRDefault="0064670F" w:rsidP="006E5C60">
            <w:pPr>
              <w:pStyle w:val="a3"/>
              <w:ind w:left="0"/>
              <w:jc w:val="both"/>
              <w:rPr>
                <w:rFonts w:ascii="Times New Roman" w:hAnsi="Times New Roman"/>
                <w:sz w:val="24"/>
                <w:szCs w:val="24"/>
              </w:rPr>
            </w:pPr>
            <w:r w:rsidRPr="006E5C60">
              <w:rPr>
                <w:rFonts w:ascii="Times New Roman" w:hAnsi="Times New Roman"/>
                <w:sz w:val="24"/>
                <w:szCs w:val="24"/>
              </w:rPr>
              <w:t>9.2.1.2.Познает природные  зоны Кыргызстана</w:t>
            </w:r>
          </w:p>
          <w:p w:rsidR="0064670F" w:rsidRPr="006E5C60" w:rsidRDefault="0064670F" w:rsidP="006E5C60">
            <w:pPr>
              <w:rPr>
                <w:sz w:val="24"/>
                <w:szCs w:val="24"/>
              </w:rPr>
            </w:pPr>
          </w:p>
          <w:p w:rsidR="0064670F" w:rsidRPr="006E5C60" w:rsidRDefault="0064670F" w:rsidP="006E5C60">
            <w:pPr>
              <w:rPr>
                <w:sz w:val="24"/>
                <w:szCs w:val="24"/>
              </w:rPr>
            </w:pPr>
          </w:p>
        </w:tc>
      </w:tr>
      <w:tr w:rsidR="0064670F" w:rsidRPr="006E5C60" w:rsidTr="00EA1F20">
        <w:trPr>
          <w:trHeight w:val="971"/>
        </w:trPr>
        <w:tc>
          <w:tcPr>
            <w:tcW w:w="1701" w:type="dxa"/>
          </w:tcPr>
          <w:p w:rsidR="0064670F" w:rsidRPr="006E5C60" w:rsidRDefault="0064670F" w:rsidP="006E5C60">
            <w:pPr>
              <w:rPr>
                <w:sz w:val="24"/>
                <w:szCs w:val="24"/>
              </w:rPr>
            </w:pPr>
          </w:p>
        </w:tc>
        <w:tc>
          <w:tcPr>
            <w:tcW w:w="1843" w:type="dxa"/>
          </w:tcPr>
          <w:p w:rsidR="0064670F" w:rsidRPr="006E5C60" w:rsidRDefault="0064670F" w:rsidP="006E5C60">
            <w:pPr>
              <w:rPr>
                <w:sz w:val="24"/>
                <w:szCs w:val="24"/>
              </w:rPr>
            </w:pPr>
            <w:r w:rsidRPr="006E5C60">
              <w:rPr>
                <w:sz w:val="24"/>
                <w:szCs w:val="24"/>
              </w:rPr>
              <w:t>2.Научное объяснения ваимоотношения живых организмов в природной среде</w:t>
            </w:r>
          </w:p>
          <w:p w:rsidR="0064670F" w:rsidRPr="006E5C60" w:rsidRDefault="0064670F" w:rsidP="006E5C60">
            <w:pPr>
              <w:rPr>
                <w:sz w:val="24"/>
                <w:szCs w:val="24"/>
              </w:rPr>
            </w:pPr>
          </w:p>
        </w:tc>
        <w:tc>
          <w:tcPr>
            <w:tcW w:w="2693" w:type="dxa"/>
          </w:tcPr>
          <w:p w:rsidR="0064670F" w:rsidRPr="006E5C60" w:rsidRDefault="0064670F" w:rsidP="006E5C60">
            <w:pPr>
              <w:rPr>
                <w:sz w:val="24"/>
                <w:szCs w:val="24"/>
              </w:rPr>
            </w:pPr>
            <w:r w:rsidRPr="006E5C60">
              <w:rPr>
                <w:sz w:val="24"/>
                <w:szCs w:val="24"/>
              </w:rPr>
              <w:t>6.2.2.1  Объясняет закономерности взаимоотношений между организмами и средой</w:t>
            </w:r>
          </w:p>
          <w:p w:rsidR="0064670F" w:rsidRPr="006E5C60" w:rsidRDefault="0064670F" w:rsidP="006E5C60">
            <w:pPr>
              <w:rPr>
                <w:sz w:val="24"/>
                <w:szCs w:val="24"/>
              </w:rPr>
            </w:pPr>
          </w:p>
          <w:p w:rsidR="0064670F" w:rsidRPr="006E5C60" w:rsidRDefault="0064670F" w:rsidP="006E5C60">
            <w:pPr>
              <w:rPr>
                <w:sz w:val="24"/>
                <w:szCs w:val="24"/>
              </w:rPr>
            </w:pPr>
            <w:r w:rsidRPr="006E5C60">
              <w:rPr>
                <w:sz w:val="24"/>
                <w:szCs w:val="24"/>
              </w:rPr>
              <w:t xml:space="preserve">6.2.2.2.Прогнозирует вредные изменения в сообществах, доказывая к какой деградации они приведут </w:t>
            </w:r>
          </w:p>
          <w:p w:rsidR="0064670F" w:rsidRPr="006E5C60" w:rsidRDefault="0064670F" w:rsidP="006E5C60">
            <w:pPr>
              <w:rPr>
                <w:sz w:val="24"/>
                <w:szCs w:val="24"/>
              </w:rPr>
            </w:pPr>
            <w:r w:rsidRPr="006E5C60">
              <w:rPr>
                <w:sz w:val="24"/>
                <w:szCs w:val="24"/>
              </w:rPr>
              <w:t xml:space="preserve">6.2.2.3.ВЫДЕЛЯЕТ  ОСОБЕННОСТИ  КАЖДОГО </w:t>
            </w:r>
            <w:r w:rsidRPr="006E5C60">
              <w:rPr>
                <w:sz w:val="24"/>
                <w:szCs w:val="24"/>
              </w:rPr>
              <w:lastRenderedPageBreak/>
              <w:t xml:space="preserve">СООБЩЕСТВА И  САМОСТОЯТЕЛЬНО ПЛАНИРУЕТ ВОСТАНОВЛЕНИЕ ЯРУСНОСТИ  В РАСТИТЕЛЬНЫХ СООБЩЕСТВАХ  </w:t>
            </w:r>
          </w:p>
        </w:tc>
        <w:tc>
          <w:tcPr>
            <w:tcW w:w="2694" w:type="dxa"/>
          </w:tcPr>
          <w:p w:rsidR="0064670F" w:rsidRPr="006E5C60" w:rsidRDefault="0064670F" w:rsidP="006E5C60">
            <w:pPr>
              <w:rPr>
                <w:sz w:val="24"/>
                <w:szCs w:val="24"/>
              </w:rPr>
            </w:pPr>
            <w:r w:rsidRPr="006E5C60">
              <w:rPr>
                <w:sz w:val="24"/>
                <w:szCs w:val="24"/>
              </w:rPr>
              <w:lastRenderedPageBreak/>
              <w:t>7.2.1.1.Описывает и сравнивает развитие эволюции взаимоотношений организмов и среды</w:t>
            </w:r>
          </w:p>
          <w:p w:rsidR="0064670F" w:rsidRPr="006E5C60" w:rsidRDefault="0064670F" w:rsidP="006E5C60">
            <w:pPr>
              <w:rPr>
                <w:sz w:val="24"/>
                <w:szCs w:val="24"/>
              </w:rPr>
            </w:pPr>
            <w:r w:rsidRPr="006E5C60">
              <w:rPr>
                <w:sz w:val="24"/>
                <w:szCs w:val="24"/>
              </w:rPr>
              <w:t>7.2.1.2.Интерпретирует полученную информацию о природных ресурсах</w:t>
            </w:r>
          </w:p>
          <w:p w:rsidR="0064670F" w:rsidRPr="006E5C60" w:rsidRDefault="0064670F" w:rsidP="006E5C60">
            <w:pPr>
              <w:rPr>
                <w:sz w:val="24"/>
                <w:szCs w:val="24"/>
              </w:rPr>
            </w:pPr>
            <w:r w:rsidRPr="006E5C60">
              <w:rPr>
                <w:sz w:val="24"/>
                <w:szCs w:val="24"/>
              </w:rPr>
              <w:t>7.2.1.3. Применяет полученные знания при исследовании живой природы, делает выводы</w:t>
            </w:r>
          </w:p>
        </w:tc>
        <w:tc>
          <w:tcPr>
            <w:tcW w:w="3402" w:type="dxa"/>
          </w:tcPr>
          <w:p w:rsidR="0064670F" w:rsidRPr="006E5C60" w:rsidRDefault="0064670F" w:rsidP="006E5C60">
            <w:pPr>
              <w:jc w:val="both"/>
              <w:rPr>
                <w:sz w:val="24"/>
                <w:szCs w:val="24"/>
              </w:rPr>
            </w:pPr>
            <w:r w:rsidRPr="006E5C60">
              <w:rPr>
                <w:sz w:val="24"/>
                <w:szCs w:val="24"/>
              </w:rPr>
              <w:t>8.2.2.1.Определяет роль анализаторов в связи организма со средой.</w:t>
            </w:r>
          </w:p>
          <w:p w:rsidR="0064670F" w:rsidRPr="006E5C60" w:rsidRDefault="0064670F" w:rsidP="006E5C60">
            <w:pPr>
              <w:jc w:val="both"/>
              <w:rPr>
                <w:sz w:val="24"/>
                <w:szCs w:val="24"/>
              </w:rPr>
            </w:pPr>
            <w:r w:rsidRPr="006E5C60">
              <w:rPr>
                <w:sz w:val="24"/>
                <w:szCs w:val="24"/>
              </w:rPr>
              <w:t xml:space="preserve">8.2.2.2. Демонстрирует строение, функции зрительных, слуховых органов, а также кожных, мышечных, вкусовых  и др. органов чувств. </w:t>
            </w:r>
          </w:p>
          <w:p w:rsidR="0064670F" w:rsidRPr="006E5C60" w:rsidRDefault="0064670F" w:rsidP="006E5C60">
            <w:pPr>
              <w:jc w:val="both"/>
              <w:rPr>
                <w:sz w:val="24"/>
                <w:szCs w:val="24"/>
              </w:rPr>
            </w:pPr>
            <w:r w:rsidRPr="006E5C60">
              <w:rPr>
                <w:sz w:val="24"/>
                <w:szCs w:val="24"/>
              </w:rPr>
              <w:t>8.2.2.3.Интерпретирует связи жизненных процессов различных организмов (растение, животное, человек).</w:t>
            </w:r>
          </w:p>
          <w:p w:rsidR="0064670F" w:rsidRPr="006E5C60" w:rsidRDefault="0064670F" w:rsidP="006E5C60">
            <w:pPr>
              <w:jc w:val="both"/>
              <w:rPr>
                <w:sz w:val="24"/>
                <w:szCs w:val="24"/>
              </w:rPr>
            </w:pPr>
          </w:p>
        </w:tc>
        <w:tc>
          <w:tcPr>
            <w:tcW w:w="2835" w:type="dxa"/>
          </w:tcPr>
          <w:p w:rsidR="0064670F" w:rsidRPr="006E5C60" w:rsidRDefault="0064670F" w:rsidP="006E5C60">
            <w:pPr>
              <w:rPr>
                <w:sz w:val="24"/>
                <w:szCs w:val="24"/>
              </w:rPr>
            </w:pPr>
            <w:r w:rsidRPr="006E5C60">
              <w:rPr>
                <w:sz w:val="24"/>
                <w:szCs w:val="24"/>
              </w:rPr>
              <w:lastRenderedPageBreak/>
              <w:t>9.2.2.1.Выделяет вопросы, касающиеся предмета экологии, основных задач экологии, значения экологии, основных понятий экологии, понимает закономерности взаимоотношений организмов и среды</w:t>
            </w:r>
          </w:p>
          <w:p w:rsidR="0064670F" w:rsidRPr="006E5C60" w:rsidRDefault="0064670F" w:rsidP="006E5C60">
            <w:pPr>
              <w:pStyle w:val="a3"/>
              <w:ind w:left="0"/>
              <w:rPr>
                <w:rFonts w:ascii="Times New Roman" w:hAnsi="Times New Roman"/>
                <w:sz w:val="24"/>
                <w:szCs w:val="24"/>
              </w:rPr>
            </w:pPr>
          </w:p>
          <w:p w:rsidR="0064670F" w:rsidRPr="006E5C60" w:rsidRDefault="0064670F" w:rsidP="006E5C60">
            <w:pPr>
              <w:rPr>
                <w:sz w:val="24"/>
                <w:szCs w:val="24"/>
              </w:rPr>
            </w:pPr>
            <w:r w:rsidRPr="006E5C60">
              <w:rPr>
                <w:sz w:val="24"/>
                <w:szCs w:val="24"/>
              </w:rPr>
              <w:t xml:space="preserve">9.2.2.2.Описывает и сравнивает развитие эволюции </w:t>
            </w:r>
            <w:r w:rsidRPr="006E5C60">
              <w:rPr>
                <w:sz w:val="24"/>
                <w:szCs w:val="24"/>
              </w:rPr>
              <w:lastRenderedPageBreak/>
              <w:t>взаимоотношений организмов и среды</w:t>
            </w:r>
          </w:p>
        </w:tc>
      </w:tr>
      <w:tr w:rsidR="0064670F" w:rsidRPr="006E5C60" w:rsidTr="00EA1F20">
        <w:tc>
          <w:tcPr>
            <w:tcW w:w="1701" w:type="dxa"/>
          </w:tcPr>
          <w:p w:rsidR="0064670F" w:rsidRPr="006E5C60" w:rsidRDefault="0064670F" w:rsidP="006E5C60">
            <w:pPr>
              <w:rPr>
                <w:sz w:val="24"/>
                <w:szCs w:val="24"/>
              </w:rPr>
            </w:pPr>
          </w:p>
        </w:tc>
        <w:tc>
          <w:tcPr>
            <w:tcW w:w="1843" w:type="dxa"/>
          </w:tcPr>
          <w:p w:rsidR="0064670F" w:rsidRPr="006E5C60" w:rsidRDefault="0064670F" w:rsidP="006E5C60">
            <w:pPr>
              <w:rPr>
                <w:sz w:val="24"/>
                <w:szCs w:val="24"/>
              </w:rPr>
            </w:pPr>
            <w:r w:rsidRPr="006E5C60">
              <w:rPr>
                <w:sz w:val="24"/>
                <w:szCs w:val="24"/>
              </w:rPr>
              <w:t xml:space="preserve">3. Усвоение и применение знаний на практике </w:t>
            </w: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tc>
        <w:tc>
          <w:tcPr>
            <w:tcW w:w="2693" w:type="dxa"/>
          </w:tcPr>
          <w:p w:rsidR="0064670F" w:rsidRPr="006E5C60" w:rsidRDefault="0064670F" w:rsidP="006E5C60">
            <w:pPr>
              <w:rPr>
                <w:sz w:val="24"/>
                <w:szCs w:val="24"/>
              </w:rPr>
            </w:pPr>
            <w:r w:rsidRPr="006E5C60">
              <w:rPr>
                <w:sz w:val="24"/>
                <w:szCs w:val="24"/>
              </w:rPr>
              <w:t>6.2.3.1. Использует информацию о распределении по сообществам, ярусам и зонам, сопоставляя с другими сообществами.</w:t>
            </w:r>
          </w:p>
          <w:p w:rsidR="0064670F" w:rsidRPr="006E5C60" w:rsidRDefault="0064670F" w:rsidP="006E5C60">
            <w:pPr>
              <w:rPr>
                <w:sz w:val="24"/>
                <w:szCs w:val="24"/>
              </w:rPr>
            </w:pPr>
            <w:r w:rsidRPr="006E5C60">
              <w:rPr>
                <w:sz w:val="24"/>
                <w:szCs w:val="24"/>
              </w:rPr>
              <w:t xml:space="preserve">6.2.3.2.Составляет по подготовленным материалам план выращивания культурных растений и ярусности  растительных сообществ 6.2.2.3.Оценивает и прогнозирует последствия деятельность человека на живые организмы и </w:t>
            </w:r>
            <w:r w:rsidRPr="006E5C60">
              <w:rPr>
                <w:sz w:val="24"/>
                <w:szCs w:val="24"/>
              </w:rPr>
              <w:lastRenderedPageBreak/>
              <w:t>экосиситемы.</w:t>
            </w:r>
          </w:p>
        </w:tc>
        <w:tc>
          <w:tcPr>
            <w:tcW w:w="2694" w:type="dxa"/>
          </w:tcPr>
          <w:p w:rsidR="0064670F" w:rsidRPr="006E5C60" w:rsidRDefault="0064670F" w:rsidP="006E5C60">
            <w:pPr>
              <w:rPr>
                <w:sz w:val="24"/>
                <w:szCs w:val="24"/>
              </w:rPr>
            </w:pPr>
            <w:r w:rsidRPr="006E5C60">
              <w:rPr>
                <w:sz w:val="24"/>
                <w:szCs w:val="24"/>
              </w:rPr>
              <w:lastRenderedPageBreak/>
              <w:t>7.2.3.1. Выбирает методы познания природы для изучения животного мира и необходимые приборы и оборудование для моделирования и проведения эксперимента</w:t>
            </w:r>
          </w:p>
          <w:p w:rsidR="0064670F" w:rsidRPr="006E5C60" w:rsidRDefault="0064670F" w:rsidP="006E5C60">
            <w:pPr>
              <w:rPr>
                <w:sz w:val="24"/>
                <w:szCs w:val="24"/>
              </w:rPr>
            </w:pPr>
            <w:r w:rsidRPr="006E5C60">
              <w:rPr>
                <w:sz w:val="24"/>
                <w:szCs w:val="24"/>
              </w:rPr>
              <w:t>7.2.3.2.Различает типы загрязнения, выделяет приемы рационального природопользования, пути сохранения многообразия организмов, правила поведения в природной среде</w:t>
            </w:r>
          </w:p>
          <w:p w:rsidR="0064670F" w:rsidRPr="006E5C60" w:rsidRDefault="0064670F" w:rsidP="006E5C60">
            <w:pPr>
              <w:rPr>
                <w:sz w:val="24"/>
                <w:szCs w:val="24"/>
              </w:rPr>
            </w:pPr>
            <w:r w:rsidRPr="006E5C60">
              <w:rPr>
                <w:sz w:val="24"/>
                <w:szCs w:val="24"/>
              </w:rPr>
              <w:t xml:space="preserve">7.2.3.3.Выбирает необходимые приборы </w:t>
            </w:r>
            <w:r w:rsidRPr="006E5C60">
              <w:rPr>
                <w:sz w:val="24"/>
                <w:szCs w:val="24"/>
              </w:rPr>
              <w:lastRenderedPageBreak/>
              <w:t>и оборудование для моделирования и проведения эксперимента и владеет навыками работы им</w:t>
            </w:r>
          </w:p>
          <w:p w:rsidR="0064670F" w:rsidRPr="006E5C60" w:rsidRDefault="0064670F" w:rsidP="006E5C60">
            <w:pPr>
              <w:rPr>
                <w:sz w:val="24"/>
                <w:szCs w:val="24"/>
              </w:rPr>
            </w:pPr>
            <w:r w:rsidRPr="006E5C60">
              <w:rPr>
                <w:sz w:val="24"/>
                <w:szCs w:val="24"/>
              </w:rPr>
              <w:t>Различает типы загрязнения, выделяет приемы рационального природопользования, пути сохранения многообразия организмов, правила поведения в природной среде</w:t>
            </w:r>
          </w:p>
        </w:tc>
        <w:tc>
          <w:tcPr>
            <w:tcW w:w="3402" w:type="dxa"/>
          </w:tcPr>
          <w:p w:rsidR="0064670F" w:rsidRPr="006E5C60" w:rsidRDefault="0064670F" w:rsidP="006E5C60">
            <w:pPr>
              <w:jc w:val="both"/>
              <w:rPr>
                <w:sz w:val="24"/>
                <w:szCs w:val="24"/>
              </w:rPr>
            </w:pPr>
            <w:r w:rsidRPr="006E5C60">
              <w:rPr>
                <w:sz w:val="24"/>
                <w:szCs w:val="24"/>
              </w:rPr>
              <w:lastRenderedPageBreak/>
              <w:t>8.2.3.1.Наблюдает, сравнивает механизмы регулирования жизненных процессов различных организмов (растение, животное. человек).</w:t>
            </w:r>
          </w:p>
          <w:p w:rsidR="0064670F" w:rsidRPr="006E5C60" w:rsidRDefault="0064670F" w:rsidP="006E5C60">
            <w:pPr>
              <w:rPr>
                <w:color w:val="000000"/>
                <w:sz w:val="24"/>
                <w:szCs w:val="24"/>
              </w:rPr>
            </w:pPr>
            <w:r w:rsidRPr="006E5C60">
              <w:rPr>
                <w:sz w:val="24"/>
                <w:szCs w:val="24"/>
              </w:rPr>
              <w:t xml:space="preserve">8.2.3.2. </w:t>
            </w:r>
            <w:r w:rsidRPr="006E5C60">
              <w:rPr>
                <w:color w:val="000000"/>
                <w:sz w:val="24"/>
                <w:szCs w:val="24"/>
              </w:rPr>
              <w:t>Наблюдает за состоянием своего организма:умеет измерять температуру тела,умеет измерять кровяное давление.</w:t>
            </w:r>
          </w:p>
          <w:p w:rsidR="0064670F" w:rsidRPr="006E5C60" w:rsidRDefault="0064670F" w:rsidP="006E5C60">
            <w:pPr>
              <w:jc w:val="both"/>
              <w:rPr>
                <w:sz w:val="24"/>
                <w:szCs w:val="24"/>
              </w:rPr>
            </w:pPr>
            <w:r w:rsidRPr="006E5C60">
              <w:rPr>
                <w:sz w:val="24"/>
                <w:szCs w:val="24"/>
              </w:rPr>
              <w:t>8.1.3.3.Распознает возрастную периодизацию человека и интерпретирует процесс акселерации.</w:t>
            </w:r>
          </w:p>
          <w:p w:rsidR="0064670F" w:rsidRPr="006E5C60" w:rsidRDefault="0064670F" w:rsidP="006E5C60">
            <w:pPr>
              <w:jc w:val="both"/>
              <w:rPr>
                <w:sz w:val="24"/>
                <w:szCs w:val="24"/>
              </w:rPr>
            </w:pPr>
          </w:p>
        </w:tc>
        <w:tc>
          <w:tcPr>
            <w:tcW w:w="2835" w:type="dxa"/>
          </w:tcPr>
          <w:p w:rsidR="0064670F" w:rsidRPr="006E5C60" w:rsidRDefault="0064670F" w:rsidP="006E5C60">
            <w:pPr>
              <w:jc w:val="both"/>
              <w:rPr>
                <w:sz w:val="24"/>
                <w:szCs w:val="24"/>
              </w:rPr>
            </w:pPr>
            <w:r w:rsidRPr="006E5C60">
              <w:rPr>
                <w:sz w:val="24"/>
                <w:szCs w:val="24"/>
              </w:rPr>
              <w:t>9.2.3.1.Выбирает конкретные методы изучения разных уровней организации живых организмов</w:t>
            </w:r>
          </w:p>
          <w:p w:rsidR="0064670F" w:rsidRPr="006E5C60" w:rsidRDefault="0064670F" w:rsidP="006E5C60">
            <w:pPr>
              <w:rPr>
                <w:sz w:val="24"/>
                <w:szCs w:val="24"/>
              </w:rPr>
            </w:pPr>
          </w:p>
        </w:tc>
      </w:tr>
      <w:tr w:rsidR="0064670F" w:rsidRPr="006E5C60" w:rsidTr="00EA1F20">
        <w:tc>
          <w:tcPr>
            <w:tcW w:w="1701" w:type="dxa"/>
          </w:tcPr>
          <w:p w:rsidR="0064670F" w:rsidRPr="006E5C60" w:rsidRDefault="0064670F" w:rsidP="006E5C60">
            <w:pPr>
              <w:rPr>
                <w:sz w:val="24"/>
                <w:szCs w:val="24"/>
              </w:rPr>
            </w:pPr>
          </w:p>
        </w:tc>
        <w:tc>
          <w:tcPr>
            <w:tcW w:w="1843" w:type="dxa"/>
          </w:tcPr>
          <w:p w:rsidR="0064670F" w:rsidRPr="006E5C60" w:rsidRDefault="0064670F" w:rsidP="006E5C60">
            <w:pPr>
              <w:rPr>
                <w:sz w:val="24"/>
                <w:szCs w:val="24"/>
              </w:rPr>
            </w:pPr>
            <w:r w:rsidRPr="006E5C60">
              <w:rPr>
                <w:sz w:val="24"/>
                <w:szCs w:val="24"/>
              </w:rPr>
              <w:t>4.Использование научных доказательств при прогнозировании результата деятельности человека</w:t>
            </w:r>
          </w:p>
        </w:tc>
        <w:tc>
          <w:tcPr>
            <w:tcW w:w="2693" w:type="dxa"/>
          </w:tcPr>
          <w:p w:rsidR="0064670F" w:rsidRPr="006E5C60" w:rsidRDefault="0064670F" w:rsidP="006E5C60">
            <w:pPr>
              <w:ind w:hanging="108"/>
              <w:rPr>
                <w:sz w:val="24"/>
                <w:szCs w:val="24"/>
              </w:rPr>
            </w:pPr>
            <w:r w:rsidRPr="006E5C60">
              <w:rPr>
                <w:sz w:val="24"/>
                <w:szCs w:val="24"/>
              </w:rPr>
              <w:t>6.2.4.1. Использует полученные знания для оценки изменений окружающей среды из-за вредных последствий влияния деятельности человека</w:t>
            </w:r>
          </w:p>
          <w:p w:rsidR="0064670F" w:rsidRPr="006E5C60" w:rsidRDefault="0064670F" w:rsidP="006E5C60">
            <w:pPr>
              <w:ind w:hanging="108"/>
              <w:rPr>
                <w:sz w:val="24"/>
                <w:szCs w:val="24"/>
              </w:rPr>
            </w:pPr>
            <w:r w:rsidRPr="006E5C60">
              <w:rPr>
                <w:sz w:val="24"/>
                <w:szCs w:val="24"/>
              </w:rPr>
              <w:t>6.2.4.2. Разрабатывает</w:t>
            </w:r>
          </w:p>
          <w:p w:rsidR="0064670F" w:rsidRPr="006E5C60" w:rsidRDefault="0064670F" w:rsidP="006E5C60">
            <w:pPr>
              <w:ind w:hanging="108"/>
              <w:rPr>
                <w:sz w:val="24"/>
                <w:szCs w:val="24"/>
              </w:rPr>
            </w:pPr>
            <w:r w:rsidRPr="006E5C60">
              <w:rPr>
                <w:sz w:val="24"/>
                <w:szCs w:val="24"/>
              </w:rPr>
              <w:t xml:space="preserve"> рациональные пути организации жизни человека в сообществах </w:t>
            </w:r>
            <w:r w:rsidRPr="006E5C60">
              <w:rPr>
                <w:sz w:val="24"/>
                <w:szCs w:val="24"/>
              </w:rPr>
              <w:lastRenderedPageBreak/>
              <w:t>и поясах</w:t>
            </w:r>
          </w:p>
          <w:p w:rsidR="0064670F" w:rsidRPr="006E5C60" w:rsidRDefault="0064670F" w:rsidP="006E5C60">
            <w:pPr>
              <w:ind w:hanging="108"/>
              <w:rPr>
                <w:sz w:val="24"/>
                <w:szCs w:val="24"/>
              </w:rPr>
            </w:pPr>
            <w:r w:rsidRPr="006E5C60">
              <w:rPr>
                <w:sz w:val="24"/>
                <w:szCs w:val="24"/>
              </w:rPr>
              <w:t>6.2.4.3 Разрабатывает рациональные пути организации жизни человека в сообществах и поясах</w:t>
            </w:r>
          </w:p>
        </w:tc>
        <w:tc>
          <w:tcPr>
            <w:tcW w:w="2694" w:type="dxa"/>
          </w:tcPr>
          <w:p w:rsidR="0064670F" w:rsidRPr="006E5C60" w:rsidRDefault="0064670F" w:rsidP="006E5C60">
            <w:pPr>
              <w:rPr>
                <w:sz w:val="24"/>
                <w:szCs w:val="24"/>
              </w:rPr>
            </w:pPr>
            <w:r w:rsidRPr="006E5C60">
              <w:rPr>
                <w:sz w:val="24"/>
                <w:szCs w:val="24"/>
              </w:rPr>
              <w:lastRenderedPageBreak/>
              <w:t>7.2.4.1.Описывает вероятность процессов, протекающих на уровне вида, популяции</w:t>
            </w:r>
          </w:p>
          <w:p w:rsidR="0064670F" w:rsidRPr="006E5C60" w:rsidRDefault="0064670F" w:rsidP="006E5C60">
            <w:pPr>
              <w:rPr>
                <w:sz w:val="24"/>
                <w:szCs w:val="24"/>
              </w:rPr>
            </w:pPr>
            <w:r w:rsidRPr="006E5C60">
              <w:rPr>
                <w:sz w:val="24"/>
                <w:szCs w:val="24"/>
              </w:rPr>
              <w:t>7.2.4.2. Применяет полученные знания для оценивания последствий деятельности человека в окружающей среде</w:t>
            </w:r>
          </w:p>
          <w:p w:rsidR="0064670F" w:rsidRPr="006E5C60" w:rsidRDefault="0064670F" w:rsidP="006E5C60">
            <w:pPr>
              <w:rPr>
                <w:sz w:val="24"/>
                <w:szCs w:val="24"/>
              </w:rPr>
            </w:pPr>
            <w:r w:rsidRPr="006E5C60">
              <w:rPr>
                <w:sz w:val="24"/>
                <w:szCs w:val="24"/>
              </w:rPr>
              <w:lastRenderedPageBreak/>
              <w:t>7.2.4.3.Создает схемы, диаграммы, показывающие возможные последствие деятельности человека</w:t>
            </w:r>
          </w:p>
          <w:p w:rsidR="0064670F" w:rsidRPr="006E5C60" w:rsidRDefault="0064670F" w:rsidP="006E5C60">
            <w:pPr>
              <w:rPr>
                <w:sz w:val="24"/>
                <w:szCs w:val="24"/>
              </w:rPr>
            </w:pPr>
          </w:p>
        </w:tc>
        <w:tc>
          <w:tcPr>
            <w:tcW w:w="3402" w:type="dxa"/>
          </w:tcPr>
          <w:p w:rsidR="0064670F" w:rsidRPr="006E5C60" w:rsidRDefault="0064670F" w:rsidP="006E5C60">
            <w:pPr>
              <w:jc w:val="both"/>
              <w:rPr>
                <w:color w:val="000000"/>
                <w:sz w:val="24"/>
                <w:szCs w:val="24"/>
              </w:rPr>
            </w:pPr>
            <w:r w:rsidRPr="006E5C60">
              <w:rPr>
                <w:sz w:val="24"/>
                <w:szCs w:val="24"/>
              </w:rPr>
              <w:lastRenderedPageBreak/>
              <w:t>8.2.4.1.Осознает о</w:t>
            </w:r>
            <w:r w:rsidRPr="006E5C60">
              <w:rPr>
                <w:color w:val="000000"/>
                <w:sz w:val="24"/>
                <w:szCs w:val="24"/>
              </w:rPr>
              <w:t xml:space="preserve">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w:t>
            </w:r>
          </w:p>
          <w:p w:rsidR="0064670F" w:rsidRPr="006E5C60" w:rsidRDefault="0064670F" w:rsidP="006E5C60">
            <w:pPr>
              <w:jc w:val="both"/>
              <w:rPr>
                <w:color w:val="000000"/>
                <w:sz w:val="24"/>
                <w:szCs w:val="24"/>
              </w:rPr>
            </w:pPr>
            <w:r w:rsidRPr="006E5C60">
              <w:rPr>
                <w:sz w:val="24"/>
                <w:szCs w:val="24"/>
              </w:rPr>
              <w:t>8.2.4.2.</w:t>
            </w:r>
            <w:r w:rsidRPr="006E5C60">
              <w:rPr>
                <w:color w:val="000000"/>
                <w:sz w:val="24"/>
                <w:szCs w:val="24"/>
              </w:rPr>
              <w:t xml:space="preserve">Соблюдает санитарно-гигиенических нормы и правила здорового образа </w:t>
            </w:r>
            <w:r w:rsidRPr="006E5C60">
              <w:rPr>
                <w:color w:val="000000"/>
                <w:sz w:val="24"/>
                <w:szCs w:val="24"/>
              </w:rPr>
              <w:lastRenderedPageBreak/>
              <w:t>жизни.</w:t>
            </w:r>
          </w:p>
          <w:p w:rsidR="0064670F" w:rsidRPr="006E5C60" w:rsidRDefault="0064670F" w:rsidP="006E5C60">
            <w:pPr>
              <w:jc w:val="both"/>
              <w:rPr>
                <w:color w:val="000000"/>
                <w:sz w:val="24"/>
                <w:szCs w:val="24"/>
              </w:rPr>
            </w:pPr>
            <w:r w:rsidRPr="006E5C60">
              <w:rPr>
                <w:color w:val="000000"/>
                <w:sz w:val="24"/>
                <w:szCs w:val="24"/>
              </w:rPr>
              <w:t xml:space="preserve">8.2.4.3.Анализирует факторы риска: стрессы, гиподинамию, переутомление, переохлаждение. </w:t>
            </w:r>
          </w:p>
          <w:p w:rsidR="0064670F" w:rsidRPr="006E5C60" w:rsidRDefault="0064670F" w:rsidP="006E5C60">
            <w:pPr>
              <w:pStyle w:val="a3"/>
              <w:ind w:left="0"/>
              <w:jc w:val="both"/>
              <w:rPr>
                <w:rFonts w:ascii="Times New Roman" w:hAnsi="Times New Roman"/>
                <w:sz w:val="24"/>
                <w:szCs w:val="24"/>
              </w:rPr>
            </w:pPr>
          </w:p>
        </w:tc>
        <w:tc>
          <w:tcPr>
            <w:tcW w:w="2835" w:type="dxa"/>
          </w:tcPr>
          <w:p w:rsidR="0064670F" w:rsidRPr="006E5C60" w:rsidRDefault="0064670F" w:rsidP="006E5C60">
            <w:pPr>
              <w:rPr>
                <w:sz w:val="24"/>
                <w:szCs w:val="24"/>
              </w:rPr>
            </w:pPr>
            <w:r w:rsidRPr="006E5C60">
              <w:rPr>
                <w:sz w:val="24"/>
                <w:szCs w:val="24"/>
              </w:rPr>
              <w:lastRenderedPageBreak/>
              <w:t xml:space="preserve">9.2.4.1. Описывает вероятность процессов, протекающих на уровне вида, популяции, экосистем, </w:t>
            </w:r>
          </w:p>
          <w:p w:rsidR="0064670F" w:rsidRPr="006E5C60" w:rsidRDefault="0064670F" w:rsidP="006E5C60">
            <w:pPr>
              <w:rPr>
                <w:sz w:val="24"/>
                <w:szCs w:val="24"/>
              </w:rPr>
            </w:pPr>
            <w:r w:rsidRPr="006E5C60">
              <w:rPr>
                <w:sz w:val="24"/>
                <w:szCs w:val="24"/>
              </w:rPr>
              <w:t>биосферы</w:t>
            </w:r>
          </w:p>
          <w:p w:rsidR="0064670F" w:rsidRPr="006E5C60" w:rsidRDefault="0064670F" w:rsidP="006E5C60">
            <w:pPr>
              <w:rPr>
                <w:sz w:val="24"/>
                <w:szCs w:val="24"/>
              </w:rPr>
            </w:pPr>
          </w:p>
          <w:p w:rsidR="0064670F" w:rsidRPr="006E5C60" w:rsidRDefault="0064670F" w:rsidP="006E5C60">
            <w:pPr>
              <w:rPr>
                <w:sz w:val="24"/>
                <w:szCs w:val="24"/>
              </w:rPr>
            </w:pPr>
            <w:r w:rsidRPr="006E5C60">
              <w:rPr>
                <w:sz w:val="24"/>
                <w:szCs w:val="24"/>
              </w:rPr>
              <w:t xml:space="preserve">9.2.4.2. Создает схемы, диаграммы, показывающие возможные последствия </w:t>
            </w:r>
            <w:r w:rsidRPr="006E5C60">
              <w:rPr>
                <w:sz w:val="24"/>
                <w:szCs w:val="24"/>
              </w:rPr>
              <w:lastRenderedPageBreak/>
              <w:t>деятельности человека</w:t>
            </w:r>
          </w:p>
        </w:tc>
      </w:tr>
      <w:tr w:rsidR="0064670F" w:rsidRPr="006E5C60" w:rsidTr="00EA1F20">
        <w:tc>
          <w:tcPr>
            <w:tcW w:w="1701" w:type="dxa"/>
          </w:tcPr>
          <w:p w:rsidR="0064670F" w:rsidRPr="006E5C60" w:rsidRDefault="0064670F" w:rsidP="006E5C60">
            <w:pPr>
              <w:rPr>
                <w:b/>
                <w:sz w:val="24"/>
                <w:szCs w:val="24"/>
              </w:rPr>
            </w:pPr>
            <w:r w:rsidRPr="006E5C60">
              <w:rPr>
                <w:b/>
                <w:sz w:val="24"/>
                <w:szCs w:val="24"/>
              </w:rPr>
              <w:lastRenderedPageBreak/>
              <w:t>Многообразие организмов и эволюция</w:t>
            </w:r>
          </w:p>
        </w:tc>
        <w:tc>
          <w:tcPr>
            <w:tcW w:w="1843" w:type="dxa"/>
          </w:tcPr>
          <w:p w:rsidR="0064670F" w:rsidRPr="006E5C60" w:rsidRDefault="0064670F" w:rsidP="006E5C60">
            <w:pPr>
              <w:rPr>
                <w:sz w:val="24"/>
                <w:szCs w:val="24"/>
              </w:rPr>
            </w:pPr>
            <w:r w:rsidRPr="006E5C60">
              <w:rPr>
                <w:sz w:val="24"/>
                <w:szCs w:val="24"/>
              </w:rPr>
              <w:t>1. Постановка научных вопросов с целью распознавания и описания живых</w:t>
            </w:r>
          </w:p>
          <w:p w:rsidR="0064670F" w:rsidRPr="006E5C60" w:rsidRDefault="0064670F" w:rsidP="006E5C60">
            <w:pPr>
              <w:rPr>
                <w:sz w:val="24"/>
                <w:szCs w:val="24"/>
              </w:rPr>
            </w:pPr>
            <w:r w:rsidRPr="006E5C60">
              <w:rPr>
                <w:sz w:val="24"/>
                <w:szCs w:val="24"/>
              </w:rPr>
              <w:t>объектов</w:t>
            </w: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tc>
        <w:tc>
          <w:tcPr>
            <w:tcW w:w="2693" w:type="dxa"/>
          </w:tcPr>
          <w:p w:rsidR="0064670F" w:rsidRPr="006E5C60" w:rsidRDefault="0064670F" w:rsidP="006E5C60">
            <w:pPr>
              <w:ind w:firstLine="34"/>
              <w:rPr>
                <w:sz w:val="24"/>
                <w:szCs w:val="24"/>
              </w:rPr>
            </w:pPr>
            <w:r w:rsidRPr="006E5C60">
              <w:rPr>
                <w:sz w:val="24"/>
                <w:szCs w:val="24"/>
              </w:rPr>
              <w:t>6.3.1.1.Описывает историю развития, живой природы</w:t>
            </w:r>
            <w:r w:rsidRPr="006E5C60">
              <w:rPr>
                <w:color w:val="FF0000"/>
                <w:sz w:val="24"/>
                <w:szCs w:val="24"/>
              </w:rPr>
              <w:t xml:space="preserve"> </w:t>
            </w:r>
            <w:r w:rsidRPr="006E5C60">
              <w:rPr>
                <w:sz w:val="24"/>
                <w:szCs w:val="24"/>
              </w:rPr>
              <w:t xml:space="preserve">и  перечисляет организмы, находящиеся на высшей и низшей ступени эволюции, </w:t>
            </w:r>
          </w:p>
          <w:p w:rsidR="0064670F" w:rsidRPr="006E5C60" w:rsidRDefault="0064670F" w:rsidP="006E5C60">
            <w:pPr>
              <w:rPr>
                <w:sz w:val="24"/>
                <w:szCs w:val="24"/>
              </w:rPr>
            </w:pPr>
          </w:p>
          <w:p w:rsidR="0064670F" w:rsidRPr="006E5C60" w:rsidRDefault="0064670F" w:rsidP="006E5C60">
            <w:pPr>
              <w:ind w:hanging="108"/>
              <w:rPr>
                <w:sz w:val="24"/>
                <w:szCs w:val="24"/>
              </w:rPr>
            </w:pPr>
            <w:r w:rsidRPr="006E5C60">
              <w:rPr>
                <w:sz w:val="24"/>
                <w:szCs w:val="24"/>
              </w:rPr>
              <w:t>6.3.1.2.Сравнивает и анализирует сходства и различия множественных свойств цикла размножения растений</w:t>
            </w:r>
          </w:p>
          <w:p w:rsidR="0064670F" w:rsidRPr="006E5C60" w:rsidRDefault="0064670F" w:rsidP="006E5C60">
            <w:pPr>
              <w:ind w:hanging="108"/>
              <w:rPr>
                <w:sz w:val="24"/>
                <w:szCs w:val="24"/>
              </w:rPr>
            </w:pPr>
            <w:r w:rsidRPr="006E5C60">
              <w:rPr>
                <w:sz w:val="24"/>
                <w:szCs w:val="24"/>
              </w:rPr>
              <w:t xml:space="preserve">6.2.4.3 . Может описать законы многобразие в природе. Зная  причины многобразие  </w:t>
            </w:r>
            <w:r w:rsidRPr="006E5C60">
              <w:rPr>
                <w:sz w:val="24"/>
                <w:szCs w:val="24"/>
              </w:rPr>
              <w:lastRenderedPageBreak/>
              <w:t>умеет самостоятельно систематизировать организмов по группам</w:t>
            </w:r>
          </w:p>
        </w:tc>
        <w:tc>
          <w:tcPr>
            <w:tcW w:w="2694" w:type="dxa"/>
          </w:tcPr>
          <w:p w:rsidR="0064670F" w:rsidRPr="006E5C60" w:rsidRDefault="0064670F" w:rsidP="006E5C60">
            <w:pPr>
              <w:rPr>
                <w:sz w:val="24"/>
                <w:szCs w:val="24"/>
              </w:rPr>
            </w:pPr>
            <w:r w:rsidRPr="006E5C60">
              <w:rPr>
                <w:sz w:val="24"/>
                <w:szCs w:val="24"/>
              </w:rPr>
              <w:lastRenderedPageBreak/>
              <w:t>7.3.1.1.Рассматривает системы растений и животных как отображение эволюции, главные направления и формы эволюции органического мира</w:t>
            </w:r>
          </w:p>
          <w:p w:rsidR="0064670F" w:rsidRPr="006E5C60" w:rsidRDefault="0064670F" w:rsidP="006E5C60">
            <w:pPr>
              <w:rPr>
                <w:sz w:val="24"/>
                <w:szCs w:val="24"/>
              </w:rPr>
            </w:pPr>
            <w:r w:rsidRPr="006E5C60">
              <w:rPr>
                <w:sz w:val="24"/>
                <w:szCs w:val="24"/>
              </w:rPr>
              <w:t>7.3.1.2.Выделяет отличительные и сходные признаки растений , животных и человека</w:t>
            </w:r>
          </w:p>
          <w:p w:rsidR="0064670F" w:rsidRPr="006E5C60" w:rsidRDefault="0064670F" w:rsidP="006E5C60">
            <w:pPr>
              <w:rPr>
                <w:sz w:val="24"/>
                <w:szCs w:val="24"/>
              </w:rPr>
            </w:pPr>
            <w:r w:rsidRPr="006E5C60">
              <w:rPr>
                <w:sz w:val="24"/>
                <w:szCs w:val="24"/>
              </w:rPr>
              <w:t>7.3.1.3.Используя свои знания и навыки при изучении функционирования организмов</w:t>
            </w:r>
          </w:p>
          <w:p w:rsidR="0064670F" w:rsidRPr="006E5C60" w:rsidRDefault="0064670F" w:rsidP="006E5C60">
            <w:pPr>
              <w:rPr>
                <w:sz w:val="24"/>
                <w:szCs w:val="24"/>
              </w:rPr>
            </w:pPr>
            <w:r w:rsidRPr="006E5C60">
              <w:rPr>
                <w:sz w:val="24"/>
                <w:szCs w:val="24"/>
              </w:rPr>
              <w:t xml:space="preserve">Выделяет </w:t>
            </w:r>
            <w:r w:rsidRPr="006E5C60">
              <w:rPr>
                <w:sz w:val="24"/>
                <w:szCs w:val="24"/>
              </w:rPr>
              <w:lastRenderedPageBreak/>
              <w:t>отличительные и сходные признаки растений и животных и человека</w:t>
            </w:r>
          </w:p>
          <w:p w:rsidR="0064670F" w:rsidRPr="006E5C60" w:rsidRDefault="0064670F" w:rsidP="006E5C60">
            <w:pPr>
              <w:rPr>
                <w:sz w:val="24"/>
                <w:szCs w:val="24"/>
              </w:rPr>
            </w:pPr>
          </w:p>
        </w:tc>
        <w:tc>
          <w:tcPr>
            <w:tcW w:w="3402" w:type="dxa"/>
          </w:tcPr>
          <w:p w:rsidR="0064670F" w:rsidRPr="006E5C60" w:rsidRDefault="0064670F" w:rsidP="006E5C60">
            <w:pPr>
              <w:jc w:val="both"/>
              <w:rPr>
                <w:sz w:val="24"/>
                <w:szCs w:val="24"/>
              </w:rPr>
            </w:pPr>
            <w:r w:rsidRPr="006E5C60">
              <w:rPr>
                <w:sz w:val="24"/>
                <w:szCs w:val="24"/>
              </w:rPr>
              <w:lastRenderedPageBreak/>
              <w:t>8.3.1.1.Сравнивает сходство, различия человека с млекопитающими животными, а также его биологическую и социальную сущность:</w:t>
            </w:r>
          </w:p>
          <w:p w:rsidR="0064670F" w:rsidRPr="006E5C60" w:rsidRDefault="0064670F" w:rsidP="006E5C60">
            <w:pPr>
              <w:jc w:val="both"/>
              <w:rPr>
                <w:sz w:val="24"/>
                <w:szCs w:val="24"/>
              </w:rPr>
            </w:pPr>
            <w:r w:rsidRPr="006E5C60">
              <w:rPr>
                <w:bCs/>
                <w:iCs/>
                <w:color w:val="000000"/>
                <w:sz w:val="24"/>
                <w:szCs w:val="24"/>
              </w:rPr>
              <w:t xml:space="preserve">анализирует и оценивает </w:t>
            </w:r>
            <w:r w:rsidRPr="006E5C60">
              <w:rPr>
                <w:color w:val="000000"/>
                <w:sz w:val="24"/>
                <w:szCs w:val="24"/>
              </w:rPr>
              <w:t> различные гипотезы сущности жизни, происхождения жизни и человека, человеческих рас.</w:t>
            </w:r>
          </w:p>
          <w:p w:rsidR="0064670F" w:rsidRPr="006E5C60" w:rsidRDefault="0064670F" w:rsidP="006E5C60">
            <w:pPr>
              <w:jc w:val="both"/>
              <w:rPr>
                <w:sz w:val="24"/>
                <w:szCs w:val="24"/>
              </w:rPr>
            </w:pPr>
            <w:r w:rsidRPr="006E5C60">
              <w:rPr>
                <w:sz w:val="24"/>
                <w:szCs w:val="24"/>
              </w:rPr>
              <w:t>8.3.1.2.Объясняет генетику человека.</w:t>
            </w:r>
          </w:p>
          <w:p w:rsidR="0064670F" w:rsidRPr="006E5C60" w:rsidRDefault="0064670F" w:rsidP="006E5C60">
            <w:pPr>
              <w:jc w:val="both"/>
              <w:rPr>
                <w:sz w:val="24"/>
                <w:szCs w:val="24"/>
              </w:rPr>
            </w:pPr>
            <w:r w:rsidRPr="006E5C60">
              <w:rPr>
                <w:sz w:val="24"/>
                <w:szCs w:val="24"/>
              </w:rPr>
              <w:t>8.3.1.3.Анализирует важность здоровья человека для труда, быта а также для развитии общества.</w:t>
            </w:r>
          </w:p>
          <w:p w:rsidR="0064670F" w:rsidRPr="006E5C60" w:rsidRDefault="0064670F" w:rsidP="006E5C60">
            <w:pPr>
              <w:jc w:val="both"/>
              <w:rPr>
                <w:sz w:val="24"/>
                <w:szCs w:val="24"/>
              </w:rPr>
            </w:pPr>
          </w:p>
        </w:tc>
        <w:tc>
          <w:tcPr>
            <w:tcW w:w="2835" w:type="dxa"/>
          </w:tcPr>
          <w:p w:rsidR="0064670F" w:rsidRPr="006E5C60" w:rsidRDefault="0064670F" w:rsidP="006E5C60">
            <w:pPr>
              <w:jc w:val="both"/>
              <w:rPr>
                <w:sz w:val="24"/>
                <w:szCs w:val="24"/>
              </w:rPr>
            </w:pPr>
            <w:r w:rsidRPr="006E5C60">
              <w:rPr>
                <w:sz w:val="24"/>
                <w:szCs w:val="24"/>
              </w:rPr>
              <w:lastRenderedPageBreak/>
              <w:t xml:space="preserve">9.3.1.1.Характеризует структурные элементы эволюции – вид и популяции. </w:t>
            </w:r>
          </w:p>
          <w:p w:rsidR="0064670F" w:rsidRPr="006E5C60" w:rsidRDefault="0064670F" w:rsidP="006E5C60">
            <w:pPr>
              <w:jc w:val="both"/>
              <w:rPr>
                <w:sz w:val="24"/>
                <w:szCs w:val="24"/>
              </w:rPr>
            </w:pPr>
          </w:p>
          <w:p w:rsidR="0064670F" w:rsidRPr="006E5C60" w:rsidRDefault="0064670F" w:rsidP="006E5C60">
            <w:pPr>
              <w:jc w:val="both"/>
              <w:rPr>
                <w:sz w:val="24"/>
                <w:szCs w:val="24"/>
              </w:rPr>
            </w:pPr>
            <w:r w:rsidRPr="006E5C60">
              <w:rPr>
                <w:sz w:val="24"/>
                <w:szCs w:val="24"/>
              </w:rPr>
              <w:t>9.3.1.2.Определяет критерии вида, расматривает понятие популяции, ее состав</w:t>
            </w:r>
          </w:p>
          <w:p w:rsidR="0064670F" w:rsidRPr="006E5C60" w:rsidRDefault="0064670F" w:rsidP="006E5C60">
            <w:pPr>
              <w:rPr>
                <w:sz w:val="24"/>
                <w:szCs w:val="24"/>
              </w:rPr>
            </w:pPr>
          </w:p>
        </w:tc>
      </w:tr>
      <w:tr w:rsidR="0064670F" w:rsidRPr="006E5C60" w:rsidTr="00EA1F20">
        <w:trPr>
          <w:trHeight w:val="971"/>
        </w:trPr>
        <w:tc>
          <w:tcPr>
            <w:tcW w:w="1701" w:type="dxa"/>
          </w:tcPr>
          <w:p w:rsidR="0064670F" w:rsidRPr="006E5C60" w:rsidRDefault="0064670F" w:rsidP="006E5C60">
            <w:pPr>
              <w:rPr>
                <w:sz w:val="24"/>
                <w:szCs w:val="24"/>
              </w:rPr>
            </w:pPr>
          </w:p>
        </w:tc>
        <w:tc>
          <w:tcPr>
            <w:tcW w:w="1843" w:type="dxa"/>
          </w:tcPr>
          <w:p w:rsidR="0064670F" w:rsidRPr="006E5C60" w:rsidRDefault="0064670F" w:rsidP="006E5C60">
            <w:pPr>
              <w:rPr>
                <w:sz w:val="24"/>
                <w:szCs w:val="24"/>
              </w:rPr>
            </w:pPr>
            <w:r w:rsidRPr="006E5C60">
              <w:rPr>
                <w:sz w:val="24"/>
                <w:szCs w:val="24"/>
              </w:rPr>
              <w:t>2. Научное объяснение ваимоотношения живых организмов в природной среде</w:t>
            </w: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tc>
        <w:tc>
          <w:tcPr>
            <w:tcW w:w="2693" w:type="dxa"/>
          </w:tcPr>
          <w:p w:rsidR="0064670F" w:rsidRPr="006E5C60" w:rsidRDefault="0064670F" w:rsidP="006E5C60">
            <w:pPr>
              <w:rPr>
                <w:sz w:val="24"/>
                <w:szCs w:val="24"/>
              </w:rPr>
            </w:pPr>
            <w:r w:rsidRPr="006E5C60">
              <w:rPr>
                <w:sz w:val="24"/>
                <w:szCs w:val="24"/>
              </w:rPr>
              <w:t xml:space="preserve">6.3.2.1 объясняет сущность появления организмов, исторически связанное с изменением климата </w:t>
            </w:r>
          </w:p>
          <w:p w:rsidR="0064670F" w:rsidRPr="006E5C60" w:rsidRDefault="0064670F" w:rsidP="006E5C60">
            <w:pPr>
              <w:rPr>
                <w:sz w:val="24"/>
                <w:szCs w:val="24"/>
              </w:rPr>
            </w:pPr>
          </w:p>
          <w:p w:rsidR="0064670F" w:rsidRPr="006E5C60" w:rsidRDefault="0064670F" w:rsidP="006E5C60">
            <w:pPr>
              <w:rPr>
                <w:sz w:val="24"/>
                <w:szCs w:val="24"/>
              </w:rPr>
            </w:pPr>
            <w:r w:rsidRPr="006E5C60">
              <w:rPr>
                <w:sz w:val="24"/>
                <w:szCs w:val="24"/>
              </w:rPr>
              <w:t xml:space="preserve">6.3.2.2.Умеет определить окружающие растения при помощи определительных карточек </w:t>
            </w:r>
          </w:p>
          <w:p w:rsidR="0064670F" w:rsidRPr="006E5C60" w:rsidRDefault="0064670F" w:rsidP="006E5C60">
            <w:pPr>
              <w:rPr>
                <w:sz w:val="24"/>
                <w:szCs w:val="24"/>
              </w:rPr>
            </w:pPr>
          </w:p>
          <w:p w:rsidR="0064670F" w:rsidRPr="006E5C60" w:rsidRDefault="0064670F" w:rsidP="006E5C60">
            <w:pPr>
              <w:rPr>
                <w:sz w:val="24"/>
                <w:szCs w:val="24"/>
              </w:rPr>
            </w:pPr>
            <w:r w:rsidRPr="006E5C60">
              <w:rPr>
                <w:sz w:val="24"/>
                <w:szCs w:val="24"/>
              </w:rPr>
              <w:t xml:space="preserve">6.3.2.3.Познает и определяет семейств покрытосеменных растений по внешнему виду </w:t>
            </w:r>
          </w:p>
        </w:tc>
        <w:tc>
          <w:tcPr>
            <w:tcW w:w="2694" w:type="dxa"/>
          </w:tcPr>
          <w:p w:rsidR="0064670F" w:rsidRPr="006E5C60" w:rsidRDefault="0064670F" w:rsidP="006E5C60">
            <w:pPr>
              <w:rPr>
                <w:sz w:val="24"/>
                <w:szCs w:val="24"/>
              </w:rPr>
            </w:pPr>
            <w:r w:rsidRPr="006E5C60">
              <w:rPr>
                <w:sz w:val="24"/>
                <w:szCs w:val="24"/>
              </w:rPr>
              <w:t>7.3.2.1.Отмечает отличительные признаки животного, рассматривает гипотезы происхождения видов и многообразия животных организмов</w:t>
            </w:r>
          </w:p>
          <w:p w:rsidR="0064670F" w:rsidRPr="006E5C60" w:rsidRDefault="0064670F" w:rsidP="006E5C60">
            <w:pPr>
              <w:rPr>
                <w:sz w:val="24"/>
                <w:szCs w:val="24"/>
              </w:rPr>
            </w:pPr>
            <w:r w:rsidRPr="006E5C60">
              <w:rPr>
                <w:sz w:val="24"/>
                <w:szCs w:val="24"/>
              </w:rPr>
              <w:t xml:space="preserve">7.3.2.2.Сравнивает разные этапы направления эволюции органического мира 7.3.2.3.Оценивает климат в разных зонах Кыргызстана и факторы, влияющие на состояние животных </w:t>
            </w:r>
          </w:p>
        </w:tc>
        <w:tc>
          <w:tcPr>
            <w:tcW w:w="3402" w:type="dxa"/>
          </w:tcPr>
          <w:p w:rsidR="0064670F" w:rsidRPr="006E5C60" w:rsidRDefault="0064670F" w:rsidP="006E5C60">
            <w:pPr>
              <w:jc w:val="both"/>
              <w:rPr>
                <w:sz w:val="24"/>
                <w:szCs w:val="24"/>
              </w:rPr>
            </w:pPr>
            <w:r w:rsidRPr="006E5C60">
              <w:rPr>
                <w:sz w:val="24"/>
                <w:szCs w:val="24"/>
              </w:rPr>
              <w:t>8.3.2.1.Применяет полученное знание в исследовании живой природы.</w:t>
            </w:r>
          </w:p>
          <w:p w:rsidR="0064670F" w:rsidRPr="006E5C60" w:rsidRDefault="0064670F" w:rsidP="006E5C60">
            <w:pPr>
              <w:jc w:val="both"/>
              <w:rPr>
                <w:sz w:val="24"/>
                <w:szCs w:val="24"/>
              </w:rPr>
            </w:pPr>
            <w:r w:rsidRPr="006E5C60">
              <w:rPr>
                <w:sz w:val="24"/>
                <w:szCs w:val="24"/>
              </w:rPr>
              <w:t>8.3.2.2.Расскрывает связь видов  здоровья человека.</w:t>
            </w:r>
          </w:p>
          <w:p w:rsidR="0064670F" w:rsidRPr="006E5C60" w:rsidRDefault="0064670F" w:rsidP="006E5C60">
            <w:pPr>
              <w:jc w:val="both"/>
              <w:rPr>
                <w:sz w:val="24"/>
                <w:szCs w:val="24"/>
              </w:rPr>
            </w:pPr>
            <w:r w:rsidRPr="006E5C60">
              <w:rPr>
                <w:sz w:val="24"/>
                <w:szCs w:val="24"/>
              </w:rPr>
              <w:t>8.3.2.3.Интерпретирует то, что здоровье человека- богатство общества.</w:t>
            </w:r>
          </w:p>
          <w:p w:rsidR="0064670F" w:rsidRPr="006E5C60" w:rsidRDefault="0064670F" w:rsidP="006E5C60">
            <w:pPr>
              <w:jc w:val="both"/>
              <w:rPr>
                <w:sz w:val="24"/>
                <w:szCs w:val="24"/>
              </w:rPr>
            </w:pPr>
          </w:p>
        </w:tc>
        <w:tc>
          <w:tcPr>
            <w:tcW w:w="2835" w:type="dxa"/>
          </w:tcPr>
          <w:p w:rsidR="0064670F" w:rsidRPr="006E5C60" w:rsidRDefault="0064670F" w:rsidP="006E5C60">
            <w:pPr>
              <w:jc w:val="both"/>
              <w:rPr>
                <w:sz w:val="24"/>
                <w:szCs w:val="24"/>
              </w:rPr>
            </w:pPr>
            <w:r w:rsidRPr="006E5C60">
              <w:rPr>
                <w:sz w:val="24"/>
                <w:szCs w:val="24"/>
              </w:rPr>
              <w:t xml:space="preserve">9.3.2.1.Определяет и анализирует взаимоотношения разных популяций организмов,  причины изменения генофонда </w:t>
            </w:r>
          </w:p>
          <w:p w:rsidR="0064670F" w:rsidRPr="006E5C60" w:rsidRDefault="0064670F" w:rsidP="006E5C60">
            <w:pPr>
              <w:pStyle w:val="a3"/>
              <w:ind w:left="0"/>
              <w:rPr>
                <w:rFonts w:ascii="Times New Roman" w:hAnsi="Times New Roman"/>
                <w:sz w:val="24"/>
                <w:szCs w:val="24"/>
              </w:rPr>
            </w:pPr>
          </w:p>
          <w:p w:rsidR="0064670F" w:rsidRPr="006E5C60" w:rsidRDefault="0064670F" w:rsidP="006E5C60">
            <w:pPr>
              <w:pStyle w:val="a3"/>
              <w:ind w:left="0"/>
              <w:rPr>
                <w:rFonts w:ascii="Times New Roman" w:hAnsi="Times New Roman"/>
                <w:sz w:val="24"/>
                <w:szCs w:val="24"/>
              </w:rPr>
            </w:pPr>
            <w:r w:rsidRPr="006E5C60">
              <w:rPr>
                <w:rFonts w:ascii="Times New Roman" w:hAnsi="Times New Roman"/>
                <w:sz w:val="24"/>
                <w:szCs w:val="24"/>
              </w:rPr>
              <w:t>9.3.2.2.Анализирует и оценивает роль направлений эволюции органического мира  в создании многообразия организмов</w:t>
            </w:r>
          </w:p>
        </w:tc>
      </w:tr>
      <w:tr w:rsidR="0064670F" w:rsidRPr="006E5C60" w:rsidTr="00EA1F20">
        <w:tc>
          <w:tcPr>
            <w:tcW w:w="1701" w:type="dxa"/>
          </w:tcPr>
          <w:p w:rsidR="0064670F" w:rsidRPr="006E5C60" w:rsidRDefault="0064670F" w:rsidP="006E5C60">
            <w:pPr>
              <w:rPr>
                <w:sz w:val="24"/>
                <w:szCs w:val="24"/>
              </w:rPr>
            </w:pPr>
          </w:p>
        </w:tc>
        <w:tc>
          <w:tcPr>
            <w:tcW w:w="1843" w:type="dxa"/>
          </w:tcPr>
          <w:p w:rsidR="0064670F" w:rsidRPr="006E5C60" w:rsidRDefault="0064670F" w:rsidP="006E5C60">
            <w:pPr>
              <w:rPr>
                <w:sz w:val="24"/>
                <w:szCs w:val="24"/>
              </w:rPr>
            </w:pPr>
            <w:r w:rsidRPr="006E5C60">
              <w:rPr>
                <w:sz w:val="24"/>
                <w:szCs w:val="24"/>
              </w:rPr>
              <w:t xml:space="preserve">3. Усвоение и применение знаний на практике </w:t>
            </w: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tc>
        <w:tc>
          <w:tcPr>
            <w:tcW w:w="2693" w:type="dxa"/>
          </w:tcPr>
          <w:p w:rsidR="0064670F" w:rsidRPr="006E5C60" w:rsidRDefault="0064670F" w:rsidP="006E5C60">
            <w:pPr>
              <w:rPr>
                <w:sz w:val="24"/>
                <w:szCs w:val="24"/>
              </w:rPr>
            </w:pPr>
            <w:r w:rsidRPr="006E5C60">
              <w:rPr>
                <w:sz w:val="24"/>
                <w:szCs w:val="24"/>
              </w:rPr>
              <w:t xml:space="preserve">6.3.3.1.Применяет  полученные сведения о питании растений в выращивании культур в разных условиях. </w:t>
            </w:r>
          </w:p>
          <w:p w:rsidR="0064670F" w:rsidRPr="006E5C60" w:rsidRDefault="0064670F" w:rsidP="006E5C60">
            <w:pPr>
              <w:rPr>
                <w:sz w:val="24"/>
                <w:szCs w:val="24"/>
              </w:rPr>
            </w:pPr>
            <w:r w:rsidRPr="006E5C60">
              <w:rPr>
                <w:sz w:val="24"/>
                <w:szCs w:val="24"/>
              </w:rPr>
              <w:t xml:space="preserve"> 6.3.3.2. Использует знания о внешном строении растений в работе с определительными карточками</w:t>
            </w:r>
          </w:p>
          <w:p w:rsidR="0064670F" w:rsidRPr="006E5C60" w:rsidRDefault="0064670F" w:rsidP="006E5C60">
            <w:pPr>
              <w:rPr>
                <w:sz w:val="24"/>
                <w:szCs w:val="24"/>
              </w:rPr>
            </w:pPr>
            <w:r w:rsidRPr="006E5C60">
              <w:rPr>
                <w:sz w:val="24"/>
                <w:szCs w:val="24"/>
              </w:rPr>
              <w:t xml:space="preserve">6.3.3.3.Самостоятельно приводит примеры по определениям. Предлагает само-тоятельные пути поиска источников информации </w:t>
            </w:r>
          </w:p>
        </w:tc>
        <w:tc>
          <w:tcPr>
            <w:tcW w:w="2694" w:type="dxa"/>
          </w:tcPr>
          <w:p w:rsidR="0064670F" w:rsidRPr="006E5C60" w:rsidRDefault="0064670F" w:rsidP="006E5C60">
            <w:pPr>
              <w:rPr>
                <w:sz w:val="24"/>
                <w:szCs w:val="24"/>
              </w:rPr>
            </w:pPr>
            <w:r w:rsidRPr="006E5C60">
              <w:rPr>
                <w:sz w:val="24"/>
                <w:szCs w:val="24"/>
              </w:rPr>
              <w:t>7.3.3.1.Выявляет и определяет практическое применение биологических и экологических знаний</w:t>
            </w:r>
          </w:p>
          <w:p w:rsidR="0064670F" w:rsidRPr="006E5C60" w:rsidRDefault="0064670F" w:rsidP="006E5C60">
            <w:pPr>
              <w:rPr>
                <w:sz w:val="24"/>
                <w:szCs w:val="24"/>
              </w:rPr>
            </w:pPr>
            <w:r w:rsidRPr="006E5C60">
              <w:rPr>
                <w:sz w:val="24"/>
                <w:szCs w:val="24"/>
              </w:rPr>
              <w:t>7.3.3.2.Определяет взаимоотношения организмов в разных популяциях в эволюционном процессе</w:t>
            </w:r>
          </w:p>
          <w:p w:rsidR="0064670F" w:rsidRPr="006E5C60" w:rsidRDefault="0064670F" w:rsidP="006E5C60">
            <w:pPr>
              <w:rPr>
                <w:sz w:val="24"/>
                <w:szCs w:val="24"/>
              </w:rPr>
            </w:pPr>
            <w:r w:rsidRPr="006E5C60">
              <w:rPr>
                <w:sz w:val="24"/>
                <w:szCs w:val="24"/>
              </w:rPr>
              <w:t>7.3.3.3.Анализирует основные гипотезы происхождения жизни на Земле, ставит задачи по изучению биоразнообразия</w:t>
            </w:r>
          </w:p>
        </w:tc>
        <w:tc>
          <w:tcPr>
            <w:tcW w:w="3402" w:type="dxa"/>
          </w:tcPr>
          <w:p w:rsidR="0064670F" w:rsidRPr="006E5C60" w:rsidRDefault="0064670F" w:rsidP="006E5C60">
            <w:pPr>
              <w:jc w:val="both"/>
              <w:rPr>
                <w:sz w:val="24"/>
                <w:szCs w:val="24"/>
              </w:rPr>
            </w:pPr>
            <w:r w:rsidRPr="006E5C60">
              <w:rPr>
                <w:sz w:val="24"/>
                <w:szCs w:val="24"/>
              </w:rPr>
              <w:t>8.3.3.1.Доказывает происхождение человека от млекопитающих.</w:t>
            </w:r>
          </w:p>
          <w:p w:rsidR="0064670F" w:rsidRPr="006E5C60" w:rsidRDefault="0064670F" w:rsidP="006E5C60">
            <w:pPr>
              <w:jc w:val="both"/>
              <w:rPr>
                <w:sz w:val="24"/>
                <w:szCs w:val="24"/>
              </w:rPr>
            </w:pPr>
            <w:r w:rsidRPr="006E5C60">
              <w:rPr>
                <w:sz w:val="24"/>
                <w:szCs w:val="24"/>
              </w:rPr>
              <w:t>8.3.3.2.Интерпретирует расположение человека в эволюционной дереве.</w:t>
            </w:r>
          </w:p>
          <w:p w:rsidR="0064670F" w:rsidRPr="006E5C60" w:rsidRDefault="0064670F" w:rsidP="006E5C60">
            <w:pPr>
              <w:jc w:val="both"/>
              <w:rPr>
                <w:sz w:val="24"/>
                <w:szCs w:val="24"/>
              </w:rPr>
            </w:pPr>
            <w:r w:rsidRPr="006E5C60">
              <w:rPr>
                <w:sz w:val="24"/>
                <w:szCs w:val="24"/>
              </w:rPr>
              <w:t>8.3.3.3.Описывает, решает генетические задачи связанные с природой человека.</w:t>
            </w:r>
          </w:p>
          <w:p w:rsidR="0064670F" w:rsidRPr="006E5C60" w:rsidRDefault="0064670F" w:rsidP="006E5C60">
            <w:pPr>
              <w:jc w:val="both"/>
              <w:rPr>
                <w:sz w:val="24"/>
                <w:szCs w:val="24"/>
              </w:rPr>
            </w:pPr>
          </w:p>
        </w:tc>
        <w:tc>
          <w:tcPr>
            <w:tcW w:w="2835" w:type="dxa"/>
          </w:tcPr>
          <w:p w:rsidR="0064670F" w:rsidRPr="006E5C60" w:rsidRDefault="0064670F" w:rsidP="006E5C60">
            <w:pPr>
              <w:jc w:val="both"/>
              <w:rPr>
                <w:sz w:val="24"/>
                <w:szCs w:val="24"/>
              </w:rPr>
            </w:pPr>
            <w:r w:rsidRPr="006E5C60">
              <w:rPr>
                <w:sz w:val="24"/>
                <w:szCs w:val="24"/>
              </w:rPr>
              <w:t>9.3.3.1.Применяет на практике биологические и экологические знания</w:t>
            </w:r>
          </w:p>
          <w:p w:rsidR="0064670F" w:rsidRPr="006E5C60" w:rsidRDefault="0064670F" w:rsidP="006E5C60">
            <w:pPr>
              <w:rPr>
                <w:sz w:val="24"/>
                <w:szCs w:val="24"/>
              </w:rPr>
            </w:pPr>
            <w:r w:rsidRPr="006E5C60">
              <w:rPr>
                <w:sz w:val="24"/>
                <w:szCs w:val="24"/>
              </w:rPr>
              <w:t>9.3.3.2.Определяет взаимоотношения организмов в разных популяциях,  анализирует роль популяции в эволюционном процессе, причины изменения генофонда популяций – как материала для эволюции и видообразования</w:t>
            </w:r>
          </w:p>
        </w:tc>
      </w:tr>
      <w:tr w:rsidR="0064670F" w:rsidRPr="006E5C60" w:rsidTr="00EA1F20">
        <w:tc>
          <w:tcPr>
            <w:tcW w:w="1701" w:type="dxa"/>
          </w:tcPr>
          <w:p w:rsidR="0064670F" w:rsidRPr="006E5C60" w:rsidRDefault="0064670F" w:rsidP="006E5C60">
            <w:pPr>
              <w:rPr>
                <w:sz w:val="24"/>
                <w:szCs w:val="24"/>
              </w:rPr>
            </w:pPr>
          </w:p>
        </w:tc>
        <w:tc>
          <w:tcPr>
            <w:tcW w:w="1843" w:type="dxa"/>
          </w:tcPr>
          <w:p w:rsidR="0064670F" w:rsidRPr="006E5C60" w:rsidRDefault="0064670F" w:rsidP="006E5C60">
            <w:pPr>
              <w:rPr>
                <w:sz w:val="24"/>
                <w:szCs w:val="24"/>
              </w:rPr>
            </w:pPr>
            <w:r w:rsidRPr="006E5C60">
              <w:rPr>
                <w:sz w:val="24"/>
                <w:szCs w:val="24"/>
              </w:rPr>
              <w:t>4.Использование научных доказательств при прогнозировании результата деятельности человека</w:t>
            </w:r>
          </w:p>
        </w:tc>
        <w:tc>
          <w:tcPr>
            <w:tcW w:w="2693" w:type="dxa"/>
          </w:tcPr>
          <w:p w:rsidR="0064670F" w:rsidRPr="006E5C60" w:rsidRDefault="0064670F" w:rsidP="006E5C60">
            <w:pPr>
              <w:rPr>
                <w:sz w:val="24"/>
                <w:szCs w:val="24"/>
              </w:rPr>
            </w:pPr>
            <w:r w:rsidRPr="006E5C60">
              <w:rPr>
                <w:sz w:val="24"/>
                <w:szCs w:val="24"/>
              </w:rPr>
              <w:t>6.3.4.1.Прогнозирует повышение урожайности отдельных культур.</w:t>
            </w:r>
          </w:p>
          <w:p w:rsidR="0064670F" w:rsidRPr="006E5C60" w:rsidRDefault="0064670F" w:rsidP="006E5C60">
            <w:pPr>
              <w:rPr>
                <w:sz w:val="24"/>
                <w:szCs w:val="24"/>
              </w:rPr>
            </w:pPr>
          </w:p>
          <w:p w:rsidR="0064670F" w:rsidRPr="006E5C60" w:rsidRDefault="0064670F" w:rsidP="006E5C60">
            <w:pPr>
              <w:rPr>
                <w:sz w:val="24"/>
                <w:szCs w:val="24"/>
              </w:rPr>
            </w:pPr>
            <w:r w:rsidRPr="006E5C60">
              <w:rPr>
                <w:sz w:val="24"/>
                <w:szCs w:val="24"/>
              </w:rPr>
              <w:t xml:space="preserve">6.3.4.2. Умеет доказывать, что стихийное </w:t>
            </w:r>
            <w:r w:rsidRPr="006E5C60">
              <w:rPr>
                <w:sz w:val="24"/>
                <w:szCs w:val="24"/>
              </w:rPr>
              <w:lastRenderedPageBreak/>
              <w:t xml:space="preserve">использование широкораспрстраненных арчовых лесов и кустарниковых зарослей на склонах гор приводит к селевым потокам, снежные лавины и разрушениям почвы. </w:t>
            </w:r>
          </w:p>
          <w:p w:rsidR="0064670F" w:rsidRPr="006E5C60" w:rsidRDefault="0064670F" w:rsidP="006E5C60">
            <w:pPr>
              <w:rPr>
                <w:sz w:val="24"/>
                <w:szCs w:val="24"/>
              </w:rPr>
            </w:pPr>
            <w:r w:rsidRPr="006E5C60">
              <w:rPr>
                <w:sz w:val="24"/>
                <w:szCs w:val="24"/>
              </w:rPr>
              <w:t>6.3.4.3.</w:t>
            </w:r>
          </w:p>
        </w:tc>
        <w:tc>
          <w:tcPr>
            <w:tcW w:w="2694" w:type="dxa"/>
          </w:tcPr>
          <w:p w:rsidR="0064670F" w:rsidRPr="006E5C60" w:rsidRDefault="0064670F" w:rsidP="006E5C60">
            <w:pPr>
              <w:rPr>
                <w:sz w:val="24"/>
                <w:szCs w:val="24"/>
              </w:rPr>
            </w:pPr>
            <w:r w:rsidRPr="006E5C60">
              <w:rPr>
                <w:sz w:val="24"/>
                <w:szCs w:val="24"/>
              </w:rPr>
              <w:lastRenderedPageBreak/>
              <w:t>7.3.4.1.Ставит конкретные задачи по изучению биоразнообразия</w:t>
            </w:r>
          </w:p>
          <w:p w:rsidR="0064670F" w:rsidRPr="006E5C60" w:rsidRDefault="0064670F" w:rsidP="006E5C60">
            <w:pPr>
              <w:rPr>
                <w:sz w:val="24"/>
                <w:szCs w:val="24"/>
              </w:rPr>
            </w:pPr>
            <w:r w:rsidRPr="006E5C60">
              <w:rPr>
                <w:sz w:val="24"/>
                <w:szCs w:val="24"/>
              </w:rPr>
              <w:t xml:space="preserve">7.3.4.2. Применяет полученную информацию для выделения признаков </w:t>
            </w:r>
            <w:r w:rsidRPr="006E5C60">
              <w:rPr>
                <w:sz w:val="24"/>
                <w:szCs w:val="24"/>
              </w:rPr>
              <w:lastRenderedPageBreak/>
              <w:t>популяции, ее характеристик, характера взаимоотношений организмов внутри популяций</w:t>
            </w:r>
          </w:p>
          <w:p w:rsidR="0064670F" w:rsidRPr="006E5C60" w:rsidRDefault="0064670F" w:rsidP="006E5C60">
            <w:pPr>
              <w:rPr>
                <w:b/>
                <w:sz w:val="24"/>
                <w:szCs w:val="24"/>
              </w:rPr>
            </w:pPr>
            <w:r w:rsidRPr="006E5C60">
              <w:rPr>
                <w:sz w:val="24"/>
                <w:szCs w:val="24"/>
              </w:rPr>
              <w:t>7.3.4.3.Ставит конкретные задачи по изучению биоразнообразия</w:t>
            </w:r>
          </w:p>
          <w:p w:rsidR="0064670F" w:rsidRPr="006E5C60" w:rsidRDefault="0064670F" w:rsidP="006E5C60">
            <w:pPr>
              <w:rPr>
                <w:sz w:val="24"/>
                <w:szCs w:val="24"/>
              </w:rPr>
            </w:pPr>
          </w:p>
        </w:tc>
        <w:tc>
          <w:tcPr>
            <w:tcW w:w="3402" w:type="dxa"/>
          </w:tcPr>
          <w:p w:rsidR="0064670F" w:rsidRPr="006E5C60" w:rsidRDefault="0064670F" w:rsidP="006E5C60">
            <w:pPr>
              <w:jc w:val="both"/>
              <w:rPr>
                <w:sz w:val="24"/>
                <w:szCs w:val="24"/>
              </w:rPr>
            </w:pPr>
            <w:r w:rsidRPr="006E5C60">
              <w:rPr>
                <w:sz w:val="24"/>
                <w:szCs w:val="24"/>
              </w:rPr>
              <w:lastRenderedPageBreak/>
              <w:t>8.3.4.1.Объясняет, что человек как разумное существо в ответе за сохранность и развитие природы.</w:t>
            </w:r>
          </w:p>
          <w:p w:rsidR="0064670F" w:rsidRPr="006E5C60" w:rsidRDefault="0064670F" w:rsidP="006E5C60">
            <w:pPr>
              <w:shd w:val="clear" w:color="auto" w:fill="FFFFFF"/>
              <w:rPr>
                <w:color w:val="000000"/>
                <w:sz w:val="24"/>
                <w:szCs w:val="24"/>
              </w:rPr>
            </w:pPr>
            <w:r w:rsidRPr="006E5C60">
              <w:rPr>
                <w:sz w:val="24"/>
                <w:szCs w:val="24"/>
              </w:rPr>
              <w:t>8.3.4.</w:t>
            </w:r>
            <w:r w:rsidRPr="006E5C60">
              <w:rPr>
                <w:color w:val="000000"/>
                <w:sz w:val="24"/>
                <w:szCs w:val="24"/>
              </w:rPr>
              <w:t>2.</w:t>
            </w:r>
            <w:r w:rsidRPr="006E5C60">
              <w:rPr>
                <w:sz w:val="24"/>
                <w:szCs w:val="24"/>
              </w:rPr>
              <w:t xml:space="preserve">Делает выводы, что человек берет ответственность за сохранность естественной </w:t>
            </w:r>
            <w:r w:rsidRPr="006E5C60">
              <w:rPr>
                <w:sz w:val="24"/>
                <w:szCs w:val="24"/>
              </w:rPr>
              <w:lastRenderedPageBreak/>
              <w:t>природы, за сохранность своего здоровья и здоровья других людей.</w:t>
            </w:r>
          </w:p>
          <w:p w:rsidR="0064670F" w:rsidRPr="006E5C60" w:rsidRDefault="0064670F" w:rsidP="006E5C60">
            <w:pPr>
              <w:jc w:val="both"/>
              <w:rPr>
                <w:sz w:val="24"/>
                <w:szCs w:val="24"/>
              </w:rPr>
            </w:pPr>
            <w:r w:rsidRPr="006E5C60">
              <w:rPr>
                <w:sz w:val="24"/>
                <w:szCs w:val="24"/>
              </w:rPr>
              <w:t>8.3.4.3.</w:t>
            </w:r>
            <w:r w:rsidRPr="006E5C60">
              <w:rPr>
                <w:color w:val="000000"/>
                <w:sz w:val="24"/>
                <w:szCs w:val="24"/>
              </w:rPr>
              <w:t>Самостоятельно выбирает материалы по рациональной организации труда и отдыха, соблюдения правил поведения в окружающей среде.</w:t>
            </w:r>
          </w:p>
          <w:p w:rsidR="0064670F" w:rsidRPr="006E5C60" w:rsidRDefault="0064670F" w:rsidP="006E5C60">
            <w:pPr>
              <w:jc w:val="both"/>
              <w:rPr>
                <w:sz w:val="24"/>
                <w:szCs w:val="24"/>
              </w:rPr>
            </w:pPr>
          </w:p>
        </w:tc>
        <w:tc>
          <w:tcPr>
            <w:tcW w:w="2835" w:type="dxa"/>
          </w:tcPr>
          <w:p w:rsidR="0064670F" w:rsidRPr="006E5C60" w:rsidRDefault="0064670F" w:rsidP="006E5C60">
            <w:pPr>
              <w:rPr>
                <w:sz w:val="24"/>
                <w:szCs w:val="24"/>
              </w:rPr>
            </w:pPr>
            <w:r w:rsidRPr="006E5C60">
              <w:rPr>
                <w:sz w:val="24"/>
                <w:szCs w:val="24"/>
              </w:rPr>
              <w:lastRenderedPageBreak/>
              <w:t>9.3.4.1 Объясняет биологические и экологические законы, которые человек может использовать для прогнозирования вопросов многообразия и эволюции организмов</w:t>
            </w:r>
          </w:p>
          <w:p w:rsidR="0064670F" w:rsidRPr="006E5C60" w:rsidRDefault="0064670F" w:rsidP="006E5C60">
            <w:pPr>
              <w:jc w:val="both"/>
              <w:rPr>
                <w:sz w:val="24"/>
                <w:szCs w:val="24"/>
              </w:rPr>
            </w:pPr>
          </w:p>
          <w:p w:rsidR="0064670F" w:rsidRPr="006E5C60" w:rsidRDefault="0064670F" w:rsidP="006E5C60">
            <w:pPr>
              <w:jc w:val="both"/>
              <w:rPr>
                <w:sz w:val="24"/>
                <w:szCs w:val="24"/>
              </w:rPr>
            </w:pPr>
            <w:r w:rsidRPr="006E5C60">
              <w:rPr>
                <w:sz w:val="24"/>
                <w:szCs w:val="24"/>
              </w:rPr>
              <w:t>9.3.4.2.Применяет полученную информацию для выделения признаков популяции, ее характеристик, характера взаимоотношений организмов внутри популяций</w:t>
            </w:r>
          </w:p>
        </w:tc>
      </w:tr>
      <w:tr w:rsidR="0064670F" w:rsidRPr="006E5C60" w:rsidTr="00EA1F20">
        <w:tc>
          <w:tcPr>
            <w:tcW w:w="1701" w:type="dxa"/>
          </w:tcPr>
          <w:p w:rsidR="0064670F" w:rsidRPr="006E5C60" w:rsidRDefault="0064670F" w:rsidP="006E5C60">
            <w:pPr>
              <w:rPr>
                <w:b/>
                <w:sz w:val="24"/>
                <w:szCs w:val="24"/>
              </w:rPr>
            </w:pPr>
            <w:r w:rsidRPr="006E5C60">
              <w:rPr>
                <w:b/>
                <w:sz w:val="24"/>
                <w:szCs w:val="24"/>
              </w:rPr>
              <w:lastRenderedPageBreak/>
              <w:t>Человек и окружающая его среда</w:t>
            </w:r>
          </w:p>
        </w:tc>
        <w:tc>
          <w:tcPr>
            <w:tcW w:w="1843" w:type="dxa"/>
          </w:tcPr>
          <w:p w:rsidR="0064670F" w:rsidRPr="006E5C60" w:rsidRDefault="0064670F" w:rsidP="006E5C60">
            <w:pPr>
              <w:rPr>
                <w:sz w:val="24"/>
                <w:szCs w:val="24"/>
              </w:rPr>
            </w:pPr>
            <w:r w:rsidRPr="006E5C60">
              <w:rPr>
                <w:sz w:val="24"/>
                <w:szCs w:val="24"/>
              </w:rPr>
              <w:t>1.Постановка научных вопросов с целью распознавание и описание живых</w:t>
            </w:r>
          </w:p>
          <w:p w:rsidR="0064670F" w:rsidRPr="006E5C60" w:rsidRDefault="0064670F" w:rsidP="006E5C60">
            <w:pPr>
              <w:rPr>
                <w:sz w:val="24"/>
                <w:szCs w:val="24"/>
              </w:rPr>
            </w:pPr>
            <w:r w:rsidRPr="006E5C60">
              <w:rPr>
                <w:sz w:val="24"/>
                <w:szCs w:val="24"/>
              </w:rPr>
              <w:t>объектов</w:t>
            </w:r>
          </w:p>
          <w:p w:rsidR="0064670F" w:rsidRPr="006E5C60" w:rsidRDefault="0064670F" w:rsidP="006E5C60">
            <w:pPr>
              <w:rPr>
                <w:sz w:val="24"/>
                <w:szCs w:val="24"/>
              </w:rPr>
            </w:pPr>
          </w:p>
        </w:tc>
        <w:tc>
          <w:tcPr>
            <w:tcW w:w="2693" w:type="dxa"/>
          </w:tcPr>
          <w:p w:rsidR="0064670F" w:rsidRPr="006E5C60" w:rsidRDefault="0064670F" w:rsidP="006E5C60">
            <w:pPr>
              <w:rPr>
                <w:sz w:val="24"/>
                <w:szCs w:val="24"/>
              </w:rPr>
            </w:pPr>
            <w:r w:rsidRPr="006E5C60">
              <w:rPr>
                <w:sz w:val="24"/>
                <w:szCs w:val="24"/>
              </w:rPr>
              <w:t>6.4.1.1. Определяет основы взаимосвязи человека с растительным миром.</w:t>
            </w:r>
          </w:p>
          <w:p w:rsidR="0064670F" w:rsidRPr="006E5C60" w:rsidRDefault="0064670F" w:rsidP="006E5C60">
            <w:pPr>
              <w:rPr>
                <w:sz w:val="24"/>
                <w:szCs w:val="24"/>
              </w:rPr>
            </w:pPr>
            <w:r w:rsidRPr="006E5C60">
              <w:rPr>
                <w:sz w:val="24"/>
                <w:szCs w:val="24"/>
              </w:rPr>
              <w:t>6.4.1.2. Умеет показать общий план взаимосвязи природы человек и растительного мира.</w:t>
            </w:r>
          </w:p>
          <w:p w:rsidR="0064670F" w:rsidRPr="006E5C60" w:rsidRDefault="0064670F" w:rsidP="006E5C60">
            <w:pPr>
              <w:rPr>
                <w:sz w:val="24"/>
                <w:szCs w:val="24"/>
              </w:rPr>
            </w:pPr>
            <w:r w:rsidRPr="006E5C60">
              <w:rPr>
                <w:sz w:val="24"/>
                <w:szCs w:val="24"/>
              </w:rPr>
              <w:t>6.4.1.3.Самостоятельные разработки образца наблюдений по тесной взаимосвязи сезонних изменений природы и организации хозяйс-</w:t>
            </w:r>
            <w:r w:rsidRPr="006E5C60">
              <w:rPr>
                <w:sz w:val="24"/>
                <w:szCs w:val="24"/>
              </w:rPr>
              <w:lastRenderedPageBreak/>
              <w:t>твенной деятельности человека</w:t>
            </w:r>
          </w:p>
        </w:tc>
        <w:tc>
          <w:tcPr>
            <w:tcW w:w="2694" w:type="dxa"/>
          </w:tcPr>
          <w:p w:rsidR="0064670F" w:rsidRPr="006E5C60" w:rsidRDefault="0064670F" w:rsidP="006E5C60">
            <w:pPr>
              <w:rPr>
                <w:sz w:val="24"/>
                <w:szCs w:val="24"/>
              </w:rPr>
            </w:pPr>
            <w:r w:rsidRPr="006E5C60">
              <w:rPr>
                <w:sz w:val="24"/>
                <w:szCs w:val="24"/>
              </w:rPr>
              <w:lastRenderedPageBreak/>
              <w:t>7.4.1.1.Определяет основы взаимоотношений человека с природой</w:t>
            </w:r>
          </w:p>
          <w:p w:rsidR="0064670F" w:rsidRPr="006E5C60" w:rsidRDefault="0064670F" w:rsidP="006E5C60">
            <w:pPr>
              <w:rPr>
                <w:sz w:val="24"/>
                <w:szCs w:val="24"/>
              </w:rPr>
            </w:pPr>
          </w:p>
          <w:p w:rsidR="0064670F" w:rsidRPr="006E5C60" w:rsidRDefault="0064670F" w:rsidP="006E5C60">
            <w:pPr>
              <w:rPr>
                <w:sz w:val="24"/>
                <w:szCs w:val="24"/>
              </w:rPr>
            </w:pPr>
            <w:r w:rsidRPr="006E5C60">
              <w:rPr>
                <w:sz w:val="24"/>
                <w:szCs w:val="24"/>
              </w:rPr>
              <w:t>7.4.1.2.Анализирует приспособление животных к различным условиям среды</w:t>
            </w:r>
          </w:p>
          <w:p w:rsidR="0064670F" w:rsidRPr="006E5C60" w:rsidRDefault="0064670F" w:rsidP="006E5C60">
            <w:pPr>
              <w:rPr>
                <w:b/>
                <w:sz w:val="24"/>
                <w:szCs w:val="24"/>
              </w:rPr>
            </w:pPr>
            <w:r w:rsidRPr="006E5C60">
              <w:rPr>
                <w:sz w:val="24"/>
                <w:szCs w:val="24"/>
              </w:rPr>
              <w:t xml:space="preserve"> 7.4.1.3.Составляет режим дня. Вырабатывает рациональное </w:t>
            </w:r>
            <w:r w:rsidRPr="006E5C60">
              <w:rPr>
                <w:sz w:val="24"/>
                <w:szCs w:val="24"/>
              </w:rPr>
              <w:lastRenderedPageBreak/>
              <w:t>поведение</w:t>
            </w:r>
          </w:p>
          <w:p w:rsidR="0064670F" w:rsidRPr="006E5C60" w:rsidRDefault="0064670F" w:rsidP="006E5C60">
            <w:pPr>
              <w:rPr>
                <w:sz w:val="24"/>
                <w:szCs w:val="24"/>
              </w:rPr>
            </w:pPr>
          </w:p>
        </w:tc>
        <w:tc>
          <w:tcPr>
            <w:tcW w:w="3402" w:type="dxa"/>
          </w:tcPr>
          <w:p w:rsidR="0064670F" w:rsidRPr="006E5C60" w:rsidRDefault="0064670F" w:rsidP="006E5C60">
            <w:pPr>
              <w:jc w:val="both"/>
              <w:rPr>
                <w:color w:val="000000"/>
                <w:sz w:val="24"/>
                <w:szCs w:val="24"/>
              </w:rPr>
            </w:pPr>
            <w:r w:rsidRPr="006E5C60">
              <w:rPr>
                <w:sz w:val="24"/>
                <w:szCs w:val="24"/>
              </w:rPr>
              <w:lastRenderedPageBreak/>
              <w:t xml:space="preserve">8.4.1.1.Определяет </w:t>
            </w:r>
            <w:r w:rsidRPr="006E5C60">
              <w:rPr>
                <w:color w:val="000000"/>
                <w:sz w:val="24"/>
                <w:szCs w:val="24"/>
              </w:rPr>
              <w:t>взаимосвязь человека и окружающей среды.</w:t>
            </w:r>
          </w:p>
          <w:p w:rsidR="0064670F" w:rsidRPr="006E5C60" w:rsidRDefault="0064670F" w:rsidP="006E5C60">
            <w:pPr>
              <w:jc w:val="both"/>
              <w:rPr>
                <w:sz w:val="24"/>
                <w:szCs w:val="24"/>
              </w:rPr>
            </w:pPr>
            <w:r w:rsidRPr="006E5C60">
              <w:rPr>
                <w:sz w:val="24"/>
                <w:szCs w:val="24"/>
              </w:rPr>
              <w:t xml:space="preserve">8.4.1.2.Расспознает отрицательные воздействие применения наркотиков, курения, алкоголя, а также положительное воздействие физического труда и спорта. </w:t>
            </w:r>
          </w:p>
          <w:p w:rsidR="0064670F" w:rsidRPr="006E5C60" w:rsidRDefault="0064670F" w:rsidP="006E5C60">
            <w:pPr>
              <w:jc w:val="both"/>
              <w:rPr>
                <w:sz w:val="24"/>
                <w:szCs w:val="24"/>
              </w:rPr>
            </w:pPr>
            <w:r w:rsidRPr="006E5C60">
              <w:rPr>
                <w:sz w:val="24"/>
                <w:szCs w:val="24"/>
              </w:rPr>
              <w:t>8.4.1.3.Выделяет значение белков, углеводов, жиров и минеральных солей  в обмене веществ в клетках.</w:t>
            </w:r>
          </w:p>
          <w:p w:rsidR="0064670F" w:rsidRPr="006E5C60" w:rsidRDefault="0064670F" w:rsidP="006E5C60">
            <w:pPr>
              <w:pStyle w:val="a3"/>
              <w:ind w:left="0"/>
              <w:jc w:val="both"/>
              <w:rPr>
                <w:rFonts w:ascii="Times New Roman" w:hAnsi="Times New Roman"/>
                <w:sz w:val="24"/>
                <w:szCs w:val="24"/>
              </w:rPr>
            </w:pPr>
          </w:p>
        </w:tc>
        <w:tc>
          <w:tcPr>
            <w:tcW w:w="2835" w:type="dxa"/>
          </w:tcPr>
          <w:p w:rsidR="0064670F" w:rsidRPr="006E5C60" w:rsidRDefault="0064670F" w:rsidP="006E5C60">
            <w:pPr>
              <w:jc w:val="both"/>
              <w:rPr>
                <w:sz w:val="24"/>
                <w:szCs w:val="24"/>
              </w:rPr>
            </w:pPr>
            <w:r w:rsidRPr="006E5C60">
              <w:rPr>
                <w:sz w:val="24"/>
                <w:szCs w:val="24"/>
              </w:rPr>
              <w:lastRenderedPageBreak/>
              <w:t>9.4.1.1 Выявляет и  формулирует проблемы современного человека</w:t>
            </w:r>
          </w:p>
          <w:p w:rsidR="0064670F" w:rsidRPr="006E5C60" w:rsidRDefault="0064670F" w:rsidP="006E5C60">
            <w:pPr>
              <w:jc w:val="both"/>
              <w:rPr>
                <w:sz w:val="24"/>
                <w:szCs w:val="24"/>
              </w:rPr>
            </w:pPr>
          </w:p>
          <w:p w:rsidR="0064670F" w:rsidRPr="006E5C60" w:rsidRDefault="0064670F" w:rsidP="006E5C60">
            <w:pPr>
              <w:jc w:val="both"/>
              <w:rPr>
                <w:sz w:val="24"/>
                <w:szCs w:val="24"/>
              </w:rPr>
            </w:pPr>
            <w:r w:rsidRPr="006E5C60">
              <w:rPr>
                <w:sz w:val="24"/>
                <w:szCs w:val="24"/>
              </w:rPr>
              <w:t>9.4.1.2.Анализирует приспособление человека к различным условиям среды</w:t>
            </w:r>
          </w:p>
          <w:p w:rsidR="0064670F" w:rsidRPr="006E5C60" w:rsidRDefault="0064670F" w:rsidP="006E5C60">
            <w:pPr>
              <w:rPr>
                <w:sz w:val="24"/>
                <w:szCs w:val="24"/>
              </w:rPr>
            </w:pPr>
          </w:p>
          <w:p w:rsidR="0064670F" w:rsidRPr="006E5C60" w:rsidRDefault="0064670F" w:rsidP="006E5C60">
            <w:pPr>
              <w:rPr>
                <w:sz w:val="24"/>
                <w:szCs w:val="24"/>
              </w:rPr>
            </w:pPr>
          </w:p>
        </w:tc>
      </w:tr>
      <w:tr w:rsidR="0064670F" w:rsidRPr="006E5C60" w:rsidTr="00EA1F20">
        <w:tc>
          <w:tcPr>
            <w:tcW w:w="1701" w:type="dxa"/>
          </w:tcPr>
          <w:p w:rsidR="0064670F" w:rsidRPr="006E5C60" w:rsidRDefault="0064670F" w:rsidP="006E5C60">
            <w:pPr>
              <w:rPr>
                <w:b/>
                <w:sz w:val="24"/>
                <w:szCs w:val="24"/>
              </w:rPr>
            </w:pPr>
          </w:p>
        </w:tc>
        <w:tc>
          <w:tcPr>
            <w:tcW w:w="1843" w:type="dxa"/>
          </w:tcPr>
          <w:p w:rsidR="0064670F" w:rsidRPr="006E5C60" w:rsidRDefault="0064670F" w:rsidP="006E5C60">
            <w:pPr>
              <w:rPr>
                <w:sz w:val="24"/>
                <w:szCs w:val="24"/>
              </w:rPr>
            </w:pPr>
            <w:r w:rsidRPr="006E5C60">
              <w:rPr>
                <w:sz w:val="24"/>
                <w:szCs w:val="24"/>
              </w:rPr>
              <w:t>2.Научное объяснения ваимоотношения живых организмов в природной среде</w:t>
            </w:r>
          </w:p>
          <w:p w:rsidR="0064670F" w:rsidRPr="006E5C60" w:rsidRDefault="0064670F" w:rsidP="006E5C60">
            <w:pPr>
              <w:rPr>
                <w:sz w:val="24"/>
                <w:szCs w:val="24"/>
              </w:rPr>
            </w:pPr>
          </w:p>
        </w:tc>
        <w:tc>
          <w:tcPr>
            <w:tcW w:w="2693" w:type="dxa"/>
          </w:tcPr>
          <w:p w:rsidR="0064670F" w:rsidRPr="006E5C60" w:rsidRDefault="0064670F" w:rsidP="006E5C60">
            <w:pPr>
              <w:rPr>
                <w:sz w:val="24"/>
                <w:szCs w:val="24"/>
              </w:rPr>
            </w:pPr>
            <w:r w:rsidRPr="006E5C60">
              <w:rPr>
                <w:sz w:val="24"/>
                <w:szCs w:val="24"/>
              </w:rPr>
              <w:t>6.4.2.1. Наблюдает и доказывает взаимо-связи сезонных изменений целостной  природы и всех живых организмов</w:t>
            </w:r>
          </w:p>
          <w:p w:rsidR="0064670F" w:rsidRPr="006E5C60" w:rsidRDefault="0064670F" w:rsidP="006E5C60">
            <w:pPr>
              <w:rPr>
                <w:sz w:val="24"/>
                <w:szCs w:val="24"/>
              </w:rPr>
            </w:pPr>
          </w:p>
          <w:p w:rsidR="0064670F" w:rsidRPr="006E5C60" w:rsidRDefault="0064670F" w:rsidP="006E5C60">
            <w:pPr>
              <w:rPr>
                <w:sz w:val="24"/>
                <w:szCs w:val="24"/>
              </w:rPr>
            </w:pPr>
            <w:r w:rsidRPr="006E5C60">
              <w:rPr>
                <w:sz w:val="24"/>
                <w:szCs w:val="24"/>
              </w:rPr>
              <w:t>6.4.2.2.</w:t>
            </w:r>
            <w:r w:rsidRPr="006E5C60">
              <w:rPr>
                <w:color w:val="7F7F7F" w:themeColor="text1" w:themeTint="80"/>
                <w:sz w:val="24"/>
                <w:szCs w:val="24"/>
              </w:rPr>
              <w:t>Приводит примеры из окружающей местности о том, что стихийное чрезмерное</w:t>
            </w:r>
            <w:r w:rsidRPr="006E5C60">
              <w:rPr>
                <w:sz w:val="24"/>
                <w:szCs w:val="24"/>
              </w:rPr>
              <w:t xml:space="preserve"> привлечение в хозяственную деятельность подземных, надземных органов растений  создают несправимые последствия в природе. </w:t>
            </w:r>
          </w:p>
          <w:p w:rsidR="0064670F" w:rsidRPr="006E5C60" w:rsidRDefault="0064670F" w:rsidP="006E5C60">
            <w:pPr>
              <w:rPr>
                <w:sz w:val="24"/>
                <w:szCs w:val="24"/>
              </w:rPr>
            </w:pPr>
            <w:r w:rsidRPr="006E5C60">
              <w:rPr>
                <w:sz w:val="24"/>
                <w:szCs w:val="24"/>
              </w:rPr>
              <w:t xml:space="preserve">6.4.2.3. Интерпретирует  информации о  природе, о факторах среды  посредством  таблицы, диаграмм, </w:t>
            </w:r>
            <w:r w:rsidRPr="006E5C60">
              <w:rPr>
                <w:sz w:val="24"/>
                <w:szCs w:val="24"/>
              </w:rPr>
              <w:lastRenderedPageBreak/>
              <w:t>отмечает изменение в сообществах и делает из этого выводы.</w:t>
            </w:r>
          </w:p>
        </w:tc>
        <w:tc>
          <w:tcPr>
            <w:tcW w:w="2694" w:type="dxa"/>
          </w:tcPr>
          <w:p w:rsidR="0064670F" w:rsidRPr="006E5C60" w:rsidRDefault="0064670F" w:rsidP="006E5C60">
            <w:pPr>
              <w:rPr>
                <w:sz w:val="24"/>
                <w:szCs w:val="24"/>
              </w:rPr>
            </w:pPr>
            <w:r w:rsidRPr="006E5C60">
              <w:rPr>
                <w:sz w:val="24"/>
                <w:szCs w:val="24"/>
              </w:rPr>
              <w:lastRenderedPageBreak/>
              <w:t>7.4.2.1.Наблюдает за человеком и его взаимоотношениям с окружающей средой</w:t>
            </w:r>
          </w:p>
          <w:p w:rsidR="0064670F" w:rsidRPr="006E5C60" w:rsidRDefault="0064670F" w:rsidP="006E5C60">
            <w:pPr>
              <w:rPr>
                <w:sz w:val="24"/>
                <w:szCs w:val="24"/>
              </w:rPr>
            </w:pPr>
            <w:r w:rsidRPr="006E5C60">
              <w:rPr>
                <w:sz w:val="24"/>
                <w:szCs w:val="24"/>
              </w:rPr>
              <w:t>7.4.2.2.Применяет и использует  законы и механизмы, правилаэкологии и биологии, охраны природы, Красной Книги</w:t>
            </w:r>
          </w:p>
          <w:p w:rsidR="0064670F" w:rsidRPr="006E5C60" w:rsidRDefault="0064670F" w:rsidP="006E5C60">
            <w:pPr>
              <w:rPr>
                <w:sz w:val="24"/>
                <w:szCs w:val="24"/>
              </w:rPr>
            </w:pPr>
            <w:r w:rsidRPr="006E5C60">
              <w:rPr>
                <w:sz w:val="24"/>
                <w:szCs w:val="24"/>
              </w:rPr>
              <w:t>7.4.2.3.Определяет причины возникновения биологических, экологических проблем, пути их решения</w:t>
            </w:r>
          </w:p>
          <w:p w:rsidR="0064670F" w:rsidRPr="006E5C60" w:rsidRDefault="0064670F" w:rsidP="006E5C60">
            <w:pPr>
              <w:rPr>
                <w:sz w:val="24"/>
                <w:szCs w:val="24"/>
              </w:rPr>
            </w:pPr>
          </w:p>
          <w:p w:rsidR="0064670F" w:rsidRPr="006E5C60" w:rsidRDefault="0064670F" w:rsidP="006E5C60">
            <w:pPr>
              <w:rPr>
                <w:sz w:val="24"/>
                <w:szCs w:val="24"/>
              </w:rPr>
            </w:pPr>
          </w:p>
        </w:tc>
        <w:tc>
          <w:tcPr>
            <w:tcW w:w="3402" w:type="dxa"/>
          </w:tcPr>
          <w:p w:rsidR="0064670F" w:rsidRPr="006E5C60" w:rsidRDefault="0064670F" w:rsidP="006E5C60">
            <w:pPr>
              <w:jc w:val="both"/>
              <w:rPr>
                <w:sz w:val="24"/>
                <w:szCs w:val="24"/>
              </w:rPr>
            </w:pPr>
            <w:r w:rsidRPr="006E5C60">
              <w:rPr>
                <w:sz w:val="24"/>
                <w:szCs w:val="24"/>
              </w:rPr>
              <w:t>8.4.2.1.Определяет причинно-следственные связи того, что именно сознание выделяет человека от других животных.</w:t>
            </w:r>
          </w:p>
          <w:p w:rsidR="0064670F" w:rsidRPr="006E5C60" w:rsidRDefault="0064670F" w:rsidP="006E5C60">
            <w:pPr>
              <w:jc w:val="both"/>
              <w:rPr>
                <w:color w:val="000000"/>
                <w:sz w:val="24"/>
                <w:szCs w:val="24"/>
              </w:rPr>
            </w:pPr>
            <w:r w:rsidRPr="006E5C60">
              <w:rPr>
                <w:sz w:val="24"/>
                <w:szCs w:val="24"/>
              </w:rPr>
              <w:t>8.4.2.2.</w:t>
            </w:r>
            <w:r w:rsidRPr="006E5C60">
              <w:rPr>
                <w:color w:val="000000"/>
                <w:sz w:val="24"/>
                <w:szCs w:val="24"/>
              </w:rPr>
              <w:t>Анализирует и оценивает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64670F" w:rsidRPr="006E5C60" w:rsidRDefault="0064670F" w:rsidP="006E5C60">
            <w:pPr>
              <w:jc w:val="both"/>
              <w:rPr>
                <w:sz w:val="24"/>
                <w:szCs w:val="24"/>
              </w:rPr>
            </w:pPr>
            <w:r w:rsidRPr="006E5C60">
              <w:rPr>
                <w:sz w:val="24"/>
                <w:szCs w:val="24"/>
              </w:rPr>
              <w:t xml:space="preserve"> 8.4.2.3.Аргументирует регулирование химической и физической терморегуляции.</w:t>
            </w:r>
          </w:p>
          <w:p w:rsidR="0064670F" w:rsidRPr="006E5C60" w:rsidRDefault="0064670F" w:rsidP="006E5C60">
            <w:pPr>
              <w:jc w:val="both"/>
              <w:rPr>
                <w:sz w:val="24"/>
                <w:szCs w:val="24"/>
              </w:rPr>
            </w:pPr>
          </w:p>
        </w:tc>
        <w:tc>
          <w:tcPr>
            <w:tcW w:w="2835" w:type="dxa"/>
          </w:tcPr>
          <w:p w:rsidR="0064670F" w:rsidRPr="006E5C60" w:rsidRDefault="0064670F" w:rsidP="006E5C60">
            <w:pPr>
              <w:jc w:val="both"/>
              <w:rPr>
                <w:sz w:val="24"/>
                <w:szCs w:val="24"/>
              </w:rPr>
            </w:pPr>
            <w:r w:rsidRPr="006E5C60">
              <w:rPr>
                <w:sz w:val="24"/>
                <w:szCs w:val="24"/>
              </w:rPr>
              <w:t>9.4.2.1.Рассматривает антропоэкосистемы,  взаимоотношения человека и растений, бактерий, вирусов, влияние биологического накопления на организм человека</w:t>
            </w:r>
          </w:p>
          <w:p w:rsidR="0064670F" w:rsidRPr="006E5C60" w:rsidRDefault="0064670F" w:rsidP="006E5C60">
            <w:pPr>
              <w:jc w:val="both"/>
              <w:rPr>
                <w:sz w:val="24"/>
                <w:szCs w:val="24"/>
              </w:rPr>
            </w:pPr>
          </w:p>
          <w:p w:rsidR="0064670F" w:rsidRPr="006E5C60" w:rsidRDefault="0064670F" w:rsidP="006E5C60">
            <w:pPr>
              <w:jc w:val="both"/>
              <w:rPr>
                <w:sz w:val="24"/>
                <w:szCs w:val="24"/>
              </w:rPr>
            </w:pPr>
            <w:r w:rsidRPr="006E5C60">
              <w:rPr>
                <w:sz w:val="24"/>
                <w:szCs w:val="24"/>
              </w:rPr>
              <w:t xml:space="preserve">9.4.2.2.Выделяет  позитивное и негативное влияние факторов окружающей среды на организмы </w:t>
            </w:r>
          </w:p>
        </w:tc>
      </w:tr>
      <w:tr w:rsidR="0064670F" w:rsidRPr="006E5C60" w:rsidTr="00EA1F20">
        <w:trPr>
          <w:trHeight w:val="1694"/>
        </w:trPr>
        <w:tc>
          <w:tcPr>
            <w:tcW w:w="1701" w:type="dxa"/>
          </w:tcPr>
          <w:p w:rsidR="0064670F" w:rsidRPr="006E5C60" w:rsidRDefault="0064670F" w:rsidP="006E5C60">
            <w:pPr>
              <w:rPr>
                <w:sz w:val="24"/>
                <w:szCs w:val="24"/>
              </w:rPr>
            </w:pPr>
          </w:p>
        </w:tc>
        <w:tc>
          <w:tcPr>
            <w:tcW w:w="1843" w:type="dxa"/>
          </w:tcPr>
          <w:p w:rsidR="0064670F" w:rsidRPr="006E5C60" w:rsidRDefault="0064670F" w:rsidP="006E5C60">
            <w:pPr>
              <w:rPr>
                <w:sz w:val="24"/>
                <w:szCs w:val="24"/>
              </w:rPr>
            </w:pPr>
            <w:r w:rsidRPr="006E5C60">
              <w:rPr>
                <w:sz w:val="24"/>
                <w:szCs w:val="24"/>
              </w:rPr>
              <w:t xml:space="preserve">3.Применение усвоеных знаний на практике </w:t>
            </w:r>
          </w:p>
        </w:tc>
        <w:tc>
          <w:tcPr>
            <w:tcW w:w="2693" w:type="dxa"/>
          </w:tcPr>
          <w:p w:rsidR="0064670F" w:rsidRPr="006E5C60" w:rsidRDefault="0064670F" w:rsidP="006E5C60">
            <w:pPr>
              <w:rPr>
                <w:sz w:val="24"/>
                <w:szCs w:val="24"/>
              </w:rPr>
            </w:pPr>
            <w:r w:rsidRPr="006E5C60">
              <w:rPr>
                <w:sz w:val="24"/>
                <w:szCs w:val="24"/>
              </w:rPr>
              <w:t>6.4.3.1. Умеет использовать знания   об условиях прорастания семян и ветвления деревьев в хозяйственной деятельности человека а также знания о жизни бактерий, грибов и вирусов при профилактике болезни растений</w:t>
            </w:r>
          </w:p>
          <w:p w:rsidR="0064670F" w:rsidRPr="006E5C60" w:rsidRDefault="0064670F" w:rsidP="006E5C60">
            <w:pPr>
              <w:rPr>
                <w:sz w:val="24"/>
                <w:szCs w:val="24"/>
              </w:rPr>
            </w:pPr>
          </w:p>
          <w:p w:rsidR="0064670F" w:rsidRPr="006E5C60" w:rsidRDefault="0064670F" w:rsidP="006E5C60">
            <w:pPr>
              <w:rPr>
                <w:sz w:val="24"/>
                <w:szCs w:val="24"/>
              </w:rPr>
            </w:pPr>
            <w:r w:rsidRPr="006E5C60">
              <w:rPr>
                <w:sz w:val="24"/>
                <w:szCs w:val="24"/>
              </w:rPr>
              <w:t xml:space="preserve">6.4.3.2.Умеет проектировать выращивание культурных растений </w:t>
            </w:r>
          </w:p>
          <w:p w:rsidR="0064670F" w:rsidRPr="006E5C60" w:rsidRDefault="0064670F" w:rsidP="006E5C60">
            <w:pPr>
              <w:rPr>
                <w:sz w:val="24"/>
                <w:szCs w:val="24"/>
              </w:rPr>
            </w:pPr>
          </w:p>
          <w:p w:rsidR="0064670F" w:rsidRPr="006E5C60" w:rsidRDefault="0064670F" w:rsidP="006E5C60">
            <w:pPr>
              <w:rPr>
                <w:sz w:val="24"/>
                <w:szCs w:val="24"/>
              </w:rPr>
            </w:pPr>
            <w:r w:rsidRPr="006E5C60">
              <w:rPr>
                <w:sz w:val="24"/>
                <w:szCs w:val="24"/>
              </w:rPr>
              <w:t xml:space="preserve">6.4.3.3.Проводит  исследования  по урожайности  овошей или других культур на учебно-опытном </w:t>
            </w:r>
            <w:r w:rsidRPr="006E5C60">
              <w:rPr>
                <w:sz w:val="24"/>
                <w:szCs w:val="24"/>
              </w:rPr>
              <w:lastRenderedPageBreak/>
              <w:t xml:space="preserve">участке </w:t>
            </w:r>
          </w:p>
        </w:tc>
        <w:tc>
          <w:tcPr>
            <w:tcW w:w="2694" w:type="dxa"/>
          </w:tcPr>
          <w:p w:rsidR="0064670F" w:rsidRPr="006E5C60" w:rsidRDefault="0064670F" w:rsidP="006E5C60">
            <w:pPr>
              <w:rPr>
                <w:sz w:val="24"/>
                <w:szCs w:val="24"/>
              </w:rPr>
            </w:pPr>
            <w:r w:rsidRPr="006E5C60">
              <w:rPr>
                <w:sz w:val="24"/>
                <w:szCs w:val="24"/>
              </w:rPr>
              <w:lastRenderedPageBreak/>
              <w:t>7.4.3.1.Использует знания и информацию для профилактики болезней, вызываемых животными</w:t>
            </w:r>
          </w:p>
          <w:p w:rsidR="0064670F" w:rsidRPr="006E5C60" w:rsidRDefault="0064670F" w:rsidP="006E5C60">
            <w:pPr>
              <w:rPr>
                <w:sz w:val="24"/>
                <w:szCs w:val="24"/>
              </w:rPr>
            </w:pPr>
            <w:r w:rsidRPr="006E5C60">
              <w:rPr>
                <w:sz w:val="24"/>
                <w:szCs w:val="24"/>
              </w:rPr>
              <w:t>7.4.3.2.Использует полученную информацию для болезней, вызываемых животными, создает презентации по негативному влиянию факторов среды  мутагенов.</w:t>
            </w:r>
          </w:p>
          <w:p w:rsidR="0064670F" w:rsidRPr="006E5C60" w:rsidRDefault="0064670F" w:rsidP="006E5C60">
            <w:pPr>
              <w:rPr>
                <w:sz w:val="24"/>
                <w:szCs w:val="24"/>
              </w:rPr>
            </w:pPr>
            <w:r w:rsidRPr="006E5C60">
              <w:rPr>
                <w:sz w:val="24"/>
                <w:szCs w:val="24"/>
              </w:rPr>
              <w:t xml:space="preserve">7.4.3.3.Сравнивает антроэкосистемы, разрабатывает планы воздействиям человека на окружающую среду, создает проекты по решению проблем отходов, рассматривает вопросы использования </w:t>
            </w:r>
            <w:r w:rsidRPr="006E5C60">
              <w:rPr>
                <w:sz w:val="24"/>
                <w:szCs w:val="24"/>
              </w:rPr>
              <w:lastRenderedPageBreak/>
              <w:t>альтернативных источников энергии, возможностях использования достижений и методов биотехнологии, приобретает основы экологической культуры, правила поведения в природной среде, сохранения видов.</w:t>
            </w:r>
          </w:p>
          <w:p w:rsidR="0064670F" w:rsidRPr="006E5C60" w:rsidRDefault="0064670F" w:rsidP="006E5C60">
            <w:pPr>
              <w:rPr>
                <w:b/>
                <w:sz w:val="24"/>
                <w:szCs w:val="24"/>
              </w:rPr>
            </w:pPr>
            <w:r w:rsidRPr="006E5C60">
              <w:rPr>
                <w:sz w:val="24"/>
                <w:szCs w:val="24"/>
              </w:rPr>
              <w:t>Составление проектов по сохранению генофонда живых организмов.</w:t>
            </w:r>
          </w:p>
        </w:tc>
        <w:tc>
          <w:tcPr>
            <w:tcW w:w="3402" w:type="dxa"/>
          </w:tcPr>
          <w:p w:rsidR="0064670F" w:rsidRPr="006E5C60" w:rsidRDefault="0064670F" w:rsidP="006E5C60">
            <w:pPr>
              <w:jc w:val="both"/>
              <w:rPr>
                <w:sz w:val="24"/>
                <w:szCs w:val="24"/>
              </w:rPr>
            </w:pPr>
            <w:r w:rsidRPr="006E5C60">
              <w:rPr>
                <w:sz w:val="24"/>
                <w:szCs w:val="24"/>
              </w:rPr>
              <w:lastRenderedPageBreak/>
              <w:t>8.4.3.1.Составляет режим дня, вырабатывает рациональное поведение.</w:t>
            </w:r>
          </w:p>
          <w:p w:rsidR="0064670F" w:rsidRPr="006E5C60" w:rsidRDefault="0064670F" w:rsidP="006E5C60">
            <w:pPr>
              <w:jc w:val="both"/>
              <w:rPr>
                <w:color w:val="000000"/>
                <w:sz w:val="24"/>
                <w:szCs w:val="24"/>
              </w:rPr>
            </w:pPr>
            <w:r w:rsidRPr="006E5C60">
              <w:rPr>
                <w:sz w:val="24"/>
                <w:szCs w:val="24"/>
              </w:rPr>
              <w:t xml:space="preserve">8.4.3.2.Познает  и соблюдает </w:t>
            </w:r>
            <w:r w:rsidRPr="006E5C60">
              <w:rPr>
                <w:color w:val="000000"/>
                <w:sz w:val="24"/>
                <w:szCs w:val="24"/>
              </w:rPr>
              <w:t>меры:</w:t>
            </w:r>
          </w:p>
          <w:p w:rsidR="0064670F" w:rsidRPr="006E5C60" w:rsidRDefault="0064670F" w:rsidP="006E5C60">
            <w:pPr>
              <w:jc w:val="both"/>
              <w:rPr>
                <w:color w:val="000000"/>
                <w:sz w:val="24"/>
                <w:szCs w:val="24"/>
              </w:rPr>
            </w:pPr>
            <w:r w:rsidRPr="006E5C60">
              <w:rPr>
                <w:color w:val="000000"/>
                <w:sz w:val="24"/>
                <w:szCs w:val="24"/>
              </w:rPr>
              <w:t xml:space="preserve">профилактики заболеваний, вызываемых растениями, животными, бактериями, грибами и вирусами; </w:t>
            </w:r>
          </w:p>
          <w:p w:rsidR="0064670F" w:rsidRPr="006E5C60" w:rsidRDefault="0064670F" w:rsidP="006E5C60">
            <w:pPr>
              <w:jc w:val="both"/>
              <w:rPr>
                <w:color w:val="000000"/>
                <w:sz w:val="24"/>
                <w:szCs w:val="24"/>
              </w:rPr>
            </w:pPr>
            <w:r w:rsidRPr="006E5C60">
              <w:rPr>
                <w:color w:val="000000"/>
                <w:sz w:val="24"/>
                <w:szCs w:val="24"/>
              </w:rPr>
              <w:t>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r w:rsidRPr="006E5C60">
              <w:rPr>
                <w:sz w:val="24"/>
                <w:szCs w:val="24"/>
              </w:rPr>
              <w:t>.</w:t>
            </w:r>
          </w:p>
          <w:p w:rsidR="0064670F" w:rsidRPr="006E5C60" w:rsidRDefault="0064670F" w:rsidP="006E5C60">
            <w:pPr>
              <w:jc w:val="both"/>
              <w:rPr>
                <w:sz w:val="24"/>
                <w:szCs w:val="24"/>
              </w:rPr>
            </w:pPr>
            <w:r w:rsidRPr="006E5C60">
              <w:rPr>
                <w:sz w:val="24"/>
                <w:szCs w:val="24"/>
              </w:rPr>
              <w:t>8.4.3.3.</w:t>
            </w:r>
            <w:r w:rsidRPr="006E5C60">
              <w:rPr>
                <w:bCs/>
                <w:color w:val="000000"/>
                <w:sz w:val="24"/>
                <w:szCs w:val="24"/>
              </w:rPr>
              <w:t>Использует</w:t>
            </w:r>
            <w:r w:rsidRPr="006E5C60">
              <w:rPr>
                <w:b/>
                <w:bCs/>
                <w:color w:val="000000"/>
                <w:sz w:val="24"/>
                <w:szCs w:val="24"/>
              </w:rPr>
              <w:t> </w:t>
            </w:r>
            <w:r w:rsidRPr="006E5C60">
              <w:rPr>
                <w:color w:val="000000"/>
                <w:sz w:val="24"/>
                <w:szCs w:val="24"/>
              </w:rPr>
              <w:t xml:space="preserve">приобретенные знания и умения в повседневной жизни для оценки последствий своей деятельности по отношению к окружающей среде, здоровью других людей и собственному </w:t>
            </w:r>
            <w:r w:rsidRPr="006E5C60">
              <w:rPr>
                <w:color w:val="000000"/>
                <w:sz w:val="24"/>
                <w:szCs w:val="24"/>
              </w:rPr>
              <w:lastRenderedPageBreak/>
              <w:t>здоровью.</w:t>
            </w:r>
          </w:p>
          <w:p w:rsidR="0064670F" w:rsidRPr="006E5C60" w:rsidRDefault="0064670F" w:rsidP="006E5C60">
            <w:pPr>
              <w:pStyle w:val="a3"/>
              <w:ind w:left="0"/>
              <w:rPr>
                <w:rFonts w:ascii="Times New Roman" w:hAnsi="Times New Roman"/>
                <w:sz w:val="24"/>
                <w:szCs w:val="24"/>
              </w:rPr>
            </w:pPr>
          </w:p>
        </w:tc>
        <w:tc>
          <w:tcPr>
            <w:tcW w:w="2835" w:type="dxa"/>
          </w:tcPr>
          <w:p w:rsidR="0064670F" w:rsidRPr="006E5C60" w:rsidRDefault="0064670F" w:rsidP="006E5C60">
            <w:pPr>
              <w:jc w:val="both"/>
              <w:rPr>
                <w:sz w:val="24"/>
                <w:szCs w:val="24"/>
              </w:rPr>
            </w:pPr>
            <w:r w:rsidRPr="006E5C60">
              <w:rPr>
                <w:sz w:val="24"/>
                <w:szCs w:val="24"/>
              </w:rPr>
              <w:lastRenderedPageBreak/>
              <w:t>9.4.3.1.Выделяет знания и навыки, необходимые для практического использования в жизни</w:t>
            </w:r>
          </w:p>
          <w:p w:rsidR="0064670F" w:rsidRPr="006E5C60" w:rsidRDefault="0064670F" w:rsidP="006E5C60">
            <w:pPr>
              <w:jc w:val="both"/>
              <w:rPr>
                <w:sz w:val="24"/>
                <w:szCs w:val="24"/>
              </w:rPr>
            </w:pPr>
          </w:p>
          <w:p w:rsidR="0064670F" w:rsidRPr="006E5C60" w:rsidRDefault="0064670F" w:rsidP="006E5C60">
            <w:pPr>
              <w:jc w:val="both"/>
              <w:rPr>
                <w:sz w:val="24"/>
                <w:szCs w:val="24"/>
              </w:rPr>
            </w:pPr>
            <w:r w:rsidRPr="006E5C60">
              <w:rPr>
                <w:sz w:val="24"/>
                <w:szCs w:val="24"/>
              </w:rPr>
              <w:t xml:space="preserve">9.4.3.2.Сравнивает антроэкосистемы, разрабатывает планы воздействия человека на окружающуюсреду, создает проекты по решению проблем отходов, </w:t>
            </w:r>
          </w:p>
          <w:p w:rsidR="0064670F" w:rsidRPr="006E5C60" w:rsidRDefault="0064670F" w:rsidP="006E5C60">
            <w:pPr>
              <w:jc w:val="both"/>
              <w:rPr>
                <w:sz w:val="24"/>
                <w:szCs w:val="24"/>
              </w:rPr>
            </w:pPr>
          </w:p>
          <w:p w:rsidR="0064670F" w:rsidRPr="006E5C60" w:rsidRDefault="0064670F" w:rsidP="006E5C60">
            <w:pPr>
              <w:jc w:val="both"/>
              <w:rPr>
                <w:sz w:val="24"/>
                <w:szCs w:val="24"/>
              </w:rPr>
            </w:pPr>
            <w:r w:rsidRPr="006E5C60">
              <w:rPr>
                <w:sz w:val="24"/>
                <w:szCs w:val="24"/>
              </w:rPr>
              <w:t>9.4.3.3.Рассматривает вопросы использования достижений и методов биотехнологии, генной и клеточной инженерии</w:t>
            </w:r>
          </w:p>
        </w:tc>
      </w:tr>
      <w:tr w:rsidR="0064670F" w:rsidRPr="006E5C60" w:rsidTr="00EA1F20">
        <w:tc>
          <w:tcPr>
            <w:tcW w:w="1701" w:type="dxa"/>
          </w:tcPr>
          <w:p w:rsidR="0064670F" w:rsidRPr="006E5C60" w:rsidRDefault="0064670F" w:rsidP="006E5C60">
            <w:pPr>
              <w:rPr>
                <w:sz w:val="24"/>
                <w:szCs w:val="24"/>
              </w:rPr>
            </w:pPr>
          </w:p>
        </w:tc>
        <w:tc>
          <w:tcPr>
            <w:tcW w:w="1843" w:type="dxa"/>
          </w:tcPr>
          <w:p w:rsidR="0064670F" w:rsidRPr="006E5C60" w:rsidRDefault="0064670F" w:rsidP="006E5C60">
            <w:pPr>
              <w:rPr>
                <w:sz w:val="24"/>
                <w:szCs w:val="24"/>
              </w:rPr>
            </w:pPr>
          </w:p>
          <w:p w:rsidR="0064670F" w:rsidRPr="006E5C60" w:rsidRDefault="0064670F" w:rsidP="006E5C60">
            <w:pPr>
              <w:rPr>
                <w:sz w:val="24"/>
                <w:szCs w:val="24"/>
              </w:rPr>
            </w:pPr>
          </w:p>
        </w:tc>
        <w:tc>
          <w:tcPr>
            <w:tcW w:w="2693" w:type="dxa"/>
          </w:tcPr>
          <w:p w:rsidR="0064670F" w:rsidRPr="006E5C60" w:rsidRDefault="0064670F" w:rsidP="006E5C60">
            <w:pPr>
              <w:rPr>
                <w:sz w:val="24"/>
                <w:szCs w:val="24"/>
              </w:rPr>
            </w:pPr>
            <w:r w:rsidRPr="006E5C60">
              <w:rPr>
                <w:sz w:val="24"/>
                <w:szCs w:val="24"/>
              </w:rPr>
              <w:t>6.4.4.1.Выделяет и анализирует положительные и отрицательные стороны деятельности человека в природный среде</w:t>
            </w:r>
          </w:p>
          <w:p w:rsidR="0064670F" w:rsidRPr="006E5C60" w:rsidRDefault="0064670F" w:rsidP="006E5C60">
            <w:pPr>
              <w:rPr>
                <w:sz w:val="24"/>
                <w:szCs w:val="24"/>
              </w:rPr>
            </w:pPr>
            <w:r w:rsidRPr="006E5C60">
              <w:rPr>
                <w:sz w:val="24"/>
                <w:szCs w:val="24"/>
              </w:rPr>
              <w:t xml:space="preserve">6.4.4.2.Умеет прогнозировать последствие </w:t>
            </w:r>
            <w:r w:rsidRPr="006E5C60">
              <w:rPr>
                <w:color w:val="595959" w:themeColor="text1" w:themeTint="A6"/>
                <w:sz w:val="24"/>
                <w:szCs w:val="24"/>
              </w:rPr>
              <w:t xml:space="preserve">незнания о необходимости </w:t>
            </w:r>
            <w:r w:rsidRPr="006E5C60">
              <w:rPr>
                <w:color w:val="595959" w:themeColor="text1" w:themeTint="A6"/>
                <w:sz w:val="24"/>
                <w:szCs w:val="24"/>
              </w:rPr>
              <w:lastRenderedPageBreak/>
              <w:t>симметричности формирования</w:t>
            </w:r>
            <w:r w:rsidRPr="006E5C60">
              <w:rPr>
                <w:sz w:val="24"/>
                <w:szCs w:val="24"/>
              </w:rPr>
              <w:t xml:space="preserve"> кроны деревьев и кустарников. </w:t>
            </w:r>
          </w:p>
          <w:p w:rsidR="0064670F" w:rsidRPr="006E5C60" w:rsidRDefault="0064670F" w:rsidP="006E5C60">
            <w:pPr>
              <w:rPr>
                <w:sz w:val="24"/>
                <w:szCs w:val="24"/>
              </w:rPr>
            </w:pPr>
            <w:r w:rsidRPr="006E5C60">
              <w:rPr>
                <w:sz w:val="24"/>
                <w:szCs w:val="24"/>
              </w:rPr>
              <w:t>6.4.4.3. Состовляет схему по формированию крони деревьев с соблюдением правил симметричности.</w:t>
            </w:r>
          </w:p>
        </w:tc>
        <w:tc>
          <w:tcPr>
            <w:tcW w:w="2694" w:type="dxa"/>
          </w:tcPr>
          <w:p w:rsidR="0064670F" w:rsidRPr="006E5C60" w:rsidRDefault="0064670F" w:rsidP="006E5C60">
            <w:pPr>
              <w:rPr>
                <w:sz w:val="24"/>
                <w:szCs w:val="24"/>
              </w:rPr>
            </w:pPr>
            <w:r w:rsidRPr="006E5C60">
              <w:rPr>
                <w:sz w:val="24"/>
                <w:szCs w:val="24"/>
              </w:rPr>
              <w:lastRenderedPageBreak/>
              <w:t>7.4.4.1.Выделяет роль науки, получает информацию о достижениях селекции растений и животных, в том числе  в Кыргызстане.</w:t>
            </w:r>
          </w:p>
          <w:p w:rsidR="0064670F" w:rsidRPr="006E5C60" w:rsidRDefault="0064670F" w:rsidP="006E5C60">
            <w:pPr>
              <w:rPr>
                <w:sz w:val="24"/>
                <w:szCs w:val="24"/>
              </w:rPr>
            </w:pPr>
            <w:r w:rsidRPr="006E5C60">
              <w:rPr>
                <w:sz w:val="24"/>
                <w:szCs w:val="24"/>
              </w:rPr>
              <w:t xml:space="preserve">7.4.4.2.Раскрывает проблемы рационального использования </w:t>
            </w:r>
            <w:r w:rsidRPr="006E5C60">
              <w:rPr>
                <w:sz w:val="24"/>
                <w:szCs w:val="24"/>
              </w:rPr>
              <w:lastRenderedPageBreak/>
              <w:t>природных ресурсов, сохранения биоразнообразия, предлагает некоторые пути решения экологических проблем</w:t>
            </w:r>
          </w:p>
          <w:p w:rsidR="0064670F" w:rsidRPr="006E5C60" w:rsidRDefault="0064670F" w:rsidP="006E5C60">
            <w:pPr>
              <w:rPr>
                <w:sz w:val="24"/>
                <w:szCs w:val="24"/>
              </w:rPr>
            </w:pPr>
            <w:r w:rsidRPr="006E5C60">
              <w:rPr>
                <w:sz w:val="24"/>
                <w:szCs w:val="24"/>
              </w:rPr>
              <w:t>7.4.4.3.Оценивает влияние животных на экосистемы.</w:t>
            </w:r>
          </w:p>
        </w:tc>
        <w:tc>
          <w:tcPr>
            <w:tcW w:w="3402" w:type="dxa"/>
          </w:tcPr>
          <w:p w:rsidR="0064670F" w:rsidRPr="006E5C60" w:rsidRDefault="0064670F" w:rsidP="006E5C60">
            <w:pPr>
              <w:rPr>
                <w:sz w:val="24"/>
                <w:szCs w:val="24"/>
              </w:rPr>
            </w:pPr>
            <w:r w:rsidRPr="006E5C60">
              <w:rPr>
                <w:sz w:val="24"/>
                <w:szCs w:val="24"/>
              </w:rPr>
              <w:lastRenderedPageBreak/>
              <w:t>8.4.4.1.Описывает результаты отрицательной деятельности человека, влияющей на здоровье (курение, алкоголь, наркотическое вещество и др.).</w:t>
            </w:r>
          </w:p>
          <w:p w:rsidR="0064670F" w:rsidRPr="006E5C60" w:rsidRDefault="0064670F" w:rsidP="006E5C60">
            <w:pPr>
              <w:rPr>
                <w:color w:val="000000"/>
                <w:sz w:val="24"/>
                <w:szCs w:val="24"/>
              </w:rPr>
            </w:pPr>
            <w:r w:rsidRPr="006E5C60">
              <w:rPr>
                <w:sz w:val="24"/>
                <w:szCs w:val="24"/>
              </w:rPr>
              <w:t>8.4.4.2.</w:t>
            </w:r>
            <w:r w:rsidRPr="006E5C60">
              <w:rPr>
                <w:color w:val="000000"/>
                <w:sz w:val="24"/>
                <w:szCs w:val="24"/>
              </w:rPr>
              <w:t xml:space="preserve">Делает выводы, что загрязнение среды, уменьшение  численности организмов, резкое изменение планеты Земля - не </w:t>
            </w:r>
            <w:r w:rsidRPr="006E5C60">
              <w:rPr>
                <w:color w:val="000000"/>
                <w:sz w:val="24"/>
                <w:szCs w:val="24"/>
              </w:rPr>
              <w:lastRenderedPageBreak/>
              <w:t>должно быть результатом человеческой деятельности.</w:t>
            </w:r>
          </w:p>
          <w:p w:rsidR="0064670F" w:rsidRPr="006E5C60" w:rsidRDefault="0064670F" w:rsidP="006E5C60">
            <w:pPr>
              <w:rPr>
                <w:sz w:val="24"/>
                <w:szCs w:val="24"/>
              </w:rPr>
            </w:pPr>
            <w:r w:rsidRPr="006E5C60">
              <w:rPr>
                <w:sz w:val="24"/>
                <w:szCs w:val="24"/>
              </w:rPr>
              <w:t>8.4.4.3.Умеет оказывать первую помощь:</w:t>
            </w:r>
          </w:p>
          <w:p w:rsidR="0064670F" w:rsidRPr="006E5C60" w:rsidRDefault="0064670F" w:rsidP="00CF4C05">
            <w:pPr>
              <w:numPr>
                <w:ilvl w:val="0"/>
                <w:numId w:val="71"/>
              </w:numPr>
              <w:ind w:left="0" w:hanging="357"/>
              <w:jc w:val="both"/>
              <w:rPr>
                <w:color w:val="000000"/>
                <w:sz w:val="24"/>
                <w:szCs w:val="24"/>
              </w:rPr>
            </w:pPr>
            <w:r w:rsidRPr="006E5C60">
              <w:rPr>
                <w:color w:val="000000"/>
                <w:sz w:val="24"/>
                <w:szCs w:val="24"/>
              </w:rPr>
              <w:t>при пищевой отравлении;</w:t>
            </w:r>
          </w:p>
          <w:p w:rsidR="0064670F" w:rsidRPr="006E5C60" w:rsidRDefault="0064670F" w:rsidP="00CF4C05">
            <w:pPr>
              <w:numPr>
                <w:ilvl w:val="0"/>
                <w:numId w:val="71"/>
              </w:numPr>
              <w:ind w:left="0" w:hanging="357"/>
              <w:jc w:val="both"/>
              <w:rPr>
                <w:color w:val="000000"/>
                <w:sz w:val="24"/>
                <w:szCs w:val="24"/>
              </w:rPr>
            </w:pPr>
            <w:r w:rsidRPr="006E5C60">
              <w:rPr>
                <w:color w:val="000000"/>
                <w:sz w:val="24"/>
                <w:szCs w:val="24"/>
              </w:rPr>
              <w:t xml:space="preserve">укусах животных; </w:t>
            </w:r>
          </w:p>
          <w:p w:rsidR="0064670F" w:rsidRPr="006E5C60" w:rsidRDefault="0064670F" w:rsidP="00CF4C05">
            <w:pPr>
              <w:numPr>
                <w:ilvl w:val="0"/>
                <w:numId w:val="71"/>
              </w:numPr>
              <w:ind w:left="0" w:hanging="357"/>
              <w:jc w:val="both"/>
              <w:rPr>
                <w:color w:val="000000"/>
                <w:sz w:val="24"/>
                <w:szCs w:val="24"/>
              </w:rPr>
            </w:pPr>
            <w:r w:rsidRPr="006E5C60">
              <w:rPr>
                <w:color w:val="000000"/>
                <w:sz w:val="24"/>
                <w:szCs w:val="24"/>
              </w:rPr>
              <w:t>при простудных заболеваниях;</w:t>
            </w:r>
          </w:p>
          <w:p w:rsidR="0064670F" w:rsidRPr="006E5C60" w:rsidRDefault="0064670F" w:rsidP="00CF4C05">
            <w:pPr>
              <w:numPr>
                <w:ilvl w:val="0"/>
                <w:numId w:val="71"/>
              </w:numPr>
              <w:ind w:left="0" w:hanging="357"/>
              <w:jc w:val="both"/>
              <w:rPr>
                <w:color w:val="000000"/>
                <w:sz w:val="24"/>
                <w:szCs w:val="24"/>
              </w:rPr>
            </w:pPr>
            <w:r w:rsidRPr="006E5C60">
              <w:rPr>
                <w:color w:val="000000"/>
                <w:sz w:val="24"/>
                <w:szCs w:val="24"/>
              </w:rPr>
              <w:t>ожогах,</w:t>
            </w:r>
          </w:p>
          <w:p w:rsidR="0064670F" w:rsidRPr="006E5C60" w:rsidRDefault="0064670F" w:rsidP="00CF4C05">
            <w:pPr>
              <w:numPr>
                <w:ilvl w:val="0"/>
                <w:numId w:val="71"/>
              </w:numPr>
              <w:ind w:left="0" w:hanging="357"/>
              <w:jc w:val="both"/>
              <w:rPr>
                <w:color w:val="000000"/>
                <w:sz w:val="24"/>
                <w:szCs w:val="24"/>
              </w:rPr>
            </w:pPr>
            <w:r w:rsidRPr="006E5C60">
              <w:rPr>
                <w:color w:val="000000"/>
                <w:sz w:val="24"/>
                <w:szCs w:val="24"/>
              </w:rPr>
              <w:t>обморожениях;</w:t>
            </w:r>
          </w:p>
          <w:p w:rsidR="0064670F" w:rsidRPr="006E5C60" w:rsidRDefault="0064670F" w:rsidP="00CF4C05">
            <w:pPr>
              <w:numPr>
                <w:ilvl w:val="0"/>
                <w:numId w:val="71"/>
              </w:numPr>
              <w:ind w:left="0" w:hanging="357"/>
              <w:jc w:val="both"/>
              <w:rPr>
                <w:color w:val="000000"/>
                <w:sz w:val="24"/>
                <w:szCs w:val="24"/>
              </w:rPr>
            </w:pPr>
            <w:r w:rsidRPr="006E5C60">
              <w:rPr>
                <w:color w:val="000000"/>
                <w:sz w:val="24"/>
                <w:szCs w:val="24"/>
              </w:rPr>
              <w:t xml:space="preserve"> травмах;</w:t>
            </w:r>
          </w:p>
          <w:p w:rsidR="0064670F" w:rsidRPr="006E5C60" w:rsidRDefault="0064670F" w:rsidP="00CF4C05">
            <w:pPr>
              <w:numPr>
                <w:ilvl w:val="0"/>
                <w:numId w:val="71"/>
              </w:numPr>
              <w:ind w:left="0" w:hanging="357"/>
              <w:jc w:val="both"/>
              <w:rPr>
                <w:color w:val="000000"/>
                <w:sz w:val="24"/>
                <w:szCs w:val="24"/>
              </w:rPr>
            </w:pPr>
            <w:r w:rsidRPr="006E5C60">
              <w:rPr>
                <w:color w:val="000000"/>
                <w:sz w:val="24"/>
                <w:szCs w:val="24"/>
              </w:rPr>
              <w:t>спасении утопающего.</w:t>
            </w:r>
          </w:p>
        </w:tc>
        <w:tc>
          <w:tcPr>
            <w:tcW w:w="2835" w:type="dxa"/>
          </w:tcPr>
          <w:p w:rsidR="0064670F" w:rsidRPr="006E5C60" w:rsidRDefault="0064670F" w:rsidP="006E5C60">
            <w:pPr>
              <w:jc w:val="both"/>
              <w:rPr>
                <w:sz w:val="24"/>
                <w:szCs w:val="24"/>
              </w:rPr>
            </w:pPr>
            <w:r w:rsidRPr="006E5C60">
              <w:rPr>
                <w:sz w:val="24"/>
                <w:szCs w:val="24"/>
              </w:rPr>
              <w:lastRenderedPageBreak/>
              <w:t>9.4.4.1.Выделяет роль науки,  достижениях селекции в том числе в Кыргызстане, биотехнологии, генной и клеточной инженерии, их методах и применении в практике и науке.</w:t>
            </w:r>
          </w:p>
          <w:p w:rsidR="0064670F" w:rsidRPr="006E5C60" w:rsidRDefault="0064670F" w:rsidP="006E5C60">
            <w:pPr>
              <w:jc w:val="both"/>
              <w:rPr>
                <w:sz w:val="24"/>
                <w:szCs w:val="24"/>
              </w:rPr>
            </w:pPr>
          </w:p>
          <w:p w:rsidR="0064670F" w:rsidRPr="006E5C60" w:rsidRDefault="0064670F" w:rsidP="006E5C60">
            <w:pPr>
              <w:jc w:val="both"/>
              <w:rPr>
                <w:sz w:val="24"/>
                <w:szCs w:val="24"/>
              </w:rPr>
            </w:pPr>
            <w:r w:rsidRPr="006E5C60">
              <w:rPr>
                <w:sz w:val="24"/>
                <w:szCs w:val="24"/>
              </w:rPr>
              <w:lastRenderedPageBreak/>
              <w:t>9.4.4.2.Анализирует процессы изменения климата, проблемы сохранения биоразнообразия.</w:t>
            </w:r>
          </w:p>
          <w:p w:rsidR="0064670F" w:rsidRPr="006E5C60" w:rsidRDefault="0064670F" w:rsidP="006E5C60">
            <w:pPr>
              <w:pStyle w:val="a3"/>
              <w:ind w:left="0"/>
              <w:jc w:val="both"/>
              <w:rPr>
                <w:rFonts w:ascii="Times New Roman" w:hAnsi="Times New Roman"/>
                <w:sz w:val="24"/>
                <w:szCs w:val="24"/>
              </w:rPr>
            </w:pPr>
            <w:r w:rsidRPr="006E5C60">
              <w:rPr>
                <w:rFonts w:ascii="Times New Roman" w:hAnsi="Times New Roman"/>
                <w:sz w:val="24"/>
                <w:szCs w:val="24"/>
              </w:rPr>
              <w:t>9.4.4.3.Решает экологические задачи</w:t>
            </w:r>
          </w:p>
        </w:tc>
      </w:tr>
    </w:tbl>
    <w:p w:rsidR="0064670F" w:rsidRPr="006E5C60" w:rsidRDefault="0064670F" w:rsidP="006E5C60">
      <w:pPr>
        <w:spacing w:after="0" w:line="240" w:lineRule="auto"/>
        <w:jc w:val="both"/>
        <w:rPr>
          <w:rFonts w:ascii="Times New Roman" w:hAnsi="Times New Roman" w:cs="Times New Roman"/>
          <w:b/>
          <w:sz w:val="24"/>
          <w:szCs w:val="24"/>
        </w:rPr>
        <w:sectPr w:rsidR="0064670F" w:rsidRPr="006E5C60" w:rsidSect="00EA1F20">
          <w:pgSz w:w="16838" w:h="11906" w:orient="landscape"/>
          <w:pgMar w:top="851" w:right="1814" w:bottom="1276" w:left="1418" w:header="709" w:footer="709" w:gutter="0"/>
          <w:cols w:space="708"/>
          <w:docGrid w:linePitch="360"/>
        </w:sectPr>
      </w:pPr>
    </w:p>
    <w:p w:rsidR="0064670F" w:rsidRPr="006E5C60" w:rsidRDefault="0064670F" w:rsidP="006E5C60">
      <w:pPr>
        <w:spacing w:after="0" w:line="240" w:lineRule="auto"/>
        <w:jc w:val="center"/>
        <w:rPr>
          <w:rFonts w:ascii="Times New Roman" w:hAnsi="Times New Roman" w:cs="Times New Roman"/>
          <w:b/>
          <w:color w:val="000000" w:themeColor="text1"/>
          <w:sz w:val="24"/>
          <w:szCs w:val="24"/>
        </w:rPr>
      </w:pPr>
      <w:r w:rsidRPr="006E5C60">
        <w:rPr>
          <w:rFonts w:ascii="Times New Roman" w:hAnsi="Times New Roman" w:cs="Times New Roman"/>
          <w:b/>
          <w:color w:val="000000" w:themeColor="text1"/>
          <w:sz w:val="24"/>
          <w:szCs w:val="24"/>
        </w:rPr>
        <w:lastRenderedPageBreak/>
        <w:t>3.2. Основные стратегии оценивания достижений учащихся</w:t>
      </w:r>
    </w:p>
    <w:p w:rsidR="0064670F" w:rsidRPr="006E5C60" w:rsidRDefault="0064670F" w:rsidP="006E5C60">
      <w:pPr>
        <w:spacing w:after="0" w:line="240" w:lineRule="auto"/>
        <w:ind w:firstLine="567"/>
        <w:jc w:val="both"/>
        <w:rPr>
          <w:rFonts w:ascii="Times New Roman" w:hAnsi="Times New Roman" w:cs="Times New Roman"/>
          <w:sz w:val="24"/>
          <w:szCs w:val="24"/>
        </w:rPr>
      </w:pPr>
      <w:r w:rsidRPr="006E5C60">
        <w:rPr>
          <w:rFonts w:ascii="Times New Roman" w:hAnsi="Times New Roman" w:cs="Times New Roman"/>
          <w:sz w:val="24"/>
          <w:szCs w:val="24"/>
        </w:rPr>
        <w:t>Оценивание результатов обучения на уроках биологии тесно связано с целями (ожидаемыми результатами), методами и формами обучения. Цель оценивания – определить соответствие фактических результатов обучения ожидаемым. При оценивании учебной деятельности учащихся учитель использует различные методы оценивания в соответствии с выбранными методами и формами обучения.</w:t>
      </w:r>
    </w:p>
    <w:p w:rsidR="0064670F" w:rsidRPr="006E5C60" w:rsidRDefault="0064670F" w:rsidP="006E5C60">
      <w:pPr>
        <w:spacing w:after="0" w:line="240" w:lineRule="auto"/>
        <w:ind w:firstLine="567"/>
        <w:jc w:val="both"/>
        <w:rPr>
          <w:rFonts w:ascii="Times New Roman" w:hAnsi="Times New Roman" w:cs="Times New Roman"/>
          <w:b/>
          <w:sz w:val="24"/>
          <w:szCs w:val="24"/>
        </w:rPr>
      </w:pPr>
      <w:r w:rsidRPr="006E5C60">
        <w:rPr>
          <w:rFonts w:ascii="Times New Roman" w:hAnsi="Times New Roman" w:cs="Times New Roman"/>
          <w:b/>
          <w:sz w:val="24"/>
          <w:szCs w:val="24"/>
        </w:rPr>
        <w:t xml:space="preserve"> Основные принципы оценивания</w:t>
      </w:r>
    </w:p>
    <w:p w:rsidR="0064670F" w:rsidRPr="006E5C60" w:rsidRDefault="0064670F" w:rsidP="006E5C60">
      <w:pPr>
        <w:spacing w:after="0" w:line="240" w:lineRule="auto"/>
        <w:ind w:firstLine="567"/>
        <w:jc w:val="both"/>
        <w:rPr>
          <w:rFonts w:ascii="Times New Roman" w:hAnsi="Times New Roman" w:cs="Times New Roman"/>
          <w:sz w:val="24"/>
          <w:szCs w:val="24"/>
        </w:rPr>
      </w:pPr>
      <w:r w:rsidRPr="006E5C60">
        <w:rPr>
          <w:rFonts w:ascii="Times New Roman" w:hAnsi="Times New Roman" w:cs="Times New Roman"/>
          <w:sz w:val="24"/>
          <w:szCs w:val="24"/>
        </w:rPr>
        <w:t xml:space="preserve">При разработке системы оценивания следует руководствоваться основными принципами: </w:t>
      </w:r>
    </w:p>
    <w:p w:rsidR="0064670F" w:rsidRPr="006E5C60" w:rsidRDefault="0064670F" w:rsidP="00CF4C05">
      <w:pPr>
        <w:pStyle w:val="a3"/>
        <w:numPr>
          <w:ilvl w:val="0"/>
          <w:numId w:val="63"/>
        </w:numPr>
        <w:spacing w:after="0" w:line="240" w:lineRule="auto"/>
        <w:ind w:left="0" w:firstLine="567"/>
        <w:jc w:val="both"/>
        <w:rPr>
          <w:rFonts w:ascii="Times New Roman" w:hAnsi="Times New Roman"/>
          <w:sz w:val="24"/>
          <w:szCs w:val="24"/>
        </w:rPr>
      </w:pPr>
      <w:r w:rsidRPr="006E5C60">
        <w:rPr>
          <w:rFonts w:ascii="Times New Roman" w:hAnsi="Times New Roman"/>
          <w:sz w:val="24"/>
          <w:szCs w:val="24"/>
        </w:rPr>
        <w:t>Объективность. Принцип объективности требует, чтобы все учащиеся были подвергнуты одному и тому же испытанию в аналогичных условиях. Объективность обработки данных предполагает наличие четких критериев оценки, известных как учителю, так ивсем учащимся.</w:t>
      </w:r>
    </w:p>
    <w:p w:rsidR="0064670F" w:rsidRPr="006E5C60" w:rsidRDefault="0064670F" w:rsidP="00CF4C05">
      <w:pPr>
        <w:pStyle w:val="a3"/>
        <w:numPr>
          <w:ilvl w:val="0"/>
          <w:numId w:val="63"/>
        </w:numPr>
        <w:spacing w:after="0" w:line="240" w:lineRule="auto"/>
        <w:ind w:left="0" w:firstLine="567"/>
        <w:jc w:val="both"/>
        <w:rPr>
          <w:rFonts w:ascii="Times New Roman" w:hAnsi="Times New Roman"/>
          <w:sz w:val="24"/>
          <w:szCs w:val="24"/>
        </w:rPr>
      </w:pPr>
      <w:r w:rsidRPr="006E5C60">
        <w:rPr>
          <w:rFonts w:ascii="Times New Roman" w:hAnsi="Times New Roman"/>
          <w:sz w:val="24"/>
          <w:szCs w:val="24"/>
        </w:rPr>
        <w:t xml:space="preserve">Надежность - это степень точности педагогического измерения. Метод оценивания считается надежным, если повторные измерения того же самого признака дают те же результаты. </w:t>
      </w:r>
    </w:p>
    <w:p w:rsidR="0064670F" w:rsidRPr="006E5C60" w:rsidRDefault="0064670F" w:rsidP="00CF4C05">
      <w:pPr>
        <w:pStyle w:val="a3"/>
        <w:numPr>
          <w:ilvl w:val="0"/>
          <w:numId w:val="63"/>
        </w:numPr>
        <w:spacing w:after="0" w:line="240" w:lineRule="auto"/>
        <w:ind w:left="0" w:firstLine="567"/>
        <w:jc w:val="both"/>
        <w:rPr>
          <w:rFonts w:ascii="Times New Roman" w:hAnsi="Times New Roman"/>
          <w:sz w:val="24"/>
          <w:szCs w:val="24"/>
        </w:rPr>
      </w:pPr>
      <w:r w:rsidRPr="006E5C60">
        <w:rPr>
          <w:rFonts w:ascii="Times New Roman" w:hAnsi="Times New Roman"/>
          <w:sz w:val="24"/>
          <w:szCs w:val="24"/>
        </w:rPr>
        <w:t>Валидность, или достоверность метода оценивания показывает, действительно ли измеряется то, что требуется измерить, или что-то другое.</w:t>
      </w:r>
    </w:p>
    <w:p w:rsidR="0064670F" w:rsidRPr="006E5C60" w:rsidRDefault="0064670F" w:rsidP="006E5C60">
      <w:pPr>
        <w:spacing w:after="0" w:line="240" w:lineRule="auto"/>
        <w:ind w:firstLine="567"/>
        <w:jc w:val="both"/>
        <w:rPr>
          <w:rFonts w:ascii="Times New Roman" w:hAnsi="Times New Roman" w:cs="Times New Roman"/>
          <w:b/>
          <w:sz w:val="24"/>
          <w:szCs w:val="24"/>
        </w:rPr>
      </w:pPr>
      <w:r w:rsidRPr="006E5C60">
        <w:rPr>
          <w:rFonts w:ascii="Times New Roman" w:hAnsi="Times New Roman" w:cs="Times New Roman"/>
          <w:b/>
          <w:sz w:val="24"/>
          <w:szCs w:val="24"/>
        </w:rPr>
        <w:t>Виды и формы оценивания</w:t>
      </w:r>
    </w:p>
    <w:p w:rsidR="0064670F" w:rsidRPr="006E5C60" w:rsidRDefault="0064670F" w:rsidP="006E5C60">
      <w:pPr>
        <w:spacing w:after="0" w:line="240" w:lineRule="auto"/>
        <w:ind w:firstLine="567"/>
        <w:jc w:val="both"/>
        <w:rPr>
          <w:rFonts w:ascii="Times New Roman" w:hAnsi="Times New Roman" w:cs="Times New Roman"/>
          <w:sz w:val="24"/>
          <w:szCs w:val="24"/>
        </w:rPr>
      </w:pPr>
      <w:r w:rsidRPr="006E5C60">
        <w:rPr>
          <w:rFonts w:ascii="Times New Roman" w:hAnsi="Times New Roman" w:cs="Times New Roman"/>
          <w:sz w:val="24"/>
          <w:szCs w:val="24"/>
        </w:rPr>
        <w:t>Для измерения образовательных достижений учащихся применяют три вида оценивания: диагностическое, формативное и суммативное, каждый из которых реализуется в определенной форме.</w:t>
      </w:r>
    </w:p>
    <w:p w:rsidR="0064670F" w:rsidRPr="006E5C60" w:rsidRDefault="0064670F" w:rsidP="006E5C60">
      <w:pPr>
        <w:spacing w:after="0" w:line="240" w:lineRule="auto"/>
        <w:ind w:firstLine="567"/>
        <w:jc w:val="both"/>
        <w:rPr>
          <w:rFonts w:ascii="Times New Roman" w:hAnsi="Times New Roman" w:cs="Times New Roman"/>
          <w:b/>
          <w:sz w:val="24"/>
          <w:szCs w:val="24"/>
        </w:rPr>
      </w:pPr>
      <w:r w:rsidRPr="006E5C60">
        <w:rPr>
          <w:rFonts w:ascii="Times New Roman" w:hAnsi="Times New Roman" w:cs="Times New Roman"/>
          <w:b/>
          <w:sz w:val="24"/>
          <w:szCs w:val="24"/>
        </w:rPr>
        <w:t>Диагностическое оценивание</w:t>
      </w:r>
    </w:p>
    <w:p w:rsidR="0064670F" w:rsidRPr="006E5C60" w:rsidRDefault="0064670F" w:rsidP="006E5C60">
      <w:pPr>
        <w:spacing w:after="0" w:line="240" w:lineRule="auto"/>
        <w:ind w:firstLine="567"/>
        <w:jc w:val="both"/>
        <w:rPr>
          <w:rFonts w:ascii="Times New Roman" w:hAnsi="Times New Roman" w:cs="Times New Roman"/>
          <w:sz w:val="24"/>
          <w:szCs w:val="24"/>
        </w:rPr>
      </w:pPr>
      <w:r w:rsidRPr="006E5C60">
        <w:rPr>
          <w:rFonts w:ascii="Times New Roman" w:hAnsi="Times New Roman" w:cs="Times New Roman"/>
          <w:sz w:val="24"/>
          <w:szCs w:val="24"/>
        </w:rPr>
        <w:t xml:space="preserve">Диагностическое оценивание по своей форме является вводным и служит для определения уровня сформированности компетентностей учащегося. Оно проводится в начале учебного года и позволяет определить в конце года прогресс учащегося в достижении ожидаемых результатов. Результаты диагностического оценивания регистрируются в виде описаний, которые обобщаются и служат основой для внесения коррективов и совершенствования процесса обучения путем постановки задач обучения для учителя и учебных задач для учащегося. </w:t>
      </w:r>
    </w:p>
    <w:p w:rsidR="0064670F" w:rsidRPr="006E5C60" w:rsidRDefault="0064670F" w:rsidP="006E5C60">
      <w:pPr>
        <w:tabs>
          <w:tab w:val="left" w:pos="720"/>
        </w:tabs>
        <w:spacing w:after="0" w:line="240" w:lineRule="auto"/>
        <w:ind w:firstLine="567"/>
        <w:jc w:val="both"/>
        <w:rPr>
          <w:rFonts w:ascii="Times New Roman" w:hAnsi="Times New Roman" w:cs="Times New Roman"/>
          <w:b/>
          <w:sz w:val="24"/>
          <w:szCs w:val="24"/>
        </w:rPr>
      </w:pPr>
    </w:p>
    <w:p w:rsidR="0064670F" w:rsidRPr="006E5C60" w:rsidRDefault="0064670F" w:rsidP="006E5C60">
      <w:pPr>
        <w:tabs>
          <w:tab w:val="left" w:pos="720"/>
        </w:tabs>
        <w:spacing w:after="0" w:line="240" w:lineRule="auto"/>
        <w:ind w:firstLine="567"/>
        <w:jc w:val="both"/>
        <w:rPr>
          <w:rFonts w:ascii="Times New Roman" w:hAnsi="Times New Roman" w:cs="Times New Roman"/>
          <w:b/>
          <w:sz w:val="24"/>
          <w:szCs w:val="24"/>
        </w:rPr>
      </w:pPr>
      <w:r w:rsidRPr="006E5C60">
        <w:rPr>
          <w:rFonts w:ascii="Times New Roman" w:hAnsi="Times New Roman" w:cs="Times New Roman"/>
          <w:b/>
          <w:sz w:val="24"/>
          <w:szCs w:val="24"/>
        </w:rPr>
        <w:t xml:space="preserve">    Формативное оценивание </w:t>
      </w:r>
    </w:p>
    <w:p w:rsidR="0064670F" w:rsidRPr="006E5C60" w:rsidRDefault="0064670F" w:rsidP="006E5C60">
      <w:pPr>
        <w:tabs>
          <w:tab w:val="left" w:pos="720"/>
        </w:tabs>
        <w:spacing w:after="0" w:line="240" w:lineRule="auto"/>
        <w:ind w:firstLine="567"/>
        <w:jc w:val="both"/>
        <w:rPr>
          <w:rFonts w:ascii="Times New Roman" w:hAnsi="Times New Roman" w:cs="Times New Roman"/>
          <w:sz w:val="24"/>
          <w:szCs w:val="24"/>
        </w:rPr>
      </w:pPr>
      <w:r w:rsidRPr="006E5C60">
        <w:rPr>
          <w:rFonts w:ascii="Times New Roman" w:hAnsi="Times New Roman" w:cs="Times New Roman"/>
          <w:sz w:val="24"/>
          <w:szCs w:val="24"/>
        </w:rPr>
        <w:t xml:space="preserve">Цели формативного оценивания – определение успешности и индивидуальных особенностей усвоения учащимися материала, а также выработка рекомендаций для достижения учащимся ожидаемых результатов. По своей форме оно может быть как вводным (в начале изучаемой темы), так и текущим (в процессе обучения). Учитель использует формативное оценивание для своевременной корректировки обучения, внесения изменений в планирование, а учащийся – для улучшения качества выполняемой им работы. </w:t>
      </w:r>
      <w:r w:rsidRPr="006E5C60" w:rsidDel="007C08AC">
        <w:rPr>
          <w:rFonts w:ascii="Times New Roman" w:hAnsi="Times New Roman" w:cs="Times New Roman"/>
          <w:sz w:val="24"/>
          <w:szCs w:val="24"/>
        </w:rPr>
        <w:t xml:space="preserve">Оценивается конкретная работа, выполненная учащимся, </w:t>
      </w:r>
      <w:r w:rsidRPr="006E5C60">
        <w:rPr>
          <w:rFonts w:ascii="Times New Roman" w:hAnsi="Times New Roman" w:cs="Times New Roman"/>
          <w:sz w:val="24"/>
          <w:szCs w:val="24"/>
        </w:rPr>
        <w:t>а не</w:t>
      </w:r>
      <w:r w:rsidRPr="006E5C60" w:rsidDel="007C08AC">
        <w:rPr>
          <w:rFonts w:ascii="Times New Roman" w:hAnsi="Times New Roman" w:cs="Times New Roman"/>
          <w:sz w:val="24"/>
          <w:szCs w:val="24"/>
        </w:rPr>
        <w:t xml:space="preserve"> уровень его способностей.</w:t>
      </w:r>
    </w:p>
    <w:p w:rsidR="0064670F" w:rsidRPr="006E5C60" w:rsidRDefault="0064670F" w:rsidP="006E5C60">
      <w:pPr>
        <w:spacing w:after="0" w:line="240" w:lineRule="auto"/>
        <w:ind w:firstLine="567"/>
        <w:jc w:val="both"/>
        <w:rPr>
          <w:rFonts w:ascii="Times New Roman" w:hAnsi="Times New Roman" w:cs="Times New Roman"/>
          <w:sz w:val="24"/>
          <w:szCs w:val="24"/>
        </w:rPr>
      </w:pPr>
      <w:r w:rsidRPr="006E5C60">
        <w:rPr>
          <w:rFonts w:ascii="Times New Roman" w:hAnsi="Times New Roman" w:cs="Times New Roman"/>
          <w:sz w:val="24"/>
          <w:szCs w:val="24"/>
        </w:rPr>
        <w:t>При оценке р</w:t>
      </w:r>
      <w:r w:rsidRPr="006E5C60">
        <w:rPr>
          <w:rFonts w:ascii="Times New Roman" w:hAnsi="Times New Roman" w:cs="Times New Roman"/>
          <w:snapToGrid w:val="0"/>
          <w:sz w:val="24"/>
          <w:szCs w:val="24"/>
        </w:rPr>
        <w:t>езультатов обучения учитываются особенности учащихся (темп выполнения работы, способы освоения темы и т.п.), фокусируется внимание на достижениях и прогрессе учащихся.</w:t>
      </w:r>
      <w:r w:rsidRPr="006E5C60">
        <w:rPr>
          <w:rFonts w:ascii="Times New Roman" w:hAnsi="Times New Roman" w:cs="Times New Roman"/>
          <w:sz w:val="24"/>
          <w:szCs w:val="24"/>
        </w:rPr>
        <w:t xml:space="preserve"> Прогресс учащегося определяется как достижение определенных результатов, заложенных в целях обучения в рамках образовательных областей. Формативное оценивание чаще всего безотметочное, учитель фиксирует собственные наблюдения индивидуального прогресса учащихся. Отметка в журнале регистрируется по необходимости.</w:t>
      </w:r>
    </w:p>
    <w:p w:rsidR="0064670F" w:rsidRPr="006E5C60" w:rsidRDefault="0064670F" w:rsidP="006E5C60">
      <w:pPr>
        <w:spacing w:after="0" w:line="240" w:lineRule="auto"/>
        <w:ind w:firstLine="567"/>
        <w:jc w:val="both"/>
        <w:rPr>
          <w:rFonts w:ascii="Times New Roman" w:hAnsi="Times New Roman" w:cs="Times New Roman"/>
          <w:b/>
          <w:sz w:val="24"/>
          <w:szCs w:val="24"/>
        </w:rPr>
      </w:pPr>
      <w:r w:rsidRPr="006E5C60">
        <w:rPr>
          <w:rFonts w:ascii="Times New Roman" w:hAnsi="Times New Roman" w:cs="Times New Roman"/>
          <w:b/>
          <w:sz w:val="24"/>
          <w:szCs w:val="24"/>
        </w:rPr>
        <w:t xml:space="preserve">Суммативное оценивание </w:t>
      </w:r>
    </w:p>
    <w:p w:rsidR="0064670F" w:rsidRPr="006E5C60" w:rsidRDefault="0064670F" w:rsidP="006E5C60">
      <w:pPr>
        <w:spacing w:after="0" w:line="240" w:lineRule="auto"/>
        <w:ind w:firstLine="567"/>
        <w:jc w:val="both"/>
        <w:rPr>
          <w:rFonts w:ascii="Times New Roman" w:hAnsi="Times New Roman" w:cs="Times New Roman"/>
          <w:sz w:val="24"/>
          <w:szCs w:val="24"/>
        </w:rPr>
      </w:pPr>
      <w:r w:rsidRPr="006E5C60">
        <w:rPr>
          <w:rFonts w:ascii="Times New Roman" w:hAnsi="Times New Roman" w:cs="Times New Roman"/>
          <w:bCs/>
          <w:sz w:val="24"/>
          <w:szCs w:val="24"/>
        </w:rPr>
        <w:t xml:space="preserve">Суммативная оценка учащихся </w:t>
      </w:r>
      <w:r w:rsidRPr="006E5C60">
        <w:rPr>
          <w:rFonts w:ascii="Times New Roman" w:hAnsi="Times New Roman" w:cs="Times New Roman"/>
          <w:sz w:val="24"/>
          <w:szCs w:val="24"/>
        </w:rPr>
        <w:t>служит для определения степени достижения учащимся результатов, планируемых для каждой ступени обучения,</w:t>
      </w:r>
      <w:r w:rsidRPr="006E5C60">
        <w:rPr>
          <w:rFonts w:ascii="Times New Roman" w:hAnsi="Times New Roman" w:cs="Times New Roman"/>
          <w:bCs/>
          <w:sz w:val="24"/>
          <w:szCs w:val="24"/>
        </w:rPr>
        <w:t xml:space="preserve"> и складывается из </w:t>
      </w:r>
      <w:r w:rsidRPr="006E5C60">
        <w:rPr>
          <w:rFonts w:ascii="Times New Roman" w:hAnsi="Times New Roman" w:cs="Times New Roman"/>
          <w:sz w:val="24"/>
          <w:szCs w:val="24"/>
        </w:rPr>
        <w:t xml:space="preserve">текущего, промежуточного и итогового оценивания. </w:t>
      </w:r>
    </w:p>
    <w:p w:rsidR="0064670F" w:rsidRPr="006E5C60" w:rsidRDefault="0064670F" w:rsidP="00CF4C05">
      <w:pPr>
        <w:pStyle w:val="a3"/>
        <w:numPr>
          <w:ilvl w:val="0"/>
          <w:numId w:val="64"/>
        </w:numPr>
        <w:spacing w:after="0" w:line="240" w:lineRule="auto"/>
        <w:ind w:left="0" w:firstLine="927"/>
        <w:jc w:val="both"/>
        <w:rPr>
          <w:rFonts w:ascii="Times New Roman" w:hAnsi="Times New Roman"/>
          <w:sz w:val="24"/>
          <w:szCs w:val="24"/>
        </w:rPr>
      </w:pPr>
      <w:r w:rsidRPr="006E5C60">
        <w:rPr>
          <w:rFonts w:ascii="Times New Roman" w:hAnsi="Times New Roman"/>
          <w:sz w:val="24"/>
          <w:szCs w:val="24"/>
        </w:rPr>
        <w:lastRenderedPageBreak/>
        <w:t xml:space="preserve">Текущее оценивание осуществляется в процессе поурочного изучения темы. Его основными задачами являются: определение уровня понимания и первичного усвоения темы, установление связей между ее отдельными элементами и содержанием предыдущих тем. Текущее оценивание производится в соответствии с критериями и нормами оценки, рекомендованными предметным стандартом и с учетом индивидуальных особенностей учащихся при освоении учебного материала.Текущее оценивание выполняет учитель, а также учащиеся: взаимоконтроль в парах и группах, самоконтроль. </w:t>
      </w:r>
    </w:p>
    <w:p w:rsidR="0064670F" w:rsidRPr="006E5C60" w:rsidRDefault="0064670F" w:rsidP="00CF4C05">
      <w:pPr>
        <w:pStyle w:val="a3"/>
        <w:numPr>
          <w:ilvl w:val="0"/>
          <w:numId w:val="64"/>
        </w:numPr>
        <w:spacing w:after="0" w:line="240" w:lineRule="auto"/>
        <w:ind w:left="0" w:firstLine="927"/>
        <w:jc w:val="both"/>
        <w:rPr>
          <w:rFonts w:ascii="Times New Roman" w:hAnsi="Times New Roman"/>
          <w:sz w:val="24"/>
          <w:szCs w:val="24"/>
        </w:rPr>
      </w:pPr>
      <w:r w:rsidRPr="006E5C60">
        <w:rPr>
          <w:rFonts w:ascii="Times New Roman" w:hAnsi="Times New Roman"/>
          <w:sz w:val="24"/>
          <w:szCs w:val="24"/>
        </w:rPr>
        <w:t xml:space="preserve">Промежуточное оценивание производится в соответствии с заявленными ожидаемыми результатами, содержательными линиями, определенными предметным стандартом, и через ведущие виды работ: </w:t>
      </w:r>
    </w:p>
    <w:p w:rsidR="0064670F" w:rsidRPr="006E5C60" w:rsidRDefault="0064670F" w:rsidP="00CF4C05">
      <w:pPr>
        <w:numPr>
          <w:ilvl w:val="1"/>
          <w:numId w:val="65"/>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наблюдение и описание биологического объекта;</w:t>
      </w:r>
    </w:p>
    <w:p w:rsidR="0064670F" w:rsidRPr="006E5C60" w:rsidRDefault="0064670F" w:rsidP="00CF4C05">
      <w:pPr>
        <w:numPr>
          <w:ilvl w:val="1"/>
          <w:numId w:val="65"/>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лабораторно-практические работы;</w:t>
      </w:r>
    </w:p>
    <w:p w:rsidR="0064670F" w:rsidRPr="006E5C60" w:rsidRDefault="0064670F" w:rsidP="00CF4C05">
      <w:pPr>
        <w:numPr>
          <w:ilvl w:val="1"/>
          <w:numId w:val="65"/>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 xml:space="preserve">работа с источниками (работа с определителями); </w:t>
      </w:r>
    </w:p>
    <w:p w:rsidR="0064670F" w:rsidRPr="006E5C60" w:rsidRDefault="0064670F" w:rsidP="00CF4C05">
      <w:pPr>
        <w:numPr>
          <w:ilvl w:val="1"/>
          <w:numId w:val="65"/>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письменные работы (биологические диктанты, самостоятельные работы, тестовые задания, составление опорных конспектов-схем и.т.д.)</w:t>
      </w:r>
    </w:p>
    <w:p w:rsidR="0064670F" w:rsidRPr="006E5C60" w:rsidRDefault="0064670F" w:rsidP="00CF4C05">
      <w:pPr>
        <w:numPr>
          <w:ilvl w:val="1"/>
          <w:numId w:val="65"/>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устный ответ/презентация;</w:t>
      </w:r>
    </w:p>
    <w:p w:rsidR="0064670F" w:rsidRPr="006E5C60" w:rsidRDefault="0064670F" w:rsidP="00CF4C05">
      <w:pPr>
        <w:numPr>
          <w:ilvl w:val="1"/>
          <w:numId w:val="65"/>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проведение эксперимента;</w:t>
      </w:r>
    </w:p>
    <w:p w:rsidR="0064670F" w:rsidRPr="006E5C60" w:rsidRDefault="0064670F" w:rsidP="00CF4C05">
      <w:pPr>
        <w:numPr>
          <w:ilvl w:val="1"/>
          <w:numId w:val="65"/>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 xml:space="preserve">проект, исследовательская работа, специфические виды работ; </w:t>
      </w:r>
    </w:p>
    <w:p w:rsidR="0064670F" w:rsidRPr="006E5C60" w:rsidRDefault="0064670F" w:rsidP="00CF4C05">
      <w:pPr>
        <w:numPr>
          <w:ilvl w:val="1"/>
          <w:numId w:val="65"/>
        </w:numPr>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портфолио (папка достижений).</w:t>
      </w:r>
    </w:p>
    <w:p w:rsidR="0064670F" w:rsidRPr="006E5C60" w:rsidRDefault="0064670F" w:rsidP="006E5C60">
      <w:pPr>
        <w:spacing w:after="0" w:line="240" w:lineRule="auto"/>
        <w:ind w:firstLine="567"/>
        <w:jc w:val="both"/>
        <w:rPr>
          <w:rFonts w:ascii="Times New Roman" w:hAnsi="Times New Roman" w:cs="Times New Roman"/>
          <w:sz w:val="24"/>
          <w:szCs w:val="24"/>
        </w:rPr>
      </w:pPr>
      <w:r w:rsidRPr="006E5C60">
        <w:rPr>
          <w:rFonts w:ascii="Times New Roman" w:hAnsi="Times New Roman" w:cs="Times New Roman"/>
          <w:sz w:val="24"/>
          <w:szCs w:val="24"/>
        </w:rPr>
        <w:t>Все виды работ оцениваются на основе критериев и норм оценивания, являются обязательными и планируются учителем предварительно при разработке календарно-тематического плана.</w:t>
      </w:r>
    </w:p>
    <w:p w:rsidR="0064670F" w:rsidRPr="006E5C60" w:rsidRDefault="0064670F" w:rsidP="006E5C60">
      <w:pPr>
        <w:spacing w:after="0" w:line="240" w:lineRule="auto"/>
        <w:ind w:firstLine="567"/>
        <w:jc w:val="both"/>
        <w:rPr>
          <w:rFonts w:ascii="Times New Roman" w:hAnsi="Times New Roman" w:cs="Times New Roman"/>
          <w:color w:val="000000" w:themeColor="text1"/>
          <w:sz w:val="24"/>
          <w:szCs w:val="24"/>
        </w:rPr>
      </w:pPr>
      <w:r w:rsidRPr="006E5C60">
        <w:rPr>
          <w:rFonts w:ascii="Times New Roman" w:hAnsi="Times New Roman" w:cs="Times New Roman"/>
          <w:sz w:val="24"/>
          <w:szCs w:val="24"/>
        </w:rPr>
        <w:t>Итоговое оценивание проводится в соответствии со школьным календарем (четверть, полугодие, учебный год), учебно-тематическим планом (оценивание по темам) и выполняется в форме:</w:t>
      </w:r>
    </w:p>
    <w:p w:rsidR="0064670F" w:rsidRPr="006E5C60" w:rsidRDefault="0064670F" w:rsidP="006E5C60">
      <w:pPr>
        <w:pStyle w:val="a3"/>
        <w:spacing w:after="0" w:line="240" w:lineRule="auto"/>
        <w:ind w:left="0"/>
        <w:jc w:val="both"/>
        <w:rPr>
          <w:rFonts w:ascii="Times New Roman" w:hAnsi="Times New Roman"/>
          <w:color w:val="000000" w:themeColor="text1"/>
          <w:sz w:val="24"/>
          <w:szCs w:val="24"/>
        </w:rPr>
      </w:pPr>
      <w:r w:rsidRPr="006E5C60">
        <w:rPr>
          <w:rFonts w:ascii="Times New Roman" w:hAnsi="Times New Roman"/>
          <w:color w:val="000000" w:themeColor="text1"/>
          <w:sz w:val="24"/>
          <w:szCs w:val="24"/>
        </w:rPr>
        <w:t xml:space="preserve">-зачета, контрольной работы, подготовке реферата по выбранной теме, подготовки презентации, слайдов. –г                                                                                                                                                                                                                                                                                                                                                                                                                                                                                                                                                                                                                                                                                                                                                                                                                                                                                                                                                                                                                                                                                                                                                                                                                                                                                                                                                                                                                                                                                                                                                                                                                                                                                                                                                                                                                                                                                                                                                                                                                                                                                                                                                                                                                                                                                                                                                                                                                                                                                                                                                                                                                                                                                                                                                                                                                                                                                                                                                                                                                                                                                                                                                                                                                                                                                                                                                                                                                                                                                                                                                                                                                                                                                                                                                                                                                                                                                                                                                                                                                                                                                                                                                                                                                                                                                                                                                                                                                                                                                                                                                                                                                                                                                                                                                                                                                                                                                                                                                                                                                                                                                                                                                                                                                                                                                                                                                                                                                                                                                                                                                                                                                                                                                                                                                                                                                                                                                                                                                                                                                                                                                                                                                                                                                                                                                                                                                                                                                                                                                                                                                                                                                                                                                                                                                                                                                                                                                                                                                                                                                                                                                                                                                                                                                                                                                                                                                                                                                                                                                                                                                                                                                                                                                                                                                                                                                                                                                                                                                                                                                                                                                                                                                                                                                                                                                                                                                                                                                                                                                                                                                                                                                                                                                                                                                                                                                                                                                                                                                                                                                                                                                                                                                                                                                                                                                                                                                                                                                                                                                                                                                                                                                                                                                                                                                                                                                                                                                                                                                                                                                                                                                                                                                                                                                                                                                                                                                                                                                                                                                                                                                                                                                                                                                                                                                                                                                                                                                                                                                                                                                                                                                                                                                                                                                                                                                                                                                                                                                                                                                                                                                                                                                                                                                                                                                                                                                                                                                                                                                                                                                                                                                                                                                                                                                                                                                                                                                                                                                                                                                                                                                                                                                                                                                                                                                                                                                                                                                                                                                                                                                                                                                                                                                                                                                                                                             </w:t>
      </w:r>
    </w:p>
    <w:p w:rsidR="0064670F" w:rsidRPr="006E5C60" w:rsidRDefault="0064670F" w:rsidP="006E5C60">
      <w:pPr>
        <w:pStyle w:val="a3"/>
        <w:spacing w:after="0" w:line="240" w:lineRule="auto"/>
        <w:ind w:left="0"/>
        <w:jc w:val="both"/>
        <w:rPr>
          <w:rFonts w:ascii="Times New Roman" w:hAnsi="Times New Roman"/>
          <w:color w:val="000000" w:themeColor="text1"/>
          <w:sz w:val="24"/>
          <w:szCs w:val="24"/>
        </w:rPr>
      </w:pPr>
      <w:r w:rsidRPr="006E5C60">
        <w:rPr>
          <w:rFonts w:ascii="Times New Roman" w:hAnsi="Times New Roman"/>
          <w:color w:val="000000" w:themeColor="text1"/>
          <w:sz w:val="24"/>
          <w:szCs w:val="24"/>
        </w:rPr>
        <w:t>-выставление оценок.</w:t>
      </w:r>
    </w:p>
    <w:p w:rsidR="0064670F" w:rsidRPr="006E5C60" w:rsidRDefault="0064670F" w:rsidP="006E5C60">
      <w:pPr>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Критерии оценивания компетентностей</w:t>
      </w:r>
    </w:p>
    <w:p w:rsidR="0064670F" w:rsidRPr="006E5C60" w:rsidRDefault="0064670F" w:rsidP="006E5C60">
      <w:pPr>
        <w:spacing w:after="0" w:line="240" w:lineRule="auto"/>
        <w:jc w:val="both"/>
        <w:rPr>
          <w:rFonts w:ascii="Times New Roman" w:hAnsi="Times New Roman" w:cs="Times New Roman"/>
          <w:sz w:val="24"/>
          <w:szCs w:val="24"/>
        </w:rPr>
      </w:pPr>
      <w:r w:rsidRPr="006E5C60">
        <w:rPr>
          <w:rFonts w:ascii="Times New Roman" w:hAnsi="Times New Roman" w:cs="Times New Roman"/>
          <w:sz w:val="24"/>
          <w:szCs w:val="24"/>
        </w:rPr>
        <w:t xml:space="preserve">        Критерии оценивания компетентностей рассматриваются как параметры соответстви между целями(задачами) обучения и показателями  </w:t>
      </w:r>
      <w:r w:rsidRPr="006E5C60">
        <w:rPr>
          <w:rFonts w:ascii="Times New Roman" w:hAnsi="Times New Roman" w:cs="Times New Roman"/>
          <w:i/>
          <w:sz w:val="24"/>
          <w:szCs w:val="24"/>
        </w:rPr>
        <w:t>уровней учебных</w:t>
      </w:r>
      <w:r w:rsidRPr="006E5C60">
        <w:rPr>
          <w:rFonts w:ascii="Times New Roman" w:hAnsi="Times New Roman" w:cs="Times New Roman"/>
          <w:sz w:val="24"/>
          <w:szCs w:val="24"/>
        </w:rPr>
        <w:t xml:space="preserve"> достижений учащихся по сформированности компетентностей</w:t>
      </w:r>
    </w:p>
    <w:p w:rsidR="0064670F" w:rsidRPr="006E5C60" w:rsidRDefault="0064670F" w:rsidP="006E5C60">
      <w:pPr>
        <w:spacing w:after="0" w:line="240" w:lineRule="auto"/>
        <w:jc w:val="center"/>
        <w:rPr>
          <w:rFonts w:ascii="Times New Roman" w:hAnsi="Times New Roman" w:cs="Times New Roman"/>
          <w:sz w:val="24"/>
          <w:szCs w:val="24"/>
        </w:rPr>
      </w:pPr>
      <w:r w:rsidRPr="006E5C60">
        <w:rPr>
          <w:rFonts w:ascii="Times New Roman" w:hAnsi="Times New Roman" w:cs="Times New Roman"/>
          <w:b/>
          <w:sz w:val="24"/>
          <w:szCs w:val="24"/>
        </w:rPr>
        <w:t>Первый уровень - репродуктивный</w:t>
      </w:r>
    </w:p>
    <w:p w:rsidR="0064670F" w:rsidRPr="006E5C60" w:rsidRDefault="0064670F" w:rsidP="006E5C60">
      <w:pPr>
        <w:spacing w:after="0" w:line="240" w:lineRule="auto"/>
        <w:rPr>
          <w:rFonts w:ascii="Times New Roman" w:hAnsi="Times New Roman" w:cs="Times New Roman"/>
          <w:b/>
          <w:sz w:val="24"/>
          <w:szCs w:val="24"/>
        </w:rPr>
      </w:pPr>
      <w:r w:rsidRPr="006E5C60">
        <w:rPr>
          <w:rFonts w:ascii="Times New Roman" w:hAnsi="Times New Roman" w:cs="Times New Roman"/>
          <w:sz w:val="24"/>
          <w:szCs w:val="24"/>
        </w:rPr>
        <w:t>● знание названий отдельных  обьектов живой природы;</w:t>
      </w:r>
      <w:r w:rsidRPr="006E5C60">
        <w:rPr>
          <w:rFonts w:ascii="Times New Roman" w:hAnsi="Times New Roman" w:cs="Times New Roman"/>
          <w:b/>
          <w:sz w:val="24"/>
          <w:szCs w:val="24"/>
        </w:rPr>
        <w:t xml:space="preserve"> </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b/>
          <w:sz w:val="24"/>
          <w:szCs w:val="24"/>
        </w:rPr>
        <w:t xml:space="preserve">● </w:t>
      </w:r>
      <w:r w:rsidRPr="006E5C60">
        <w:rPr>
          <w:rFonts w:ascii="Times New Roman" w:hAnsi="Times New Roman" w:cs="Times New Roman"/>
          <w:sz w:val="24"/>
          <w:szCs w:val="24"/>
        </w:rPr>
        <w:t>умение выделять необходимую информацию по биологии для того, чтобы проводить наблюдения и описывать в жизнедеятельности организмов и происхоящие процессы в живой природе;</w:t>
      </w:r>
    </w:p>
    <w:p w:rsidR="0064670F" w:rsidRPr="006E5C60" w:rsidRDefault="0064670F" w:rsidP="006E5C60">
      <w:pPr>
        <w:spacing w:after="0" w:line="240" w:lineRule="auto"/>
        <w:rPr>
          <w:rFonts w:ascii="Times New Roman" w:hAnsi="Times New Roman" w:cs="Times New Roman"/>
          <w:b/>
          <w:sz w:val="24"/>
          <w:szCs w:val="24"/>
        </w:rPr>
      </w:pPr>
      <w:r w:rsidRPr="006E5C60">
        <w:rPr>
          <w:rFonts w:ascii="Times New Roman" w:hAnsi="Times New Roman" w:cs="Times New Roman"/>
          <w:sz w:val="24"/>
          <w:szCs w:val="24"/>
        </w:rPr>
        <w:t xml:space="preserve">●понимание  роли и значение   биологии  и природных ресурсов в повседневной жизни человека, общества;  </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●применение полученных знаний и умений для решения практических действий</w:t>
      </w:r>
    </w:p>
    <w:p w:rsidR="0064670F" w:rsidRPr="006E5C60" w:rsidRDefault="0064670F" w:rsidP="006E5C60">
      <w:pPr>
        <w:spacing w:after="0" w:line="240" w:lineRule="auto"/>
        <w:rPr>
          <w:rFonts w:ascii="Times New Roman" w:hAnsi="Times New Roman" w:cs="Times New Roman"/>
          <w:b/>
          <w:color w:val="000000" w:themeColor="text1"/>
          <w:sz w:val="24"/>
          <w:szCs w:val="24"/>
        </w:rPr>
      </w:pPr>
    </w:p>
    <w:p w:rsidR="0064670F" w:rsidRPr="006E5C60" w:rsidRDefault="0064670F" w:rsidP="006E5C60">
      <w:pPr>
        <w:spacing w:after="0" w:line="240" w:lineRule="auto"/>
        <w:jc w:val="center"/>
        <w:rPr>
          <w:rFonts w:ascii="Times New Roman" w:hAnsi="Times New Roman" w:cs="Times New Roman"/>
          <w:b/>
          <w:color w:val="000000" w:themeColor="text1"/>
          <w:sz w:val="24"/>
          <w:szCs w:val="24"/>
        </w:rPr>
      </w:pPr>
      <w:r w:rsidRPr="006E5C60">
        <w:rPr>
          <w:rFonts w:ascii="Times New Roman" w:hAnsi="Times New Roman" w:cs="Times New Roman"/>
          <w:b/>
          <w:color w:val="000000" w:themeColor="text1"/>
          <w:sz w:val="24"/>
          <w:szCs w:val="24"/>
        </w:rPr>
        <w:t>Второй уровень – продуктивный</w:t>
      </w:r>
    </w:p>
    <w:p w:rsidR="0064670F" w:rsidRPr="006E5C60" w:rsidRDefault="0064670F" w:rsidP="006E5C60">
      <w:pPr>
        <w:spacing w:after="0" w:line="240" w:lineRule="auto"/>
        <w:rPr>
          <w:rFonts w:ascii="Times New Roman" w:hAnsi="Times New Roman" w:cs="Times New Roman"/>
          <w:color w:val="000000" w:themeColor="text1"/>
          <w:sz w:val="24"/>
          <w:szCs w:val="24"/>
        </w:rPr>
      </w:pPr>
      <w:r w:rsidRPr="006E5C60">
        <w:rPr>
          <w:rFonts w:ascii="Times New Roman" w:hAnsi="Times New Roman" w:cs="Times New Roman"/>
          <w:b/>
          <w:color w:val="000000" w:themeColor="text1"/>
          <w:sz w:val="24"/>
          <w:szCs w:val="24"/>
        </w:rPr>
        <w:t>●</w:t>
      </w:r>
      <w:r w:rsidRPr="006E5C60">
        <w:rPr>
          <w:rFonts w:ascii="Times New Roman" w:hAnsi="Times New Roman" w:cs="Times New Roman"/>
          <w:color w:val="000000" w:themeColor="text1"/>
          <w:sz w:val="24"/>
          <w:szCs w:val="24"/>
        </w:rPr>
        <w:t xml:space="preserve">Достижение этого уровня предполагает у учащихся: </w:t>
      </w:r>
    </w:p>
    <w:p w:rsidR="0064670F" w:rsidRPr="006E5C60" w:rsidRDefault="0064670F" w:rsidP="006E5C60">
      <w:pPr>
        <w:spacing w:after="0" w:line="240" w:lineRule="auto"/>
        <w:rPr>
          <w:rFonts w:ascii="Times New Roman" w:hAnsi="Times New Roman" w:cs="Times New Roman"/>
          <w:color w:val="000000" w:themeColor="text1"/>
          <w:sz w:val="24"/>
          <w:szCs w:val="24"/>
        </w:rPr>
      </w:pPr>
      <w:r w:rsidRPr="006E5C60">
        <w:rPr>
          <w:rFonts w:ascii="Times New Roman" w:hAnsi="Times New Roman" w:cs="Times New Roman"/>
          <w:color w:val="000000" w:themeColor="text1"/>
          <w:sz w:val="24"/>
          <w:szCs w:val="24"/>
        </w:rPr>
        <w:t xml:space="preserve">- понимание содежание основополагающих биологических понятий, законов, теорий и применение их взнакомых  ситуациях; </w:t>
      </w:r>
    </w:p>
    <w:p w:rsidR="0064670F" w:rsidRPr="006E5C60" w:rsidRDefault="0064670F" w:rsidP="006E5C60">
      <w:pPr>
        <w:spacing w:after="0" w:line="240" w:lineRule="auto"/>
        <w:rPr>
          <w:rFonts w:ascii="Times New Roman" w:hAnsi="Times New Roman" w:cs="Times New Roman"/>
          <w:color w:val="000000" w:themeColor="text1"/>
          <w:sz w:val="24"/>
          <w:szCs w:val="24"/>
        </w:rPr>
      </w:pPr>
      <w:r w:rsidRPr="006E5C60">
        <w:rPr>
          <w:rFonts w:ascii="Times New Roman" w:hAnsi="Times New Roman" w:cs="Times New Roman"/>
          <w:color w:val="000000" w:themeColor="text1"/>
          <w:sz w:val="24"/>
          <w:szCs w:val="24"/>
        </w:rPr>
        <w:t xml:space="preserve">- умение устанавливать взаимосвязь между  органами и функциями  как целостность организма; </w:t>
      </w:r>
    </w:p>
    <w:p w:rsidR="0064670F" w:rsidRPr="006E5C60" w:rsidRDefault="0064670F" w:rsidP="006E5C60">
      <w:pPr>
        <w:spacing w:after="0" w:line="240" w:lineRule="auto"/>
        <w:rPr>
          <w:rFonts w:ascii="Times New Roman" w:hAnsi="Times New Roman" w:cs="Times New Roman"/>
          <w:color w:val="000000" w:themeColor="text1"/>
          <w:sz w:val="24"/>
          <w:szCs w:val="24"/>
        </w:rPr>
      </w:pPr>
      <w:r w:rsidRPr="006E5C60">
        <w:rPr>
          <w:rFonts w:ascii="Times New Roman" w:hAnsi="Times New Roman" w:cs="Times New Roman"/>
          <w:color w:val="000000" w:themeColor="text1"/>
          <w:sz w:val="24"/>
          <w:szCs w:val="24"/>
        </w:rPr>
        <w:t xml:space="preserve">-  умение установливать причинно - следственные связи  между условиями окружающей среды  и происходящих изменений в организме; </w:t>
      </w:r>
    </w:p>
    <w:p w:rsidR="0064670F" w:rsidRPr="006E5C60" w:rsidRDefault="0064670F" w:rsidP="006E5C60">
      <w:pPr>
        <w:spacing w:after="0" w:line="240" w:lineRule="auto"/>
        <w:rPr>
          <w:rFonts w:ascii="Times New Roman" w:hAnsi="Times New Roman" w:cs="Times New Roman"/>
          <w:color w:val="000000" w:themeColor="text1"/>
          <w:sz w:val="24"/>
          <w:szCs w:val="24"/>
        </w:rPr>
      </w:pPr>
      <w:r w:rsidRPr="006E5C60">
        <w:rPr>
          <w:rFonts w:ascii="Times New Roman" w:hAnsi="Times New Roman" w:cs="Times New Roman"/>
          <w:color w:val="000000" w:themeColor="text1"/>
          <w:sz w:val="24"/>
          <w:szCs w:val="24"/>
        </w:rPr>
        <w:lastRenderedPageBreak/>
        <w:t xml:space="preserve">- умение самостоятельно проводить несложные эксперименты по биологии. </w:t>
      </w:r>
    </w:p>
    <w:p w:rsidR="0064670F" w:rsidRPr="006E5C60" w:rsidRDefault="0064670F" w:rsidP="006E5C60">
      <w:pPr>
        <w:spacing w:after="0" w:line="240" w:lineRule="auto"/>
        <w:jc w:val="center"/>
        <w:rPr>
          <w:rFonts w:ascii="Times New Roman" w:hAnsi="Times New Roman" w:cs="Times New Roman"/>
          <w:b/>
          <w:color w:val="000000" w:themeColor="text1"/>
          <w:sz w:val="24"/>
          <w:szCs w:val="24"/>
        </w:rPr>
      </w:pPr>
      <w:r w:rsidRPr="006E5C60">
        <w:rPr>
          <w:rFonts w:ascii="Times New Roman" w:hAnsi="Times New Roman" w:cs="Times New Roman"/>
          <w:b/>
          <w:color w:val="000000" w:themeColor="text1"/>
          <w:sz w:val="24"/>
          <w:szCs w:val="24"/>
        </w:rPr>
        <w:t>Третий уровень – творческий</w:t>
      </w:r>
    </w:p>
    <w:p w:rsidR="0064670F" w:rsidRPr="006E5C60" w:rsidRDefault="0064670F" w:rsidP="006E5C60">
      <w:pPr>
        <w:spacing w:after="0" w:line="240" w:lineRule="auto"/>
        <w:rPr>
          <w:rFonts w:ascii="Times New Roman" w:hAnsi="Times New Roman" w:cs="Times New Roman"/>
          <w:color w:val="000000" w:themeColor="text1"/>
          <w:sz w:val="24"/>
          <w:szCs w:val="24"/>
        </w:rPr>
      </w:pPr>
      <w:r w:rsidRPr="006E5C60">
        <w:rPr>
          <w:rFonts w:ascii="Times New Roman" w:hAnsi="Times New Roman" w:cs="Times New Roman"/>
          <w:color w:val="000000" w:themeColor="text1"/>
          <w:sz w:val="24"/>
          <w:szCs w:val="24"/>
        </w:rPr>
        <w:t>●Достижение этого уровня предполагает у учащихся:</w:t>
      </w:r>
    </w:p>
    <w:p w:rsidR="0064670F" w:rsidRPr="006E5C60" w:rsidRDefault="0064670F" w:rsidP="006E5C60">
      <w:pPr>
        <w:spacing w:after="0" w:line="240" w:lineRule="auto"/>
        <w:rPr>
          <w:rFonts w:ascii="Times New Roman" w:hAnsi="Times New Roman" w:cs="Times New Roman"/>
          <w:color w:val="000000" w:themeColor="text1"/>
          <w:sz w:val="24"/>
          <w:szCs w:val="24"/>
        </w:rPr>
      </w:pPr>
      <w:r w:rsidRPr="006E5C60">
        <w:rPr>
          <w:rFonts w:ascii="Times New Roman" w:hAnsi="Times New Roman" w:cs="Times New Roman"/>
          <w:color w:val="000000" w:themeColor="text1"/>
          <w:sz w:val="24"/>
          <w:szCs w:val="24"/>
        </w:rPr>
        <w:t xml:space="preserve">-владение  логическими приемами умственной деятельности (анализ, синтез, обобщение, сравнение) </w:t>
      </w:r>
    </w:p>
    <w:p w:rsidR="0064670F" w:rsidRPr="006E5C60" w:rsidRDefault="0064670F" w:rsidP="006E5C60">
      <w:pPr>
        <w:spacing w:after="0" w:line="240" w:lineRule="auto"/>
        <w:rPr>
          <w:rFonts w:ascii="Times New Roman" w:hAnsi="Times New Roman" w:cs="Times New Roman"/>
          <w:color w:val="000000" w:themeColor="text1"/>
          <w:sz w:val="24"/>
          <w:szCs w:val="24"/>
        </w:rPr>
      </w:pPr>
      <w:r w:rsidRPr="006E5C60">
        <w:rPr>
          <w:rFonts w:ascii="Times New Roman" w:hAnsi="Times New Roman" w:cs="Times New Roman"/>
          <w:color w:val="000000" w:themeColor="text1"/>
          <w:sz w:val="24"/>
          <w:szCs w:val="24"/>
        </w:rPr>
        <w:t xml:space="preserve">- умение ориентироваться в новых информациях и определять необходимость данной информации для  формулировки соответствующих понятий; </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color w:val="000000" w:themeColor="text1"/>
          <w:sz w:val="24"/>
          <w:szCs w:val="24"/>
        </w:rPr>
        <w:t xml:space="preserve">- </w:t>
      </w:r>
      <w:r w:rsidRPr="006E5C60">
        <w:rPr>
          <w:rFonts w:ascii="Times New Roman" w:hAnsi="Times New Roman" w:cs="Times New Roman"/>
          <w:sz w:val="24"/>
          <w:szCs w:val="24"/>
        </w:rPr>
        <w:t xml:space="preserve">способность планировать и проводить исследование, </w:t>
      </w:r>
      <w:r w:rsidRPr="006E5C60">
        <w:rPr>
          <w:rFonts w:ascii="Times New Roman" w:hAnsi="Times New Roman" w:cs="Times New Roman"/>
          <w:color w:val="000000" w:themeColor="text1"/>
          <w:sz w:val="24"/>
          <w:szCs w:val="24"/>
        </w:rPr>
        <w:t>фиксировать и анализировать результатов и делать обобщение</w:t>
      </w:r>
      <w:r w:rsidRPr="006E5C60">
        <w:rPr>
          <w:rFonts w:ascii="Times New Roman" w:hAnsi="Times New Roman" w:cs="Times New Roman"/>
          <w:sz w:val="24"/>
          <w:szCs w:val="24"/>
        </w:rPr>
        <w:t>;</w:t>
      </w:r>
    </w:p>
    <w:p w:rsidR="0064670F" w:rsidRPr="006E5C60" w:rsidRDefault="0064670F" w:rsidP="006E5C60">
      <w:pPr>
        <w:spacing w:after="0" w:line="240" w:lineRule="auto"/>
        <w:rPr>
          <w:rFonts w:ascii="Times New Roman" w:hAnsi="Times New Roman" w:cs="Times New Roman"/>
          <w:sz w:val="24"/>
          <w:szCs w:val="24"/>
        </w:rPr>
      </w:pPr>
      <w:r w:rsidRPr="006E5C60">
        <w:rPr>
          <w:rFonts w:ascii="Times New Roman" w:hAnsi="Times New Roman" w:cs="Times New Roman"/>
          <w:sz w:val="24"/>
          <w:szCs w:val="24"/>
        </w:rPr>
        <w:t xml:space="preserve">  -способность оценивать научную информацию и применять ее при решении проблем.</w:t>
      </w:r>
    </w:p>
    <w:p w:rsidR="0064670F" w:rsidRPr="006E5C60" w:rsidRDefault="0064670F" w:rsidP="006E5C60">
      <w:pPr>
        <w:spacing w:after="0" w:line="240" w:lineRule="auto"/>
        <w:rPr>
          <w:rFonts w:ascii="Times New Roman" w:hAnsi="Times New Roman" w:cs="Times New Roman"/>
          <w:sz w:val="24"/>
          <w:szCs w:val="24"/>
        </w:rPr>
        <w:sectPr w:rsidR="0064670F" w:rsidRPr="006E5C60" w:rsidSect="00EA1F20">
          <w:pgSz w:w="11906" w:h="16838"/>
          <w:pgMar w:top="1814" w:right="1276" w:bottom="1418" w:left="851" w:header="709" w:footer="709" w:gutter="0"/>
          <w:cols w:space="708"/>
          <w:docGrid w:linePitch="360"/>
        </w:sectPr>
      </w:pPr>
    </w:p>
    <w:p w:rsidR="0064670F" w:rsidRPr="006E5C60" w:rsidRDefault="0064670F" w:rsidP="006E5C60">
      <w:pPr>
        <w:spacing w:after="0" w:line="240" w:lineRule="auto"/>
        <w:rPr>
          <w:rFonts w:ascii="Times New Roman" w:hAnsi="Times New Roman" w:cs="Times New Roman"/>
          <w:b/>
          <w:color w:val="000000" w:themeColor="text1"/>
          <w:sz w:val="24"/>
          <w:szCs w:val="24"/>
        </w:rPr>
      </w:pPr>
    </w:p>
    <w:p w:rsidR="0064670F" w:rsidRPr="006E5C60" w:rsidRDefault="0064670F" w:rsidP="006E5C60">
      <w:pPr>
        <w:spacing w:after="0" w:line="240" w:lineRule="auto"/>
        <w:jc w:val="center"/>
        <w:rPr>
          <w:rFonts w:ascii="Times New Roman" w:eastAsia="Times New Roman" w:hAnsi="Times New Roman" w:cs="Times New Roman"/>
          <w:b/>
          <w:color w:val="000000"/>
          <w:sz w:val="24"/>
          <w:szCs w:val="24"/>
        </w:rPr>
      </w:pPr>
      <w:r w:rsidRPr="006E5C60">
        <w:rPr>
          <w:rFonts w:ascii="Times New Roman" w:eastAsia="Times New Roman" w:hAnsi="Times New Roman" w:cs="Times New Roman"/>
          <w:b/>
          <w:color w:val="000000"/>
          <w:sz w:val="24"/>
          <w:szCs w:val="24"/>
        </w:rPr>
        <w:t xml:space="preserve">Критерия и индикаторы оценивания знания учащихся по образовательным результатам </w:t>
      </w:r>
    </w:p>
    <w:p w:rsidR="0064670F" w:rsidRPr="006E5C60" w:rsidRDefault="0064670F" w:rsidP="006E5C60">
      <w:pPr>
        <w:spacing w:after="0" w:line="240" w:lineRule="auto"/>
        <w:jc w:val="center"/>
        <w:rPr>
          <w:rFonts w:ascii="Times New Roman" w:eastAsia="Times New Roman" w:hAnsi="Times New Roman" w:cs="Times New Roman"/>
          <w:b/>
          <w:color w:val="000000"/>
          <w:sz w:val="24"/>
          <w:szCs w:val="24"/>
        </w:rPr>
      </w:pPr>
      <w:r w:rsidRPr="006E5C60">
        <w:rPr>
          <w:rFonts w:ascii="Times New Roman" w:eastAsia="Times New Roman" w:hAnsi="Times New Roman" w:cs="Times New Roman"/>
          <w:b/>
          <w:color w:val="000000"/>
          <w:sz w:val="24"/>
          <w:szCs w:val="24"/>
        </w:rPr>
        <w:t>(Образец по учебному материалу 7 класса. Тема: «Птицы»)</w:t>
      </w:r>
    </w:p>
    <w:p w:rsidR="0064670F" w:rsidRPr="006E5C60" w:rsidRDefault="0064670F" w:rsidP="006E5C60">
      <w:pPr>
        <w:spacing w:after="0" w:line="240" w:lineRule="auto"/>
        <w:jc w:val="center"/>
        <w:rPr>
          <w:rFonts w:ascii="Times New Roman" w:eastAsia="Times New Roman" w:hAnsi="Times New Roman" w:cs="Times New Roman"/>
          <w:b/>
          <w:color w:val="000000"/>
          <w:sz w:val="24"/>
          <w:szCs w:val="24"/>
        </w:rPr>
      </w:pPr>
    </w:p>
    <w:tbl>
      <w:tblPr>
        <w:tblW w:w="15594" w:type="dxa"/>
        <w:tblInd w:w="-318" w:type="dxa"/>
        <w:tblLayout w:type="fixed"/>
        <w:tblLook w:val="04A0" w:firstRow="1" w:lastRow="0" w:firstColumn="1" w:lastColumn="0" w:noHBand="0" w:noVBand="1"/>
      </w:tblPr>
      <w:tblGrid>
        <w:gridCol w:w="1702"/>
        <w:gridCol w:w="2126"/>
        <w:gridCol w:w="1985"/>
        <w:gridCol w:w="2835"/>
        <w:gridCol w:w="142"/>
        <w:gridCol w:w="2551"/>
        <w:gridCol w:w="4253"/>
      </w:tblGrid>
      <w:tr w:rsidR="0064670F" w:rsidRPr="006E5C60" w:rsidTr="00EA1F20">
        <w:tc>
          <w:tcPr>
            <w:tcW w:w="1702" w:type="dxa"/>
            <w:vMerge w:val="restart"/>
          </w:tcPr>
          <w:p w:rsidR="0064670F" w:rsidRPr="006E5C60" w:rsidRDefault="0064670F" w:rsidP="006E5C60">
            <w:pPr>
              <w:jc w:val="center"/>
              <w:rPr>
                <w:b/>
                <w:color w:val="000000"/>
                <w:sz w:val="24"/>
                <w:szCs w:val="24"/>
              </w:rPr>
            </w:pPr>
            <w:r w:rsidRPr="006E5C60">
              <w:rPr>
                <w:b/>
                <w:color w:val="000000"/>
                <w:sz w:val="24"/>
                <w:szCs w:val="24"/>
              </w:rPr>
              <w:t>Содержательные линии</w:t>
            </w:r>
          </w:p>
        </w:tc>
        <w:tc>
          <w:tcPr>
            <w:tcW w:w="4111" w:type="dxa"/>
            <w:gridSpan w:val="2"/>
          </w:tcPr>
          <w:p w:rsidR="0064670F" w:rsidRPr="006E5C60" w:rsidRDefault="0064670F" w:rsidP="006E5C60">
            <w:pPr>
              <w:jc w:val="center"/>
              <w:rPr>
                <w:b/>
                <w:color w:val="000000"/>
                <w:sz w:val="24"/>
                <w:szCs w:val="24"/>
              </w:rPr>
            </w:pPr>
            <w:r w:rsidRPr="006E5C60">
              <w:rPr>
                <w:b/>
                <w:color w:val="000000"/>
                <w:sz w:val="24"/>
                <w:szCs w:val="24"/>
              </w:rPr>
              <w:t>Компетентности</w:t>
            </w:r>
          </w:p>
        </w:tc>
        <w:tc>
          <w:tcPr>
            <w:tcW w:w="9781" w:type="dxa"/>
            <w:gridSpan w:val="4"/>
          </w:tcPr>
          <w:p w:rsidR="0064670F" w:rsidRPr="006E5C60" w:rsidRDefault="0064670F" w:rsidP="006E5C60">
            <w:pPr>
              <w:jc w:val="center"/>
              <w:rPr>
                <w:b/>
                <w:color w:val="000000"/>
                <w:sz w:val="24"/>
                <w:szCs w:val="24"/>
              </w:rPr>
            </w:pPr>
            <w:r w:rsidRPr="006E5C60">
              <w:rPr>
                <w:b/>
                <w:color w:val="000000"/>
                <w:sz w:val="24"/>
                <w:szCs w:val="24"/>
              </w:rPr>
              <w:t>Ожидаемые результаты</w:t>
            </w:r>
          </w:p>
        </w:tc>
      </w:tr>
      <w:tr w:rsidR="0064670F" w:rsidRPr="006E5C60" w:rsidTr="00EA1F20">
        <w:tc>
          <w:tcPr>
            <w:tcW w:w="1702" w:type="dxa"/>
            <w:vMerge/>
          </w:tcPr>
          <w:p w:rsidR="0064670F" w:rsidRPr="006E5C60" w:rsidRDefault="0064670F" w:rsidP="006E5C60">
            <w:pPr>
              <w:jc w:val="center"/>
              <w:rPr>
                <w:b/>
                <w:color w:val="000000"/>
                <w:sz w:val="24"/>
                <w:szCs w:val="24"/>
              </w:rPr>
            </w:pPr>
          </w:p>
        </w:tc>
        <w:tc>
          <w:tcPr>
            <w:tcW w:w="2126" w:type="dxa"/>
          </w:tcPr>
          <w:p w:rsidR="0064670F" w:rsidRPr="006E5C60" w:rsidRDefault="0064670F" w:rsidP="006E5C60">
            <w:pPr>
              <w:jc w:val="center"/>
              <w:rPr>
                <w:b/>
                <w:color w:val="000000"/>
                <w:sz w:val="24"/>
                <w:szCs w:val="24"/>
              </w:rPr>
            </w:pPr>
            <w:r w:rsidRPr="006E5C60">
              <w:rPr>
                <w:b/>
                <w:color w:val="000000"/>
                <w:sz w:val="24"/>
                <w:szCs w:val="24"/>
              </w:rPr>
              <w:t xml:space="preserve"> Ключевые </w:t>
            </w:r>
          </w:p>
        </w:tc>
        <w:tc>
          <w:tcPr>
            <w:tcW w:w="1985" w:type="dxa"/>
          </w:tcPr>
          <w:p w:rsidR="0064670F" w:rsidRPr="006E5C60" w:rsidRDefault="0064670F" w:rsidP="006E5C60">
            <w:pPr>
              <w:jc w:val="center"/>
              <w:rPr>
                <w:b/>
                <w:color w:val="000000"/>
                <w:sz w:val="24"/>
                <w:szCs w:val="24"/>
              </w:rPr>
            </w:pPr>
            <w:r w:rsidRPr="006E5C60">
              <w:rPr>
                <w:b/>
                <w:color w:val="000000"/>
                <w:sz w:val="24"/>
                <w:szCs w:val="24"/>
              </w:rPr>
              <w:t xml:space="preserve">Предметные </w:t>
            </w:r>
          </w:p>
        </w:tc>
        <w:tc>
          <w:tcPr>
            <w:tcW w:w="2977" w:type="dxa"/>
            <w:gridSpan w:val="2"/>
          </w:tcPr>
          <w:p w:rsidR="0064670F" w:rsidRPr="006E5C60" w:rsidRDefault="0064670F" w:rsidP="006E5C60">
            <w:pPr>
              <w:jc w:val="center"/>
              <w:rPr>
                <w:b/>
                <w:color w:val="000000"/>
                <w:sz w:val="24"/>
                <w:szCs w:val="24"/>
              </w:rPr>
            </w:pPr>
            <w:r w:rsidRPr="006E5C60">
              <w:rPr>
                <w:b/>
                <w:color w:val="000000"/>
                <w:sz w:val="24"/>
                <w:szCs w:val="24"/>
              </w:rPr>
              <w:t>1 уровень</w:t>
            </w:r>
          </w:p>
          <w:p w:rsidR="0064670F" w:rsidRPr="006E5C60" w:rsidRDefault="0064670F" w:rsidP="006E5C60">
            <w:pPr>
              <w:jc w:val="center"/>
              <w:rPr>
                <w:b/>
                <w:color w:val="000000"/>
                <w:sz w:val="24"/>
                <w:szCs w:val="24"/>
              </w:rPr>
            </w:pPr>
            <w:r w:rsidRPr="006E5C60">
              <w:rPr>
                <w:b/>
                <w:color w:val="000000"/>
                <w:sz w:val="24"/>
                <w:szCs w:val="24"/>
              </w:rPr>
              <w:t>(репродуктивный)</w:t>
            </w:r>
          </w:p>
        </w:tc>
        <w:tc>
          <w:tcPr>
            <w:tcW w:w="2551" w:type="dxa"/>
          </w:tcPr>
          <w:p w:rsidR="0064670F" w:rsidRPr="006E5C60" w:rsidRDefault="0064670F" w:rsidP="006E5C60">
            <w:pPr>
              <w:jc w:val="center"/>
              <w:rPr>
                <w:b/>
                <w:color w:val="000000"/>
                <w:sz w:val="24"/>
                <w:szCs w:val="24"/>
              </w:rPr>
            </w:pPr>
            <w:r w:rsidRPr="006E5C60">
              <w:rPr>
                <w:b/>
                <w:color w:val="000000"/>
                <w:sz w:val="24"/>
                <w:szCs w:val="24"/>
                <w:lang w:val="en-US"/>
              </w:rPr>
              <w:t xml:space="preserve">II </w:t>
            </w:r>
            <w:r w:rsidRPr="006E5C60">
              <w:rPr>
                <w:b/>
                <w:color w:val="000000"/>
                <w:sz w:val="24"/>
                <w:szCs w:val="24"/>
              </w:rPr>
              <w:t>уровень</w:t>
            </w:r>
          </w:p>
          <w:p w:rsidR="0064670F" w:rsidRPr="006E5C60" w:rsidRDefault="0064670F" w:rsidP="006E5C60">
            <w:pPr>
              <w:jc w:val="center"/>
              <w:rPr>
                <w:b/>
                <w:color w:val="000000"/>
                <w:sz w:val="24"/>
                <w:szCs w:val="24"/>
              </w:rPr>
            </w:pPr>
            <w:r w:rsidRPr="006E5C60">
              <w:rPr>
                <w:b/>
                <w:color w:val="000000"/>
                <w:sz w:val="24"/>
                <w:szCs w:val="24"/>
              </w:rPr>
              <w:t>(продуктивный)</w:t>
            </w:r>
          </w:p>
        </w:tc>
        <w:tc>
          <w:tcPr>
            <w:tcW w:w="4253" w:type="dxa"/>
          </w:tcPr>
          <w:p w:rsidR="0064670F" w:rsidRPr="006E5C60" w:rsidRDefault="0064670F" w:rsidP="006E5C60">
            <w:pPr>
              <w:rPr>
                <w:b/>
                <w:color w:val="000000"/>
                <w:sz w:val="24"/>
                <w:szCs w:val="24"/>
              </w:rPr>
            </w:pPr>
            <w:r w:rsidRPr="006E5C60">
              <w:rPr>
                <w:b/>
                <w:color w:val="000000"/>
                <w:sz w:val="24"/>
                <w:szCs w:val="24"/>
                <w:lang w:val="en-US"/>
              </w:rPr>
              <w:t>III</w:t>
            </w:r>
            <w:r w:rsidRPr="006E5C60">
              <w:rPr>
                <w:b/>
                <w:color w:val="000000"/>
                <w:sz w:val="24"/>
                <w:szCs w:val="24"/>
              </w:rPr>
              <w:t xml:space="preserve"> уровень</w:t>
            </w:r>
          </w:p>
          <w:p w:rsidR="0064670F" w:rsidRPr="006E5C60" w:rsidRDefault="0064670F" w:rsidP="006E5C60">
            <w:pPr>
              <w:rPr>
                <w:b/>
                <w:color w:val="000000"/>
                <w:sz w:val="24"/>
                <w:szCs w:val="24"/>
              </w:rPr>
            </w:pPr>
            <w:r w:rsidRPr="006E5C60">
              <w:rPr>
                <w:b/>
                <w:color w:val="000000"/>
                <w:sz w:val="24"/>
                <w:szCs w:val="24"/>
              </w:rPr>
              <w:t>(креативный)</w:t>
            </w:r>
          </w:p>
        </w:tc>
      </w:tr>
      <w:tr w:rsidR="0064670F" w:rsidRPr="006E5C60" w:rsidTr="00EA1F20">
        <w:tc>
          <w:tcPr>
            <w:tcW w:w="1702" w:type="dxa"/>
          </w:tcPr>
          <w:p w:rsidR="0064670F" w:rsidRPr="006E5C60" w:rsidRDefault="0064670F" w:rsidP="006E5C60">
            <w:pPr>
              <w:jc w:val="center"/>
              <w:rPr>
                <w:b/>
                <w:color w:val="000000"/>
                <w:sz w:val="24"/>
                <w:szCs w:val="24"/>
              </w:rPr>
            </w:pPr>
          </w:p>
        </w:tc>
        <w:tc>
          <w:tcPr>
            <w:tcW w:w="2126" w:type="dxa"/>
          </w:tcPr>
          <w:p w:rsidR="0064670F" w:rsidRPr="006E5C60" w:rsidRDefault="0064670F" w:rsidP="006E5C60">
            <w:pPr>
              <w:jc w:val="center"/>
              <w:rPr>
                <w:b/>
                <w:color w:val="000000"/>
                <w:sz w:val="24"/>
                <w:szCs w:val="24"/>
              </w:rPr>
            </w:pPr>
          </w:p>
        </w:tc>
        <w:tc>
          <w:tcPr>
            <w:tcW w:w="1985" w:type="dxa"/>
          </w:tcPr>
          <w:p w:rsidR="0064670F" w:rsidRPr="006E5C60" w:rsidRDefault="0064670F" w:rsidP="006E5C60">
            <w:pPr>
              <w:jc w:val="center"/>
              <w:rPr>
                <w:b/>
                <w:color w:val="000000"/>
                <w:sz w:val="24"/>
                <w:szCs w:val="24"/>
              </w:rPr>
            </w:pPr>
          </w:p>
        </w:tc>
        <w:tc>
          <w:tcPr>
            <w:tcW w:w="9781" w:type="dxa"/>
            <w:gridSpan w:val="4"/>
          </w:tcPr>
          <w:p w:rsidR="0064670F" w:rsidRPr="006E5C60" w:rsidRDefault="0064670F" w:rsidP="006E5C60">
            <w:pPr>
              <w:rPr>
                <w:b/>
                <w:color w:val="000000"/>
                <w:sz w:val="24"/>
                <w:szCs w:val="24"/>
              </w:rPr>
            </w:pPr>
            <w:r w:rsidRPr="006E5C60">
              <w:rPr>
                <w:b/>
                <w:color w:val="000000"/>
                <w:sz w:val="24"/>
                <w:szCs w:val="24"/>
              </w:rPr>
              <w:t xml:space="preserve">7.1.1.1. Понимает и  </w:t>
            </w:r>
            <w:r w:rsidRPr="006E5C60">
              <w:rPr>
                <w:b/>
                <w:sz w:val="24"/>
                <w:szCs w:val="24"/>
              </w:rPr>
              <w:t>определяет сущность жизни и выделяет общие свойства животного.</w:t>
            </w:r>
          </w:p>
        </w:tc>
      </w:tr>
      <w:tr w:rsidR="0064670F" w:rsidRPr="006E5C60" w:rsidTr="00EA1F20">
        <w:trPr>
          <w:trHeight w:val="3951"/>
        </w:trPr>
        <w:tc>
          <w:tcPr>
            <w:tcW w:w="1702" w:type="dxa"/>
          </w:tcPr>
          <w:p w:rsidR="0064670F" w:rsidRPr="006E5C60" w:rsidRDefault="0064670F" w:rsidP="006E5C60">
            <w:pPr>
              <w:rPr>
                <w:b/>
                <w:sz w:val="24"/>
                <w:szCs w:val="24"/>
              </w:rPr>
            </w:pPr>
            <w:r w:rsidRPr="006E5C60">
              <w:rPr>
                <w:b/>
                <w:sz w:val="24"/>
                <w:szCs w:val="24"/>
              </w:rPr>
              <w:t>Организм как биологическая</w:t>
            </w:r>
          </w:p>
          <w:p w:rsidR="0064670F" w:rsidRPr="006E5C60" w:rsidRDefault="0064670F" w:rsidP="006E5C60">
            <w:pPr>
              <w:rPr>
                <w:b/>
                <w:sz w:val="24"/>
                <w:szCs w:val="24"/>
              </w:rPr>
            </w:pPr>
            <w:r w:rsidRPr="006E5C60">
              <w:rPr>
                <w:b/>
                <w:sz w:val="24"/>
                <w:szCs w:val="24"/>
              </w:rPr>
              <w:t>система</w:t>
            </w:r>
          </w:p>
          <w:p w:rsidR="0064670F" w:rsidRPr="006E5C60" w:rsidRDefault="0064670F" w:rsidP="006E5C60">
            <w:pPr>
              <w:jc w:val="center"/>
              <w:rPr>
                <w:b/>
                <w:color w:val="000000"/>
                <w:sz w:val="24"/>
                <w:szCs w:val="24"/>
              </w:rPr>
            </w:pPr>
          </w:p>
        </w:tc>
        <w:tc>
          <w:tcPr>
            <w:tcW w:w="2126" w:type="dxa"/>
          </w:tcPr>
          <w:p w:rsidR="0064670F" w:rsidRPr="006E5C60" w:rsidRDefault="0064670F" w:rsidP="006E5C60">
            <w:pPr>
              <w:jc w:val="center"/>
              <w:rPr>
                <w:b/>
                <w:color w:val="000000"/>
                <w:sz w:val="24"/>
                <w:szCs w:val="24"/>
              </w:rPr>
            </w:pPr>
            <w:r w:rsidRPr="006E5C60">
              <w:rPr>
                <w:b/>
                <w:color w:val="000000"/>
                <w:sz w:val="24"/>
                <w:szCs w:val="24"/>
              </w:rPr>
              <w:t xml:space="preserve">Информационная </w:t>
            </w:r>
          </w:p>
        </w:tc>
        <w:tc>
          <w:tcPr>
            <w:tcW w:w="1985" w:type="dxa"/>
          </w:tcPr>
          <w:p w:rsidR="0064670F" w:rsidRPr="006E5C60" w:rsidRDefault="0064670F" w:rsidP="006E5C60">
            <w:pPr>
              <w:jc w:val="center"/>
              <w:rPr>
                <w:b/>
                <w:color w:val="000000"/>
                <w:sz w:val="24"/>
                <w:szCs w:val="24"/>
              </w:rPr>
            </w:pPr>
            <w:r w:rsidRPr="006E5C60">
              <w:rPr>
                <w:sz w:val="24"/>
                <w:szCs w:val="24"/>
              </w:rPr>
              <w:t>Распознавание и постановка научных вопросов</w:t>
            </w:r>
          </w:p>
        </w:tc>
        <w:tc>
          <w:tcPr>
            <w:tcW w:w="2835" w:type="dxa"/>
          </w:tcPr>
          <w:p w:rsidR="0064670F" w:rsidRPr="006E5C60" w:rsidRDefault="0064670F" w:rsidP="00CF4C05">
            <w:pPr>
              <w:pStyle w:val="a3"/>
              <w:numPr>
                <w:ilvl w:val="0"/>
                <w:numId w:val="76"/>
              </w:numPr>
              <w:ind w:left="0" w:firstLine="102"/>
              <w:rPr>
                <w:rFonts w:ascii="Times New Roman" w:hAnsi="Times New Roman"/>
                <w:sz w:val="24"/>
                <w:szCs w:val="24"/>
              </w:rPr>
            </w:pPr>
            <w:r w:rsidRPr="006E5C60">
              <w:rPr>
                <w:rFonts w:ascii="Times New Roman" w:hAnsi="Times New Roman"/>
                <w:sz w:val="24"/>
                <w:szCs w:val="24"/>
              </w:rPr>
              <w:t>Распознает строение органов и систем органов птиц</w:t>
            </w:r>
          </w:p>
          <w:p w:rsidR="0064670F" w:rsidRPr="006E5C60" w:rsidRDefault="0064670F" w:rsidP="00CF4C05">
            <w:pPr>
              <w:pStyle w:val="a3"/>
              <w:numPr>
                <w:ilvl w:val="0"/>
                <w:numId w:val="76"/>
              </w:numPr>
              <w:ind w:left="0" w:firstLine="102"/>
              <w:rPr>
                <w:rFonts w:ascii="Times New Roman" w:hAnsi="Times New Roman"/>
                <w:sz w:val="24"/>
                <w:szCs w:val="24"/>
              </w:rPr>
            </w:pPr>
            <w:r w:rsidRPr="006E5C60">
              <w:rPr>
                <w:rFonts w:ascii="Times New Roman" w:hAnsi="Times New Roman"/>
                <w:sz w:val="24"/>
                <w:szCs w:val="24"/>
              </w:rPr>
              <w:t>Перечисляет процесс, протекаюшие в пищеварительной, кровеносной, дыхательной, нервной и выделительной  системах птиц</w:t>
            </w:r>
          </w:p>
        </w:tc>
        <w:tc>
          <w:tcPr>
            <w:tcW w:w="2693" w:type="dxa"/>
            <w:gridSpan w:val="2"/>
          </w:tcPr>
          <w:p w:rsidR="0064670F" w:rsidRPr="006E5C60" w:rsidRDefault="0064670F" w:rsidP="00CF4C05">
            <w:pPr>
              <w:pStyle w:val="a3"/>
              <w:numPr>
                <w:ilvl w:val="0"/>
                <w:numId w:val="77"/>
              </w:numPr>
              <w:ind w:left="0"/>
              <w:rPr>
                <w:rFonts w:ascii="Times New Roman" w:hAnsi="Times New Roman"/>
                <w:sz w:val="24"/>
                <w:szCs w:val="24"/>
              </w:rPr>
            </w:pPr>
            <w:r w:rsidRPr="006E5C60">
              <w:rPr>
                <w:rFonts w:ascii="Times New Roman" w:hAnsi="Times New Roman"/>
                <w:sz w:val="24"/>
                <w:szCs w:val="24"/>
              </w:rPr>
              <w:t>Анализирует строение органов и систем органов птиц</w:t>
            </w:r>
          </w:p>
          <w:p w:rsidR="0064670F" w:rsidRPr="006E5C60" w:rsidRDefault="0064670F" w:rsidP="00CF4C05">
            <w:pPr>
              <w:pStyle w:val="a3"/>
              <w:numPr>
                <w:ilvl w:val="0"/>
                <w:numId w:val="77"/>
              </w:numPr>
              <w:ind w:left="0"/>
              <w:rPr>
                <w:rFonts w:ascii="Times New Roman" w:hAnsi="Times New Roman"/>
                <w:sz w:val="24"/>
                <w:szCs w:val="24"/>
              </w:rPr>
            </w:pPr>
            <w:r w:rsidRPr="006E5C60">
              <w:rPr>
                <w:rFonts w:ascii="Times New Roman" w:hAnsi="Times New Roman"/>
                <w:sz w:val="24"/>
                <w:szCs w:val="24"/>
              </w:rPr>
              <w:t xml:space="preserve">Находит взаимосвязи в процессах, протекающих в системах органов </w:t>
            </w:r>
          </w:p>
          <w:p w:rsidR="0064670F" w:rsidRPr="006E5C60" w:rsidRDefault="0064670F" w:rsidP="006E5C60">
            <w:pPr>
              <w:rPr>
                <w:sz w:val="24"/>
                <w:szCs w:val="24"/>
              </w:rPr>
            </w:pPr>
          </w:p>
        </w:tc>
        <w:tc>
          <w:tcPr>
            <w:tcW w:w="4253" w:type="dxa"/>
          </w:tcPr>
          <w:p w:rsidR="0064670F" w:rsidRPr="006E5C60" w:rsidRDefault="0064670F" w:rsidP="00CF4C05">
            <w:pPr>
              <w:pStyle w:val="a3"/>
              <w:numPr>
                <w:ilvl w:val="0"/>
                <w:numId w:val="77"/>
              </w:numPr>
              <w:ind w:left="0"/>
              <w:rPr>
                <w:rFonts w:ascii="Times New Roman" w:hAnsi="Times New Roman"/>
                <w:sz w:val="24"/>
                <w:szCs w:val="24"/>
              </w:rPr>
            </w:pPr>
            <w:r w:rsidRPr="006E5C60">
              <w:rPr>
                <w:rFonts w:ascii="Times New Roman" w:hAnsi="Times New Roman"/>
                <w:sz w:val="24"/>
                <w:szCs w:val="24"/>
              </w:rPr>
              <w:t>Сопоставляет строение и выполняемые функции  органа или системы органов птиц</w:t>
            </w:r>
          </w:p>
          <w:p w:rsidR="0064670F" w:rsidRPr="006E5C60" w:rsidRDefault="0064670F" w:rsidP="00CF4C05">
            <w:pPr>
              <w:pStyle w:val="a3"/>
              <w:numPr>
                <w:ilvl w:val="0"/>
                <w:numId w:val="77"/>
              </w:numPr>
              <w:ind w:left="0"/>
              <w:rPr>
                <w:rFonts w:ascii="Times New Roman" w:hAnsi="Times New Roman"/>
                <w:sz w:val="24"/>
                <w:szCs w:val="24"/>
              </w:rPr>
            </w:pPr>
            <w:r w:rsidRPr="006E5C60">
              <w:rPr>
                <w:rFonts w:ascii="Times New Roman" w:hAnsi="Times New Roman"/>
                <w:sz w:val="24"/>
                <w:szCs w:val="24"/>
              </w:rPr>
              <w:t>Приводит примеры</w:t>
            </w:r>
          </w:p>
          <w:p w:rsidR="0064670F" w:rsidRPr="006E5C60" w:rsidRDefault="0064670F" w:rsidP="006E5C60">
            <w:pPr>
              <w:rPr>
                <w:sz w:val="24"/>
                <w:szCs w:val="24"/>
              </w:rPr>
            </w:pPr>
            <w:r w:rsidRPr="006E5C60">
              <w:rPr>
                <w:sz w:val="24"/>
                <w:szCs w:val="24"/>
              </w:rPr>
              <w:t xml:space="preserve">          в процессах,        протекающих в  системах органов</w:t>
            </w:r>
          </w:p>
          <w:p w:rsidR="0064670F" w:rsidRPr="006E5C60" w:rsidRDefault="0064670F" w:rsidP="006E5C60">
            <w:pPr>
              <w:rPr>
                <w:sz w:val="24"/>
                <w:szCs w:val="24"/>
              </w:rPr>
            </w:pPr>
          </w:p>
          <w:p w:rsidR="0064670F" w:rsidRPr="006E5C60" w:rsidRDefault="0064670F" w:rsidP="006E5C60">
            <w:pPr>
              <w:pStyle w:val="a3"/>
              <w:ind w:left="0"/>
              <w:rPr>
                <w:rFonts w:ascii="Times New Roman" w:hAnsi="Times New Roman"/>
                <w:sz w:val="24"/>
                <w:szCs w:val="24"/>
              </w:rPr>
            </w:pPr>
          </w:p>
        </w:tc>
      </w:tr>
      <w:tr w:rsidR="0064670F" w:rsidRPr="006E5C60" w:rsidTr="00EA1F20">
        <w:tc>
          <w:tcPr>
            <w:tcW w:w="1702" w:type="dxa"/>
          </w:tcPr>
          <w:p w:rsidR="0064670F" w:rsidRPr="006E5C60" w:rsidRDefault="0064670F" w:rsidP="006E5C60">
            <w:pPr>
              <w:jc w:val="center"/>
              <w:rPr>
                <w:b/>
                <w:color w:val="000000"/>
                <w:sz w:val="24"/>
                <w:szCs w:val="24"/>
              </w:rPr>
            </w:pPr>
          </w:p>
        </w:tc>
        <w:tc>
          <w:tcPr>
            <w:tcW w:w="2126" w:type="dxa"/>
          </w:tcPr>
          <w:p w:rsidR="0064670F" w:rsidRPr="006E5C60" w:rsidRDefault="0064670F" w:rsidP="006E5C60">
            <w:pPr>
              <w:jc w:val="center"/>
              <w:rPr>
                <w:b/>
                <w:color w:val="000000"/>
                <w:sz w:val="24"/>
                <w:szCs w:val="24"/>
              </w:rPr>
            </w:pPr>
            <w:r w:rsidRPr="006E5C60">
              <w:rPr>
                <w:b/>
                <w:color w:val="000000"/>
                <w:sz w:val="24"/>
                <w:szCs w:val="24"/>
              </w:rPr>
              <w:t>Социально- коммуникативная</w:t>
            </w:r>
          </w:p>
        </w:tc>
        <w:tc>
          <w:tcPr>
            <w:tcW w:w="1985" w:type="dxa"/>
          </w:tcPr>
          <w:p w:rsidR="0064670F" w:rsidRPr="006E5C60" w:rsidRDefault="0064670F" w:rsidP="006E5C60">
            <w:pPr>
              <w:jc w:val="both"/>
              <w:rPr>
                <w:sz w:val="24"/>
                <w:szCs w:val="24"/>
              </w:rPr>
            </w:pPr>
            <w:r w:rsidRPr="006E5C60">
              <w:rPr>
                <w:sz w:val="24"/>
                <w:szCs w:val="24"/>
              </w:rPr>
              <w:t>Научные объяснения явлений (решение)</w:t>
            </w:r>
          </w:p>
        </w:tc>
        <w:tc>
          <w:tcPr>
            <w:tcW w:w="2835" w:type="dxa"/>
          </w:tcPr>
          <w:p w:rsidR="0064670F" w:rsidRPr="006E5C60" w:rsidRDefault="0064670F" w:rsidP="00CF4C05">
            <w:pPr>
              <w:pStyle w:val="a3"/>
              <w:numPr>
                <w:ilvl w:val="0"/>
                <w:numId w:val="82"/>
              </w:numPr>
              <w:ind w:left="0"/>
              <w:rPr>
                <w:rFonts w:ascii="Times New Roman" w:hAnsi="Times New Roman"/>
                <w:sz w:val="24"/>
                <w:szCs w:val="24"/>
              </w:rPr>
            </w:pPr>
            <w:r w:rsidRPr="006E5C60">
              <w:rPr>
                <w:rFonts w:ascii="Times New Roman" w:hAnsi="Times New Roman"/>
                <w:sz w:val="24"/>
                <w:szCs w:val="24"/>
              </w:rPr>
              <w:t>Планирует схему процессов, протекающих в органах систем на примере малого и большого кругов кровообращения птиц</w:t>
            </w:r>
          </w:p>
          <w:p w:rsidR="0064670F" w:rsidRPr="006E5C60" w:rsidRDefault="0064670F" w:rsidP="00CF4C05">
            <w:pPr>
              <w:pStyle w:val="a3"/>
              <w:numPr>
                <w:ilvl w:val="0"/>
                <w:numId w:val="78"/>
              </w:numPr>
              <w:ind w:left="0" w:firstLine="142"/>
              <w:rPr>
                <w:rFonts w:ascii="Times New Roman" w:hAnsi="Times New Roman"/>
                <w:sz w:val="24"/>
                <w:szCs w:val="24"/>
              </w:rPr>
            </w:pPr>
            <w:r w:rsidRPr="006E5C60">
              <w:rPr>
                <w:rFonts w:ascii="Times New Roman" w:hAnsi="Times New Roman"/>
                <w:sz w:val="24"/>
                <w:szCs w:val="24"/>
              </w:rPr>
              <w:t xml:space="preserve">Находит информацию об этапах </w:t>
            </w:r>
            <w:r w:rsidRPr="006E5C60">
              <w:rPr>
                <w:rFonts w:ascii="Times New Roman" w:hAnsi="Times New Roman"/>
                <w:sz w:val="24"/>
                <w:szCs w:val="24"/>
              </w:rPr>
              <w:lastRenderedPageBreak/>
              <w:t>развития внутренних (эволюция) органов и системы органов птиц</w:t>
            </w:r>
          </w:p>
        </w:tc>
        <w:tc>
          <w:tcPr>
            <w:tcW w:w="2693" w:type="dxa"/>
            <w:gridSpan w:val="2"/>
          </w:tcPr>
          <w:p w:rsidR="0064670F" w:rsidRPr="006E5C60" w:rsidRDefault="0064670F" w:rsidP="00CF4C05">
            <w:pPr>
              <w:pStyle w:val="a3"/>
              <w:numPr>
                <w:ilvl w:val="0"/>
                <w:numId w:val="79"/>
              </w:numPr>
              <w:ind w:left="0"/>
              <w:rPr>
                <w:rFonts w:ascii="Times New Roman" w:hAnsi="Times New Roman"/>
                <w:sz w:val="24"/>
                <w:szCs w:val="24"/>
              </w:rPr>
            </w:pPr>
            <w:r w:rsidRPr="006E5C60">
              <w:rPr>
                <w:rFonts w:ascii="Times New Roman" w:hAnsi="Times New Roman"/>
                <w:sz w:val="24"/>
                <w:szCs w:val="24"/>
              </w:rPr>
              <w:lastRenderedPageBreak/>
              <w:t xml:space="preserve">Представляет модель процессов, протекающих в системах органов на примере малого и большого кругов кровообращения птиц </w:t>
            </w:r>
          </w:p>
          <w:p w:rsidR="0064670F" w:rsidRPr="006E5C60" w:rsidRDefault="0064670F" w:rsidP="00CF4C05">
            <w:pPr>
              <w:pStyle w:val="a3"/>
              <w:numPr>
                <w:ilvl w:val="0"/>
                <w:numId w:val="79"/>
              </w:numPr>
              <w:ind w:left="0"/>
              <w:rPr>
                <w:rFonts w:ascii="Times New Roman" w:hAnsi="Times New Roman"/>
                <w:sz w:val="24"/>
                <w:szCs w:val="24"/>
              </w:rPr>
            </w:pPr>
            <w:r w:rsidRPr="006E5C60">
              <w:rPr>
                <w:rFonts w:ascii="Times New Roman" w:hAnsi="Times New Roman"/>
                <w:sz w:val="24"/>
                <w:szCs w:val="24"/>
              </w:rPr>
              <w:t xml:space="preserve">Делает выводы об </w:t>
            </w:r>
            <w:r w:rsidRPr="006E5C60">
              <w:rPr>
                <w:rFonts w:ascii="Times New Roman" w:hAnsi="Times New Roman"/>
                <w:sz w:val="24"/>
                <w:szCs w:val="24"/>
              </w:rPr>
              <w:lastRenderedPageBreak/>
              <w:t>усложнении развития внутренних органов и системы органов птиц</w:t>
            </w:r>
          </w:p>
        </w:tc>
        <w:tc>
          <w:tcPr>
            <w:tcW w:w="4253" w:type="dxa"/>
          </w:tcPr>
          <w:p w:rsidR="0064670F" w:rsidRPr="006E5C60" w:rsidRDefault="0064670F" w:rsidP="00CF4C05">
            <w:pPr>
              <w:pStyle w:val="a3"/>
              <w:numPr>
                <w:ilvl w:val="0"/>
                <w:numId w:val="79"/>
              </w:numPr>
              <w:ind w:left="0" w:firstLine="44"/>
              <w:rPr>
                <w:rFonts w:ascii="Times New Roman" w:hAnsi="Times New Roman"/>
                <w:sz w:val="24"/>
                <w:szCs w:val="24"/>
              </w:rPr>
            </w:pPr>
            <w:r w:rsidRPr="006E5C60">
              <w:rPr>
                <w:rFonts w:ascii="Times New Roman" w:hAnsi="Times New Roman"/>
                <w:sz w:val="24"/>
                <w:szCs w:val="24"/>
              </w:rPr>
              <w:lastRenderedPageBreak/>
              <w:t xml:space="preserve">Имеет представление </w:t>
            </w:r>
          </w:p>
          <w:p w:rsidR="0064670F" w:rsidRPr="006E5C60" w:rsidRDefault="0064670F" w:rsidP="006E5C60">
            <w:pPr>
              <w:pStyle w:val="a3"/>
              <w:ind w:left="0"/>
              <w:rPr>
                <w:rFonts w:ascii="Times New Roman" w:hAnsi="Times New Roman"/>
                <w:sz w:val="24"/>
                <w:szCs w:val="24"/>
              </w:rPr>
            </w:pPr>
            <w:r w:rsidRPr="006E5C60">
              <w:rPr>
                <w:rFonts w:ascii="Times New Roman" w:hAnsi="Times New Roman"/>
                <w:sz w:val="24"/>
                <w:szCs w:val="24"/>
              </w:rPr>
              <w:t>об единстве и различиях строения органов и системы органов</w:t>
            </w:r>
          </w:p>
          <w:p w:rsidR="0064670F" w:rsidRPr="006E5C60" w:rsidRDefault="0064670F" w:rsidP="006E5C60">
            <w:pPr>
              <w:pStyle w:val="a3"/>
              <w:ind w:left="0"/>
              <w:rPr>
                <w:rFonts w:ascii="Times New Roman" w:hAnsi="Times New Roman"/>
                <w:sz w:val="24"/>
                <w:szCs w:val="24"/>
              </w:rPr>
            </w:pPr>
            <w:r w:rsidRPr="006E5C60">
              <w:rPr>
                <w:rFonts w:ascii="Times New Roman" w:hAnsi="Times New Roman"/>
                <w:sz w:val="24"/>
                <w:szCs w:val="24"/>
              </w:rPr>
              <w:t>птиц с пресмыкающимися</w:t>
            </w:r>
          </w:p>
          <w:p w:rsidR="0064670F" w:rsidRPr="006E5C60" w:rsidRDefault="0064670F" w:rsidP="00CF4C05">
            <w:pPr>
              <w:pStyle w:val="a3"/>
              <w:numPr>
                <w:ilvl w:val="0"/>
                <w:numId w:val="80"/>
              </w:numPr>
              <w:ind w:left="0"/>
              <w:rPr>
                <w:rFonts w:ascii="Times New Roman" w:hAnsi="Times New Roman"/>
                <w:sz w:val="24"/>
                <w:szCs w:val="24"/>
              </w:rPr>
            </w:pPr>
            <w:r w:rsidRPr="006E5C60">
              <w:rPr>
                <w:rFonts w:ascii="Times New Roman" w:hAnsi="Times New Roman"/>
                <w:sz w:val="24"/>
                <w:szCs w:val="24"/>
              </w:rPr>
              <w:t>Представляет доказательства об  единстве происхождения живых организмов на Земле</w:t>
            </w:r>
          </w:p>
          <w:p w:rsidR="0064670F" w:rsidRPr="006E5C60" w:rsidRDefault="0064670F" w:rsidP="006E5C60">
            <w:pPr>
              <w:rPr>
                <w:sz w:val="24"/>
                <w:szCs w:val="24"/>
              </w:rPr>
            </w:pPr>
          </w:p>
          <w:p w:rsidR="0064670F" w:rsidRPr="006E5C60" w:rsidRDefault="0064670F" w:rsidP="006E5C60">
            <w:pPr>
              <w:rPr>
                <w:sz w:val="24"/>
                <w:szCs w:val="24"/>
              </w:rPr>
            </w:pPr>
          </w:p>
          <w:p w:rsidR="0064670F" w:rsidRPr="006E5C60" w:rsidRDefault="0064670F" w:rsidP="006E5C60">
            <w:pPr>
              <w:rPr>
                <w:sz w:val="24"/>
                <w:szCs w:val="24"/>
              </w:rPr>
            </w:pPr>
          </w:p>
        </w:tc>
      </w:tr>
      <w:tr w:rsidR="0064670F" w:rsidRPr="006E5C60" w:rsidTr="00EA1F20">
        <w:tc>
          <w:tcPr>
            <w:tcW w:w="1702" w:type="dxa"/>
          </w:tcPr>
          <w:p w:rsidR="0064670F" w:rsidRPr="006E5C60" w:rsidRDefault="0064670F" w:rsidP="006E5C60">
            <w:pPr>
              <w:jc w:val="center"/>
              <w:rPr>
                <w:b/>
                <w:color w:val="000000"/>
                <w:sz w:val="24"/>
                <w:szCs w:val="24"/>
              </w:rPr>
            </w:pPr>
          </w:p>
        </w:tc>
        <w:tc>
          <w:tcPr>
            <w:tcW w:w="2126" w:type="dxa"/>
          </w:tcPr>
          <w:p w:rsidR="0064670F" w:rsidRPr="006E5C60" w:rsidRDefault="0064670F" w:rsidP="006E5C60">
            <w:pPr>
              <w:jc w:val="center"/>
              <w:rPr>
                <w:b/>
                <w:color w:val="000000"/>
                <w:sz w:val="24"/>
                <w:szCs w:val="24"/>
              </w:rPr>
            </w:pPr>
            <w:r w:rsidRPr="006E5C60">
              <w:rPr>
                <w:b/>
                <w:color w:val="000000"/>
                <w:sz w:val="24"/>
                <w:szCs w:val="24"/>
              </w:rPr>
              <w:t>Самоорганизация и разрешение проблем</w:t>
            </w:r>
          </w:p>
        </w:tc>
        <w:tc>
          <w:tcPr>
            <w:tcW w:w="1985" w:type="dxa"/>
          </w:tcPr>
          <w:p w:rsidR="0064670F" w:rsidRPr="006E5C60" w:rsidRDefault="0064670F" w:rsidP="006E5C60">
            <w:pPr>
              <w:jc w:val="both"/>
              <w:rPr>
                <w:sz w:val="24"/>
                <w:szCs w:val="24"/>
              </w:rPr>
            </w:pPr>
            <w:r w:rsidRPr="006E5C60">
              <w:rPr>
                <w:sz w:val="24"/>
                <w:szCs w:val="24"/>
              </w:rPr>
              <w:t>Использование научных доказательств</w:t>
            </w:r>
          </w:p>
        </w:tc>
        <w:tc>
          <w:tcPr>
            <w:tcW w:w="2835" w:type="dxa"/>
          </w:tcPr>
          <w:p w:rsidR="0064670F" w:rsidRPr="006E5C60" w:rsidRDefault="0064670F" w:rsidP="006E5C60">
            <w:pPr>
              <w:rPr>
                <w:sz w:val="24"/>
                <w:szCs w:val="24"/>
              </w:rPr>
            </w:pPr>
            <w:r w:rsidRPr="006E5C60">
              <w:rPr>
                <w:sz w:val="24"/>
                <w:szCs w:val="24"/>
              </w:rPr>
              <w:t xml:space="preserve">Проводит практические и лабораторные работы по строению  внутренних органов  и системы органов -пищеварительной, кровеносной, дыхательной, нервной и выделительной  систем птиц </w:t>
            </w:r>
          </w:p>
        </w:tc>
        <w:tc>
          <w:tcPr>
            <w:tcW w:w="2693" w:type="dxa"/>
            <w:gridSpan w:val="2"/>
          </w:tcPr>
          <w:p w:rsidR="0064670F" w:rsidRPr="006E5C60" w:rsidRDefault="0064670F" w:rsidP="006E5C60">
            <w:pPr>
              <w:rPr>
                <w:sz w:val="24"/>
                <w:szCs w:val="24"/>
              </w:rPr>
            </w:pPr>
            <w:r w:rsidRPr="006E5C60">
              <w:rPr>
                <w:sz w:val="24"/>
                <w:szCs w:val="24"/>
              </w:rPr>
              <w:t>Раскрывает особенности строения и функционирования внутренних органов и систем органов птиц</w:t>
            </w:r>
          </w:p>
          <w:p w:rsidR="0064670F" w:rsidRPr="006E5C60" w:rsidRDefault="0064670F" w:rsidP="006E5C60">
            <w:pPr>
              <w:rPr>
                <w:sz w:val="24"/>
                <w:szCs w:val="24"/>
              </w:rPr>
            </w:pPr>
          </w:p>
          <w:p w:rsidR="0064670F" w:rsidRPr="006E5C60" w:rsidRDefault="0064670F" w:rsidP="006E5C60">
            <w:pPr>
              <w:rPr>
                <w:sz w:val="24"/>
                <w:szCs w:val="24"/>
              </w:rPr>
            </w:pPr>
          </w:p>
        </w:tc>
        <w:tc>
          <w:tcPr>
            <w:tcW w:w="4253" w:type="dxa"/>
          </w:tcPr>
          <w:p w:rsidR="0064670F" w:rsidRPr="006E5C60" w:rsidRDefault="0064670F" w:rsidP="006E5C60">
            <w:pPr>
              <w:rPr>
                <w:sz w:val="24"/>
                <w:szCs w:val="24"/>
              </w:rPr>
            </w:pPr>
            <w:r w:rsidRPr="006E5C60">
              <w:rPr>
                <w:sz w:val="24"/>
                <w:szCs w:val="24"/>
              </w:rPr>
              <w:t xml:space="preserve">Использует </w:t>
            </w:r>
          </w:p>
          <w:p w:rsidR="0064670F" w:rsidRPr="006E5C60" w:rsidRDefault="0064670F" w:rsidP="006E5C60">
            <w:pPr>
              <w:rPr>
                <w:sz w:val="24"/>
                <w:szCs w:val="24"/>
              </w:rPr>
            </w:pPr>
            <w:r w:rsidRPr="006E5C60">
              <w:rPr>
                <w:sz w:val="24"/>
                <w:szCs w:val="24"/>
              </w:rPr>
              <w:t>практические навыки и знания особенностей строения и функционирования внутренних органов и систем органов птиц в домашних условиях</w:t>
            </w:r>
          </w:p>
        </w:tc>
      </w:tr>
    </w:tbl>
    <w:p w:rsidR="0064670F" w:rsidRPr="006E5C60" w:rsidRDefault="0064670F" w:rsidP="006E5C60">
      <w:pPr>
        <w:spacing w:after="0" w:line="240" w:lineRule="auto"/>
        <w:jc w:val="center"/>
        <w:rPr>
          <w:rFonts w:ascii="Times New Roman" w:hAnsi="Times New Roman" w:cs="Times New Roman"/>
          <w:b/>
          <w:color w:val="000000" w:themeColor="text1"/>
          <w:sz w:val="24"/>
          <w:szCs w:val="24"/>
        </w:rPr>
        <w:sectPr w:rsidR="0064670F" w:rsidRPr="006E5C60" w:rsidSect="00EA1F20">
          <w:pgSz w:w="16838" w:h="11906" w:orient="landscape"/>
          <w:pgMar w:top="851" w:right="1814" w:bottom="1276" w:left="1418" w:header="709" w:footer="709" w:gutter="0"/>
          <w:cols w:space="708"/>
          <w:docGrid w:linePitch="360"/>
        </w:sectPr>
      </w:pPr>
    </w:p>
    <w:p w:rsidR="0064670F" w:rsidRPr="006E5C60" w:rsidRDefault="0064670F" w:rsidP="006E5C60">
      <w:pPr>
        <w:spacing w:after="0" w:line="240" w:lineRule="auto"/>
        <w:jc w:val="center"/>
        <w:rPr>
          <w:rFonts w:ascii="Times New Roman" w:hAnsi="Times New Roman" w:cs="Times New Roman"/>
          <w:b/>
          <w:color w:val="000000" w:themeColor="text1"/>
          <w:sz w:val="24"/>
          <w:szCs w:val="24"/>
        </w:rPr>
      </w:pPr>
      <w:r w:rsidRPr="006E5C60">
        <w:rPr>
          <w:rFonts w:ascii="Times New Roman" w:hAnsi="Times New Roman" w:cs="Times New Roman"/>
          <w:b/>
          <w:color w:val="000000" w:themeColor="text1"/>
          <w:sz w:val="24"/>
          <w:szCs w:val="24"/>
        </w:rPr>
        <w:lastRenderedPageBreak/>
        <w:t>4.Требования к организации образовательного стандарта</w:t>
      </w:r>
    </w:p>
    <w:p w:rsidR="0064670F" w:rsidRPr="006E5C60" w:rsidRDefault="0064670F" w:rsidP="006E5C60">
      <w:pPr>
        <w:shd w:val="clear" w:color="auto" w:fill="FFFFFF"/>
        <w:spacing w:after="0" w:line="240" w:lineRule="auto"/>
        <w:jc w:val="both"/>
        <w:rPr>
          <w:rFonts w:ascii="Times New Roman" w:hAnsi="Times New Roman" w:cs="Times New Roman"/>
          <w:b/>
          <w:sz w:val="24"/>
          <w:szCs w:val="24"/>
        </w:rPr>
      </w:pPr>
      <w:r w:rsidRPr="006E5C60">
        <w:rPr>
          <w:rFonts w:ascii="Times New Roman" w:hAnsi="Times New Roman" w:cs="Times New Roman"/>
          <w:b/>
          <w:sz w:val="24"/>
          <w:szCs w:val="24"/>
        </w:rPr>
        <w:t xml:space="preserve">      4.1.Требования к ресурсному обеспечению</w:t>
      </w:r>
    </w:p>
    <w:p w:rsidR="0064670F" w:rsidRPr="006E5C60" w:rsidRDefault="0064670F" w:rsidP="00CF4C05">
      <w:pPr>
        <w:numPr>
          <w:ilvl w:val="0"/>
          <w:numId w:val="72"/>
        </w:numPr>
        <w:shd w:val="clear" w:color="auto" w:fill="FFFFFF"/>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 xml:space="preserve">Учебники по биологии ( </w:t>
      </w:r>
      <w:r w:rsidRPr="006E5C60">
        <w:rPr>
          <w:rFonts w:ascii="Times New Roman" w:hAnsi="Times New Roman" w:cs="Times New Roman"/>
          <w:sz w:val="24"/>
          <w:szCs w:val="24"/>
          <w:lang w:val="en-US"/>
        </w:rPr>
        <w:t>VI</w:t>
      </w:r>
      <w:r w:rsidRPr="006E5C60">
        <w:rPr>
          <w:rFonts w:ascii="Times New Roman" w:hAnsi="Times New Roman" w:cs="Times New Roman"/>
          <w:sz w:val="24"/>
          <w:szCs w:val="24"/>
        </w:rPr>
        <w:t>-</w:t>
      </w:r>
      <w:r w:rsidRPr="006E5C60">
        <w:rPr>
          <w:rFonts w:ascii="Times New Roman" w:hAnsi="Times New Roman" w:cs="Times New Roman"/>
          <w:sz w:val="24"/>
          <w:szCs w:val="24"/>
          <w:lang w:val="en-US"/>
        </w:rPr>
        <w:t>IX</w:t>
      </w:r>
      <w:r w:rsidRPr="006E5C60">
        <w:rPr>
          <w:rFonts w:ascii="Times New Roman" w:hAnsi="Times New Roman" w:cs="Times New Roman"/>
          <w:sz w:val="24"/>
          <w:szCs w:val="24"/>
        </w:rPr>
        <w:t>)</w:t>
      </w:r>
    </w:p>
    <w:p w:rsidR="0064670F" w:rsidRPr="006E5C60" w:rsidRDefault="0064670F" w:rsidP="00CF4C05">
      <w:pPr>
        <w:numPr>
          <w:ilvl w:val="0"/>
          <w:numId w:val="72"/>
        </w:numPr>
        <w:shd w:val="clear" w:color="auto" w:fill="FFFFFF"/>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Методические руководство по использованию учебников</w:t>
      </w:r>
    </w:p>
    <w:p w:rsidR="0064670F" w:rsidRPr="006E5C60" w:rsidRDefault="0064670F" w:rsidP="00CF4C05">
      <w:pPr>
        <w:numPr>
          <w:ilvl w:val="0"/>
          <w:numId w:val="72"/>
        </w:numPr>
        <w:shd w:val="clear" w:color="auto" w:fill="FFFFFF"/>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Дидактические материалы для раздачи</w:t>
      </w:r>
    </w:p>
    <w:p w:rsidR="0064670F" w:rsidRPr="006E5C60" w:rsidRDefault="0064670F" w:rsidP="00CF4C05">
      <w:pPr>
        <w:numPr>
          <w:ilvl w:val="0"/>
          <w:numId w:val="72"/>
        </w:numPr>
        <w:shd w:val="clear" w:color="auto" w:fill="FFFFFF"/>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Демонстрационные таблицы</w:t>
      </w:r>
    </w:p>
    <w:p w:rsidR="0064670F" w:rsidRPr="006E5C60" w:rsidRDefault="0064670F" w:rsidP="00CF4C05">
      <w:pPr>
        <w:numPr>
          <w:ilvl w:val="0"/>
          <w:numId w:val="72"/>
        </w:numPr>
        <w:shd w:val="clear" w:color="auto" w:fill="FFFFFF"/>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Методические рекомендации к таблицам</w:t>
      </w:r>
    </w:p>
    <w:p w:rsidR="0064670F" w:rsidRPr="006E5C60" w:rsidRDefault="0064670F" w:rsidP="00CF4C05">
      <w:pPr>
        <w:numPr>
          <w:ilvl w:val="0"/>
          <w:numId w:val="72"/>
        </w:numPr>
        <w:shd w:val="clear" w:color="auto" w:fill="FFFFFF"/>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Сборники заданий разного уровня сложности</w:t>
      </w:r>
    </w:p>
    <w:p w:rsidR="0064670F" w:rsidRPr="006E5C60" w:rsidRDefault="0064670F" w:rsidP="00CF4C05">
      <w:pPr>
        <w:numPr>
          <w:ilvl w:val="0"/>
          <w:numId w:val="72"/>
        </w:numPr>
        <w:shd w:val="clear" w:color="auto" w:fill="FFFFFF"/>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Виртуальные средства</w:t>
      </w:r>
    </w:p>
    <w:p w:rsidR="0064670F" w:rsidRPr="006E5C60" w:rsidRDefault="0064670F" w:rsidP="00CF4C05">
      <w:pPr>
        <w:numPr>
          <w:ilvl w:val="0"/>
          <w:numId w:val="72"/>
        </w:numPr>
        <w:shd w:val="clear" w:color="auto" w:fill="FFFFFF"/>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Микроскопы (15 штук)</w:t>
      </w:r>
    </w:p>
    <w:p w:rsidR="0064670F" w:rsidRPr="006E5C60" w:rsidRDefault="0064670F" w:rsidP="00CF4C05">
      <w:pPr>
        <w:numPr>
          <w:ilvl w:val="0"/>
          <w:numId w:val="72"/>
        </w:numPr>
        <w:shd w:val="clear" w:color="auto" w:fill="FFFFFF"/>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Химическая посуда</w:t>
      </w:r>
    </w:p>
    <w:p w:rsidR="0064670F" w:rsidRPr="006E5C60" w:rsidRDefault="0064670F" w:rsidP="00CF4C05">
      <w:pPr>
        <w:numPr>
          <w:ilvl w:val="0"/>
          <w:numId w:val="72"/>
        </w:numPr>
        <w:shd w:val="clear" w:color="auto" w:fill="FFFFFF"/>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Препаравальные инструменты (лупы, пинцеты, скальпели, чашки Петри, препаравальные иглы и др.)</w:t>
      </w:r>
    </w:p>
    <w:p w:rsidR="0064670F" w:rsidRPr="006E5C60" w:rsidRDefault="0064670F" w:rsidP="00CF4C05">
      <w:pPr>
        <w:numPr>
          <w:ilvl w:val="0"/>
          <w:numId w:val="72"/>
        </w:numPr>
        <w:shd w:val="clear" w:color="auto" w:fill="FFFFFF"/>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 xml:space="preserve"> Дидактические пособия, препараты, муляжи, гербарий и т.д.</w:t>
      </w:r>
    </w:p>
    <w:p w:rsidR="0064670F" w:rsidRPr="006E5C60" w:rsidRDefault="0064670F" w:rsidP="00CF4C05">
      <w:pPr>
        <w:numPr>
          <w:ilvl w:val="0"/>
          <w:numId w:val="72"/>
        </w:numPr>
        <w:shd w:val="clear" w:color="auto" w:fill="FFFFFF"/>
        <w:spacing w:after="0" w:line="240" w:lineRule="auto"/>
        <w:ind w:left="0"/>
        <w:jc w:val="both"/>
        <w:rPr>
          <w:rFonts w:ascii="Times New Roman" w:hAnsi="Times New Roman" w:cs="Times New Roman"/>
          <w:sz w:val="24"/>
          <w:szCs w:val="24"/>
        </w:rPr>
      </w:pPr>
      <w:r w:rsidRPr="006E5C60">
        <w:rPr>
          <w:rFonts w:ascii="Times New Roman" w:hAnsi="Times New Roman" w:cs="Times New Roman"/>
          <w:sz w:val="24"/>
          <w:szCs w:val="24"/>
        </w:rPr>
        <w:t xml:space="preserve"> Интерактивная доска</w:t>
      </w:r>
    </w:p>
    <w:p w:rsidR="0064670F" w:rsidRPr="006E5C60" w:rsidRDefault="0064670F" w:rsidP="00CF4C05">
      <w:pPr>
        <w:pStyle w:val="a3"/>
        <w:numPr>
          <w:ilvl w:val="0"/>
          <w:numId w:val="72"/>
        </w:numPr>
        <w:shd w:val="clear" w:color="auto" w:fill="FFFFFF"/>
        <w:spacing w:after="0" w:line="240" w:lineRule="auto"/>
        <w:ind w:left="0"/>
        <w:jc w:val="both"/>
        <w:rPr>
          <w:rFonts w:ascii="Times New Roman" w:hAnsi="Times New Roman"/>
          <w:sz w:val="24"/>
          <w:szCs w:val="24"/>
        </w:rPr>
      </w:pPr>
      <w:r w:rsidRPr="006E5C60">
        <w:rPr>
          <w:rFonts w:ascii="Times New Roman" w:hAnsi="Times New Roman"/>
          <w:sz w:val="24"/>
          <w:szCs w:val="24"/>
        </w:rPr>
        <w:t>Обязательное условие наличие в кабинете биологии водопровода и канализации.</w:t>
      </w:r>
    </w:p>
    <w:p w:rsidR="0064670F" w:rsidRPr="006E5C60" w:rsidRDefault="0064670F" w:rsidP="00CF4C05">
      <w:pPr>
        <w:pStyle w:val="a3"/>
        <w:numPr>
          <w:ilvl w:val="0"/>
          <w:numId w:val="72"/>
        </w:numPr>
        <w:shd w:val="clear" w:color="auto" w:fill="FFFFFF"/>
        <w:spacing w:after="0" w:line="240" w:lineRule="auto"/>
        <w:ind w:left="0"/>
        <w:jc w:val="both"/>
        <w:rPr>
          <w:rFonts w:ascii="Times New Roman" w:hAnsi="Times New Roman"/>
          <w:sz w:val="24"/>
          <w:szCs w:val="24"/>
        </w:rPr>
      </w:pPr>
      <w:r w:rsidRPr="006E5C60">
        <w:rPr>
          <w:rFonts w:ascii="Times New Roman" w:hAnsi="Times New Roman"/>
          <w:sz w:val="24"/>
          <w:szCs w:val="24"/>
        </w:rPr>
        <w:t>Виды и типы учебных наглядных пособий для типового кабинета биологии</w:t>
      </w:r>
    </w:p>
    <w:p w:rsidR="0064670F" w:rsidRPr="006E5C60" w:rsidRDefault="0064670F" w:rsidP="006E5C60">
      <w:pPr>
        <w:shd w:val="clear" w:color="auto" w:fill="FFFFFF"/>
        <w:spacing w:after="0" w:line="240" w:lineRule="auto"/>
        <w:jc w:val="center"/>
        <w:rPr>
          <w:rFonts w:ascii="Times New Roman" w:hAnsi="Times New Roman" w:cs="Times New Roman"/>
          <w:b/>
          <w:sz w:val="24"/>
          <w:szCs w:val="24"/>
        </w:rPr>
      </w:pPr>
      <w:r w:rsidRPr="006E5C60">
        <w:rPr>
          <w:rFonts w:ascii="Times New Roman" w:hAnsi="Times New Roman" w:cs="Times New Roman"/>
          <w:b/>
          <w:sz w:val="24"/>
          <w:szCs w:val="24"/>
        </w:rPr>
        <w:t>4.2. Создание мотивирующей обучающей среды</w:t>
      </w:r>
    </w:p>
    <w:p w:rsidR="0064670F" w:rsidRPr="006E5C60" w:rsidRDefault="0064670F" w:rsidP="006E5C60">
      <w:pPr>
        <w:pStyle w:val="a3"/>
        <w:shd w:val="clear" w:color="auto" w:fill="FFFFFF"/>
        <w:spacing w:after="0" w:line="240" w:lineRule="auto"/>
        <w:ind w:left="0" w:firstLine="708"/>
        <w:jc w:val="both"/>
        <w:rPr>
          <w:rFonts w:ascii="Times New Roman" w:hAnsi="Times New Roman"/>
          <w:color w:val="444444"/>
          <w:sz w:val="24"/>
          <w:szCs w:val="24"/>
        </w:rPr>
      </w:pPr>
      <w:r w:rsidRPr="006E5C60">
        <w:rPr>
          <w:rFonts w:ascii="Times New Roman" w:hAnsi="Times New Roman"/>
          <w:color w:val="444444"/>
          <w:sz w:val="24"/>
          <w:szCs w:val="24"/>
        </w:rPr>
        <w:t xml:space="preserve">Мотивация – это осознание своей внутренней потребности. Осознание потребностей является важным условием возникновением цели, которая становятся действенной только в случае уверенности в ее осуществлении, и приводит к формированию определенной установки. </w:t>
      </w:r>
    </w:p>
    <w:p w:rsidR="0064670F" w:rsidRPr="006E5C60" w:rsidRDefault="0064670F" w:rsidP="006E5C60">
      <w:pPr>
        <w:shd w:val="clear" w:color="auto" w:fill="FFFFFF"/>
        <w:spacing w:after="0" w:line="240" w:lineRule="auto"/>
        <w:ind w:firstLine="708"/>
        <w:jc w:val="both"/>
        <w:rPr>
          <w:rFonts w:ascii="Times New Roman" w:eastAsia="Times New Roman" w:hAnsi="Times New Roman" w:cs="Times New Roman"/>
          <w:color w:val="444444"/>
          <w:sz w:val="24"/>
          <w:szCs w:val="24"/>
        </w:rPr>
      </w:pPr>
      <w:r w:rsidRPr="006E5C60">
        <w:rPr>
          <w:rFonts w:ascii="Times New Roman" w:eastAsia="Times New Roman" w:hAnsi="Times New Roman" w:cs="Times New Roman"/>
          <w:color w:val="444444"/>
          <w:sz w:val="24"/>
          <w:szCs w:val="24"/>
        </w:rPr>
        <w:t>Мотивация  – это динамический процесс  формирования мотива. Мотивация включает социальные и познавательные мотивы.</w:t>
      </w:r>
    </w:p>
    <w:p w:rsidR="0064670F" w:rsidRPr="006E5C60" w:rsidRDefault="0064670F" w:rsidP="006E5C60">
      <w:pPr>
        <w:shd w:val="clear" w:color="auto" w:fill="FFFFFF"/>
        <w:spacing w:after="0" w:line="240" w:lineRule="auto"/>
        <w:ind w:firstLine="708"/>
        <w:jc w:val="both"/>
        <w:rPr>
          <w:rFonts w:ascii="Times New Roman" w:eastAsia="Times New Roman" w:hAnsi="Times New Roman" w:cs="Times New Roman"/>
          <w:color w:val="444444"/>
          <w:sz w:val="24"/>
          <w:szCs w:val="24"/>
        </w:rPr>
      </w:pPr>
      <w:r w:rsidRPr="006E5C60">
        <w:rPr>
          <w:rFonts w:ascii="Times New Roman" w:eastAsia="Times New Roman" w:hAnsi="Times New Roman" w:cs="Times New Roman"/>
          <w:color w:val="444444"/>
          <w:sz w:val="24"/>
          <w:szCs w:val="24"/>
        </w:rPr>
        <w:t xml:space="preserve">Социальные мотивы – побуждения, связанные с различными взаимодействиями учащихся  с другими субъектами обучения: </w:t>
      </w:r>
    </w:p>
    <w:p w:rsidR="0064670F" w:rsidRPr="006E5C60" w:rsidRDefault="0064670F" w:rsidP="00CF4C05">
      <w:pPr>
        <w:pStyle w:val="a3"/>
        <w:numPr>
          <w:ilvl w:val="0"/>
          <w:numId w:val="80"/>
        </w:numPr>
        <w:shd w:val="clear" w:color="auto" w:fill="FFFFFF"/>
        <w:spacing w:after="0" w:line="240" w:lineRule="auto"/>
        <w:ind w:left="0"/>
        <w:jc w:val="both"/>
        <w:rPr>
          <w:rFonts w:ascii="Times New Roman" w:hAnsi="Times New Roman"/>
          <w:color w:val="444444"/>
          <w:sz w:val="24"/>
          <w:szCs w:val="24"/>
        </w:rPr>
      </w:pPr>
      <w:r w:rsidRPr="006E5C60">
        <w:rPr>
          <w:rFonts w:ascii="Times New Roman" w:hAnsi="Times New Roman"/>
          <w:color w:val="444444"/>
          <w:sz w:val="24"/>
          <w:szCs w:val="24"/>
        </w:rPr>
        <w:t>стремления получать знания, чтобы быть полезным обществу</w:t>
      </w:r>
    </w:p>
    <w:p w:rsidR="0064670F" w:rsidRPr="006E5C60" w:rsidRDefault="0064670F" w:rsidP="00CF4C05">
      <w:pPr>
        <w:pStyle w:val="a3"/>
        <w:numPr>
          <w:ilvl w:val="0"/>
          <w:numId w:val="80"/>
        </w:numPr>
        <w:shd w:val="clear" w:color="auto" w:fill="FFFFFF"/>
        <w:spacing w:after="0" w:line="240" w:lineRule="auto"/>
        <w:ind w:left="0"/>
        <w:jc w:val="both"/>
        <w:rPr>
          <w:rFonts w:ascii="Times New Roman" w:hAnsi="Times New Roman"/>
          <w:color w:val="444444"/>
          <w:sz w:val="24"/>
          <w:szCs w:val="24"/>
        </w:rPr>
      </w:pPr>
      <w:r w:rsidRPr="006E5C60">
        <w:rPr>
          <w:rFonts w:ascii="Times New Roman" w:hAnsi="Times New Roman"/>
          <w:color w:val="444444"/>
          <w:sz w:val="24"/>
          <w:szCs w:val="24"/>
        </w:rPr>
        <w:t>стремление занять определенное место среди других</w:t>
      </w:r>
    </w:p>
    <w:p w:rsidR="0064670F" w:rsidRPr="006E5C60" w:rsidRDefault="0064670F" w:rsidP="00CF4C05">
      <w:pPr>
        <w:pStyle w:val="a3"/>
        <w:numPr>
          <w:ilvl w:val="0"/>
          <w:numId w:val="80"/>
        </w:numPr>
        <w:shd w:val="clear" w:color="auto" w:fill="FFFFFF"/>
        <w:spacing w:after="0" w:line="240" w:lineRule="auto"/>
        <w:ind w:left="0"/>
        <w:jc w:val="both"/>
        <w:rPr>
          <w:rFonts w:ascii="Times New Roman" w:hAnsi="Times New Roman"/>
          <w:color w:val="444444"/>
          <w:sz w:val="24"/>
          <w:szCs w:val="24"/>
        </w:rPr>
      </w:pPr>
      <w:r w:rsidRPr="006E5C60">
        <w:rPr>
          <w:rFonts w:ascii="Times New Roman" w:hAnsi="Times New Roman"/>
          <w:color w:val="444444"/>
          <w:sz w:val="24"/>
          <w:szCs w:val="24"/>
        </w:rPr>
        <w:t>сотрудничество с учителем и учащимися.</w:t>
      </w:r>
    </w:p>
    <w:p w:rsidR="0064670F" w:rsidRPr="006E5C60" w:rsidRDefault="0064670F" w:rsidP="006E5C60">
      <w:pPr>
        <w:pStyle w:val="a3"/>
        <w:shd w:val="clear" w:color="auto" w:fill="FFFFFF"/>
        <w:spacing w:after="0" w:line="240" w:lineRule="auto"/>
        <w:ind w:left="0"/>
        <w:jc w:val="both"/>
        <w:rPr>
          <w:rFonts w:ascii="Times New Roman" w:hAnsi="Times New Roman"/>
          <w:color w:val="444444"/>
          <w:sz w:val="24"/>
          <w:szCs w:val="24"/>
        </w:rPr>
      </w:pPr>
      <w:r w:rsidRPr="006E5C60">
        <w:rPr>
          <w:rFonts w:ascii="Times New Roman" w:hAnsi="Times New Roman"/>
          <w:color w:val="444444"/>
          <w:sz w:val="24"/>
          <w:szCs w:val="24"/>
        </w:rPr>
        <w:t>Познавательные мотивы - это побуждения, связанные с содержанием и процессом учебной деятельности:</w:t>
      </w:r>
    </w:p>
    <w:p w:rsidR="0064670F" w:rsidRPr="006E5C60" w:rsidRDefault="0064670F" w:rsidP="00CF4C05">
      <w:pPr>
        <w:pStyle w:val="a3"/>
        <w:numPr>
          <w:ilvl w:val="0"/>
          <w:numId w:val="83"/>
        </w:numPr>
        <w:shd w:val="clear" w:color="auto" w:fill="FFFFFF"/>
        <w:spacing w:after="0" w:line="240" w:lineRule="auto"/>
        <w:ind w:left="0"/>
        <w:jc w:val="both"/>
        <w:rPr>
          <w:rFonts w:ascii="Times New Roman" w:hAnsi="Times New Roman"/>
          <w:color w:val="444444"/>
          <w:sz w:val="24"/>
          <w:szCs w:val="24"/>
        </w:rPr>
      </w:pPr>
      <w:r w:rsidRPr="006E5C60">
        <w:rPr>
          <w:rFonts w:ascii="Times New Roman" w:hAnsi="Times New Roman"/>
          <w:color w:val="444444"/>
          <w:sz w:val="24"/>
          <w:szCs w:val="24"/>
        </w:rPr>
        <w:t>ориентация на овладение новыми знаниями, фактами, законами</w:t>
      </w:r>
    </w:p>
    <w:p w:rsidR="0064670F" w:rsidRPr="006E5C60" w:rsidRDefault="0064670F" w:rsidP="00CF4C05">
      <w:pPr>
        <w:pStyle w:val="a3"/>
        <w:numPr>
          <w:ilvl w:val="0"/>
          <w:numId w:val="83"/>
        </w:numPr>
        <w:shd w:val="clear" w:color="auto" w:fill="FFFFFF"/>
        <w:spacing w:after="0" w:line="240" w:lineRule="auto"/>
        <w:ind w:left="0"/>
        <w:jc w:val="both"/>
        <w:rPr>
          <w:rFonts w:ascii="Times New Roman" w:hAnsi="Times New Roman"/>
          <w:color w:val="444444"/>
          <w:sz w:val="24"/>
          <w:szCs w:val="24"/>
        </w:rPr>
      </w:pPr>
      <w:r w:rsidRPr="006E5C60">
        <w:rPr>
          <w:rFonts w:ascii="Times New Roman" w:hAnsi="Times New Roman"/>
          <w:color w:val="444444"/>
          <w:sz w:val="24"/>
          <w:szCs w:val="24"/>
        </w:rPr>
        <w:t>интерес к организации учебного труда</w:t>
      </w:r>
    </w:p>
    <w:p w:rsidR="0064670F" w:rsidRPr="006E5C60" w:rsidRDefault="0064670F" w:rsidP="00CF4C05">
      <w:pPr>
        <w:pStyle w:val="a3"/>
        <w:numPr>
          <w:ilvl w:val="0"/>
          <w:numId w:val="83"/>
        </w:numPr>
        <w:shd w:val="clear" w:color="auto" w:fill="FFFFFF"/>
        <w:spacing w:after="0" w:line="240" w:lineRule="auto"/>
        <w:ind w:left="0"/>
        <w:jc w:val="both"/>
        <w:rPr>
          <w:rFonts w:ascii="Times New Roman" w:hAnsi="Times New Roman"/>
          <w:i/>
          <w:color w:val="444444"/>
          <w:sz w:val="24"/>
          <w:szCs w:val="24"/>
        </w:rPr>
      </w:pPr>
      <w:r w:rsidRPr="006E5C60">
        <w:rPr>
          <w:rFonts w:ascii="Times New Roman" w:hAnsi="Times New Roman"/>
          <w:i/>
          <w:color w:val="444444"/>
          <w:sz w:val="24"/>
          <w:szCs w:val="24"/>
        </w:rPr>
        <w:t>самообразование – направленность на самостоятельное самосовершенствование знаний, работы.</w:t>
      </w:r>
    </w:p>
    <w:p w:rsidR="0064670F" w:rsidRPr="006E5C60" w:rsidRDefault="0064670F" w:rsidP="006E5C60">
      <w:pPr>
        <w:pStyle w:val="a3"/>
        <w:shd w:val="clear" w:color="auto" w:fill="FFFFFF"/>
        <w:spacing w:after="0" w:line="240" w:lineRule="auto"/>
        <w:ind w:left="0" w:firstLine="282"/>
        <w:jc w:val="both"/>
        <w:rPr>
          <w:rFonts w:ascii="Times New Roman" w:hAnsi="Times New Roman"/>
          <w:color w:val="444444"/>
          <w:sz w:val="24"/>
          <w:szCs w:val="24"/>
        </w:rPr>
      </w:pPr>
      <w:r w:rsidRPr="006E5C60">
        <w:rPr>
          <w:rFonts w:ascii="Times New Roman" w:hAnsi="Times New Roman"/>
          <w:color w:val="444444"/>
          <w:sz w:val="24"/>
          <w:szCs w:val="24"/>
        </w:rPr>
        <w:t>Мотивация может быть внутренней и внешней. Внешняя мотивация формируется за счет использования ряда приемов и средств обучения по биологии, способствующих развитию интереса к обучению, таких как постановка биологических экспериментов, разработка научных проектов по биологии, мозгового штурма, выделение биологических проблем  и т.д. Внутренняя мотивация создает основу для успешного продвижения от незнания к знанию, причем выделяется 4 вида внутренней мотивации: мотив по результату, по процессу, на оценку и на избежание непрятностей. Первые два мотива создают условия для личной заинтересованности ученика в самом процессе достижения конечного результата.</w:t>
      </w:r>
    </w:p>
    <w:p w:rsidR="0064670F" w:rsidRPr="006E5C60" w:rsidRDefault="0064670F" w:rsidP="006E5C60">
      <w:pPr>
        <w:pStyle w:val="a3"/>
        <w:shd w:val="clear" w:color="auto" w:fill="FFFFFF"/>
        <w:spacing w:after="0" w:line="240" w:lineRule="auto"/>
        <w:ind w:left="0" w:firstLine="282"/>
        <w:jc w:val="both"/>
        <w:rPr>
          <w:rFonts w:ascii="Times New Roman" w:hAnsi="Times New Roman"/>
          <w:color w:val="444444"/>
          <w:sz w:val="24"/>
          <w:szCs w:val="24"/>
        </w:rPr>
      </w:pPr>
      <w:r w:rsidRPr="006E5C60">
        <w:rPr>
          <w:rFonts w:ascii="Times New Roman" w:hAnsi="Times New Roman"/>
          <w:color w:val="444444"/>
          <w:sz w:val="24"/>
          <w:szCs w:val="24"/>
        </w:rPr>
        <w:t>Виды мотиваций зависят от тех специфических потребностей, которые лежат в ее основе, напрмер, мотивация, возникающая из потребностей в познании – познавательная мотивация, мотивация, вытекающая из потребности в общении – коммуникативная мотивация и т.д.</w:t>
      </w:r>
    </w:p>
    <w:p w:rsidR="0064670F" w:rsidRPr="006E5C60" w:rsidRDefault="0064670F" w:rsidP="006E5C60">
      <w:pPr>
        <w:pStyle w:val="a3"/>
        <w:shd w:val="clear" w:color="auto" w:fill="FFFFFF"/>
        <w:spacing w:after="0" w:line="240" w:lineRule="auto"/>
        <w:ind w:left="0" w:firstLine="282"/>
        <w:jc w:val="both"/>
        <w:rPr>
          <w:rFonts w:ascii="Times New Roman" w:hAnsi="Times New Roman"/>
          <w:color w:val="444444"/>
          <w:sz w:val="24"/>
          <w:szCs w:val="24"/>
        </w:rPr>
      </w:pPr>
      <w:r w:rsidRPr="006E5C60">
        <w:rPr>
          <w:rFonts w:ascii="Times New Roman" w:hAnsi="Times New Roman"/>
          <w:color w:val="444444"/>
          <w:sz w:val="24"/>
          <w:szCs w:val="24"/>
        </w:rPr>
        <w:t xml:space="preserve">Мотивационная сфера учащихся, их отношение к различным видам деятельности и проявление своей общей активности в учении в основном определяется как их потребностями, так и соответствующими целями. Интенсивность мотивации учащихся во многом определяется представлением о цели своей работы. Осознание значимости своей </w:t>
      </w:r>
      <w:r w:rsidRPr="006E5C60">
        <w:rPr>
          <w:rFonts w:ascii="Times New Roman" w:hAnsi="Times New Roman"/>
          <w:color w:val="444444"/>
          <w:sz w:val="24"/>
          <w:szCs w:val="24"/>
        </w:rPr>
        <w:lastRenderedPageBreak/>
        <w:t>работы и четкое представление своей цели являются сильным средством усиления мотивации учащихся.</w:t>
      </w:r>
    </w:p>
    <w:p w:rsidR="0064670F" w:rsidRPr="006E5C60" w:rsidRDefault="0064670F" w:rsidP="006E5C60">
      <w:pPr>
        <w:pStyle w:val="a3"/>
        <w:shd w:val="clear" w:color="auto" w:fill="FFFFFF"/>
        <w:spacing w:after="0" w:line="240" w:lineRule="auto"/>
        <w:ind w:left="0" w:firstLine="720"/>
        <w:jc w:val="both"/>
        <w:rPr>
          <w:rFonts w:ascii="Times New Roman" w:hAnsi="Times New Roman"/>
          <w:color w:val="444444"/>
          <w:sz w:val="24"/>
          <w:szCs w:val="24"/>
        </w:rPr>
      </w:pPr>
      <w:r w:rsidRPr="006E5C60">
        <w:rPr>
          <w:rFonts w:ascii="Times New Roman" w:hAnsi="Times New Roman"/>
          <w:color w:val="444444"/>
          <w:sz w:val="24"/>
          <w:szCs w:val="24"/>
        </w:rPr>
        <w:t xml:space="preserve">Системно-деятельностный подход к учебному процессу биологии обеспечивает достижение планируемых результатов освоения основной образовательной программы  и создает основу для самостоятельного  успешного усвоения обучающимися новых знаний, умений, компетенций, видов и способов деятельности. </w:t>
      </w:r>
    </w:p>
    <w:p w:rsidR="0064670F" w:rsidRPr="006E5C60" w:rsidRDefault="0064670F" w:rsidP="006E5C60">
      <w:pPr>
        <w:shd w:val="clear" w:color="auto" w:fill="FFFFFF"/>
        <w:spacing w:after="0" w:line="240" w:lineRule="auto"/>
        <w:ind w:firstLine="708"/>
        <w:jc w:val="both"/>
        <w:rPr>
          <w:rFonts w:ascii="Times New Roman" w:eastAsia="Times New Roman" w:hAnsi="Times New Roman" w:cs="Times New Roman"/>
          <w:color w:val="444444"/>
          <w:sz w:val="24"/>
          <w:szCs w:val="24"/>
        </w:rPr>
      </w:pPr>
      <w:r w:rsidRPr="006E5C60">
        <w:rPr>
          <w:rFonts w:ascii="Times New Roman" w:eastAsia="Times New Roman" w:hAnsi="Times New Roman" w:cs="Times New Roman"/>
          <w:color w:val="444444"/>
          <w:sz w:val="24"/>
          <w:szCs w:val="24"/>
        </w:rPr>
        <w:t xml:space="preserve">Поэтому учителям необходимо овладевать педагогическими технологиями, с помощью которых можно реализовать новые требования. Это хорошо известные технологии проблемного обучения, проектного обучения. Данный подход направлен на развитие каждого ученика, на формирование его индивидуальных способностей, а также позволяет значительно упрочнить знания и увеличить темп изучения материала без перегрузки обучающихся. При этом создаются благоприятные условия для их разноуровневой подготовки, реализации принципа моделирования. Технология деятельностного метода обучения не разрушает «традиционную» систему деятельности, а преобразовывает ее, сохраняя все необходимое для реализации новых образовательных целей. Одновременно она является саморегулирующимся механизмом разноуровневого обучения, обеспечивая возможность выбора каждым ребенком индивидуальной образовательной траектории; при условии гарантированного достижения им социально безопасного минимума. </w:t>
      </w:r>
    </w:p>
    <w:p w:rsidR="0064670F" w:rsidRPr="006E5C60" w:rsidRDefault="0064670F" w:rsidP="006E5C60">
      <w:pPr>
        <w:shd w:val="clear" w:color="auto" w:fill="FFFFFF"/>
        <w:spacing w:after="0" w:line="240" w:lineRule="auto"/>
        <w:ind w:firstLine="708"/>
        <w:jc w:val="both"/>
        <w:rPr>
          <w:rFonts w:ascii="Times New Roman" w:hAnsi="Times New Roman" w:cs="Times New Roman"/>
          <w:b/>
          <w:color w:val="000000" w:themeColor="text1"/>
          <w:sz w:val="24"/>
          <w:szCs w:val="24"/>
        </w:rPr>
      </w:pP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pacing w:after="0" w:line="240" w:lineRule="auto"/>
        <w:jc w:val="center"/>
        <w:rPr>
          <w:rFonts w:ascii="Times New Roman" w:hAnsi="Times New Roman" w:cs="Times New Roman"/>
          <w:sz w:val="24"/>
          <w:szCs w:val="24"/>
        </w:rPr>
      </w:pPr>
    </w:p>
    <w:p w:rsidR="0074560C" w:rsidRPr="006E5C60" w:rsidRDefault="0074560C" w:rsidP="006E5C60">
      <w:pPr>
        <w:spacing w:after="0" w:line="240" w:lineRule="auto"/>
        <w:jc w:val="center"/>
        <w:rPr>
          <w:rFonts w:ascii="Times New Roman" w:hAnsi="Times New Roman" w:cs="Times New Roman"/>
          <w:sz w:val="24"/>
          <w:szCs w:val="24"/>
          <w:lang w:val="ky-KG"/>
        </w:rPr>
      </w:pPr>
    </w:p>
    <w:sectPr w:rsidR="0074560C" w:rsidRPr="006E5C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05" w:rsidRDefault="00CF4C05">
      <w:pPr>
        <w:spacing w:after="0" w:line="240" w:lineRule="auto"/>
      </w:pPr>
      <w:r>
        <w:separator/>
      </w:r>
    </w:p>
  </w:endnote>
  <w:endnote w:type="continuationSeparator" w:id="0">
    <w:p w:rsidR="00CF4C05" w:rsidRDefault="00CF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_Q">
    <w:altName w:val="Times New Roman"/>
    <w:panose1 w:val="00000000000000000000"/>
    <w:charset w:val="00"/>
    <w:family w:val="roman"/>
    <w:notTrueType/>
    <w:pitch w:val="variable"/>
    <w:sig w:usb0="00000003" w:usb1="00000000" w:usb2="00000000" w:usb3="00000000" w:csb0="00000001" w:csb1="00000000"/>
  </w:font>
  <w:font w:name="Kyrgyzfnt">
    <w:altName w:val="Times New Roman"/>
    <w:charset w:val="00"/>
    <w:family w:val="auto"/>
    <w:pitch w:val="variable"/>
    <w:sig w:usb0="00000203" w:usb1="00000000" w:usb2="00000000" w:usb3="00000000" w:csb0="00000005" w:csb1="00000000"/>
  </w:font>
  <w:font w:name="1Janyzak Times">
    <w:altName w:val="Times New Roman"/>
    <w:panose1 w:val="00000000000000000000"/>
    <w:charset w:val="CC"/>
    <w:family w:val="roman"/>
    <w:notTrueType/>
    <w:pitch w:val="variable"/>
    <w:sig w:usb0="00000203" w:usb1="00000000" w:usb2="00000000" w:usb3="00000000" w:csb0="00000005" w:csb1="00000000"/>
  </w:font>
  <w:font w:name="MS Mincho">
    <w:altName w:val="Meiryo"/>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49"/>
      <w:docPartObj>
        <w:docPartGallery w:val="Page Numbers (Bottom of Page)"/>
        <w:docPartUnique/>
      </w:docPartObj>
    </w:sdtPr>
    <w:sdtEndPr/>
    <w:sdtContent>
      <w:p w:rsidR="00EA1F20" w:rsidRDefault="00EA1F20">
        <w:pPr>
          <w:pStyle w:val="af4"/>
          <w:jc w:val="center"/>
        </w:pPr>
        <w:r>
          <w:fldChar w:fldCharType="begin"/>
        </w:r>
        <w:r>
          <w:instrText xml:space="preserve"> PAGE   \* MERGEFORMAT </w:instrText>
        </w:r>
        <w:r>
          <w:fldChar w:fldCharType="separate"/>
        </w:r>
        <w:r w:rsidR="00F529B5">
          <w:rPr>
            <w:noProof/>
          </w:rPr>
          <w:t>2</w:t>
        </w:r>
        <w:r>
          <w:rPr>
            <w:noProof/>
          </w:rPr>
          <w:fldChar w:fldCharType="end"/>
        </w:r>
      </w:p>
    </w:sdtContent>
  </w:sdt>
  <w:p w:rsidR="00EA1F20" w:rsidRDefault="00EA1F2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05" w:rsidRDefault="00CF4C05">
      <w:pPr>
        <w:spacing w:after="0" w:line="240" w:lineRule="auto"/>
      </w:pPr>
      <w:r>
        <w:separator/>
      </w:r>
    </w:p>
  </w:footnote>
  <w:footnote w:type="continuationSeparator" w:id="0">
    <w:p w:rsidR="00CF4C05" w:rsidRDefault="00CF4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0E3EE0"/>
    <w:lvl w:ilvl="0">
      <w:numFmt w:val="bullet"/>
      <w:lvlText w:val="*"/>
      <w:lvlJc w:val="left"/>
    </w:lvl>
  </w:abstractNum>
  <w:abstractNum w:abstractNumId="1">
    <w:nsid w:val="002C469F"/>
    <w:multiLevelType w:val="hybridMultilevel"/>
    <w:tmpl w:val="07BC3772"/>
    <w:lvl w:ilvl="0" w:tplc="1DEA212A">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10432B9"/>
    <w:multiLevelType w:val="hybridMultilevel"/>
    <w:tmpl w:val="3296F7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FC23CF"/>
    <w:multiLevelType w:val="hybridMultilevel"/>
    <w:tmpl w:val="BB52AC1A"/>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4">
    <w:nsid w:val="0381146E"/>
    <w:multiLevelType w:val="hybridMultilevel"/>
    <w:tmpl w:val="6700FDF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63545D4"/>
    <w:multiLevelType w:val="hybridMultilevel"/>
    <w:tmpl w:val="5484CCC6"/>
    <w:lvl w:ilvl="0" w:tplc="5AA6FC00">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7D76B5D"/>
    <w:multiLevelType w:val="multilevel"/>
    <w:tmpl w:val="2B40A7EC"/>
    <w:lvl w:ilvl="0">
      <w:start w:val="1"/>
      <w:numFmt w:val="decimal"/>
      <w:lvlText w:val="%1."/>
      <w:legacy w:legacy="1" w:legacySpace="0" w:legacyIndent="216"/>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8D762ED"/>
    <w:multiLevelType w:val="hybridMultilevel"/>
    <w:tmpl w:val="EA787ABE"/>
    <w:lvl w:ilvl="0" w:tplc="D920512A">
      <w:start w:val="1"/>
      <w:numFmt w:val="bullet"/>
      <w:lvlText w:val="-"/>
      <w:lvlJc w:val="left"/>
      <w:pPr>
        <w:ind w:left="720" w:hanging="360"/>
      </w:pPr>
      <w:rPr>
        <w:rFonts w:ascii="Courier New" w:hAnsi="Courier New" w:cs="Courier New" w:hint="default"/>
        <w:b/>
        <w:bCs/>
        <w:i w:val="0"/>
        <w:i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69410D"/>
    <w:multiLevelType w:val="multilevel"/>
    <w:tmpl w:val="516E5EBC"/>
    <w:lvl w:ilvl="0">
      <w:start w:val="1"/>
      <w:numFmt w:val="upperRoman"/>
      <w:lvlText w:val="%1."/>
      <w:lvlJc w:val="left"/>
      <w:pPr>
        <w:tabs>
          <w:tab w:val="num" w:pos="1109"/>
        </w:tabs>
        <w:ind w:left="1109" w:hanging="720"/>
      </w:pPr>
      <w:rPr>
        <w:rFonts w:ascii="Times New Roman" w:hAnsi="Times New Roman" w:cs="Times New Roman" w:hint="default"/>
        <w:b/>
        <w:color w:val="000000"/>
      </w:rPr>
    </w:lvl>
    <w:lvl w:ilvl="1">
      <w:start w:val="1"/>
      <w:numFmt w:val="decimal"/>
      <w:isLgl/>
      <w:lvlText w:val="%1.%2."/>
      <w:lvlJc w:val="left"/>
      <w:pPr>
        <w:ind w:left="987" w:hanging="420"/>
      </w:pPr>
      <w:rPr>
        <w:rFonts w:hint="default"/>
      </w:rPr>
    </w:lvl>
    <w:lvl w:ilvl="2">
      <w:start w:val="1"/>
      <w:numFmt w:val="decimal"/>
      <w:isLgl/>
      <w:lvlText w:val="%1.%2.%3."/>
      <w:lvlJc w:val="left"/>
      <w:pPr>
        <w:ind w:left="1465" w:hanging="720"/>
      </w:pPr>
      <w:rPr>
        <w:rFonts w:hint="default"/>
      </w:rPr>
    </w:lvl>
    <w:lvl w:ilvl="3">
      <w:start w:val="1"/>
      <w:numFmt w:val="decimal"/>
      <w:isLgl/>
      <w:lvlText w:val="%1.%2.%3.%4."/>
      <w:lvlJc w:val="left"/>
      <w:pPr>
        <w:ind w:left="1643" w:hanging="72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359" w:hanging="1080"/>
      </w:pPr>
      <w:rPr>
        <w:rFonts w:hint="default"/>
      </w:rPr>
    </w:lvl>
    <w:lvl w:ilvl="6">
      <w:start w:val="1"/>
      <w:numFmt w:val="decimal"/>
      <w:isLgl/>
      <w:lvlText w:val="%1.%2.%3.%4.%5.%6.%7."/>
      <w:lvlJc w:val="left"/>
      <w:pPr>
        <w:ind w:left="2897" w:hanging="1440"/>
      </w:pPr>
      <w:rPr>
        <w:rFonts w:hint="default"/>
      </w:rPr>
    </w:lvl>
    <w:lvl w:ilvl="7">
      <w:start w:val="1"/>
      <w:numFmt w:val="decimal"/>
      <w:isLgl/>
      <w:lvlText w:val="%1.%2.%3.%4.%5.%6.%7.%8."/>
      <w:lvlJc w:val="left"/>
      <w:pPr>
        <w:ind w:left="3075" w:hanging="1440"/>
      </w:pPr>
      <w:rPr>
        <w:rFonts w:hint="default"/>
      </w:rPr>
    </w:lvl>
    <w:lvl w:ilvl="8">
      <w:start w:val="1"/>
      <w:numFmt w:val="decimal"/>
      <w:isLgl/>
      <w:lvlText w:val="%1.%2.%3.%4.%5.%6.%7.%8.%9."/>
      <w:lvlJc w:val="left"/>
      <w:pPr>
        <w:ind w:left="3613" w:hanging="1800"/>
      </w:pPr>
      <w:rPr>
        <w:rFonts w:hint="default"/>
      </w:rPr>
    </w:lvl>
  </w:abstractNum>
  <w:abstractNum w:abstractNumId="9">
    <w:nsid w:val="0AAE679A"/>
    <w:multiLevelType w:val="hybridMultilevel"/>
    <w:tmpl w:val="51408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C6352A"/>
    <w:multiLevelType w:val="hybridMultilevel"/>
    <w:tmpl w:val="2D4E94BE"/>
    <w:lvl w:ilvl="0" w:tplc="73B8EC6A">
      <w:start w:val="1"/>
      <w:numFmt w:val="decimal"/>
      <w:lvlText w:val="%1."/>
      <w:lvlJc w:val="left"/>
      <w:pPr>
        <w:ind w:left="1211" w:hanging="36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1">
    <w:nsid w:val="0D61614F"/>
    <w:multiLevelType w:val="hybridMultilevel"/>
    <w:tmpl w:val="A1607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E16FF0"/>
    <w:multiLevelType w:val="hybridMultilevel"/>
    <w:tmpl w:val="458EE6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2B67E89"/>
    <w:multiLevelType w:val="hybridMultilevel"/>
    <w:tmpl w:val="3B9C5BA2"/>
    <w:lvl w:ilvl="0" w:tplc="B8529A2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8F77A8"/>
    <w:multiLevelType w:val="multilevel"/>
    <w:tmpl w:val="2C506F76"/>
    <w:lvl w:ilvl="0">
      <w:start w:val="2"/>
      <w:numFmt w:val="decimal"/>
      <w:lvlText w:val="%1."/>
      <w:lvlJc w:val="left"/>
      <w:pPr>
        <w:ind w:left="510" w:hanging="510"/>
      </w:pPr>
    </w:lvl>
    <w:lvl w:ilvl="1">
      <w:start w:val="1"/>
      <w:numFmt w:val="decimal"/>
      <w:lvlText w:val="%1.%2."/>
      <w:lvlJc w:val="left"/>
      <w:pPr>
        <w:ind w:left="720" w:hanging="720"/>
      </w:pPr>
      <w:rPr>
        <w:b w:val="0"/>
      </w:rPr>
    </w:lvl>
    <w:lvl w:ilvl="2">
      <w:start w:val="1"/>
      <w:numFmt w:val="decimal"/>
      <w:lvlText w:val="%1.%2.%3."/>
      <w:lvlJc w:val="left"/>
      <w:pPr>
        <w:ind w:left="2490" w:hanging="1080"/>
      </w:pPr>
    </w:lvl>
    <w:lvl w:ilvl="3">
      <w:start w:val="1"/>
      <w:numFmt w:val="decimal"/>
      <w:lvlText w:val="%1.%2.%3.%4."/>
      <w:lvlJc w:val="left"/>
      <w:pPr>
        <w:ind w:left="3195" w:hanging="1080"/>
      </w:pPr>
    </w:lvl>
    <w:lvl w:ilvl="4">
      <w:start w:val="1"/>
      <w:numFmt w:val="decimal"/>
      <w:lvlText w:val="%1.%2.%3.%4.%5."/>
      <w:lvlJc w:val="left"/>
      <w:pPr>
        <w:ind w:left="4260" w:hanging="1440"/>
      </w:pPr>
    </w:lvl>
    <w:lvl w:ilvl="5">
      <w:start w:val="1"/>
      <w:numFmt w:val="decimal"/>
      <w:lvlText w:val="%1.%2.%3.%4.%5.%6."/>
      <w:lvlJc w:val="left"/>
      <w:pPr>
        <w:ind w:left="5325" w:hanging="1800"/>
      </w:pPr>
    </w:lvl>
    <w:lvl w:ilvl="6">
      <w:start w:val="1"/>
      <w:numFmt w:val="decimal"/>
      <w:lvlText w:val="%1.%2.%3.%4.%5.%6.%7."/>
      <w:lvlJc w:val="left"/>
      <w:pPr>
        <w:ind w:left="6030" w:hanging="1800"/>
      </w:pPr>
    </w:lvl>
    <w:lvl w:ilvl="7">
      <w:start w:val="1"/>
      <w:numFmt w:val="decimal"/>
      <w:lvlText w:val="%1.%2.%3.%4.%5.%6.%7.%8."/>
      <w:lvlJc w:val="left"/>
      <w:pPr>
        <w:ind w:left="7095" w:hanging="2160"/>
      </w:pPr>
    </w:lvl>
    <w:lvl w:ilvl="8">
      <w:start w:val="1"/>
      <w:numFmt w:val="decimal"/>
      <w:lvlText w:val="%1.%2.%3.%4.%5.%6.%7.%8.%9."/>
      <w:lvlJc w:val="left"/>
      <w:pPr>
        <w:ind w:left="8160" w:hanging="2520"/>
      </w:pPr>
    </w:lvl>
  </w:abstractNum>
  <w:abstractNum w:abstractNumId="15">
    <w:nsid w:val="13CF2B45"/>
    <w:multiLevelType w:val="hybridMultilevel"/>
    <w:tmpl w:val="BE32F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B80E99"/>
    <w:multiLevelType w:val="hybridMultilevel"/>
    <w:tmpl w:val="5988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D40CE8"/>
    <w:multiLevelType w:val="multilevel"/>
    <w:tmpl w:val="F4DE9714"/>
    <w:lvl w:ilvl="0">
      <w:start w:val="1"/>
      <w:numFmt w:val="decimal"/>
      <w:lvlText w:val="%1."/>
      <w:lvlJc w:val="left"/>
      <w:pPr>
        <w:ind w:left="720" w:hanging="360"/>
      </w:pPr>
      <w:rPr>
        <w:rFonts w:hint="default"/>
        <w:b/>
        <w:i/>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DE9267E"/>
    <w:multiLevelType w:val="hybridMultilevel"/>
    <w:tmpl w:val="C9647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412695"/>
    <w:multiLevelType w:val="hybridMultilevel"/>
    <w:tmpl w:val="4582D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8D78D1"/>
    <w:multiLevelType w:val="hybridMultilevel"/>
    <w:tmpl w:val="594E99CA"/>
    <w:lvl w:ilvl="0" w:tplc="B8529A2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2121F4"/>
    <w:multiLevelType w:val="hybridMultilevel"/>
    <w:tmpl w:val="6CEAD5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22FC5462"/>
    <w:multiLevelType w:val="multilevel"/>
    <w:tmpl w:val="10001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AD3C09"/>
    <w:multiLevelType w:val="hybridMultilevel"/>
    <w:tmpl w:val="C10EA7A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8C355B"/>
    <w:multiLevelType w:val="multilevel"/>
    <w:tmpl w:val="A016ED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6B2237E"/>
    <w:multiLevelType w:val="multilevel"/>
    <w:tmpl w:val="9570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720352B"/>
    <w:multiLevelType w:val="hybridMultilevel"/>
    <w:tmpl w:val="B7F81EF2"/>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2A8F5C4D"/>
    <w:multiLevelType w:val="hybridMultilevel"/>
    <w:tmpl w:val="7AB26958"/>
    <w:lvl w:ilvl="0" w:tplc="B8529A2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D14786"/>
    <w:multiLevelType w:val="hybridMultilevel"/>
    <w:tmpl w:val="30EC46A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395203"/>
    <w:multiLevelType w:val="multilevel"/>
    <w:tmpl w:val="1222E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BE533AA"/>
    <w:multiLevelType w:val="hybridMultilevel"/>
    <w:tmpl w:val="4EA23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85348E"/>
    <w:multiLevelType w:val="hybridMultilevel"/>
    <w:tmpl w:val="5442B8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2D665F38"/>
    <w:multiLevelType w:val="multilevel"/>
    <w:tmpl w:val="719E168A"/>
    <w:lvl w:ilvl="0">
      <w:start w:val="1"/>
      <w:numFmt w:val="decimal"/>
      <w:lvlText w:val="%1."/>
      <w:lvlJc w:val="left"/>
      <w:pPr>
        <w:ind w:left="585" w:hanging="585"/>
      </w:pPr>
    </w:lvl>
    <w:lvl w:ilvl="1">
      <w:start w:val="1"/>
      <w:numFmt w:val="decimal"/>
      <w:lvlText w:val="%1.%2."/>
      <w:lvlJc w:val="left"/>
      <w:pPr>
        <w:ind w:left="2847"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33">
    <w:nsid w:val="2E9E0DBE"/>
    <w:multiLevelType w:val="hybridMultilevel"/>
    <w:tmpl w:val="E90AA2F4"/>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C1647B"/>
    <w:multiLevelType w:val="hybridMultilevel"/>
    <w:tmpl w:val="31ACE116"/>
    <w:lvl w:ilvl="0" w:tplc="DF020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2F672F69"/>
    <w:multiLevelType w:val="hybridMultilevel"/>
    <w:tmpl w:val="FEACAF26"/>
    <w:lvl w:ilvl="0" w:tplc="B8529A2C">
      <w:start w:val="2"/>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6">
    <w:nsid w:val="2FE4789D"/>
    <w:multiLevelType w:val="multilevel"/>
    <w:tmpl w:val="F98AE932"/>
    <w:lvl w:ilvl="0">
      <w:start w:val="5"/>
      <w:numFmt w:val="decimal"/>
      <w:lvlText w:val="%1."/>
      <w:lvlJc w:val="left"/>
      <w:pPr>
        <w:ind w:left="360" w:hanging="360"/>
      </w:pPr>
      <w:rPr>
        <w:rFonts w:eastAsia="Calibri" w:hint="default"/>
      </w:rPr>
    </w:lvl>
    <w:lvl w:ilvl="1">
      <w:start w:val="1"/>
      <w:numFmt w:val="decimal"/>
      <w:lvlText w:val="%1.%2."/>
      <w:lvlJc w:val="left"/>
      <w:pPr>
        <w:ind w:left="502"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37">
    <w:nsid w:val="3354578D"/>
    <w:multiLevelType w:val="multilevel"/>
    <w:tmpl w:val="060EB4A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38BA017D"/>
    <w:multiLevelType w:val="multilevel"/>
    <w:tmpl w:val="78C8EDEE"/>
    <w:lvl w:ilvl="0">
      <w:start w:val="1"/>
      <w:numFmt w:val="decimal"/>
      <w:lvlText w:val="%1."/>
      <w:lvlJc w:val="left"/>
      <w:pPr>
        <w:ind w:left="360" w:hanging="360"/>
      </w:pPr>
      <w:rPr>
        <w:b/>
      </w:rPr>
    </w:lvl>
    <w:lvl w:ilvl="1">
      <w:start w:val="2"/>
      <w:numFmt w:val="decimal"/>
      <w:isLgl/>
      <w:lvlText w:val="%1.%2."/>
      <w:lvlJc w:val="left"/>
      <w:pPr>
        <w:ind w:left="1146"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39">
    <w:nsid w:val="3AE06370"/>
    <w:multiLevelType w:val="hybridMultilevel"/>
    <w:tmpl w:val="FAF2D0F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3B1E38C2"/>
    <w:multiLevelType w:val="hybridMultilevel"/>
    <w:tmpl w:val="3C2A77A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3B514042"/>
    <w:multiLevelType w:val="hybridMultilevel"/>
    <w:tmpl w:val="90C6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245F24"/>
    <w:multiLevelType w:val="hybridMultilevel"/>
    <w:tmpl w:val="82D0DCC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3">
    <w:nsid w:val="3FC11B7F"/>
    <w:multiLevelType w:val="hybridMultilevel"/>
    <w:tmpl w:val="5D24B760"/>
    <w:lvl w:ilvl="0" w:tplc="04190001">
      <w:start w:val="1"/>
      <w:numFmt w:val="bullet"/>
      <w:lvlText w:val=""/>
      <w:lvlJc w:val="left"/>
      <w:pPr>
        <w:tabs>
          <w:tab w:val="num" w:pos="360"/>
        </w:tabs>
        <w:ind w:left="360" w:hanging="360"/>
      </w:pPr>
      <w:rPr>
        <w:rFonts w:ascii="Symbol" w:hAnsi="Symbol" w:hint="default"/>
      </w:rPr>
    </w:lvl>
    <w:lvl w:ilvl="1" w:tplc="98E4DA9E">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09B4EC2"/>
    <w:multiLevelType w:val="hybridMultilevel"/>
    <w:tmpl w:val="5E126558"/>
    <w:lvl w:ilvl="0" w:tplc="98E4DA9E">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5">
    <w:nsid w:val="42632226"/>
    <w:multiLevelType w:val="hybridMultilevel"/>
    <w:tmpl w:val="0CD498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4472858"/>
    <w:multiLevelType w:val="hybridMultilevel"/>
    <w:tmpl w:val="C6AA12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1660CD"/>
    <w:multiLevelType w:val="hybridMultilevel"/>
    <w:tmpl w:val="C5140F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8">
    <w:nsid w:val="477170CF"/>
    <w:multiLevelType w:val="hybridMultilevel"/>
    <w:tmpl w:val="0F94F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9272480"/>
    <w:multiLevelType w:val="hybridMultilevel"/>
    <w:tmpl w:val="FFE0E836"/>
    <w:lvl w:ilvl="0" w:tplc="0419000D">
      <w:start w:val="1"/>
      <w:numFmt w:val="bullet"/>
      <w:lvlText w:val=""/>
      <w:lvlJc w:val="left"/>
      <w:pPr>
        <w:ind w:left="854" w:hanging="360"/>
      </w:pPr>
      <w:rPr>
        <w:rFonts w:ascii="Wingdings" w:hAnsi="Wingdings"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50">
    <w:nsid w:val="4A9B71DE"/>
    <w:multiLevelType w:val="hybridMultilevel"/>
    <w:tmpl w:val="36F60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B584253"/>
    <w:multiLevelType w:val="hybridMultilevel"/>
    <w:tmpl w:val="7B12EA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D5632D8"/>
    <w:multiLevelType w:val="hybridMultilevel"/>
    <w:tmpl w:val="090C79B6"/>
    <w:lvl w:ilvl="0" w:tplc="B9300752">
      <w:start w:val="1"/>
      <w:numFmt w:val="decimal"/>
      <w:lvlText w:val="%1."/>
      <w:lvlJc w:val="left"/>
      <w:pPr>
        <w:ind w:left="1211" w:hanging="360"/>
      </w:pPr>
      <w:rPr>
        <w:rFonts w:hint="default"/>
        <w:b w:val="0"/>
        <w:w w:val="120"/>
        <w:sz w:val="2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3">
    <w:nsid w:val="4D6320E4"/>
    <w:multiLevelType w:val="hybridMultilevel"/>
    <w:tmpl w:val="DFDEF110"/>
    <w:lvl w:ilvl="0" w:tplc="B8529A2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6843D7"/>
    <w:multiLevelType w:val="multilevel"/>
    <w:tmpl w:val="C6DED100"/>
    <w:lvl w:ilvl="0">
      <w:start w:val="1"/>
      <w:numFmt w:val="decimal"/>
      <w:lvlText w:val="%1."/>
      <w:lvlJc w:val="left"/>
      <w:pPr>
        <w:ind w:left="420" w:hanging="420"/>
      </w:pPr>
      <w:rPr>
        <w:rFonts w:eastAsia="Calibri" w:hint="default"/>
      </w:rPr>
    </w:lvl>
    <w:lvl w:ilvl="1">
      <w:start w:val="1"/>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5040" w:hanging="2160"/>
      </w:pPr>
      <w:rPr>
        <w:rFonts w:eastAsia="Calibri" w:hint="default"/>
      </w:rPr>
    </w:lvl>
  </w:abstractNum>
  <w:abstractNum w:abstractNumId="55">
    <w:nsid w:val="4EBF2824"/>
    <w:multiLevelType w:val="multilevel"/>
    <w:tmpl w:val="4F76E2D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52E729BC"/>
    <w:multiLevelType w:val="hybridMultilevel"/>
    <w:tmpl w:val="A04C17A8"/>
    <w:lvl w:ilvl="0" w:tplc="04190003">
      <w:start w:val="1"/>
      <w:numFmt w:val="bullet"/>
      <w:lvlText w:val="o"/>
      <w:lvlJc w:val="left"/>
      <w:pPr>
        <w:tabs>
          <w:tab w:val="num" w:pos="360"/>
        </w:tabs>
        <w:ind w:left="360" w:hanging="360"/>
      </w:pPr>
      <w:rPr>
        <w:rFonts w:ascii="Courier New" w:hAnsi="Courier New" w:cs="Courier New" w:hint="default"/>
      </w:rPr>
    </w:lvl>
    <w:lvl w:ilvl="1" w:tplc="04190005">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537A3473"/>
    <w:multiLevelType w:val="multilevel"/>
    <w:tmpl w:val="A016ED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8492EDC"/>
    <w:multiLevelType w:val="hybridMultilevel"/>
    <w:tmpl w:val="E5C8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5453CD"/>
    <w:multiLevelType w:val="multilevel"/>
    <w:tmpl w:val="4EACA9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58656202"/>
    <w:multiLevelType w:val="hybridMultilevel"/>
    <w:tmpl w:val="8EAE1B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59BC4147"/>
    <w:multiLevelType w:val="hybridMultilevel"/>
    <w:tmpl w:val="E086282A"/>
    <w:lvl w:ilvl="0" w:tplc="D920512A">
      <w:start w:val="1"/>
      <w:numFmt w:val="bullet"/>
      <w:lvlText w:val="-"/>
      <w:lvlJc w:val="left"/>
      <w:pPr>
        <w:ind w:left="1004" w:hanging="360"/>
      </w:pPr>
      <w:rPr>
        <w:rFonts w:ascii="Courier New" w:hAnsi="Courier New" w:cs="Courier New" w:hint="default"/>
        <w:b/>
        <w:bCs/>
        <w:i w:val="0"/>
        <w:iCs w:val="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5BA919A4"/>
    <w:multiLevelType w:val="hybridMultilevel"/>
    <w:tmpl w:val="CA00E4FC"/>
    <w:lvl w:ilvl="0" w:tplc="0419000B">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63">
    <w:nsid w:val="5F021434"/>
    <w:multiLevelType w:val="hybridMultilevel"/>
    <w:tmpl w:val="90BCF0CE"/>
    <w:lvl w:ilvl="0" w:tplc="B8529A2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672E80"/>
    <w:multiLevelType w:val="hybridMultilevel"/>
    <w:tmpl w:val="41C6B662"/>
    <w:lvl w:ilvl="0" w:tplc="0419000F">
      <w:start w:val="1"/>
      <w:numFmt w:val="bullet"/>
      <w:lvlText w:val=""/>
      <w:lvlJc w:val="left"/>
      <w:pPr>
        <w:tabs>
          <w:tab w:val="num" w:pos="1080"/>
        </w:tabs>
        <w:ind w:left="1080" w:hanging="360"/>
      </w:pPr>
      <w:rPr>
        <w:rFonts w:ascii="Wingdings" w:hAnsi="Wingdings"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65">
    <w:nsid w:val="60770EDA"/>
    <w:multiLevelType w:val="hybridMultilevel"/>
    <w:tmpl w:val="D564FA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65500929"/>
    <w:multiLevelType w:val="hybridMultilevel"/>
    <w:tmpl w:val="303A9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5832D8D"/>
    <w:multiLevelType w:val="hybridMultilevel"/>
    <w:tmpl w:val="6A5481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7CB15CF"/>
    <w:multiLevelType w:val="hybridMultilevel"/>
    <w:tmpl w:val="9C2A63CC"/>
    <w:lvl w:ilvl="0" w:tplc="0419000B">
      <w:start w:val="1"/>
      <w:numFmt w:val="bullet"/>
      <w:lvlText w:val=""/>
      <w:lvlJc w:val="left"/>
      <w:pPr>
        <w:ind w:left="1905" w:hanging="360"/>
      </w:pPr>
      <w:rPr>
        <w:rFonts w:ascii="Wingdings" w:hAnsi="Wingdings"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69">
    <w:nsid w:val="68A125AC"/>
    <w:multiLevelType w:val="hybridMultilevel"/>
    <w:tmpl w:val="EA160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9814AB2"/>
    <w:multiLevelType w:val="hybridMultilevel"/>
    <w:tmpl w:val="8034CBF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1">
    <w:nsid w:val="6C251E21"/>
    <w:multiLevelType w:val="hybridMultilevel"/>
    <w:tmpl w:val="FAEA65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D2C0401"/>
    <w:multiLevelType w:val="multilevel"/>
    <w:tmpl w:val="C5EEB74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nsid w:val="6E910680"/>
    <w:multiLevelType w:val="hybridMultilevel"/>
    <w:tmpl w:val="CF5C9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06A6982"/>
    <w:multiLevelType w:val="hybridMultilevel"/>
    <w:tmpl w:val="EAE6078E"/>
    <w:lvl w:ilvl="0" w:tplc="04190005">
      <w:start w:val="1"/>
      <w:numFmt w:val="bullet"/>
      <w:lvlText w:val=""/>
      <w:lvlJc w:val="left"/>
      <w:pPr>
        <w:tabs>
          <w:tab w:val="num" w:pos="360"/>
        </w:tabs>
        <w:ind w:left="360" w:hanging="360"/>
      </w:pPr>
      <w:rPr>
        <w:rFonts w:ascii="Wingdings" w:hAnsi="Wingdings" w:hint="default"/>
      </w:rPr>
    </w:lvl>
    <w:lvl w:ilvl="1" w:tplc="04190005">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5">
    <w:nsid w:val="70E66509"/>
    <w:multiLevelType w:val="multilevel"/>
    <w:tmpl w:val="AD3086C6"/>
    <w:lvl w:ilvl="0">
      <w:start w:val="2"/>
      <w:numFmt w:val="decimal"/>
      <w:lvlText w:val="%1."/>
      <w:lvlJc w:val="left"/>
      <w:pPr>
        <w:ind w:left="450" w:hanging="450"/>
      </w:pPr>
      <w:rPr>
        <w:rFonts w:hint="default"/>
      </w:rPr>
    </w:lvl>
    <w:lvl w:ilvl="1">
      <w:start w:val="2"/>
      <w:numFmt w:val="decimal"/>
      <w:lvlText w:val="%1.%2."/>
      <w:lvlJc w:val="left"/>
      <w:pPr>
        <w:ind w:left="3567" w:hanging="720"/>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882" w:hanging="180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76">
    <w:nsid w:val="71A17D5F"/>
    <w:multiLevelType w:val="hybridMultilevel"/>
    <w:tmpl w:val="E0EA19F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7">
    <w:nsid w:val="71D83281"/>
    <w:multiLevelType w:val="hybridMultilevel"/>
    <w:tmpl w:val="BECE5EB6"/>
    <w:lvl w:ilvl="0" w:tplc="04190009">
      <w:start w:val="1"/>
      <w:numFmt w:val="bullet"/>
      <w:lvlText w:val=""/>
      <w:lvlJc w:val="left"/>
      <w:pPr>
        <w:ind w:left="1128" w:hanging="360"/>
      </w:pPr>
      <w:rPr>
        <w:rFonts w:ascii="Wingdings" w:hAnsi="Wingdings" w:hint="default"/>
      </w:rPr>
    </w:lvl>
    <w:lvl w:ilvl="1" w:tplc="04190003" w:tentative="1">
      <w:start w:val="1"/>
      <w:numFmt w:val="bullet"/>
      <w:lvlText w:val="o"/>
      <w:lvlJc w:val="left"/>
      <w:pPr>
        <w:ind w:left="1848" w:hanging="360"/>
      </w:pPr>
      <w:rPr>
        <w:rFonts w:ascii="Courier New" w:hAnsi="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78">
    <w:nsid w:val="73026A18"/>
    <w:multiLevelType w:val="hybridMultilevel"/>
    <w:tmpl w:val="B0E27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3067B34"/>
    <w:multiLevelType w:val="multilevel"/>
    <w:tmpl w:val="7FDA3F2E"/>
    <w:lvl w:ilvl="0">
      <w:start w:val="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80">
    <w:nsid w:val="73C3632F"/>
    <w:multiLevelType w:val="multilevel"/>
    <w:tmpl w:val="FA843F8E"/>
    <w:lvl w:ilvl="0">
      <w:start w:val="1"/>
      <w:numFmt w:val="decimal"/>
      <w:lvlText w:val="%1."/>
      <w:lvlJc w:val="left"/>
      <w:pPr>
        <w:ind w:left="360" w:hanging="360"/>
      </w:pPr>
      <w:rPr>
        <w:rFonts w:hint="default"/>
      </w:rPr>
    </w:lvl>
    <w:lvl w:ilvl="1">
      <w:start w:val="4"/>
      <w:numFmt w:val="decimal"/>
      <w:isLgl/>
      <w:lvlText w:val="%1.%2."/>
      <w:lvlJc w:val="left"/>
      <w:pPr>
        <w:ind w:left="948" w:hanging="380"/>
      </w:pPr>
      <w:rPr>
        <w:rFonts w:hint="default"/>
        <w:b/>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81">
    <w:nsid w:val="7413606F"/>
    <w:multiLevelType w:val="hybridMultilevel"/>
    <w:tmpl w:val="86EC8946"/>
    <w:lvl w:ilvl="0" w:tplc="0419000D">
      <w:start w:val="1"/>
      <w:numFmt w:val="bullet"/>
      <w:lvlText w:val=""/>
      <w:lvlJc w:val="left"/>
      <w:pPr>
        <w:tabs>
          <w:tab w:val="num" w:pos="1155"/>
        </w:tabs>
        <w:ind w:left="1155" w:hanging="360"/>
      </w:pPr>
      <w:rPr>
        <w:rFonts w:ascii="Wingdings" w:hAnsi="Wingdings"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82">
    <w:nsid w:val="743B4F44"/>
    <w:multiLevelType w:val="hybridMultilevel"/>
    <w:tmpl w:val="2B1E8C72"/>
    <w:lvl w:ilvl="0" w:tplc="B8529A2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4970A5F"/>
    <w:multiLevelType w:val="hybridMultilevel"/>
    <w:tmpl w:val="34864964"/>
    <w:lvl w:ilvl="0" w:tplc="0419000B">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4">
    <w:nsid w:val="77374DB4"/>
    <w:multiLevelType w:val="hybridMultilevel"/>
    <w:tmpl w:val="56DCC5B4"/>
    <w:lvl w:ilvl="0" w:tplc="0419000D">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5">
    <w:nsid w:val="778E5E81"/>
    <w:multiLevelType w:val="hybridMultilevel"/>
    <w:tmpl w:val="963A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8757637"/>
    <w:multiLevelType w:val="hybridMultilevel"/>
    <w:tmpl w:val="BD1C593A"/>
    <w:lvl w:ilvl="0" w:tplc="D920512A">
      <w:start w:val="1"/>
      <w:numFmt w:val="bullet"/>
      <w:lvlText w:val="-"/>
      <w:lvlJc w:val="left"/>
      <w:pPr>
        <w:ind w:left="720" w:hanging="360"/>
      </w:pPr>
      <w:rPr>
        <w:rFonts w:ascii="Courier New" w:hAnsi="Courier New" w:cs="Courier New"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9DE1235"/>
    <w:multiLevelType w:val="hybridMultilevel"/>
    <w:tmpl w:val="7D7C6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A090A7C"/>
    <w:multiLevelType w:val="hybridMultilevel"/>
    <w:tmpl w:val="0AEEA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AC414EA"/>
    <w:multiLevelType w:val="hybridMultilevel"/>
    <w:tmpl w:val="6576E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B79139D"/>
    <w:multiLevelType w:val="hybridMultilevel"/>
    <w:tmpl w:val="05DC2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BC44F2F"/>
    <w:multiLevelType w:val="hybridMultilevel"/>
    <w:tmpl w:val="F5485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E960951"/>
    <w:multiLevelType w:val="hybridMultilevel"/>
    <w:tmpl w:val="21B6B670"/>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num w:numId="1">
    <w:abstractNumId w:val="6"/>
  </w:num>
  <w:num w:numId="2">
    <w:abstractNumId w:val="74"/>
  </w:num>
  <w:num w:numId="3">
    <w:abstractNumId w:val="56"/>
  </w:num>
  <w:num w:numId="4">
    <w:abstractNumId w:val="84"/>
  </w:num>
  <w:num w:numId="5">
    <w:abstractNumId w:val="17"/>
  </w:num>
  <w:num w:numId="6">
    <w:abstractNumId w:val="90"/>
  </w:num>
  <w:num w:numId="7">
    <w:abstractNumId w:val="76"/>
  </w:num>
  <w:num w:numId="8">
    <w:abstractNumId w:val="28"/>
  </w:num>
  <w:num w:numId="9">
    <w:abstractNumId w:val="57"/>
  </w:num>
  <w:num w:numId="10">
    <w:abstractNumId w:val="24"/>
  </w:num>
  <w:num w:numId="11">
    <w:abstractNumId w:val="26"/>
  </w:num>
  <w:num w:numId="12">
    <w:abstractNumId w:val="47"/>
  </w:num>
  <w:num w:numId="13">
    <w:abstractNumId w:val="1"/>
  </w:num>
  <w:num w:numId="14">
    <w:abstractNumId w:val="50"/>
  </w:num>
  <w:num w:numId="15">
    <w:abstractNumId w:val="48"/>
  </w:num>
  <w:num w:numId="16">
    <w:abstractNumId w:val="69"/>
  </w:num>
  <w:num w:numId="17">
    <w:abstractNumId w:val="0"/>
    <w:lvlOverride w:ilvl="0">
      <w:lvl w:ilvl="0">
        <w:numFmt w:val="bullet"/>
        <w:lvlText w:val="•"/>
        <w:legacy w:legacy="1" w:legacySpace="0" w:legacyIndent="336"/>
        <w:lvlJc w:val="left"/>
        <w:rPr>
          <w:rFonts w:ascii="Times New Roman" w:hAnsi="Times New Roman" w:hint="default"/>
        </w:rPr>
      </w:lvl>
    </w:lvlOverride>
  </w:num>
  <w:num w:numId="18">
    <w:abstractNumId w:val="66"/>
  </w:num>
  <w:num w:numId="19">
    <w:abstractNumId w:val="67"/>
  </w:num>
  <w:num w:numId="20">
    <w:abstractNumId w:val="9"/>
  </w:num>
  <w:num w:numId="21">
    <w:abstractNumId w:val="46"/>
  </w:num>
  <w:num w:numId="22">
    <w:abstractNumId w:val="71"/>
  </w:num>
  <w:num w:numId="23">
    <w:abstractNumId w:val="49"/>
  </w:num>
  <w:num w:numId="24">
    <w:abstractNumId w:val="51"/>
  </w:num>
  <w:num w:numId="25">
    <w:abstractNumId w:val="42"/>
  </w:num>
  <w:num w:numId="26">
    <w:abstractNumId w:val="65"/>
  </w:num>
  <w:num w:numId="27">
    <w:abstractNumId w:val="3"/>
  </w:num>
  <w:num w:numId="28">
    <w:abstractNumId w:val="15"/>
  </w:num>
  <w:num w:numId="29">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30">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5">
    <w:abstractNumId w:val="8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num>
  <w:num w:numId="39">
    <w:abstractNumId w:val="82"/>
  </w:num>
  <w:num w:numId="40">
    <w:abstractNumId w:val="20"/>
  </w:num>
  <w:num w:numId="41">
    <w:abstractNumId w:val="63"/>
  </w:num>
  <w:num w:numId="42">
    <w:abstractNumId w:val="35"/>
  </w:num>
  <w:num w:numId="43">
    <w:abstractNumId w:val="13"/>
  </w:num>
  <w:num w:numId="44">
    <w:abstractNumId w:val="27"/>
  </w:num>
  <w:num w:numId="45">
    <w:abstractNumId w:val="53"/>
  </w:num>
  <w:num w:numId="46">
    <w:abstractNumId w:val="39"/>
  </w:num>
  <w:num w:numId="47">
    <w:abstractNumId w:val="2"/>
  </w:num>
  <w:num w:numId="48">
    <w:abstractNumId w:val="43"/>
  </w:num>
  <w:num w:numId="49">
    <w:abstractNumId w:val="81"/>
  </w:num>
  <w:num w:numId="50">
    <w:abstractNumId w:val="64"/>
  </w:num>
  <w:num w:numId="51">
    <w:abstractNumId w:val="8"/>
  </w:num>
  <w:num w:numId="52">
    <w:abstractNumId w:val="77"/>
  </w:num>
  <w:num w:numId="53">
    <w:abstractNumId w:val="21"/>
  </w:num>
  <w:num w:numId="54">
    <w:abstractNumId w:val="33"/>
  </w:num>
  <w:num w:numId="55">
    <w:abstractNumId w:val="92"/>
  </w:num>
  <w:num w:numId="56">
    <w:abstractNumId w:val="31"/>
  </w:num>
  <w:num w:numId="57">
    <w:abstractNumId w:val="44"/>
  </w:num>
  <w:num w:numId="58">
    <w:abstractNumId w:val="70"/>
  </w:num>
  <w:num w:numId="59">
    <w:abstractNumId w:val="41"/>
  </w:num>
  <w:num w:numId="60">
    <w:abstractNumId w:val="4"/>
  </w:num>
  <w:num w:numId="61">
    <w:abstractNumId w:val="40"/>
  </w:num>
  <w:num w:numId="62">
    <w:abstractNumId w:val="83"/>
  </w:num>
  <w:num w:numId="63">
    <w:abstractNumId w:val="60"/>
  </w:num>
  <w:num w:numId="64">
    <w:abstractNumId w:val="45"/>
  </w:num>
  <w:num w:numId="65">
    <w:abstractNumId w:val="22"/>
  </w:num>
  <w:num w:numId="66">
    <w:abstractNumId w:val="68"/>
  </w:num>
  <w:num w:numId="67">
    <w:abstractNumId w:val="62"/>
  </w:num>
  <w:num w:numId="68">
    <w:abstractNumId w:val="7"/>
  </w:num>
  <w:num w:numId="69">
    <w:abstractNumId w:val="61"/>
  </w:num>
  <w:num w:numId="70">
    <w:abstractNumId w:val="86"/>
  </w:num>
  <w:num w:numId="71">
    <w:abstractNumId w:val="25"/>
  </w:num>
  <w:num w:numId="72">
    <w:abstractNumId w:val="88"/>
  </w:num>
  <w:num w:numId="73">
    <w:abstractNumId w:val="91"/>
  </w:num>
  <w:num w:numId="74">
    <w:abstractNumId w:val="85"/>
  </w:num>
  <w:num w:numId="75">
    <w:abstractNumId w:val="78"/>
  </w:num>
  <w:num w:numId="76">
    <w:abstractNumId w:val="87"/>
  </w:num>
  <w:num w:numId="77">
    <w:abstractNumId w:val="19"/>
  </w:num>
  <w:num w:numId="78">
    <w:abstractNumId w:val="16"/>
  </w:num>
  <w:num w:numId="79">
    <w:abstractNumId w:val="11"/>
  </w:num>
  <w:num w:numId="80">
    <w:abstractNumId w:val="30"/>
  </w:num>
  <w:num w:numId="81">
    <w:abstractNumId w:val="73"/>
  </w:num>
  <w:num w:numId="82">
    <w:abstractNumId w:val="58"/>
  </w:num>
  <w:num w:numId="83">
    <w:abstractNumId w:val="12"/>
  </w:num>
  <w:num w:numId="84">
    <w:abstractNumId w:val="89"/>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lvlOverride w:ilvl="0"/>
    <w:lvlOverride w:ilvl="1"/>
    <w:lvlOverride w:ilvl="2"/>
    <w:lvlOverride w:ilvl="3"/>
    <w:lvlOverride w:ilvl="4"/>
    <w:lvlOverride w:ilvl="5"/>
    <w:lvlOverride w:ilvl="6"/>
    <w:lvlOverride w:ilvl="7"/>
    <w:lvlOverride w:ilvl="8"/>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
    <w:lvlOverride w:ilvl="0"/>
    <w:lvlOverride w:ilvl="1"/>
    <w:lvlOverride w:ilvl="2"/>
    <w:lvlOverride w:ilvl="3"/>
    <w:lvlOverride w:ilvl="4"/>
    <w:lvlOverride w:ilvl="5"/>
    <w:lvlOverride w:ilvl="6"/>
    <w:lvlOverride w:ilvl="7"/>
    <w:lvlOverride w:ilvl="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11"/>
    <w:rsid w:val="00191880"/>
    <w:rsid w:val="002725C0"/>
    <w:rsid w:val="002D361E"/>
    <w:rsid w:val="002D401A"/>
    <w:rsid w:val="004D71EF"/>
    <w:rsid w:val="005B6306"/>
    <w:rsid w:val="0064670F"/>
    <w:rsid w:val="006606F7"/>
    <w:rsid w:val="006E5C60"/>
    <w:rsid w:val="00743F07"/>
    <w:rsid w:val="0074560C"/>
    <w:rsid w:val="008079CB"/>
    <w:rsid w:val="008524D2"/>
    <w:rsid w:val="008C3BB9"/>
    <w:rsid w:val="009D69D7"/>
    <w:rsid w:val="00AE6D33"/>
    <w:rsid w:val="00CF4C05"/>
    <w:rsid w:val="00D45E11"/>
    <w:rsid w:val="00D6657B"/>
    <w:rsid w:val="00E134B0"/>
    <w:rsid w:val="00E1774D"/>
    <w:rsid w:val="00E63E94"/>
    <w:rsid w:val="00EA1F20"/>
    <w:rsid w:val="00EE35E1"/>
    <w:rsid w:val="00F52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7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6657B"/>
    <w:pPr>
      <w:keepNext/>
      <w:spacing w:after="0" w:line="240" w:lineRule="auto"/>
      <w:jc w:val="both"/>
      <w:outlineLvl w:val="1"/>
    </w:pPr>
    <w:rPr>
      <w:rFonts w:ascii="Times New Roman" w:eastAsia="Times New Roman" w:hAnsi="Times New Roman" w:cs="Times New Roman"/>
      <w:b/>
      <w:bCs/>
      <w:color w:val="000000"/>
      <w:sz w:val="20"/>
      <w:szCs w:val="24"/>
      <w:lang w:val="x-none" w:eastAsia="x-none"/>
    </w:rPr>
  </w:style>
  <w:style w:type="paragraph" w:styleId="3">
    <w:name w:val="heading 3"/>
    <w:basedOn w:val="a"/>
    <w:next w:val="a"/>
    <w:link w:val="30"/>
    <w:qFormat/>
    <w:rsid w:val="00D6657B"/>
    <w:pPr>
      <w:keepNext/>
      <w:spacing w:after="0" w:line="240" w:lineRule="auto"/>
      <w:jc w:val="both"/>
      <w:outlineLvl w:val="2"/>
    </w:pPr>
    <w:rPr>
      <w:rFonts w:ascii="Times New Roman" w:eastAsia="Times New Roman" w:hAnsi="Times New Roman" w:cs="Times New Roman"/>
      <w:i/>
      <w:iCs/>
      <w:sz w:val="20"/>
      <w:szCs w:val="24"/>
      <w:lang w:val="x-none" w:eastAsia="x-none"/>
    </w:rPr>
  </w:style>
  <w:style w:type="paragraph" w:styleId="4">
    <w:name w:val="heading 4"/>
    <w:basedOn w:val="a"/>
    <w:next w:val="a"/>
    <w:link w:val="40"/>
    <w:qFormat/>
    <w:rsid w:val="00D6657B"/>
    <w:pPr>
      <w:keepNext/>
      <w:spacing w:after="0" w:line="240" w:lineRule="auto"/>
      <w:jc w:val="both"/>
      <w:outlineLvl w:val="3"/>
    </w:pPr>
    <w:rPr>
      <w:rFonts w:ascii="Times New Roman" w:eastAsia="Times New Roman" w:hAnsi="Times New Roman" w:cs="Times New Roman"/>
      <w:b/>
      <w:bCs/>
      <w:sz w:val="20"/>
      <w:szCs w:val="24"/>
      <w:lang w:val="x-none" w:eastAsia="x-none"/>
    </w:rPr>
  </w:style>
  <w:style w:type="paragraph" w:styleId="6">
    <w:name w:val="heading 6"/>
    <w:basedOn w:val="a"/>
    <w:next w:val="a"/>
    <w:link w:val="60"/>
    <w:uiPriority w:val="9"/>
    <w:semiHidden/>
    <w:unhideWhenUsed/>
    <w:qFormat/>
    <w:rsid w:val="00D6657B"/>
    <w:pPr>
      <w:spacing w:before="240" w:after="60"/>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1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6657B"/>
    <w:rPr>
      <w:rFonts w:ascii="Times New Roman" w:eastAsia="Times New Roman" w:hAnsi="Times New Roman" w:cs="Times New Roman"/>
      <w:b/>
      <w:bCs/>
      <w:color w:val="000000"/>
      <w:sz w:val="20"/>
      <w:szCs w:val="24"/>
      <w:lang w:val="x-none" w:eastAsia="x-none"/>
    </w:rPr>
  </w:style>
  <w:style w:type="character" w:customStyle="1" w:styleId="30">
    <w:name w:val="Заголовок 3 Знак"/>
    <w:basedOn w:val="a0"/>
    <w:link w:val="3"/>
    <w:rsid w:val="00D6657B"/>
    <w:rPr>
      <w:rFonts w:ascii="Times New Roman" w:eastAsia="Times New Roman" w:hAnsi="Times New Roman" w:cs="Times New Roman"/>
      <w:i/>
      <w:iCs/>
      <w:sz w:val="20"/>
      <w:szCs w:val="24"/>
      <w:lang w:val="x-none" w:eastAsia="x-none"/>
    </w:rPr>
  </w:style>
  <w:style w:type="character" w:customStyle="1" w:styleId="40">
    <w:name w:val="Заголовок 4 Знак"/>
    <w:basedOn w:val="a0"/>
    <w:link w:val="4"/>
    <w:rsid w:val="00D6657B"/>
    <w:rPr>
      <w:rFonts w:ascii="Times New Roman" w:eastAsia="Times New Roman" w:hAnsi="Times New Roman" w:cs="Times New Roman"/>
      <w:b/>
      <w:bCs/>
      <w:sz w:val="20"/>
      <w:szCs w:val="24"/>
      <w:lang w:val="x-none" w:eastAsia="x-none"/>
    </w:rPr>
  </w:style>
  <w:style w:type="character" w:customStyle="1" w:styleId="60">
    <w:name w:val="Заголовок 6 Знак"/>
    <w:basedOn w:val="a0"/>
    <w:link w:val="6"/>
    <w:uiPriority w:val="9"/>
    <w:semiHidden/>
    <w:rsid w:val="00D6657B"/>
    <w:rPr>
      <w:rFonts w:ascii="Calibri" w:eastAsia="Times New Roman" w:hAnsi="Calibri" w:cs="Times New Roman"/>
      <w:b/>
      <w:bCs/>
      <w:lang w:eastAsia="ru-RU"/>
    </w:rPr>
  </w:style>
  <w:style w:type="paragraph" w:styleId="a3">
    <w:name w:val="List Paragraph"/>
    <w:basedOn w:val="a"/>
    <w:link w:val="a4"/>
    <w:uiPriority w:val="34"/>
    <w:qFormat/>
    <w:rsid w:val="00D6657B"/>
    <w:pPr>
      <w:ind w:left="720"/>
      <w:contextualSpacing/>
    </w:pPr>
    <w:rPr>
      <w:rFonts w:ascii="Calibri" w:eastAsia="Times New Roman" w:hAnsi="Calibri" w:cs="Times New Roman"/>
      <w:lang w:eastAsia="ru-RU"/>
    </w:rPr>
  </w:style>
  <w:style w:type="character" w:customStyle="1" w:styleId="a4">
    <w:name w:val="Абзац списка Знак"/>
    <w:link w:val="a3"/>
    <w:uiPriority w:val="34"/>
    <w:locked/>
    <w:rsid w:val="004D71EF"/>
    <w:rPr>
      <w:rFonts w:ascii="Calibri" w:eastAsia="Times New Roman" w:hAnsi="Calibri" w:cs="Times New Roman"/>
      <w:lang w:eastAsia="ru-RU"/>
    </w:rPr>
  </w:style>
  <w:style w:type="paragraph" w:styleId="a5">
    <w:name w:val="Revision"/>
    <w:hidden/>
    <w:uiPriority w:val="99"/>
    <w:semiHidden/>
    <w:rsid w:val="00D6657B"/>
    <w:pPr>
      <w:spacing w:after="0" w:line="240" w:lineRule="auto"/>
    </w:pPr>
    <w:rPr>
      <w:rFonts w:ascii="Calibri" w:eastAsia="Times New Roman" w:hAnsi="Calibri" w:cs="Times New Roman"/>
      <w:lang w:eastAsia="ru-RU"/>
    </w:rPr>
  </w:style>
  <w:style w:type="paragraph" w:styleId="a6">
    <w:name w:val="Balloon Text"/>
    <w:basedOn w:val="a"/>
    <w:link w:val="a7"/>
    <w:uiPriority w:val="99"/>
    <w:unhideWhenUsed/>
    <w:rsid w:val="00D6657B"/>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rsid w:val="00D6657B"/>
    <w:rPr>
      <w:rFonts w:ascii="Tahoma" w:eastAsia="Times New Roman" w:hAnsi="Tahoma" w:cs="Times New Roman"/>
      <w:sz w:val="16"/>
      <w:szCs w:val="16"/>
      <w:lang w:val="x-none" w:eastAsia="x-none"/>
    </w:rPr>
  </w:style>
  <w:style w:type="paragraph" w:customStyle="1" w:styleId="Default">
    <w:name w:val="Default"/>
    <w:rsid w:val="00D665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Subtitle"/>
    <w:basedOn w:val="a"/>
    <w:next w:val="a"/>
    <w:link w:val="a9"/>
    <w:uiPriority w:val="11"/>
    <w:qFormat/>
    <w:rsid w:val="00D6657B"/>
    <w:pPr>
      <w:spacing w:after="60"/>
      <w:jc w:val="center"/>
      <w:outlineLvl w:val="1"/>
    </w:pPr>
    <w:rPr>
      <w:rFonts w:ascii="Cambria" w:eastAsia="Times New Roman" w:hAnsi="Cambria" w:cs="Times New Roman"/>
      <w:sz w:val="24"/>
      <w:szCs w:val="24"/>
      <w:lang w:val="x-none" w:eastAsia="x-none"/>
    </w:rPr>
  </w:style>
  <w:style w:type="character" w:customStyle="1" w:styleId="a9">
    <w:name w:val="Подзаголовок Знак"/>
    <w:basedOn w:val="a0"/>
    <w:link w:val="a8"/>
    <w:uiPriority w:val="11"/>
    <w:rsid w:val="00D6657B"/>
    <w:rPr>
      <w:rFonts w:ascii="Cambria" w:eastAsia="Times New Roman" w:hAnsi="Cambria" w:cs="Times New Roman"/>
      <w:sz w:val="24"/>
      <w:szCs w:val="24"/>
      <w:lang w:val="x-none" w:eastAsia="x-none"/>
    </w:rPr>
  </w:style>
  <w:style w:type="paragraph" w:styleId="aa">
    <w:name w:val="Body Text"/>
    <w:basedOn w:val="a"/>
    <w:link w:val="ab"/>
    <w:uiPriority w:val="99"/>
    <w:rsid w:val="00D6657B"/>
    <w:pPr>
      <w:spacing w:after="0" w:line="240" w:lineRule="auto"/>
      <w:jc w:val="both"/>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0"/>
    <w:link w:val="aa"/>
    <w:uiPriority w:val="99"/>
    <w:rsid w:val="00D6657B"/>
    <w:rPr>
      <w:rFonts w:ascii="Times New Roman" w:eastAsia="Times New Roman" w:hAnsi="Times New Roman" w:cs="Times New Roman"/>
      <w:sz w:val="24"/>
      <w:szCs w:val="24"/>
      <w:lang w:val="x-none" w:eastAsia="x-none"/>
    </w:rPr>
  </w:style>
  <w:style w:type="paragraph" w:styleId="ac">
    <w:name w:val="Body Text Indent"/>
    <w:basedOn w:val="a"/>
    <w:link w:val="ad"/>
    <w:semiHidden/>
    <w:rsid w:val="00D6657B"/>
    <w:pPr>
      <w:spacing w:after="120" w:line="240" w:lineRule="auto"/>
      <w:ind w:firstLine="540"/>
      <w:jc w:val="both"/>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semiHidden/>
    <w:rsid w:val="00D6657B"/>
    <w:rPr>
      <w:rFonts w:ascii="Times New Roman" w:eastAsia="Times New Roman" w:hAnsi="Times New Roman" w:cs="Times New Roman"/>
      <w:sz w:val="24"/>
      <w:szCs w:val="24"/>
      <w:lang w:val="x-none" w:eastAsia="x-none"/>
    </w:rPr>
  </w:style>
  <w:style w:type="paragraph" w:styleId="31">
    <w:name w:val="Body Text Indent 3"/>
    <w:basedOn w:val="a"/>
    <w:link w:val="32"/>
    <w:uiPriority w:val="99"/>
    <w:rsid w:val="00D6657B"/>
    <w:pPr>
      <w:spacing w:after="0" w:line="360" w:lineRule="auto"/>
      <w:ind w:firstLine="540"/>
      <w:jc w:val="both"/>
    </w:pPr>
    <w:rPr>
      <w:rFonts w:ascii="Times New Roman" w:eastAsia="Times New Roman" w:hAnsi="Times New Roman" w:cs="Times New Roman"/>
      <w:sz w:val="24"/>
      <w:szCs w:val="24"/>
      <w:lang w:val="x-none" w:eastAsia="x-none"/>
    </w:rPr>
  </w:style>
  <w:style w:type="character" w:customStyle="1" w:styleId="32">
    <w:name w:val="Основной текст с отступом 3 Знак"/>
    <w:basedOn w:val="a0"/>
    <w:link w:val="31"/>
    <w:uiPriority w:val="99"/>
    <w:rsid w:val="00D6657B"/>
    <w:rPr>
      <w:rFonts w:ascii="Times New Roman" w:eastAsia="Times New Roman" w:hAnsi="Times New Roman" w:cs="Times New Roman"/>
      <w:sz w:val="24"/>
      <w:szCs w:val="24"/>
      <w:lang w:val="x-none" w:eastAsia="x-none"/>
    </w:rPr>
  </w:style>
  <w:style w:type="paragraph" w:styleId="21">
    <w:name w:val="Body Text 2"/>
    <w:basedOn w:val="a"/>
    <w:link w:val="22"/>
    <w:unhideWhenUsed/>
    <w:rsid w:val="00D6657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D6657B"/>
    <w:rPr>
      <w:rFonts w:ascii="Calibri" w:eastAsia="Times New Roman" w:hAnsi="Calibri" w:cs="Times New Roman"/>
      <w:lang w:eastAsia="ru-RU"/>
    </w:rPr>
  </w:style>
  <w:style w:type="paragraph" w:customStyle="1" w:styleId="11">
    <w:name w:val="Обычный1"/>
    <w:rsid w:val="00D6657B"/>
    <w:pPr>
      <w:spacing w:after="0" w:line="240" w:lineRule="auto"/>
    </w:pPr>
    <w:rPr>
      <w:rFonts w:ascii="Times New Roman" w:eastAsia="Times New Roman" w:hAnsi="Times New Roman" w:cs="Times New Roman"/>
      <w:sz w:val="20"/>
      <w:szCs w:val="20"/>
      <w:lang w:eastAsia="ru-RU"/>
    </w:rPr>
  </w:style>
  <w:style w:type="character" w:styleId="ae">
    <w:name w:val="footnote reference"/>
    <w:rsid w:val="00D6657B"/>
    <w:rPr>
      <w:vertAlign w:val="superscript"/>
    </w:rPr>
  </w:style>
  <w:style w:type="paragraph" w:styleId="af">
    <w:name w:val="footnote text"/>
    <w:basedOn w:val="a"/>
    <w:link w:val="af0"/>
    <w:uiPriority w:val="99"/>
    <w:rsid w:val="00D6657B"/>
    <w:pPr>
      <w:spacing w:after="0" w:line="240" w:lineRule="auto"/>
    </w:pPr>
    <w:rPr>
      <w:rFonts w:ascii="Times New Roman" w:eastAsia="Times New Roman" w:hAnsi="Times New Roman" w:cs="Times New Roman"/>
      <w:sz w:val="20"/>
      <w:szCs w:val="20"/>
      <w:lang w:val="x-none" w:eastAsia="x-none"/>
    </w:rPr>
  </w:style>
  <w:style w:type="character" w:customStyle="1" w:styleId="af0">
    <w:name w:val="Текст сноски Знак"/>
    <w:basedOn w:val="a0"/>
    <w:link w:val="af"/>
    <w:uiPriority w:val="99"/>
    <w:rsid w:val="00D6657B"/>
    <w:rPr>
      <w:rFonts w:ascii="Times New Roman" w:eastAsia="Times New Roman" w:hAnsi="Times New Roman" w:cs="Times New Roman"/>
      <w:sz w:val="20"/>
      <w:szCs w:val="20"/>
      <w:lang w:val="x-none" w:eastAsia="x-none"/>
    </w:rPr>
  </w:style>
  <w:style w:type="table" w:styleId="af1">
    <w:name w:val="Table Grid"/>
    <w:basedOn w:val="a1"/>
    <w:uiPriority w:val="59"/>
    <w:rsid w:val="00D665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header"/>
    <w:basedOn w:val="a"/>
    <w:link w:val="af3"/>
    <w:uiPriority w:val="99"/>
    <w:unhideWhenUsed/>
    <w:rsid w:val="00D6657B"/>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D6657B"/>
    <w:rPr>
      <w:rFonts w:ascii="Calibri" w:eastAsia="Times New Roman" w:hAnsi="Calibri" w:cs="Times New Roman"/>
      <w:lang w:eastAsia="ru-RU"/>
    </w:rPr>
  </w:style>
  <w:style w:type="paragraph" w:styleId="af4">
    <w:name w:val="footer"/>
    <w:basedOn w:val="a"/>
    <w:link w:val="af5"/>
    <w:uiPriority w:val="99"/>
    <w:unhideWhenUsed/>
    <w:rsid w:val="00D6657B"/>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0"/>
    <w:link w:val="af4"/>
    <w:uiPriority w:val="99"/>
    <w:rsid w:val="00D6657B"/>
    <w:rPr>
      <w:rFonts w:ascii="Calibri" w:eastAsia="Times New Roman" w:hAnsi="Calibri" w:cs="Times New Roman"/>
      <w:lang w:eastAsia="ru-RU"/>
    </w:rPr>
  </w:style>
  <w:style w:type="table" w:customStyle="1" w:styleId="12">
    <w:name w:val="Сетка таблицы1"/>
    <w:basedOn w:val="a1"/>
    <w:next w:val="af1"/>
    <w:uiPriority w:val="59"/>
    <w:rsid w:val="00D6657B"/>
    <w:pPr>
      <w:spacing w:after="0" w:line="240" w:lineRule="auto"/>
      <w:ind w:firstLine="360"/>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page number"/>
    <w:basedOn w:val="a0"/>
    <w:rsid w:val="004D71EF"/>
  </w:style>
  <w:style w:type="paragraph" w:styleId="af7">
    <w:name w:val="List Bullet"/>
    <w:basedOn w:val="a"/>
    <w:uiPriority w:val="99"/>
    <w:rsid w:val="004D71EF"/>
    <w:pPr>
      <w:overflowPunct w:val="0"/>
      <w:autoSpaceDE w:val="0"/>
      <w:autoSpaceDN w:val="0"/>
      <w:adjustRightInd w:val="0"/>
      <w:spacing w:after="0" w:line="240" w:lineRule="auto"/>
      <w:jc w:val="both"/>
      <w:textAlignment w:val="baseline"/>
    </w:pPr>
    <w:rPr>
      <w:rFonts w:ascii="Times_Q" w:eastAsia="Times New Roman" w:hAnsi="Times_Q" w:cs="Times New Roman"/>
      <w:sz w:val="24"/>
      <w:szCs w:val="20"/>
      <w:lang w:eastAsia="ru-RU"/>
    </w:rPr>
  </w:style>
  <w:style w:type="paragraph" w:customStyle="1" w:styleId="210">
    <w:name w:val="Основной текст 21"/>
    <w:basedOn w:val="a"/>
    <w:rsid w:val="004D71EF"/>
    <w:pPr>
      <w:overflowPunct w:val="0"/>
      <w:autoSpaceDE w:val="0"/>
      <w:autoSpaceDN w:val="0"/>
      <w:adjustRightInd w:val="0"/>
      <w:spacing w:after="0" w:line="240" w:lineRule="auto"/>
      <w:jc w:val="center"/>
      <w:textAlignment w:val="baseline"/>
    </w:pPr>
    <w:rPr>
      <w:rFonts w:ascii="Times_Q" w:eastAsia="Times New Roman" w:hAnsi="Times_Q" w:cs="Times New Roman"/>
      <w:b/>
      <w:sz w:val="24"/>
      <w:szCs w:val="20"/>
      <w:lang w:eastAsia="ru-RU"/>
    </w:rPr>
  </w:style>
  <w:style w:type="paragraph" w:customStyle="1" w:styleId="211">
    <w:name w:val="Основной текст с отступом 21"/>
    <w:basedOn w:val="a"/>
    <w:rsid w:val="004D71EF"/>
    <w:pPr>
      <w:overflowPunct w:val="0"/>
      <w:autoSpaceDE w:val="0"/>
      <w:autoSpaceDN w:val="0"/>
      <w:adjustRightInd w:val="0"/>
      <w:spacing w:after="0" w:line="240" w:lineRule="auto"/>
      <w:ind w:firstLine="851"/>
      <w:textAlignment w:val="baseline"/>
    </w:pPr>
    <w:rPr>
      <w:rFonts w:ascii="Times_Q" w:eastAsia="Times New Roman" w:hAnsi="Times_Q" w:cs="Times New Roman"/>
      <w:sz w:val="28"/>
      <w:szCs w:val="20"/>
      <w:lang w:eastAsia="ru-RU"/>
    </w:rPr>
  </w:style>
  <w:style w:type="paragraph" w:styleId="33">
    <w:name w:val="List 3"/>
    <w:basedOn w:val="a"/>
    <w:uiPriority w:val="99"/>
    <w:rsid w:val="004D71EF"/>
    <w:pPr>
      <w:overflowPunct w:val="0"/>
      <w:autoSpaceDE w:val="0"/>
      <w:autoSpaceDN w:val="0"/>
      <w:adjustRightInd w:val="0"/>
      <w:spacing w:after="0" w:line="240" w:lineRule="auto"/>
      <w:ind w:left="849" w:hanging="283"/>
      <w:textAlignment w:val="baseline"/>
    </w:pPr>
    <w:rPr>
      <w:rFonts w:ascii="Kyrgyzfnt" w:eastAsia="Times New Roman" w:hAnsi="Kyrgyzfnt" w:cs="Times New Roman"/>
      <w:sz w:val="24"/>
      <w:szCs w:val="20"/>
      <w:lang w:eastAsia="ru-RU"/>
    </w:rPr>
  </w:style>
  <w:style w:type="paragraph" w:styleId="41">
    <w:name w:val="List 4"/>
    <w:basedOn w:val="a"/>
    <w:uiPriority w:val="99"/>
    <w:rsid w:val="004D71EF"/>
    <w:pPr>
      <w:overflowPunct w:val="0"/>
      <w:autoSpaceDE w:val="0"/>
      <w:autoSpaceDN w:val="0"/>
      <w:adjustRightInd w:val="0"/>
      <w:spacing w:after="0" w:line="240" w:lineRule="auto"/>
      <w:ind w:left="1132" w:hanging="283"/>
      <w:textAlignment w:val="baseline"/>
    </w:pPr>
    <w:rPr>
      <w:rFonts w:ascii="Kyrgyzfnt" w:eastAsia="Times New Roman" w:hAnsi="Kyrgyzfnt" w:cs="Times New Roman"/>
      <w:sz w:val="24"/>
      <w:szCs w:val="20"/>
      <w:lang w:eastAsia="ru-RU"/>
    </w:rPr>
  </w:style>
  <w:style w:type="paragraph" w:styleId="23">
    <w:name w:val="List 2"/>
    <w:basedOn w:val="a"/>
    <w:uiPriority w:val="99"/>
    <w:rsid w:val="004D71EF"/>
    <w:pPr>
      <w:overflowPunct w:val="0"/>
      <w:autoSpaceDE w:val="0"/>
      <w:autoSpaceDN w:val="0"/>
      <w:adjustRightInd w:val="0"/>
      <w:spacing w:after="0" w:line="240" w:lineRule="auto"/>
      <w:ind w:left="566" w:hanging="283"/>
      <w:textAlignment w:val="baseline"/>
    </w:pPr>
    <w:rPr>
      <w:rFonts w:ascii="Kyrgyzfnt" w:eastAsia="Times New Roman" w:hAnsi="Kyrgyzfnt" w:cs="Times New Roman"/>
      <w:sz w:val="24"/>
      <w:szCs w:val="20"/>
      <w:lang w:eastAsia="ru-RU"/>
    </w:rPr>
  </w:style>
  <w:style w:type="paragraph" w:customStyle="1" w:styleId="Noeeu1">
    <w:name w:val="Noeeu1"/>
    <w:basedOn w:val="aa"/>
    <w:uiPriority w:val="99"/>
    <w:rsid w:val="004D71EF"/>
    <w:pPr>
      <w:overflowPunct w:val="0"/>
      <w:autoSpaceDE w:val="0"/>
      <w:autoSpaceDN w:val="0"/>
      <w:adjustRightInd w:val="0"/>
      <w:jc w:val="left"/>
      <w:textAlignment w:val="baseline"/>
    </w:pPr>
    <w:rPr>
      <w:rFonts w:ascii="Times_Q" w:hAnsi="Times_Q"/>
      <w:b/>
      <w:i/>
      <w:szCs w:val="20"/>
      <w:u w:val="single"/>
    </w:rPr>
  </w:style>
  <w:style w:type="paragraph" w:customStyle="1" w:styleId="310">
    <w:name w:val="Основной текст с отступом 31"/>
    <w:basedOn w:val="a"/>
    <w:rsid w:val="004D71EF"/>
    <w:pPr>
      <w:overflowPunct w:val="0"/>
      <w:autoSpaceDE w:val="0"/>
      <w:autoSpaceDN w:val="0"/>
      <w:adjustRightInd w:val="0"/>
      <w:spacing w:after="0" w:line="240" w:lineRule="auto"/>
      <w:ind w:firstLine="567"/>
      <w:jc w:val="both"/>
      <w:textAlignment w:val="baseline"/>
    </w:pPr>
    <w:rPr>
      <w:rFonts w:ascii="1Janyzak Times" w:eastAsia="Times New Roman" w:hAnsi="1Janyzak Times" w:cs="Times New Roman"/>
      <w:sz w:val="28"/>
      <w:szCs w:val="20"/>
      <w:lang w:eastAsia="ru-RU"/>
    </w:rPr>
  </w:style>
  <w:style w:type="paragraph" w:styleId="24">
    <w:name w:val="List Bullet 2"/>
    <w:basedOn w:val="a"/>
    <w:uiPriority w:val="99"/>
    <w:rsid w:val="004D71EF"/>
    <w:pPr>
      <w:tabs>
        <w:tab w:val="left" w:pos="643"/>
      </w:tabs>
      <w:overflowPunct w:val="0"/>
      <w:autoSpaceDE w:val="0"/>
      <w:autoSpaceDN w:val="0"/>
      <w:adjustRightInd w:val="0"/>
      <w:spacing w:after="0" w:line="240" w:lineRule="auto"/>
      <w:ind w:left="643" w:hanging="360"/>
      <w:textAlignment w:val="baseline"/>
    </w:pPr>
    <w:rPr>
      <w:rFonts w:ascii="Times_Q" w:eastAsia="Times New Roman" w:hAnsi="Times_Q" w:cs="Times New Roman"/>
      <w:b/>
      <w:sz w:val="24"/>
      <w:szCs w:val="20"/>
      <w:lang w:eastAsia="ru-RU"/>
    </w:rPr>
  </w:style>
  <w:style w:type="paragraph" w:customStyle="1" w:styleId="311">
    <w:name w:val="Основной текст 31"/>
    <w:basedOn w:val="a"/>
    <w:rsid w:val="004D71EF"/>
    <w:pPr>
      <w:overflowPunct w:val="0"/>
      <w:autoSpaceDE w:val="0"/>
      <w:autoSpaceDN w:val="0"/>
      <w:adjustRightInd w:val="0"/>
      <w:spacing w:after="0" w:line="240" w:lineRule="auto"/>
      <w:jc w:val="both"/>
      <w:textAlignment w:val="baseline"/>
    </w:pPr>
    <w:rPr>
      <w:rFonts w:ascii="Times_Q" w:eastAsia="Times New Roman" w:hAnsi="Times_Q" w:cs="Times New Roman"/>
      <w:sz w:val="24"/>
      <w:szCs w:val="20"/>
      <w:lang w:eastAsia="ru-RU"/>
    </w:rPr>
  </w:style>
  <w:style w:type="paragraph" w:styleId="af8">
    <w:name w:val="Normal (Web)"/>
    <w:basedOn w:val="a"/>
    <w:uiPriority w:val="99"/>
    <w:unhideWhenUsed/>
    <w:rsid w:val="004D7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Стиль1"/>
    <w:uiPriority w:val="99"/>
    <w:rsid w:val="004D71EF"/>
    <w:pPr>
      <w:spacing w:after="0" w:line="360" w:lineRule="auto"/>
      <w:ind w:firstLine="720"/>
      <w:jc w:val="both"/>
    </w:pPr>
    <w:rPr>
      <w:rFonts w:ascii="Times New Roman" w:eastAsia="Times New Roman" w:hAnsi="Times New Roman" w:cs="Times New Roman"/>
      <w:sz w:val="24"/>
      <w:szCs w:val="20"/>
      <w:lang w:eastAsia="ru-RU"/>
    </w:rPr>
  </w:style>
  <w:style w:type="character" w:styleId="af9">
    <w:name w:val="Hyperlink"/>
    <w:uiPriority w:val="99"/>
    <w:unhideWhenUsed/>
    <w:rsid w:val="004D71EF"/>
    <w:rPr>
      <w:color w:val="0000FF"/>
      <w:u w:val="single"/>
    </w:rPr>
  </w:style>
  <w:style w:type="character" w:customStyle="1" w:styleId="apple-converted-space">
    <w:name w:val="apple-converted-space"/>
    <w:rsid w:val="004D71EF"/>
  </w:style>
  <w:style w:type="character" w:customStyle="1" w:styleId="noprint">
    <w:name w:val="noprint"/>
    <w:rsid w:val="004D71EF"/>
  </w:style>
  <w:style w:type="character" w:customStyle="1" w:styleId="14">
    <w:name w:val="Основной текст1"/>
    <w:rsid w:val="0074560C"/>
  </w:style>
  <w:style w:type="character" w:customStyle="1" w:styleId="-1pt">
    <w:name w:val="Основной текст + Интервал -1 pt"/>
    <w:rsid w:val="0074560C"/>
    <w:rPr>
      <w:rFonts w:ascii="Times New Roman" w:hAnsi="Times New Roman" w:cs="Times New Roman" w:hint="default"/>
      <w:spacing w:val="-30"/>
      <w:sz w:val="25"/>
      <w:szCs w:val="25"/>
      <w:shd w:val="clear" w:color="auto" w:fill="FFFFFF"/>
      <w:lang w:val="en-US"/>
    </w:rPr>
  </w:style>
  <w:style w:type="character" w:customStyle="1" w:styleId="11pt">
    <w:name w:val="Основной текст + 11 pt"/>
    <w:rsid w:val="0074560C"/>
    <w:rPr>
      <w:rFonts w:ascii="Times New Roman" w:hAnsi="Times New Roman" w:cs="Times New Roman" w:hint="default"/>
      <w:sz w:val="22"/>
      <w:szCs w:val="22"/>
      <w:shd w:val="clear" w:color="auto" w:fill="FFFFFF"/>
    </w:rPr>
  </w:style>
  <w:style w:type="character" w:customStyle="1" w:styleId="afa">
    <w:name w:val="Основной текст + Полужирный"/>
    <w:rsid w:val="0074560C"/>
    <w:rPr>
      <w:rFonts w:ascii="Times New Roman" w:hAnsi="Times New Roman" w:cs="Times New Roman" w:hint="default"/>
      <w:b/>
      <w:bCs/>
      <w:sz w:val="25"/>
      <w:szCs w:val="25"/>
      <w:shd w:val="clear" w:color="auto" w:fill="FFFFFF"/>
    </w:rPr>
  </w:style>
  <w:style w:type="paragraph" w:styleId="afb">
    <w:name w:val="Title"/>
    <w:basedOn w:val="a"/>
    <w:link w:val="afc"/>
    <w:qFormat/>
    <w:rsid w:val="0074560C"/>
    <w:pPr>
      <w:spacing w:after="0" w:line="240" w:lineRule="auto"/>
      <w:jc w:val="center"/>
    </w:pPr>
    <w:rPr>
      <w:rFonts w:ascii="Times New Roman" w:eastAsia="Times New Roman" w:hAnsi="Times New Roman" w:cs="Times New Roman"/>
      <w:b/>
      <w:sz w:val="20"/>
      <w:szCs w:val="20"/>
      <w:lang w:val="x-none" w:eastAsia="x-none"/>
    </w:rPr>
  </w:style>
  <w:style w:type="character" w:customStyle="1" w:styleId="afc">
    <w:name w:val="Название Знак"/>
    <w:basedOn w:val="a0"/>
    <w:link w:val="afb"/>
    <w:rsid w:val="0074560C"/>
    <w:rPr>
      <w:rFonts w:ascii="Times New Roman" w:eastAsia="Times New Roman" w:hAnsi="Times New Roman" w:cs="Times New Roman"/>
      <w:b/>
      <w:sz w:val="20"/>
      <w:szCs w:val="20"/>
      <w:lang w:val="x-none" w:eastAsia="x-none"/>
    </w:rPr>
  </w:style>
  <w:style w:type="character" w:styleId="afd">
    <w:name w:val="Emphasis"/>
    <w:uiPriority w:val="20"/>
    <w:qFormat/>
    <w:rsid w:val="0074560C"/>
    <w:rPr>
      <w:rFonts w:cs="Times New Roman"/>
      <w:i/>
      <w:iCs/>
    </w:rPr>
  </w:style>
  <w:style w:type="character" w:styleId="afe">
    <w:name w:val="Strong"/>
    <w:uiPriority w:val="22"/>
    <w:qFormat/>
    <w:rsid w:val="0074560C"/>
    <w:rPr>
      <w:rFonts w:cs="Times New Roman"/>
      <w:b/>
    </w:rPr>
  </w:style>
  <w:style w:type="paragraph" w:customStyle="1" w:styleId="15">
    <w:name w:val="Абзац списка1"/>
    <w:basedOn w:val="a"/>
    <w:uiPriority w:val="99"/>
    <w:rsid w:val="0074560C"/>
    <w:pPr>
      <w:ind w:left="720"/>
    </w:pPr>
    <w:rPr>
      <w:rFonts w:ascii="Calibri" w:eastAsia="Times New Roman" w:hAnsi="Calibri" w:cs="Calibri"/>
    </w:rPr>
  </w:style>
  <w:style w:type="character" w:customStyle="1" w:styleId="NoSpacingChar">
    <w:name w:val="No Spacing Char"/>
    <w:link w:val="16"/>
    <w:uiPriority w:val="99"/>
    <w:locked/>
    <w:rsid w:val="0074560C"/>
    <w:rPr>
      <w:lang w:eastAsia="ru-RU"/>
    </w:rPr>
  </w:style>
  <w:style w:type="paragraph" w:customStyle="1" w:styleId="16">
    <w:name w:val="Без интервала1"/>
    <w:link w:val="NoSpacingChar"/>
    <w:uiPriority w:val="99"/>
    <w:rsid w:val="0074560C"/>
    <w:pPr>
      <w:spacing w:after="0" w:line="240" w:lineRule="auto"/>
    </w:pPr>
    <w:rPr>
      <w:lang w:eastAsia="ru-RU"/>
    </w:rPr>
  </w:style>
  <w:style w:type="character" w:customStyle="1" w:styleId="34">
    <w:name w:val="Основной текст 3 Знак"/>
    <w:basedOn w:val="a0"/>
    <w:link w:val="35"/>
    <w:semiHidden/>
    <w:rsid w:val="0064670F"/>
    <w:rPr>
      <w:rFonts w:ascii="Times New Roman" w:eastAsia="Times New Roman" w:hAnsi="Times New Roman" w:cs="Times New Roman"/>
      <w:sz w:val="28"/>
      <w:szCs w:val="24"/>
      <w:lang w:eastAsia="ru-RU"/>
    </w:rPr>
  </w:style>
  <w:style w:type="paragraph" w:styleId="35">
    <w:name w:val="Body Text 3"/>
    <w:basedOn w:val="a"/>
    <w:link w:val="34"/>
    <w:semiHidden/>
    <w:rsid w:val="0064670F"/>
    <w:pPr>
      <w:spacing w:after="0" w:line="240" w:lineRule="auto"/>
      <w:jc w:val="both"/>
    </w:pPr>
    <w:rPr>
      <w:rFonts w:ascii="Times New Roman" w:eastAsia="Times New Roman" w:hAnsi="Times New Roman" w:cs="Times New Roman"/>
      <w:sz w:val="28"/>
      <w:szCs w:val="24"/>
      <w:lang w:eastAsia="ru-RU"/>
    </w:rPr>
  </w:style>
  <w:style w:type="character" w:customStyle="1" w:styleId="aff">
    <w:name w:val="Схема документа Знак"/>
    <w:basedOn w:val="a0"/>
    <w:link w:val="aff0"/>
    <w:uiPriority w:val="99"/>
    <w:semiHidden/>
    <w:rsid w:val="0064670F"/>
    <w:rPr>
      <w:rFonts w:ascii="Tahoma" w:hAnsi="Tahoma" w:cs="Tahoma"/>
      <w:sz w:val="16"/>
      <w:szCs w:val="16"/>
      <w:lang w:val="ky-KG"/>
    </w:rPr>
  </w:style>
  <w:style w:type="paragraph" w:styleId="aff0">
    <w:name w:val="Document Map"/>
    <w:basedOn w:val="a"/>
    <w:link w:val="aff"/>
    <w:uiPriority w:val="99"/>
    <w:semiHidden/>
    <w:unhideWhenUsed/>
    <w:rsid w:val="0064670F"/>
    <w:pPr>
      <w:spacing w:after="0" w:line="240" w:lineRule="auto"/>
    </w:pPr>
    <w:rPr>
      <w:rFonts w:ascii="Tahoma" w:hAnsi="Tahoma" w:cs="Tahoma"/>
      <w:sz w:val="16"/>
      <w:szCs w:val="16"/>
      <w:lang w:val="ky-KG"/>
    </w:rPr>
  </w:style>
  <w:style w:type="character" w:styleId="aff1">
    <w:name w:val="FollowedHyperlink"/>
    <w:basedOn w:val="a0"/>
    <w:uiPriority w:val="99"/>
    <w:semiHidden/>
    <w:unhideWhenUsed/>
    <w:rsid w:val="008C3BB9"/>
    <w:rPr>
      <w:color w:val="800080" w:themeColor="followedHyperlink"/>
      <w:u w:val="single"/>
    </w:rPr>
  </w:style>
  <w:style w:type="paragraph" w:customStyle="1" w:styleId="BodyText2">
    <w:name w:val="Body Text 2"/>
    <w:basedOn w:val="a"/>
    <w:uiPriority w:val="99"/>
    <w:rsid w:val="008C3BB9"/>
    <w:pPr>
      <w:overflowPunct w:val="0"/>
      <w:autoSpaceDE w:val="0"/>
      <w:autoSpaceDN w:val="0"/>
      <w:adjustRightInd w:val="0"/>
      <w:spacing w:after="0" w:line="240" w:lineRule="auto"/>
      <w:jc w:val="center"/>
    </w:pPr>
    <w:rPr>
      <w:rFonts w:ascii="Times_Q" w:eastAsia="Times New Roman" w:hAnsi="Times_Q" w:cs="Times New Roman"/>
      <w:b/>
      <w:sz w:val="24"/>
      <w:szCs w:val="20"/>
      <w:lang w:eastAsia="ru-RU"/>
    </w:rPr>
  </w:style>
  <w:style w:type="paragraph" w:customStyle="1" w:styleId="BodyTextIndent2">
    <w:name w:val="Body Text Indent 2"/>
    <w:basedOn w:val="a"/>
    <w:uiPriority w:val="99"/>
    <w:rsid w:val="008C3BB9"/>
    <w:pPr>
      <w:overflowPunct w:val="0"/>
      <w:autoSpaceDE w:val="0"/>
      <w:autoSpaceDN w:val="0"/>
      <w:adjustRightInd w:val="0"/>
      <w:spacing w:after="0" w:line="240" w:lineRule="auto"/>
      <w:ind w:firstLine="851"/>
    </w:pPr>
    <w:rPr>
      <w:rFonts w:ascii="Times_Q" w:eastAsia="Times New Roman" w:hAnsi="Times_Q" w:cs="Times New Roman"/>
      <w:sz w:val="28"/>
      <w:szCs w:val="20"/>
      <w:lang w:eastAsia="ru-RU"/>
    </w:rPr>
  </w:style>
  <w:style w:type="paragraph" w:customStyle="1" w:styleId="BodyTextIndent3">
    <w:name w:val="Body Text Indent 3"/>
    <w:basedOn w:val="a"/>
    <w:uiPriority w:val="99"/>
    <w:rsid w:val="008C3BB9"/>
    <w:pPr>
      <w:overflowPunct w:val="0"/>
      <w:autoSpaceDE w:val="0"/>
      <w:autoSpaceDN w:val="0"/>
      <w:adjustRightInd w:val="0"/>
      <w:spacing w:after="0" w:line="240" w:lineRule="auto"/>
      <w:ind w:firstLine="567"/>
      <w:jc w:val="both"/>
    </w:pPr>
    <w:rPr>
      <w:rFonts w:ascii="1Janyzak Times" w:eastAsia="Times New Roman" w:hAnsi="1Janyzak Times" w:cs="Times New Roman"/>
      <w:sz w:val="28"/>
      <w:szCs w:val="20"/>
      <w:lang w:eastAsia="ru-RU"/>
    </w:rPr>
  </w:style>
  <w:style w:type="paragraph" w:customStyle="1" w:styleId="BodyText3">
    <w:name w:val="Body Text 3"/>
    <w:basedOn w:val="a"/>
    <w:uiPriority w:val="99"/>
    <w:rsid w:val="008C3BB9"/>
    <w:pPr>
      <w:overflowPunct w:val="0"/>
      <w:autoSpaceDE w:val="0"/>
      <w:autoSpaceDN w:val="0"/>
      <w:adjustRightInd w:val="0"/>
      <w:spacing w:after="0" w:line="240" w:lineRule="auto"/>
      <w:jc w:val="both"/>
    </w:pPr>
    <w:rPr>
      <w:rFonts w:ascii="Times_Q" w:eastAsia="Times New Roman" w:hAnsi="Times_Q"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7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6657B"/>
    <w:pPr>
      <w:keepNext/>
      <w:spacing w:after="0" w:line="240" w:lineRule="auto"/>
      <w:jc w:val="both"/>
      <w:outlineLvl w:val="1"/>
    </w:pPr>
    <w:rPr>
      <w:rFonts w:ascii="Times New Roman" w:eastAsia="Times New Roman" w:hAnsi="Times New Roman" w:cs="Times New Roman"/>
      <w:b/>
      <w:bCs/>
      <w:color w:val="000000"/>
      <w:sz w:val="20"/>
      <w:szCs w:val="24"/>
      <w:lang w:val="x-none" w:eastAsia="x-none"/>
    </w:rPr>
  </w:style>
  <w:style w:type="paragraph" w:styleId="3">
    <w:name w:val="heading 3"/>
    <w:basedOn w:val="a"/>
    <w:next w:val="a"/>
    <w:link w:val="30"/>
    <w:qFormat/>
    <w:rsid w:val="00D6657B"/>
    <w:pPr>
      <w:keepNext/>
      <w:spacing w:after="0" w:line="240" w:lineRule="auto"/>
      <w:jc w:val="both"/>
      <w:outlineLvl w:val="2"/>
    </w:pPr>
    <w:rPr>
      <w:rFonts w:ascii="Times New Roman" w:eastAsia="Times New Roman" w:hAnsi="Times New Roman" w:cs="Times New Roman"/>
      <w:i/>
      <w:iCs/>
      <w:sz w:val="20"/>
      <w:szCs w:val="24"/>
      <w:lang w:val="x-none" w:eastAsia="x-none"/>
    </w:rPr>
  </w:style>
  <w:style w:type="paragraph" w:styleId="4">
    <w:name w:val="heading 4"/>
    <w:basedOn w:val="a"/>
    <w:next w:val="a"/>
    <w:link w:val="40"/>
    <w:qFormat/>
    <w:rsid w:val="00D6657B"/>
    <w:pPr>
      <w:keepNext/>
      <w:spacing w:after="0" w:line="240" w:lineRule="auto"/>
      <w:jc w:val="both"/>
      <w:outlineLvl w:val="3"/>
    </w:pPr>
    <w:rPr>
      <w:rFonts w:ascii="Times New Roman" w:eastAsia="Times New Roman" w:hAnsi="Times New Roman" w:cs="Times New Roman"/>
      <w:b/>
      <w:bCs/>
      <w:sz w:val="20"/>
      <w:szCs w:val="24"/>
      <w:lang w:val="x-none" w:eastAsia="x-none"/>
    </w:rPr>
  </w:style>
  <w:style w:type="paragraph" w:styleId="6">
    <w:name w:val="heading 6"/>
    <w:basedOn w:val="a"/>
    <w:next w:val="a"/>
    <w:link w:val="60"/>
    <w:uiPriority w:val="9"/>
    <w:semiHidden/>
    <w:unhideWhenUsed/>
    <w:qFormat/>
    <w:rsid w:val="00D6657B"/>
    <w:pPr>
      <w:spacing w:before="240" w:after="60"/>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71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6657B"/>
    <w:rPr>
      <w:rFonts w:ascii="Times New Roman" w:eastAsia="Times New Roman" w:hAnsi="Times New Roman" w:cs="Times New Roman"/>
      <w:b/>
      <w:bCs/>
      <w:color w:val="000000"/>
      <w:sz w:val="20"/>
      <w:szCs w:val="24"/>
      <w:lang w:val="x-none" w:eastAsia="x-none"/>
    </w:rPr>
  </w:style>
  <w:style w:type="character" w:customStyle="1" w:styleId="30">
    <w:name w:val="Заголовок 3 Знак"/>
    <w:basedOn w:val="a0"/>
    <w:link w:val="3"/>
    <w:rsid w:val="00D6657B"/>
    <w:rPr>
      <w:rFonts w:ascii="Times New Roman" w:eastAsia="Times New Roman" w:hAnsi="Times New Roman" w:cs="Times New Roman"/>
      <w:i/>
      <w:iCs/>
      <w:sz w:val="20"/>
      <w:szCs w:val="24"/>
      <w:lang w:val="x-none" w:eastAsia="x-none"/>
    </w:rPr>
  </w:style>
  <w:style w:type="character" w:customStyle="1" w:styleId="40">
    <w:name w:val="Заголовок 4 Знак"/>
    <w:basedOn w:val="a0"/>
    <w:link w:val="4"/>
    <w:rsid w:val="00D6657B"/>
    <w:rPr>
      <w:rFonts w:ascii="Times New Roman" w:eastAsia="Times New Roman" w:hAnsi="Times New Roman" w:cs="Times New Roman"/>
      <w:b/>
      <w:bCs/>
      <w:sz w:val="20"/>
      <w:szCs w:val="24"/>
      <w:lang w:val="x-none" w:eastAsia="x-none"/>
    </w:rPr>
  </w:style>
  <w:style w:type="character" w:customStyle="1" w:styleId="60">
    <w:name w:val="Заголовок 6 Знак"/>
    <w:basedOn w:val="a0"/>
    <w:link w:val="6"/>
    <w:uiPriority w:val="9"/>
    <w:semiHidden/>
    <w:rsid w:val="00D6657B"/>
    <w:rPr>
      <w:rFonts w:ascii="Calibri" w:eastAsia="Times New Roman" w:hAnsi="Calibri" w:cs="Times New Roman"/>
      <w:b/>
      <w:bCs/>
      <w:lang w:eastAsia="ru-RU"/>
    </w:rPr>
  </w:style>
  <w:style w:type="paragraph" w:styleId="a3">
    <w:name w:val="List Paragraph"/>
    <w:basedOn w:val="a"/>
    <w:link w:val="a4"/>
    <w:uiPriority w:val="34"/>
    <w:qFormat/>
    <w:rsid w:val="00D6657B"/>
    <w:pPr>
      <w:ind w:left="720"/>
      <w:contextualSpacing/>
    </w:pPr>
    <w:rPr>
      <w:rFonts w:ascii="Calibri" w:eastAsia="Times New Roman" w:hAnsi="Calibri" w:cs="Times New Roman"/>
      <w:lang w:eastAsia="ru-RU"/>
    </w:rPr>
  </w:style>
  <w:style w:type="character" w:customStyle="1" w:styleId="a4">
    <w:name w:val="Абзац списка Знак"/>
    <w:link w:val="a3"/>
    <w:uiPriority w:val="34"/>
    <w:locked/>
    <w:rsid w:val="004D71EF"/>
    <w:rPr>
      <w:rFonts w:ascii="Calibri" w:eastAsia="Times New Roman" w:hAnsi="Calibri" w:cs="Times New Roman"/>
      <w:lang w:eastAsia="ru-RU"/>
    </w:rPr>
  </w:style>
  <w:style w:type="paragraph" w:styleId="a5">
    <w:name w:val="Revision"/>
    <w:hidden/>
    <w:uiPriority w:val="99"/>
    <w:semiHidden/>
    <w:rsid w:val="00D6657B"/>
    <w:pPr>
      <w:spacing w:after="0" w:line="240" w:lineRule="auto"/>
    </w:pPr>
    <w:rPr>
      <w:rFonts w:ascii="Calibri" w:eastAsia="Times New Roman" w:hAnsi="Calibri" w:cs="Times New Roman"/>
      <w:lang w:eastAsia="ru-RU"/>
    </w:rPr>
  </w:style>
  <w:style w:type="paragraph" w:styleId="a6">
    <w:name w:val="Balloon Text"/>
    <w:basedOn w:val="a"/>
    <w:link w:val="a7"/>
    <w:uiPriority w:val="99"/>
    <w:unhideWhenUsed/>
    <w:rsid w:val="00D6657B"/>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rsid w:val="00D6657B"/>
    <w:rPr>
      <w:rFonts w:ascii="Tahoma" w:eastAsia="Times New Roman" w:hAnsi="Tahoma" w:cs="Times New Roman"/>
      <w:sz w:val="16"/>
      <w:szCs w:val="16"/>
      <w:lang w:val="x-none" w:eastAsia="x-none"/>
    </w:rPr>
  </w:style>
  <w:style w:type="paragraph" w:customStyle="1" w:styleId="Default">
    <w:name w:val="Default"/>
    <w:rsid w:val="00D665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Subtitle"/>
    <w:basedOn w:val="a"/>
    <w:next w:val="a"/>
    <w:link w:val="a9"/>
    <w:uiPriority w:val="11"/>
    <w:qFormat/>
    <w:rsid w:val="00D6657B"/>
    <w:pPr>
      <w:spacing w:after="60"/>
      <w:jc w:val="center"/>
      <w:outlineLvl w:val="1"/>
    </w:pPr>
    <w:rPr>
      <w:rFonts w:ascii="Cambria" w:eastAsia="Times New Roman" w:hAnsi="Cambria" w:cs="Times New Roman"/>
      <w:sz w:val="24"/>
      <w:szCs w:val="24"/>
      <w:lang w:val="x-none" w:eastAsia="x-none"/>
    </w:rPr>
  </w:style>
  <w:style w:type="character" w:customStyle="1" w:styleId="a9">
    <w:name w:val="Подзаголовок Знак"/>
    <w:basedOn w:val="a0"/>
    <w:link w:val="a8"/>
    <w:uiPriority w:val="11"/>
    <w:rsid w:val="00D6657B"/>
    <w:rPr>
      <w:rFonts w:ascii="Cambria" w:eastAsia="Times New Roman" w:hAnsi="Cambria" w:cs="Times New Roman"/>
      <w:sz w:val="24"/>
      <w:szCs w:val="24"/>
      <w:lang w:val="x-none" w:eastAsia="x-none"/>
    </w:rPr>
  </w:style>
  <w:style w:type="paragraph" w:styleId="aa">
    <w:name w:val="Body Text"/>
    <w:basedOn w:val="a"/>
    <w:link w:val="ab"/>
    <w:uiPriority w:val="99"/>
    <w:rsid w:val="00D6657B"/>
    <w:pPr>
      <w:spacing w:after="0" w:line="240" w:lineRule="auto"/>
      <w:jc w:val="both"/>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0"/>
    <w:link w:val="aa"/>
    <w:uiPriority w:val="99"/>
    <w:rsid w:val="00D6657B"/>
    <w:rPr>
      <w:rFonts w:ascii="Times New Roman" w:eastAsia="Times New Roman" w:hAnsi="Times New Roman" w:cs="Times New Roman"/>
      <w:sz w:val="24"/>
      <w:szCs w:val="24"/>
      <w:lang w:val="x-none" w:eastAsia="x-none"/>
    </w:rPr>
  </w:style>
  <w:style w:type="paragraph" w:styleId="ac">
    <w:name w:val="Body Text Indent"/>
    <w:basedOn w:val="a"/>
    <w:link w:val="ad"/>
    <w:semiHidden/>
    <w:rsid w:val="00D6657B"/>
    <w:pPr>
      <w:spacing w:after="120" w:line="240" w:lineRule="auto"/>
      <w:ind w:firstLine="540"/>
      <w:jc w:val="both"/>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semiHidden/>
    <w:rsid w:val="00D6657B"/>
    <w:rPr>
      <w:rFonts w:ascii="Times New Roman" w:eastAsia="Times New Roman" w:hAnsi="Times New Roman" w:cs="Times New Roman"/>
      <w:sz w:val="24"/>
      <w:szCs w:val="24"/>
      <w:lang w:val="x-none" w:eastAsia="x-none"/>
    </w:rPr>
  </w:style>
  <w:style w:type="paragraph" w:styleId="31">
    <w:name w:val="Body Text Indent 3"/>
    <w:basedOn w:val="a"/>
    <w:link w:val="32"/>
    <w:uiPriority w:val="99"/>
    <w:rsid w:val="00D6657B"/>
    <w:pPr>
      <w:spacing w:after="0" w:line="360" w:lineRule="auto"/>
      <w:ind w:firstLine="540"/>
      <w:jc w:val="both"/>
    </w:pPr>
    <w:rPr>
      <w:rFonts w:ascii="Times New Roman" w:eastAsia="Times New Roman" w:hAnsi="Times New Roman" w:cs="Times New Roman"/>
      <w:sz w:val="24"/>
      <w:szCs w:val="24"/>
      <w:lang w:val="x-none" w:eastAsia="x-none"/>
    </w:rPr>
  </w:style>
  <w:style w:type="character" w:customStyle="1" w:styleId="32">
    <w:name w:val="Основной текст с отступом 3 Знак"/>
    <w:basedOn w:val="a0"/>
    <w:link w:val="31"/>
    <w:uiPriority w:val="99"/>
    <w:rsid w:val="00D6657B"/>
    <w:rPr>
      <w:rFonts w:ascii="Times New Roman" w:eastAsia="Times New Roman" w:hAnsi="Times New Roman" w:cs="Times New Roman"/>
      <w:sz w:val="24"/>
      <w:szCs w:val="24"/>
      <w:lang w:val="x-none" w:eastAsia="x-none"/>
    </w:rPr>
  </w:style>
  <w:style w:type="paragraph" w:styleId="21">
    <w:name w:val="Body Text 2"/>
    <w:basedOn w:val="a"/>
    <w:link w:val="22"/>
    <w:unhideWhenUsed/>
    <w:rsid w:val="00D6657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D6657B"/>
    <w:rPr>
      <w:rFonts w:ascii="Calibri" w:eastAsia="Times New Roman" w:hAnsi="Calibri" w:cs="Times New Roman"/>
      <w:lang w:eastAsia="ru-RU"/>
    </w:rPr>
  </w:style>
  <w:style w:type="paragraph" w:customStyle="1" w:styleId="11">
    <w:name w:val="Обычный1"/>
    <w:rsid w:val="00D6657B"/>
    <w:pPr>
      <w:spacing w:after="0" w:line="240" w:lineRule="auto"/>
    </w:pPr>
    <w:rPr>
      <w:rFonts w:ascii="Times New Roman" w:eastAsia="Times New Roman" w:hAnsi="Times New Roman" w:cs="Times New Roman"/>
      <w:sz w:val="20"/>
      <w:szCs w:val="20"/>
      <w:lang w:eastAsia="ru-RU"/>
    </w:rPr>
  </w:style>
  <w:style w:type="character" w:styleId="ae">
    <w:name w:val="footnote reference"/>
    <w:rsid w:val="00D6657B"/>
    <w:rPr>
      <w:vertAlign w:val="superscript"/>
    </w:rPr>
  </w:style>
  <w:style w:type="paragraph" w:styleId="af">
    <w:name w:val="footnote text"/>
    <w:basedOn w:val="a"/>
    <w:link w:val="af0"/>
    <w:uiPriority w:val="99"/>
    <w:rsid w:val="00D6657B"/>
    <w:pPr>
      <w:spacing w:after="0" w:line="240" w:lineRule="auto"/>
    </w:pPr>
    <w:rPr>
      <w:rFonts w:ascii="Times New Roman" w:eastAsia="Times New Roman" w:hAnsi="Times New Roman" w:cs="Times New Roman"/>
      <w:sz w:val="20"/>
      <w:szCs w:val="20"/>
      <w:lang w:val="x-none" w:eastAsia="x-none"/>
    </w:rPr>
  </w:style>
  <w:style w:type="character" w:customStyle="1" w:styleId="af0">
    <w:name w:val="Текст сноски Знак"/>
    <w:basedOn w:val="a0"/>
    <w:link w:val="af"/>
    <w:uiPriority w:val="99"/>
    <w:rsid w:val="00D6657B"/>
    <w:rPr>
      <w:rFonts w:ascii="Times New Roman" w:eastAsia="Times New Roman" w:hAnsi="Times New Roman" w:cs="Times New Roman"/>
      <w:sz w:val="20"/>
      <w:szCs w:val="20"/>
      <w:lang w:val="x-none" w:eastAsia="x-none"/>
    </w:rPr>
  </w:style>
  <w:style w:type="table" w:styleId="af1">
    <w:name w:val="Table Grid"/>
    <w:basedOn w:val="a1"/>
    <w:uiPriority w:val="59"/>
    <w:rsid w:val="00D665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header"/>
    <w:basedOn w:val="a"/>
    <w:link w:val="af3"/>
    <w:uiPriority w:val="99"/>
    <w:unhideWhenUsed/>
    <w:rsid w:val="00D6657B"/>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D6657B"/>
    <w:rPr>
      <w:rFonts w:ascii="Calibri" w:eastAsia="Times New Roman" w:hAnsi="Calibri" w:cs="Times New Roman"/>
      <w:lang w:eastAsia="ru-RU"/>
    </w:rPr>
  </w:style>
  <w:style w:type="paragraph" w:styleId="af4">
    <w:name w:val="footer"/>
    <w:basedOn w:val="a"/>
    <w:link w:val="af5"/>
    <w:uiPriority w:val="99"/>
    <w:unhideWhenUsed/>
    <w:rsid w:val="00D6657B"/>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0"/>
    <w:link w:val="af4"/>
    <w:uiPriority w:val="99"/>
    <w:rsid w:val="00D6657B"/>
    <w:rPr>
      <w:rFonts w:ascii="Calibri" w:eastAsia="Times New Roman" w:hAnsi="Calibri" w:cs="Times New Roman"/>
      <w:lang w:eastAsia="ru-RU"/>
    </w:rPr>
  </w:style>
  <w:style w:type="table" w:customStyle="1" w:styleId="12">
    <w:name w:val="Сетка таблицы1"/>
    <w:basedOn w:val="a1"/>
    <w:next w:val="af1"/>
    <w:uiPriority w:val="59"/>
    <w:rsid w:val="00D6657B"/>
    <w:pPr>
      <w:spacing w:after="0" w:line="240" w:lineRule="auto"/>
      <w:ind w:firstLine="360"/>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page number"/>
    <w:basedOn w:val="a0"/>
    <w:rsid w:val="004D71EF"/>
  </w:style>
  <w:style w:type="paragraph" w:styleId="af7">
    <w:name w:val="List Bullet"/>
    <w:basedOn w:val="a"/>
    <w:uiPriority w:val="99"/>
    <w:rsid w:val="004D71EF"/>
    <w:pPr>
      <w:overflowPunct w:val="0"/>
      <w:autoSpaceDE w:val="0"/>
      <w:autoSpaceDN w:val="0"/>
      <w:adjustRightInd w:val="0"/>
      <w:spacing w:after="0" w:line="240" w:lineRule="auto"/>
      <w:jc w:val="both"/>
      <w:textAlignment w:val="baseline"/>
    </w:pPr>
    <w:rPr>
      <w:rFonts w:ascii="Times_Q" w:eastAsia="Times New Roman" w:hAnsi="Times_Q" w:cs="Times New Roman"/>
      <w:sz w:val="24"/>
      <w:szCs w:val="20"/>
      <w:lang w:eastAsia="ru-RU"/>
    </w:rPr>
  </w:style>
  <w:style w:type="paragraph" w:customStyle="1" w:styleId="210">
    <w:name w:val="Основной текст 21"/>
    <w:basedOn w:val="a"/>
    <w:rsid w:val="004D71EF"/>
    <w:pPr>
      <w:overflowPunct w:val="0"/>
      <w:autoSpaceDE w:val="0"/>
      <w:autoSpaceDN w:val="0"/>
      <w:adjustRightInd w:val="0"/>
      <w:spacing w:after="0" w:line="240" w:lineRule="auto"/>
      <w:jc w:val="center"/>
      <w:textAlignment w:val="baseline"/>
    </w:pPr>
    <w:rPr>
      <w:rFonts w:ascii="Times_Q" w:eastAsia="Times New Roman" w:hAnsi="Times_Q" w:cs="Times New Roman"/>
      <w:b/>
      <w:sz w:val="24"/>
      <w:szCs w:val="20"/>
      <w:lang w:eastAsia="ru-RU"/>
    </w:rPr>
  </w:style>
  <w:style w:type="paragraph" w:customStyle="1" w:styleId="211">
    <w:name w:val="Основной текст с отступом 21"/>
    <w:basedOn w:val="a"/>
    <w:rsid w:val="004D71EF"/>
    <w:pPr>
      <w:overflowPunct w:val="0"/>
      <w:autoSpaceDE w:val="0"/>
      <w:autoSpaceDN w:val="0"/>
      <w:adjustRightInd w:val="0"/>
      <w:spacing w:after="0" w:line="240" w:lineRule="auto"/>
      <w:ind w:firstLine="851"/>
      <w:textAlignment w:val="baseline"/>
    </w:pPr>
    <w:rPr>
      <w:rFonts w:ascii="Times_Q" w:eastAsia="Times New Roman" w:hAnsi="Times_Q" w:cs="Times New Roman"/>
      <w:sz w:val="28"/>
      <w:szCs w:val="20"/>
      <w:lang w:eastAsia="ru-RU"/>
    </w:rPr>
  </w:style>
  <w:style w:type="paragraph" w:styleId="33">
    <w:name w:val="List 3"/>
    <w:basedOn w:val="a"/>
    <w:uiPriority w:val="99"/>
    <w:rsid w:val="004D71EF"/>
    <w:pPr>
      <w:overflowPunct w:val="0"/>
      <w:autoSpaceDE w:val="0"/>
      <w:autoSpaceDN w:val="0"/>
      <w:adjustRightInd w:val="0"/>
      <w:spacing w:after="0" w:line="240" w:lineRule="auto"/>
      <w:ind w:left="849" w:hanging="283"/>
      <w:textAlignment w:val="baseline"/>
    </w:pPr>
    <w:rPr>
      <w:rFonts w:ascii="Kyrgyzfnt" w:eastAsia="Times New Roman" w:hAnsi="Kyrgyzfnt" w:cs="Times New Roman"/>
      <w:sz w:val="24"/>
      <w:szCs w:val="20"/>
      <w:lang w:eastAsia="ru-RU"/>
    </w:rPr>
  </w:style>
  <w:style w:type="paragraph" w:styleId="41">
    <w:name w:val="List 4"/>
    <w:basedOn w:val="a"/>
    <w:uiPriority w:val="99"/>
    <w:rsid w:val="004D71EF"/>
    <w:pPr>
      <w:overflowPunct w:val="0"/>
      <w:autoSpaceDE w:val="0"/>
      <w:autoSpaceDN w:val="0"/>
      <w:adjustRightInd w:val="0"/>
      <w:spacing w:after="0" w:line="240" w:lineRule="auto"/>
      <w:ind w:left="1132" w:hanging="283"/>
      <w:textAlignment w:val="baseline"/>
    </w:pPr>
    <w:rPr>
      <w:rFonts w:ascii="Kyrgyzfnt" w:eastAsia="Times New Roman" w:hAnsi="Kyrgyzfnt" w:cs="Times New Roman"/>
      <w:sz w:val="24"/>
      <w:szCs w:val="20"/>
      <w:lang w:eastAsia="ru-RU"/>
    </w:rPr>
  </w:style>
  <w:style w:type="paragraph" w:styleId="23">
    <w:name w:val="List 2"/>
    <w:basedOn w:val="a"/>
    <w:uiPriority w:val="99"/>
    <w:rsid w:val="004D71EF"/>
    <w:pPr>
      <w:overflowPunct w:val="0"/>
      <w:autoSpaceDE w:val="0"/>
      <w:autoSpaceDN w:val="0"/>
      <w:adjustRightInd w:val="0"/>
      <w:spacing w:after="0" w:line="240" w:lineRule="auto"/>
      <w:ind w:left="566" w:hanging="283"/>
      <w:textAlignment w:val="baseline"/>
    </w:pPr>
    <w:rPr>
      <w:rFonts w:ascii="Kyrgyzfnt" w:eastAsia="Times New Roman" w:hAnsi="Kyrgyzfnt" w:cs="Times New Roman"/>
      <w:sz w:val="24"/>
      <w:szCs w:val="20"/>
      <w:lang w:eastAsia="ru-RU"/>
    </w:rPr>
  </w:style>
  <w:style w:type="paragraph" w:customStyle="1" w:styleId="Noeeu1">
    <w:name w:val="Noeeu1"/>
    <w:basedOn w:val="aa"/>
    <w:uiPriority w:val="99"/>
    <w:rsid w:val="004D71EF"/>
    <w:pPr>
      <w:overflowPunct w:val="0"/>
      <w:autoSpaceDE w:val="0"/>
      <w:autoSpaceDN w:val="0"/>
      <w:adjustRightInd w:val="0"/>
      <w:jc w:val="left"/>
      <w:textAlignment w:val="baseline"/>
    </w:pPr>
    <w:rPr>
      <w:rFonts w:ascii="Times_Q" w:hAnsi="Times_Q"/>
      <w:b/>
      <w:i/>
      <w:szCs w:val="20"/>
      <w:u w:val="single"/>
    </w:rPr>
  </w:style>
  <w:style w:type="paragraph" w:customStyle="1" w:styleId="310">
    <w:name w:val="Основной текст с отступом 31"/>
    <w:basedOn w:val="a"/>
    <w:rsid w:val="004D71EF"/>
    <w:pPr>
      <w:overflowPunct w:val="0"/>
      <w:autoSpaceDE w:val="0"/>
      <w:autoSpaceDN w:val="0"/>
      <w:adjustRightInd w:val="0"/>
      <w:spacing w:after="0" w:line="240" w:lineRule="auto"/>
      <w:ind w:firstLine="567"/>
      <w:jc w:val="both"/>
      <w:textAlignment w:val="baseline"/>
    </w:pPr>
    <w:rPr>
      <w:rFonts w:ascii="1Janyzak Times" w:eastAsia="Times New Roman" w:hAnsi="1Janyzak Times" w:cs="Times New Roman"/>
      <w:sz w:val="28"/>
      <w:szCs w:val="20"/>
      <w:lang w:eastAsia="ru-RU"/>
    </w:rPr>
  </w:style>
  <w:style w:type="paragraph" w:styleId="24">
    <w:name w:val="List Bullet 2"/>
    <w:basedOn w:val="a"/>
    <w:uiPriority w:val="99"/>
    <w:rsid w:val="004D71EF"/>
    <w:pPr>
      <w:tabs>
        <w:tab w:val="left" w:pos="643"/>
      </w:tabs>
      <w:overflowPunct w:val="0"/>
      <w:autoSpaceDE w:val="0"/>
      <w:autoSpaceDN w:val="0"/>
      <w:adjustRightInd w:val="0"/>
      <w:spacing w:after="0" w:line="240" w:lineRule="auto"/>
      <w:ind w:left="643" w:hanging="360"/>
      <w:textAlignment w:val="baseline"/>
    </w:pPr>
    <w:rPr>
      <w:rFonts w:ascii="Times_Q" w:eastAsia="Times New Roman" w:hAnsi="Times_Q" w:cs="Times New Roman"/>
      <w:b/>
      <w:sz w:val="24"/>
      <w:szCs w:val="20"/>
      <w:lang w:eastAsia="ru-RU"/>
    </w:rPr>
  </w:style>
  <w:style w:type="paragraph" w:customStyle="1" w:styleId="311">
    <w:name w:val="Основной текст 31"/>
    <w:basedOn w:val="a"/>
    <w:rsid w:val="004D71EF"/>
    <w:pPr>
      <w:overflowPunct w:val="0"/>
      <w:autoSpaceDE w:val="0"/>
      <w:autoSpaceDN w:val="0"/>
      <w:adjustRightInd w:val="0"/>
      <w:spacing w:after="0" w:line="240" w:lineRule="auto"/>
      <w:jc w:val="both"/>
      <w:textAlignment w:val="baseline"/>
    </w:pPr>
    <w:rPr>
      <w:rFonts w:ascii="Times_Q" w:eastAsia="Times New Roman" w:hAnsi="Times_Q" w:cs="Times New Roman"/>
      <w:sz w:val="24"/>
      <w:szCs w:val="20"/>
      <w:lang w:eastAsia="ru-RU"/>
    </w:rPr>
  </w:style>
  <w:style w:type="paragraph" w:styleId="af8">
    <w:name w:val="Normal (Web)"/>
    <w:basedOn w:val="a"/>
    <w:uiPriority w:val="99"/>
    <w:unhideWhenUsed/>
    <w:rsid w:val="004D7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Стиль1"/>
    <w:uiPriority w:val="99"/>
    <w:rsid w:val="004D71EF"/>
    <w:pPr>
      <w:spacing w:after="0" w:line="360" w:lineRule="auto"/>
      <w:ind w:firstLine="720"/>
      <w:jc w:val="both"/>
    </w:pPr>
    <w:rPr>
      <w:rFonts w:ascii="Times New Roman" w:eastAsia="Times New Roman" w:hAnsi="Times New Roman" w:cs="Times New Roman"/>
      <w:sz w:val="24"/>
      <w:szCs w:val="20"/>
      <w:lang w:eastAsia="ru-RU"/>
    </w:rPr>
  </w:style>
  <w:style w:type="character" w:styleId="af9">
    <w:name w:val="Hyperlink"/>
    <w:uiPriority w:val="99"/>
    <w:unhideWhenUsed/>
    <w:rsid w:val="004D71EF"/>
    <w:rPr>
      <w:color w:val="0000FF"/>
      <w:u w:val="single"/>
    </w:rPr>
  </w:style>
  <w:style w:type="character" w:customStyle="1" w:styleId="apple-converted-space">
    <w:name w:val="apple-converted-space"/>
    <w:rsid w:val="004D71EF"/>
  </w:style>
  <w:style w:type="character" w:customStyle="1" w:styleId="noprint">
    <w:name w:val="noprint"/>
    <w:rsid w:val="004D71EF"/>
  </w:style>
  <w:style w:type="character" w:customStyle="1" w:styleId="14">
    <w:name w:val="Основной текст1"/>
    <w:rsid w:val="0074560C"/>
  </w:style>
  <w:style w:type="character" w:customStyle="1" w:styleId="-1pt">
    <w:name w:val="Основной текст + Интервал -1 pt"/>
    <w:rsid w:val="0074560C"/>
    <w:rPr>
      <w:rFonts w:ascii="Times New Roman" w:hAnsi="Times New Roman" w:cs="Times New Roman" w:hint="default"/>
      <w:spacing w:val="-30"/>
      <w:sz w:val="25"/>
      <w:szCs w:val="25"/>
      <w:shd w:val="clear" w:color="auto" w:fill="FFFFFF"/>
      <w:lang w:val="en-US"/>
    </w:rPr>
  </w:style>
  <w:style w:type="character" w:customStyle="1" w:styleId="11pt">
    <w:name w:val="Основной текст + 11 pt"/>
    <w:rsid w:val="0074560C"/>
    <w:rPr>
      <w:rFonts w:ascii="Times New Roman" w:hAnsi="Times New Roman" w:cs="Times New Roman" w:hint="default"/>
      <w:sz w:val="22"/>
      <w:szCs w:val="22"/>
      <w:shd w:val="clear" w:color="auto" w:fill="FFFFFF"/>
    </w:rPr>
  </w:style>
  <w:style w:type="character" w:customStyle="1" w:styleId="afa">
    <w:name w:val="Основной текст + Полужирный"/>
    <w:rsid w:val="0074560C"/>
    <w:rPr>
      <w:rFonts w:ascii="Times New Roman" w:hAnsi="Times New Roman" w:cs="Times New Roman" w:hint="default"/>
      <w:b/>
      <w:bCs/>
      <w:sz w:val="25"/>
      <w:szCs w:val="25"/>
      <w:shd w:val="clear" w:color="auto" w:fill="FFFFFF"/>
    </w:rPr>
  </w:style>
  <w:style w:type="paragraph" w:styleId="afb">
    <w:name w:val="Title"/>
    <w:basedOn w:val="a"/>
    <w:link w:val="afc"/>
    <w:qFormat/>
    <w:rsid w:val="0074560C"/>
    <w:pPr>
      <w:spacing w:after="0" w:line="240" w:lineRule="auto"/>
      <w:jc w:val="center"/>
    </w:pPr>
    <w:rPr>
      <w:rFonts w:ascii="Times New Roman" w:eastAsia="Times New Roman" w:hAnsi="Times New Roman" w:cs="Times New Roman"/>
      <w:b/>
      <w:sz w:val="20"/>
      <w:szCs w:val="20"/>
      <w:lang w:val="x-none" w:eastAsia="x-none"/>
    </w:rPr>
  </w:style>
  <w:style w:type="character" w:customStyle="1" w:styleId="afc">
    <w:name w:val="Название Знак"/>
    <w:basedOn w:val="a0"/>
    <w:link w:val="afb"/>
    <w:rsid w:val="0074560C"/>
    <w:rPr>
      <w:rFonts w:ascii="Times New Roman" w:eastAsia="Times New Roman" w:hAnsi="Times New Roman" w:cs="Times New Roman"/>
      <w:b/>
      <w:sz w:val="20"/>
      <w:szCs w:val="20"/>
      <w:lang w:val="x-none" w:eastAsia="x-none"/>
    </w:rPr>
  </w:style>
  <w:style w:type="character" w:styleId="afd">
    <w:name w:val="Emphasis"/>
    <w:uiPriority w:val="20"/>
    <w:qFormat/>
    <w:rsid w:val="0074560C"/>
    <w:rPr>
      <w:rFonts w:cs="Times New Roman"/>
      <w:i/>
      <w:iCs/>
    </w:rPr>
  </w:style>
  <w:style w:type="character" w:styleId="afe">
    <w:name w:val="Strong"/>
    <w:uiPriority w:val="22"/>
    <w:qFormat/>
    <w:rsid w:val="0074560C"/>
    <w:rPr>
      <w:rFonts w:cs="Times New Roman"/>
      <w:b/>
    </w:rPr>
  </w:style>
  <w:style w:type="paragraph" w:customStyle="1" w:styleId="15">
    <w:name w:val="Абзац списка1"/>
    <w:basedOn w:val="a"/>
    <w:uiPriority w:val="99"/>
    <w:rsid w:val="0074560C"/>
    <w:pPr>
      <w:ind w:left="720"/>
    </w:pPr>
    <w:rPr>
      <w:rFonts w:ascii="Calibri" w:eastAsia="Times New Roman" w:hAnsi="Calibri" w:cs="Calibri"/>
    </w:rPr>
  </w:style>
  <w:style w:type="character" w:customStyle="1" w:styleId="NoSpacingChar">
    <w:name w:val="No Spacing Char"/>
    <w:link w:val="16"/>
    <w:uiPriority w:val="99"/>
    <w:locked/>
    <w:rsid w:val="0074560C"/>
    <w:rPr>
      <w:lang w:eastAsia="ru-RU"/>
    </w:rPr>
  </w:style>
  <w:style w:type="paragraph" w:customStyle="1" w:styleId="16">
    <w:name w:val="Без интервала1"/>
    <w:link w:val="NoSpacingChar"/>
    <w:uiPriority w:val="99"/>
    <w:rsid w:val="0074560C"/>
    <w:pPr>
      <w:spacing w:after="0" w:line="240" w:lineRule="auto"/>
    </w:pPr>
    <w:rPr>
      <w:lang w:eastAsia="ru-RU"/>
    </w:rPr>
  </w:style>
  <w:style w:type="character" w:customStyle="1" w:styleId="34">
    <w:name w:val="Основной текст 3 Знак"/>
    <w:basedOn w:val="a0"/>
    <w:link w:val="35"/>
    <w:semiHidden/>
    <w:rsid w:val="0064670F"/>
    <w:rPr>
      <w:rFonts w:ascii="Times New Roman" w:eastAsia="Times New Roman" w:hAnsi="Times New Roman" w:cs="Times New Roman"/>
      <w:sz w:val="28"/>
      <w:szCs w:val="24"/>
      <w:lang w:eastAsia="ru-RU"/>
    </w:rPr>
  </w:style>
  <w:style w:type="paragraph" w:styleId="35">
    <w:name w:val="Body Text 3"/>
    <w:basedOn w:val="a"/>
    <w:link w:val="34"/>
    <w:semiHidden/>
    <w:rsid w:val="0064670F"/>
    <w:pPr>
      <w:spacing w:after="0" w:line="240" w:lineRule="auto"/>
      <w:jc w:val="both"/>
    </w:pPr>
    <w:rPr>
      <w:rFonts w:ascii="Times New Roman" w:eastAsia="Times New Roman" w:hAnsi="Times New Roman" w:cs="Times New Roman"/>
      <w:sz w:val="28"/>
      <w:szCs w:val="24"/>
      <w:lang w:eastAsia="ru-RU"/>
    </w:rPr>
  </w:style>
  <w:style w:type="character" w:customStyle="1" w:styleId="aff">
    <w:name w:val="Схема документа Знак"/>
    <w:basedOn w:val="a0"/>
    <w:link w:val="aff0"/>
    <w:uiPriority w:val="99"/>
    <w:semiHidden/>
    <w:rsid w:val="0064670F"/>
    <w:rPr>
      <w:rFonts w:ascii="Tahoma" w:hAnsi="Tahoma" w:cs="Tahoma"/>
      <w:sz w:val="16"/>
      <w:szCs w:val="16"/>
      <w:lang w:val="ky-KG"/>
    </w:rPr>
  </w:style>
  <w:style w:type="paragraph" w:styleId="aff0">
    <w:name w:val="Document Map"/>
    <w:basedOn w:val="a"/>
    <w:link w:val="aff"/>
    <w:uiPriority w:val="99"/>
    <w:semiHidden/>
    <w:unhideWhenUsed/>
    <w:rsid w:val="0064670F"/>
    <w:pPr>
      <w:spacing w:after="0" w:line="240" w:lineRule="auto"/>
    </w:pPr>
    <w:rPr>
      <w:rFonts w:ascii="Tahoma" w:hAnsi="Tahoma" w:cs="Tahoma"/>
      <w:sz w:val="16"/>
      <w:szCs w:val="16"/>
      <w:lang w:val="ky-KG"/>
    </w:rPr>
  </w:style>
  <w:style w:type="character" w:styleId="aff1">
    <w:name w:val="FollowedHyperlink"/>
    <w:basedOn w:val="a0"/>
    <w:uiPriority w:val="99"/>
    <w:semiHidden/>
    <w:unhideWhenUsed/>
    <w:rsid w:val="008C3BB9"/>
    <w:rPr>
      <w:color w:val="800080" w:themeColor="followedHyperlink"/>
      <w:u w:val="single"/>
    </w:rPr>
  </w:style>
  <w:style w:type="paragraph" w:customStyle="1" w:styleId="BodyText2">
    <w:name w:val="Body Text 2"/>
    <w:basedOn w:val="a"/>
    <w:uiPriority w:val="99"/>
    <w:rsid w:val="008C3BB9"/>
    <w:pPr>
      <w:overflowPunct w:val="0"/>
      <w:autoSpaceDE w:val="0"/>
      <w:autoSpaceDN w:val="0"/>
      <w:adjustRightInd w:val="0"/>
      <w:spacing w:after="0" w:line="240" w:lineRule="auto"/>
      <w:jc w:val="center"/>
    </w:pPr>
    <w:rPr>
      <w:rFonts w:ascii="Times_Q" w:eastAsia="Times New Roman" w:hAnsi="Times_Q" w:cs="Times New Roman"/>
      <w:b/>
      <w:sz w:val="24"/>
      <w:szCs w:val="20"/>
      <w:lang w:eastAsia="ru-RU"/>
    </w:rPr>
  </w:style>
  <w:style w:type="paragraph" w:customStyle="1" w:styleId="BodyTextIndent2">
    <w:name w:val="Body Text Indent 2"/>
    <w:basedOn w:val="a"/>
    <w:uiPriority w:val="99"/>
    <w:rsid w:val="008C3BB9"/>
    <w:pPr>
      <w:overflowPunct w:val="0"/>
      <w:autoSpaceDE w:val="0"/>
      <w:autoSpaceDN w:val="0"/>
      <w:adjustRightInd w:val="0"/>
      <w:spacing w:after="0" w:line="240" w:lineRule="auto"/>
      <w:ind w:firstLine="851"/>
    </w:pPr>
    <w:rPr>
      <w:rFonts w:ascii="Times_Q" w:eastAsia="Times New Roman" w:hAnsi="Times_Q" w:cs="Times New Roman"/>
      <w:sz w:val="28"/>
      <w:szCs w:val="20"/>
      <w:lang w:eastAsia="ru-RU"/>
    </w:rPr>
  </w:style>
  <w:style w:type="paragraph" w:customStyle="1" w:styleId="BodyTextIndent3">
    <w:name w:val="Body Text Indent 3"/>
    <w:basedOn w:val="a"/>
    <w:uiPriority w:val="99"/>
    <w:rsid w:val="008C3BB9"/>
    <w:pPr>
      <w:overflowPunct w:val="0"/>
      <w:autoSpaceDE w:val="0"/>
      <w:autoSpaceDN w:val="0"/>
      <w:adjustRightInd w:val="0"/>
      <w:spacing w:after="0" w:line="240" w:lineRule="auto"/>
      <w:ind w:firstLine="567"/>
      <w:jc w:val="both"/>
    </w:pPr>
    <w:rPr>
      <w:rFonts w:ascii="1Janyzak Times" w:eastAsia="Times New Roman" w:hAnsi="1Janyzak Times" w:cs="Times New Roman"/>
      <w:sz w:val="28"/>
      <w:szCs w:val="20"/>
      <w:lang w:eastAsia="ru-RU"/>
    </w:rPr>
  </w:style>
  <w:style w:type="paragraph" w:customStyle="1" w:styleId="BodyText3">
    <w:name w:val="Body Text 3"/>
    <w:basedOn w:val="a"/>
    <w:uiPriority w:val="99"/>
    <w:rsid w:val="008C3BB9"/>
    <w:pPr>
      <w:overflowPunct w:val="0"/>
      <w:autoSpaceDE w:val="0"/>
      <w:autoSpaceDN w:val="0"/>
      <w:adjustRightInd w:val="0"/>
      <w:spacing w:after="0" w:line="240" w:lineRule="auto"/>
      <w:jc w:val="both"/>
    </w:pPr>
    <w:rPr>
      <w:rFonts w:ascii="Times_Q" w:eastAsia="Times New Roman" w:hAnsi="Times_Q"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41630"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bd.minjust.gov.kg/act/view/ru-ru/96690?cl=ky-k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toktom://db/416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bd.minjust.gov.kg/act/view/ru-ru/96690?cl=ky-kg"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6780A9-7D24-419F-9E82-D9E23F4FD9D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3531BD7B-1271-43F8-882B-88B25921DD70}">
      <dgm:prSet phldrT="[Текст]"/>
      <dgm:spPr/>
      <dgm:t>
        <a:bodyPr/>
        <a:lstStyle/>
        <a:p>
          <a:r>
            <a:rPr lang="ru-RU"/>
            <a:t>предметные компетентности</a:t>
          </a:r>
        </a:p>
      </dgm:t>
    </dgm:pt>
    <dgm:pt modelId="{AC6E96A7-E307-4CCE-8407-F66676F594FF}" type="parTrans" cxnId="{560DFA48-AFBC-48A1-8ED6-025D8EB60761}">
      <dgm:prSet/>
      <dgm:spPr/>
      <dgm:t>
        <a:bodyPr/>
        <a:lstStyle/>
        <a:p>
          <a:endParaRPr lang="ru-RU"/>
        </a:p>
      </dgm:t>
    </dgm:pt>
    <dgm:pt modelId="{23257A90-5524-4678-A56D-329AF6981138}" type="sibTrans" cxnId="{560DFA48-AFBC-48A1-8ED6-025D8EB60761}">
      <dgm:prSet/>
      <dgm:spPr/>
      <dgm:t>
        <a:bodyPr/>
        <a:lstStyle/>
        <a:p>
          <a:endParaRPr lang="ru-RU"/>
        </a:p>
      </dgm:t>
    </dgm:pt>
    <dgm:pt modelId="{9B958EEA-0492-4708-99FC-EA60DA85A48F}">
      <dgm:prSet phldrT="[Текст]"/>
      <dgm:spPr/>
      <dgm:t>
        <a:bodyPr/>
        <a:lstStyle/>
        <a:p>
          <a:endParaRPr lang="ru-RU"/>
        </a:p>
      </dgm:t>
    </dgm:pt>
    <dgm:pt modelId="{68E3438D-2B3E-445D-A155-E7E30AF97265}" type="parTrans" cxnId="{113ECCA9-5D74-4520-95FC-860DE342EB0C}">
      <dgm:prSet/>
      <dgm:spPr/>
      <dgm:t>
        <a:bodyPr/>
        <a:lstStyle/>
        <a:p>
          <a:endParaRPr lang="ru-RU"/>
        </a:p>
      </dgm:t>
    </dgm:pt>
    <dgm:pt modelId="{81C2A80B-C087-4F42-80F6-30965F87BE6B}" type="sibTrans" cxnId="{113ECCA9-5D74-4520-95FC-860DE342EB0C}">
      <dgm:prSet/>
      <dgm:spPr/>
      <dgm:t>
        <a:bodyPr/>
        <a:lstStyle/>
        <a:p>
          <a:endParaRPr lang="ru-RU"/>
        </a:p>
      </dgm:t>
    </dgm:pt>
    <dgm:pt modelId="{092411DC-6C17-4BBA-8F98-3E474B5B69AE}">
      <dgm:prSet/>
      <dgm:spPr/>
      <dgm:t>
        <a:bodyPr/>
        <a:lstStyle/>
        <a:p>
          <a:r>
            <a:rPr lang="ru-RU"/>
            <a:t> применение научных доказательств</a:t>
          </a:r>
        </a:p>
      </dgm:t>
    </dgm:pt>
    <dgm:pt modelId="{66AD91B8-5F4D-4C69-A7F9-9DD93345B514}" type="sibTrans" cxnId="{F5C81745-7F9E-47E3-AC7A-E702A393530F}">
      <dgm:prSet/>
      <dgm:spPr/>
      <dgm:t>
        <a:bodyPr/>
        <a:lstStyle/>
        <a:p>
          <a:endParaRPr lang="ru-RU"/>
        </a:p>
      </dgm:t>
    </dgm:pt>
    <dgm:pt modelId="{9F875B86-3678-4288-A338-BA5B0B968398}" type="parTrans" cxnId="{F5C81745-7F9E-47E3-AC7A-E702A393530F}">
      <dgm:prSet/>
      <dgm:spPr/>
      <dgm:t>
        <a:bodyPr/>
        <a:lstStyle/>
        <a:p>
          <a:endParaRPr lang="ru-RU"/>
        </a:p>
      </dgm:t>
    </dgm:pt>
    <dgm:pt modelId="{B2534D91-ED26-4156-893B-56A6FFBD5920}">
      <dgm:prSet/>
      <dgm:spPr/>
      <dgm:t>
        <a:bodyPr/>
        <a:lstStyle/>
        <a:p>
          <a:r>
            <a:rPr lang="ru-RU"/>
            <a:t> научное объяснение явлений</a:t>
          </a:r>
        </a:p>
      </dgm:t>
    </dgm:pt>
    <dgm:pt modelId="{90CD1673-4911-41EE-ABC1-048FB33F1E65}" type="sibTrans" cxnId="{0ED74113-0D45-481F-9E01-BED2F56E43E0}">
      <dgm:prSet/>
      <dgm:spPr/>
      <dgm:t>
        <a:bodyPr/>
        <a:lstStyle/>
        <a:p>
          <a:endParaRPr lang="ru-RU"/>
        </a:p>
      </dgm:t>
    </dgm:pt>
    <dgm:pt modelId="{4240DDFE-DAC5-479F-AB46-7E8533DE396D}" type="parTrans" cxnId="{0ED74113-0D45-481F-9E01-BED2F56E43E0}">
      <dgm:prSet/>
      <dgm:spPr/>
      <dgm:t>
        <a:bodyPr/>
        <a:lstStyle/>
        <a:p>
          <a:endParaRPr lang="ru-RU"/>
        </a:p>
      </dgm:t>
    </dgm:pt>
    <dgm:pt modelId="{FB8A8AA5-55F1-4048-B660-25BE1064A859}">
      <dgm:prSet/>
      <dgm:spPr/>
      <dgm:t>
        <a:bodyPr/>
        <a:lstStyle/>
        <a:p>
          <a:r>
            <a:rPr lang="ru-RU"/>
            <a:t> познание и  умение ставить научные задачи</a:t>
          </a:r>
        </a:p>
      </dgm:t>
    </dgm:pt>
    <dgm:pt modelId="{758681C9-E693-4768-B540-B911E4B10FB4}" type="sibTrans" cxnId="{86DA430B-9D3C-4183-B8B4-A2D39DDE4B24}">
      <dgm:prSet/>
      <dgm:spPr/>
      <dgm:t>
        <a:bodyPr/>
        <a:lstStyle/>
        <a:p>
          <a:endParaRPr lang="ru-RU"/>
        </a:p>
      </dgm:t>
    </dgm:pt>
    <dgm:pt modelId="{E247EF36-7F20-4050-B582-554D981F4BF0}" type="parTrans" cxnId="{86DA430B-9D3C-4183-B8B4-A2D39DDE4B24}">
      <dgm:prSet/>
      <dgm:spPr/>
      <dgm:t>
        <a:bodyPr/>
        <a:lstStyle/>
        <a:p>
          <a:endParaRPr lang="ru-RU"/>
        </a:p>
      </dgm:t>
    </dgm:pt>
    <dgm:pt modelId="{A2B3DA82-A852-4685-B8CF-58F7C5C0B9AB}">
      <dgm:prSet/>
      <dgm:spPr/>
      <dgm:t>
        <a:bodyPr/>
        <a:lstStyle/>
        <a:p>
          <a:r>
            <a:rPr lang="ru-RU"/>
            <a:t> химические  задания</a:t>
          </a:r>
        </a:p>
      </dgm:t>
    </dgm:pt>
    <dgm:pt modelId="{E4CE5FAB-E1E6-4488-A04D-0B97154F7815}" type="sibTrans" cxnId="{859BDE0C-06F7-45CC-88F0-9BD6AFAD7E15}">
      <dgm:prSet/>
      <dgm:spPr/>
      <dgm:t>
        <a:bodyPr/>
        <a:lstStyle/>
        <a:p>
          <a:endParaRPr lang="ru-RU"/>
        </a:p>
      </dgm:t>
    </dgm:pt>
    <dgm:pt modelId="{EEB94EA0-DCD4-48B1-8A9D-FBD56BADAD92}" type="parTrans" cxnId="{859BDE0C-06F7-45CC-88F0-9BD6AFAD7E15}">
      <dgm:prSet/>
      <dgm:spPr/>
      <dgm:t>
        <a:bodyPr/>
        <a:lstStyle/>
        <a:p>
          <a:endParaRPr lang="ru-RU"/>
        </a:p>
      </dgm:t>
    </dgm:pt>
    <dgm:pt modelId="{71DF4866-3F90-4380-8B75-5025A0F22623}">
      <dgm:prSet/>
      <dgm:spPr/>
      <dgm:t>
        <a:bodyPr/>
        <a:lstStyle/>
        <a:p>
          <a:r>
            <a:rPr lang="ru-RU"/>
            <a:t> химические  эксперименты</a:t>
          </a:r>
        </a:p>
      </dgm:t>
    </dgm:pt>
    <dgm:pt modelId="{DDF44E41-7E14-4ED5-829C-11207CE2F199}" type="sibTrans" cxnId="{81C4E66A-C3D0-48E7-BC4D-7669ACED0B2E}">
      <dgm:prSet/>
      <dgm:spPr/>
      <dgm:t>
        <a:bodyPr/>
        <a:lstStyle/>
        <a:p>
          <a:endParaRPr lang="ru-RU"/>
        </a:p>
      </dgm:t>
    </dgm:pt>
    <dgm:pt modelId="{8D455FDA-2C43-4623-B372-BD528DC09DBB}" type="parTrans" cxnId="{81C4E66A-C3D0-48E7-BC4D-7669ACED0B2E}">
      <dgm:prSet/>
      <dgm:spPr/>
      <dgm:t>
        <a:bodyPr/>
        <a:lstStyle/>
        <a:p>
          <a:endParaRPr lang="ru-RU"/>
        </a:p>
      </dgm:t>
    </dgm:pt>
    <dgm:pt modelId="{7DA7EDD4-0541-41CE-9708-4D7D69B9EAFB}">
      <dgm:prSet phldrT="[Текст]"/>
      <dgm:spPr/>
      <dgm:t>
        <a:bodyPr/>
        <a:lstStyle/>
        <a:p>
          <a:r>
            <a:rPr lang="ru-RU"/>
            <a:t>ключевые компетентности</a:t>
          </a:r>
        </a:p>
      </dgm:t>
    </dgm:pt>
    <dgm:pt modelId="{CB0EDAAB-4185-471F-9E05-27DDA2587BFE}" type="sibTrans" cxnId="{0ECEF380-D50F-4CB9-9DEB-C2DEA640FF0E}">
      <dgm:prSet/>
      <dgm:spPr/>
      <dgm:t>
        <a:bodyPr/>
        <a:lstStyle/>
        <a:p>
          <a:endParaRPr lang="ru-RU"/>
        </a:p>
      </dgm:t>
    </dgm:pt>
    <dgm:pt modelId="{439DCA3C-C379-448B-82F0-DAE859BA4139}" type="parTrans" cxnId="{0ECEF380-D50F-4CB9-9DEB-C2DEA640FF0E}">
      <dgm:prSet/>
      <dgm:spPr/>
      <dgm:t>
        <a:bodyPr/>
        <a:lstStyle/>
        <a:p>
          <a:endParaRPr lang="ru-RU"/>
        </a:p>
      </dgm:t>
    </dgm:pt>
    <dgm:pt modelId="{12A56B4D-3BD7-43C7-AE29-22C537D97FAA}">
      <dgm:prSet/>
      <dgm:spPr/>
      <dgm:t>
        <a:bodyPr/>
        <a:lstStyle/>
        <a:p>
          <a:r>
            <a:rPr lang="ru-RU"/>
            <a:t> самоорганизация и решение проблем</a:t>
          </a:r>
        </a:p>
      </dgm:t>
    </dgm:pt>
    <dgm:pt modelId="{12EFA456-5BD5-490C-98D9-0A69085666D6}" type="sibTrans" cxnId="{806F1156-AE62-4002-942B-DDBBEA6B9156}">
      <dgm:prSet/>
      <dgm:spPr/>
      <dgm:t>
        <a:bodyPr/>
        <a:lstStyle/>
        <a:p>
          <a:endParaRPr lang="ru-RU"/>
        </a:p>
      </dgm:t>
    </dgm:pt>
    <dgm:pt modelId="{63F090BC-1996-4D43-A426-100C1A3C7276}" type="parTrans" cxnId="{806F1156-AE62-4002-942B-DDBBEA6B9156}">
      <dgm:prSet/>
      <dgm:spPr/>
      <dgm:t>
        <a:bodyPr/>
        <a:lstStyle/>
        <a:p>
          <a:endParaRPr lang="ru-RU"/>
        </a:p>
      </dgm:t>
    </dgm:pt>
    <dgm:pt modelId="{8C60C1C6-221C-4600-9A9E-3D8780EC523E}">
      <dgm:prSet/>
      <dgm:spPr/>
      <dgm:t>
        <a:bodyPr/>
        <a:lstStyle/>
        <a:p>
          <a:r>
            <a:rPr lang="ru-RU"/>
            <a:t> социально-комуникативные</a:t>
          </a:r>
        </a:p>
      </dgm:t>
    </dgm:pt>
    <dgm:pt modelId="{151E9772-594E-42AF-A202-9EF99B5D4340}" type="sibTrans" cxnId="{46A56DD6-3D32-4227-B741-846A294A920C}">
      <dgm:prSet/>
      <dgm:spPr/>
      <dgm:t>
        <a:bodyPr/>
        <a:lstStyle/>
        <a:p>
          <a:endParaRPr lang="ru-RU"/>
        </a:p>
      </dgm:t>
    </dgm:pt>
    <dgm:pt modelId="{5DF78D6E-3969-4E0A-93E5-134036139A2A}" type="parTrans" cxnId="{46A56DD6-3D32-4227-B741-846A294A920C}">
      <dgm:prSet/>
      <dgm:spPr/>
      <dgm:t>
        <a:bodyPr/>
        <a:lstStyle/>
        <a:p>
          <a:endParaRPr lang="ru-RU"/>
        </a:p>
      </dgm:t>
    </dgm:pt>
    <dgm:pt modelId="{5719073B-5EB3-4568-8C01-193CD819ED78}">
      <dgm:prSet/>
      <dgm:spPr/>
      <dgm:t>
        <a:bodyPr/>
        <a:lstStyle/>
        <a:p>
          <a:r>
            <a:rPr lang="ru-RU"/>
            <a:t> информационные</a:t>
          </a:r>
        </a:p>
      </dgm:t>
    </dgm:pt>
    <dgm:pt modelId="{B63EB9FE-9DD3-447B-BB76-4F0451A9F038}" type="sibTrans" cxnId="{EF8E7AB6-8AD9-4038-A8DE-6811F021BBDC}">
      <dgm:prSet/>
      <dgm:spPr/>
      <dgm:t>
        <a:bodyPr/>
        <a:lstStyle/>
        <a:p>
          <a:endParaRPr lang="ru-RU"/>
        </a:p>
      </dgm:t>
    </dgm:pt>
    <dgm:pt modelId="{613A9A87-9A12-4E74-8F57-0939B5791E6C}" type="parTrans" cxnId="{EF8E7AB6-8AD9-4038-A8DE-6811F021BBDC}">
      <dgm:prSet/>
      <dgm:spPr/>
      <dgm:t>
        <a:bodyPr/>
        <a:lstStyle/>
        <a:p>
          <a:endParaRPr lang="ru-RU"/>
        </a:p>
      </dgm:t>
    </dgm:pt>
    <dgm:pt modelId="{A60A3322-A476-4EEA-81AD-892A6BF256E6}">
      <dgm:prSet phldrT="[Текст]"/>
      <dgm:spPr/>
      <dgm:t>
        <a:bodyPr/>
        <a:lstStyle/>
        <a:p>
          <a:endParaRPr lang="ru-RU"/>
        </a:p>
      </dgm:t>
    </dgm:pt>
    <dgm:pt modelId="{61EF943A-682C-42F1-B150-40216B176CD1}" type="sibTrans" cxnId="{F40DE446-048E-4A13-8A63-AB6AFB9B3E86}">
      <dgm:prSet/>
      <dgm:spPr/>
      <dgm:t>
        <a:bodyPr/>
        <a:lstStyle/>
        <a:p>
          <a:endParaRPr lang="ru-RU"/>
        </a:p>
      </dgm:t>
    </dgm:pt>
    <dgm:pt modelId="{4C68DFB5-AEA3-4260-B951-01A814E2252C}" type="parTrans" cxnId="{F40DE446-048E-4A13-8A63-AB6AFB9B3E86}">
      <dgm:prSet/>
      <dgm:spPr/>
      <dgm:t>
        <a:bodyPr/>
        <a:lstStyle/>
        <a:p>
          <a:endParaRPr lang="ru-RU"/>
        </a:p>
      </dgm:t>
    </dgm:pt>
    <dgm:pt modelId="{55CC7D27-F60B-4067-B01D-8CC5A78159E1}">
      <dgm:prSet phldrT="[Текст]"/>
      <dgm:spPr/>
      <dgm:t>
        <a:bodyPr/>
        <a:lstStyle/>
        <a:p>
          <a:r>
            <a:rPr lang="ru-RU"/>
            <a:t> интерактивные методы</a:t>
          </a:r>
        </a:p>
      </dgm:t>
    </dgm:pt>
    <dgm:pt modelId="{FDB4F12C-CC95-4CAA-BE65-0A19F274EB22}" type="sibTrans" cxnId="{936884CE-1186-42EA-926F-2D6D1AFB3474}">
      <dgm:prSet/>
      <dgm:spPr/>
      <dgm:t>
        <a:bodyPr/>
        <a:lstStyle/>
        <a:p>
          <a:endParaRPr lang="ru-RU"/>
        </a:p>
      </dgm:t>
    </dgm:pt>
    <dgm:pt modelId="{9147EC7C-DBB7-4723-9B96-C87E80FC3F09}" type="parTrans" cxnId="{936884CE-1186-42EA-926F-2D6D1AFB3474}">
      <dgm:prSet/>
      <dgm:spPr/>
      <dgm:t>
        <a:bodyPr/>
        <a:lstStyle/>
        <a:p>
          <a:endParaRPr lang="ru-RU"/>
        </a:p>
      </dgm:t>
    </dgm:pt>
    <dgm:pt modelId="{32B956A7-23E8-42FB-B1D6-0E61219B8C6E}">
      <dgm:prSet phldrT="[Текст]"/>
      <dgm:spPr/>
      <dgm:t>
        <a:bodyPr/>
        <a:lstStyle/>
        <a:p>
          <a:r>
            <a:rPr lang="ru-RU"/>
            <a:t>инструменты</a:t>
          </a:r>
        </a:p>
      </dgm:t>
    </dgm:pt>
    <dgm:pt modelId="{EDE82088-D060-4D80-85C1-5E7C4B12F8FD}" type="sibTrans" cxnId="{D18E02B4-B16A-46A8-9DC0-7DA2599BF7E1}">
      <dgm:prSet/>
      <dgm:spPr/>
      <dgm:t>
        <a:bodyPr/>
        <a:lstStyle/>
        <a:p>
          <a:endParaRPr lang="ru-RU"/>
        </a:p>
      </dgm:t>
    </dgm:pt>
    <dgm:pt modelId="{134F38F4-5576-41AB-9ACA-150ABEAE458F}" type="parTrans" cxnId="{D18E02B4-B16A-46A8-9DC0-7DA2599BF7E1}">
      <dgm:prSet/>
      <dgm:spPr/>
      <dgm:t>
        <a:bodyPr/>
        <a:lstStyle/>
        <a:p>
          <a:endParaRPr lang="ru-RU"/>
        </a:p>
      </dgm:t>
    </dgm:pt>
    <dgm:pt modelId="{A0590671-9F4D-4106-A212-479C9AC79C17}" type="pres">
      <dgm:prSet presAssocID="{4B6780A9-7D24-419F-9E82-D9E23F4FD9D8}" presName="linearFlow" presStyleCnt="0">
        <dgm:presLayoutVars>
          <dgm:dir/>
          <dgm:animLvl val="lvl"/>
          <dgm:resizeHandles val="exact"/>
        </dgm:presLayoutVars>
      </dgm:prSet>
      <dgm:spPr/>
      <dgm:t>
        <a:bodyPr/>
        <a:lstStyle/>
        <a:p>
          <a:endParaRPr lang="ru-RU"/>
        </a:p>
      </dgm:t>
    </dgm:pt>
    <dgm:pt modelId="{822BCAAA-4917-470E-8FE8-EFF27742C709}" type="pres">
      <dgm:prSet presAssocID="{32B956A7-23E8-42FB-B1D6-0E61219B8C6E}" presName="composite" presStyleCnt="0"/>
      <dgm:spPr/>
    </dgm:pt>
    <dgm:pt modelId="{DD9DD5C5-15A8-4593-BEA2-1740BF5D7F9C}" type="pres">
      <dgm:prSet presAssocID="{32B956A7-23E8-42FB-B1D6-0E61219B8C6E}" presName="parentText" presStyleLbl="alignNode1" presStyleIdx="0" presStyleCnt="3">
        <dgm:presLayoutVars>
          <dgm:chMax val="1"/>
          <dgm:bulletEnabled val="1"/>
        </dgm:presLayoutVars>
      </dgm:prSet>
      <dgm:spPr/>
      <dgm:t>
        <a:bodyPr/>
        <a:lstStyle/>
        <a:p>
          <a:endParaRPr lang="ru-RU"/>
        </a:p>
      </dgm:t>
    </dgm:pt>
    <dgm:pt modelId="{6D1E5745-2263-4E3E-88EE-78C4CE409092}" type="pres">
      <dgm:prSet presAssocID="{32B956A7-23E8-42FB-B1D6-0E61219B8C6E}" presName="descendantText" presStyleLbl="alignAcc1" presStyleIdx="0" presStyleCnt="3" custLinFactNeighborX="0" custLinFactNeighborY="-150">
        <dgm:presLayoutVars>
          <dgm:bulletEnabled val="1"/>
        </dgm:presLayoutVars>
      </dgm:prSet>
      <dgm:spPr/>
      <dgm:t>
        <a:bodyPr/>
        <a:lstStyle/>
        <a:p>
          <a:endParaRPr lang="ru-RU"/>
        </a:p>
      </dgm:t>
    </dgm:pt>
    <dgm:pt modelId="{E171EB3A-CC66-467F-A3B1-E3AA80512B10}" type="pres">
      <dgm:prSet presAssocID="{EDE82088-D060-4D80-85C1-5E7C4B12F8FD}" presName="sp" presStyleCnt="0"/>
      <dgm:spPr/>
    </dgm:pt>
    <dgm:pt modelId="{7574DBA4-8DCF-4E50-9371-96D218CA28F5}" type="pres">
      <dgm:prSet presAssocID="{3531BD7B-1271-43F8-882B-88B25921DD70}" presName="composite" presStyleCnt="0"/>
      <dgm:spPr/>
    </dgm:pt>
    <dgm:pt modelId="{D9F0E062-531B-4F02-B5E8-C3CD3ACC432D}" type="pres">
      <dgm:prSet presAssocID="{3531BD7B-1271-43F8-882B-88B25921DD70}" presName="parentText" presStyleLbl="alignNode1" presStyleIdx="1" presStyleCnt="3" custLinFactNeighborX="67" custLinFactNeighborY="-2029">
        <dgm:presLayoutVars>
          <dgm:chMax val="1"/>
          <dgm:bulletEnabled val="1"/>
        </dgm:presLayoutVars>
      </dgm:prSet>
      <dgm:spPr/>
      <dgm:t>
        <a:bodyPr/>
        <a:lstStyle/>
        <a:p>
          <a:endParaRPr lang="ru-RU"/>
        </a:p>
      </dgm:t>
    </dgm:pt>
    <dgm:pt modelId="{3C1646B0-F362-44AE-B554-ABA855420DFE}" type="pres">
      <dgm:prSet presAssocID="{3531BD7B-1271-43F8-882B-88B25921DD70}" presName="descendantText" presStyleLbl="alignAcc1" presStyleIdx="1" presStyleCnt="3" custLinFactY="31293" custLinFactNeighborY="100000">
        <dgm:presLayoutVars>
          <dgm:bulletEnabled val="1"/>
        </dgm:presLayoutVars>
      </dgm:prSet>
      <dgm:spPr/>
      <dgm:t>
        <a:bodyPr/>
        <a:lstStyle/>
        <a:p>
          <a:endParaRPr lang="ru-RU"/>
        </a:p>
      </dgm:t>
    </dgm:pt>
    <dgm:pt modelId="{0FFFA407-229D-436F-AF14-F814BA97BB5D}" type="pres">
      <dgm:prSet presAssocID="{23257A90-5524-4678-A56D-329AF6981138}" presName="sp" presStyleCnt="0"/>
      <dgm:spPr/>
    </dgm:pt>
    <dgm:pt modelId="{D6358EB2-2024-4BD3-A9EF-0296B478F877}" type="pres">
      <dgm:prSet presAssocID="{7DA7EDD4-0541-41CE-9708-4D7D69B9EAFB}" presName="composite" presStyleCnt="0"/>
      <dgm:spPr/>
    </dgm:pt>
    <dgm:pt modelId="{39040FF3-0977-497F-AEA0-CB877EF80C0A}" type="pres">
      <dgm:prSet presAssocID="{7DA7EDD4-0541-41CE-9708-4D7D69B9EAFB}" presName="parentText" presStyleLbl="alignNode1" presStyleIdx="2" presStyleCnt="3" custLinFactNeighborX="16" custLinFactNeighborY="20">
        <dgm:presLayoutVars>
          <dgm:chMax val="1"/>
          <dgm:bulletEnabled val="1"/>
        </dgm:presLayoutVars>
      </dgm:prSet>
      <dgm:spPr/>
      <dgm:t>
        <a:bodyPr/>
        <a:lstStyle/>
        <a:p>
          <a:endParaRPr lang="ru-RU"/>
        </a:p>
      </dgm:t>
    </dgm:pt>
    <dgm:pt modelId="{D24BCC68-393D-48BA-856A-A12182202840}" type="pres">
      <dgm:prSet presAssocID="{7DA7EDD4-0541-41CE-9708-4D7D69B9EAFB}" presName="descendantText" presStyleLbl="alignAcc1" presStyleIdx="2" presStyleCnt="3" custLinFactY="-31273" custLinFactNeighborX="12" custLinFactNeighborY="-100000">
        <dgm:presLayoutVars>
          <dgm:bulletEnabled val="1"/>
        </dgm:presLayoutVars>
      </dgm:prSet>
      <dgm:spPr/>
      <dgm:t>
        <a:bodyPr/>
        <a:lstStyle/>
        <a:p>
          <a:endParaRPr lang="ru-RU"/>
        </a:p>
      </dgm:t>
    </dgm:pt>
  </dgm:ptLst>
  <dgm:cxnLst>
    <dgm:cxn modelId="{81C4E66A-C3D0-48E7-BC4D-7669ACED0B2E}" srcId="{32B956A7-23E8-42FB-B1D6-0E61219B8C6E}" destId="{71DF4866-3F90-4380-8B75-5025A0F22623}" srcOrd="1" destOrd="0" parTransId="{8D455FDA-2C43-4623-B372-BD528DC09DBB}" sibTransId="{DDF44E41-7E14-4ED5-829C-11207CE2F199}"/>
    <dgm:cxn modelId="{ECCEB1D7-9ED6-4298-92CE-528C364C092C}" type="presOf" srcId="{FB8A8AA5-55F1-4048-B660-25BE1064A859}" destId="{D24BCC68-393D-48BA-856A-A12182202840}" srcOrd="0" destOrd="1" presId="urn:microsoft.com/office/officeart/2005/8/layout/chevron2"/>
    <dgm:cxn modelId="{113ECCA9-5D74-4520-95FC-860DE342EB0C}" srcId="{7DA7EDD4-0541-41CE-9708-4D7D69B9EAFB}" destId="{9B958EEA-0492-4708-99FC-EA60DA85A48F}" srcOrd="0" destOrd="0" parTransId="{68E3438D-2B3E-445D-A155-E7E30AF97265}" sibTransId="{81C2A80B-C087-4F42-80F6-30965F87BE6B}"/>
    <dgm:cxn modelId="{70740131-540C-45AF-96D0-06C84F7D4D4F}" type="presOf" srcId="{4B6780A9-7D24-419F-9E82-D9E23F4FD9D8}" destId="{A0590671-9F4D-4106-A212-479C9AC79C17}" srcOrd="0" destOrd="0" presId="urn:microsoft.com/office/officeart/2005/8/layout/chevron2"/>
    <dgm:cxn modelId="{F95D8786-1CF1-4F7F-8EF5-E30157576AA7}" type="presOf" srcId="{71DF4866-3F90-4380-8B75-5025A0F22623}" destId="{6D1E5745-2263-4E3E-88EE-78C4CE409092}" srcOrd="0" destOrd="1" presId="urn:microsoft.com/office/officeart/2005/8/layout/chevron2"/>
    <dgm:cxn modelId="{46A56DD6-3D32-4227-B741-846A294A920C}" srcId="{3531BD7B-1271-43F8-882B-88B25921DD70}" destId="{8C60C1C6-221C-4600-9A9E-3D8780EC523E}" srcOrd="2" destOrd="0" parTransId="{5DF78D6E-3969-4E0A-93E5-134036139A2A}" sibTransId="{151E9772-594E-42AF-A202-9EF99B5D4340}"/>
    <dgm:cxn modelId="{0ECEF380-D50F-4CB9-9DEB-C2DEA640FF0E}" srcId="{4B6780A9-7D24-419F-9E82-D9E23F4FD9D8}" destId="{7DA7EDD4-0541-41CE-9708-4D7D69B9EAFB}" srcOrd="2" destOrd="0" parTransId="{439DCA3C-C379-448B-82F0-DAE859BA4139}" sibTransId="{CB0EDAAB-4185-471F-9E05-27DDA2587BFE}"/>
    <dgm:cxn modelId="{560DFA48-AFBC-48A1-8ED6-025D8EB60761}" srcId="{4B6780A9-7D24-419F-9E82-D9E23F4FD9D8}" destId="{3531BD7B-1271-43F8-882B-88B25921DD70}" srcOrd="1" destOrd="0" parTransId="{AC6E96A7-E307-4CCE-8407-F66676F594FF}" sibTransId="{23257A90-5524-4678-A56D-329AF6981138}"/>
    <dgm:cxn modelId="{EF8E7AB6-8AD9-4038-A8DE-6811F021BBDC}" srcId="{3531BD7B-1271-43F8-882B-88B25921DD70}" destId="{5719073B-5EB3-4568-8C01-193CD819ED78}" srcOrd="1" destOrd="0" parTransId="{613A9A87-9A12-4E74-8F57-0939B5791E6C}" sibTransId="{B63EB9FE-9DD3-447B-BB76-4F0451A9F038}"/>
    <dgm:cxn modelId="{DE88606A-60F7-4B6B-9FA8-059CE985ED2C}" type="presOf" srcId="{55CC7D27-F60B-4067-B01D-8CC5A78159E1}" destId="{6D1E5745-2263-4E3E-88EE-78C4CE409092}" srcOrd="0" destOrd="0" presId="urn:microsoft.com/office/officeart/2005/8/layout/chevron2"/>
    <dgm:cxn modelId="{FE1277ED-394A-40FD-94C6-D961289B3D9B}" type="presOf" srcId="{3531BD7B-1271-43F8-882B-88B25921DD70}" destId="{D9F0E062-531B-4F02-B5E8-C3CD3ACC432D}" srcOrd="0" destOrd="0" presId="urn:microsoft.com/office/officeart/2005/8/layout/chevron2"/>
    <dgm:cxn modelId="{D18E02B4-B16A-46A8-9DC0-7DA2599BF7E1}" srcId="{4B6780A9-7D24-419F-9E82-D9E23F4FD9D8}" destId="{32B956A7-23E8-42FB-B1D6-0E61219B8C6E}" srcOrd="0" destOrd="0" parTransId="{134F38F4-5576-41AB-9ACA-150ABEAE458F}" sibTransId="{EDE82088-D060-4D80-85C1-5E7C4B12F8FD}"/>
    <dgm:cxn modelId="{6110EAD1-28EE-4F66-8C98-04046358B118}" type="presOf" srcId="{A2B3DA82-A852-4685-B8CF-58F7C5C0B9AB}" destId="{6D1E5745-2263-4E3E-88EE-78C4CE409092}" srcOrd="0" destOrd="2" presId="urn:microsoft.com/office/officeart/2005/8/layout/chevron2"/>
    <dgm:cxn modelId="{8E72C3BA-D750-46CC-872B-A131235FB687}" type="presOf" srcId="{32B956A7-23E8-42FB-B1D6-0E61219B8C6E}" destId="{DD9DD5C5-15A8-4593-BEA2-1740BF5D7F9C}" srcOrd="0" destOrd="0" presId="urn:microsoft.com/office/officeart/2005/8/layout/chevron2"/>
    <dgm:cxn modelId="{86DA430B-9D3C-4183-B8B4-A2D39DDE4B24}" srcId="{7DA7EDD4-0541-41CE-9708-4D7D69B9EAFB}" destId="{FB8A8AA5-55F1-4048-B660-25BE1064A859}" srcOrd="1" destOrd="0" parTransId="{E247EF36-7F20-4050-B582-554D981F4BF0}" sibTransId="{758681C9-E693-4768-B540-B911E4B10FB4}"/>
    <dgm:cxn modelId="{7D775297-4C18-4B05-8376-79E9B48C95DC}" type="presOf" srcId="{7DA7EDD4-0541-41CE-9708-4D7D69B9EAFB}" destId="{39040FF3-0977-497F-AEA0-CB877EF80C0A}" srcOrd="0" destOrd="0" presId="urn:microsoft.com/office/officeart/2005/8/layout/chevron2"/>
    <dgm:cxn modelId="{4A7EDBCD-9C8E-4869-B1A0-999AFEEB8304}" type="presOf" srcId="{12A56B4D-3BD7-43C7-AE29-22C537D97FAA}" destId="{3C1646B0-F362-44AE-B554-ABA855420DFE}" srcOrd="0" destOrd="3" presId="urn:microsoft.com/office/officeart/2005/8/layout/chevron2"/>
    <dgm:cxn modelId="{F5C81745-7F9E-47E3-AC7A-E702A393530F}" srcId="{7DA7EDD4-0541-41CE-9708-4D7D69B9EAFB}" destId="{092411DC-6C17-4BBA-8F98-3E474B5B69AE}" srcOrd="3" destOrd="0" parTransId="{9F875B86-3678-4288-A338-BA5B0B968398}" sibTransId="{66AD91B8-5F4D-4C69-A7F9-9DD93345B514}"/>
    <dgm:cxn modelId="{859BDE0C-06F7-45CC-88F0-9BD6AFAD7E15}" srcId="{32B956A7-23E8-42FB-B1D6-0E61219B8C6E}" destId="{A2B3DA82-A852-4685-B8CF-58F7C5C0B9AB}" srcOrd="2" destOrd="0" parTransId="{EEB94EA0-DCD4-48B1-8A9D-FBD56BADAD92}" sibTransId="{E4CE5FAB-E1E6-4488-A04D-0B97154F7815}"/>
    <dgm:cxn modelId="{AB081A29-4661-421C-8EB0-65B95411E301}" type="presOf" srcId="{5719073B-5EB3-4568-8C01-193CD819ED78}" destId="{3C1646B0-F362-44AE-B554-ABA855420DFE}" srcOrd="0" destOrd="1" presId="urn:microsoft.com/office/officeart/2005/8/layout/chevron2"/>
    <dgm:cxn modelId="{5CDFCFCA-C51B-47C5-AFA3-6A3791116789}" type="presOf" srcId="{A60A3322-A476-4EEA-81AD-892A6BF256E6}" destId="{3C1646B0-F362-44AE-B554-ABA855420DFE}" srcOrd="0" destOrd="0" presId="urn:microsoft.com/office/officeart/2005/8/layout/chevron2"/>
    <dgm:cxn modelId="{806F1156-AE62-4002-942B-DDBBEA6B9156}" srcId="{3531BD7B-1271-43F8-882B-88B25921DD70}" destId="{12A56B4D-3BD7-43C7-AE29-22C537D97FAA}" srcOrd="3" destOrd="0" parTransId="{63F090BC-1996-4D43-A426-100C1A3C7276}" sibTransId="{12EFA456-5BD5-490C-98D9-0A69085666D6}"/>
    <dgm:cxn modelId="{83634357-BB8D-4D67-9B30-0D93B3B94963}" type="presOf" srcId="{8C60C1C6-221C-4600-9A9E-3D8780EC523E}" destId="{3C1646B0-F362-44AE-B554-ABA855420DFE}" srcOrd="0" destOrd="2" presId="urn:microsoft.com/office/officeart/2005/8/layout/chevron2"/>
    <dgm:cxn modelId="{0ED74113-0D45-481F-9E01-BED2F56E43E0}" srcId="{7DA7EDD4-0541-41CE-9708-4D7D69B9EAFB}" destId="{B2534D91-ED26-4156-893B-56A6FFBD5920}" srcOrd="2" destOrd="0" parTransId="{4240DDFE-DAC5-479F-AB46-7E8533DE396D}" sibTransId="{90CD1673-4911-41EE-ABC1-048FB33F1E65}"/>
    <dgm:cxn modelId="{F40DE446-048E-4A13-8A63-AB6AFB9B3E86}" srcId="{3531BD7B-1271-43F8-882B-88B25921DD70}" destId="{A60A3322-A476-4EEA-81AD-892A6BF256E6}" srcOrd="0" destOrd="0" parTransId="{4C68DFB5-AEA3-4260-B951-01A814E2252C}" sibTransId="{61EF943A-682C-42F1-B150-40216B176CD1}"/>
    <dgm:cxn modelId="{7F5A6D5D-21B0-4D27-8E9A-C24918C42206}" type="presOf" srcId="{092411DC-6C17-4BBA-8F98-3E474B5B69AE}" destId="{D24BCC68-393D-48BA-856A-A12182202840}" srcOrd="0" destOrd="3" presId="urn:microsoft.com/office/officeart/2005/8/layout/chevron2"/>
    <dgm:cxn modelId="{236568A3-0A9A-43C2-96FE-CB5A120150FF}" type="presOf" srcId="{B2534D91-ED26-4156-893B-56A6FFBD5920}" destId="{D24BCC68-393D-48BA-856A-A12182202840}" srcOrd="0" destOrd="2" presId="urn:microsoft.com/office/officeart/2005/8/layout/chevron2"/>
    <dgm:cxn modelId="{93DB4F99-E0D9-4CE5-B08F-6C25EFE15397}" type="presOf" srcId="{9B958EEA-0492-4708-99FC-EA60DA85A48F}" destId="{D24BCC68-393D-48BA-856A-A12182202840}" srcOrd="0" destOrd="0" presId="urn:microsoft.com/office/officeart/2005/8/layout/chevron2"/>
    <dgm:cxn modelId="{936884CE-1186-42EA-926F-2D6D1AFB3474}" srcId="{32B956A7-23E8-42FB-B1D6-0E61219B8C6E}" destId="{55CC7D27-F60B-4067-B01D-8CC5A78159E1}" srcOrd="0" destOrd="0" parTransId="{9147EC7C-DBB7-4723-9B96-C87E80FC3F09}" sibTransId="{FDB4F12C-CC95-4CAA-BE65-0A19F274EB22}"/>
    <dgm:cxn modelId="{3CBC08C2-34E6-48A9-81EE-B35933A75E89}" type="presParOf" srcId="{A0590671-9F4D-4106-A212-479C9AC79C17}" destId="{822BCAAA-4917-470E-8FE8-EFF27742C709}" srcOrd="0" destOrd="0" presId="urn:microsoft.com/office/officeart/2005/8/layout/chevron2"/>
    <dgm:cxn modelId="{B7A080A5-BB76-4D8F-9004-804DC8862BDF}" type="presParOf" srcId="{822BCAAA-4917-470E-8FE8-EFF27742C709}" destId="{DD9DD5C5-15A8-4593-BEA2-1740BF5D7F9C}" srcOrd="0" destOrd="0" presId="urn:microsoft.com/office/officeart/2005/8/layout/chevron2"/>
    <dgm:cxn modelId="{831A2E5B-A251-44B6-ADEF-AB61BB7B67D8}" type="presParOf" srcId="{822BCAAA-4917-470E-8FE8-EFF27742C709}" destId="{6D1E5745-2263-4E3E-88EE-78C4CE409092}" srcOrd="1" destOrd="0" presId="urn:microsoft.com/office/officeart/2005/8/layout/chevron2"/>
    <dgm:cxn modelId="{D4B582CF-CD94-4D35-B93E-478AD90FD5A9}" type="presParOf" srcId="{A0590671-9F4D-4106-A212-479C9AC79C17}" destId="{E171EB3A-CC66-467F-A3B1-E3AA80512B10}" srcOrd="1" destOrd="0" presId="urn:microsoft.com/office/officeart/2005/8/layout/chevron2"/>
    <dgm:cxn modelId="{59B7E252-E3DA-4575-A922-2A2232708E98}" type="presParOf" srcId="{A0590671-9F4D-4106-A212-479C9AC79C17}" destId="{7574DBA4-8DCF-4E50-9371-96D218CA28F5}" srcOrd="2" destOrd="0" presId="urn:microsoft.com/office/officeart/2005/8/layout/chevron2"/>
    <dgm:cxn modelId="{46A62092-A47F-45BD-90DD-8CDA66563889}" type="presParOf" srcId="{7574DBA4-8DCF-4E50-9371-96D218CA28F5}" destId="{D9F0E062-531B-4F02-B5E8-C3CD3ACC432D}" srcOrd="0" destOrd="0" presId="urn:microsoft.com/office/officeart/2005/8/layout/chevron2"/>
    <dgm:cxn modelId="{880D4024-EA10-4E6B-B5A0-BF52F8C4845C}" type="presParOf" srcId="{7574DBA4-8DCF-4E50-9371-96D218CA28F5}" destId="{3C1646B0-F362-44AE-B554-ABA855420DFE}" srcOrd="1" destOrd="0" presId="urn:microsoft.com/office/officeart/2005/8/layout/chevron2"/>
    <dgm:cxn modelId="{76A7DBE7-BCC2-4BE8-A404-5A98A806F619}" type="presParOf" srcId="{A0590671-9F4D-4106-A212-479C9AC79C17}" destId="{0FFFA407-229D-436F-AF14-F814BA97BB5D}" srcOrd="3" destOrd="0" presId="urn:microsoft.com/office/officeart/2005/8/layout/chevron2"/>
    <dgm:cxn modelId="{08F65127-5500-48F0-8D3C-5B7A7D9566C0}" type="presParOf" srcId="{A0590671-9F4D-4106-A212-479C9AC79C17}" destId="{D6358EB2-2024-4BD3-A9EF-0296B478F877}" srcOrd="4" destOrd="0" presId="urn:microsoft.com/office/officeart/2005/8/layout/chevron2"/>
    <dgm:cxn modelId="{992683DB-CA10-4E7A-B4BA-4A617FD20712}" type="presParOf" srcId="{D6358EB2-2024-4BD3-A9EF-0296B478F877}" destId="{39040FF3-0977-497F-AEA0-CB877EF80C0A}" srcOrd="0" destOrd="0" presId="urn:microsoft.com/office/officeart/2005/8/layout/chevron2"/>
    <dgm:cxn modelId="{18D6951F-841B-432D-85C6-75A01CC1D8AA}" type="presParOf" srcId="{D6358EB2-2024-4BD3-A9EF-0296B478F877}" destId="{D24BCC68-393D-48BA-856A-A12182202840}"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9DD5C5-15A8-4593-BEA2-1740BF5D7F9C}">
      <dsp:nvSpPr>
        <dsp:cNvPr id="0" name=""/>
        <dsp:cNvSpPr/>
      </dsp:nvSpPr>
      <dsp:spPr>
        <a:xfrm rot="5400000">
          <a:off x="-180522" y="180821"/>
          <a:ext cx="1203483" cy="84243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инструменты</a:t>
          </a:r>
        </a:p>
      </dsp:txBody>
      <dsp:txXfrm rot="-5400000">
        <a:off x="1" y="421517"/>
        <a:ext cx="842438" cy="361045"/>
      </dsp:txXfrm>
    </dsp:sp>
    <dsp:sp modelId="{6D1E5745-2263-4E3E-88EE-78C4CE409092}">
      <dsp:nvSpPr>
        <dsp:cNvPr id="0" name=""/>
        <dsp:cNvSpPr/>
      </dsp:nvSpPr>
      <dsp:spPr>
        <a:xfrm rot="5400000">
          <a:off x="2584374" y="-1741935"/>
          <a:ext cx="782264" cy="426613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kern="1200"/>
            <a:t> интерактивные методы</a:t>
          </a:r>
        </a:p>
        <a:p>
          <a:pPr marL="57150" lvl="1" indent="-57150" algn="l" defTabSz="488950">
            <a:lnSpc>
              <a:spcPct val="90000"/>
            </a:lnSpc>
            <a:spcBef>
              <a:spcPct val="0"/>
            </a:spcBef>
            <a:spcAft>
              <a:spcPct val="15000"/>
            </a:spcAft>
            <a:buChar char="••"/>
          </a:pPr>
          <a:r>
            <a:rPr lang="ru-RU" sz="1100" kern="1200"/>
            <a:t> химические  эксперименты</a:t>
          </a:r>
        </a:p>
        <a:p>
          <a:pPr marL="57150" lvl="1" indent="-57150" algn="l" defTabSz="488950">
            <a:lnSpc>
              <a:spcPct val="90000"/>
            </a:lnSpc>
            <a:spcBef>
              <a:spcPct val="0"/>
            </a:spcBef>
            <a:spcAft>
              <a:spcPct val="15000"/>
            </a:spcAft>
            <a:buChar char="••"/>
          </a:pPr>
          <a:r>
            <a:rPr lang="ru-RU" sz="1100" kern="1200"/>
            <a:t> химические  задания</a:t>
          </a:r>
        </a:p>
      </dsp:txBody>
      <dsp:txXfrm rot="-5400000">
        <a:off x="842439" y="38187"/>
        <a:ext cx="4227949" cy="705890"/>
      </dsp:txXfrm>
    </dsp:sp>
    <dsp:sp modelId="{D9F0E062-531B-4F02-B5E8-C3CD3ACC432D}">
      <dsp:nvSpPr>
        <dsp:cNvPr id="0" name=""/>
        <dsp:cNvSpPr/>
      </dsp:nvSpPr>
      <dsp:spPr>
        <a:xfrm rot="5400000">
          <a:off x="-179958" y="1159007"/>
          <a:ext cx="1203483" cy="84243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предметные компетентности</a:t>
          </a:r>
        </a:p>
      </dsp:txBody>
      <dsp:txXfrm rot="-5400000">
        <a:off x="565" y="1399703"/>
        <a:ext cx="842438" cy="361045"/>
      </dsp:txXfrm>
    </dsp:sp>
    <dsp:sp modelId="{3C1646B0-F362-44AE-B554-ABA855420DFE}">
      <dsp:nvSpPr>
        <dsp:cNvPr id="0" name=""/>
        <dsp:cNvSpPr/>
      </dsp:nvSpPr>
      <dsp:spPr>
        <a:xfrm rot="5400000">
          <a:off x="2584374" y="288025"/>
          <a:ext cx="782264" cy="426613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ru-RU" sz="1100" kern="1200"/>
        </a:p>
        <a:p>
          <a:pPr marL="57150" lvl="1" indent="-57150" algn="l" defTabSz="488950">
            <a:lnSpc>
              <a:spcPct val="90000"/>
            </a:lnSpc>
            <a:spcBef>
              <a:spcPct val="0"/>
            </a:spcBef>
            <a:spcAft>
              <a:spcPct val="15000"/>
            </a:spcAft>
            <a:buChar char="••"/>
          </a:pPr>
          <a:r>
            <a:rPr lang="ru-RU" sz="1100" kern="1200"/>
            <a:t> информационные</a:t>
          </a:r>
        </a:p>
        <a:p>
          <a:pPr marL="57150" lvl="1" indent="-57150" algn="l" defTabSz="488950">
            <a:lnSpc>
              <a:spcPct val="90000"/>
            </a:lnSpc>
            <a:spcBef>
              <a:spcPct val="0"/>
            </a:spcBef>
            <a:spcAft>
              <a:spcPct val="15000"/>
            </a:spcAft>
            <a:buChar char="••"/>
          </a:pPr>
          <a:r>
            <a:rPr lang="ru-RU" sz="1100" kern="1200"/>
            <a:t> социально-комуникативные</a:t>
          </a:r>
        </a:p>
        <a:p>
          <a:pPr marL="57150" lvl="1" indent="-57150" algn="l" defTabSz="488950">
            <a:lnSpc>
              <a:spcPct val="90000"/>
            </a:lnSpc>
            <a:spcBef>
              <a:spcPct val="0"/>
            </a:spcBef>
            <a:spcAft>
              <a:spcPct val="15000"/>
            </a:spcAft>
            <a:buChar char="••"/>
          </a:pPr>
          <a:r>
            <a:rPr lang="ru-RU" sz="1100" kern="1200"/>
            <a:t> самоорганизация и решение проблем</a:t>
          </a:r>
        </a:p>
      </dsp:txBody>
      <dsp:txXfrm rot="-5400000">
        <a:off x="842439" y="2068148"/>
        <a:ext cx="4227949" cy="705890"/>
      </dsp:txXfrm>
    </dsp:sp>
    <dsp:sp modelId="{39040FF3-0977-497F-AEA0-CB877EF80C0A}">
      <dsp:nvSpPr>
        <dsp:cNvPr id="0" name=""/>
        <dsp:cNvSpPr/>
      </dsp:nvSpPr>
      <dsp:spPr>
        <a:xfrm rot="5400000">
          <a:off x="-180387" y="2186270"/>
          <a:ext cx="1203483" cy="84243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ключевые компетентности</a:t>
          </a:r>
        </a:p>
      </dsp:txBody>
      <dsp:txXfrm rot="-5400000">
        <a:off x="136" y="2426966"/>
        <a:ext cx="842438" cy="361045"/>
      </dsp:txXfrm>
    </dsp:sp>
    <dsp:sp modelId="{D24BCC68-393D-48BA-856A-A12182202840}">
      <dsp:nvSpPr>
        <dsp:cNvPr id="0" name=""/>
        <dsp:cNvSpPr/>
      </dsp:nvSpPr>
      <dsp:spPr>
        <a:xfrm rot="5400000">
          <a:off x="2584374" y="-763331"/>
          <a:ext cx="782264" cy="426613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ru-RU" sz="1100" kern="1200"/>
        </a:p>
        <a:p>
          <a:pPr marL="57150" lvl="1" indent="-57150" algn="l" defTabSz="488950">
            <a:lnSpc>
              <a:spcPct val="90000"/>
            </a:lnSpc>
            <a:spcBef>
              <a:spcPct val="0"/>
            </a:spcBef>
            <a:spcAft>
              <a:spcPct val="15000"/>
            </a:spcAft>
            <a:buChar char="••"/>
          </a:pPr>
          <a:r>
            <a:rPr lang="ru-RU" sz="1100" kern="1200"/>
            <a:t> познание и  умение ставить научные задачи</a:t>
          </a:r>
        </a:p>
        <a:p>
          <a:pPr marL="57150" lvl="1" indent="-57150" algn="l" defTabSz="488950">
            <a:lnSpc>
              <a:spcPct val="90000"/>
            </a:lnSpc>
            <a:spcBef>
              <a:spcPct val="0"/>
            </a:spcBef>
            <a:spcAft>
              <a:spcPct val="15000"/>
            </a:spcAft>
            <a:buChar char="••"/>
          </a:pPr>
          <a:r>
            <a:rPr lang="ru-RU" sz="1100" kern="1200"/>
            <a:t> научное объяснение явлений</a:t>
          </a:r>
        </a:p>
        <a:p>
          <a:pPr marL="57150" lvl="1" indent="-57150" algn="l" defTabSz="488950">
            <a:lnSpc>
              <a:spcPct val="90000"/>
            </a:lnSpc>
            <a:spcBef>
              <a:spcPct val="0"/>
            </a:spcBef>
            <a:spcAft>
              <a:spcPct val="15000"/>
            </a:spcAft>
            <a:buChar char="••"/>
          </a:pPr>
          <a:r>
            <a:rPr lang="ru-RU" sz="1100" kern="1200"/>
            <a:t> применение научных доказательств</a:t>
          </a:r>
        </a:p>
      </dsp:txBody>
      <dsp:txXfrm rot="-5400000">
        <a:off x="842439" y="1016791"/>
        <a:ext cx="4227949" cy="70589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150</Pages>
  <Words>44554</Words>
  <Characters>253958</Characters>
  <Application>Microsoft Office Word</Application>
  <DocSecurity>0</DocSecurity>
  <Lines>2116</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2015-09-10T07:42:00Z</dcterms:created>
  <dcterms:modified xsi:type="dcterms:W3CDTF">2015-09-10T12:04:00Z</dcterms:modified>
</cp:coreProperties>
</file>